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7AF" w:rsidRDefault="006E4D50" w:rsidP="006E4D50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太阳光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3FD3" w:rsidTr="00EB3FD3">
        <w:tc>
          <w:tcPr>
            <w:tcW w:w="8296" w:type="dxa"/>
          </w:tcPr>
          <w:p w:rsidR="00EB3FD3" w:rsidRDefault="00EB3FD3" w:rsidP="00EB3FD3">
            <w:pPr>
              <w:rPr>
                <w:rFonts w:hint="eastAsia"/>
              </w:rPr>
            </w:pPr>
            <w:r>
              <w:rPr>
                <w:rFonts w:hint="eastAsia"/>
              </w:rPr>
              <w:t>参考下面的示例</w:t>
            </w:r>
          </w:p>
        </w:tc>
      </w:tr>
    </w:tbl>
    <w:p w:rsidR="00EB3FD3" w:rsidRPr="00EB3FD3" w:rsidRDefault="00EB3FD3" w:rsidP="00EB3FD3">
      <w:pPr>
        <w:rPr>
          <w:rFonts w:hint="eastAsia"/>
        </w:rPr>
      </w:pPr>
    </w:p>
    <w:p w:rsidR="006E4D50" w:rsidRDefault="006E4D50" w:rsidP="006E4D50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聚光灯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3FD3" w:rsidTr="00EB3FD3">
        <w:tc>
          <w:tcPr>
            <w:tcW w:w="8296" w:type="dxa"/>
          </w:tcPr>
          <w:p w:rsidR="00EB3FD3" w:rsidRDefault="00EB3FD3" w:rsidP="00EB3FD3">
            <w:pPr>
              <w:rPr>
                <w:rFonts w:hint="eastAsia"/>
              </w:rPr>
            </w:pPr>
            <w:r>
              <w:rPr>
                <w:rFonts w:hint="eastAsia"/>
              </w:rPr>
              <w:t>参考下面的示例</w:t>
            </w:r>
          </w:p>
        </w:tc>
      </w:tr>
    </w:tbl>
    <w:p w:rsidR="00EB3FD3" w:rsidRPr="00EB3FD3" w:rsidRDefault="00EB3FD3" w:rsidP="00EB3FD3">
      <w:pPr>
        <w:rPr>
          <w:rFonts w:hint="eastAsia"/>
        </w:rPr>
      </w:pPr>
    </w:p>
    <w:p w:rsidR="006E4D50" w:rsidRDefault="006E4D50" w:rsidP="006E4D50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球面光</w:t>
      </w:r>
    </w:p>
    <w:p w:rsidR="00C1770D" w:rsidRPr="00C1770D" w:rsidRDefault="00E31658" w:rsidP="00C1770D">
      <w:pPr>
        <w:rPr>
          <w:rFonts w:hint="eastAsia"/>
        </w:rPr>
      </w:pPr>
      <w:r>
        <w:rPr>
          <w:rFonts w:hint="eastAsia"/>
        </w:rPr>
        <w:t>参考下面的示例</w:t>
      </w:r>
      <w:bookmarkStart w:id="0" w:name="_GoBack"/>
      <w:bookmarkEnd w:id="0"/>
    </w:p>
    <w:p w:rsidR="006E4D50" w:rsidRDefault="006E4D50" w:rsidP="006E4D50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演练</w:t>
      </w:r>
    </w:p>
    <w:p w:rsidR="00915F06" w:rsidRPr="00915F06" w:rsidRDefault="00915F06" w:rsidP="00915F06">
      <w:pPr>
        <w:pStyle w:val="1"/>
        <w:rPr>
          <w:rFonts w:hint="eastAsia"/>
        </w:rPr>
      </w:pPr>
      <w:r>
        <w:rPr>
          <w:rFonts w:hint="eastAsia"/>
        </w:rPr>
        <w:t>先学习太阳光也就是方向光DirectionalLight</w:t>
      </w:r>
    </w:p>
    <w:p w:rsidR="006E4D50" w:rsidRDefault="006E4D50" w:rsidP="006E4D50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新建一个项目起名：classFourteen</w:t>
      </w:r>
      <w:r>
        <w:t>-</w:t>
      </w:r>
      <w:r>
        <w:rPr>
          <w:rFonts w:hint="eastAsia"/>
        </w:rPr>
        <w:t>lights 在assets文件夹里面新建3给文件夹：AssetsPackage，Scenes和Scripts，然后把当前场景保起名main并且存到Scenes文件夹中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D50" w:rsidTr="00446C3A">
        <w:tc>
          <w:tcPr>
            <w:tcW w:w="8296" w:type="dxa"/>
          </w:tcPr>
          <w:p w:rsidR="006E4D50" w:rsidRDefault="006E4D50" w:rsidP="00446C3A">
            <w:r>
              <w:rPr>
                <w:noProof/>
              </w:rPr>
              <w:drawing>
                <wp:inline distT="0" distB="0" distL="0" distR="0" wp14:anchorId="3FBAE1CF" wp14:editId="7F75A999">
                  <wp:extent cx="5524979" cy="5883150"/>
                  <wp:effectExtent l="0" t="0" r="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979" cy="588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4D50" w:rsidRDefault="006E4D50" w:rsidP="006E4D5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在AssetsPackage文件夹里面新建一个Models文件夹，然后放入河豚模型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D50" w:rsidTr="006E4D50">
        <w:tc>
          <w:tcPr>
            <w:tcW w:w="8296" w:type="dxa"/>
          </w:tcPr>
          <w:p w:rsidR="006E4D50" w:rsidRDefault="006E4D50" w:rsidP="006E4D50">
            <w:r>
              <w:rPr>
                <w:noProof/>
              </w:rPr>
              <w:drawing>
                <wp:inline distT="0" distB="0" distL="0" distR="0" wp14:anchorId="4AF48957" wp14:editId="5B40C074">
                  <wp:extent cx="3977985" cy="6850974"/>
                  <wp:effectExtent l="0" t="0" r="381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85" cy="6850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4D50" w:rsidRDefault="002328AE" w:rsidP="002328AE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拖拽模型到场景场景一个物体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28AE" w:rsidTr="002328AE">
        <w:tc>
          <w:tcPr>
            <w:tcW w:w="8296" w:type="dxa"/>
          </w:tcPr>
          <w:p w:rsidR="002328AE" w:rsidRDefault="002328AE" w:rsidP="002328AE">
            <w:r>
              <w:rPr>
                <w:noProof/>
              </w:rPr>
              <w:drawing>
                <wp:inline distT="0" distB="0" distL="0" distR="0" wp14:anchorId="07246B42" wp14:editId="0131D27F">
                  <wp:extent cx="9711344" cy="6001164"/>
                  <wp:effectExtent l="0" t="0" r="444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3862" cy="600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28AE" w:rsidRDefault="00640E56" w:rsidP="00F03486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我们观察一下这个河豚，发现他使用的材质是</w:t>
      </w:r>
      <w:r w:rsidR="00F03486">
        <w:rPr>
          <w:rFonts w:hint="eastAsia"/>
        </w:rPr>
        <w:t>支持光照的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3486" w:rsidTr="00F03486">
        <w:tc>
          <w:tcPr>
            <w:tcW w:w="8296" w:type="dxa"/>
          </w:tcPr>
          <w:p w:rsidR="00F03486" w:rsidRDefault="00F03486" w:rsidP="00F03486">
            <w:r>
              <w:rPr>
                <w:noProof/>
              </w:rPr>
              <w:drawing>
                <wp:inline distT="0" distB="0" distL="0" distR="0" wp14:anchorId="21C23EA9" wp14:editId="383FADDC">
                  <wp:extent cx="10305149" cy="4672965"/>
                  <wp:effectExtent l="0" t="0" r="127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3573" cy="467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486" w:rsidRDefault="00FC03B5" w:rsidP="007C744E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点击太阳光节点，发现他有一些参数可调，如色温，强度等等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4853" w:rsidTr="003D4853">
        <w:tc>
          <w:tcPr>
            <w:tcW w:w="8296" w:type="dxa"/>
          </w:tcPr>
          <w:p w:rsidR="003D4853" w:rsidRDefault="003D4853" w:rsidP="003D485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31585C" wp14:editId="49B648ED">
                  <wp:extent cx="4198984" cy="3955123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984" cy="3955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4853" w:rsidRDefault="00175704" w:rsidP="0017570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调节一下色温，发现鱼的颜色有点变化，往左会红一点，往右会蓝一点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95"/>
      </w:tblGrid>
      <w:tr w:rsidR="00175704" w:rsidTr="00175704">
        <w:tc>
          <w:tcPr>
            <w:tcW w:w="8296" w:type="dxa"/>
          </w:tcPr>
          <w:p w:rsidR="00175704" w:rsidRDefault="00175704" w:rsidP="001757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F1F0BB" wp14:editId="6AA480B1">
                  <wp:extent cx="9702339" cy="4191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9361" cy="419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704" w:rsidTr="00175704">
        <w:tc>
          <w:tcPr>
            <w:tcW w:w="8296" w:type="dxa"/>
          </w:tcPr>
          <w:p w:rsidR="00175704" w:rsidRDefault="00175704" w:rsidP="0017570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16366" wp14:editId="153091E1">
                  <wp:extent cx="9663545" cy="511302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1992" cy="511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5704" w:rsidRDefault="00590A98" w:rsidP="00590A98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上面的颜色一栏可以调整光照的颜色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0A98" w:rsidTr="00590A98">
        <w:tc>
          <w:tcPr>
            <w:tcW w:w="8296" w:type="dxa"/>
          </w:tcPr>
          <w:p w:rsidR="00590A98" w:rsidRDefault="00590A98" w:rsidP="00590A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E9327B" wp14:editId="0C3729A4">
                  <wp:extent cx="9389917" cy="5435522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4583" cy="543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0A98" w:rsidRDefault="00446912" w:rsidP="00446912">
      <w:pPr>
        <w:pStyle w:val="2"/>
      </w:pPr>
      <w:r>
        <w:rPr>
          <w:rFonts w:hint="eastAsia"/>
        </w:rPr>
        <w:t>8，还有一些静态设置我们以后慢慢来学习，在学习烘培的时候学习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6912" w:rsidTr="00446912">
        <w:tc>
          <w:tcPr>
            <w:tcW w:w="8296" w:type="dxa"/>
          </w:tcPr>
          <w:p w:rsidR="00446912" w:rsidRDefault="00446912" w:rsidP="0044691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740AC3" wp14:editId="62F136B4">
                  <wp:extent cx="4861981" cy="5387807"/>
                  <wp:effectExtent l="0" t="0" r="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981" cy="538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912" w:rsidRPr="00446912" w:rsidRDefault="00446912" w:rsidP="00446912">
      <w:pPr>
        <w:rPr>
          <w:rFonts w:hint="eastAsia"/>
        </w:rPr>
      </w:pPr>
    </w:p>
    <w:p w:rsidR="00175704" w:rsidRDefault="00CB70A4" w:rsidP="00CB70A4">
      <w:pPr>
        <w:pStyle w:val="1"/>
      </w:pPr>
      <w:r>
        <w:rPr>
          <w:rFonts w:hint="eastAsia"/>
        </w:rPr>
        <w:t>下面我们来学习聚光灯</w:t>
      </w:r>
      <w:r w:rsidR="00915F06">
        <w:rPr>
          <w:rFonts w:hint="eastAsia"/>
        </w:rPr>
        <w:t>spotLight</w:t>
      </w:r>
    </w:p>
    <w:p w:rsidR="00CB70A4" w:rsidRDefault="00CB70A4" w:rsidP="00CB70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把MainLight删除，然后我们添加一个聚光灯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CED" w:rsidTr="004E5CED">
        <w:tc>
          <w:tcPr>
            <w:tcW w:w="8296" w:type="dxa"/>
          </w:tcPr>
          <w:p w:rsidR="004E5CED" w:rsidRDefault="004E5CED" w:rsidP="004E5CE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1B9940" wp14:editId="3A2CDCD7">
                  <wp:extent cx="10872008" cy="4867152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2547" cy="4876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CED" w:rsidRDefault="004E5CED" w:rsidP="004E5CE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可以看到，聚光灯的参数要比方向光更多一点，我们先调整一下光源的位置，然后让他绕x轴旋转-9</w:t>
      </w:r>
      <w:r>
        <w:t>0</w:t>
      </w:r>
      <w:r>
        <w:rPr>
          <w:rFonts w:hint="eastAsia"/>
        </w:rPr>
        <w:t>°，也就是让他垂直打到模型上面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CED" w:rsidTr="004E5CED">
        <w:tc>
          <w:tcPr>
            <w:tcW w:w="8296" w:type="dxa"/>
          </w:tcPr>
          <w:p w:rsidR="004E5CED" w:rsidRDefault="004E5CED" w:rsidP="004E5CE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0EEA4A" wp14:editId="0C048DA8">
                  <wp:extent cx="9830652" cy="4724809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0652" cy="472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CED" w:rsidRDefault="004E5CED" w:rsidP="004E5CE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可是为什么没有光照效果？那是因为模型在他的光照范围之外我们把它往下移动一点，此时就能够看到一段光照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CED" w:rsidTr="004E5CED">
        <w:tc>
          <w:tcPr>
            <w:tcW w:w="8296" w:type="dxa"/>
          </w:tcPr>
          <w:p w:rsidR="004E5CED" w:rsidRDefault="004E5CED" w:rsidP="004E5CE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8023B7" wp14:editId="0A0AEBFA">
                  <wp:extent cx="8405588" cy="4968671"/>
                  <wp:effectExtent l="0" t="0" r="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5588" cy="49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CED" w:rsidRDefault="000A37B8" w:rsidP="000A37B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可以调整Range修改锥体的高度，spotAngle可以调整光圈的大小。Term是聚光灯的</w:t>
      </w:r>
      <w:r w:rsidR="00605811">
        <w:rPr>
          <w:rFonts w:hint="eastAsia"/>
        </w:rPr>
        <w:t>光照</w:t>
      </w:r>
      <w:r>
        <w:rPr>
          <w:rFonts w:hint="eastAsia"/>
        </w:rPr>
        <w:t>方式，LuminousPower可以调整光照强度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86"/>
      </w:tblGrid>
      <w:tr w:rsidR="000A37B8" w:rsidTr="000A37B8">
        <w:tc>
          <w:tcPr>
            <w:tcW w:w="8296" w:type="dxa"/>
          </w:tcPr>
          <w:p w:rsidR="000A37B8" w:rsidRDefault="000A37B8" w:rsidP="000A37B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92785A" wp14:editId="51F40C22">
                  <wp:extent cx="8550381" cy="5121084"/>
                  <wp:effectExtent l="0" t="0" r="3175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0381" cy="512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7B8" w:rsidTr="000A37B8">
        <w:tc>
          <w:tcPr>
            <w:tcW w:w="8296" w:type="dxa"/>
          </w:tcPr>
          <w:p w:rsidR="000A37B8" w:rsidRDefault="000A37B8" w:rsidP="000A37B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9CB8C5" wp14:editId="709D520B">
                  <wp:extent cx="7788315" cy="4488569"/>
                  <wp:effectExtent l="0" t="0" r="3175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8315" cy="448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37B8" w:rsidRDefault="00F61F8E" w:rsidP="00F61F8E">
      <w:pPr>
        <w:pStyle w:val="2"/>
      </w:pPr>
      <w:r>
        <w:t>5.</w:t>
      </w:r>
      <w:r>
        <w:rPr>
          <w:rFonts w:hint="eastAsia"/>
        </w:rPr>
        <w:t>Size参数可以调整光源的大小，其实也就是调整光源的亮度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1F8E" w:rsidTr="00F61F8E">
        <w:tc>
          <w:tcPr>
            <w:tcW w:w="8296" w:type="dxa"/>
          </w:tcPr>
          <w:p w:rsidR="00F61F8E" w:rsidRDefault="00F61F8E" w:rsidP="00F61F8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64F17C" wp14:editId="011619E4">
                  <wp:extent cx="7757832" cy="5989839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832" cy="5989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F8E" w:rsidRPr="00F61F8E" w:rsidRDefault="00915F06" w:rsidP="00915F06">
      <w:pPr>
        <w:pStyle w:val="1"/>
        <w:rPr>
          <w:rFonts w:hint="eastAsia"/>
        </w:rPr>
      </w:pPr>
      <w:r>
        <w:rPr>
          <w:rFonts w:hint="eastAsia"/>
        </w:rPr>
        <w:t>下面我们来学习球面光Sphere</w:t>
      </w:r>
      <w:r>
        <w:t xml:space="preserve"> </w:t>
      </w:r>
      <w:r>
        <w:rPr>
          <w:rFonts w:hint="eastAsia"/>
        </w:rPr>
        <w:t>light</w:t>
      </w:r>
    </w:p>
    <w:p w:rsidR="004E5CED" w:rsidRDefault="00915F06" w:rsidP="00915F06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把聚光灯删除，添加一个球面光光源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5F06" w:rsidTr="00915F06">
        <w:tc>
          <w:tcPr>
            <w:tcW w:w="8296" w:type="dxa"/>
          </w:tcPr>
          <w:p w:rsidR="00915F06" w:rsidRDefault="00915F06" w:rsidP="00915F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F5ABAC" wp14:editId="3CE3DABD">
                  <wp:extent cx="10849148" cy="5137756"/>
                  <wp:effectExtent l="0" t="0" r="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0520" cy="514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5F06" w:rsidRDefault="00915F06" w:rsidP="00915F06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我们发现他的参数和聚光灯是一样的，我们把它往上拉一拉，可以看到光照区域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5F06" w:rsidTr="00915F06">
        <w:tc>
          <w:tcPr>
            <w:tcW w:w="8296" w:type="dxa"/>
          </w:tcPr>
          <w:p w:rsidR="00915F06" w:rsidRDefault="00915F06" w:rsidP="00915F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07D074" wp14:editId="3C01609C">
                  <wp:extent cx="9076207" cy="516680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6207" cy="51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5F06" w:rsidRDefault="00E31658" w:rsidP="00E31658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参数的作用都是一样的。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1658" w:rsidTr="00E31658">
        <w:tc>
          <w:tcPr>
            <w:tcW w:w="8296" w:type="dxa"/>
          </w:tcPr>
          <w:p w:rsidR="00E31658" w:rsidRDefault="00E31658" w:rsidP="00E3165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0ED94E" wp14:editId="2E3C2D92">
                  <wp:extent cx="7529212" cy="4892464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9212" cy="4892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658" w:rsidRPr="00E31658" w:rsidRDefault="00E31658" w:rsidP="00E31658">
      <w:pPr>
        <w:rPr>
          <w:rFonts w:hint="eastAsia"/>
        </w:rPr>
      </w:pPr>
    </w:p>
    <w:p w:rsidR="00F03486" w:rsidRPr="00F03486" w:rsidRDefault="00F03486" w:rsidP="00F03486"/>
    <w:p w:rsidR="006E4D50" w:rsidRDefault="006E4D50" w:rsidP="006E4D50"/>
    <w:p w:rsidR="006E4D50" w:rsidRDefault="006E4D50" w:rsidP="006E4D50"/>
    <w:p w:rsidR="006E4D50" w:rsidRDefault="006E4D50" w:rsidP="006E4D50"/>
    <w:p w:rsidR="006E4D50" w:rsidRDefault="006E4D50" w:rsidP="006E4D50"/>
    <w:p w:rsidR="006E4D50" w:rsidRDefault="006E4D50" w:rsidP="006E4D50"/>
    <w:p w:rsidR="006E4D50" w:rsidRDefault="006E4D50" w:rsidP="006E4D50"/>
    <w:p w:rsidR="006E4D50" w:rsidRDefault="006E4D50" w:rsidP="006E4D50"/>
    <w:p w:rsidR="006E4D50" w:rsidRDefault="006E4D50" w:rsidP="006E4D50"/>
    <w:p w:rsidR="006E4D50" w:rsidRPr="006E4D50" w:rsidRDefault="006E4D50" w:rsidP="006E4D50"/>
    <w:sectPr w:rsidR="006E4D50" w:rsidRPr="006E4D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38A"/>
    <w:rsid w:val="000A37B8"/>
    <w:rsid w:val="00175704"/>
    <w:rsid w:val="002328AE"/>
    <w:rsid w:val="003D4853"/>
    <w:rsid w:val="00446912"/>
    <w:rsid w:val="004E5CED"/>
    <w:rsid w:val="00590A98"/>
    <w:rsid w:val="00605811"/>
    <w:rsid w:val="00640E56"/>
    <w:rsid w:val="006E4D50"/>
    <w:rsid w:val="007C744E"/>
    <w:rsid w:val="0087239D"/>
    <w:rsid w:val="00915F06"/>
    <w:rsid w:val="009E288F"/>
    <w:rsid w:val="00B8638A"/>
    <w:rsid w:val="00C1770D"/>
    <w:rsid w:val="00CB70A4"/>
    <w:rsid w:val="00E31658"/>
    <w:rsid w:val="00EB3FD3"/>
    <w:rsid w:val="00F03486"/>
    <w:rsid w:val="00F61F8E"/>
    <w:rsid w:val="00FC0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FAD98"/>
  <w15:chartTrackingRefBased/>
  <w15:docId w15:val="{7B196FDE-F101-411F-92B5-229D90067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4D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4D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4D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E4D5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6E4D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15</cp:revision>
  <dcterms:created xsi:type="dcterms:W3CDTF">2025-05-12T02:03:00Z</dcterms:created>
  <dcterms:modified xsi:type="dcterms:W3CDTF">2025-05-12T21:07:00Z</dcterms:modified>
</cp:coreProperties>
</file>