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8F9" w:rsidRDefault="00C248F9" w:rsidP="00C248F9">
      <w:r>
        <w:fldChar w:fldCharType="begin"/>
      </w:r>
      <w:r>
        <w:instrText xml:space="preserve"> HYPERLINK "</w:instrText>
      </w:r>
      <w:r w:rsidRPr="00C248F9">
        <w:instrText>https://www.sitepoint.com/getting-started-vagrant-windows/</w:instrText>
      </w:r>
      <w:r>
        <w:instrText xml:space="preserve">" </w:instrText>
      </w:r>
      <w:r>
        <w:fldChar w:fldCharType="separate"/>
      </w:r>
      <w:r w:rsidRPr="005C4EFF">
        <w:rPr>
          <w:rStyle w:val="Hyperlink"/>
        </w:rPr>
        <w:t>https://www.sitepoint.com/getting-started-vagrant-windows/</w:t>
      </w:r>
      <w:r>
        <w:fldChar w:fldCharType="end"/>
      </w:r>
    </w:p>
    <w:p w:rsidR="00075F9D" w:rsidRDefault="00075F9D" w:rsidP="00C248F9">
      <w:hyperlink r:id="rId5" w:history="1">
        <w:r w:rsidRPr="005C4EFF">
          <w:rPr>
            <w:rStyle w:val="Hyperlink"/>
          </w:rPr>
          <w:t>https://github.com/Varying-Vagrant-Vagrants/VVV/wiki/Connect-to-Your-Vagrant-Virtual-Machine-with-PuTTY</w:t>
        </w:r>
      </w:hyperlink>
    </w:p>
    <w:p w:rsidR="008E72E0" w:rsidRDefault="00C248F9" w:rsidP="00C248F9">
      <w:pPr>
        <w:pStyle w:val="ListParagraph"/>
        <w:numPr>
          <w:ilvl w:val="0"/>
          <w:numId w:val="1"/>
        </w:numPr>
      </w:pPr>
      <w:r>
        <w:t>Have Virtual Box installed on Windows Machine</w:t>
      </w:r>
    </w:p>
    <w:p w:rsidR="00C248F9" w:rsidRDefault="00C248F9" w:rsidP="00C248F9">
      <w:pPr>
        <w:pStyle w:val="ListParagraph"/>
        <w:numPr>
          <w:ilvl w:val="0"/>
          <w:numId w:val="1"/>
        </w:numPr>
      </w:pPr>
      <w:r>
        <w:t xml:space="preserve">Download </w:t>
      </w:r>
      <w:proofErr w:type="spellStart"/>
      <w:r>
        <w:t>PuTTY</w:t>
      </w:r>
      <w:proofErr w:type="spellEnd"/>
    </w:p>
    <w:p w:rsidR="00C248F9" w:rsidRDefault="00C248F9" w:rsidP="00C248F9">
      <w:pPr>
        <w:pStyle w:val="ListParagraph"/>
        <w:numPr>
          <w:ilvl w:val="0"/>
          <w:numId w:val="1"/>
        </w:numPr>
      </w:pPr>
      <w:r>
        <w:t>Download and Install Vagrant on Windows Machine</w:t>
      </w:r>
    </w:p>
    <w:p w:rsidR="00C248F9" w:rsidRDefault="00C248F9" w:rsidP="00C248F9">
      <w:pPr>
        <w:pStyle w:val="ListParagraph"/>
        <w:numPr>
          <w:ilvl w:val="0"/>
          <w:numId w:val="1"/>
        </w:numPr>
      </w:pPr>
      <w:r>
        <w:t>Once done, create a folder to initialize and create the VMs from Vagrant on the Windows Machine</w:t>
      </w:r>
    </w:p>
    <w:p w:rsidR="00C248F9" w:rsidRDefault="00C248F9" w:rsidP="00C248F9">
      <w:pPr>
        <w:pStyle w:val="ListParagraph"/>
        <w:numPr>
          <w:ilvl w:val="0"/>
          <w:numId w:val="1"/>
        </w:numPr>
      </w:pPr>
      <w:r>
        <w:t xml:space="preserve">Type “vagrant </w:t>
      </w:r>
      <w:proofErr w:type="spellStart"/>
      <w:r>
        <w:t>init</w:t>
      </w:r>
      <w:proofErr w:type="spellEnd"/>
      <w:r>
        <w:t xml:space="preserve"> (box-name, search </w:t>
      </w:r>
      <w:proofErr w:type="spellStart"/>
      <w:r>
        <w:t>vagrantcloud</w:t>
      </w:r>
      <w:proofErr w:type="spellEnd"/>
      <w:r>
        <w:t xml:space="preserve">)”, it will mention that a </w:t>
      </w:r>
      <w:proofErr w:type="spellStart"/>
      <w:r>
        <w:t>vagrantfile</w:t>
      </w:r>
      <w:proofErr w:type="spellEnd"/>
      <w:r>
        <w:t xml:space="preserve"> has been placed in this directory</w:t>
      </w:r>
    </w:p>
    <w:p w:rsidR="00C248F9" w:rsidRDefault="00C248F9" w:rsidP="00C248F9">
      <w:pPr>
        <w:pStyle w:val="ListParagraph"/>
        <w:numPr>
          <w:ilvl w:val="0"/>
          <w:numId w:val="1"/>
        </w:numPr>
      </w:pPr>
      <w:r>
        <w:t xml:space="preserve">“vagrant up”, will spin up the testing environment using virtual box, it’ll download the VM that was initialized and generate credentials and forward ports that the user can SSH into from </w:t>
      </w:r>
      <w:proofErr w:type="spellStart"/>
      <w:r>
        <w:t>PuTTY</w:t>
      </w:r>
      <w:proofErr w:type="spellEnd"/>
    </w:p>
    <w:p w:rsidR="00C248F9" w:rsidRDefault="00C248F9" w:rsidP="00C248F9">
      <w:pPr>
        <w:pStyle w:val="ListParagraph"/>
        <w:numPr>
          <w:ilvl w:val="0"/>
          <w:numId w:val="1"/>
        </w:numPr>
      </w:pPr>
      <w:r>
        <w:t xml:space="preserve">Get SSH configuration through “vagrant </w:t>
      </w:r>
      <w:proofErr w:type="spellStart"/>
      <w:r>
        <w:t>ssh</w:t>
      </w:r>
      <w:proofErr w:type="spellEnd"/>
      <w:r>
        <w:t xml:space="preserve">-config”, connect through </w:t>
      </w:r>
      <w:proofErr w:type="spellStart"/>
      <w:r>
        <w:t>PuTTY</w:t>
      </w:r>
      <w:proofErr w:type="spellEnd"/>
      <w:r>
        <w:t xml:space="preserve"> – </w:t>
      </w:r>
      <w:proofErr w:type="spellStart"/>
      <w:r>
        <w:t>vagrant:vagrant</w:t>
      </w:r>
      <w:proofErr w:type="spellEnd"/>
    </w:p>
    <w:p w:rsidR="00C248F9" w:rsidRDefault="00C248F9" w:rsidP="00C248F9">
      <w:pPr>
        <w:pStyle w:val="ListParagraph"/>
        <w:numPr>
          <w:ilvl w:val="0"/>
          <w:numId w:val="1"/>
        </w:numPr>
      </w:pPr>
      <w:r>
        <w:t>Go to user-profile -&gt; .</w:t>
      </w:r>
      <w:proofErr w:type="spellStart"/>
      <w:r>
        <w:t>vagrant.d</w:t>
      </w:r>
      <w:proofErr w:type="spellEnd"/>
    </w:p>
    <w:p w:rsidR="00C248F9" w:rsidRDefault="00C248F9" w:rsidP="00C248F9">
      <w:pPr>
        <w:pStyle w:val="ListParagraph"/>
        <w:numPr>
          <w:ilvl w:val="0"/>
          <w:numId w:val="1"/>
        </w:numPr>
      </w:pPr>
      <w:proofErr w:type="spellStart"/>
      <w:r>
        <w:t>PuTTYgen</w:t>
      </w:r>
      <w:proofErr w:type="spellEnd"/>
      <w:r>
        <w:t xml:space="preserve"> -&gt; load up the </w:t>
      </w:r>
      <w:proofErr w:type="spellStart"/>
      <w:r>
        <w:t>insecure_private_key</w:t>
      </w:r>
      <w:proofErr w:type="spellEnd"/>
      <w:r>
        <w:t xml:space="preserve"> file, save private key</w:t>
      </w:r>
    </w:p>
    <w:p w:rsidR="00C248F9" w:rsidRDefault="00C248F9" w:rsidP="00C248F9">
      <w:pPr>
        <w:pStyle w:val="ListParagraph"/>
        <w:numPr>
          <w:ilvl w:val="0"/>
          <w:numId w:val="1"/>
        </w:numPr>
      </w:pPr>
      <w:r>
        <w:t xml:space="preserve">Go back into </w:t>
      </w:r>
      <w:proofErr w:type="spellStart"/>
      <w:r>
        <w:t>PuTTY</w:t>
      </w:r>
      <w:proofErr w:type="spellEnd"/>
      <w:r>
        <w:t xml:space="preserve"> -&gt; Connection/SSH -&gt; Browse and find .</w:t>
      </w:r>
      <w:proofErr w:type="spellStart"/>
      <w:r>
        <w:t>ppk</w:t>
      </w:r>
      <w:proofErr w:type="spellEnd"/>
      <w:r>
        <w:t xml:space="preserve"> private key </w:t>
      </w:r>
    </w:p>
    <w:p w:rsidR="00075F9D" w:rsidRDefault="00075F9D" w:rsidP="00C248F9">
      <w:pPr>
        <w:pStyle w:val="ListParagraph"/>
        <w:numPr>
          <w:ilvl w:val="0"/>
          <w:numId w:val="1"/>
        </w:numPr>
      </w:pPr>
      <w:r>
        <w:t xml:space="preserve">“vagrant destroy”, does not remove downloaded box file only closes the current session, “vagrant box remove” removes the box and will require a new “vagrant </w:t>
      </w:r>
      <w:proofErr w:type="spellStart"/>
      <w:r>
        <w:t>init</w:t>
      </w:r>
      <w:proofErr w:type="spellEnd"/>
      <w:r>
        <w:t>”</w:t>
      </w:r>
    </w:p>
    <w:p w:rsidR="00075F9D" w:rsidRDefault="00075F9D" w:rsidP="00075F9D">
      <w:pPr>
        <w:ind w:left="360"/>
      </w:pPr>
      <w:r>
        <w:rPr>
          <w:noProof/>
        </w:rPr>
        <w:drawing>
          <wp:inline distT="0" distB="0" distL="0" distR="0" wp14:anchorId="2997BA03" wp14:editId="3DC0D074">
            <wp:extent cx="54483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847725"/>
                    </a:xfrm>
                    <a:prstGeom prst="rect">
                      <a:avLst/>
                    </a:prstGeom>
                  </pic:spPr>
                </pic:pic>
              </a:graphicData>
            </a:graphic>
          </wp:inline>
        </w:drawing>
      </w:r>
    </w:p>
    <w:p w:rsidR="00075F9D" w:rsidRDefault="007718D9" w:rsidP="00075F9D">
      <w:r>
        <w:rPr>
          <w:noProof/>
        </w:rPr>
        <w:drawing>
          <wp:inline distT="0" distB="0" distL="0" distR="0" wp14:anchorId="51A0F452" wp14:editId="2B8F4C89">
            <wp:extent cx="52292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225" cy="1838325"/>
                    </a:xfrm>
                    <a:prstGeom prst="rect">
                      <a:avLst/>
                    </a:prstGeom>
                  </pic:spPr>
                </pic:pic>
              </a:graphicData>
            </a:graphic>
          </wp:inline>
        </w:drawing>
      </w:r>
    </w:p>
    <w:p w:rsidR="0004567A" w:rsidRPr="0004567A" w:rsidRDefault="0004567A" w:rsidP="0004567A">
      <w:r w:rsidRPr="0004567A">
        <w:t>vagrant reload --provision</w:t>
      </w:r>
    </w:p>
    <w:p w:rsidR="0004567A" w:rsidRDefault="0004567A" w:rsidP="00075F9D">
      <w:r>
        <w:rPr>
          <w:noProof/>
        </w:rPr>
        <w:drawing>
          <wp:inline distT="0" distB="0" distL="0" distR="0" wp14:anchorId="53CF2309" wp14:editId="0D1D25F8">
            <wp:extent cx="461010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962025"/>
                    </a:xfrm>
                    <a:prstGeom prst="rect">
                      <a:avLst/>
                    </a:prstGeom>
                  </pic:spPr>
                </pic:pic>
              </a:graphicData>
            </a:graphic>
          </wp:inline>
        </w:drawing>
      </w:r>
    </w:p>
    <w:p w:rsidR="0004567A" w:rsidRDefault="0004567A" w:rsidP="00075F9D">
      <w:r>
        <w:rPr>
          <w:noProof/>
        </w:rPr>
        <w:lastRenderedPageBreak/>
        <w:drawing>
          <wp:inline distT="0" distB="0" distL="0" distR="0" wp14:anchorId="544963F7" wp14:editId="66F0A17D">
            <wp:extent cx="360997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2657475"/>
                    </a:xfrm>
                    <a:prstGeom prst="rect">
                      <a:avLst/>
                    </a:prstGeom>
                  </pic:spPr>
                </pic:pic>
              </a:graphicData>
            </a:graphic>
          </wp:inline>
        </w:drawing>
      </w:r>
      <w:bookmarkStart w:id="0" w:name="_GoBack"/>
      <w:bookmarkEnd w:id="0"/>
    </w:p>
    <w:p w:rsidR="0004567A" w:rsidRDefault="0004567A" w:rsidP="00075F9D">
      <w:r>
        <w:t>“vagrant suspend” -&gt; “v</w:t>
      </w:r>
      <w:r w:rsidR="00454E9C">
        <w:t>a</w:t>
      </w:r>
      <w:r>
        <w:t>grant up”</w:t>
      </w:r>
      <w:r w:rsidR="00454E9C">
        <w:t xml:space="preserve"> – very fast, saves running state and stops it. Eats up disk space and requires disk space to store RAM</w:t>
      </w:r>
    </w:p>
    <w:p w:rsidR="0004567A" w:rsidRDefault="0004567A" w:rsidP="00075F9D">
      <w:r>
        <w:t>“vagrant halt” -&gt; “vagrant up”</w:t>
      </w:r>
      <w:r w:rsidR="00454E9C">
        <w:t>- cleanly shuts down machine, preserving contents of disk</w:t>
      </w:r>
    </w:p>
    <w:p w:rsidR="00454E9C" w:rsidRDefault="00454E9C" w:rsidP="00075F9D">
      <w:r>
        <w:t>“vagrant destroy” -&gt; “vagrant up” – destroys trace of guest machine, shuts down, removes. No crust is left on machine</w:t>
      </w:r>
    </w:p>
    <w:sectPr w:rsidR="0045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E21DB"/>
    <w:multiLevelType w:val="hybridMultilevel"/>
    <w:tmpl w:val="C0C2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F9"/>
    <w:rsid w:val="0004567A"/>
    <w:rsid w:val="00075F9D"/>
    <w:rsid w:val="00454E9C"/>
    <w:rsid w:val="007718D9"/>
    <w:rsid w:val="008C38CA"/>
    <w:rsid w:val="008E72E0"/>
    <w:rsid w:val="009845B6"/>
    <w:rsid w:val="009C25B8"/>
    <w:rsid w:val="00C2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7328"/>
  <w15:chartTrackingRefBased/>
  <w15:docId w15:val="{8EF44678-F32C-4408-AF67-614CF6F6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F9"/>
    <w:pPr>
      <w:ind w:left="720"/>
      <w:contextualSpacing/>
    </w:pPr>
  </w:style>
  <w:style w:type="character" w:styleId="Hyperlink">
    <w:name w:val="Hyperlink"/>
    <w:basedOn w:val="DefaultParagraphFont"/>
    <w:uiPriority w:val="99"/>
    <w:unhideWhenUsed/>
    <w:rsid w:val="00C248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Varying-Vagrant-Vagrants/VVV/wiki/Connect-to-Your-Vagrant-Virtual-Machine-with-PuT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Lap-Heng</dc:creator>
  <cp:keywords/>
  <dc:description/>
  <cp:lastModifiedBy>Lap-Heng</cp:lastModifiedBy>
  <cp:revision>1</cp:revision>
  <dcterms:created xsi:type="dcterms:W3CDTF">2017-01-10T05:43:00Z</dcterms:created>
  <dcterms:modified xsi:type="dcterms:W3CDTF">2017-01-10T17:02:00Z</dcterms:modified>
</cp:coreProperties>
</file>