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Técnico: Desglose de Código MOEA/D</w:t>
      </w:r>
    </w:p>
    <w:p>
      <w:r>
        <w:t>Este documento detalla línea por línea la implementación del algoritmo MOEA/D aplicado al problema ZDT3, explicando la lógica matemática y funcional detrás de cada instrucción.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  <w:t>Fragmento de Código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  <w:t>Análisis Funcional y Teórico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class ZDT3:</w:t>
              <w:br/>
              <w:t xml:space="preserve">    def __init__(self, n_vars=30):</w:t>
            </w:r>
          </w:p>
        </w:tc>
        <w:tc>
          <w:tcPr>
            <w:tcW w:type="dxa" w:w="4320"/>
          </w:tcPr>
          <w:p>
            <w:r>
              <w:t>Define la clase del problema ZDT3. Por defecto, se establece en 30 variables de decisión (n_vars=30), tal como exige la competición.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self.bound_min = np.zeros(n_vars)</w:t>
              <w:br/>
              <w:t>self.bound_max = np.ones(n_vars)</w:t>
            </w:r>
          </w:p>
        </w:tc>
        <w:tc>
          <w:tcPr>
            <w:tcW w:type="dxa" w:w="4320"/>
          </w:tcPr>
          <w:p>
            <w:r>
              <w:t>Define el Espacio de Búsqueda. Todas las variables en ZDT3 deben estar normalizadas entre 0 y 1.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def evaluate(self, x):</w:t>
              <w:br/>
              <w:t xml:space="preserve">    x = np.clip(x, self.bound_min, self.bound_max)</w:t>
            </w:r>
          </w:p>
        </w:tc>
        <w:tc>
          <w:tcPr>
            <w:tcW w:type="dxa" w:w="4320"/>
          </w:tcPr>
          <w:p>
            <w:r>
              <w:t>Función de evaluación. Primero asegura (clip) que las variables no excedan los límites [0,1], corrigiendo posibles violaciones de los operadores evolutivos.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f1 = x[0]</w:t>
            </w:r>
          </w:p>
        </w:tc>
        <w:tc>
          <w:tcPr>
            <w:tcW w:type="dxa" w:w="4320"/>
          </w:tcPr>
          <w:p>
            <w:r>
              <w:t>Calcula el primer objetivo f1(x). En ZDT3, f1 depende solo de la primera variable.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g = 1 + 9 * np.mean(x[1:])</w:t>
            </w:r>
          </w:p>
        </w:tc>
        <w:tc>
          <w:tcPr>
            <w:tcW w:type="dxa" w:w="4320"/>
          </w:tcPr>
          <w:p>
            <w:r>
              <w:t>Calcula la función auxiliar 'g'. Involucra la media de todas las variables excepto la primera (x2 hasta x30).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h = 1 - np.sqrt(f1 / g) - (f1 / g) * np.sin(10 * np.pi * f1)</w:t>
            </w:r>
          </w:p>
        </w:tc>
        <w:tc>
          <w:tcPr>
            <w:tcW w:type="dxa" w:w="4320"/>
          </w:tcPr>
          <w:p>
            <w:r>
              <w:t>Calcula la función auxiliar 'h'. Introduce la multimodalidad (múltiples óptimos locales) mediante el término seno (sin). Esto hace que el frente de Pareto sea discontinuo.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f2 = g * h</w:t>
              <w:br/>
              <w:t>return np.array([f1, f2])</w:t>
            </w:r>
          </w:p>
        </w:tc>
        <w:tc>
          <w:tcPr>
            <w:tcW w:type="dxa" w:w="4320"/>
          </w:tcPr>
          <w:p>
            <w:r>
              <w:t>Calcula el segundo objetivo f2. Retorna el vector de fitness [f1, f2].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class MOEAD:</w:t>
              <w:br/>
              <w:t xml:space="preserve">    def __init__(...):</w:t>
            </w:r>
          </w:p>
        </w:tc>
        <w:tc>
          <w:tcPr>
            <w:tcW w:type="dxa" w:w="4320"/>
          </w:tcPr>
          <w:p>
            <w:r>
              <w:t>Constructor de la clase MOEA/D. Recibe el problema, tamaño de población (N), tamaño de vecindad (T) y generaciones.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self.CR = 0.5</w:t>
              <w:br/>
              <w:t>self.F = 0.5</w:t>
            </w:r>
          </w:p>
        </w:tc>
        <w:tc>
          <w:tcPr>
            <w:tcW w:type="dxa" w:w="4320"/>
          </w:tcPr>
          <w:p>
            <w:r>
              <w:t>Parámetros de Evolución Diferencial (DE). F es el factor de escala de mutación y CR es la probabilidad de cruce.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def initialize(self):</w:t>
            </w:r>
          </w:p>
        </w:tc>
        <w:tc>
          <w:tcPr>
            <w:tcW w:type="dxa" w:w="4320"/>
          </w:tcPr>
          <w:p>
            <w:r>
              <w:t>Método de inicialización. Se ejecuta una vez al principio para configurar pesos, vecinos y población inicial.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self.weights[i, 0] = i / (self.N - 1)</w:t>
              <w:br/>
              <w:t>self.weights[i, 1] = 1.0 - ...</w:t>
            </w:r>
          </w:p>
        </w:tc>
        <w:tc>
          <w:tcPr>
            <w:tcW w:type="dxa" w:w="4320"/>
          </w:tcPr>
          <w:p>
            <w:r>
              <w:t>Generación de Vectores de Peso. Crea una distribución uniforme de pesos (Lambda). Si N=100, crea vectores como [0,1], [0.01, 0.99]... hasta [1,0].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self.weights[self.weights == 0] = 0.0001</w:t>
            </w:r>
          </w:p>
        </w:tc>
        <w:tc>
          <w:tcPr>
            <w:tcW w:type="dxa" w:w="4320"/>
          </w:tcPr>
          <w:p>
            <w:r>
              <w:t>Evita divisiones por cero en cálculos futuros sustituyendo valores 0 exactos por un valor muy pequeño.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dists[i, j] = np.linalg.norm(self.weights[i] - self.weights[j])</w:t>
            </w:r>
          </w:p>
        </w:tc>
        <w:tc>
          <w:tcPr>
            <w:tcW w:type="dxa" w:w="4320"/>
          </w:tcPr>
          <w:p>
            <w:r>
              <w:t>Calcula la Distancia Euclidiana entre todos los vectores de peso para determinar cuáles están cerca entre sí.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self.neighborhood = np.argsort(dists, axis=1)[:, :self.T]</w:t>
            </w:r>
          </w:p>
        </w:tc>
        <w:tc>
          <w:tcPr>
            <w:tcW w:type="dxa" w:w="4320"/>
          </w:tcPr>
          <w:p>
            <w:r>
              <w:t>Define la Vecindad B(i). Para cada subproblema, selecciona los 'T' índices de los vectores de peso más cercanos.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self.fitness_pop = np.array([...])</w:t>
              <w:br/>
              <w:t>self.z_ideal = np.min(...)</w:t>
            </w:r>
          </w:p>
        </w:tc>
        <w:tc>
          <w:tcPr>
            <w:tcW w:type="dxa" w:w="4320"/>
          </w:tcPr>
          <w:p>
            <w:r>
              <w:t>Evalúa la población inicial aleatoria e inicializa el Punto de Referencia Z*. Este vector contiene el mejor valor encontrado hasta ahora para f1 y f2.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def tchebycheff(self, fitness, weight_idx):</w:t>
            </w:r>
          </w:p>
        </w:tc>
        <w:tc>
          <w:tcPr>
            <w:tcW w:type="dxa" w:w="4320"/>
          </w:tcPr>
          <w:p>
            <w:r>
              <w:t>Función de Agregación (Escalarización). Convierte el problema multiobjetivo en uno de un solo objetivo para poder comparar soluciones.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diff = np.abs(fitness - self.z_ideal)</w:t>
              <w:br/>
              <w:t>return np.max(self.weights[weight_idx] * diff)</w:t>
            </w:r>
          </w:p>
        </w:tc>
        <w:tc>
          <w:tcPr>
            <w:tcW w:type="dxa" w:w="4320"/>
          </w:tcPr>
          <w:p>
            <w:r>
              <w:t>Implementa la fórmula de Tchebycheff: max{ lambda_i * |fi(x) - zi*| }. Busca minimizar la distancia ponderada al punto ideal.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def evolution_operator_DE(self, idx_subproblem):</w:t>
            </w:r>
          </w:p>
        </w:tc>
        <w:tc>
          <w:tcPr>
            <w:tcW w:type="dxa" w:w="4320"/>
          </w:tcPr>
          <w:p>
            <w:r>
              <w:t>Operador Evolutivo Completo. Combina Selección de Vecinos, Mutación DE, Cruce Binomial y Mutación Gaussiana.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neighbors = self.neighborhood[idx_subproblem]</w:t>
              <w:br/>
              <w:t>r1, r2, r3 = np.random.choice(...)</w:t>
            </w:r>
          </w:p>
        </w:tc>
        <w:tc>
          <w:tcPr>
            <w:tcW w:type="dxa" w:w="4320"/>
          </w:tcPr>
          <w:p>
            <w:r>
              <w:t>Selección de Padres (Mating). Elige aleatoriamente 3 índices (r1, r2, r3) EXCLUSIVAMENTE de la vecindad del subproblema actual.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mutant = x_r1 + self.F * (x_r2 - x_r3)</w:t>
            </w:r>
          </w:p>
        </w:tc>
        <w:tc>
          <w:tcPr>
            <w:tcW w:type="dxa" w:w="4320"/>
          </w:tcPr>
          <w:p>
            <w:r>
              <w:t>Mutación Diferencial (DE/rand/1). Crea un vector mutante basado en la diferencia de dos vecinos escalada por F.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crossover_mask = np.random.rand(n_vars) &lt;= self.CR</w:t>
            </w:r>
          </w:p>
        </w:tc>
        <w:tc>
          <w:tcPr>
            <w:tcW w:type="dxa" w:w="4320"/>
          </w:tcPr>
          <w:p>
            <w:r>
              <w:t>Cruce Binomial. Genera una máscara booleana. Cada gen tiene una probabilidad CR de ser tomado del vector mutante.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offspring = np.where(crossover_mask, mutant, x_current)</w:t>
            </w:r>
          </w:p>
        </w:tc>
        <w:tc>
          <w:tcPr>
            <w:tcW w:type="dxa" w:w="4320"/>
          </w:tcPr>
          <w:p>
            <w:r>
              <w:t>Recombinación. Construye el hijo (offspring). Si la máscara es True toma del mutante, si es False conserva el valor del padre actual (x_current).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if np.random.rand() &lt; pr:</w:t>
              <w:br/>
              <w:t xml:space="preserve">    sigma = ...</w:t>
              <w:br/>
              <w:t xml:space="preserve">    offspring[j] += np.random.normal(0, sigma)</w:t>
            </w:r>
          </w:p>
        </w:tc>
        <w:tc>
          <w:tcPr>
            <w:tcW w:type="dxa" w:w="4320"/>
          </w:tcPr>
          <w:p>
            <w:r>
              <w:t>Mutación Gaussiana Polinomial. Con probabilidad 1/p, añade ruido gaussiano a una variable. Esto es crucial para escapar de óptimos locales y mantener diversidad.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def run(self):</w:t>
            </w:r>
          </w:p>
        </w:tc>
        <w:tc>
          <w:tcPr>
            <w:tcW w:type="dxa" w:w="4320"/>
          </w:tcPr>
          <w:p>
            <w:r>
              <w:t>Bucle principal del algoritmo evolutivo.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offspring_x = self.evolution_operator_DE(i)</w:t>
            </w:r>
          </w:p>
        </w:tc>
        <w:tc>
          <w:tcPr>
            <w:tcW w:type="dxa" w:w="4320"/>
          </w:tcPr>
          <w:p>
            <w:r>
              <w:t>Paso de Reproducción. Genera una nueva solución candidata 'y' para el subproblema 'i'.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self.z_ideal = np.min(np.vstack((self.z_ideal, offspring_fit)), axis=0)</w:t>
            </w:r>
          </w:p>
        </w:tc>
        <w:tc>
          <w:tcPr>
            <w:tcW w:type="dxa" w:w="4320"/>
          </w:tcPr>
          <w:p>
            <w:r>
              <w:t>Actualización de Z*. Comprueba si la nueva solución mejora el mejor valor histórico de f1 o f2 y actualiza el punto de referencia.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for j in neighbors:</w:t>
            </w:r>
          </w:p>
        </w:tc>
        <w:tc>
          <w:tcPr>
            <w:tcW w:type="dxa" w:w="4320"/>
          </w:tcPr>
          <w:p>
            <w:r>
              <w:t>Bucle de Actualización de Vecinos. El hijo generado no solo compite por el subproblema 'i', sino por todos los subproblemas en su vecindad.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if g_te_offspring &lt;= g_te_neighbor:</w:t>
            </w:r>
          </w:p>
        </w:tc>
        <w:tc>
          <w:tcPr>
            <w:tcW w:type="dxa" w:w="4320"/>
          </w:tcPr>
          <w:p>
            <w:r>
              <w:t>Comparación Tchebycheff. Comprueba si la nueva solución 'y' es mejor que la solución actual 'x^j' PARA el vector de peso lambda^j.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003366"/>
                <w:sz w:val="18"/>
              </w:rPr>
              <w:t>self.population[j] = offspring_x</w:t>
            </w:r>
          </w:p>
        </w:tc>
        <w:tc>
          <w:tcPr>
            <w:tcW w:type="dxa" w:w="4320"/>
          </w:tcPr>
          <w:p>
            <w:r>
              <w:t>Reemplazo. Si el hijo es mejor, sobrescribe al individuo anterior en la población. (IMPORTANTE: Se recomienda añadir un límite de reemplazos para mantener la diversidad).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