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Assert-ParameterNotFlag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Iterates the command’s bound parameters and throws a clear, actionable error if any string value starts with</w:t>
      </w:r>
      <w:r>
        <w:t xml:space="preserve"> </w:t>
      </w:r>
      <w:r>
        <w:t xml:space="preserve">‘-’</w:t>
      </w:r>
      <w:r>
        <w:t xml:space="preserve"> </w:t>
      </w:r>
      <w:r>
        <w:t xml:space="preserve">(e.g. </w:t>
      </w:r>
      <w:r>
        <w:t xml:space="preserve">‘–DryRun’</w:t>
      </w:r>
      <w:r>
        <w:t xml:space="preserve"> </w:t>
      </w:r>
      <w:r>
        <w:t xml:space="preserve">or</w:t>
      </w:r>
      <w:r>
        <w:t xml:space="preserve"> </w:t>
      </w:r>
      <w:r>
        <w:t xml:space="preserve">‘-DryRun’</w:t>
      </w:r>
      <w:r>
        <w:t xml:space="preserve"> </w:t>
      </w:r>
      <w:r>
        <w:t xml:space="preserve">passed where a real value was expected). This catches the</w:t>
      </w:r>
      <w:r>
        <w:t xml:space="preserve"> </w:t>
      </w:r>
      <w:r>
        <w:t xml:space="preserve">“end-of-parameters”</w:t>
      </w:r>
      <w:r>
        <w:t xml:space="preserve"> </w:t>
      </w:r>
      <w:r>
        <w:t xml:space="preserve">swallowing trap and prevents a destructive command from proceeding with a bogus host/serial/name.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-Parameters</w:t>
            </w:r>
          </w:p>
        </w:tc>
        <w:tc>
          <w:tcPr/>
          <w:p>
            <w:pPr>
              <w:pStyle w:val="Compact"/>
            </w:pPr>
            <w:r>
              <w:t xml:space="preserve">The command’s $PSBoundParameters hashtable.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Reject parameter values that look like PowerShell parameter flags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Iterates the command</w:t>
      </w:r>
      <w:r>
        <w:rPr>
          <w:rStyle w:val="StringTok"/>
        </w:rPr>
        <w:t xml:space="preserve">'s bound parameters and throws a clear, actionable</w:t>
      </w:r>
      <w:r>
        <w:br/>
      </w:r>
      <w:r>
        <w:rPr>
          <w:rStyle w:val="StringTok"/>
        </w:rPr>
        <w:t xml:space="preserve">        error if any string value starts with '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' (e.g. '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DryRun</w:t>
      </w:r>
      <w:r>
        <w:rPr>
          <w:rStyle w:val="StringTok"/>
        </w:rPr>
        <w:t xml:space="preserve">' or '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passed where a real value was expected). This catches the</w:t>
      </w:r>
      <w:r>
        <w:br/>
      </w:r>
      <w:r>
        <w:rPr>
          <w:rStyle w:val="StringTok"/>
        </w:rPr>
        <w:t xml:space="preserve">        "end-of-parameters" swallowing trap and prevents a destructive command</w:t>
      </w:r>
      <w:r>
        <w:br/>
      </w:r>
      <w:r>
        <w:rPr>
          <w:rStyle w:val="StringTok"/>
        </w:rPr>
        <w:t xml:space="preserve">        from proceeding with a bogus host/serial/name.</w:t>
      </w:r>
      <w:r>
        <w:br/>
      </w:r>
      <w:r>
        <w:br/>
      </w:r>
      <w:r>
        <w:rPr>
          <w:rStyle w:val="StringTok"/>
        </w:rPr>
        <w:t xml:space="preserve">    .PARAMETER Parameters</w:t>
      </w:r>
      <w:r>
        <w:br/>
      </w:r>
      <w:r>
        <w:rPr>
          <w:rStyle w:val="StringTok"/>
        </w:rPr>
        <w:t xml:space="preserve">        The command'</w:t>
      </w:r>
      <w:r>
        <w:rPr>
          <w:rStyle w:val="NormalTok"/>
        </w:rPr>
        <w:t xml:space="preserve">s </w:t>
      </w:r>
      <w:r>
        <w:rPr>
          <w:rStyle w:val="VariableTok"/>
        </w:rPr>
        <w:t xml:space="preserve">$PSBoundParameters</w:t>
      </w:r>
      <w:r>
        <w:rPr>
          <w:rStyle w:val="NormalTok"/>
        </w:rPr>
        <w:t xml:space="preserve"> hashtable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2026-09-03T17:15:53Z</dcterms:created>
  <dcterms:modified xsi:type="dcterms:W3CDTF">2026-09-03T17:15:53Z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./src/powershell/Automation/Private/ParameterValidation.ps1</vt:lpwstr>
  </property>
</Properties>
</file>