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233EFD" w:rsidP="00233EFD">
      <w:pPr>
        <w:jc w:val="center"/>
        <w:rPr>
          <w:b/>
        </w:rPr>
      </w:pPr>
      <w:r>
        <w:rPr>
          <w:b/>
        </w:rPr>
        <w:t>Week 4 Quiz</w:t>
      </w:r>
    </w:p>
    <w:p w:rsidR="00233EFD" w:rsidRDefault="00233EFD" w:rsidP="00233EFD">
      <w:pPr>
        <w:rPr>
          <w:b/>
        </w:rPr>
      </w:pPr>
      <w:r>
        <w:rPr>
          <w:noProof/>
        </w:rPr>
        <w:drawing>
          <wp:inline distT="0" distB="0" distL="0" distR="0" wp14:anchorId="6FAA7F59" wp14:editId="5F763AF1">
            <wp:extent cx="5943600" cy="5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FD" w:rsidRPr="009215CC" w:rsidRDefault="00233EFD" w:rsidP="00233EFD">
      <w:pPr>
        <w:ind w:left="270" w:hanging="270"/>
        <w:rPr>
          <w:rFonts w:eastAsiaTheme="minorEastAsia"/>
          <w:b/>
        </w:rPr>
      </w:pPr>
      <w:r>
        <w:rPr>
          <w:b/>
        </w:rPr>
        <w:t xml:space="preserve">1.) </w:t>
      </w:r>
      <m:oMath>
        <m:r>
          <m:rPr>
            <m:sty m:val="bi"/>
          </m:rPr>
          <w:rPr>
            <w:rFonts w:ascii="Cambria Math" w:hAnsi="Cambria Math"/>
          </w:rPr>
          <m:t>A={-1,0,1,2,3,4,5}</m:t>
        </m:r>
      </m:oMath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B={-9,-8,-7,-6,-5,-4,-3,-2,-1,0,1,2}</m:t>
        </m:r>
      </m:oMath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C={2, 3}</m:t>
        </m:r>
      </m:oMath>
      <w:r>
        <w:rPr>
          <w:rFonts w:eastAsiaTheme="minorEastAsia"/>
          <w:b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A-C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∪A=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-1,0,1,4,5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-1,0,1,2,3,4,5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-1,0,1,2,3,4,5</m:t>
              </m:r>
            </m:e>
          </m:d>
          <m:r>
            <w:rPr>
              <w:rFonts w:eastAsiaTheme="minorEastAsia"/>
              <w:b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A∩B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-1,0,1,2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={-1,0,1}</m:t>
          </m:r>
          <m:r>
            <w:rPr>
              <w:rFonts w:eastAsiaTheme="minorEastAsia"/>
              <w:b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B∩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{-9,-8,-7,-6,-5,-4,-3,-2,-1,0,1</m:t>
          </m:r>
          <m:r>
            <m:rPr>
              <m:sty m:val="bi"/>
            </m:rPr>
            <w:rPr>
              <w:rFonts w:ascii="Cambria Math" w:eastAsiaTheme="minorEastAsia" w:hAnsi="Cambria Math"/>
            </w:rPr>
            <m:t>}</m:t>
          </m:r>
        </m:oMath>
      </m:oMathPara>
    </w:p>
    <w:p w:rsidR="009215CC" w:rsidRPr="009215CC" w:rsidRDefault="009215CC" w:rsidP="00233EFD">
      <w:pPr>
        <w:ind w:left="270" w:hanging="27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13D1EA9C" wp14:editId="584AE79B">
            <wp:extent cx="43910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CC" w:rsidRDefault="009215CC" w:rsidP="00233EFD">
      <w:pPr>
        <w:ind w:left="270" w:hanging="270"/>
        <w:rPr>
          <w:rFonts w:eastAsiaTheme="minorEastAsia"/>
          <w:b/>
        </w:rPr>
      </w:pPr>
      <w:r>
        <w:rPr>
          <w:b/>
        </w:rPr>
        <w:t xml:space="preserve">2.) Suppose </w:t>
      </w:r>
      <m:oMath>
        <m:r>
          <m:rPr>
            <m:sty m:val="bi"/>
          </m:rPr>
          <w:rPr>
            <w:rFonts w:ascii="Cambria Math" w:hAnsi="Cambria Math"/>
          </w:rPr>
          <m:t>x∈(A∪B)∩(A∪C)</m:t>
        </m:r>
      </m:oMath>
      <w:r>
        <w:rPr>
          <w:rFonts w:eastAsiaTheme="minorEastAsia"/>
          <w:b/>
        </w:rPr>
        <w:t xml:space="preserve">. By definitions of union and </w:t>
      </w:r>
      <w:proofErr w:type="gramStart"/>
      <w:r>
        <w:rPr>
          <w:rFonts w:eastAsiaTheme="minorEastAsia"/>
          <w:b/>
        </w:rPr>
        <w:t>intersect ,</w:t>
      </w:r>
      <w:proofErr w:type="gramEnd"/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(x∈A</m:t>
        </m:r>
      </m:oMath>
      <w:r>
        <w:rPr>
          <w:rFonts w:eastAsiaTheme="minorEastAsia"/>
          <w:b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x∈B)</m:t>
        </m:r>
      </m:oMath>
      <w:r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(x∈A</m:t>
        </m:r>
      </m:oMath>
      <w:r>
        <w:rPr>
          <w:rFonts w:eastAsiaTheme="minorEastAsia"/>
          <w:b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x∈C)</m:t>
        </m:r>
      </m:oMath>
      <w:r>
        <w:rPr>
          <w:rFonts w:eastAsiaTheme="minorEastAsia"/>
          <w:b/>
        </w:rPr>
        <w:t xml:space="preserve">. This states that x is an element in sets A or B, </w:t>
      </w:r>
      <w:proofErr w:type="gramStart"/>
      <w:r>
        <w:rPr>
          <w:rFonts w:eastAsiaTheme="minorEastAsia"/>
          <w:b/>
        </w:rPr>
        <w:t>and also</w:t>
      </w:r>
      <w:proofErr w:type="gramEnd"/>
      <w:r>
        <w:rPr>
          <w:rFonts w:eastAsiaTheme="minorEastAsia"/>
          <w:b/>
        </w:rPr>
        <w:t xml:space="preserve"> </w:t>
      </w:r>
      <w:r w:rsidR="00037540">
        <w:rPr>
          <w:rFonts w:eastAsiaTheme="minorEastAsia"/>
          <w:b/>
        </w:rPr>
        <w:t xml:space="preserve">x is </w:t>
      </w:r>
      <w:r>
        <w:rPr>
          <w:rFonts w:eastAsiaTheme="minorEastAsia"/>
          <w:b/>
        </w:rPr>
        <w:t xml:space="preserve">an element in set A or C. </w:t>
      </w:r>
      <w:r w:rsidR="00037540">
        <w:rPr>
          <w:rFonts w:eastAsiaTheme="minorEastAsia"/>
          <w:b/>
        </w:rPr>
        <w:t xml:space="preserve">It follows that x must be an element in A or an element in B and C. </w:t>
      </w:r>
      <w:r w:rsidR="00037540">
        <w:rPr>
          <w:rFonts w:eastAsiaTheme="minorEastAsia"/>
          <w:b/>
        </w:rPr>
        <w:br/>
        <w:t xml:space="preserve">On the other hand, </w:t>
      </w:r>
      <m:oMath>
        <m:r>
          <m:rPr>
            <m:sty m:val="bi"/>
          </m:rPr>
          <w:rPr>
            <w:rFonts w:ascii="Cambria Math" w:eastAsiaTheme="minorEastAsia" w:hAnsi="Cambria Math"/>
          </w:rPr>
          <m:t>x∈A∪(B∩C)</m:t>
        </m:r>
      </m:oMath>
      <w:r w:rsidR="00037540">
        <w:rPr>
          <w:rFonts w:eastAsiaTheme="minorEastAsia"/>
          <w:b/>
        </w:rPr>
        <w:t xml:space="preserve"> implies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 w:rsidR="00037540">
        <w:rPr>
          <w:rFonts w:eastAsiaTheme="minorEastAsia"/>
          <w:b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(x∈B</m:t>
        </m:r>
      </m:oMath>
      <w:r w:rsidR="00037540">
        <w:rPr>
          <w:rFonts w:eastAsiaTheme="minorEastAsia"/>
          <w:b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x∈C)</m:t>
        </m:r>
      </m:oMath>
      <w:r w:rsidR="00037540">
        <w:rPr>
          <w:rFonts w:eastAsiaTheme="minorEastAsia"/>
          <w:b/>
        </w:rPr>
        <w:t>. This states that x is an element in A or an element in B and C.</w:t>
      </w:r>
      <w:r w:rsidR="00037540">
        <w:rPr>
          <w:rFonts w:eastAsiaTheme="minorEastAsia"/>
          <w:b/>
        </w:rPr>
        <w:br/>
        <w:t xml:space="preserve">Therefore, </w:t>
      </w:r>
      <m:oMath>
        <m:r>
          <m:rPr>
            <m:sty m:val="bi"/>
          </m:rPr>
          <w:rPr>
            <w:rFonts w:ascii="Cambria Math" w:hAnsi="Cambria Math"/>
          </w:rPr>
          <m:t>x∈(A∪B)∩(A∪C)</m:t>
        </m:r>
      </m:oMath>
      <w:r w:rsidR="00037540">
        <w:rPr>
          <w:rFonts w:eastAsiaTheme="minorEastAsia"/>
          <w:b/>
        </w:rPr>
        <w:t xml:space="preserve"> follows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x∈A∪(B∩C)</m:t>
        </m:r>
      </m:oMath>
      <w:r w:rsidR="00037540">
        <w:rPr>
          <w:rFonts w:eastAsiaTheme="minorEastAsia"/>
          <w:b/>
        </w:rPr>
        <w:t xml:space="preserve">. </w:t>
      </w:r>
      <w:proofErr w:type="gramStart"/>
      <w:r w:rsidR="00037540">
        <w:rPr>
          <w:rFonts w:eastAsiaTheme="minorEastAsia"/>
          <w:b/>
        </w:rPr>
        <w:t>Hence</w:t>
      </w:r>
      <w:proofErr w:type="gramEnd"/>
      <w:r w:rsidR="00037540">
        <w:rPr>
          <w:rFonts w:eastAsiaTheme="minorEastAsia"/>
          <w:b/>
        </w:rPr>
        <w:t xml:space="preserve"> we can conclude that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A∪C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⊆</m:t>
        </m:r>
        <m:r>
          <m:rPr>
            <m:sty m:val="bi"/>
          </m:rPr>
          <w:rPr>
            <w:rFonts w:ascii="Cambria Math" w:eastAsiaTheme="minorEastAsia" w:hAnsi="Cambria Math"/>
          </w:rPr>
          <m:t>A∪(B∩C)</m:t>
        </m:r>
      </m:oMath>
      <w:r w:rsidR="00037540">
        <w:rPr>
          <w:rFonts w:eastAsiaTheme="minorEastAsia"/>
          <w:b/>
        </w:rPr>
        <w:t xml:space="preserve"> [what we needed to show.]</w:t>
      </w:r>
    </w:p>
    <w:p w:rsidR="00037540" w:rsidRDefault="00037540" w:rsidP="00233EFD">
      <w:pPr>
        <w:ind w:left="270" w:hanging="27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638F6E57" wp14:editId="17F0FF3F">
            <wp:extent cx="36480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9" w:rsidRDefault="00037540" w:rsidP="00102849">
      <w:pPr>
        <w:ind w:left="270" w:hanging="270"/>
        <w:rPr>
          <w:rFonts w:eastAsiaTheme="minorEastAsia"/>
          <w:b/>
        </w:rPr>
      </w:pPr>
      <w:r>
        <w:rPr>
          <w:rFonts w:eastAsiaTheme="minorEastAsia"/>
          <w:b/>
        </w:rPr>
        <w:t xml:space="preserve">3.) </w:t>
      </w:r>
      <m:oMath>
        <m:r>
          <m:rPr>
            <m:sty m:val="bi"/>
          </m:rPr>
          <w:rPr>
            <w:rFonts w:ascii="Cambria Math" w:eastAsiaTheme="minorEastAsia" w:hAnsi="Cambria Math"/>
          </w:rPr>
          <m:t>A∪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B-C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=A∪(B∩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by Set Difference law</w:t>
      </w:r>
      <w:r>
        <w:rPr>
          <w:rFonts w:eastAsiaTheme="minorEastAsia"/>
          <w:b/>
        </w:rPr>
        <w:br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=(A∪B)∩(A∪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by Distributive law</w:t>
      </w:r>
      <w:r>
        <w:rPr>
          <w:rFonts w:eastAsiaTheme="minorEastAsia"/>
          <w:b/>
        </w:rPr>
        <w:br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(A∪B)∩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∩C)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</m:oMath>
      <w:r w:rsidR="00102849">
        <w:rPr>
          <w:rFonts w:eastAsiaTheme="minorEastAsia"/>
          <w:b/>
        </w:rPr>
        <w:tab/>
        <w:t xml:space="preserve">by </w:t>
      </w:r>
      <w:proofErr w:type="spellStart"/>
      <w:r w:rsidR="00102849">
        <w:rPr>
          <w:rFonts w:eastAsiaTheme="minorEastAsia"/>
          <w:b/>
        </w:rPr>
        <w:t>DeMorgan’s</w:t>
      </w:r>
      <w:proofErr w:type="spellEnd"/>
      <w:r w:rsidR="00102849">
        <w:rPr>
          <w:rFonts w:eastAsiaTheme="minorEastAsia"/>
          <w:b/>
        </w:rPr>
        <w:t xml:space="preserve"> law</w:t>
      </w:r>
      <w:r w:rsidR="00102849">
        <w:rPr>
          <w:rFonts w:eastAsiaTheme="minorEastAsia"/>
          <w:b/>
        </w:rPr>
        <w:br/>
      </w:r>
      <w:r w:rsidR="00102849">
        <w:rPr>
          <w:rFonts w:eastAsiaTheme="minorEastAsia"/>
          <w:b/>
        </w:rPr>
        <w:tab/>
      </w:r>
      <w:r w:rsidR="00102849">
        <w:rPr>
          <w:rFonts w:eastAsiaTheme="minorEastAsia"/>
          <w:b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=(A∪B)∩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(C∩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</m:oMath>
      <w:r w:rsidR="00102849">
        <w:rPr>
          <w:rFonts w:eastAsiaTheme="minorEastAsia"/>
          <w:b/>
        </w:rPr>
        <w:tab/>
        <w:t>by Commutative law</w:t>
      </w:r>
      <w:r w:rsidR="00102849">
        <w:rPr>
          <w:rFonts w:eastAsiaTheme="minorEastAsia"/>
          <w:b/>
        </w:rPr>
        <w:br/>
      </w:r>
      <w:r w:rsidR="00102849">
        <w:rPr>
          <w:rFonts w:eastAsiaTheme="minorEastAsia"/>
          <w:b/>
        </w:rPr>
        <w:tab/>
      </w:r>
      <w:r w:rsidR="00102849">
        <w:rPr>
          <w:rFonts w:eastAsiaTheme="minorEastAsia"/>
          <w:b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=(A∪B)∩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(C-A)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p>
        </m:sSup>
      </m:oMath>
      <w:r w:rsidR="00102849">
        <w:rPr>
          <w:rFonts w:eastAsiaTheme="minorEastAsia"/>
          <w:b/>
        </w:rPr>
        <w:tab/>
      </w:r>
      <w:r w:rsidR="00102849">
        <w:rPr>
          <w:rFonts w:eastAsiaTheme="minorEastAsia"/>
          <w:b/>
        </w:rPr>
        <w:tab/>
        <w:t>by Set Difference law</w:t>
      </w:r>
      <w:r w:rsidR="00102849">
        <w:rPr>
          <w:rFonts w:eastAsiaTheme="minorEastAsia"/>
          <w:b/>
        </w:rPr>
        <w:br/>
      </w:r>
      <w:r w:rsidR="00102849">
        <w:rPr>
          <w:rFonts w:eastAsiaTheme="minorEastAsia"/>
          <w:b/>
        </w:rPr>
        <w:tab/>
      </w:r>
      <w:r w:rsidR="00102849">
        <w:rPr>
          <w:rFonts w:eastAsiaTheme="minorEastAsia"/>
          <w:b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A∪B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-(C-A)</m:t>
        </m:r>
      </m:oMath>
      <w:r w:rsidR="00102849">
        <w:rPr>
          <w:rFonts w:eastAsiaTheme="minorEastAsia"/>
          <w:b/>
        </w:rPr>
        <w:tab/>
      </w:r>
      <w:r w:rsidR="00102849">
        <w:rPr>
          <w:rFonts w:eastAsiaTheme="minorEastAsia"/>
          <w:b/>
        </w:rPr>
        <w:tab/>
        <w:t>by Set Difference law</w:t>
      </w:r>
    </w:p>
    <w:p w:rsidR="00D90AEC" w:rsidRDefault="00D90AEC" w:rsidP="00102849">
      <w:pPr>
        <w:ind w:left="270" w:hanging="270"/>
        <w:rPr>
          <w:rFonts w:eastAsiaTheme="minorEastAsia"/>
          <w:b/>
        </w:rPr>
      </w:pPr>
    </w:p>
    <w:p w:rsidR="00D90AEC" w:rsidRDefault="00D90AEC" w:rsidP="00102849">
      <w:pPr>
        <w:ind w:left="270" w:hanging="270"/>
        <w:rPr>
          <w:rFonts w:eastAsiaTheme="minorEastAsia"/>
          <w:b/>
        </w:rPr>
      </w:pPr>
    </w:p>
    <w:p w:rsidR="00D90AEC" w:rsidRDefault="00D90AEC" w:rsidP="00102849">
      <w:pPr>
        <w:ind w:left="270" w:hanging="270"/>
        <w:rPr>
          <w:rFonts w:eastAsiaTheme="minorEastAsia"/>
          <w:b/>
        </w:rPr>
      </w:pPr>
    </w:p>
    <w:p w:rsidR="00D90AEC" w:rsidRDefault="00D90AEC" w:rsidP="00102849">
      <w:pPr>
        <w:ind w:left="270" w:hanging="270"/>
        <w:rPr>
          <w:rFonts w:eastAsiaTheme="minorEastAsia"/>
          <w:b/>
        </w:rPr>
      </w:pPr>
    </w:p>
    <w:p w:rsidR="00D90AEC" w:rsidRDefault="00D90AEC" w:rsidP="00102849">
      <w:pPr>
        <w:ind w:left="270" w:hanging="270"/>
        <w:rPr>
          <w:rFonts w:eastAsiaTheme="minorEastAsia"/>
          <w:b/>
        </w:rPr>
      </w:pPr>
    </w:p>
    <w:p w:rsidR="00102849" w:rsidRDefault="00102849" w:rsidP="00102849">
      <w:pPr>
        <w:ind w:left="270" w:hanging="27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43C70264" wp14:editId="3786551B">
            <wp:extent cx="51244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49" w:rsidRPr="00D90AEC" w:rsidRDefault="00102849" w:rsidP="00102849">
      <w:pPr>
        <w:ind w:left="540" w:hanging="540"/>
        <w:rPr>
          <w:rFonts w:eastAsiaTheme="minorEastAsia"/>
          <w:b/>
        </w:rPr>
      </w:pPr>
      <w:r>
        <w:rPr>
          <w:rFonts w:eastAsiaTheme="minorEastAsia"/>
          <w:b/>
        </w:rPr>
        <w:t xml:space="preserve">4.) 1.)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0+2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=-1</m:t>
          </m:r>
          <m:r>
            <w:rPr>
              <w:rFonts w:eastAsiaTheme="minorEastAsia"/>
              <w:b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2+2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=8</m:t>
          </m:r>
          <m:r>
            <w:rPr>
              <w:rFonts w:eastAsiaTheme="minorEastAsia"/>
              <w:b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3+2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=-27</m:t>
          </m:r>
        </m:oMath>
      </m:oMathPara>
    </w:p>
    <w:p w:rsidR="00D90AEC" w:rsidRPr="00D90AEC" w:rsidRDefault="00D90AEC" w:rsidP="00D90AEC">
      <w:pPr>
        <w:ind w:left="540" w:hanging="540"/>
        <w:rPr>
          <w:rFonts w:eastAsiaTheme="minorEastAsia"/>
          <w:b/>
        </w:rPr>
      </w:pPr>
      <w:r>
        <w:rPr>
          <w:rFonts w:eastAsiaTheme="minorEastAsia"/>
          <w:b/>
        </w:rPr>
        <w:t xml:space="preserve">      2.)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  <w:b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w:rPr>
              <w:rFonts w:eastAsiaTheme="minorEastAsia"/>
              <w:b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</m:t>
          </m:r>
        </m:oMath>
      </m:oMathPara>
    </w:p>
    <w:p w:rsidR="00D90AEC" w:rsidRDefault="00D90AEC" w:rsidP="00D90AEC">
      <w:pPr>
        <w:ind w:left="540" w:hanging="540"/>
        <w:rPr>
          <w:rFonts w:eastAsiaTheme="minorEastAsia"/>
          <w:b/>
        </w:rPr>
      </w:pPr>
      <w:r>
        <w:rPr>
          <w:noProof/>
        </w:rPr>
        <w:drawing>
          <wp:inline distT="0" distB="0" distL="0" distR="0" wp14:anchorId="0196F0D9" wp14:editId="3EDEA65B">
            <wp:extent cx="5819775" cy="762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EC" w:rsidRDefault="00D90AEC" w:rsidP="00D90AEC">
      <w:pPr>
        <w:ind w:left="540" w:hanging="540"/>
        <w:rPr>
          <w:rFonts w:eastAsiaTheme="minorEastAsia"/>
          <w:b/>
        </w:rPr>
      </w:pPr>
      <w:r>
        <w:rPr>
          <w:rFonts w:eastAsiaTheme="minorEastAsia"/>
          <w:b/>
        </w:rPr>
        <w:t xml:space="preserve">5.)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k+1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k+2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n-1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B05630" w:rsidRDefault="00B05630" w:rsidP="00D90AEC">
      <w:pPr>
        <w:ind w:left="540" w:hanging="540"/>
        <w:rPr>
          <w:rFonts w:eastAsiaTheme="minorEastAsia"/>
          <w:b/>
        </w:rPr>
      </w:pPr>
    </w:p>
    <w:p w:rsidR="00D90AEC" w:rsidRDefault="00D90AEC" w:rsidP="00D90AEC">
      <w:pPr>
        <w:ind w:left="540" w:hanging="540"/>
        <w:rPr>
          <w:rFonts w:eastAsiaTheme="minorEastAsia"/>
        </w:rPr>
      </w:pPr>
    </w:p>
    <w:p w:rsidR="00D90AEC" w:rsidRDefault="00D90AEC" w:rsidP="00D90AEC">
      <w:pPr>
        <w:ind w:left="540" w:hanging="540"/>
        <w:rPr>
          <w:rFonts w:eastAsiaTheme="minorEastAsia"/>
          <w:b/>
        </w:rPr>
      </w:pPr>
      <w:r>
        <w:rPr>
          <w:noProof/>
        </w:rPr>
        <w:lastRenderedPageBreak/>
        <w:drawing>
          <wp:inline distT="0" distB="0" distL="0" distR="0" wp14:anchorId="5FD392FE" wp14:editId="165E3048">
            <wp:extent cx="5943600" cy="1915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AF" w:rsidRPr="00B05630" w:rsidRDefault="002E36AF" w:rsidP="002E36AF">
      <w:pPr>
        <w:ind w:left="1710" w:hanging="1710"/>
        <w:rPr>
          <w:rFonts w:eastAsiaTheme="minorEastAsia"/>
          <w:b/>
        </w:rPr>
      </w:pPr>
      <w:r>
        <w:rPr>
          <w:rFonts w:eastAsiaTheme="minorEastAsia"/>
          <w:b/>
        </w:rPr>
        <w:t xml:space="preserve">6.a.)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i=3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i+5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7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i+5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i+5</m:t>
                    </m:r>
                  </m:e>
                </m:d>
              </m:e>
            </m:nary>
          </m:e>
        </m:nary>
      </m:oMath>
      <w:r>
        <w:rPr>
          <w:rFonts w:eastAsiaTheme="minorEastAsia"/>
          <w:b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nary>
            </m:e>
          </m:d>
          <m:r>
            <w:rPr>
              <w:rFonts w:eastAsiaTheme="minorEastAsia"/>
              <w:b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nary>
                </m:e>
              </m:nary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3⋅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7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7+1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+7⋅5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3⋅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2+1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+2⋅5</m:t>
              </m:r>
            </m:e>
          </m:d>
        </m:oMath>
      </m:oMathPara>
    </w:p>
    <w:p w:rsidR="00B05630" w:rsidRPr="00B05630" w:rsidRDefault="00B05630" w:rsidP="00B05630">
      <w:pPr>
        <w:ind w:left="1530" w:hanging="1530"/>
        <w:rPr>
          <w:rFonts w:eastAsiaTheme="minorEastAsia"/>
          <w:b/>
        </w:rPr>
      </w:pPr>
      <w:r>
        <w:rPr>
          <w:rFonts w:eastAsiaTheme="minorEastAsia"/>
          <w:b/>
        </w:rPr>
        <w:t xml:space="preserve">6.b.)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k+3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=8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=8⋅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2-1</m:t>
              </m:r>
            </m:den>
          </m:f>
        </m:oMath>
      </m:oMathPara>
    </w:p>
    <w:p w:rsidR="00B05630" w:rsidRPr="00B05630" w:rsidRDefault="00B05630" w:rsidP="008419BE">
      <w:pPr>
        <w:ind w:left="1800" w:hanging="1800"/>
        <w:rPr>
          <w:rFonts w:eastAsiaTheme="minorEastAsia"/>
          <w:b/>
        </w:rPr>
      </w:pPr>
      <w:r>
        <w:rPr>
          <w:rFonts w:eastAsiaTheme="minorEastAsia"/>
          <w:b/>
        </w:rPr>
        <w:t xml:space="preserve">6.c.)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j=3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4⋅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j=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4⋅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(-1)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-1-1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4⋅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2+1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-1-1</m:t>
              </m:r>
            </m:den>
          </m:f>
        </m:oMath>
      </m:oMathPara>
    </w:p>
    <w:p w:rsidR="002E36AF" w:rsidRPr="002E36AF" w:rsidRDefault="002E36AF" w:rsidP="002E36AF">
      <w:pPr>
        <w:ind w:left="1710" w:hanging="1710"/>
        <w:rPr>
          <w:rFonts w:eastAsiaTheme="minorEastAsia"/>
          <w:b/>
        </w:rPr>
      </w:pPr>
      <w:bookmarkStart w:id="0" w:name="_GoBack"/>
      <w:bookmarkEnd w:id="0"/>
    </w:p>
    <w:sectPr w:rsidR="002E36AF" w:rsidRPr="002E36A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BB4" w:rsidRDefault="006D0BB4" w:rsidP="00233EFD">
      <w:pPr>
        <w:spacing w:after="0" w:line="240" w:lineRule="auto"/>
      </w:pPr>
      <w:r>
        <w:separator/>
      </w:r>
    </w:p>
  </w:endnote>
  <w:endnote w:type="continuationSeparator" w:id="0">
    <w:p w:rsidR="006D0BB4" w:rsidRDefault="006D0BB4" w:rsidP="0023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BB4" w:rsidRDefault="006D0BB4" w:rsidP="00233EFD">
      <w:pPr>
        <w:spacing w:after="0" w:line="240" w:lineRule="auto"/>
      </w:pPr>
      <w:r>
        <w:separator/>
      </w:r>
    </w:p>
  </w:footnote>
  <w:footnote w:type="continuationSeparator" w:id="0">
    <w:p w:rsidR="006D0BB4" w:rsidRDefault="006D0BB4" w:rsidP="0023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EFD" w:rsidRDefault="00233EFD" w:rsidP="00233EFD">
    <w:pPr>
      <w:pStyle w:val="Header"/>
      <w:jc w:val="right"/>
    </w:pPr>
    <w:r>
      <w:t>Kevin Harvell</w:t>
    </w:r>
  </w:p>
  <w:p w:rsidR="00233EFD" w:rsidRDefault="00233EFD" w:rsidP="00233EFD">
    <w:pPr>
      <w:pStyle w:val="Header"/>
      <w:jc w:val="right"/>
    </w:pPr>
    <w:r>
      <w:t>Week 4 -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B6"/>
    <w:rsid w:val="00037540"/>
    <w:rsid w:val="00102849"/>
    <w:rsid w:val="00233EFD"/>
    <w:rsid w:val="002E36AF"/>
    <w:rsid w:val="003F3C94"/>
    <w:rsid w:val="006B1671"/>
    <w:rsid w:val="006D0BB4"/>
    <w:rsid w:val="008419BE"/>
    <w:rsid w:val="008672B6"/>
    <w:rsid w:val="009215CC"/>
    <w:rsid w:val="00B05630"/>
    <w:rsid w:val="00D9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A1FC"/>
  <w15:chartTrackingRefBased/>
  <w15:docId w15:val="{6A13B07F-F50B-4CAC-954F-72651869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EFD"/>
  </w:style>
  <w:style w:type="paragraph" w:styleId="Footer">
    <w:name w:val="footer"/>
    <w:basedOn w:val="Normal"/>
    <w:link w:val="FooterChar"/>
    <w:uiPriority w:val="99"/>
    <w:unhideWhenUsed/>
    <w:rsid w:val="00233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EFD"/>
  </w:style>
  <w:style w:type="character" w:styleId="PlaceholderText">
    <w:name w:val="Placeholder Text"/>
    <w:basedOn w:val="DefaultParagraphFont"/>
    <w:uiPriority w:val="99"/>
    <w:semiHidden/>
    <w:rsid w:val="00233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2</cp:revision>
  <dcterms:created xsi:type="dcterms:W3CDTF">2018-02-03T18:40:00Z</dcterms:created>
  <dcterms:modified xsi:type="dcterms:W3CDTF">2018-02-03T19:55:00Z</dcterms:modified>
</cp:coreProperties>
</file>