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1AAC" w14:textId="7A924E63" w:rsidR="315595F2" w:rsidRDefault="315595F2" w:rsidP="315595F2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</w:pPr>
      <w:r w:rsidRPr="315595F2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 xml:space="preserve">Sofia Astorga: </w:t>
      </w:r>
    </w:p>
    <w:p w14:paraId="5A9AB2BE" w14:textId="73717B7B" w:rsidR="315595F2" w:rsidRDefault="315595F2" w:rsidP="315595F2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315595F2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Medico Veterinaria</w:t>
      </w:r>
    </w:p>
    <w:p w14:paraId="689E9576" w14:textId="77777777" w:rsidR="00836997" w:rsidRPr="00836997" w:rsidRDefault="00836997" w:rsidP="00836997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</w:rPr>
      </w:pPr>
      <w:r w:rsidRPr="00836997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Veterinary doctor</w:t>
      </w:r>
    </w:p>
    <w:p w14:paraId="639B206E" w14:textId="77777777" w:rsidR="00836997" w:rsidRDefault="00836997" w:rsidP="315595F2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</w:pPr>
    </w:p>
    <w:p w14:paraId="58FF1033" w14:textId="26002A79" w:rsidR="315595F2" w:rsidRDefault="315595F2" w:rsidP="315595F2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</w:pPr>
    </w:p>
    <w:p w14:paraId="42EE4156" w14:textId="764BBC13" w:rsidR="315595F2" w:rsidRDefault="315595F2" w:rsidP="315595F2">
      <w:pPr>
        <w:spacing w:after="0" w:line="240" w:lineRule="auto"/>
        <w:jc w:val="both"/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</w:pPr>
      <w:r w:rsidRPr="315595F2"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  <w:t xml:space="preserve">Sofia es relativamente nueva cuenta con un año de brindar el servicio a nuestra Fundación.  </w:t>
      </w:r>
    </w:p>
    <w:p w14:paraId="09960C02" w14:textId="0970468E" w:rsidR="315595F2" w:rsidRDefault="315595F2" w:rsidP="315595F2">
      <w:pPr>
        <w:spacing w:after="0" w:line="240" w:lineRule="auto"/>
        <w:jc w:val="both"/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</w:pPr>
      <w:r w:rsidRPr="315595F2"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  <w:t>Se encarga de la atención medico veterinaria y asesorías veterinarias de todos los animales que ingresan a nuestro centro de rescate.</w:t>
      </w:r>
    </w:p>
    <w:p w14:paraId="7E5300B3" w14:textId="2C3C06C5" w:rsidR="00451DFF" w:rsidRDefault="315595F2" w:rsidP="315595F2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  <w:szCs w:val="24"/>
          <w:lang w:val="es-MX"/>
        </w:rPr>
      </w:pPr>
      <w:r w:rsidRPr="315595F2">
        <w:rPr>
          <w:rFonts w:ascii="Comic Sans MS" w:eastAsia="Comic Sans MS" w:hAnsi="Comic Sans MS" w:cs="Comic Sans MS"/>
          <w:sz w:val="24"/>
          <w:szCs w:val="24"/>
          <w:lang w:val="es-MX"/>
        </w:rPr>
        <w:t xml:space="preserve">Es muy joven, pero cuenta con gran aptitud de hacer las cosas bien y de esforzase cada día más por el bienestar de los que no tienen voz que son los animales pero que son seres sintientes. </w:t>
      </w:r>
    </w:p>
    <w:p w14:paraId="57E5747D" w14:textId="77777777" w:rsidR="00836997" w:rsidRDefault="00836997" w:rsidP="00836997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Sofia is relatively </w:t>
      </w:r>
      <w:proofErr w:type="gram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new,</w:t>
      </w:r>
      <w:proofErr w:type="gram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she has been providing the service to our Foundation for a year.</w:t>
      </w:r>
    </w:p>
    <w:p w14:paraId="18B2B91A" w14:textId="77777777" w:rsidR="00836997" w:rsidRDefault="00836997" w:rsidP="00836997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It </w:t>
      </w:r>
      <w:proofErr w:type="gram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is in charge of</w:t>
      </w:r>
      <w:proofErr w:type="gram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the veterinary medical care and veterinary advice of all the animals that enter our rescue center.</w:t>
      </w:r>
    </w:p>
    <w:p w14:paraId="1B73DE2F" w14:textId="77777777" w:rsidR="00836997" w:rsidRPr="00836997" w:rsidRDefault="00836997" w:rsidP="00836997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en-US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He is very young, but he has a great ability to do things well and to strive more every day for the well-being of those who have no voice, who are animals but who are sentient beings.</w:t>
      </w:r>
    </w:p>
    <w:p w14:paraId="15DC8637" w14:textId="77777777" w:rsidR="00836997" w:rsidRPr="00836997" w:rsidRDefault="00836997" w:rsidP="315595F2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sectPr w:rsidR="00836997" w:rsidRPr="0083699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8E"/>
    <w:rsid w:val="00147483"/>
    <w:rsid w:val="001F0273"/>
    <w:rsid w:val="003F2E96"/>
    <w:rsid w:val="00451DFF"/>
    <w:rsid w:val="004F0C6F"/>
    <w:rsid w:val="00836997"/>
    <w:rsid w:val="00B31E8E"/>
    <w:rsid w:val="00EC1F94"/>
    <w:rsid w:val="31559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493"/>
  <w15:docId w15:val="{B70E4D2B-25BC-4B13-94A6-7A2955C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F43F43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F43F43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F43F43"/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paragraph" w:customStyle="1" w:styleId="font8">
    <w:name w:val="font_8"/>
    <w:basedOn w:val="Normal"/>
    <w:rsid w:val="00F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Fuentedeprrafopredeter"/>
    <w:rsid w:val="00F43F43"/>
  </w:style>
  <w:style w:type="character" w:customStyle="1" w:styleId="color33">
    <w:name w:val="color_33"/>
    <w:basedOn w:val="Fuentedeprrafopredeter"/>
    <w:rsid w:val="00F43F43"/>
  </w:style>
  <w:style w:type="character" w:customStyle="1" w:styleId="color19">
    <w:name w:val="color_19"/>
    <w:basedOn w:val="Fuentedeprrafopredeter"/>
    <w:rsid w:val="00F43F43"/>
  </w:style>
  <w:style w:type="character" w:styleId="Hipervnculo">
    <w:name w:val="Hyperlink"/>
    <w:basedOn w:val="Fuentedeprrafopredeter"/>
    <w:uiPriority w:val="99"/>
    <w:semiHidden/>
    <w:unhideWhenUsed/>
    <w:rsid w:val="00F43F43"/>
    <w:rPr>
      <w:color w:val="0000FF"/>
      <w:u w:val="single"/>
    </w:rPr>
  </w:style>
  <w:style w:type="character" w:customStyle="1" w:styleId="1qjd7">
    <w:name w:val="_1qjd7"/>
    <w:basedOn w:val="Fuentedeprrafopredeter"/>
    <w:rsid w:val="00F43F43"/>
  </w:style>
  <w:style w:type="paragraph" w:styleId="NormalWeb">
    <w:name w:val="Normal (Web)"/>
    <w:basedOn w:val="Normal"/>
    <w:uiPriority w:val="99"/>
    <w:semiHidden/>
    <w:unhideWhenUsed/>
    <w:rsid w:val="003D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40F"/>
  </w:style>
  <w:style w:type="paragraph" w:styleId="Piedepgina">
    <w:name w:val="footer"/>
    <w:basedOn w:val="Normal"/>
    <w:link w:val="Piedepgina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40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99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83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xvgEvZW0KEcZalzwWcrDjFLxBA==">AMUW2mWwA5YBn5EPbCUmTPvKzfUYbJ2BjUXmZ4RqBhIvSn/XmEwU5WNBpSavh/cy3Ed9Hl5KDvGfKUXeHvJ/MJdRLARBE5HRZbrwbsBQ/tgRt2WsxxC3fJg=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Restauración de la Naturaleza</dc:creator>
  <cp:lastModifiedBy>365 Pro Plus</cp:lastModifiedBy>
  <cp:revision>11</cp:revision>
  <dcterms:created xsi:type="dcterms:W3CDTF">2022-07-12T19:19:00Z</dcterms:created>
  <dcterms:modified xsi:type="dcterms:W3CDTF">2022-07-15T16:40:00Z</dcterms:modified>
</cp:coreProperties>
</file>