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82" w:rsidRDefault="004E3982">
      <w:pPr>
        <w:jc w:val="center"/>
      </w:pPr>
    </w:p>
    <w:p w:rsidR="004E3982" w:rsidRDefault="0084402C">
      <w:pPr>
        <w:jc w:val="center"/>
      </w:pPr>
      <w:r>
        <w:rPr>
          <w:noProof/>
        </w:rPr>
        <w:drawing>
          <wp:inline distT="0" distB="0" distL="0" distR="0">
            <wp:extent cx="2453640" cy="2453640"/>
            <wp:effectExtent l="0" t="0" r="3810" b="3810"/>
            <wp:docPr id="25" name="图片 25" descr="C:\Users\PC\Desktop\QQ图片20190109195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PC\Desktop\QQ图片201901091957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581" cy="245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982" w:rsidRDefault="004E3982">
      <w:pPr>
        <w:jc w:val="center"/>
      </w:pPr>
    </w:p>
    <w:p w:rsidR="004E3982" w:rsidRDefault="004E3982"/>
    <w:p w:rsidR="004E3982" w:rsidRDefault="004E3982">
      <w:pPr>
        <w:jc w:val="center"/>
      </w:pPr>
    </w:p>
    <w:p w:rsidR="004E3982" w:rsidRDefault="0084402C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江西理工大学</w:t>
      </w:r>
    </w:p>
    <w:p w:rsidR="004E3982" w:rsidRDefault="0084402C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园区网络课程设计</w:t>
      </w:r>
    </w:p>
    <w:p w:rsidR="004E3982" w:rsidRDefault="004E3982">
      <w:pPr>
        <w:jc w:val="center"/>
        <w:rPr>
          <w:rFonts w:ascii="黑体" w:eastAsia="黑体" w:hAnsi="黑体"/>
          <w:b/>
          <w:sz w:val="84"/>
          <w:szCs w:val="84"/>
        </w:rPr>
      </w:pPr>
    </w:p>
    <w:p w:rsidR="004E3982" w:rsidRDefault="0084402C">
      <w:pPr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小组成员：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刘开凯（1520163771）、吴福林（1520163763）、     </w:t>
      </w:r>
    </w:p>
    <w:p w:rsidR="004E3982" w:rsidRDefault="0084402C">
      <w:pPr>
        <w:widowControl/>
        <w:ind w:firstLineChars="500" w:firstLine="1600"/>
        <w:jc w:val="left"/>
        <w:rPr>
          <w:rFonts w:ascii="黑体" w:eastAsia="黑体" w:hAnsi="黑体"/>
          <w:sz w:val="32"/>
          <w:szCs w:val="32"/>
          <w:u w:val="single"/>
        </w:rPr>
      </w:pPr>
      <w:proofErr w:type="gramStart"/>
      <w:r>
        <w:rPr>
          <w:rFonts w:ascii="黑体" w:eastAsia="黑体" w:hAnsi="黑体" w:hint="eastAsia"/>
          <w:sz w:val="32"/>
          <w:szCs w:val="32"/>
          <w:u w:val="single"/>
        </w:rPr>
        <w:t>汪茂森</w:t>
      </w:r>
      <w:proofErr w:type="gramEnd"/>
      <w:r>
        <w:rPr>
          <w:rFonts w:ascii="黑体" w:eastAsia="黑体" w:hAnsi="黑体" w:hint="eastAsia"/>
          <w:sz w:val="32"/>
          <w:szCs w:val="32"/>
          <w:u w:val="single"/>
        </w:rPr>
        <w:t xml:space="preserve">（1520163769）、周昊文（1120160008）   </w:t>
      </w:r>
    </w:p>
    <w:p w:rsidR="004E3982" w:rsidRDefault="0084402C">
      <w:pPr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指导老师：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张</w:t>
      </w:r>
      <w:proofErr w:type="gramStart"/>
      <w:r>
        <w:rPr>
          <w:rFonts w:ascii="黑体" w:eastAsia="黑体" w:hAnsi="黑体" w:hint="eastAsia"/>
          <w:sz w:val="32"/>
          <w:szCs w:val="32"/>
          <w:u w:val="single"/>
        </w:rPr>
        <w:t>浩</w:t>
      </w:r>
      <w:proofErr w:type="gramEnd"/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</w:t>
      </w:r>
    </w:p>
    <w:p w:rsidR="004E3982" w:rsidRDefault="0084402C">
      <w:pPr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    院：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信息工程学院                    </w:t>
      </w:r>
    </w:p>
    <w:p w:rsidR="004E3982" w:rsidRDefault="0084402C">
      <w:pPr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专业班级：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信安161班                    </w:t>
      </w:r>
    </w:p>
    <w:p w:rsidR="004E3982" w:rsidRDefault="0084402C">
      <w:pPr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实验时间：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2019/1/9               </w:t>
      </w:r>
    </w:p>
    <w:p w:rsidR="004E3982" w:rsidRDefault="004E3982">
      <w:pPr>
        <w:rPr>
          <w:rFonts w:ascii="黑体" w:eastAsia="黑体" w:hAnsi="黑体"/>
          <w:sz w:val="32"/>
          <w:szCs w:val="32"/>
          <w:u w:val="single"/>
        </w:rPr>
      </w:pPr>
    </w:p>
    <w:p w:rsidR="004E3982" w:rsidRDefault="004E3982">
      <w:pPr>
        <w:rPr>
          <w:rFonts w:ascii="黑体" w:eastAsia="黑体" w:hAnsi="黑体"/>
          <w:sz w:val="32"/>
          <w:szCs w:val="32"/>
          <w:u w:val="single"/>
        </w:rPr>
      </w:pPr>
    </w:p>
    <w:p w:rsidR="004E3982" w:rsidRDefault="0084402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1、前言</w:t>
      </w:r>
    </w:p>
    <w:p w:rsidR="004E3982" w:rsidRDefault="0084402C">
      <w:pPr>
        <w:spacing w:line="500" w:lineRule="exact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计算机网络特别是INTERNET的产生和发展在现代科技技术史上具有划时代的意义和影响，计算机网络的飞速发展日新月异，计算机网络彻底改变了人们的工作方式和生活方式，改变了企事业单位的运营和管理模式。</w:t>
      </w:r>
    </w:p>
    <w:p w:rsidR="004E3982" w:rsidRDefault="0084402C">
      <w:pPr>
        <w:spacing w:line="500" w:lineRule="exact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信息时代的发展，影响着世界的每一个角落。每个人的生活和工作几乎都与计算机密切相关。在速度越来越快的计算机硬件和日益更新的软件背后，网络作为中枢神经把我们联系在一起。也正是因为网络的出现与发展，使Internet为主要标志的网络技术构成了我们现代文化的重要组成部分，联系上亿人的Internet将我们带入了一个新的网络时代。</w:t>
      </w:r>
    </w:p>
    <w:p w:rsidR="004E3982" w:rsidRDefault="0084402C">
      <w:pPr>
        <w:spacing w:line="500" w:lineRule="exact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在现今的网络建设中，企业网的建设是非常重要的，企业网内部各种不同业务的开展是企业网发展迅速的最主要原因。从早期的企业网主要是简单的数据共享，简单数据库的共享到现在内部全方位的数据共享，从过去单一的企业到现在多个分支公司的全部互连，因而对网络的覆盖面要求越来越广。这一要求最早还只局限于各分支企业内部，现在则已是整个企业、整个行业，甚至整个Internet的共同要求。</w:t>
      </w:r>
    </w:p>
    <w:p w:rsidR="004E3982" w:rsidRDefault="0084402C">
      <w:pPr>
        <w:spacing w:line="500" w:lineRule="exact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正因为网络应用的如此广泛，又在生活中扮演很重要的角色，所以其安全性是不容忽视的，它是网络能否经历考验的关键，如果安全性不好会给人们带来很多麻烦。网络信息交流现已是生活中必不可少的一个环节，然而信息安全却得不到相应的重视。本文就网络信息的发展，组成，与安全问题的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危害做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一个简单的探讨。</w:t>
      </w:r>
    </w:p>
    <w:p w:rsidR="004E3982" w:rsidRDefault="0084402C">
      <w:pPr>
        <w:spacing w:line="500" w:lineRule="exact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实习期间，老师教授我们路由和交换安全技术，rip配置，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vrrp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配置，VLAN划分，IP规划等等知识，最终目标通过网络拓扑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图完成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企业园区网以及广域网设计与实现，实验实现园区网综合实验。</w:t>
      </w:r>
    </w:p>
    <w:p w:rsidR="004E3982" w:rsidRDefault="004E3982">
      <w:pPr>
        <w:rPr>
          <w:b/>
          <w:bCs/>
          <w:sz w:val="32"/>
          <w:szCs w:val="32"/>
        </w:rPr>
      </w:pPr>
    </w:p>
    <w:p w:rsidR="004E3982" w:rsidRDefault="0084402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2、园区网络综合实验</w:t>
      </w:r>
    </w:p>
    <w:p w:rsidR="004E3982" w:rsidRDefault="0084402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2.1网络拓扑及拓扑描述</w:t>
      </w:r>
    </w:p>
    <w:p w:rsidR="004E3982" w:rsidRDefault="0084402C">
      <w:r>
        <w:rPr>
          <w:rFonts w:hint="eastAsia"/>
          <w:noProof/>
        </w:rPr>
        <w:drawing>
          <wp:inline distT="0" distB="0" distL="114300" distR="114300">
            <wp:extent cx="5386070" cy="6378575"/>
            <wp:effectExtent l="0" t="0" r="5080" b="3175"/>
            <wp:docPr id="1" name="图片 1" descr="QQ截图2019010918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1091859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82" w:rsidRDefault="004E3982"/>
    <w:p w:rsidR="004E3982" w:rsidRDefault="004E3982"/>
    <w:p w:rsidR="004E3982" w:rsidRDefault="004E3982"/>
    <w:p w:rsidR="004E3982" w:rsidRDefault="004E3982"/>
    <w:p w:rsidR="004E3982" w:rsidRDefault="004E3982"/>
    <w:p w:rsidR="004E3982" w:rsidRDefault="004E3982"/>
    <w:p w:rsidR="004E3982" w:rsidRDefault="0084402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2.2网络实验要求</w:t>
      </w:r>
    </w:p>
    <w:p w:rsidR="004E3982" w:rsidRDefault="0084402C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1、清空设备配置clear startup 并断电重启</w:t>
      </w:r>
    </w:p>
    <w:p w:rsidR="004E3982" w:rsidRDefault="0084402C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2、所有设备命名、IP地址按图示标注</w:t>
      </w:r>
    </w:p>
    <w:p w:rsidR="004E3982" w:rsidRDefault="0084402C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3、按照图示要求配置VLAN信息</w:t>
      </w:r>
    </w:p>
    <w:p w:rsidR="004E3982" w:rsidRDefault="0084402C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3、使用STP解决环路，并要求SW1为根交换机</w:t>
      </w:r>
    </w:p>
    <w:p w:rsidR="004E3982" w:rsidRDefault="0084402C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4、使用VRRP技术，保障网关冗余，且VLAN10和VLAN100的默认网关设备为SW1，VLAN20和VLAN200的默认网关设备为SW2</w:t>
      </w:r>
    </w:p>
    <w:p w:rsidR="004E3982" w:rsidRDefault="0084402C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5、VLAN10与VLAN20的终端自动获取IP地址</w:t>
      </w:r>
    </w:p>
    <w:p w:rsidR="004E3982" w:rsidRDefault="0084402C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6、业务验证，确认所有PC机之间可以相互访问</w:t>
      </w:r>
    </w:p>
    <w:p w:rsidR="004E3982" w:rsidRDefault="0084402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2.3实现思路及团队分工</w:t>
      </w:r>
    </w:p>
    <w:tbl>
      <w:tblPr>
        <w:tblW w:w="8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7099"/>
      </w:tblGrid>
      <w:tr w:rsidR="004E3982">
        <w:trPr>
          <w:trHeight w:val="730"/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4E3982" w:rsidRDefault="0084402C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  <w:szCs w:val="24"/>
              </w:rPr>
              <w:t>学生姓名</w:t>
            </w:r>
          </w:p>
        </w:tc>
        <w:tc>
          <w:tcPr>
            <w:tcW w:w="7099" w:type="dxa"/>
            <w:shd w:val="clear" w:color="auto" w:fill="auto"/>
            <w:vAlign w:val="center"/>
          </w:tcPr>
          <w:p w:rsidR="004E3982" w:rsidRDefault="0084402C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  <w:szCs w:val="24"/>
              </w:rPr>
              <w:t>分    工</w:t>
            </w:r>
          </w:p>
        </w:tc>
      </w:tr>
      <w:tr w:rsidR="004E3982">
        <w:trPr>
          <w:trHeight w:val="1434"/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4E3982" w:rsidRDefault="0084402C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刘开凯</w:t>
            </w:r>
          </w:p>
        </w:tc>
        <w:tc>
          <w:tcPr>
            <w:tcW w:w="7099" w:type="dxa"/>
            <w:shd w:val="clear" w:color="auto" w:fill="auto"/>
            <w:vAlign w:val="center"/>
          </w:tcPr>
          <w:p w:rsidR="004E3982" w:rsidRDefault="0084402C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配置交换机SW1,及其接口与VLAN配置，结果测试，实验报告制作。</w:t>
            </w:r>
          </w:p>
        </w:tc>
      </w:tr>
      <w:tr w:rsidR="004E3982">
        <w:trPr>
          <w:trHeight w:val="1434"/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4E3982" w:rsidRDefault="0084402C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吴福林</w:t>
            </w:r>
          </w:p>
        </w:tc>
        <w:tc>
          <w:tcPr>
            <w:tcW w:w="7099" w:type="dxa"/>
            <w:shd w:val="clear" w:color="auto" w:fill="auto"/>
            <w:vAlign w:val="center"/>
          </w:tcPr>
          <w:p w:rsidR="004E3982" w:rsidRDefault="0084402C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配置交换机SW2,及其接口与VLAN配置，结果测试，实验报告制作。</w:t>
            </w:r>
          </w:p>
        </w:tc>
      </w:tr>
      <w:tr w:rsidR="004E3982">
        <w:trPr>
          <w:trHeight w:val="1434"/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4E3982" w:rsidRDefault="0084402C">
            <w:pPr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汪茂森</w:t>
            </w:r>
            <w:proofErr w:type="gramEnd"/>
          </w:p>
        </w:tc>
        <w:tc>
          <w:tcPr>
            <w:tcW w:w="7099" w:type="dxa"/>
            <w:shd w:val="clear" w:color="auto" w:fill="auto"/>
            <w:vAlign w:val="center"/>
          </w:tcPr>
          <w:p w:rsidR="004E3982" w:rsidRDefault="0084402C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配置交换机SW3,及其接口与VLAN配置，结果测试</w:t>
            </w:r>
          </w:p>
        </w:tc>
      </w:tr>
      <w:tr w:rsidR="004E3982">
        <w:trPr>
          <w:trHeight w:val="1444"/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4E3982" w:rsidRDefault="0084402C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周昊文</w:t>
            </w:r>
          </w:p>
        </w:tc>
        <w:tc>
          <w:tcPr>
            <w:tcW w:w="7099" w:type="dxa"/>
            <w:shd w:val="clear" w:color="auto" w:fill="auto"/>
            <w:vAlign w:val="center"/>
          </w:tcPr>
          <w:p w:rsidR="004E3982" w:rsidRDefault="0084402C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配置交换机SW4,及其接口与VLAN配置，结果测试</w:t>
            </w:r>
          </w:p>
        </w:tc>
      </w:tr>
    </w:tbl>
    <w:p w:rsidR="004E3982" w:rsidRDefault="004E3982">
      <w:pPr>
        <w:rPr>
          <w:b/>
          <w:bCs/>
          <w:sz w:val="32"/>
          <w:szCs w:val="32"/>
        </w:rPr>
      </w:pPr>
    </w:p>
    <w:p w:rsidR="004E3982" w:rsidRDefault="004E3982">
      <w:pPr>
        <w:rPr>
          <w:b/>
          <w:bCs/>
          <w:sz w:val="32"/>
          <w:szCs w:val="32"/>
        </w:rPr>
      </w:pPr>
    </w:p>
    <w:p w:rsidR="004E3982" w:rsidRDefault="004E3982">
      <w:pPr>
        <w:rPr>
          <w:b/>
          <w:bCs/>
          <w:sz w:val="32"/>
          <w:szCs w:val="32"/>
        </w:rPr>
      </w:pPr>
    </w:p>
    <w:p w:rsidR="004E3982" w:rsidRDefault="004E3982">
      <w:pPr>
        <w:rPr>
          <w:b/>
          <w:bCs/>
          <w:sz w:val="32"/>
          <w:szCs w:val="32"/>
        </w:rPr>
      </w:pPr>
    </w:p>
    <w:p w:rsidR="004E3982" w:rsidRDefault="004E3982">
      <w:pPr>
        <w:rPr>
          <w:b/>
          <w:bCs/>
          <w:sz w:val="32"/>
          <w:szCs w:val="32"/>
        </w:rPr>
      </w:pPr>
    </w:p>
    <w:p w:rsidR="004E3982" w:rsidRDefault="0084402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2.4业务实现</w:t>
      </w:r>
    </w:p>
    <w:p w:rsidR="004E3982" w:rsidRDefault="0084402C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2.4.1网络设备连线及描述</w:t>
      </w:r>
    </w:p>
    <w:p w:rsidR="005A2387" w:rsidRDefault="005A2387" w:rsidP="005A23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Sw1 sw2 g0/0-0/1</w:t>
      </w:r>
    </w:p>
    <w:p w:rsidR="005A2387" w:rsidRDefault="005A2387" w:rsidP="005A23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Sw1 sw3 g0/2</w:t>
      </w:r>
    </w:p>
    <w:p w:rsidR="005A2387" w:rsidRDefault="005A2387" w:rsidP="005A23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Sw1 sw4 g0/3</w:t>
      </w:r>
    </w:p>
    <w:p w:rsidR="005A2387" w:rsidRDefault="005A2387" w:rsidP="005A23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Sw2 sw4 g0/2</w:t>
      </w:r>
    </w:p>
    <w:p w:rsidR="005A2387" w:rsidRDefault="005A2387" w:rsidP="005A2387">
      <w:pPr>
        <w:rPr>
          <w:b/>
          <w:bCs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21728" behindDoc="1" locked="0" layoutInCell="1" allowOverlap="1" wp14:anchorId="49A0893B" wp14:editId="2EBD6783">
            <wp:simplePos x="0" y="0"/>
            <wp:positionH relativeFrom="column">
              <wp:posOffset>47625</wp:posOffset>
            </wp:positionH>
            <wp:positionV relativeFrom="paragraph">
              <wp:posOffset>483870</wp:posOffset>
            </wp:positionV>
            <wp:extent cx="2192020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400" y="21446"/>
                <wp:lineTo x="21400" y="0"/>
                <wp:lineTo x="0" y="0"/>
              </wp:wrapPolygon>
            </wp:wrapThrough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8"/>
          <w:szCs w:val="28"/>
        </w:rPr>
        <w:t>连线实物图（灰色线连pc 蓝色线链路汇聚 黄色线连交换机）</w:t>
      </w:r>
    </w:p>
    <w:p w:rsidR="005A2387" w:rsidRDefault="005A2387" w:rsidP="005A238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4B663B23" wp14:editId="2BF78708">
            <wp:simplePos x="0" y="0"/>
            <wp:positionH relativeFrom="column">
              <wp:posOffset>2800350</wp:posOffset>
            </wp:positionH>
            <wp:positionV relativeFrom="page">
              <wp:posOffset>3800475</wp:posOffset>
            </wp:positionV>
            <wp:extent cx="2219325" cy="2600325"/>
            <wp:effectExtent l="0" t="0" r="9525" b="9525"/>
            <wp:wrapSquare wrapText="bothSides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2387" w:rsidRDefault="005A2387" w:rsidP="005A2387">
      <w:pPr>
        <w:rPr>
          <w:sz w:val="24"/>
          <w:szCs w:val="24"/>
        </w:rPr>
      </w:pPr>
    </w:p>
    <w:p w:rsidR="005A2387" w:rsidRDefault="005A2387" w:rsidP="005A2387">
      <w:pPr>
        <w:rPr>
          <w:sz w:val="24"/>
          <w:szCs w:val="24"/>
        </w:rPr>
      </w:pPr>
    </w:p>
    <w:p w:rsidR="005A2387" w:rsidRDefault="005A2387" w:rsidP="005A2387">
      <w:pPr>
        <w:rPr>
          <w:sz w:val="24"/>
          <w:szCs w:val="24"/>
        </w:rPr>
      </w:pPr>
    </w:p>
    <w:p w:rsidR="005A2387" w:rsidRDefault="005A2387" w:rsidP="005A2387">
      <w:pPr>
        <w:rPr>
          <w:sz w:val="24"/>
          <w:szCs w:val="24"/>
        </w:rPr>
      </w:pPr>
    </w:p>
    <w:p w:rsidR="005A2387" w:rsidRDefault="005A2387" w:rsidP="005A2387">
      <w:pPr>
        <w:rPr>
          <w:sz w:val="24"/>
          <w:szCs w:val="24"/>
        </w:rPr>
      </w:pPr>
    </w:p>
    <w:p w:rsidR="005A2387" w:rsidRDefault="005A2387" w:rsidP="005A2387">
      <w:pPr>
        <w:rPr>
          <w:sz w:val="24"/>
          <w:szCs w:val="24"/>
        </w:rPr>
      </w:pPr>
    </w:p>
    <w:p w:rsidR="005A2387" w:rsidRDefault="005A2387" w:rsidP="005A2387">
      <w:pPr>
        <w:rPr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24B537A3" wp14:editId="572422F5">
            <wp:simplePos x="0" y="0"/>
            <wp:positionH relativeFrom="margin">
              <wp:align>left</wp:align>
            </wp:positionH>
            <wp:positionV relativeFrom="page">
              <wp:posOffset>6543675</wp:posOffset>
            </wp:positionV>
            <wp:extent cx="2284730" cy="2266950"/>
            <wp:effectExtent l="0" t="0" r="1270" b="0"/>
            <wp:wrapSquare wrapText="bothSides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A2387" w:rsidRDefault="005A2387" w:rsidP="005A2387">
      <w:pPr>
        <w:rPr>
          <w:b/>
          <w:bCs/>
          <w:sz w:val="28"/>
          <w:szCs w:val="28"/>
        </w:rPr>
      </w:pPr>
    </w:p>
    <w:p w:rsidR="005A2387" w:rsidRDefault="005A2387" w:rsidP="005A2387">
      <w:pPr>
        <w:rPr>
          <w:b/>
          <w:bCs/>
          <w:sz w:val="28"/>
          <w:szCs w:val="28"/>
        </w:rPr>
      </w:pPr>
    </w:p>
    <w:p w:rsidR="005A2387" w:rsidRDefault="005A2387" w:rsidP="005A2387">
      <w:pPr>
        <w:rPr>
          <w:b/>
          <w:bCs/>
          <w:sz w:val="28"/>
          <w:szCs w:val="28"/>
        </w:rPr>
      </w:pPr>
    </w:p>
    <w:p w:rsidR="004E3982" w:rsidRPr="005A2387" w:rsidRDefault="004E3982">
      <w:pPr>
        <w:rPr>
          <w:b/>
          <w:bCs/>
          <w:sz w:val="28"/>
          <w:szCs w:val="28"/>
        </w:rPr>
      </w:pPr>
    </w:p>
    <w:p w:rsidR="004E3982" w:rsidRDefault="004E3982">
      <w:pPr>
        <w:rPr>
          <w:b/>
          <w:bCs/>
          <w:sz w:val="28"/>
          <w:szCs w:val="28"/>
        </w:rPr>
      </w:pPr>
    </w:p>
    <w:p w:rsidR="005A2387" w:rsidRDefault="005A2387">
      <w:pPr>
        <w:rPr>
          <w:b/>
          <w:bCs/>
          <w:sz w:val="28"/>
          <w:szCs w:val="28"/>
        </w:rPr>
      </w:pPr>
    </w:p>
    <w:p w:rsidR="005A2387" w:rsidRDefault="005A2387">
      <w:pPr>
        <w:rPr>
          <w:b/>
          <w:bCs/>
          <w:sz w:val="28"/>
          <w:szCs w:val="28"/>
        </w:rPr>
      </w:pPr>
    </w:p>
    <w:p w:rsidR="005A2387" w:rsidRDefault="005A2387">
      <w:pPr>
        <w:rPr>
          <w:b/>
          <w:bCs/>
          <w:sz w:val="28"/>
          <w:szCs w:val="28"/>
        </w:rPr>
      </w:pPr>
    </w:p>
    <w:p w:rsidR="004E3982" w:rsidRDefault="0084402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图片描述</w:t>
      </w:r>
    </w:p>
    <w:p w:rsidR="004E3982" w:rsidRDefault="0084402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227965</wp:posOffset>
            </wp:positionV>
            <wp:extent cx="6478270" cy="6642100"/>
            <wp:effectExtent l="0" t="0" r="17780" b="6350"/>
            <wp:wrapNone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5A2387" w:rsidRDefault="005A2387">
      <w:pPr>
        <w:rPr>
          <w:b/>
          <w:bCs/>
          <w:sz w:val="24"/>
          <w:szCs w:val="24"/>
        </w:rPr>
      </w:pPr>
    </w:p>
    <w:p w:rsidR="005A2387" w:rsidRDefault="005A2387">
      <w:pPr>
        <w:rPr>
          <w:b/>
          <w:bCs/>
          <w:sz w:val="24"/>
          <w:szCs w:val="24"/>
        </w:rPr>
      </w:pPr>
    </w:p>
    <w:p w:rsidR="004E3982" w:rsidRDefault="0084402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2.4.2</w:t>
      </w:r>
      <w:r>
        <w:rPr>
          <w:b/>
          <w:bCs/>
          <w:sz w:val="28"/>
          <w:szCs w:val="28"/>
        </w:rPr>
        <w:t>VLAN</w:t>
      </w:r>
      <w:r>
        <w:rPr>
          <w:rFonts w:hint="eastAsia"/>
          <w:b/>
          <w:bCs/>
          <w:sz w:val="28"/>
          <w:szCs w:val="28"/>
        </w:rPr>
        <w:t>技术</w:t>
      </w:r>
    </w:p>
    <w:p w:rsidR="004E3982" w:rsidRDefault="008440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114300" distR="114300">
            <wp:extent cx="5511165" cy="1677670"/>
            <wp:effectExtent l="0" t="0" r="13335" b="17780"/>
            <wp:docPr id="6" name="图片 6" descr="sw1_v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w1_vla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82" w:rsidRDefault="0084402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690110" cy="2129790"/>
            <wp:effectExtent l="0" t="0" r="15240" b="381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3982" w:rsidRDefault="008440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114300" distR="114300">
            <wp:extent cx="5844540" cy="1612900"/>
            <wp:effectExtent l="0" t="0" r="3810" b="6350"/>
            <wp:docPr id="29" name="图片 29" descr="sw3_v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sw3_vla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82" w:rsidRDefault="0084402C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725160" cy="1569720"/>
            <wp:effectExtent l="0" t="0" r="8890" b="11430"/>
            <wp:docPr id="3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5A2387" w:rsidRDefault="005A2387">
      <w:pPr>
        <w:rPr>
          <w:b/>
          <w:bCs/>
          <w:sz w:val="24"/>
          <w:szCs w:val="24"/>
        </w:rPr>
      </w:pPr>
    </w:p>
    <w:p w:rsidR="004E3982" w:rsidRDefault="008440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2.4.3链路聚合技术</w:t>
      </w:r>
    </w:p>
    <w:p w:rsidR="004E3982" w:rsidRDefault="008440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114300" distR="114300">
            <wp:extent cx="4536440" cy="1485265"/>
            <wp:effectExtent l="0" t="0" r="16510" b="635"/>
            <wp:docPr id="8" name="图片 8" descr="show_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how_li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82" w:rsidRDefault="0084402C">
      <w:r>
        <w:rPr>
          <w:noProof/>
        </w:rPr>
        <w:drawing>
          <wp:inline distT="0" distB="0" distL="114300" distR="114300">
            <wp:extent cx="5057140" cy="1502410"/>
            <wp:effectExtent l="0" t="0" r="1016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3982" w:rsidRDefault="004E3982">
      <w:pPr>
        <w:rPr>
          <w:rFonts w:hint="eastAsia"/>
          <w:b/>
          <w:bCs/>
          <w:sz w:val="24"/>
          <w:szCs w:val="24"/>
        </w:rPr>
      </w:pPr>
    </w:p>
    <w:p w:rsidR="004E3982" w:rsidRDefault="008440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2.4.4生成树技术</w:t>
      </w:r>
    </w:p>
    <w:p w:rsidR="004E3982" w:rsidRDefault="0084402C">
      <w:r>
        <w:rPr>
          <w:noProof/>
        </w:rPr>
        <w:drawing>
          <wp:inline distT="0" distB="0" distL="114300" distR="114300" wp14:anchorId="048D52F9" wp14:editId="3CB4C6AA">
            <wp:extent cx="5343525" cy="2756535"/>
            <wp:effectExtent l="0" t="0" r="952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3982" w:rsidRDefault="005A2387">
      <w:r>
        <w:rPr>
          <w:rFonts w:hint="eastAsi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17632" behindDoc="1" locked="0" layoutInCell="1" allowOverlap="1" wp14:anchorId="3A4D9D94" wp14:editId="4EA30477">
            <wp:simplePos x="0" y="0"/>
            <wp:positionH relativeFrom="margin">
              <wp:align>left</wp:align>
            </wp:positionH>
            <wp:positionV relativeFrom="page">
              <wp:posOffset>1028700</wp:posOffset>
            </wp:positionV>
            <wp:extent cx="5305425" cy="2719705"/>
            <wp:effectExtent l="0" t="0" r="9525" b="4445"/>
            <wp:wrapThrough wrapText="bothSides">
              <wp:wrapPolygon edited="0">
                <wp:start x="0" y="0"/>
                <wp:lineTo x="0" y="21484"/>
                <wp:lineTo x="21561" y="21484"/>
                <wp:lineTo x="21561" y="0"/>
                <wp:lineTo x="0" y="0"/>
              </wp:wrapPolygon>
            </wp:wrapThrough>
            <wp:docPr id="9" name="图片 9" descr="show_sp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how_spanni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E3982" w:rsidRDefault="0084402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2.5业务验证</w:t>
      </w:r>
    </w:p>
    <w:p w:rsidR="004E3982" w:rsidRDefault="008440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2.5.1相关业务ping验证</w:t>
      </w:r>
    </w:p>
    <w:p w:rsidR="004E3982" w:rsidRDefault="0084402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SW3</w:t>
      </w:r>
    </w:p>
    <w:p w:rsidR="004E3982" w:rsidRDefault="005A2387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55386051" wp14:editId="6ED3DE03">
            <wp:simplePos x="0" y="0"/>
            <wp:positionH relativeFrom="column">
              <wp:posOffset>2981325</wp:posOffset>
            </wp:positionH>
            <wp:positionV relativeFrom="paragraph">
              <wp:posOffset>267970</wp:posOffset>
            </wp:positionV>
            <wp:extent cx="2629535" cy="975360"/>
            <wp:effectExtent l="0" t="0" r="0" b="0"/>
            <wp:wrapSquare wrapText="bothSides"/>
            <wp:docPr id="21" name="图片 21" descr="192.168.200.1ping192.168.10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92.168.200.1ping192.168.100.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02C">
        <w:rPr>
          <w:rFonts w:hint="eastAsia"/>
          <w:b/>
          <w:bCs/>
          <w:noProof/>
          <w:sz w:val="24"/>
          <w:szCs w:val="24"/>
        </w:rPr>
        <w:drawing>
          <wp:inline distT="0" distB="0" distL="114300" distR="114300" wp14:anchorId="76AA9599" wp14:editId="0939FD08">
            <wp:extent cx="2791460" cy="1280160"/>
            <wp:effectExtent l="0" t="0" r="8890" b="0"/>
            <wp:docPr id="18" name="图片 18" descr="192.168.200.1ping192.168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92.168.200.1ping192.168.1.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87" w:rsidRPr="005A2387" w:rsidRDefault="0084402C" w:rsidP="005A2387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SW4</w:t>
      </w:r>
    </w:p>
    <w:p w:rsidR="005A2387" w:rsidRDefault="005A238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6D01F9A4" wp14:editId="7FD2F91E">
            <wp:simplePos x="0" y="0"/>
            <wp:positionH relativeFrom="column">
              <wp:posOffset>2981325</wp:posOffset>
            </wp:positionH>
            <wp:positionV relativeFrom="page">
              <wp:posOffset>6686550</wp:posOffset>
            </wp:positionV>
            <wp:extent cx="2695575" cy="1266825"/>
            <wp:effectExtent l="0" t="0" r="9525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114300" distR="114300" wp14:anchorId="1C47315D" wp14:editId="723D8503">
            <wp:extent cx="2791460" cy="130302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rcRect t="23726" r="14217" b="-1058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3982" w:rsidRDefault="005A238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6CC00E7F" wp14:editId="1EF91ECA">
            <wp:simplePos x="0" y="0"/>
            <wp:positionH relativeFrom="margin">
              <wp:align>left</wp:align>
            </wp:positionH>
            <wp:positionV relativeFrom="page">
              <wp:posOffset>8392795</wp:posOffset>
            </wp:positionV>
            <wp:extent cx="2816860" cy="1205230"/>
            <wp:effectExtent l="0" t="0" r="254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rcRect r="19022" b="2165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84402C">
        <w:rPr>
          <w:rFonts w:hint="eastAsia"/>
          <w:b/>
          <w:bCs/>
          <w:sz w:val="24"/>
          <w:szCs w:val="24"/>
        </w:rPr>
        <w:t>2.5.2生成树切换验证</w:t>
      </w:r>
    </w:p>
    <w:p w:rsidR="004E3982" w:rsidRDefault="008440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2DEFE875" wp14:editId="67B5A878">
            <wp:simplePos x="0" y="0"/>
            <wp:positionH relativeFrom="column">
              <wp:posOffset>2825115</wp:posOffset>
            </wp:positionH>
            <wp:positionV relativeFrom="page">
              <wp:posOffset>8384540</wp:posOffset>
            </wp:positionV>
            <wp:extent cx="2749550" cy="1191895"/>
            <wp:effectExtent l="0" t="0" r="12700" b="8255"/>
            <wp:wrapSquare wrapText="bothSides"/>
            <wp:docPr id="22" name="图片 22" descr="生成树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生成树验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982" w:rsidRDefault="004E3982">
      <w:pPr>
        <w:rPr>
          <w:b/>
          <w:bCs/>
          <w:sz w:val="24"/>
          <w:szCs w:val="24"/>
        </w:rPr>
      </w:pPr>
    </w:p>
    <w:p w:rsidR="004E3982" w:rsidRDefault="004E3982">
      <w:pPr>
        <w:rPr>
          <w:b/>
          <w:bCs/>
          <w:sz w:val="24"/>
          <w:szCs w:val="24"/>
        </w:rPr>
      </w:pPr>
    </w:p>
    <w:p w:rsidR="00AA04D1" w:rsidRDefault="00AA04D1">
      <w:pPr>
        <w:rPr>
          <w:b/>
          <w:bCs/>
          <w:sz w:val="24"/>
          <w:szCs w:val="24"/>
        </w:rPr>
      </w:pPr>
    </w:p>
    <w:p w:rsidR="005A2387" w:rsidRDefault="008440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2.5.3V</w:t>
      </w:r>
      <w:r>
        <w:rPr>
          <w:b/>
          <w:bCs/>
          <w:sz w:val="24"/>
          <w:szCs w:val="24"/>
        </w:rPr>
        <w:t>RRP</w:t>
      </w:r>
      <w:r>
        <w:rPr>
          <w:rFonts w:hint="eastAsia"/>
          <w:b/>
          <w:bCs/>
          <w:sz w:val="24"/>
          <w:szCs w:val="24"/>
        </w:rPr>
        <w:t>切换验证</w:t>
      </w:r>
    </w:p>
    <w:p w:rsidR="004E3982" w:rsidRDefault="008440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114300" distR="114300">
            <wp:extent cx="2834005" cy="3140710"/>
            <wp:effectExtent l="0" t="0" r="4445" b="2540"/>
            <wp:docPr id="24" name="图片 24" descr="show_vr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how_vrrp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D1" w:rsidRDefault="00AA04D1">
      <w:pPr>
        <w:rPr>
          <w:rFonts w:hint="eastAsia"/>
          <w:b/>
          <w:bCs/>
          <w:sz w:val="24"/>
          <w:szCs w:val="24"/>
        </w:rPr>
      </w:pPr>
    </w:p>
    <w:p w:rsidR="004E3982" w:rsidRDefault="0084402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2.6设备配置备份</w:t>
      </w:r>
    </w:p>
    <w:p w:rsidR="004E3982" w:rsidRDefault="0084402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27" o:title=""/>
          </v:shape>
          <o:OLEObject Type="Embed" ProgID="Package" ShapeID="_x0000_i1025" DrawAspect="Icon" ObjectID="_1608902062" r:id="rId28"/>
        </w:object>
      </w:r>
      <w:r>
        <w:rPr>
          <w:rFonts w:hint="eastAsia"/>
          <w:b/>
          <w:bCs/>
          <w:sz w:val="28"/>
          <w:szCs w:val="28"/>
        </w:rPr>
        <w:object w:dxaOrig="1455" w:dyaOrig="1320">
          <v:shape id="_x0000_i1026" type="#_x0000_t75" style="width:72.75pt;height:66pt" o:ole="">
            <v:imagedata r:id="rId29" o:title=""/>
          </v:shape>
          <o:OLEObject Type="Embed" ProgID="Package" ShapeID="_x0000_i1026" DrawAspect="Icon" ObjectID="_1608902063" r:id="rId30"/>
        </w:object>
      </w:r>
      <w:r>
        <w:rPr>
          <w:rFonts w:hint="eastAsia"/>
          <w:b/>
          <w:bCs/>
          <w:sz w:val="28"/>
          <w:szCs w:val="28"/>
        </w:rPr>
        <w:object w:dxaOrig="1455" w:dyaOrig="1320">
          <v:shape id="_x0000_i1027" type="#_x0000_t75" style="width:72.75pt;height:66pt" o:ole="">
            <v:imagedata r:id="rId31" o:title=""/>
          </v:shape>
          <o:OLEObject Type="Embed" ProgID="Package" ShapeID="_x0000_i1027" DrawAspect="Icon" ObjectID="_1608902064" r:id="rId32"/>
        </w:object>
      </w:r>
      <w:r>
        <w:rPr>
          <w:rFonts w:hint="eastAsia"/>
          <w:b/>
          <w:bCs/>
          <w:sz w:val="28"/>
          <w:szCs w:val="28"/>
        </w:rPr>
        <w:object w:dxaOrig="1455" w:dyaOrig="1320">
          <v:shape id="_x0000_i1028" type="#_x0000_t75" style="width:72.75pt;height:66pt" o:ole="">
            <v:imagedata r:id="rId33" o:title=""/>
          </v:shape>
          <o:OLEObject Type="Embed" ProgID="Package" ShapeID="_x0000_i1028" DrawAspect="Icon" ObjectID="_1608902065" r:id="rId34"/>
        </w:object>
      </w:r>
    </w:p>
    <w:p w:rsidR="00AA04D1" w:rsidRDefault="00AA04D1">
      <w:pPr>
        <w:rPr>
          <w:b/>
          <w:bCs/>
          <w:sz w:val="28"/>
          <w:szCs w:val="28"/>
        </w:rPr>
      </w:pPr>
    </w:p>
    <w:p w:rsidR="004E3982" w:rsidRDefault="0084402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2.7故障处理过程</w:t>
      </w:r>
    </w:p>
    <w:p w:rsidR="004E3982" w:rsidRDefault="0084402C">
      <w:pPr>
        <w:spacing w:line="360" w:lineRule="exact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在实现汇聚的时候，由于没有和同学沟通好，一个同学使用的手动汇聚一个同学使用的协议汇聚，在重新实现汇聚后，实验能够正常进行。还有要注意的是，一定要把电脑自带的防火墙功能全部关闭，否则在进行ping操作时，就无法与目标</w:t>
      </w:r>
      <w:proofErr w:type="spellStart"/>
      <w:r>
        <w:rPr>
          <w:rFonts w:ascii="楷体" w:eastAsia="楷体" w:hAnsi="楷体" w:cs="楷体" w:hint="eastAsia"/>
          <w:sz w:val="24"/>
          <w:szCs w:val="24"/>
        </w:rPr>
        <w:t>pcping</w:t>
      </w:r>
      <w:proofErr w:type="spellEnd"/>
      <w:r>
        <w:rPr>
          <w:rFonts w:ascii="楷体" w:eastAsia="楷体" w:hAnsi="楷体" w:cs="楷体" w:hint="eastAsia"/>
          <w:sz w:val="24"/>
          <w:szCs w:val="24"/>
        </w:rPr>
        <w:t>通。</w:t>
      </w:r>
    </w:p>
    <w:p w:rsidR="00AA04D1" w:rsidRDefault="00AA04D1">
      <w:pPr>
        <w:spacing w:line="360" w:lineRule="exact"/>
        <w:ind w:firstLineChars="200" w:firstLine="480"/>
        <w:rPr>
          <w:rFonts w:ascii="楷体" w:eastAsia="楷体" w:hAnsi="楷体" w:cs="楷体"/>
          <w:sz w:val="24"/>
          <w:szCs w:val="24"/>
        </w:rPr>
      </w:pPr>
    </w:p>
    <w:p w:rsidR="00AA04D1" w:rsidRDefault="00AA04D1">
      <w:pPr>
        <w:spacing w:line="360" w:lineRule="exact"/>
        <w:ind w:firstLineChars="200" w:firstLine="480"/>
        <w:rPr>
          <w:rFonts w:ascii="楷体" w:eastAsia="楷体" w:hAnsi="楷体" w:cs="楷体"/>
          <w:sz w:val="24"/>
          <w:szCs w:val="24"/>
        </w:rPr>
      </w:pPr>
    </w:p>
    <w:p w:rsidR="00AA04D1" w:rsidRDefault="00AA04D1">
      <w:pPr>
        <w:spacing w:line="360" w:lineRule="exact"/>
        <w:ind w:firstLineChars="200" w:firstLine="480"/>
        <w:rPr>
          <w:rFonts w:ascii="楷体" w:eastAsia="楷体" w:hAnsi="楷体" w:cs="楷体"/>
          <w:sz w:val="24"/>
          <w:szCs w:val="24"/>
        </w:rPr>
      </w:pPr>
    </w:p>
    <w:p w:rsidR="00AA04D1" w:rsidRDefault="00AA04D1">
      <w:pPr>
        <w:spacing w:line="360" w:lineRule="exact"/>
        <w:ind w:firstLineChars="200" w:firstLine="480"/>
        <w:rPr>
          <w:rFonts w:ascii="楷体" w:eastAsia="楷体" w:hAnsi="楷体" w:cs="楷体"/>
          <w:sz w:val="24"/>
          <w:szCs w:val="24"/>
        </w:rPr>
      </w:pPr>
    </w:p>
    <w:p w:rsidR="00AA04D1" w:rsidRDefault="00AA04D1">
      <w:pPr>
        <w:spacing w:line="360" w:lineRule="exact"/>
        <w:ind w:firstLineChars="200" w:firstLine="480"/>
        <w:rPr>
          <w:rFonts w:ascii="楷体" w:eastAsia="楷体" w:hAnsi="楷体" w:cs="楷体"/>
          <w:sz w:val="24"/>
          <w:szCs w:val="24"/>
        </w:rPr>
      </w:pPr>
    </w:p>
    <w:p w:rsidR="00AA04D1" w:rsidRDefault="00AA04D1">
      <w:pPr>
        <w:spacing w:line="360" w:lineRule="exact"/>
        <w:ind w:firstLineChars="200" w:firstLine="480"/>
        <w:rPr>
          <w:rFonts w:ascii="楷体" w:eastAsia="楷体" w:hAnsi="楷体" w:cs="楷体"/>
          <w:sz w:val="24"/>
          <w:szCs w:val="24"/>
        </w:rPr>
      </w:pPr>
    </w:p>
    <w:p w:rsidR="00AA04D1" w:rsidRDefault="00AA04D1" w:rsidP="00AA04D1">
      <w:pPr>
        <w:spacing w:line="360" w:lineRule="exact"/>
        <w:rPr>
          <w:rFonts w:ascii="楷体" w:eastAsia="楷体" w:hAnsi="楷体" w:cs="楷体" w:hint="eastAsia"/>
          <w:b/>
          <w:bCs/>
          <w:sz w:val="28"/>
          <w:szCs w:val="28"/>
        </w:rPr>
      </w:pPr>
      <w:bookmarkStart w:id="0" w:name="_GoBack"/>
      <w:bookmarkEnd w:id="0"/>
    </w:p>
    <w:p w:rsidR="004E3982" w:rsidRDefault="0084402C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课程设计总结</w:t>
      </w:r>
    </w:p>
    <w:p w:rsidR="004E3982" w:rsidRDefault="0084402C">
      <w:pPr>
        <w:spacing w:line="360" w:lineRule="exact"/>
        <w:ind w:firstLineChars="200" w:firstLine="480"/>
      </w:pPr>
      <w:r>
        <w:rPr>
          <w:rFonts w:ascii="楷体" w:eastAsia="楷体" w:hAnsi="楷体" w:cs="楷体" w:hint="eastAsia"/>
          <w:sz w:val="24"/>
          <w:szCs w:val="24"/>
        </w:rPr>
        <w:t>通过本次实验，我们小组在老师的带领下完成了实验，从网络设备的认知到实验的总配置，中间穿插rip配置，</w:t>
      </w:r>
      <w:proofErr w:type="spellStart"/>
      <w:r>
        <w:rPr>
          <w:rFonts w:ascii="楷体" w:eastAsia="楷体" w:hAnsi="楷体" w:cs="楷体" w:hint="eastAsia"/>
          <w:sz w:val="24"/>
          <w:szCs w:val="24"/>
        </w:rPr>
        <w:t>vrrp</w:t>
      </w:r>
      <w:proofErr w:type="spellEnd"/>
      <w:r>
        <w:rPr>
          <w:rFonts w:ascii="楷体" w:eastAsia="楷体" w:hAnsi="楷体" w:cs="楷体" w:hint="eastAsia"/>
          <w:sz w:val="24"/>
          <w:szCs w:val="24"/>
        </w:rPr>
        <w:t>配置，VLAN划分，IP规划，net地址转换、</w:t>
      </w:r>
      <w:proofErr w:type="spellStart"/>
      <w:r>
        <w:rPr>
          <w:rFonts w:ascii="楷体" w:eastAsia="楷体" w:hAnsi="楷体" w:cs="楷体" w:hint="eastAsia"/>
          <w:sz w:val="24"/>
          <w:szCs w:val="24"/>
        </w:rPr>
        <w:t>Dhcp</w:t>
      </w:r>
      <w:proofErr w:type="spellEnd"/>
      <w:r>
        <w:rPr>
          <w:rFonts w:ascii="楷体" w:eastAsia="楷体" w:hAnsi="楷体" w:cs="楷体" w:hint="eastAsia"/>
          <w:sz w:val="24"/>
          <w:szCs w:val="24"/>
        </w:rPr>
        <w:t>自动分配IP，等等知识。这次实训，主要是为了提高团队能力外，还有就是自身独立思考的能力，以及思路的清晰，这些都需要我们通过每个人去思考，练习每一个小实验，才能明白这些技术的意义。总体来说，本次实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训进步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是比较大的，小到从各个路由器交换机的连线，大到根据要求配置各个路由器交换机需要的命令，都是通过我们每个人的集思广益思考出来的。这次实训课程设计使我们都更加了解实验是检验真理的唯一标准，只有理论知识是不行的，现在的时代是需要动手能力强的人才，只有把所学的理论知识与实践相结合起来，从实践中得出结论，才能真正提高自己的实际动手能力和独立思考的能力，才能成为现在这个世界所需要的人才。</w:t>
      </w:r>
    </w:p>
    <w:sectPr w:rsidR="004E3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05F15"/>
    <w:multiLevelType w:val="singleLevel"/>
    <w:tmpl w:val="4F005F15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4C"/>
    <w:rsid w:val="0001704C"/>
    <w:rsid w:val="004E3982"/>
    <w:rsid w:val="005A2387"/>
    <w:rsid w:val="006774FC"/>
    <w:rsid w:val="0084402C"/>
    <w:rsid w:val="00914AE4"/>
    <w:rsid w:val="00AA04D1"/>
    <w:rsid w:val="00B23578"/>
    <w:rsid w:val="00C12E31"/>
    <w:rsid w:val="00CF08A3"/>
    <w:rsid w:val="00E51B2A"/>
    <w:rsid w:val="00FA7470"/>
    <w:rsid w:val="08DD75B5"/>
    <w:rsid w:val="0B4C56C7"/>
    <w:rsid w:val="12A60FC3"/>
    <w:rsid w:val="180163D9"/>
    <w:rsid w:val="18D61A4B"/>
    <w:rsid w:val="1DA65050"/>
    <w:rsid w:val="214A3180"/>
    <w:rsid w:val="21A86FE7"/>
    <w:rsid w:val="25B33701"/>
    <w:rsid w:val="2A2214CF"/>
    <w:rsid w:val="31A11C7A"/>
    <w:rsid w:val="389E0A08"/>
    <w:rsid w:val="3D7B4FDB"/>
    <w:rsid w:val="453E0791"/>
    <w:rsid w:val="49334A7A"/>
    <w:rsid w:val="4B016460"/>
    <w:rsid w:val="54346618"/>
    <w:rsid w:val="5AE60EA7"/>
    <w:rsid w:val="5B7E43A4"/>
    <w:rsid w:val="5F58607C"/>
    <w:rsid w:val="72BF4B18"/>
    <w:rsid w:val="7BD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BDE8E8"/>
  <w15:docId w15:val="{EF655141-63A4-421E-A159-2508C776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1.bin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oleObject" Target="embeddings/oleObject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蒋 玉龙</dc:creator>
  <cp:lastModifiedBy>KevinLeak</cp:lastModifiedBy>
  <cp:revision>5</cp:revision>
  <cp:lastPrinted>2019-01-13T08:08:00Z</cp:lastPrinted>
  <dcterms:created xsi:type="dcterms:W3CDTF">2019-01-08T07:20:00Z</dcterms:created>
  <dcterms:modified xsi:type="dcterms:W3CDTF">2019-01-13T08:28:00Z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