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D478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01/06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DC480A" w:rsidP="005E2732">
            <w:pPr>
              <w:pStyle w:val="ListParagraph"/>
              <w:ind w:left="0"/>
            </w:pPr>
            <w:r>
              <w:t xml:space="preserve">18 Bedok South Rd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DC480A" w:rsidP="00213A13">
            <w:pPr>
              <w:pStyle w:val="ListParagraph"/>
              <w:ind w:left="12"/>
            </w:pPr>
            <w:r>
              <w:t>Est: 16/06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 xml:space="preserve">Time of lifting operation: 09:45 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DD478D">
              <w:t xml:space="preserve">2 unit Mazak HQR 200MSY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DD478D" w:rsidP="005E2732">
            <w:pPr>
              <w:pStyle w:val="ListParagraph"/>
              <w:ind w:left="0"/>
            </w:pPr>
            <w:r>
              <w:t>5,210 x 3,120 x 3,065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DD478D" w:rsidP="005E2732">
            <w:pPr>
              <w:pStyle w:val="ListParagraph"/>
              <w:ind w:left="0"/>
            </w:pPr>
            <w:r>
              <w:t>12, 000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D478D">
              <w:t xml:space="preserve"> 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D478D" w:rsidP="005E2732">
            <w:pPr>
              <w:rPr>
                <w:color w:val="FF0000"/>
              </w:rPr>
            </w:pPr>
            <w:r>
              <w:rPr>
                <w:color w:val="FF0000"/>
              </w:rPr>
              <w:t>02/07</w:t>
            </w:r>
            <w:r w:rsidR="005E2732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D478D" w:rsidP="005E2732">
            <w:pPr>
              <w:rPr>
                <w:color w:val="FF0000"/>
              </w:rPr>
            </w:pPr>
            <w:r>
              <w:rPr>
                <w:color w:val="FF0000"/>
              </w:rPr>
              <w:t>01/07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150872" w:rsidP="005E2732">
            <w:pPr>
              <w:pStyle w:val="ListParagraph"/>
              <w:ind w:left="0"/>
            </w:pPr>
            <w:r>
              <w:t>18, 560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DD478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DD478D" w:rsidP="005E2732">
            <w:pPr>
              <w:pStyle w:val="ListParagraph"/>
              <w:ind w:left="0"/>
            </w:pPr>
            <w:r>
              <w:t>5.6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DD478D" w:rsidP="005E2732">
            <w:pPr>
              <w:pStyle w:val="ListParagraph"/>
              <w:ind w:left="0"/>
            </w:pPr>
            <w:r>
              <w:t xml:space="preserve">14, 800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D5623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DC480A" w:rsidP="005E2732">
            <w:pPr>
              <w:pStyle w:val="ListParagraph"/>
              <w:ind w:left="0"/>
            </w:pPr>
            <w:r>
              <w:t>Wong Yen Siong</w:t>
            </w:r>
            <w:r w:rsidR="00150872">
              <w:t xml:space="preserve"> </w:t>
            </w:r>
            <w:r w:rsidR="00C33039">
              <w:t>/ Koh Ban San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DC480A" w:rsidP="005E2732">
            <w:pPr>
              <w:pStyle w:val="ListParagraph"/>
              <w:ind w:left="0"/>
            </w:pPr>
            <w:r>
              <w:t xml:space="preserve">Wong Yen Siong </w:t>
            </w:r>
            <w:r w:rsidR="00C33039">
              <w:t xml:space="preserve">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DC480A" w:rsidP="005E2732">
            <w:pPr>
              <w:pStyle w:val="ListParagraph"/>
              <w:ind w:left="0"/>
            </w:pPr>
            <w:r>
              <w:t>Lim Poh Soon</w:t>
            </w:r>
            <w:r w:rsidR="00150872">
              <w:t xml:space="preserve"> </w:t>
            </w:r>
            <w:r>
              <w:t xml:space="preserve">/ Lim Poh Thiam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DC480A">
              <w:t xml:space="preserve">/ Asfandi / Ibrahim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DC480A">
              <w:t>/ Ahmad</w:t>
            </w:r>
            <w:r w:rsidR="00C33039">
              <w:t xml:space="preserve"> / Sing Kwok Liang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DC480A">
              <w:t>Wong Yen Siong</w:t>
            </w:r>
            <w:r w:rsidR="00150872">
              <w:t xml:space="preserve"> </w:t>
            </w:r>
            <w:r>
              <w:t xml:space="preserve"> / </w:t>
            </w:r>
            <w:r w:rsidR="00C33039">
              <w:t xml:space="preserve"> Koh Ban San  / 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  <w:bookmarkStart w:id="0" w:name="_GoBack"/>
            <w:bookmarkEnd w:id="0"/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DC480A" w:rsidP="00150872">
            <w:r>
              <w:t>1.Deploy lorry crane at designated location</w:t>
            </w:r>
          </w:p>
        </w:tc>
        <w:tc>
          <w:tcPr>
            <w:tcW w:w="3047" w:type="dxa"/>
            <w:gridSpan w:val="8"/>
          </w:tcPr>
          <w:p w:rsidR="00150872" w:rsidRDefault="00DC480A" w:rsidP="005E2732">
            <w:r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2.Hoist down case from FR container to the ground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3.Uncrate case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5.Swing crane to unloading area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6.Lower down machine to near ground level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rPr>
          <w:trHeight w:val="210"/>
        </w:trPr>
        <w:tc>
          <w:tcPr>
            <w:tcW w:w="6200" w:type="dxa"/>
            <w:gridSpan w:val="8"/>
          </w:tcPr>
          <w:p w:rsidR="00DC480A" w:rsidRDefault="00DC480A" w:rsidP="00DC480A">
            <w:r>
              <w:t>7.Insert rollers under machine base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8.Shift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 xml:space="preserve">10.Unload machine from rollers and insert levelling pad under machine bed 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DC480A" w:rsidTr="00213A13">
        <w:tc>
          <w:tcPr>
            <w:tcW w:w="6200" w:type="dxa"/>
            <w:gridSpan w:val="8"/>
          </w:tcPr>
          <w:p w:rsidR="00DC480A" w:rsidRDefault="00DC480A" w:rsidP="00DC480A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DC480A" w:rsidRDefault="00DC480A" w:rsidP="00DC480A">
            <w:r w:rsidRPr="00A77878">
              <w:t>Wong Yen Siong / Koh Ban San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/>
        </w:tc>
        <w:tc>
          <w:tcPr>
            <w:tcW w:w="3047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C480A">
              <w:t>16/06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DC480A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C480A">
              <w:t>16/06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C480A">
              <w:t>16/06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DC480A">
              <w:t>16/06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24F" w:rsidRDefault="0035024F" w:rsidP="00D36CDD">
      <w:pPr>
        <w:spacing w:after="0" w:line="240" w:lineRule="auto"/>
      </w:pPr>
      <w:r>
        <w:separator/>
      </w:r>
    </w:p>
  </w:endnote>
  <w:end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24F" w:rsidRDefault="0035024F" w:rsidP="00D36CDD">
      <w:pPr>
        <w:spacing w:after="0" w:line="240" w:lineRule="auto"/>
      </w:pPr>
      <w:r>
        <w:separator/>
      </w:r>
    </w:p>
  </w:footnote>
  <w:footnote w:type="continuationSeparator" w:id="0">
    <w:p w:rsidR="0035024F" w:rsidRDefault="0035024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11F17"/>
    <w:rsid w:val="00125D37"/>
    <w:rsid w:val="00150872"/>
    <w:rsid w:val="001544DB"/>
    <w:rsid w:val="001B6254"/>
    <w:rsid w:val="001D29F0"/>
    <w:rsid w:val="001D33C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5D5AC-1269-4F19-8D5C-62B26E76B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2019-11-11T03:10:00Z</cp:lastPrinted>
  <dcterms:created xsi:type="dcterms:W3CDTF">2020-06-01T01:35:00Z</dcterms:created>
  <dcterms:modified xsi:type="dcterms:W3CDTF">2020-06-01T01:35:00Z</dcterms:modified>
</cp:coreProperties>
</file>