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B5313" w:rsidRDefault="00AB5313">
      <w:pPr>
        <w:rPr>
          <w:sz w:val="24"/>
        </w:rPr>
      </w:pPr>
    </w:p>
    <w:p w:rsidR="006467DA" w:rsidRDefault="00AA748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B5313">
        <w:rPr>
          <w:sz w:val="24"/>
        </w:rPr>
        <w:t>16</w:t>
      </w:r>
      <w:r w:rsidR="00AB5313" w:rsidRPr="00AB5313">
        <w:rPr>
          <w:sz w:val="24"/>
          <w:vertAlign w:val="superscript"/>
        </w:rPr>
        <w:t>th</w:t>
      </w:r>
      <w:r w:rsidR="00AB5313">
        <w:rPr>
          <w:sz w:val="24"/>
        </w:rPr>
        <w:t xml:space="preserve"> Sep</w:t>
      </w:r>
      <w:r w:rsidR="00177B1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AB531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dismantle Coil Line, shift out</w:t>
      </w:r>
      <w:r w:rsidR="00CC1E0C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 room to</w:t>
      </w:r>
      <w:r w:rsidR="00177B12">
        <w:rPr>
          <w:sz w:val="24"/>
          <w:lang w:eastAsia="zh-CN"/>
        </w:rPr>
        <w:t xml:space="preserve"> loading ar</w:t>
      </w:r>
      <w:r>
        <w:rPr>
          <w:sz w:val="24"/>
          <w:lang w:eastAsia="zh-CN"/>
        </w:rPr>
        <w:t xml:space="preserve">ea, </w:t>
      </w:r>
      <w:r w:rsidR="00AC41D9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>onto 1 x 2</w:t>
      </w:r>
      <w:r w:rsidR="00177B12">
        <w:rPr>
          <w:sz w:val="24"/>
          <w:lang w:eastAsia="zh-CN"/>
        </w:rPr>
        <w:t xml:space="preserve">0ft </w:t>
      </w:r>
      <w:r>
        <w:rPr>
          <w:sz w:val="24"/>
          <w:lang w:eastAsia="zh-CN"/>
        </w:rPr>
        <w:t>OT</w:t>
      </w:r>
      <w:r w:rsidR="00F766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5 x 40ft HQ</w:t>
      </w:r>
      <w:r w:rsidR="00CC1E0C">
        <w:rPr>
          <w:sz w:val="24"/>
          <w:lang w:eastAsia="zh-CN"/>
        </w:rPr>
        <w:t xml:space="preserve"> container, </w:t>
      </w:r>
      <w:r w:rsidR="00177B12">
        <w:rPr>
          <w:sz w:val="24"/>
          <w:lang w:eastAsia="zh-CN"/>
        </w:rPr>
        <w:t xml:space="preserve">secured with lashing belt and choking wood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1E0C" w:rsidRDefault="00CC1E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1E0C" w:rsidRDefault="00AB53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CC1E0C" w:rsidRPr="00CC1E0C" w:rsidRDefault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 w:rsidP="00CC1E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C1E0C" w:rsidRPr="00CC1E0C" w:rsidRDefault="00AB5313" w:rsidP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21-25</w:t>
      </w:r>
      <w:r w:rsidR="00CC1E0C">
        <w:rPr>
          <w:bCs/>
          <w:sz w:val="24"/>
          <w:szCs w:val="24"/>
          <w:lang w:eastAsia="zh-CN"/>
        </w:rPr>
        <w:t>/09/2020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AB53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77B12" w:rsidP="00E37886">
      <w:pPr>
        <w:pStyle w:val="Heading4"/>
      </w:pPr>
      <w:r>
        <w:t xml:space="preserve">2 </w:t>
      </w:r>
      <w:proofErr w:type="spellStart"/>
      <w:r>
        <w:t>Benoi</w:t>
      </w:r>
      <w:proofErr w:type="spellEnd"/>
      <w:r>
        <w:t xml:space="preserve"> Crescent</w:t>
      </w:r>
    </w:p>
    <w:p w:rsidR="00E37886" w:rsidRPr="00E37886" w:rsidRDefault="00CC1E0C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SESS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AB5313">
        <w:rPr>
          <w:bCs/>
          <w:sz w:val="24"/>
          <w:lang w:eastAsia="zh-CN"/>
        </w:rPr>
        <w:t>lorry loader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A7480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B5313" w:rsidRDefault="00AA74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AB5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Choking wood/lashing wire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CC1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5313" w:rsidRDefault="00AB531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C1E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C1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C1E0C" w:rsidRDefault="00CC1E0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B5313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B531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77B12">
        <w:rPr>
          <w:sz w:val="24"/>
          <w:lang w:eastAsia="zh-CN"/>
        </w:rPr>
        <w:t xml:space="preserve">safety </w:t>
      </w:r>
      <w:r w:rsidR="00177B1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177B12">
        <w:t>.</w:t>
      </w:r>
      <w:r w:rsidR="001268A8">
        <w:rPr>
          <w:rFonts w:hint="eastAsia"/>
        </w:rPr>
        <w:t>O</w:t>
      </w:r>
      <w:r w:rsidR="00177B12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AB5313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dismantle </w:t>
      </w:r>
      <w:r w:rsidR="0096732D">
        <w:rPr>
          <w:sz w:val="24"/>
          <w:lang w:eastAsia="zh-CN"/>
        </w:rPr>
        <w:t>coil line</w:t>
      </w:r>
    </w:p>
    <w:p w:rsidR="00895D5D" w:rsidRPr="0096732D" w:rsidRDefault="00871396" w:rsidP="009673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6732D">
        <w:rPr>
          <w:sz w:val="24"/>
          <w:lang w:eastAsia="zh-CN"/>
        </w:rPr>
        <w:t>Shift</w:t>
      </w:r>
      <w:r w:rsidR="0096732D">
        <w:rPr>
          <w:sz w:val="24"/>
          <w:lang w:eastAsia="zh-CN"/>
        </w:rPr>
        <w:t xml:space="preserve"> out</w:t>
      </w:r>
      <w:r w:rsidR="000D3F7C" w:rsidRPr="0096732D">
        <w:rPr>
          <w:sz w:val="24"/>
          <w:lang w:eastAsia="zh-CN"/>
        </w:rPr>
        <w:t xml:space="preserve"> </w:t>
      </w:r>
      <w:r w:rsidR="00D90402" w:rsidRPr="0096732D">
        <w:rPr>
          <w:sz w:val="24"/>
          <w:lang w:eastAsia="zh-CN"/>
        </w:rPr>
        <w:t>from production</w:t>
      </w:r>
      <w:r w:rsidR="0096732D">
        <w:rPr>
          <w:sz w:val="24"/>
          <w:lang w:eastAsia="zh-CN"/>
        </w:rPr>
        <w:t xml:space="preserve"> to loading area</w:t>
      </w:r>
    </w:p>
    <w:p w:rsidR="00D90402" w:rsidRPr="0096732D" w:rsidRDefault="0096732D" w:rsidP="009673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forklift and lorry loader to load onto container</w:t>
      </w:r>
    </w:p>
    <w:p w:rsidR="00D90402" w:rsidRPr="0096732D" w:rsidRDefault="0096732D" w:rsidP="009673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BC39F9">
        <w:rPr>
          <w:sz w:val="24"/>
          <w:lang w:eastAsia="zh-CN"/>
        </w:rPr>
        <w:t>wit</w:t>
      </w:r>
      <w:r w:rsidR="00D90402">
        <w:rPr>
          <w:sz w:val="24"/>
          <w:lang w:eastAsia="zh-CN"/>
        </w:rPr>
        <w:t>h lashing belt and choking wood</w:t>
      </w:r>
      <w:r w:rsidR="00D90402" w:rsidRPr="0096732D">
        <w:rPr>
          <w:sz w:val="24"/>
          <w:lang w:eastAsia="zh-CN"/>
        </w:rPr>
        <w:t xml:space="preserve"> </w:t>
      </w:r>
    </w:p>
    <w:p w:rsidR="00D9040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90402">
        <w:rPr>
          <w:sz w:val="24"/>
          <w:lang w:eastAsia="zh-CN"/>
        </w:rPr>
        <w:t>o perform proper housekeeping</w:t>
      </w:r>
    </w:p>
    <w:p w:rsidR="006467DA" w:rsidRPr="0099046A" w:rsidRDefault="00D9040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D57" w:rsidRDefault="00F26D57">
      <w:r>
        <w:separator/>
      </w:r>
    </w:p>
  </w:endnote>
  <w:endnote w:type="continuationSeparator" w:id="0">
    <w:p w:rsidR="00F26D57" w:rsidRDefault="00F2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732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73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D57" w:rsidRDefault="00F26D57">
      <w:r>
        <w:separator/>
      </w:r>
    </w:p>
  </w:footnote>
  <w:footnote w:type="continuationSeparator" w:id="0">
    <w:p w:rsidR="00F26D57" w:rsidRDefault="00F26D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673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673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77B12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3620E"/>
    <w:rsid w:val="00760813"/>
    <w:rsid w:val="007D338F"/>
    <w:rsid w:val="00871396"/>
    <w:rsid w:val="00885DDC"/>
    <w:rsid w:val="00895D5D"/>
    <w:rsid w:val="008D2441"/>
    <w:rsid w:val="00901015"/>
    <w:rsid w:val="0096732D"/>
    <w:rsid w:val="00971AE8"/>
    <w:rsid w:val="0099046A"/>
    <w:rsid w:val="009A228D"/>
    <w:rsid w:val="009C5DD5"/>
    <w:rsid w:val="009F4FEB"/>
    <w:rsid w:val="00A2540E"/>
    <w:rsid w:val="00A56148"/>
    <w:rsid w:val="00A73EA0"/>
    <w:rsid w:val="00AA67DA"/>
    <w:rsid w:val="00AA7480"/>
    <w:rsid w:val="00AB5313"/>
    <w:rsid w:val="00AC41D9"/>
    <w:rsid w:val="00B01373"/>
    <w:rsid w:val="00B06871"/>
    <w:rsid w:val="00B16B6D"/>
    <w:rsid w:val="00B742F4"/>
    <w:rsid w:val="00BC21D9"/>
    <w:rsid w:val="00BC39F9"/>
    <w:rsid w:val="00C26AC4"/>
    <w:rsid w:val="00C95881"/>
    <w:rsid w:val="00CC1E0C"/>
    <w:rsid w:val="00D07325"/>
    <w:rsid w:val="00D13A71"/>
    <w:rsid w:val="00D90402"/>
    <w:rsid w:val="00E17A37"/>
    <w:rsid w:val="00E3288E"/>
    <w:rsid w:val="00E37886"/>
    <w:rsid w:val="00E76DB5"/>
    <w:rsid w:val="00EC1220"/>
    <w:rsid w:val="00EE0FC6"/>
    <w:rsid w:val="00EE3682"/>
    <w:rsid w:val="00F25404"/>
    <w:rsid w:val="00F26D57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2FD5A-FADD-4529-8112-7199B2E96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2020-09-03T01:02:00Z</cp:lastPrinted>
  <dcterms:created xsi:type="dcterms:W3CDTF">2020-09-16T02:03:00Z</dcterms:created>
  <dcterms:modified xsi:type="dcterms:W3CDTF">2020-09-16T02:03:00Z</dcterms:modified>
</cp:coreProperties>
</file>