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B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6B0BA3">
              <w:rPr>
                <w:sz w:val="20"/>
                <w:lang w:eastAsia="zh-CN"/>
              </w:rPr>
              <w:t xml:space="preserve">– 11 Bulim Walk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6B0BA3" w:rsidRDefault="006B0B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B0BA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0B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0B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3C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3C678C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82620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C678C" w:rsidRPr="00BC556F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59CB" w:rsidRPr="00BC556F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59CB" w:rsidRPr="00BC556F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59CB" w:rsidRPr="00BC556F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D59CB" w:rsidRPr="003D044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59CB" w:rsidRPr="001009E8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59CB" w:rsidRPr="00BC556F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D59CB" w:rsidRPr="00F5725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D59CB" w:rsidRPr="001009E8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D21360">
        <w:trPr>
          <w:cantSplit/>
          <w:trHeight w:val="1080"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1009E8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39364D">
        <w:trPr>
          <w:cantSplit/>
          <w:trHeight w:val="1875"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3D59C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to be fully extended and resting on steel plate/timber mats as base plate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D59CB" w:rsidRDefault="003D59CB" w:rsidP="003D59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5E6C1B">
        <w:trPr>
          <w:cantSplit/>
        </w:trPr>
        <w:tc>
          <w:tcPr>
            <w:tcW w:w="566" w:type="dxa"/>
            <w:vMerge w:val="restart"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59CB" w:rsidRPr="001155B3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59CB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D59CB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D59CB" w:rsidRPr="00EF262E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5E6C1B">
        <w:trPr>
          <w:cantSplit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D59CB" w:rsidRPr="00EF262E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59CB" w:rsidRPr="001155B3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59CB" w:rsidRDefault="003D59CB" w:rsidP="003D59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59CB" w:rsidRPr="001155B3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5E6C1B">
        <w:trPr>
          <w:cantSplit/>
          <w:trHeight w:val="1486"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59CB" w:rsidRPr="00F039A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D59CB" w:rsidRPr="00F039A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1155B3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59CB" w:rsidRPr="00C5583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59CB" w:rsidTr="005E6C1B">
        <w:trPr>
          <w:cantSplit/>
          <w:trHeight w:val="1048"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CB44D1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D59CB" w:rsidRPr="00F039A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F039A0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D59CB" w:rsidRPr="00F039A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59CB" w:rsidTr="00080DF3">
        <w:trPr>
          <w:cantSplit/>
          <w:trHeight w:val="230"/>
        </w:trPr>
        <w:tc>
          <w:tcPr>
            <w:tcW w:w="566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59CB" w:rsidRDefault="003D59CB" w:rsidP="003D59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233E73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233E73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 to control load from swinging so as to prevent bodily contact with load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59CB" w:rsidRPr="00233E73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D59CB" w:rsidRDefault="003D59CB" w:rsidP="003D59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Pr="00F039A0" w:rsidRDefault="003D59CB" w:rsidP="003D59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59CB" w:rsidRPr="00F039A0" w:rsidRDefault="003D59CB" w:rsidP="003D59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678C" w:rsidRDefault="003C678C" w:rsidP="003C67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16-17</w:t>
            </w:r>
          </w:p>
          <w:p w:rsidR="003D59CB" w:rsidRDefault="003C678C" w:rsidP="003C678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59CB" w:rsidRDefault="003D59CB" w:rsidP="003D59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002" w:rsidRDefault="00777002">
      <w:r>
        <w:separator/>
      </w:r>
    </w:p>
  </w:endnote>
  <w:endnote w:type="continuationSeparator" w:id="0">
    <w:p w:rsidR="00777002" w:rsidRDefault="00777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67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678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3CF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67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678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002" w:rsidRDefault="00777002">
      <w:r>
        <w:separator/>
      </w:r>
    </w:p>
  </w:footnote>
  <w:footnote w:type="continuationSeparator" w:id="0">
    <w:p w:rsidR="00777002" w:rsidRDefault="007770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549CC"/>
    <w:rsid w:val="0016098E"/>
    <w:rsid w:val="00163BB0"/>
    <w:rsid w:val="001A16FD"/>
    <w:rsid w:val="001A27FB"/>
    <w:rsid w:val="001A7CD5"/>
    <w:rsid w:val="001B014C"/>
    <w:rsid w:val="001C3181"/>
    <w:rsid w:val="001F3CF2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40F0"/>
    <w:rsid w:val="0030250F"/>
    <w:rsid w:val="00307A26"/>
    <w:rsid w:val="00364249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678C"/>
    <w:rsid w:val="003D044B"/>
    <w:rsid w:val="003D59C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0BA3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77002"/>
    <w:rsid w:val="00783885"/>
    <w:rsid w:val="007A3CEC"/>
    <w:rsid w:val="007E6A83"/>
    <w:rsid w:val="00825DD3"/>
    <w:rsid w:val="0082620E"/>
    <w:rsid w:val="00866E96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B3A9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ADD1E-85F1-45C7-AA84-D928F6E5E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2022-05-09T02:31:00Z</cp:lastPrinted>
  <dcterms:created xsi:type="dcterms:W3CDTF">2022-05-05T08:29:00Z</dcterms:created>
  <dcterms:modified xsi:type="dcterms:W3CDTF">2022-06-09T01:30:00Z</dcterms:modified>
</cp:coreProperties>
</file>