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A1" w:rsidRDefault="00616EAC">
      <w:r>
        <w:t>行政体系</w:t>
      </w:r>
    </w:p>
    <w:p w:rsidR="00616EAC" w:rsidRDefault="00616EAC">
      <w:r>
        <w:rPr>
          <w:rFonts w:hint="eastAsia"/>
        </w:rPr>
        <w:t>业务体系</w:t>
      </w:r>
    </w:p>
    <w:p w:rsidR="00616EAC" w:rsidRDefault="00616EAC">
      <w:pPr>
        <w:rPr>
          <w:rFonts w:hint="eastAsia"/>
        </w:rPr>
      </w:pPr>
      <w:bookmarkStart w:id="0" w:name="_GoBack"/>
      <w:bookmarkEnd w:id="0"/>
    </w:p>
    <w:sectPr w:rsidR="00616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38"/>
    <w:rsid w:val="00616EAC"/>
    <w:rsid w:val="00AB2B38"/>
    <w:rsid w:val="00D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F77E5-D0D4-4B42-B3BC-3436842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微软中国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jie</dc:creator>
  <cp:keywords/>
  <dc:description/>
  <cp:lastModifiedBy>zhang jie</cp:lastModifiedBy>
  <cp:revision>2</cp:revision>
  <dcterms:created xsi:type="dcterms:W3CDTF">2020-11-15T02:24:00Z</dcterms:created>
  <dcterms:modified xsi:type="dcterms:W3CDTF">2020-11-15T02:24:00Z</dcterms:modified>
</cp:coreProperties>
</file>