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AFCC49" w14:textId="7A892DA4" w:rsidR="00937337" w:rsidRPr="00414D88" w:rsidRDefault="00937337">
      <w:pPr>
        <w:rPr>
          <w:rFonts w:asciiTheme="minorHAnsi" w:hAnsiTheme="minorHAnsi" w:cstheme="minorHAnsi"/>
          <w:color w:val="000000" w:themeColor="text1"/>
        </w:rPr>
      </w:pPr>
      <w:r w:rsidRPr="00414D88">
        <w:rPr>
          <w:rFonts w:asciiTheme="minorHAnsi" w:hAnsiTheme="minorHAnsi" w:cstheme="minorHAnsi"/>
          <w:color w:val="000000" w:themeColor="text1"/>
        </w:rPr>
        <w:t xml:space="preserve">Name: Kevin </w:t>
      </w:r>
      <w:proofErr w:type="spellStart"/>
      <w:r w:rsidRPr="00414D88">
        <w:rPr>
          <w:rFonts w:asciiTheme="minorHAnsi" w:hAnsiTheme="minorHAnsi" w:cstheme="minorHAnsi"/>
          <w:color w:val="000000" w:themeColor="text1"/>
        </w:rPr>
        <w:t>Muirhead</w:t>
      </w:r>
      <w:proofErr w:type="spellEnd"/>
    </w:p>
    <w:p w14:paraId="7BA8D433" w14:textId="16E1B0D3" w:rsidR="00937337" w:rsidRPr="00414D88" w:rsidRDefault="00937337">
      <w:pPr>
        <w:rPr>
          <w:rFonts w:asciiTheme="minorHAnsi" w:hAnsiTheme="minorHAnsi" w:cstheme="minorHAnsi"/>
          <w:color w:val="000000" w:themeColor="text1"/>
        </w:rPr>
      </w:pPr>
    </w:p>
    <w:p w14:paraId="6B4951B6" w14:textId="2835236F" w:rsidR="00937337" w:rsidRPr="00414D88" w:rsidRDefault="00937337">
      <w:pPr>
        <w:rPr>
          <w:rFonts w:asciiTheme="minorHAnsi" w:hAnsiTheme="minorHAnsi" w:cstheme="minorHAnsi"/>
          <w:color w:val="000000" w:themeColor="text1"/>
        </w:rPr>
      </w:pPr>
      <w:r w:rsidRPr="00414D88">
        <w:rPr>
          <w:rFonts w:asciiTheme="minorHAnsi" w:hAnsiTheme="minorHAnsi" w:cstheme="minorHAnsi"/>
          <w:color w:val="000000" w:themeColor="text1"/>
        </w:rPr>
        <w:t>MDSC 679: Machine Learning Project 1</w:t>
      </w:r>
    </w:p>
    <w:p w14:paraId="199D1B1D" w14:textId="77777777" w:rsidR="00937337" w:rsidRPr="00414D88" w:rsidRDefault="00937337">
      <w:pPr>
        <w:rPr>
          <w:rFonts w:asciiTheme="minorHAnsi" w:hAnsiTheme="minorHAnsi" w:cstheme="minorHAnsi"/>
          <w:color w:val="000000" w:themeColor="text1"/>
        </w:rPr>
      </w:pPr>
    </w:p>
    <w:p w14:paraId="7859A399" w14:textId="5B1EE7CF" w:rsidR="00D65C14" w:rsidRPr="00414D88" w:rsidRDefault="00D65C14">
      <w:pPr>
        <w:rPr>
          <w:rFonts w:asciiTheme="minorHAnsi" w:hAnsiTheme="minorHAnsi" w:cstheme="minorHAnsi"/>
          <w:color w:val="000000" w:themeColor="text1"/>
        </w:rPr>
      </w:pPr>
      <w:r w:rsidRPr="00414D88">
        <w:rPr>
          <w:rFonts w:asciiTheme="minorHAnsi" w:hAnsiTheme="minorHAnsi" w:cstheme="minorHAnsi"/>
          <w:color w:val="000000" w:themeColor="text1"/>
        </w:rPr>
        <w:t>Abstract</w:t>
      </w:r>
    </w:p>
    <w:p w14:paraId="657BC795" w14:textId="77777777" w:rsidR="00D65C14" w:rsidRPr="00414D88" w:rsidRDefault="00D65C14">
      <w:pPr>
        <w:rPr>
          <w:rFonts w:asciiTheme="minorHAnsi" w:hAnsiTheme="minorHAnsi" w:cstheme="minorHAnsi"/>
          <w:color w:val="000000" w:themeColor="text1"/>
        </w:rPr>
      </w:pPr>
    </w:p>
    <w:p w14:paraId="0E5E4A91" w14:textId="5EB59D1F" w:rsidR="00D65C14" w:rsidRPr="00414D88" w:rsidRDefault="00D65C14">
      <w:pPr>
        <w:rPr>
          <w:rFonts w:asciiTheme="minorHAnsi" w:hAnsiTheme="minorHAnsi" w:cstheme="minorHAnsi"/>
          <w:color w:val="000000" w:themeColor="text1"/>
        </w:rPr>
      </w:pPr>
      <w:r w:rsidRPr="00414D88">
        <w:rPr>
          <w:rFonts w:asciiTheme="minorHAnsi" w:hAnsiTheme="minorHAnsi" w:cstheme="minorHAnsi"/>
          <w:color w:val="000000" w:themeColor="text1"/>
        </w:rPr>
        <w:t>Introduction</w:t>
      </w:r>
    </w:p>
    <w:p w14:paraId="10DB2474" w14:textId="77777777" w:rsidR="00025970" w:rsidRPr="00414D88" w:rsidRDefault="00025970">
      <w:pPr>
        <w:rPr>
          <w:rFonts w:asciiTheme="minorHAnsi" w:hAnsiTheme="minorHAnsi" w:cstheme="minorHAnsi"/>
          <w:color w:val="000000" w:themeColor="text1"/>
        </w:rPr>
      </w:pPr>
    </w:p>
    <w:p w14:paraId="4D5C0842" w14:textId="59898270" w:rsidR="00D65C14" w:rsidRPr="00414D88" w:rsidRDefault="00025970">
      <w:pPr>
        <w:rPr>
          <w:rFonts w:asciiTheme="minorHAnsi" w:hAnsiTheme="minorHAnsi" w:cstheme="minorHAnsi"/>
          <w:color w:val="000000" w:themeColor="text1"/>
        </w:rPr>
      </w:pPr>
      <w:r w:rsidRPr="00414D88">
        <w:rPr>
          <w:rFonts w:asciiTheme="minorHAnsi" w:hAnsiTheme="minorHAnsi" w:cstheme="minorHAnsi"/>
          <w:i/>
          <w:iCs/>
          <w:color w:val="000000" w:themeColor="text1"/>
        </w:rPr>
        <w:t xml:space="preserve"> </w:t>
      </w:r>
      <w:proofErr w:type="spellStart"/>
      <w:r w:rsidR="00D65C14" w:rsidRPr="00414D88">
        <w:rPr>
          <w:rFonts w:asciiTheme="minorHAnsi" w:hAnsiTheme="minorHAnsi" w:cstheme="minorHAnsi"/>
          <w:i/>
          <w:iCs/>
          <w:color w:val="000000" w:themeColor="text1"/>
        </w:rPr>
        <w:t>Arabadopsis</w:t>
      </w:r>
      <w:proofErr w:type="spellEnd"/>
      <w:r w:rsidR="00D65C14" w:rsidRPr="00414D88">
        <w:rPr>
          <w:rFonts w:asciiTheme="minorHAnsi" w:hAnsiTheme="minorHAnsi" w:cstheme="minorHAnsi"/>
          <w:i/>
          <w:iCs/>
          <w:color w:val="000000" w:themeColor="text1"/>
        </w:rPr>
        <w:t xml:space="preserve"> thaliana </w:t>
      </w:r>
      <w:r w:rsidR="00D65C14" w:rsidRPr="00414D88">
        <w:rPr>
          <w:rFonts w:asciiTheme="minorHAnsi" w:hAnsiTheme="minorHAnsi" w:cstheme="minorHAnsi"/>
          <w:color w:val="000000" w:themeColor="text1"/>
        </w:rPr>
        <w:t xml:space="preserve">is an important model organism </w:t>
      </w:r>
      <w:r w:rsidR="009C178E" w:rsidRPr="00414D88">
        <w:rPr>
          <w:rFonts w:asciiTheme="minorHAnsi" w:hAnsiTheme="minorHAnsi" w:cstheme="minorHAnsi"/>
          <w:color w:val="000000" w:themeColor="text1"/>
        </w:rPr>
        <w:t xml:space="preserve">which </w:t>
      </w:r>
      <w:r w:rsidR="0060627F" w:rsidRPr="00414D88">
        <w:rPr>
          <w:rFonts w:asciiTheme="minorHAnsi" w:hAnsiTheme="minorHAnsi" w:cstheme="minorHAnsi"/>
          <w:color w:val="000000" w:themeColor="text1"/>
        </w:rPr>
        <w:t xml:space="preserve">has </w:t>
      </w:r>
      <w:r w:rsidR="009C178E" w:rsidRPr="00414D88">
        <w:rPr>
          <w:rFonts w:asciiTheme="minorHAnsi" w:hAnsiTheme="minorHAnsi" w:cstheme="minorHAnsi"/>
          <w:color w:val="000000" w:themeColor="text1"/>
        </w:rPr>
        <w:t xml:space="preserve">a </w:t>
      </w:r>
      <w:r w:rsidR="0060627F" w:rsidRPr="00414D88">
        <w:rPr>
          <w:rFonts w:asciiTheme="minorHAnsi" w:hAnsiTheme="minorHAnsi" w:cstheme="minorHAnsi"/>
          <w:color w:val="000000" w:themeColor="text1"/>
        </w:rPr>
        <w:t xml:space="preserve">relatively short life cycle, </w:t>
      </w:r>
      <w:r w:rsidRPr="00414D88">
        <w:rPr>
          <w:rFonts w:asciiTheme="minorHAnsi" w:hAnsiTheme="minorHAnsi" w:cstheme="minorHAnsi"/>
          <w:color w:val="000000" w:themeColor="text1"/>
        </w:rPr>
        <w:t xml:space="preserve">a </w:t>
      </w:r>
      <w:r w:rsidR="0060627F" w:rsidRPr="00414D88">
        <w:rPr>
          <w:rFonts w:asciiTheme="minorHAnsi" w:hAnsiTheme="minorHAnsi" w:cstheme="minorHAnsi"/>
          <w:color w:val="000000" w:themeColor="text1"/>
        </w:rPr>
        <w:t xml:space="preserve">small genome </w:t>
      </w:r>
      <w:r w:rsidR="00762C94" w:rsidRPr="00414D88">
        <w:rPr>
          <w:rFonts w:asciiTheme="minorHAnsi" w:hAnsiTheme="minorHAnsi" w:cstheme="minorHAnsi"/>
          <w:color w:val="000000" w:themeColor="text1"/>
        </w:rPr>
        <w:t>(</w:t>
      </w:r>
      <w:r w:rsidR="0060627F" w:rsidRPr="00414D88">
        <w:rPr>
          <w:rFonts w:asciiTheme="minorHAnsi" w:hAnsiTheme="minorHAnsi" w:cstheme="minorHAnsi"/>
          <w:color w:val="000000" w:themeColor="text1"/>
        </w:rPr>
        <w:t xml:space="preserve">135 </w:t>
      </w:r>
      <w:proofErr w:type="spellStart"/>
      <w:r w:rsidR="0060627F" w:rsidRPr="00414D88">
        <w:rPr>
          <w:rFonts w:asciiTheme="minorHAnsi" w:hAnsiTheme="minorHAnsi" w:cstheme="minorHAnsi"/>
          <w:color w:val="000000" w:themeColor="text1"/>
        </w:rPr>
        <w:t>megabase</w:t>
      </w:r>
      <w:proofErr w:type="spellEnd"/>
      <w:r w:rsidR="0060627F" w:rsidRPr="00414D88">
        <w:rPr>
          <w:rFonts w:asciiTheme="minorHAnsi" w:hAnsiTheme="minorHAnsi" w:cstheme="minorHAnsi"/>
          <w:color w:val="000000" w:themeColor="text1"/>
        </w:rPr>
        <w:t xml:space="preserve"> pairs (</w:t>
      </w:r>
      <w:proofErr w:type="spellStart"/>
      <w:r w:rsidR="0060627F" w:rsidRPr="00414D88">
        <w:rPr>
          <w:rFonts w:asciiTheme="minorHAnsi" w:hAnsiTheme="minorHAnsi" w:cstheme="minorHAnsi"/>
          <w:color w:val="000000" w:themeColor="text1"/>
        </w:rPr>
        <w:t>Mbp</w:t>
      </w:r>
      <w:proofErr w:type="spellEnd"/>
      <w:r w:rsidR="0060627F" w:rsidRPr="00414D88">
        <w:rPr>
          <w:rFonts w:asciiTheme="minorHAnsi" w:hAnsiTheme="minorHAnsi" w:cstheme="minorHAnsi"/>
          <w:color w:val="000000" w:themeColor="text1"/>
        </w:rPr>
        <w:t>)</w:t>
      </w:r>
      <w:r w:rsidR="00762C94" w:rsidRPr="00414D88">
        <w:rPr>
          <w:rFonts w:asciiTheme="minorHAnsi" w:hAnsiTheme="minorHAnsi" w:cstheme="minorHAnsi"/>
          <w:color w:val="000000" w:themeColor="text1"/>
        </w:rPr>
        <w:t xml:space="preserve">) </w:t>
      </w:r>
      <w:r w:rsidR="006A65D2" w:rsidRPr="00414D88">
        <w:rPr>
          <w:rFonts w:asciiTheme="minorHAnsi" w:hAnsiTheme="minorHAnsi" w:cstheme="minorHAnsi"/>
          <w:color w:val="000000" w:themeColor="text1"/>
        </w:rPr>
        <w:t>and</w:t>
      </w:r>
      <w:r w:rsidR="009C178E" w:rsidRPr="00414D88">
        <w:rPr>
          <w:rFonts w:asciiTheme="minorHAnsi" w:hAnsiTheme="minorHAnsi" w:cstheme="minorHAnsi"/>
          <w:color w:val="000000" w:themeColor="text1"/>
        </w:rPr>
        <w:t xml:space="preserve"> </w:t>
      </w:r>
      <w:r w:rsidR="00762C94" w:rsidRPr="00414D88">
        <w:rPr>
          <w:rFonts w:asciiTheme="minorHAnsi" w:hAnsiTheme="minorHAnsi" w:cstheme="minorHAnsi"/>
          <w:color w:val="000000" w:themeColor="text1"/>
        </w:rPr>
        <w:t xml:space="preserve">highly </w:t>
      </w:r>
      <w:r w:rsidR="00045C2C" w:rsidRPr="00414D88">
        <w:rPr>
          <w:rFonts w:asciiTheme="minorHAnsi" w:hAnsiTheme="minorHAnsi" w:cstheme="minorHAnsi"/>
          <w:color w:val="000000" w:themeColor="text1"/>
        </w:rPr>
        <w:t xml:space="preserve">curated </w:t>
      </w:r>
      <w:r w:rsidR="00762C94" w:rsidRPr="00414D88">
        <w:rPr>
          <w:rFonts w:asciiTheme="minorHAnsi" w:hAnsiTheme="minorHAnsi" w:cstheme="minorHAnsi"/>
          <w:color w:val="000000" w:themeColor="text1"/>
        </w:rPr>
        <w:t>genomic database TAIR10 ()</w:t>
      </w:r>
      <w:r w:rsidR="009C178E" w:rsidRPr="00414D88">
        <w:rPr>
          <w:rFonts w:asciiTheme="minorHAnsi" w:hAnsiTheme="minorHAnsi" w:cstheme="minorHAnsi"/>
          <w:color w:val="000000" w:themeColor="text1"/>
        </w:rPr>
        <w:t xml:space="preserve">. </w:t>
      </w:r>
      <w:r w:rsidRPr="00414D88">
        <w:rPr>
          <w:rFonts w:asciiTheme="minorHAnsi" w:hAnsiTheme="minorHAnsi" w:cstheme="minorHAnsi"/>
          <w:color w:val="000000" w:themeColor="text1"/>
        </w:rPr>
        <w:t xml:space="preserve">Having these features allows for a multitude of possible research interests of economic and commercial value for agriculture and subsistence farming. </w:t>
      </w:r>
      <w:r w:rsidR="00CC0089" w:rsidRPr="00414D88">
        <w:rPr>
          <w:rFonts w:asciiTheme="minorHAnsi" w:hAnsiTheme="minorHAnsi" w:cstheme="minorHAnsi"/>
          <w:i/>
          <w:iCs/>
          <w:color w:val="000000" w:themeColor="text1"/>
        </w:rPr>
        <w:t>A. thaliana</w:t>
      </w:r>
      <w:r w:rsidR="00CC0089" w:rsidRPr="00414D88">
        <w:rPr>
          <w:rFonts w:asciiTheme="minorHAnsi" w:hAnsiTheme="minorHAnsi" w:cstheme="minorHAnsi"/>
          <w:color w:val="000000" w:themeColor="text1"/>
        </w:rPr>
        <w:t xml:space="preserve"> </w:t>
      </w:r>
      <w:r w:rsidR="00BE510D" w:rsidRPr="00414D88">
        <w:rPr>
          <w:rFonts w:asciiTheme="minorHAnsi" w:hAnsiTheme="minorHAnsi" w:cstheme="minorHAnsi"/>
          <w:color w:val="000000" w:themeColor="text1"/>
        </w:rPr>
        <w:t xml:space="preserve">is useful for studying </w:t>
      </w:r>
      <w:r w:rsidR="00893AE8" w:rsidRPr="00414D88">
        <w:rPr>
          <w:rFonts w:asciiTheme="minorHAnsi" w:hAnsiTheme="minorHAnsi" w:cstheme="minorHAnsi"/>
          <w:color w:val="000000" w:themeColor="text1"/>
        </w:rPr>
        <w:t xml:space="preserve">multifactorial </w:t>
      </w:r>
      <w:r w:rsidR="00BE510D" w:rsidRPr="00414D88">
        <w:rPr>
          <w:rFonts w:asciiTheme="minorHAnsi" w:hAnsiTheme="minorHAnsi" w:cstheme="minorHAnsi"/>
          <w:color w:val="000000" w:themeColor="text1"/>
        </w:rPr>
        <w:t xml:space="preserve">traits such as </w:t>
      </w:r>
      <w:r w:rsidR="00CC0089" w:rsidRPr="00414D88">
        <w:rPr>
          <w:rFonts w:asciiTheme="minorHAnsi" w:hAnsiTheme="minorHAnsi" w:cstheme="minorHAnsi"/>
          <w:color w:val="000000" w:themeColor="text1"/>
        </w:rPr>
        <w:t>flowering time (FT)</w:t>
      </w:r>
      <w:r w:rsidRPr="00414D88">
        <w:rPr>
          <w:rFonts w:asciiTheme="minorHAnsi" w:hAnsiTheme="minorHAnsi" w:cstheme="minorHAnsi"/>
          <w:color w:val="000000" w:themeColor="text1"/>
        </w:rPr>
        <w:t>, which has been extensively studied as a model for this trait.</w:t>
      </w:r>
      <w:r w:rsidR="00CC0089" w:rsidRPr="00414D88">
        <w:rPr>
          <w:rFonts w:asciiTheme="minorHAnsi" w:hAnsiTheme="minorHAnsi" w:cstheme="minorHAnsi"/>
          <w:color w:val="000000" w:themeColor="text1"/>
        </w:rPr>
        <w:t xml:space="preserve"> </w:t>
      </w:r>
      <w:r w:rsidRPr="00414D88">
        <w:rPr>
          <w:rFonts w:asciiTheme="minorHAnsi" w:hAnsiTheme="minorHAnsi" w:cstheme="minorHAnsi"/>
          <w:color w:val="000000" w:themeColor="text1"/>
        </w:rPr>
        <w:t xml:space="preserve">The flowering time trait is </w:t>
      </w:r>
      <w:r w:rsidR="00322779" w:rsidRPr="00414D88">
        <w:rPr>
          <w:rFonts w:asciiTheme="minorHAnsi" w:hAnsiTheme="minorHAnsi" w:cstheme="minorHAnsi"/>
          <w:color w:val="000000" w:themeColor="text1"/>
        </w:rPr>
        <w:t>regulated by the interaction of multiple genes on various chromosomes</w:t>
      </w:r>
      <w:r w:rsidR="00922E1E" w:rsidRPr="00414D88">
        <w:rPr>
          <w:rFonts w:asciiTheme="minorHAnsi" w:hAnsiTheme="minorHAnsi" w:cstheme="minorHAnsi"/>
          <w:color w:val="000000" w:themeColor="text1"/>
        </w:rPr>
        <w:t xml:space="preserve"> and stimulus from the environment</w:t>
      </w:r>
      <w:r w:rsidR="00322779" w:rsidRPr="00414D88">
        <w:rPr>
          <w:rFonts w:asciiTheme="minorHAnsi" w:hAnsiTheme="minorHAnsi" w:cstheme="minorHAnsi"/>
          <w:color w:val="000000" w:themeColor="text1"/>
        </w:rPr>
        <w:t xml:space="preserve">. </w:t>
      </w:r>
    </w:p>
    <w:p w14:paraId="3E2B156E" w14:textId="2F2EC9A7" w:rsidR="00D65C14" w:rsidRPr="00414D88" w:rsidRDefault="00D65C14">
      <w:pPr>
        <w:rPr>
          <w:rFonts w:asciiTheme="minorHAnsi" w:hAnsiTheme="minorHAnsi" w:cstheme="minorHAnsi"/>
          <w:color w:val="000000" w:themeColor="text1"/>
        </w:rPr>
      </w:pPr>
    </w:p>
    <w:p w14:paraId="30FACE0E" w14:textId="4C502A00" w:rsidR="006B680A" w:rsidRPr="00414D88" w:rsidRDefault="006B680A">
      <w:pPr>
        <w:rPr>
          <w:rFonts w:asciiTheme="minorHAnsi" w:hAnsiTheme="minorHAnsi" w:cstheme="minorHAnsi"/>
          <w:color w:val="000000" w:themeColor="text1"/>
        </w:rPr>
      </w:pPr>
      <w:r w:rsidRPr="00414D88">
        <w:rPr>
          <w:rFonts w:asciiTheme="minorHAnsi" w:hAnsiTheme="minorHAnsi" w:cstheme="minorHAnsi"/>
          <w:color w:val="000000" w:themeColor="text1"/>
        </w:rPr>
        <w:t>The goal of this particular study is to find the relationship of genotype to phenotype</w:t>
      </w:r>
      <w:r w:rsidR="00CC0089" w:rsidRPr="00414D88">
        <w:rPr>
          <w:rFonts w:asciiTheme="minorHAnsi" w:hAnsiTheme="minorHAnsi" w:cstheme="minorHAnsi"/>
          <w:color w:val="000000" w:themeColor="text1"/>
        </w:rPr>
        <w:t xml:space="preserve"> for the flowering time (FT) trait. </w:t>
      </w:r>
      <w:r w:rsidR="00EA4DD1" w:rsidRPr="00414D88">
        <w:rPr>
          <w:rFonts w:asciiTheme="minorHAnsi" w:hAnsiTheme="minorHAnsi" w:cstheme="minorHAnsi"/>
          <w:color w:val="000000" w:themeColor="text1"/>
        </w:rPr>
        <w:t xml:space="preserve">Leveraging this </w:t>
      </w:r>
      <w:proofErr w:type="gramStart"/>
      <w:r w:rsidR="00EA4DD1" w:rsidRPr="00414D88">
        <w:rPr>
          <w:rFonts w:asciiTheme="minorHAnsi" w:hAnsiTheme="minorHAnsi" w:cstheme="minorHAnsi"/>
          <w:color w:val="000000" w:themeColor="text1"/>
        </w:rPr>
        <w:t>knowledge</w:t>
      </w:r>
      <w:proofErr w:type="gramEnd"/>
      <w:r w:rsidR="00EA4DD1" w:rsidRPr="00414D88">
        <w:rPr>
          <w:rFonts w:asciiTheme="minorHAnsi" w:hAnsiTheme="minorHAnsi" w:cstheme="minorHAnsi"/>
          <w:color w:val="000000" w:themeColor="text1"/>
        </w:rPr>
        <w:t xml:space="preserve"> I hope to. </w:t>
      </w:r>
      <w:r w:rsidR="00CC0089" w:rsidRPr="00414D88">
        <w:rPr>
          <w:rFonts w:asciiTheme="minorHAnsi" w:hAnsiTheme="minorHAnsi" w:cstheme="minorHAnsi"/>
          <w:color w:val="000000" w:themeColor="text1"/>
        </w:rPr>
        <w:t xml:space="preserve">Since this is a </w:t>
      </w:r>
    </w:p>
    <w:p w14:paraId="40E513A0" w14:textId="77777777" w:rsidR="006B680A" w:rsidRPr="00414D88" w:rsidRDefault="006B680A">
      <w:pPr>
        <w:rPr>
          <w:rFonts w:asciiTheme="minorHAnsi" w:hAnsiTheme="minorHAnsi" w:cstheme="minorHAnsi"/>
          <w:color w:val="000000" w:themeColor="text1"/>
        </w:rPr>
      </w:pPr>
    </w:p>
    <w:p w14:paraId="22E63ED1" w14:textId="4A64E0CB" w:rsidR="007629B9" w:rsidRPr="00414D88" w:rsidRDefault="007629B9">
      <w:pPr>
        <w:rPr>
          <w:rFonts w:asciiTheme="minorHAnsi" w:hAnsiTheme="minorHAnsi" w:cstheme="minorHAnsi"/>
          <w:color w:val="000000" w:themeColor="text1"/>
        </w:rPr>
      </w:pPr>
      <w:r w:rsidRPr="00414D88">
        <w:rPr>
          <w:rFonts w:asciiTheme="minorHAnsi" w:hAnsiTheme="minorHAnsi" w:cstheme="minorHAnsi"/>
          <w:color w:val="000000" w:themeColor="text1"/>
        </w:rPr>
        <w:t>In this study only homozygous genotypes were observed.</w:t>
      </w:r>
      <w:r w:rsidR="00CC0089" w:rsidRPr="00414D88">
        <w:rPr>
          <w:rFonts w:asciiTheme="minorHAnsi" w:hAnsiTheme="minorHAnsi" w:cstheme="minorHAnsi"/>
          <w:color w:val="000000" w:themeColor="text1"/>
        </w:rPr>
        <w:t xml:space="preserve"> Making it quite difficult to use the </w:t>
      </w:r>
      <w:proofErr w:type="spellStart"/>
      <w:r w:rsidR="00CC0089" w:rsidRPr="00414D88">
        <w:rPr>
          <w:rFonts w:asciiTheme="minorHAnsi" w:hAnsiTheme="minorHAnsi" w:cstheme="minorHAnsi"/>
          <w:color w:val="000000" w:themeColor="text1"/>
        </w:rPr>
        <w:t>fischer</w:t>
      </w:r>
      <w:proofErr w:type="spellEnd"/>
      <w:r w:rsidR="00CC0089" w:rsidRPr="00414D88">
        <w:rPr>
          <w:rFonts w:asciiTheme="minorHAnsi" w:hAnsiTheme="minorHAnsi" w:cstheme="minorHAnsi"/>
          <w:color w:val="000000" w:themeColor="text1"/>
        </w:rPr>
        <w:t xml:space="preserve"> exact test for Hardy-Weinberg Equilibrium (HWE) for each Single Nucleotide Polymorphism (SNP) variant</w:t>
      </w:r>
      <w:r w:rsidR="00FD4F38" w:rsidRPr="00414D88">
        <w:rPr>
          <w:rFonts w:asciiTheme="minorHAnsi" w:hAnsiTheme="minorHAnsi" w:cstheme="minorHAnsi"/>
          <w:color w:val="000000" w:themeColor="text1"/>
        </w:rPr>
        <w:t xml:space="preserve"> because of the significant derivations to HWE.</w:t>
      </w:r>
    </w:p>
    <w:p w14:paraId="1A5074EF" w14:textId="77777777" w:rsidR="00413E05" w:rsidRPr="00414D88" w:rsidRDefault="00413E05">
      <w:pPr>
        <w:rPr>
          <w:rFonts w:asciiTheme="minorHAnsi" w:hAnsiTheme="minorHAnsi" w:cstheme="minorHAnsi"/>
          <w:color w:val="000000" w:themeColor="text1"/>
        </w:rPr>
      </w:pPr>
    </w:p>
    <w:p w14:paraId="7B86B21E" w14:textId="6C8D9371" w:rsidR="00567ADE" w:rsidRPr="00414D88" w:rsidRDefault="00866E54">
      <w:pPr>
        <w:rPr>
          <w:rFonts w:asciiTheme="minorHAnsi" w:hAnsiTheme="minorHAnsi" w:cstheme="minorHAnsi"/>
          <w:color w:val="000000" w:themeColor="text1"/>
        </w:rPr>
      </w:pPr>
      <w:r w:rsidRPr="00414D88">
        <w:rPr>
          <w:rFonts w:asciiTheme="minorHAnsi" w:hAnsiTheme="minorHAnsi" w:cstheme="minorHAnsi"/>
          <w:color w:val="000000" w:themeColor="text1"/>
        </w:rPr>
        <w:t>Methods</w:t>
      </w:r>
    </w:p>
    <w:p w14:paraId="7AD7D8CA" w14:textId="45A4B1BF" w:rsidR="00866E54" w:rsidRPr="00414D88" w:rsidRDefault="00866E54">
      <w:pPr>
        <w:rPr>
          <w:rFonts w:asciiTheme="minorHAnsi" w:hAnsiTheme="minorHAnsi" w:cstheme="minorHAnsi"/>
          <w:color w:val="000000" w:themeColor="text1"/>
        </w:rPr>
      </w:pPr>
    </w:p>
    <w:p w14:paraId="2699942A" w14:textId="14B11EA5" w:rsidR="0064539C" w:rsidRPr="00414D88" w:rsidRDefault="00E96FF3" w:rsidP="004F108D">
      <w:pPr>
        <w:rPr>
          <w:rFonts w:asciiTheme="minorHAnsi" w:hAnsiTheme="minorHAnsi" w:cstheme="minorHAnsi"/>
          <w:color w:val="000000" w:themeColor="text1"/>
        </w:rPr>
      </w:pPr>
      <w:r w:rsidRPr="00414D88">
        <w:rPr>
          <w:rFonts w:asciiTheme="minorHAnsi" w:hAnsiTheme="minorHAnsi" w:cstheme="minorHAnsi"/>
          <w:color w:val="000000" w:themeColor="text1"/>
        </w:rPr>
        <w:t xml:space="preserve">In order to study the genetic causation of </w:t>
      </w:r>
      <w:r w:rsidR="00657AB6" w:rsidRPr="00414D88">
        <w:rPr>
          <w:rFonts w:asciiTheme="minorHAnsi" w:hAnsiTheme="minorHAnsi" w:cstheme="minorHAnsi"/>
          <w:color w:val="000000" w:themeColor="text1"/>
        </w:rPr>
        <w:t>flowering time (</w:t>
      </w:r>
      <w:r w:rsidRPr="00414D88">
        <w:rPr>
          <w:rFonts w:asciiTheme="minorHAnsi" w:hAnsiTheme="minorHAnsi" w:cstheme="minorHAnsi"/>
          <w:color w:val="000000" w:themeColor="text1"/>
        </w:rPr>
        <w:t>FT</w:t>
      </w:r>
      <w:r w:rsidR="00657AB6" w:rsidRPr="00414D88">
        <w:rPr>
          <w:rFonts w:asciiTheme="minorHAnsi" w:hAnsiTheme="minorHAnsi" w:cstheme="minorHAnsi"/>
          <w:color w:val="000000" w:themeColor="text1"/>
        </w:rPr>
        <w:t>)</w:t>
      </w:r>
      <w:r w:rsidR="00893AE8" w:rsidRPr="00414D88">
        <w:rPr>
          <w:rFonts w:asciiTheme="minorHAnsi" w:hAnsiTheme="minorHAnsi" w:cstheme="minorHAnsi"/>
          <w:color w:val="000000" w:themeColor="text1"/>
        </w:rPr>
        <w:t>,</w:t>
      </w:r>
      <w:r w:rsidRPr="00414D88">
        <w:rPr>
          <w:rFonts w:asciiTheme="minorHAnsi" w:hAnsiTheme="minorHAnsi" w:cstheme="minorHAnsi"/>
          <w:color w:val="000000" w:themeColor="text1"/>
        </w:rPr>
        <w:t xml:space="preserve"> a </w:t>
      </w:r>
      <w:r w:rsidR="00893AE8" w:rsidRPr="00414D88">
        <w:rPr>
          <w:rFonts w:asciiTheme="minorHAnsi" w:hAnsiTheme="minorHAnsi" w:cstheme="minorHAnsi"/>
          <w:color w:val="000000" w:themeColor="text1"/>
        </w:rPr>
        <w:t xml:space="preserve">phenotype to genotype mapping study was conducted to assess </w:t>
      </w:r>
      <w:r w:rsidR="00457D73" w:rsidRPr="00414D88">
        <w:rPr>
          <w:rFonts w:asciiTheme="minorHAnsi" w:hAnsiTheme="minorHAnsi" w:cstheme="minorHAnsi"/>
          <w:color w:val="000000" w:themeColor="text1"/>
        </w:rPr>
        <w:t>the underlying mechanism of the trait</w:t>
      </w:r>
      <w:r w:rsidR="00893AE8" w:rsidRPr="00414D88">
        <w:rPr>
          <w:rFonts w:asciiTheme="minorHAnsi" w:hAnsiTheme="minorHAnsi" w:cstheme="minorHAnsi"/>
          <w:color w:val="000000" w:themeColor="text1"/>
        </w:rPr>
        <w:t xml:space="preserve">. A </w:t>
      </w:r>
      <w:r w:rsidR="00922E1E" w:rsidRPr="00414D88">
        <w:rPr>
          <w:rFonts w:asciiTheme="minorHAnsi" w:hAnsiTheme="minorHAnsi" w:cstheme="minorHAnsi"/>
          <w:color w:val="000000" w:themeColor="text1"/>
        </w:rPr>
        <w:t xml:space="preserve">genome wide association study (GWAS) was conducted using </w:t>
      </w:r>
      <w:r w:rsidR="00BD1530" w:rsidRPr="00414D88">
        <w:rPr>
          <w:rFonts w:asciiTheme="minorHAnsi" w:hAnsiTheme="minorHAnsi" w:cstheme="minorHAnsi"/>
          <w:color w:val="000000" w:themeColor="text1"/>
        </w:rPr>
        <w:t>251</w:t>
      </w:r>
      <w:r w:rsidR="00922E1E" w:rsidRPr="00414D88">
        <w:rPr>
          <w:rFonts w:asciiTheme="minorHAnsi" w:hAnsiTheme="minorHAnsi" w:cstheme="minorHAnsi"/>
          <w:color w:val="000000" w:themeColor="text1"/>
        </w:rPr>
        <w:t xml:space="preserve"> individuals. A panel of </w:t>
      </w:r>
      <w:r w:rsidR="00922E1E" w:rsidRPr="00414D88">
        <w:rPr>
          <w:rFonts w:asciiTheme="minorHAnsi" w:eastAsiaTheme="minorHAnsi" w:hAnsiTheme="minorHAnsi" w:cstheme="minorHAnsi"/>
          <w:color w:val="000000" w:themeColor="text1"/>
          <w:lang w:val="en-US"/>
        </w:rPr>
        <w:t>214553</w:t>
      </w:r>
      <w:r w:rsidR="00922E1E" w:rsidRPr="00414D88">
        <w:rPr>
          <w:rFonts w:asciiTheme="minorHAnsi" w:hAnsiTheme="minorHAnsi" w:cstheme="minorHAnsi"/>
          <w:color w:val="000000" w:themeColor="text1"/>
        </w:rPr>
        <w:t xml:space="preserve"> variant SNPs were genotyped and analyzed using a custom pipeline implemented in the python and </w:t>
      </w:r>
      <w:r w:rsidR="0027216B" w:rsidRPr="00414D88">
        <w:rPr>
          <w:rFonts w:asciiTheme="minorHAnsi" w:hAnsiTheme="minorHAnsi" w:cstheme="minorHAnsi"/>
          <w:color w:val="000000" w:themeColor="text1"/>
        </w:rPr>
        <w:t xml:space="preserve">the </w:t>
      </w:r>
      <w:r w:rsidR="00922E1E" w:rsidRPr="00414D88">
        <w:rPr>
          <w:rFonts w:asciiTheme="minorHAnsi" w:hAnsiTheme="minorHAnsi" w:cstheme="minorHAnsi"/>
          <w:color w:val="000000" w:themeColor="text1"/>
        </w:rPr>
        <w:t xml:space="preserve">R programming languages. </w:t>
      </w:r>
      <w:r w:rsidR="00043DE9" w:rsidRPr="00414D88">
        <w:rPr>
          <w:rFonts w:asciiTheme="minorHAnsi" w:hAnsiTheme="minorHAnsi" w:cstheme="minorHAnsi"/>
          <w:color w:val="000000" w:themeColor="text1"/>
        </w:rPr>
        <w:t xml:space="preserve">The source code with python and R scripts for the workflow are deposited in </w:t>
      </w:r>
      <w:proofErr w:type="spellStart"/>
      <w:r w:rsidR="00043DE9" w:rsidRPr="00414D88">
        <w:rPr>
          <w:rFonts w:asciiTheme="minorHAnsi" w:hAnsiTheme="minorHAnsi" w:cstheme="minorHAnsi"/>
          <w:color w:val="000000" w:themeColor="text1"/>
        </w:rPr>
        <w:t>github</w:t>
      </w:r>
      <w:proofErr w:type="spellEnd"/>
      <w:r w:rsidR="00043DE9" w:rsidRPr="00414D88">
        <w:rPr>
          <w:rFonts w:asciiTheme="minorHAnsi" w:hAnsiTheme="minorHAnsi" w:cstheme="minorHAnsi"/>
          <w:color w:val="000000" w:themeColor="text1"/>
        </w:rPr>
        <w:t xml:space="preserve"> repository </w:t>
      </w:r>
      <w:hyperlink r:id="rId5" w:history="1">
        <w:r w:rsidR="00043DE9" w:rsidRPr="00414D88">
          <w:rPr>
            <w:rStyle w:val="Hyperlink"/>
            <w:rFonts w:asciiTheme="minorHAnsi" w:hAnsiTheme="minorHAnsi" w:cstheme="minorHAnsi"/>
          </w:rPr>
          <w:t>https://github.com/kevmu/MDSC_679</w:t>
        </w:r>
      </w:hyperlink>
      <w:r w:rsidR="00043DE9" w:rsidRPr="00414D88">
        <w:rPr>
          <w:rFonts w:asciiTheme="minorHAnsi" w:hAnsiTheme="minorHAnsi" w:cstheme="minorHAnsi"/>
          <w:color w:val="000000" w:themeColor="text1"/>
        </w:rPr>
        <w:t xml:space="preserve"> under ML_Project_1. </w:t>
      </w:r>
      <w:r w:rsidR="001F6CD8" w:rsidRPr="00414D88">
        <w:rPr>
          <w:rFonts w:asciiTheme="minorHAnsi" w:hAnsiTheme="minorHAnsi" w:cstheme="minorHAnsi"/>
          <w:color w:val="000000" w:themeColor="text1"/>
        </w:rPr>
        <w:t xml:space="preserve">The pipeline workflow is captured in the following figure x. </w:t>
      </w:r>
      <w:r w:rsidR="0027216B" w:rsidRPr="00414D88">
        <w:rPr>
          <w:rFonts w:asciiTheme="minorHAnsi" w:hAnsiTheme="minorHAnsi" w:cstheme="minorHAnsi"/>
          <w:color w:val="000000" w:themeColor="text1"/>
        </w:rPr>
        <w:t>In the first step, t</w:t>
      </w:r>
      <w:r w:rsidR="001F6CD8" w:rsidRPr="00414D88">
        <w:rPr>
          <w:rFonts w:asciiTheme="minorHAnsi" w:hAnsiTheme="minorHAnsi" w:cstheme="minorHAnsi"/>
          <w:color w:val="000000" w:themeColor="text1"/>
        </w:rPr>
        <w:t>he</w:t>
      </w:r>
      <w:r w:rsidR="00174EA1" w:rsidRPr="00414D88">
        <w:rPr>
          <w:rFonts w:asciiTheme="minorHAnsi" w:hAnsiTheme="minorHAnsi" w:cstheme="minorHAnsi"/>
          <w:color w:val="000000" w:themeColor="text1"/>
        </w:rPr>
        <w:t xml:space="preserve"> quality control workflow was developed in python for filtering the data for further analysis. </w:t>
      </w:r>
      <w:r w:rsidR="00FB1301" w:rsidRPr="00414D88">
        <w:rPr>
          <w:rFonts w:asciiTheme="minorHAnsi" w:hAnsiTheme="minorHAnsi" w:cstheme="minorHAnsi"/>
          <w:color w:val="000000" w:themeColor="text1"/>
        </w:rPr>
        <w:t>The quality_control.py script performs the following tasks</w:t>
      </w:r>
      <w:r w:rsidR="00BE084C" w:rsidRPr="00414D88">
        <w:rPr>
          <w:rFonts w:asciiTheme="minorHAnsi" w:hAnsiTheme="minorHAnsi" w:cstheme="minorHAnsi"/>
          <w:color w:val="000000" w:themeColor="text1"/>
        </w:rPr>
        <w:t xml:space="preserve"> </w:t>
      </w:r>
      <w:r w:rsidR="00BE084C" w:rsidRPr="00414D88">
        <w:rPr>
          <w:rFonts w:asciiTheme="minorHAnsi" w:eastAsiaTheme="minorHAnsi" w:hAnsiTheme="minorHAnsi" w:cstheme="minorHAnsi"/>
          <w:color w:val="000000"/>
          <w:lang w:val="en-US"/>
        </w:rPr>
        <w:t>Quality filtering, Association mapping, quality control and formatting input files for the machine learning models.</w:t>
      </w:r>
      <w:r w:rsidR="00FB1301" w:rsidRPr="00414D88">
        <w:rPr>
          <w:rFonts w:asciiTheme="minorHAnsi" w:hAnsiTheme="minorHAnsi" w:cstheme="minorHAnsi"/>
          <w:color w:val="000000" w:themeColor="text1"/>
        </w:rPr>
        <w:t xml:space="preserve"> </w:t>
      </w:r>
    </w:p>
    <w:p w14:paraId="44C4D0FA" w14:textId="515CFC4C" w:rsidR="0064539C" w:rsidRPr="00414D88" w:rsidRDefault="0064539C" w:rsidP="001A4228">
      <w:pPr>
        <w:pStyle w:val="Heading2"/>
        <w:shd w:val="clear" w:color="auto" w:fill="FFFFFF"/>
        <w:spacing w:before="360" w:after="24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414D88">
        <w:rPr>
          <w:rFonts w:asciiTheme="minorHAnsi" w:hAnsiTheme="minorHAnsi" w:cstheme="minorHAnsi"/>
          <w:color w:val="000000" w:themeColor="text1"/>
          <w:sz w:val="24"/>
          <w:szCs w:val="24"/>
        </w:rPr>
        <w:t>Quality Filtering</w:t>
      </w:r>
    </w:p>
    <w:p w14:paraId="1D672979" w14:textId="77777777" w:rsidR="00046A6B" w:rsidRPr="00414D88" w:rsidRDefault="00174EA1" w:rsidP="00A2134B">
      <w:pPr>
        <w:rPr>
          <w:rFonts w:asciiTheme="minorHAnsi" w:hAnsiTheme="minorHAnsi" w:cstheme="minorHAnsi"/>
          <w:color w:val="000000" w:themeColor="text1"/>
        </w:rPr>
      </w:pPr>
      <w:r w:rsidRPr="00414D88">
        <w:rPr>
          <w:rFonts w:asciiTheme="minorHAnsi" w:hAnsiTheme="minorHAnsi" w:cstheme="minorHAnsi"/>
          <w:color w:val="000000" w:themeColor="text1"/>
        </w:rPr>
        <w:t xml:space="preserve">Flowering time phenotypes </w:t>
      </w:r>
      <w:r w:rsidR="00FB1301" w:rsidRPr="00414D88">
        <w:rPr>
          <w:rFonts w:asciiTheme="minorHAnsi" w:hAnsiTheme="minorHAnsi" w:cstheme="minorHAnsi"/>
          <w:color w:val="000000" w:themeColor="text1"/>
        </w:rPr>
        <w:t>are</w:t>
      </w:r>
      <w:r w:rsidRPr="00414D88">
        <w:rPr>
          <w:rFonts w:asciiTheme="minorHAnsi" w:hAnsiTheme="minorHAnsi" w:cstheme="minorHAnsi"/>
          <w:color w:val="000000" w:themeColor="text1"/>
        </w:rPr>
        <w:t xml:space="preserve"> filtered for “NA” values</w:t>
      </w:r>
      <w:r w:rsidR="00FB1301" w:rsidRPr="00414D88">
        <w:rPr>
          <w:rFonts w:asciiTheme="minorHAnsi" w:hAnsiTheme="minorHAnsi" w:cstheme="minorHAnsi"/>
          <w:color w:val="000000" w:themeColor="text1"/>
        </w:rPr>
        <w:t xml:space="preserve">, which </w:t>
      </w:r>
      <w:r w:rsidRPr="00414D88">
        <w:rPr>
          <w:rFonts w:asciiTheme="minorHAnsi" w:hAnsiTheme="minorHAnsi" w:cstheme="minorHAnsi"/>
          <w:color w:val="000000" w:themeColor="text1"/>
        </w:rPr>
        <w:t>indicat</w:t>
      </w:r>
      <w:r w:rsidR="00FB1301" w:rsidRPr="00414D88">
        <w:rPr>
          <w:rFonts w:asciiTheme="minorHAnsi" w:hAnsiTheme="minorHAnsi" w:cstheme="minorHAnsi"/>
          <w:color w:val="000000" w:themeColor="text1"/>
        </w:rPr>
        <w:t xml:space="preserve">ed that those </w:t>
      </w:r>
      <w:r w:rsidR="00957762" w:rsidRPr="00414D88">
        <w:rPr>
          <w:rFonts w:asciiTheme="minorHAnsi" w:hAnsiTheme="minorHAnsi" w:cstheme="minorHAnsi"/>
          <w:color w:val="000000" w:themeColor="text1"/>
        </w:rPr>
        <w:t xml:space="preserve">particular </w:t>
      </w:r>
      <w:r w:rsidR="00FB1301" w:rsidRPr="00414D88">
        <w:rPr>
          <w:rFonts w:asciiTheme="minorHAnsi" w:hAnsiTheme="minorHAnsi" w:cstheme="minorHAnsi"/>
          <w:color w:val="000000" w:themeColor="text1"/>
        </w:rPr>
        <w:t xml:space="preserve">genotypes had </w:t>
      </w:r>
      <w:r w:rsidRPr="00414D88">
        <w:rPr>
          <w:rFonts w:asciiTheme="minorHAnsi" w:hAnsiTheme="minorHAnsi" w:cstheme="minorHAnsi"/>
          <w:color w:val="000000" w:themeColor="text1"/>
        </w:rPr>
        <w:t>missing data</w:t>
      </w:r>
      <w:r w:rsidR="001B42EE" w:rsidRPr="00414D88">
        <w:rPr>
          <w:rFonts w:asciiTheme="minorHAnsi" w:hAnsiTheme="minorHAnsi" w:cstheme="minorHAnsi"/>
          <w:color w:val="000000" w:themeColor="text1"/>
        </w:rPr>
        <w:t xml:space="preserve"> and were removed</w:t>
      </w:r>
      <w:r w:rsidRPr="00414D88">
        <w:rPr>
          <w:rFonts w:asciiTheme="minorHAnsi" w:hAnsiTheme="minorHAnsi" w:cstheme="minorHAnsi"/>
          <w:color w:val="000000" w:themeColor="text1"/>
        </w:rPr>
        <w:t xml:space="preserve">. A total of 238 phenotypes were retained for further processing of individual genotypes. Genotypes were first filtered for biallelic SNPs. Genotypes with flowering time </w:t>
      </w:r>
      <w:r w:rsidR="00825CEF" w:rsidRPr="00414D88">
        <w:rPr>
          <w:rFonts w:asciiTheme="minorHAnsi" w:hAnsiTheme="minorHAnsi" w:cstheme="minorHAnsi"/>
          <w:color w:val="000000" w:themeColor="text1"/>
        </w:rPr>
        <w:t xml:space="preserve">phenotype </w:t>
      </w:r>
      <w:r w:rsidRPr="00414D88">
        <w:rPr>
          <w:rFonts w:asciiTheme="minorHAnsi" w:hAnsiTheme="minorHAnsi" w:cstheme="minorHAnsi"/>
          <w:color w:val="000000" w:themeColor="text1"/>
        </w:rPr>
        <w:t xml:space="preserve">data were assessed for minor and major allele frequency. Alleles of each variant were </w:t>
      </w:r>
      <w:r w:rsidR="004A7D06" w:rsidRPr="00414D88">
        <w:rPr>
          <w:rFonts w:asciiTheme="minorHAnsi" w:hAnsiTheme="minorHAnsi" w:cstheme="minorHAnsi"/>
          <w:color w:val="000000" w:themeColor="text1"/>
        </w:rPr>
        <w:t xml:space="preserve">observed and </w:t>
      </w:r>
      <w:r w:rsidRPr="00414D88">
        <w:rPr>
          <w:rFonts w:asciiTheme="minorHAnsi" w:hAnsiTheme="minorHAnsi" w:cstheme="minorHAnsi"/>
          <w:color w:val="000000" w:themeColor="text1"/>
        </w:rPr>
        <w:t>counted, and minor and major alleles were determined.</w:t>
      </w:r>
      <w:r w:rsidR="00FF7B89" w:rsidRPr="00414D88">
        <w:rPr>
          <w:rFonts w:asciiTheme="minorHAnsi" w:hAnsiTheme="minorHAnsi" w:cstheme="minorHAnsi"/>
          <w:color w:val="000000" w:themeColor="text1"/>
        </w:rPr>
        <w:t xml:space="preserve"> After filtering by phenotypes and biallelic SNPs, </w:t>
      </w:r>
      <w:r w:rsidR="000D0E57" w:rsidRPr="00414D88">
        <w:rPr>
          <w:rFonts w:asciiTheme="minorHAnsi" w:hAnsiTheme="minorHAnsi" w:cstheme="minorHAnsi"/>
          <w:color w:val="000000" w:themeColor="text1"/>
        </w:rPr>
        <w:t xml:space="preserve">the Minor Allele Frequency </w:t>
      </w:r>
      <w:r w:rsidR="000D0E57" w:rsidRPr="00414D88">
        <w:rPr>
          <w:rFonts w:asciiTheme="minorHAnsi" w:hAnsiTheme="minorHAnsi" w:cstheme="minorHAnsi"/>
          <w:color w:val="000000" w:themeColor="text1"/>
        </w:rPr>
        <w:lastRenderedPageBreak/>
        <w:t>(MAF) of each variant was calculated</w:t>
      </w:r>
      <w:r w:rsidR="001B42EE" w:rsidRPr="00414D88">
        <w:rPr>
          <w:rFonts w:asciiTheme="minorHAnsi" w:hAnsiTheme="minorHAnsi" w:cstheme="minorHAnsi"/>
          <w:color w:val="000000" w:themeColor="text1"/>
        </w:rPr>
        <w:t>. V</w:t>
      </w:r>
      <w:r w:rsidR="000D0E57" w:rsidRPr="00414D88">
        <w:rPr>
          <w:rFonts w:asciiTheme="minorHAnsi" w:hAnsiTheme="minorHAnsi" w:cstheme="minorHAnsi"/>
          <w:color w:val="000000" w:themeColor="text1"/>
        </w:rPr>
        <w:t xml:space="preserve">ariants with a MAF of greater than or equal to 0.01 </w:t>
      </w:r>
      <w:r w:rsidR="001A4228" w:rsidRPr="00414D88">
        <w:rPr>
          <w:rFonts w:asciiTheme="minorHAnsi" w:hAnsiTheme="minorHAnsi" w:cstheme="minorHAnsi"/>
          <w:color w:val="000000" w:themeColor="text1"/>
        </w:rPr>
        <w:t xml:space="preserve">or 1% </w:t>
      </w:r>
      <w:r w:rsidR="000D0E57" w:rsidRPr="00414D88">
        <w:rPr>
          <w:rFonts w:asciiTheme="minorHAnsi" w:hAnsiTheme="minorHAnsi" w:cstheme="minorHAnsi"/>
          <w:color w:val="000000" w:themeColor="text1"/>
        </w:rPr>
        <w:t xml:space="preserve">were retained and considered for further analysis. </w:t>
      </w:r>
    </w:p>
    <w:p w14:paraId="61918AB5" w14:textId="77777777" w:rsidR="00046A6B" w:rsidRPr="00414D88" w:rsidRDefault="00046A6B" w:rsidP="00A2134B">
      <w:pPr>
        <w:rPr>
          <w:rFonts w:asciiTheme="minorHAnsi" w:hAnsiTheme="minorHAnsi" w:cstheme="minorHAnsi"/>
          <w:color w:val="000000" w:themeColor="text1"/>
        </w:rPr>
      </w:pPr>
    </w:p>
    <w:p w14:paraId="6DA0B28D" w14:textId="5DD7AEAD" w:rsidR="00046A6B" w:rsidRPr="00414D88" w:rsidRDefault="00046A6B" w:rsidP="00A2134B">
      <w:pPr>
        <w:rPr>
          <w:rFonts w:asciiTheme="minorHAnsi" w:hAnsiTheme="minorHAnsi" w:cstheme="minorHAnsi"/>
          <w:color w:val="000000" w:themeColor="text1"/>
        </w:rPr>
      </w:pPr>
      <w:r w:rsidRPr="00414D88">
        <w:rPr>
          <w:rFonts w:asciiTheme="minorHAnsi" w:hAnsiTheme="minorHAnsi" w:cstheme="minorHAnsi"/>
          <w:color w:val="000000" w:themeColor="text1"/>
        </w:rPr>
        <w:t xml:space="preserve">Association Mapping </w:t>
      </w:r>
    </w:p>
    <w:p w14:paraId="36551AF5" w14:textId="77777777" w:rsidR="00046A6B" w:rsidRPr="00414D88" w:rsidRDefault="00046A6B" w:rsidP="00A2134B">
      <w:pPr>
        <w:rPr>
          <w:rFonts w:asciiTheme="minorHAnsi" w:hAnsiTheme="minorHAnsi" w:cstheme="minorHAnsi"/>
          <w:color w:val="000000" w:themeColor="text1"/>
        </w:rPr>
      </w:pPr>
    </w:p>
    <w:p w14:paraId="5CCF98BD" w14:textId="77777777" w:rsidR="0063662B" w:rsidRPr="00414D88" w:rsidRDefault="000D0E57" w:rsidP="00A2134B">
      <w:pPr>
        <w:rPr>
          <w:rFonts w:asciiTheme="minorHAnsi" w:hAnsiTheme="minorHAnsi" w:cstheme="minorHAnsi"/>
          <w:color w:val="000000" w:themeColor="text1"/>
        </w:rPr>
      </w:pPr>
      <w:r w:rsidRPr="00414D88">
        <w:rPr>
          <w:rFonts w:asciiTheme="minorHAnsi" w:hAnsiTheme="minorHAnsi" w:cstheme="minorHAnsi"/>
          <w:color w:val="000000" w:themeColor="text1"/>
        </w:rPr>
        <w:t>A</w:t>
      </w:r>
      <w:r w:rsidR="00FF7B89" w:rsidRPr="00414D88">
        <w:rPr>
          <w:rFonts w:asciiTheme="minorHAnsi" w:hAnsiTheme="minorHAnsi" w:cstheme="minorHAnsi"/>
          <w:color w:val="000000" w:themeColor="text1"/>
        </w:rPr>
        <w:t xml:space="preserve"> total of 230 genotypes and </w:t>
      </w:r>
      <w:r w:rsidR="00FF7B89" w:rsidRPr="00414D88">
        <w:rPr>
          <w:rFonts w:asciiTheme="minorHAnsi" w:eastAsiaTheme="minorHAnsi" w:hAnsiTheme="minorHAnsi" w:cstheme="minorHAnsi"/>
          <w:color w:val="000000"/>
          <w:lang w:val="en-US"/>
        </w:rPr>
        <w:t>2142</w:t>
      </w:r>
      <w:r w:rsidR="00947110" w:rsidRPr="00414D88">
        <w:rPr>
          <w:rFonts w:asciiTheme="minorHAnsi" w:eastAsiaTheme="minorHAnsi" w:hAnsiTheme="minorHAnsi" w:cstheme="minorHAnsi"/>
          <w:color w:val="000000"/>
          <w:lang w:val="en-US"/>
        </w:rPr>
        <w:t>19</w:t>
      </w:r>
      <w:r w:rsidR="00FF7B89" w:rsidRPr="00414D88">
        <w:rPr>
          <w:rFonts w:asciiTheme="minorHAnsi" w:eastAsiaTheme="minorHAnsi" w:hAnsiTheme="minorHAnsi" w:cstheme="minorHAnsi"/>
          <w:color w:val="000000"/>
          <w:lang w:val="en-US"/>
        </w:rPr>
        <w:t xml:space="preserve"> variants were retained before association testing</w:t>
      </w:r>
      <w:r w:rsidR="0046422A" w:rsidRPr="00414D88">
        <w:rPr>
          <w:rFonts w:asciiTheme="minorHAnsi" w:eastAsiaTheme="minorHAnsi" w:hAnsiTheme="minorHAnsi" w:cstheme="minorHAnsi"/>
          <w:color w:val="000000"/>
          <w:lang w:val="en-US"/>
        </w:rPr>
        <w:t xml:space="preserve"> of</w:t>
      </w:r>
      <w:r w:rsidR="00FF7B89" w:rsidRPr="00414D88">
        <w:rPr>
          <w:rFonts w:asciiTheme="minorHAnsi" w:eastAsiaTheme="minorHAnsi" w:hAnsiTheme="minorHAnsi" w:cstheme="minorHAnsi"/>
          <w:color w:val="000000"/>
          <w:lang w:val="en-US"/>
        </w:rPr>
        <w:t xml:space="preserve"> SNP</w:t>
      </w:r>
      <w:r w:rsidR="001A4228" w:rsidRPr="00414D88">
        <w:rPr>
          <w:rFonts w:asciiTheme="minorHAnsi" w:eastAsiaTheme="minorHAnsi" w:hAnsiTheme="minorHAnsi" w:cstheme="minorHAnsi"/>
          <w:color w:val="000000"/>
          <w:lang w:val="en-US"/>
        </w:rPr>
        <w:t xml:space="preserve"> variants using the </w:t>
      </w:r>
      <w:proofErr w:type="spellStart"/>
      <w:r w:rsidR="001A4228" w:rsidRPr="00414D88">
        <w:rPr>
          <w:rFonts w:asciiTheme="minorHAnsi" w:eastAsiaTheme="minorHAnsi" w:hAnsiTheme="minorHAnsi" w:cstheme="minorHAnsi"/>
          <w:color w:val="000000"/>
          <w:lang w:val="en-US"/>
        </w:rPr>
        <w:t>rMVP</w:t>
      </w:r>
      <w:proofErr w:type="spellEnd"/>
      <w:r w:rsidR="001A4228" w:rsidRPr="00414D88">
        <w:rPr>
          <w:rFonts w:asciiTheme="minorHAnsi" w:eastAsiaTheme="minorHAnsi" w:hAnsiTheme="minorHAnsi" w:cstheme="minorHAnsi"/>
          <w:color w:val="000000"/>
          <w:lang w:val="en-US"/>
        </w:rPr>
        <w:t xml:space="preserve"> </w:t>
      </w:r>
      <w:r w:rsidR="001A4228" w:rsidRPr="00414D88">
        <w:rPr>
          <w:rFonts w:asciiTheme="minorHAnsi" w:hAnsiTheme="minorHAnsi" w:cstheme="minorHAnsi"/>
          <w:color w:val="24292E"/>
        </w:rPr>
        <w:t xml:space="preserve">Memory-efficient, Visualization-enhanced, and Parallel-accelerated Tool for Genome-Wide Association Study </w:t>
      </w:r>
      <w:r w:rsidR="001A4228" w:rsidRPr="00414D88">
        <w:rPr>
          <w:rFonts w:asciiTheme="minorHAnsi" w:eastAsiaTheme="minorHAnsi" w:hAnsiTheme="minorHAnsi" w:cstheme="minorHAnsi"/>
          <w:color w:val="000000"/>
          <w:lang w:val="en-US"/>
        </w:rPr>
        <w:t xml:space="preserve">R package version </w:t>
      </w:r>
      <w:r w:rsidR="0046422A" w:rsidRPr="00414D88">
        <w:rPr>
          <w:rFonts w:asciiTheme="minorHAnsi" w:eastAsiaTheme="minorHAnsi" w:hAnsiTheme="minorHAnsi" w:cstheme="minorHAnsi"/>
          <w:color w:val="000000"/>
          <w:lang w:val="en-US"/>
        </w:rPr>
        <w:t>v.1.0.</w:t>
      </w:r>
      <w:r w:rsidR="00027937" w:rsidRPr="00414D88">
        <w:rPr>
          <w:rFonts w:asciiTheme="minorHAnsi" w:eastAsiaTheme="minorHAnsi" w:hAnsiTheme="minorHAnsi" w:cstheme="minorHAnsi"/>
          <w:color w:val="000000"/>
          <w:lang w:val="en-US"/>
        </w:rPr>
        <w:t>5</w:t>
      </w:r>
      <w:r w:rsidR="0046422A" w:rsidRPr="00414D88">
        <w:rPr>
          <w:rFonts w:asciiTheme="minorHAnsi" w:eastAsiaTheme="minorHAnsi" w:hAnsiTheme="minorHAnsi" w:cstheme="minorHAnsi"/>
          <w:color w:val="000000"/>
          <w:lang w:val="en-US"/>
        </w:rPr>
        <w:t xml:space="preserve"> </w:t>
      </w:r>
      <w:r w:rsidR="001A4228" w:rsidRPr="00414D88">
        <w:rPr>
          <w:rFonts w:asciiTheme="minorHAnsi" w:eastAsiaTheme="minorHAnsi" w:hAnsiTheme="minorHAnsi" w:cstheme="minorHAnsi"/>
          <w:color w:val="000000"/>
          <w:lang w:val="en-US"/>
        </w:rPr>
        <w:t>(</w:t>
      </w:r>
      <w:proofErr w:type="gramStart"/>
      <w:r w:rsidR="001A4228" w:rsidRPr="00414D88">
        <w:rPr>
          <w:rFonts w:asciiTheme="minorHAnsi" w:eastAsiaTheme="minorHAnsi" w:hAnsiTheme="minorHAnsi" w:cstheme="minorHAnsi"/>
          <w:color w:val="000000"/>
          <w:lang w:val="en-US"/>
        </w:rPr>
        <w:t>)</w:t>
      </w:r>
      <w:r w:rsidR="00043DE9" w:rsidRPr="00414D88">
        <w:rPr>
          <w:rFonts w:asciiTheme="minorHAnsi" w:eastAsiaTheme="minorHAnsi" w:hAnsiTheme="minorHAnsi" w:cstheme="minorHAnsi"/>
          <w:color w:val="000000"/>
          <w:lang w:val="en-US"/>
        </w:rPr>
        <w:t xml:space="preserve"> </w:t>
      </w:r>
      <w:r w:rsidR="00FF7B89" w:rsidRPr="00414D88">
        <w:rPr>
          <w:rFonts w:asciiTheme="minorHAnsi" w:eastAsiaTheme="minorHAnsi" w:hAnsiTheme="minorHAnsi" w:cstheme="minorHAnsi"/>
          <w:color w:val="000000"/>
          <w:lang w:val="en-US"/>
        </w:rPr>
        <w:t>.</w:t>
      </w:r>
      <w:proofErr w:type="gramEnd"/>
      <w:r w:rsidRPr="00414D88">
        <w:rPr>
          <w:rFonts w:asciiTheme="minorHAnsi" w:eastAsiaTheme="minorHAnsi" w:hAnsiTheme="minorHAnsi" w:cstheme="minorHAnsi"/>
          <w:color w:val="000000"/>
          <w:lang w:val="en-US"/>
        </w:rPr>
        <w:t xml:space="preserve"> </w:t>
      </w:r>
      <w:r w:rsidR="00174EA1" w:rsidRPr="00414D88">
        <w:rPr>
          <w:rFonts w:asciiTheme="minorHAnsi" w:hAnsiTheme="minorHAnsi" w:cstheme="minorHAnsi"/>
          <w:color w:val="000000" w:themeColor="text1"/>
        </w:rPr>
        <w:t xml:space="preserve"> </w:t>
      </w:r>
      <w:r w:rsidR="00A960F4" w:rsidRPr="00414D88">
        <w:rPr>
          <w:rFonts w:asciiTheme="minorHAnsi" w:hAnsiTheme="minorHAnsi" w:cstheme="minorHAnsi"/>
          <w:color w:val="000000" w:themeColor="text1"/>
        </w:rPr>
        <w:t>The genotype.csv file was parsed and converted into a</w:t>
      </w:r>
      <w:r w:rsidR="00EB3683" w:rsidRPr="00414D88">
        <w:rPr>
          <w:rFonts w:asciiTheme="minorHAnsi" w:hAnsiTheme="minorHAnsi" w:cstheme="minorHAnsi"/>
          <w:color w:val="000000" w:themeColor="text1"/>
        </w:rPr>
        <w:t xml:space="preserve"> </w:t>
      </w:r>
      <w:r w:rsidR="0064539C" w:rsidRPr="00414D88">
        <w:rPr>
          <w:rFonts w:asciiTheme="minorHAnsi" w:hAnsiTheme="minorHAnsi" w:cstheme="minorHAnsi"/>
          <w:color w:val="000000" w:themeColor="text1"/>
        </w:rPr>
        <w:t>pedigree format</w:t>
      </w:r>
      <w:r w:rsidR="00A960F4" w:rsidRPr="00414D88">
        <w:rPr>
          <w:rFonts w:asciiTheme="minorHAnsi" w:hAnsiTheme="minorHAnsi" w:cstheme="minorHAnsi"/>
          <w:color w:val="000000" w:themeColor="text1"/>
        </w:rPr>
        <w:t>ted</w:t>
      </w:r>
      <w:r w:rsidR="0064539C" w:rsidRPr="00414D88">
        <w:rPr>
          <w:rFonts w:asciiTheme="minorHAnsi" w:hAnsiTheme="minorHAnsi" w:cstheme="minorHAnsi"/>
          <w:color w:val="000000" w:themeColor="text1"/>
        </w:rPr>
        <w:t xml:space="preserve"> file (PED) and a </w:t>
      </w:r>
      <w:proofErr w:type="gramStart"/>
      <w:r w:rsidR="0064539C" w:rsidRPr="00414D88">
        <w:rPr>
          <w:rFonts w:asciiTheme="minorHAnsi" w:hAnsiTheme="minorHAnsi" w:cstheme="minorHAnsi"/>
          <w:color w:val="000000" w:themeColor="text1"/>
        </w:rPr>
        <w:t>genotypes</w:t>
      </w:r>
      <w:proofErr w:type="gramEnd"/>
      <w:r w:rsidR="0064539C" w:rsidRPr="00414D88">
        <w:rPr>
          <w:rFonts w:asciiTheme="minorHAnsi" w:hAnsiTheme="minorHAnsi" w:cstheme="minorHAnsi"/>
          <w:color w:val="000000" w:themeColor="text1"/>
        </w:rPr>
        <w:t xml:space="preserve"> map</w:t>
      </w:r>
      <w:r w:rsidR="00A960F4" w:rsidRPr="00414D88">
        <w:rPr>
          <w:rFonts w:asciiTheme="minorHAnsi" w:hAnsiTheme="minorHAnsi" w:cstheme="minorHAnsi"/>
          <w:color w:val="000000" w:themeColor="text1"/>
        </w:rPr>
        <w:t xml:space="preserve"> formatted</w:t>
      </w:r>
      <w:r w:rsidR="0064539C" w:rsidRPr="00414D88">
        <w:rPr>
          <w:rFonts w:asciiTheme="minorHAnsi" w:hAnsiTheme="minorHAnsi" w:cstheme="minorHAnsi"/>
          <w:color w:val="000000" w:themeColor="text1"/>
        </w:rPr>
        <w:t xml:space="preserve"> file </w:t>
      </w:r>
      <w:r w:rsidR="00A960F4" w:rsidRPr="00414D88">
        <w:rPr>
          <w:rFonts w:asciiTheme="minorHAnsi" w:hAnsiTheme="minorHAnsi" w:cstheme="minorHAnsi"/>
          <w:color w:val="000000" w:themeColor="text1"/>
        </w:rPr>
        <w:t>which was</w:t>
      </w:r>
      <w:r w:rsidR="0064539C" w:rsidRPr="00414D88">
        <w:rPr>
          <w:rFonts w:asciiTheme="minorHAnsi" w:hAnsiTheme="minorHAnsi" w:cstheme="minorHAnsi"/>
          <w:color w:val="000000" w:themeColor="text1"/>
        </w:rPr>
        <w:t xml:space="preserve"> generated for input into Plink version 1.90b6.21 (blank)</w:t>
      </w:r>
      <w:r w:rsidR="00A960F4" w:rsidRPr="00414D88">
        <w:rPr>
          <w:rFonts w:asciiTheme="minorHAnsi" w:hAnsiTheme="minorHAnsi" w:cstheme="minorHAnsi"/>
          <w:color w:val="000000" w:themeColor="text1"/>
        </w:rPr>
        <w:t xml:space="preserve"> program</w:t>
      </w:r>
      <w:r w:rsidR="0064539C" w:rsidRPr="00414D88">
        <w:rPr>
          <w:rFonts w:asciiTheme="minorHAnsi" w:hAnsiTheme="minorHAnsi" w:cstheme="minorHAnsi"/>
          <w:color w:val="000000" w:themeColor="text1"/>
        </w:rPr>
        <w:t xml:space="preserve">. Plink was ran with the recode </w:t>
      </w:r>
      <w:proofErr w:type="spellStart"/>
      <w:r w:rsidR="0064539C" w:rsidRPr="00414D88">
        <w:rPr>
          <w:rFonts w:asciiTheme="minorHAnsi" w:hAnsiTheme="minorHAnsi" w:cstheme="minorHAnsi"/>
          <w:color w:val="000000" w:themeColor="text1"/>
        </w:rPr>
        <w:t>vcf</w:t>
      </w:r>
      <w:proofErr w:type="spellEnd"/>
      <w:r w:rsidR="0064539C" w:rsidRPr="00414D88">
        <w:rPr>
          <w:rFonts w:asciiTheme="minorHAnsi" w:hAnsiTheme="minorHAnsi" w:cstheme="minorHAnsi"/>
          <w:color w:val="000000" w:themeColor="text1"/>
        </w:rPr>
        <w:t xml:space="preserve"> parameter option for converting the PED and genotypes MAP file to Variant Call Format (VCF)</w:t>
      </w:r>
      <w:r w:rsidR="00D52140" w:rsidRPr="00414D88">
        <w:rPr>
          <w:rFonts w:asciiTheme="minorHAnsi" w:hAnsiTheme="minorHAnsi" w:cstheme="minorHAnsi"/>
          <w:color w:val="000000" w:themeColor="text1"/>
        </w:rPr>
        <w:t xml:space="preserve"> file using the </w:t>
      </w:r>
      <w:proofErr w:type="spellStart"/>
      <w:proofErr w:type="gramStart"/>
      <w:r w:rsidR="00D52140" w:rsidRPr="00414D88">
        <w:rPr>
          <w:rFonts w:asciiTheme="minorHAnsi" w:hAnsiTheme="minorHAnsi" w:cstheme="minorHAnsi"/>
          <w:color w:val="000000" w:themeColor="text1"/>
        </w:rPr>
        <w:t>os.system</w:t>
      </w:r>
      <w:proofErr w:type="spellEnd"/>
      <w:proofErr w:type="gramEnd"/>
      <w:r w:rsidR="00D52140" w:rsidRPr="00414D88">
        <w:rPr>
          <w:rFonts w:asciiTheme="minorHAnsi" w:hAnsiTheme="minorHAnsi" w:cstheme="minorHAnsi"/>
          <w:color w:val="000000" w:themeColor="text1"/>
        </w:rPr>
        <w:t xml:space="preserve"> call</w:t>
      </w:r>
      <w:r w:rsidR="00A960F4" w:rsidRPr="00414D88">
        <w:rPr>
          <w:rFonts w:asciiTheme="minorHAnsi" w:hAnsiTheme="minorHAnsi" w:cstheme="minorHAnsi"/>
          <w:color w:val="000000" w:themeColor="text1"/>
        </w:rPr>
        <w:t xml:space="preserve"> in python</w:t>
      </w:r>
      <w:r w:rsidR="0063662B" w:rsidRPr="00414D88">
        <w:rPr>
          <w:rFonts w:asciiTheme="minorHAnsi" w:hAnsiTheme="minorHAnsi" w:cstheme="minorHAnsi"/>
          <w:color w:val="000000" w:themeColor="text1"/>
        </w:rPr>
        <w:t xml:space="preserve"> using the following command;</w:t>
      </w:r>
    </w:p>
    <w:p w14:paraId="23FDC432" w14:textId="77777777" w:rsidR="0063662B" w:rsidRPr="00414D88" w:rsidRDefault="0063662B" w:rsidP="00A2134B">
      <w:pPr>
        <w:rPr>
          <w:rFonts w:asciiTheme="minorHAnsi" w:hAnsiTheme="minorHAnsi" w:cstheme="minorHAnsi"/>
          <w:color w:val="000000" w:themeColor="text1"/>
        </w:rPr>
      </w:pPr>
    </w:p>
    <w:p w14:paraId="497A6D54" w14:textId="3C4617F6" w:rsidR="0063662B" w:rsidRPr="00414D88" w:rsidRDefault="0063662B" w:rsidP="00A2134B">
      <w:pPr>
        <w:rPr>
          <w:rFonts w:asciiTheme="minorHAnsi" w:hAnsiTheme="minorHAnsi" w:cstheme="minorHAnsi"/>
          <w:color w:val="000000" w:themeColor="text1"/>
        </w:rPr>
      </w:pPr>
      <w:r w:rsidRPr="00414D88">
        <w:rPr>
          <w:rFonts w:asciiTheme="minorHAnsi" w:hAnsiTheme="minorHAnsi" w:cstheme="minorHAnsi"/>
          <w:color w:val="000000" w:themeColor="text1"/>
        </w:rPr>
        <w:t xml:space="preserve"> </w:t>
      </w:r>
      <w:r w:rsidRPr="00414D88">
        <w:rPr>
          <w:rFonts w:ascii="Menlo" w:eastAsiaTheme="minorHAnsi" w:hAnsi="Menlo" w:cs="Menlo"/>
          <w:color w:val="000000" w:themeColor="text1"/>
          <w:lang w:val="en-US"/>
        </w:rPr>
        <w:t>plink --ped {</w:t>
      </w:r>
      <w:proofErr w:type="spellStart"/>
      <w:r w:rsidRPr="00414D88">
        <w:rPr>
          <w:rFonts w:ascii="Menlo" w:eastAsiaTheme="minorHAnsi" w:hAnsi="Menlo" w:cs="Menlo"/>
          <w:color w:val="000000" w:themeColor="text1"/>
          <w:lang w:val="en-US"/>
        </w:rPr>
        <w:t>plink_genotype_ped_infile</w:t>
      </w:r>
      <w:proofErr w:type="spellEnd"/>
      <w:r w:rsidRPr="00414D88">
        <w:rPr>
          <w:rFonts w:ascii="Menlo" w:eastAsiaTheme="minorHAnsi" w:hAnsi="Menlo" w:cs="Menlo"/>
          <w:color w:val="000000" w:themeColor="text1"/>
          <w:lang w:val="en-US"/>
        </w:rPr>
        <w:t>} --map {</w:t>
      </w:r>
      <w:proofErr w:type="spellStart"/>
      <w:r w:rsidRPr="00414D88">
        <w:rPr>
          <w:rFonts w:ascii="Menlo" w:eastAsiaTheme="minorHAnsi" w:hAnsi="Menlo" w:cs="Menlo"/>
          <w:color w:val="000000" w:themeColor="text1"/>
          <w:lang w:val="en-US"/>
        </w:rPr>
        <w:t>plink_genotype_map_infile</w:t>
      </w:r>
      <w:proofErr w:type="spellEnd"/>
      <w:r w:rsidRPr="00414D88">
        <w:rPr>
          <w:rFonts w:ascii="Menlo" w:eastAsiaTheme="minorHAnsi" w:hAnsi="Menlo" w:cs="Menlo"/>
          <w:color w:val="000000" w:themeColor="text1"/>
          <w:lang w:val="en-US"/>
        </w:rPr>
        <w:t>} --</w:t>
      </w:r>
      <w:proofErr w:type="spellStart"/>
      <w:r w:rsidRPr="00414D88">
        <w:rPr>
          <w:rFonts w:ascii="Menlo" w:eastAsiaTheme="minorHAnsi" w:hAnsi="Menlo" w:cs="Menlo"/>
          <w:color w:val="000000" w:themeColor="text1"/>
          <w:lang w:val="en-US"/>
        </w:rPr>
        <w:t>pca</w:t>
      </w:r>
      <w:proofErr w:type="spellEnd"/>
      <w:r w:rsidRPr="00414D88">
        <w:rPr>
          <w:rFonts w:ascii="Menlo" w:eastAsiaTheme="minorHAnsi" w:hAnsi="Menlo" w:cs="Menlo"/>
          <w:color w:val="000000" w:themeColor="text1"/>
          <w:lang w:val="en-US"/>
        </w:rPr>
        <w:t xml:space="preserve"> --recode </w:t>
      </w:r>
      <w:proofErr w:type="spellStart"/>
      <w:r w:rsidRPr="00414D88">
        <w:rPr>
          <w:rFonts w:ascii="Menlo" w:eastAsiaTheme="minorHAnsi" w:hAnsi="Menlo" w:cs="Menlo"/>
          <w:color w:val="000000" w:themeColor="text1"/>
          <w:lang w:val="en-US"/>
        </w:rPr>
        <w:t>vcf</w:t>
      </w:r>
      <w:proofErr w:type="spellEnd"/>
      <w:r w:rsidRPr="00414D88">
        <w:rPr>
          <w:rFonts w:ascii="Menlo" w:eastAsiaTheme="minorHAnsi" w:hAnsi="Menlo" w:cs="Menlo"/>
          <w:color w:val="000000" w:themeColor="text1"/>
          <w:lang w:val="en-US"/>
        </w:rPr>
        <w:t xml:space="preserve"> --allow-no-sex --out {</w:t>
      </w:r>
      <w:proofErr w:type="spellStart"/>
      <w:r w:rsidRPr="00414D88">
        <w:rPr>
          <w:rFonts w:ascii="Menlo" w:eastAsiaTheme="minorHAnsi" w:hAnsi="Menlo" w:cs="Menlo"/>
          <w:color w:val="000000" w:themeColor="text1"/>
          <w:lang w:val="en-US"/>
        </w:rPr>
        <w:t>out_prefix</w:t>
      </w:r>
      <w:proofErr w:type="spellEnd"/>
      <w:r w:rsidRPr="00414D88">
        <w:rPr>
          <w:rFonts w:ascii="Menlo" w:eastAsiaTheme="minorHAnsi" w:hAnsi="Menlo" w:cs="Menlo"/>
          <w:color w:val="000000" w:themeColor="text1"/>
          <w:lang w:val="en-US"/>
        </w:rPr>
        <w:t>}</w:t>
      </w:r>
    </w:p>
    <w:p w14:paraId="6811FBCD" w14:textId="14F5D399" w:rsidR="0063662B" w:rsidRPr="00414D88" w:rsidRDefault="0063662B" w:rsidP="00A2134B">
      <w:pPr>
        <w:rPr>
          <w:rFonts w:asciiTheme="minorHAnsi" w:hAnsiTheme="minorHAnsi" w:cstheme="minorHAnsi"/>
          <w:color w:val="000000" w:themeColor="text1"/>
        </w:rPr>
      </w:pPr>
    </w:p>
    <w:p w14:paraId="35C34C2E" w14:textId="4B8977FD" w:rsidR="0063662B" w:rsidRPr="00414D88" w:rsidRDefault="0063662B" w:rsidP="00A2134B">
      <w:pPr>
        <w:rPr>
          <w:rFonts w:asciiTheme="minorHAnsi" w:hAnsiTheme="minorHAnsi" w:cstheme="minorHAnsi"/>
          <w:color w:val="000000" w:themeColor="text1"/>
        </w:rPr>
      </w:pPr>
      <w:r w:rsidRPr="00414D88">
        <w:rPr>
          <w:rFonts w:asciiTheme="minorHAnsi" w:hAnsiTheme="minorHAnsi" w:cstheme="minorHAnsi"/>
          <w:color w:val="000000" w:themeColor="text1"/>
        </w:rPr>
        <w:t xml:space="preserve">Where the </w:t>
      </w:r>
      <w:proofErr w:type="spellStart"/>
      <w:r w:rsidRPr="00414D88">
        <w:rPr>
          <w:rFonts w:asciiTheme="minorHAnsi" w:eastAsiaTheme="minorHAnsi" w:hAnsiTheme="minorHAnsi" w:cstheme="minorHAnsi"/>
          <w:color w:val="000000" w:themeColor="text1"/>
          <w:lang w:val="en-US"/>
        </w:rPr>
        <w:t>plink_genotype_ped_infile</w:t>
      </w:r>
      <w:proofErr w:type="spellEnd"/>
      <w:r w:rsidRPr="00414D88">
        <w:rPr>
          <w:rFonts w:asciiTheme="minorHAnsi" w:eastAsiaTheme="minorHAnsi" w:hAnsiTheme="minorHAnsi" w:cstheme="minorHAnsi"/>
          <w:color w:val="000000" w:themeColor="text1"/>
          <w:lang w:val="en-US"/>
        </w:rPr>
        <w:t xml:space="preserve"> is the pedigree format (PED) file, </w:t>
      </w:r>
      <w:proofErr w:type="spellStart"/>
      <w:r w:rsidRPr="00414D88">
        <w:rPr>
          <w:rFonts w:asciiTheme="minorHAnsi" w:eastAsiaTheme="minorHAnsi" w:hAnsiTheme="minorHAnsi" w:cstheme="minorHAnsi"/>
          <w:color w:val="000000" w:themeColor="text1"/>
          <w:lang w:val="en-US"/>
        </w:rPr>
        <w:t>plink_genotype_map_infile</w:t>
      </w:r>
      <w:proofErr w:type="spellEnd"/>
      <w:r w:rsidRPr="00414D88">
        <w:rPr>
          <w:rFonts w:asciiTheme="minorHAnsi" w:eastAsiaTheme="minorHAnsi" w:hAnsiTheme="minorHAnsi" w:cstheme="minorHAnsi"/>
          <w:color w:val="000000" w:themeColor="text1"/>
          <w:lang w:val="en-US"/>
        </w:rPr>
        <w:t xml:space="preserve"> is the genotype map format (MAP) file and </w:t>
      </w:r>
      <w:proofErr w:type="spellStart"/>
      <w:r w:rsidRPr="00414D88">
        <w:rPr>
          <w:rFonts w:asciiTheme="minorHAnsi" w:eastAsiaTheme="minorHAnsi" w:hAnsiTheme="minorHAnsi" w:cstheme="minorHAnsi"/>
          <w:color w:val="000000" w:themeColor="text1"/>
          <w:lang w:val="en-US"/>
        </w:rPr>
        <w:t>out_prefix</w:t>
      </w:r>
      <w:proofErr w:type="spellEnd"/>
      <w:r w:rsidRPr="00414D88">
        <w:rPr>
          <w:rFonts w:asciiTheme="minorHAnsi" w:eastAsiaTheme="minorHAnsi" w:hAnsiTheme="minorHAnsi" w:cstheme="minorHAnsi"/>
          <w:color w:val="000000" w:themeColor="text1"/>
          <w:lang w:val="en-US"/>
        </w:rPr>
        <w:t xml:space="preserve"> is the output file path prefix for naming plink output files. </w:t>
      </w:r>
    </w:p>
    <w:p w14:paraId="1E20F5CC" w14:textId="77777777" w:rsidR="0063662B" w:rsidRPr="00414D88" w:rsidRDefault="0063662B" w:rsidP="00A2134B">
      <w:pPr>
        <w:rPr>
          <w:rFonts w:asciiTheme="minorHAnsi" w:hAnsiTheme="minorHAnsi" w:cstheme="minorHAnsi"/>
          <w:color w:val="000000" w:themeColor="text1"/>
        </w:rPr>
      </w:pPr>
    </w:p>
    <w:p w14:paraId="5F34F367" w14:textId="6ACA7D9B" w:rsidR="00DB66FC" w:rsidRPr="00414D88" w:rsidRDefault="0063662B" w:rsidP="00A2134B">
      <w:pPr>
        <w:rPr>
          <w:rFonts w:asciiTheme="minorHAnsi" w:hAnsiTheme="minorHAnsi" w:cstheme="minorHAnsi"/>
          <w:color w:val="000000" w:themeColor="text1"/>
        </w:rPr>
      </w:pPr>
      <w:r w:rsidRPr="00414D88">
        <w:rPr>
          <w:rFonts w:asciiTheme="minorHAnsi" w:hAnsiTheme="minorHAnsi" w:cstheme="minorHAnsi"/>
          <w:color w:val="000000" w:themeColor="text1"/>
        </w:rPr>
        <w:t xml:space="preserve">The VCF file was then fixed for input into the </w:t>
      </w:r>
      <w:proofErr w:type="spellStart"/>
      <w:r w:rsidRPr="00414D88">
        <w:rPr>
          <w:rFonts w:asciiTheme="minorHAnsi" w:hAnsiTheme="minorHAnsi" w:cstheme="minorHAnsi"/>
          <w:color w:val="000000" w:themeColor="text1"/>
        </w:rPr>
        <w:t>rMVP</w:t>
      </w:r>
      <w:proofErr w:type="spellEnd"/>
      <w:r w:rsidR="00DC40BB" w:rsidRPr="00414D88">
        <w:rPr>
          <w:rFonts w:asciiTheme="minorHAnsi" w:hAnsiTheme="minorHAnsi" w:cstheme="minorHAnsi"/>
          <w:color w:val="000000" w:themeColor="text1"/>
        </w:rPr>
        <w:t xml:space="preserve"> </w:t>
      </w:r>
      <w:r w:rsidR="00DB66FC" w:rsidRPr="00414D88">
        <w:rPr>
          <w:rFonts w:asciiTheme="minorHAnsi" w:hAnsiTheme="minorHAnsi" w:cstheme="minorHAnsi"/>
          <w:color w:val="000000" w:themeColor="text1"/>
        </w:rPr>
        <w:t>R package because the plink command used the “</w:t>
      </w:r>
      <w:proofErr w:type="spellStart"/>
      <w:r w:rsidR="00DB66FC" w:rsidRPr="00414D88">
        <w:rPr>
          <w:rFonts w:asciiTheme="minorHAnsi" w:hAnsiTheme="minorHAnsi" w:cstheme="minorHAnsi"/>
          <w:color w:val="000000" w:themeColor="text1"/>
        </w:rPr>
        <w:t>Family_ID</w:t>
      </w:r>
      <w:proofErr w:type="spellEnd"/>
      <w:r w:rsidR="00DB66FC" w:rsidRPr="00414D88">
        <w:rPr>
          <w:rFonts w:asciiTheme="minorHAnsi" w:hAnsiTheme="minorHAnsi" w:cstheme="minorHAnsi"/>
          <w:color w:val="000000" w:themeColor="text1"/>
        </w:rPr>
        <w:t xml:space="preserve">” as a prefix for the </w:t>
      </w:r>
      <w:proofErr w:type="spellStart"/>
      <w:r w:rsidR="00DB66FC" w:rsidRPr="00414D88">
        <w:rPr>
          <w:rFonts w:asciiTheme="minorHAnsi" w:hAnsiTheme="minorHAnsi" w:cstheme="minorHAnsi"/>
          <w:color w:val="000000" w:themeColor="text1"/>
        </w:rPr>
        <w:t>genotype_id</w:t>
      </w:r>
      <w:proofErr w:type="spellEnd"/>
      <w:r w:rsidR="00DB66FC" w:rsidRPr="00414D88">
        <w:rPr>
          <w:rFonts w:asciiTheme="minorHAnsi" w:hAnsiTheme="minorHAnsi" w:cstheme="minorHAnsi"/>
          <w:color w:val="000000" w:themeColor="text1"/>
        </w:rPr>
        <w:t xml:space="preserve"> which caused issues when executing the </w:t>
      </w:r>
      <w:proofErr w:type="spellStart"/>
      <w:r w:rsidR="00DB66FC" w:rsidRPr="00414D88">
        <w:rPr>
          <w:rFonts w:asciiTheme="minorHAnsi" w:hAnsiTheme="minorHAnsi" w:cstheme="minorHAnsi"/>
          <w:color w:val="000000" w:themeColor="text1"/>
        </w:rPr>
        <w:t>rMVP</w:t>
      </w:r>
      <w:proofErr w:type="spellEnd"/>
      <w:r w:rsidR="00DB66FC" w:rsidRPr="00414D88">
        <w:rPr>
          <w:rFonts w:asciiTheme="minorHAnsi" w:hAnsiTheme="minorHAnsi" w:cstheme="minorHAnsi"/>
          <w:color w:val="000000" w:themeColor="text1"/>
        </w:rPr>
        <w:t xml:space="preserve"> R package functions data preparation </w:t>
      </w:r>
      <w:proofErr w:type="gramStart"/>
      <w:r w:rsidR="00DB66FC" w:rsidRPr="00414D88">
        <w:rPr>
          <w:rFonts w:asciiTheme="minorHAnsi" w:hAnsiTheme="minorHAnsi" w:cstheme="minorHAnsi"/>
          <w:color w:val="000000" w:themeColor="text1"/>
        </w:rPr>
        <w:t>function .</w:t>
      </w:r>
      <w:proofErr w:type="gramEnd"/>
      <w:r w:rsidR="00DB66FC" w:rsidRPr="00414D88">
        <w:rPr>
          <w:rFonts w:asciiTheme="minorHAnsi" w:hAnsiTheme="minorHAnsi" w:cstheme="minorHAnsi"/>
          <w:color w:val="000000" w:themeColor="text1"/>
        </w:rPr>
        <w:t xml:space="preserve"> The following awk shell command was used to reformat the VCF file into the “fixed” </w:t>
      </w:r>
      <w:proofErr w:type="gramStart"/>
      <w:r w:rsidR="00DB66FC" w:rsidRPr="00414D88">
        <w:rPr>
          <w:rFonts w:asciiTheme="minorHAnsi" w:hAnsiTheme="minorHAnsi" w:cstheme="minorHAnsi"/>
          <w:color w:val="000000" w:themeColor="text1"/>
        </w:rPr>
        <w:t>format;</w:t>
      </w:r>
      <w:proofErr w:type="gramEnd"/>
    </w:p>
    <w:p w14:paraId="7DA54FAD" w14:textId="77777777" w:rsidR="00DB66FC" w:rsidRPr="00414D88" w:rsidRDefault="00DB66FC" w:rsidP="00A2134B">
      <w:pPr>
        <w:rPr>
          <w:rFonts w:ascii="Menlo" w:eastAsiaTheme="minorHAnsi" w:hAnsi="Menlo" w:cs="Menlo"/>
          <w:color w:val="C41A16"/>
          <w:lang w:val="en-US"/>
        </w:rPr>
      </w:pPr>
    </w:p>
    <w:p w14:paraId="26BB2D2C" w14:textId="28256387" w:rsidR="00DB66FC" w:rsidRPr="00B745B7" w:rsidRDefault="00DB66FC" w:rsidP="00A2134B">
      <w:pPr>
        <w:rPr>
          <w:rFonts w:asciiTheme="minorHAnsi" w:hAnsiTheme="minorHAnsi" w:cstheme="minorHAnsi"/>
          <w:color w:val="000000" w:themeColor="text1"/>
        </w:rPr>
      </w:pPr>
      <w:r w:rsidRPr="00B745B7">
        <w:rPr>
          <w:rFonts w:ascii="Menlo" w:eastAsiaTheme="minorHAnsi" w:hAnsi="Menlo" w:cs="Menlo"/>
          <w:color w:val="000000" w:themeColor="text1"/>
          <w:lang w:val="en-US"/>
        </w:rPr>
        <w:t>sed 's/</w:t>
      </w:r>
      <w:proofErr w:type="spellStart"/>
      <w:r w:rsidRPr="00B745B7">
        <w:rPr>
          <w:rFonts w:ascii="Menlo" w:eastAsiaTheme="minorHAnsi" w:hAnsi="Menlo" w:cs="Menlo"/>
          <w:color w:val="000000" w:themeColor="text1"/>
          <w:lang w:val="en-US"/>
        </w:rPr>
        <w:t>Family_ID</w:t>
      </w:r>
      <w:proofErr w:type="spellEnd"/>
      <w:r w:rsidRPr="00B745B7">
        <w:rPr>
          <w:rFonts w:ascii="Menlo" w:eastAsiaTheme="minorHAnsi" w:hAnsi="Menlo" w:cs="Menlo"/>
          <w:color w:val="000000" w:themeColor="text1"/>
          <w:lang w:val="en-US"/>
        </w:rPr>
        <w:t xml:space="preserve">_//g' &lt; </w:t>
      </w:r>
      <w:proofErr w:type="spellStart"/>
      <w:r w:rsidRPr="00B745B7">
        <w:rPr>
          <w:rFonts w:ascii="Menlo" w:eastAsiaTheme="minorHAnsi" w:hAnsi="Menlo" w:cs="Menlo"/>
          <w:color w:val="000000" w:themeColor="text1"/>
          <w:lang w:val="en-US"/>
        </w:rPr>
        <w:t>mvp_genotypes_vcf_file</w:t>
      </w:r>
      <w:proofErr w:type="spellEnd"/>
      <w:r w:rsidRPr="00B745B7">
        <w:rPr>
          <w:rFonts w:ascii="Menlo" w:eastAsiaTheme="minorHAnsi" w:hAnsi="Menlo" w:cs="Menlo"/>
          <w:color w:val="000000" w:themeColor="text1"/>
          <w:lang w:val="en-US"/>
        </w:rPr>
        <w:t xml:space="preserve"> &gt; </w:t>
      </w:r>
      <w:proofErr w:type="spellStart"/>
      <w:r w:rsidRPr="00B745B7">
        <w:rPr>
          <w:rFonts w:ascii="Menlo" w:eastAsiaTheme="minorHAnsi" w:hAnsi="Menlo" w:cs="Menlo"/>
          <w:color w:val="000000" w:themeColor="text1"/>
          <w:lang w:val="en-US"/>
        </w:rPr>
        <w:t>mvp_fixed_genotypes_vcf_file</w:t>
      </w:r>
      <w:proofErr w:type="spellEnd"/>
    </w:p>
    <w:p w14:paraId="64A6CBA3" w14:textId="77777777" w:rsidR="00DB66FC" w:rsidRPr="00414D88" w:rsidRDefault="00DB66FC" w:rsidP="00A2134B">
      <w:pPr>
        <w:rPr>
          <w:rFonts w:asciiTheme="minorHAnsi" w:hAnsiTheme="minorHAnsi" w:cstheme="minorHAnsi"/>
          <w:color w:val="000000" w:themeColor="text1"/>
        </w:rPr>
      </w:pPr>
    </w:p>
    <w:p w14:paraId="66CC7823" w14:textId="77777777" w:rsidR="00DB66FC" w:rsidRPr="00414D88" w:rsidRDefault="00D52140" w:rsidP="00A2134B">
      <w:pPr>
        <w:rPr>
          <w:rFonts w:asciiTheme="minorHAnsi" w:hAnsiTheme="minorHAnsi" w:cstheme="minorHAnsi"/>
          <w:color w:val="000000" w:themeColor="text1"/>
        </w:rPr>
      </w:pPr>
      <w:r w:rsidRPr="00414D88">
        <w:rPr>
          <w:rFonts w:asciiTheme="minorHAnsi" w:hAnsiTheme="minorHAnsi" w:cstheme="minorHAnsi"/>
          <w:color w:val="000000" w:themeColor="text1"/>
        </w:rPr>
        <w:t>A</w:t>
      </w:r>
      <w:r w:rsidR="00EB3683" w:rsidRPr="00414D88">
        <w:rPr>
          <w:rFonts w:asciiTheme="minorHAnsi" w:hAnsiTheme="minorHAnsi" w:cstheme="minorHAnsi"/>
          <w:color w:val="000000" w:themeColor="text1"/>
        </w:rPr>
        <w:t xml:space="preserve"> </w:t>
      </w:r>
      <w:r w:rsidRPr="00414D88">
        <w:rPr>
          <w:rFonts w:asciiTheme="minorHAnsi" w:hAnsiTheme="minorHAnsi" w:cstheme="minorHAnsi"/>
          <w:color w:val="000000" w:themeColor="text1"/>
        </w:rPr>
        <w:t>p</w:t>
      </w:r>
      <w:r w:rsidR="00EB3683" w:rsidRPr="00414D88">
        <w:rPr>
          <w:rFonts w:asciiTheme="minorHAnsi" w:hAnsiTheme="minorHAnsi" w:cstheme="minorHAnsi"/>
          <w:color w:val="000000" w:themeColor="text1"/>
        </w:rPr>
        <w:t>henotypes file was generated using the list of filtered genotype ids</w:t>
      </w:r>
      <w:r w:rsidRPr="00414D88">
        <w:rPr>
          <w:rFonts w:asciiTheme="minorHAnsi" w:hAnsiTheme="minorHAnsi" w:cstheme="minorHAnsi"/>
          <w:color w:val="000000" w:themeColor="text1"/>
        </w:rPr>
        <w:t xml:space="preserve"> </w:t>
      </w:r>
      <w:r w:rsidR="00DB66FC" w:rsidRPr="00414D88">
        <w:rPr>
          <w:rFonts w:asciiTheme="minorHAnsi" w:hAnsiTheme="minorHAnsi" w:cstheme="minorHAnsi"/>
          <w:color w:val="000000" w:themeColor="text1"/>
        </w:rPr>
        <w:t xml:space="preserve">against the phenotypes dictionary data structure </w:t>
      </w:r>
      <w:r w:rsidRPr="00414D88">
        <w:rPr>
          <w:rFonts w:asciiTheme="minorHAnsi" w:hAnsiTheme="minorHAnsi" w:cstheme="minorHAnsi"/>
          <w:color w:val="000000" w:themeColor="text1"/>
        </w:rPr>
        <w:t>in python</w:t>
      </w:r>
      <w:r w:rsidR="00E61BF6" w:rsidRPr="00414D88">
        <w:rPr>
          <w:rFonts w:asciiTheme="minorHAnsi" w:hAnsiTheme="minorHAnsi" w:cstheme="minorHAnsi"/>
          <w:color w:val="000000" w:themeColor="text1"/>
        </w:rPr>
        <w:t xml:space="preserve"> for input into the</w:t>
      </w:r>
      <w:r w:rsidRPr="00414D88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414D88">
        <w:rPr>
          <w:rFonts w:asciiTheme="minorHAnsi" w:hAnsiTheme="minorHAnsi" w:cstheme="minorHAnsi"/>
          <w:color w:val="000000" w:themeColor="text1"/>
        </w:rPr>
        <w:t>rMVP</w:t>
      </w:r>
      <w:proofErr w:type="spellEnd"/>
      <w:r w:rsidR="0063662B" w:rsidRPr="00414D88">
        <w:rPr>
          <w:rFonts w:asciiTheme="minorHAnsi" w:hAnsiTheme="minorHAnsi" w:cstheme="minorHAnsi"/>
          <w:color w:val="000000" w:themeColor="text1"/>
        </w:rPr>
        <w:t xml:space="preserve"> program</w:t>
      </w:r>
      <w:r w:rsidR="00E61BF6" w:rsidRPr="00414D88">
        <w:rPr>
          <w:rFonts w:asciiTheme="minorHAnsi" w:hAnsiTheme="minorHAnsi" w:cstheme="minorHAnsi"/>
          <w:color w:val="000000" w:themeColor="text1"/>
        </w:rPr>
        <w:t xml:space="preserve">. </w:t>
      </w:r>
      <w:proofErr w:type="gramStart"/>
      <w:r w:rsidR="0063662B" w:rsidRPr="00414D88">
        <w:rPr>
          <w:rFonts w:asciiTheme="minorHAnsi" w:hAnsiTheme="minorHAnsi" w:cstheme="minorHAnsi"/>
          <w:color w:val="000000" w:themeColor="text1"/>
        </w:rPr>
        <w:t xml:space="preserve">The  </w:t>
      </w:r>
      <w:proofErr w:type="spellStart"/>
      <w:r w:rsidR="00DB66FC" w:rsidRPr="00414D88">
        <w:rPr>
          <w:rFonts w:asciiTheme="minorHAnsi" w:hAnsiTheme="minorHAnsi" w:cstheme="minorHAnsi"/>
          <w:color w:val="000000" w:themeColor="text1"/>
        </w:rPr>
        <w:t>rMVP</w:t>
      </w:r>
      <w:proofErr w:type="gramEnd"/>
      <w:r w:rsidR="00DB66FC" w:rsidRPr="00414D88">
        <w:rPr>
          <w:rFonts w:asciiTheme="minorHAnsi" w:hAnsiTheme="minorHAnsi" w:cstheme="minorHAnsi"/>
          <w:color w:val="000000" w:themeColor="text1"/>
        </w:rPr>
        <w:t>_marker_tests.R</w:t>
      </w:r>
      <w:proofErr w:type="spellEnd"/>
      <w:r w:rsidR="00DB66FC" w:rsidRPr="00414D88">
        <w:rPr>
          <w:rFonts w:asciiTheme="minorHAnsi" w:hAnsiTheme="minorHAnsi" w:cstheme="minorHAnsi"/>
          <w:color w:val="000000" w:themeColor="text1"/>
        </w:rPr>
        <w:t xml:space="preserve">  R script was used to perform the </w:t>
      </w:r>
      <w:proofErr w:type="spellStart"/>
      <w:r w:rsidR="00DB66FC" w:rsidRPr="00414D88">
        <w:rPr>
          <w:rFonts w:asciiTheme="minorHAnsi" w:hAnsiTheme="minorHAnsi" w:cstheme="minorHAnsi"/>
          <w:color w:val="000000" w:themeColor="text1"/>
        </w:rPr>
        <w:t>rMVP</w:t>
      </w:r>
      <w:proofErr w:type="spellEnd"/>
      <w:r w:rsidR="00DB66FC" w:rsidRPr="00414D88">
        <w:rPr>
          <w:rFonts w:asciiTheme="minorHAnsi" w:hAnsiTheme="minorHAnsi" w:cstheme="minorHAnsi"/>
          <w:color w:val="000000" w:themeColor="text1"/>
        </w:rPr>
        <w:t xml:space="preserve"> association tests for SNP variant markers. The following command was </w:t>
      </w:r>
      <w:proofErr w:type="gramStart"/>
      <w:r w:rsidR="00DB66FC" w:rsidRPr="00414D88">
        <w:rPr>
          <w:rFonts w:asciiTheme="minorHAnsi" w:hAnsiTheme="minorHAnsi" w:cstheme="minorHAnsi"/>
          <w:color w:val="000000" w:themeColor="text1"/>
        </w:rPr>
        <w:t>used;</w:t>
      </w:r>
      <w:proofErr w:type="gramEnd"/>
    </w:p>
    <w:p w14:paraId="590CE835" w14:textId="7770847C" w:rsidR="00DB66FC" w:rsidRPr="00B745B7" w:rsidRDefault="00DB66FC" w:rsidP="00A2134B">
      <w:pPr>
        <w:rPr>
          <w:rFonts w:asciiTheme="minorHAnsi" w:hAnsiTheme="minorHAnsi" w:cstheme="minorHAnsi"/>
          <w:color w:val="000000" w:themeColor="text1"/>
        </w:rPr>
      </w:pPr>
      <w:proofErr w:type="spellStart"/>
      <w:r w:rsidRPr="00B745B7">
        <w:rPr>
          <w:rFonts w:ascii="Menlo" w:eastAsiaTheme="minorHAnsi" w:hAnsi="Menlo" w:cs="Menlo"/>
          <w:color w:val="000000" w:themeColor="text1"/>
          <w:lang w:val="en-US"/>
        </w:rPr>
        <w:t>Rscript</w:t>
      </w:r>
      <w:proofErr w:type="spellEnd"/>
      <w:r w:rsidRPr="00B745B7">
        <w:rPr>
          <w:rFonts w:ascii="Menlo" w:eastAsiaTheme="minorHAnsi" w:hAnsi="Menlo" w:cs="Menlo"/>
          <w:color w:val="000000" w:themeColor="text1"/>
          <w:lang w:val="en-US"/>
        </w:rPr>
        <w:t xml:space="preserve"> </w:t>
      </w:r>
      <w:proofErr w:type="spellStart"/>
      <w:r w:rsidRPr="00B745B7">
        <w:rPr>
          <w:rFonts w:ascii="Menlo" w:eastAsiaTheme="minorHAnsi" w:hAnsi="Menlo" w:cs="Menlo"/>
          <w:color w:val="000000" w:themeColor="text1"/>
          <w:lang w:val="en-US"/>
        </w:rPr>
        <w:t>rMVP_marker_</w:t>
      </w:r>
      <w:proofErr w:type="gramStart"/>
      <w:r w:rsidRPr="00B745B7">
        <w:rPr>
          <w:rFonts w:ascii="Menlo" w:eastAsiaTheme="minorHAnsi" w:hAnsi="Menlo" w:cs="Menlo"/>
          <w:color w:val="000000" w:themeColor="text1"/>
          <w:lang w:val="en-US"/>
        </w:rPr>
        <w:t>tests.R</w:t>
      </w:r>
      <w:proofErr w:type="spellEnd"/>
      <w:proofErr w:type="gramEnd"/>
      <w:r w:rsidRPr="00B745B7">
        <w:rPr>
          <w:rFonts w:ascii="Menlo" w:eastAsiaTheme="minorHAnsi" w:hAnsi="Menlo" w:cs="Menlo"/>
          <w:color w:val="000000" w:themeColor="text1"/>
          <w:lang w:val="en-US"/>
        </w:rPr>
        <w:t xml:space="preserve"> -</w:t>
      </w:r>
      <w:proofErr w:type="spellStart"/>
      <w:r w:rsidRPr="00B745B7">
        <w:rPr>
          <w:rFonts w:ascii="Menlo" w:eastAsiaTheme="minorHAnsi" w:hAnsi="Menlo" w:cs="Menlo"/>
          <w:color w:val="000000" w:themeColor="text1"/>
          <w:lang w:val="en-US"/>
        </w:rPr>
        <w:t>i</w:t>
      </w:r>
      <w:proofErr w:type="spellEnd"/>
      <w:r w:rsidRPr="00B745B7">
        <w:rPr>
          <w:rFonts w:ascii="Menlo" w:eastAsiaTheme="minorHAnsi" w:hAnsi="Menlo" w:cs="Menlo"/>
          <w:color w:val="000000" w:themeColor="text1"/>
          <w:lang w:val="en-US"/>
        </w:rPr>
        <w:t xml:space="preserve"> {</w:t>
      </w:r>
      <w:proofErr w:type="spellStart"/>
      <w:r w:rsidRPr="00B745B7">
        <w:rPr>
          <w:rFonts w:ascii="Menlo" w:eastAsiaTheme="minorHAnsi" w:hAnsi="Menlo" w:cs="Menlo"/>
          <w:color w:val="000000" w:themeColor="text1"/>
          <w:lang w:val="en-US"/>
        </w:rPr>
        <w:t>mvp_fixed_genotypes_vcf_file</w:t>
      </w:r>
      <w:proofErr w:type="spellEnd"/>
      <w:r w:rsidRPr="00B745B7">
        <w:rPr>
          <w:rFonts w:ascii="Menlo" w:eastAsiaTheme="minorHAnsi" w:hAnsi="Menlo" w:cs="Menlo"/>
          <w:color w:val="000000" w:themeColor="text1"/>
          <w:lang w:val="en-US"/>
        </w:rPr>
        <w:t xml:space="preserve">} -p </w:t>
      </w:r>
      <w:proofErr w:type="spellStart"/>
      <w:r w:rsidRPr="00B745B7">
        <w:rPr>
          <w:rFonts w:ascii="Menlo" w:eastAsiaTheme="minorHAnsi" w:hAnsi="Menlo" w:cs="Menlo"/>
          <w:color w:val="000000" w:themeColor="text1"/>
          <w:lang w:val="en-US"/>
        </w:rPr>
        <w:t>mvp_phenotype_infile</w:t>
      </w:r>
      <w:proofErr w:type="spellEnd"/>
      <w:r w:rsidRPr="00B745B7">
        <w:rPr>
          <w:rFonts w:ascii="Menlo" w:eastAsiaTheme="minorHAnsi" w:hAnsi="Menlo" w:cs="Menlo"/>
          <w:color w:val="000000" w:themeColor="text1"/>
          <w:lang w:val="en-US"/>
        </w:rPr>
        <w:t xml:space="preserve"> -o </w:t>
      </w:r>
      <w:proofErr w:type="spellStart"/>
      <w:r w:rsidRPr="00B745B7">
        <w:rPr>
          <w:rFonts w:ascii="Menlo" w:eastAsiaTheme="minorHAnsi" w:hAnsi="Menlo" w:cs="Menlo"/>
          <w:color w:val="000000" w:themeColor="text1"/>
          <w:lang w:val="en-US"/>
        </w:rPr>
        <w:t>association_mapping_output_dir</w:t>
      </w:r>
      <w:proofErr w:type="spellEnd"/>
      <w:r w:rsidRPr="00B745B7">
        <w:rPr>
          <w:rFonts w:asciiTheme="minorHAnsi" w:hAnsiTheme="minorHAnsi" w:cstheme="minorHAnsi"/>
          <w:color w:val="000000" w:themeColor="text1"/>
        </w:rPr>
        <w:t xml:space="preserve">. </w:t>
      </w:r>
    </w:p>
    <w:p w14:paraId="71A78875" w14:textId="77777777" w:rsidR="00DB66FC" w:rsidRPr="00B745B7" w:rsidRDefault="00DB66FC" w:rsidP="00A2134B">
      <w:pPr>
        <w:rPr>
          <w:rFonts w:asciiTheme="minorHAnsi" w:hAnsiTheme="minorHAnsi" w:cstheme="minorHAnsi"/>
          <w:color w:val="000000" w:themeColor="text1"/>
        </w:rPr>
      </w:pPr>
    </w:p>
    <w:p w14:paraId="3B8BFEE4" w14:textId="5C4F6A76" w:rsidR="00046A6B" w:rsidRPr="00414D88" w:rsidRDefault="00DB66FC" w:rsidP="00A2134B">
      <w:pPr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B745B7">
        <w:rPr>
          <w:rFonts w:asciiTheme="minorHAnsi" w:hAnsiTheme="minorHAnsi" w:cstheme="minorHAnsi"/>
          <w:color w:val="000000" w:themeColor="text1"/>
        </w:rPr>
        <w:t xml:space="preserve">Where the </w:t>
      </w:r>
      <w:proofErr w:type="spellStart"/>
      <w:r w:rsidRPr="00B745B7">
        <w:rPr>
          <w:rFonts w:asciiTheme="minorHAnsi" w:eastAsiaTheme="minorHAnsi" w:hAnsiTheme="minorHAnsi" w:cstheme="minorHAnsi"/>
          <w:color w:val="000000" w:themeColor="text1"/>
          <w:lang w:val="en-US"/>
        </w:rPr>
        <w:t>mvp_fixed_genotypes_vcf_file</w:t>
      </w:r>
      <w:proofErr w:type="spellEnd"/>
      <w:r w:rsidRPr="00B745B7">
        <w:rPr>
          <w:rFonts w:asciiTheme="minorHAnsi" w:hAnsiTheme="minorHAnsi" w:cstheme="minorHAnsi"/>
          <w:color w:val="000000" w:themeColor="text1"/>
        </w:rPr>
        <w:t xml:space="preserve"> is the fixed VCF file </w:t>
      </w:r>
      <w:proofErr w:type="spellStart"/>
      <w:r w:rsidRPr="00B745B7">
        <w:rPr>
          <w:rFonts w:asciiTheme="minorHAnsi" w:eastAsiaTheme="minorHAnsi" w:hAnsiTheme="minorHAnsi" w:cstheme="minorHAnsi"/>
          <w:color w:val="000000" w:themeColor="text1"/>
          <w:lang w:val="en-US"/>
        </w:rPr>
        <w:t>mvp_phenotype_infile</w:t>
      </w:r>
      <w:proofErr w:type="spellEnd"/>
      <w:r w:rsidRPr="00B745B7">
        <w:rPr>
          <w:rFonts w:asciiTheme="minorHAnsi" w:hAnsiTheme="minorHAnsi" w:cstheme="minorHAnsi"/>
          <w:color w:val="000000" w:themeColor="text1"/>
        </w:rPr>
        <w:t xml:space="preserve"> is the filtered phenotypes file and the </w:t>
      </w:r>
      <w:proofErr w:type="spellStart"/>
      <w:r w:rsidRPr="00B745B7">
        <w:rPr>
          <w:rFonts w:asciiTheme="minorHAnsi" w:eastAsiaTheme="minorHAnsi" w:hAnsiTheme="minorHAnsi" w:cstheme="minorHAnsi"/>
          <w:color w:val="000000" w:themeColor="text1"/>
          <w:lang w:val="en-US"/>
        </w:rPr>
        <w:t>association_mapping_output_</w:t>
      </w:r>
      <w:proofErr w:type="gramStart"/>
      <w:r w:rsidRPr="00B745B7">
        <w:rPr>
          <w:rFonts w:asciiTheme="minorHAnsi" w:eastAsiaTheme="minorHAnsi" w:hAnsiTheme="minorHAnsi" w:cstheme="minorHAnsi"/>
          <w:color w:val="000000" w:themeColor="text1"/>
          <w:lang w:val="en-US"/>
        </w:rPr>
        <w:t>dir</w:t>
      </w:r>
      <w:proofErr w:type="spellEnd"/>
      <w:r w:rsidRPr="00B745B7">
        <w:rPr>
          <w:rFonts w:asciiTheme="minorHAnsi" w:hAnsiTheme="minorHAnsi" w:cstheme="minorHAnsi"/>
          <w:color w:val="000000" w:themeColor="text1"/>
        </w:rPr>
        <w:t xml:space="preserve">  is</w:t>
      </w:r>
      <w:proofErr w:type="gramEnd"/>
      <w:r w:rsidRPr="00B745B7">
        <w:rPr>
          <w:rFonts w:asciiTheme="minorHAnsi" w:hAnsiTheme="minorHAnsi" w:cstheme="minorHAnsi"/>
          <w:color w:val="000000" w:themeColor="text1"/>
        </w:rPr>
        <w:t xml:space="preserve"> the association mapping output directory for writing the output files and various plot image files. </w:t>
      </w:r>
      <w:r w:rsidR="00E80EE9" w:rsidRPr="00B745B7">
        <w:rPr>
          <w:rFonts w:asciiTheme="minorHAnsi" w:hAnsiTheme="minorHAnsi" w:cstheme="minorHAnsi"/>
          <w:color w:val="000000" w:themeColor="text1"/>
        </w:rPr>
        <w:t>All variants were subjected to</w:t>
      </w:r>
      <w:r w:rsidR="004A63AD" w:rsidRPr="00B745B7">
        <w:rPr>
          <w:rFonts w:asciiTheme="minorHAnsi" w:hAnsiTheme="minorHAnsi" w:cstheme="minorHAnsi"/>
          <w:color w:val="000000" w:themeColor="text1"/>
        </w:rPr>
        <w:t xml:space="preserve"> </w:t>
      </w:r>
      <w:r w:rsidR="00D52140" w:rsidRPr="00B745B7">
        <w:rPr>
          <w:rFonts w:asciiTheme="minorHAnsi" w:hAnsiTheme="minorHAnsi" w:cstheme="minorHAnsi"/>
          <w:color w:val="000000" w:themeColor="text1"/>
        </w:rPr>
        <w:t xml:space="preserve">Generalized Linear Model (GLM) (), Mixed Linear Model (MLM) and </w:t>
      </w:r>
      <w:proofErr w:type="spellStart"/>
      <w:r w:rsidR="00216389" w:rsidRPr="00B745B7">
        <w:rPr>
          <w:rFonts w:asciiTheme="minorHAnsi" w:hAnsiTheme="minorHAnsi" w:cstheme="minorHAnsi"/>
          <w:color w:val="000000" w:themeColor="text1"/>
        </w:rPr>
        <w:t>FarmCPU</w:t>
      </w:r>
      <w:proofErr w:type="spellEnd"/>
      <w:r w:rsidR="00E80EE9" w:rsidRPr="00B745B7">
        <w:rPr>
          <w:rFonts w:asciiTheme="minorHAnsi" w:hAnsiTheme="minorHAnsi" w:cstheme="minorHAnsi"/>
          <w:color w:val="000000" w:themeColor="text1"/>
        </w:rPr>
        <w:t xml:space="preserve"> </w:t>
      </w:r>
      <w:r w:rsidR="00D52140" w:rsidRPr="00B745B7">
        <w:rPr>
          <w:rFonts w:asciiTheme="minorHAnsi" w:hAnsiTheme="minorHAnsi" w:cstheme="minorHAnsi"/>
          <w:color w:val="000000" w:themeColor="text1"/>
        </w:rPr>
        <w:t xml:space="preserve">associations </w:t>
      </w:r>
      <w:r w:rsidR="00E80EE9" w:rsidRPr="00B745B7">
        <w:rPr>
          <w:rFonts w:asciiTheme="minorHAnsi" w:hAnsiTheme="minorHAnsi" w:cstheme="minorHAnsi"/>
          <w:color w:val="000000" w:themeColor="text1"/>
        </w:rPr>
        <w:t>tests</w:t>
      </w:r>
      <w:r w:rsidR="004A63AD" w:rsidRPr="00B745B7">
        <w:rPr>
          <w:rFonts w:asciiTheme="minorHAnsi" w:hAnsiTheme="minorHAnsi" w:cstheme="minorHAnsi"/>
          <w:color w:val="000000" w:themeColor="text1"/>
        </w:rPr>
        <w:t xml:space="preserve"> </w:t>
      </w:r>
      <w:r w:rsidR="00D52140" w:rsidRPr="00B745B7">
        <w:rPr>
          <w:rFonts w:asciiTheme="minorHAnsi" w:hAnsiTheme="minorHAnsi" w:cstheme="minorHAnsi"/>
          <w:color w:val="000000" w:themeColor="text1"/>
        </w:rPr>
        <w:t xml:space="preserve">in the </w:t>
      </w:r>
      <w:proofErr w:type="spellStart"/>
      <w:r w:rsidR="00D52140" w:rsidRPr="00B745B7">
        <w:rPr>
          <w:rFonts w:asciiTheme="minorHAnsi" w:hAnsiTheme="minorHAnsi" w:cstheme="minorHAnsi"/>
          <w:color w:val="000000" w:themeColor="text1"/>
        </w:rPr>
        <w:t>rMVP</w:t>
      </w:r>
      <w:proofErr w:type="spellEnd"/>
      <w:r w:rsidR="00D52140" w:rsidRPr="00B745B7">
        <w:rPr>
          <w:rFonts w:asciiTheme="minorHAnsi" w:hAnsiTheme="minorHAnsi" w:cstheme="minorHAnsi"/>
          <w:color w:val="000000" w:themeColor="text1"/>
        </w:rPr>
        <w:t xml:space="preserve"> R Package</w:t>
      </w:r>
      <w:r w:rsidR="004A63AD" w:rsidRPr="00414D88">
        <w:rPr>
          <w:rFonts w:asciiTheme="minorHAnsi" w:hAnsiTheme="minorHAnsi" w:cstheme="minorHAnsi"/>
          <w:color w:val="000000" w:themeColor="text1"/>
        </w:rPr>
        <w:t xml:space="preserve"> </w:t>
      </w:r>
      <w:r w:rsidR="00D52140" w:rsidRPr="00414D88">
        <w:rPr>
          <w:rFonts w:asciiTheme="minorHAnsi" w:hAnsiTheme="minorHAnsi" w:cstheme="minorHAnsi"/>
          <w:color w:val="000000" w:themeColor="text1"/>
        </w:rPr>
        <w:t xml:space="preserve">and compared. </w:t>
      </w:r>
      <w:r w:rsidR="008268D5" w:rsidRPr="00414D88">
        <w:rPr>
          <w:rFonts w:asciiTheme="minorHAnsi" w:hAnsiTheme="minorHAnsi" w:cstheme="minorHAnsi"/>
          <w:color w:val="000000" w:themeColor="text1"/>
        </w:rPr>
        <w:t>The density of genotyped SNPs is shown in figure x giving a layout of concentration of variants that the three model</w:t>
      </w:r>
      <w:r w:rsidR="007F4014" w:rsidRPr="00414D88">
        <w:rPr>
          <w:rFonts w:asciiTheme="minorHAnsi" w:hAnsiTheme="minorHAnsi" w:cstheme="minorHAnsi"/>
          <w:color w:val="000000" w:themeColor="text1"/>
        </w:rPr>
        <w:t xml:space="preserve">s, GLM, MLM and </w:t>
      </w:r>
      <w:proofErr w:type="spellStart"/>
      <w:r w:rsidR="007F4014" w:rsidRPr="00414D88">
        <w:rPr>
          <w:rFonts w:asciiTheme="minorHAnsi" w:hAnsiTheme="minorHAnsi" w:cstheme="minorHAnsi"/>
          <w:color w:val="000000" w:themeColor="text1"/>
        </w:rPr>
        <w:t>FarmCPU</w:t>
      </w:r>
      <w:proofErr w:type="spellEnd"/>
      <w:r w:rsidR="007F4014" w:rsidRPr="00414D88">
        <w:rPr>
          <w:rFonts w:asciiTheme="minorHAnsi" w:hAnsiTheme="minorHAnsi" w:cstheme="minorHAnsi"/>
          <w:color w:val="000000" w:themeColor="text1"/>
        </w:rPr>
        <w:t xml:space="preserve"> </w:t>
      </w:r>
      <w:r w:rsidR="008268D5" w:rsidRPr="00414D88">
        <w:rPr>
          <w:rFonts w:asciiTheme="minorHAnsi" w:hAnsiTheme="minorHAnsi" w:cstheme="minorHAnsi"/>
          <w:color w:val="000000" w:themeColor="text1"/>
        </w:rPr>
        <w:t xml:space="preserve">assessed for </w:t>
      </w:r>
      <w:r w:rsidR="008F36B2" w:rsidRPr="00414D88">
        <w:rPr>
          <w:rFonts w:asciiTheme="minorHAnsi" w:hAnsiTheme="minorHAnsi" w:cstheme="minorHAnsi"/>
          <w:color w:val="000000" w:themeColor="text1"/>
        </w:rPr>
        <w:t xml:space="preserve">tests of </w:t>
      </w:r>
      <w:r w:rsidR="008268D5" w:rsidRPr="00414D88">
        <w:rPr>
          <w:rFonts w:asciiTheme="minorHAnsi" w:hAnsiTheme="minorHAnsi" w:cstheme="minorHAnsi"/>
          <w:color w:val="000000" w:themeColor="text1"/>
        </w:rPr>
        <w:t xml:space="preserve">association with the flowering time (FT) phenotype. </w:t>
      </w:r>
      <w:r w:rsidR="00717FC1" w:rsidRPr="00414D88">
        <w:rPr>
          <w:rFonts w:asciiTheme="minorHAnsi" w:hAnsiTheme="minorHAnsi" w:cstheme="minorHAnsi"/>
          <w:color w:val="000000" w:themeColor="text1"/>
        </w:rPr>
        <w:t xml:space="preserve">The type I error rate was assessed </w:t>
      </w:r>
      <w:r w:rsidR="003E6F2F" w:rsidRPr="00414D88">
        <w:rPr>
          <w:rFonts w:asciiTheme="minorHAnsi" w:hAnsiTheme="minorHAnsi" w:cstheme="minorHAnsi"/>
          <w:color w:val="000000" w:themeColor="text1"/>
        </w:rPr>
        <w:t xml:space="preserve">for each of the three models </w:t>
      </w:r>
      <w:r w:rsidR="00717FC1" w:rsidRPr="00414D88">
        <w:rPr>
          <w:rFonts w:asciiTheme="minorHAnsi" w:hAnsiTheme="minorHAnsi" w:cstheme="minorHAnsi"/>
          <w:color w:val="000000" w:themeColor="text1"/>
        </w:rPr>
        <w:t xml:space="preserve">using a Quantile-Quantile Plot (QQ-Plot) </w:t>
      </w:r>
      <w:r w:rsidR="00717FC1" w:rsidRPr="00414D88">
        <w:rPr>
          <w:rFonts w:asciiTheme="minorHAnsi" w:hAnsiTheme="minorHAnsi" w:cstheme="minorHAnsi"/>
          <w:color w:val="000000" w:themeColor="text1"/>
        </w:rPr>
        <w:lastRenderedPageBreak/>
        <w:t xml:space="preserve">shown in figure x. The </w:t>
      </w:r>
      <w:r w:rsidR="008C301E" w:rsidRPr="00414D88">
        <w:rPr>
          <w:rFonts w:asciiTheme="minorHAnsi" w:hAnsiTheme="minorHAnsi" w:cstheme="minorHAnsi"/>
          <w:color w:val="000000" w:themeColor="text1"/>
        </w:rPr>
        <w:t>QQ-</w:t>
      </w:r>
      <w:r w:rsidR="00AF5957" w:rsidRPr="00414D88">
        <w:rPr>
          <w:rFonts w:asciiTheme="minorHAnsi" w:hAnsiTheme="minorHAnsi" w:cstheme="minorHAnsi"/>
          <w:color w:val="000000" w:themeColor="text1"/>
        </w:rPr>
        <w:t>P</w:t>
      </w:r>
      <w:r w:rsidR="00717FC1" w:rsidRPr="00414D88">
        <w:rPr>
          <w:rFonts w:asciiTheme="minorHAnsi" w:hAnsiTheme="minorHAnsi" w:cstheme="minorHAnsi"/>
          <w:color w:val="000000" w:themeColor="text1"/>
        </w:rPr>
        <w:t>lot indicates that the</w:t>
      </w:r>
      <w:r w:rsidR="0017365E" w:rsidRPr="00414D88">
        <w:rPr>
          <w:rFonts w:asciiTheme="minorHAnsi" w:hAnsiTheme="minorHAnsi" w:cstheme="minorHAnsi"/>
          <w:color w:val="000000" w:themeColor="text1"/>
        </w:rPr>
        <w:t xml:space="preserve"> </w:t>
      </w:r>
      <w:r w:rsidR="00717FC1" w:rsidRPr="00414D88">
        <w:rPr>
          <w:rFonts w:asciiTheme="minorHAnsi" w:hAnsiTheme="minorHAnsi" w:cstheme="minorHAnsi"/>
          <w:color w:val="000000" w:themeColor="text1"/>
        </w:rPr>
        <w:t xml:space="preserve">type I error rate </w:t>
      </w:r>
      <w:r w:rsidR="00B33778" w:rsidRPr="00414D88">
        <w:rPr>
          <w:rFonts w:asciiTheme="minorHAnsi" w:hAnsiTheme="minorHAnsi" w:cstheme="minorHAnsi"/>
          <w:color w:val="000000" w:themeColor="text1"/>
        </w:rPr>
        <w:t>for</w:t>
      </w:r>
      <w:r w:rsidR="0017365E" w:rsidRPr="00414D88">
        <w:rPr>
          <w:rFonts w:asciiTheme="minorHAnsi" w:hAnsiTheme="minorHAnsi" w:cstheme="minorHAnsi"/>
          <w:color w:val="000000" w:themeColor="text1"/>
        </w:rPr>
        <w:t xml:space="preserve"> the MLM model </w:t>
      </w:r>
      <w:r w:rsidR="00717FC1" w:rsidRPr="00414D88">
        <w:rPr>
          <w:rFonts w:asciiTheme="minorHAnsi" w:hAnsiTheme="minorHAnsi" w:cstheme="minorHAnsi"/>
          <w:color w:val="000000" w:themeColor="text1"/>
        </w:rPr>
        <w:t xml:space="preserve">is under control and </w:t>
      </w:r>
      <w:r w:rsidR="0017365E" w:rsidRPr="00414D88">
        <w:rPr>
          <w:rFonts w:asciiTheme="minorHAnsi" w:hAnsiTheme="minorHAnsi" w:cstheme="minorHAnsi"/>
          <w:color w:val="000000" w:themeColor="text1"/>
        </w:rPr>
        <w:t xml:space="preserve">was selected as the association testing model conducted for </w:t>
      </w:r>
      <w:r w:rsidR="00717FC1" w:rsidRPr="00414D88">
        <w:rPr>
          <w:rFonts w:asciiTheme="minorHAnsi" w:hAnsiTheme="minorHAnsi" w:cstheme="minorHAnsi"/>
          <w:color w:val="000000" w:themeColor="text1"/>
        </w:rPr>
        <w:t>further analysis. A Manhattan plot (−log</w:t>
      </w:r>
      <w:r w:rsidR="00717FC1" w:rsidRPr="00414D88">
        <w:rPr>
          <w:rFonts w:asciiTheme="minorHAnsi" w:hAnsiTheme="minorHAnsi" w:cstheme="minorHAnsi"/>
          <w:color w:val="000000" w:themeColor="text1"/>
          <w:vertAlign w:val="subscript"/>
        </w:rPr>
        <w:t>10</w:t>
      </w:r>
      <w:r w:rsidR="00717FC1" w:rsidRPr="00414D88">
        <w:rPr>
          <w:rFonts w:asciiTheme="minorHAnsi" w:hAnsiTheme="minorHAnsi" w:cstheme="minorHAnsi"/>
          <w:color w:val="000000" w:themeColor="text1"/>
        </w:rPr>
        <w:t>(P) genome-wide association plot)</w:t>
      </w:r>
      <w:r w:rsidR="00A2134B" w:rsidRPr="00414D88">
        <w:rPr>
          <w:rFonts w:asciiTheme="minorHAnsi" w:hAnsiTheme="minorHAnsi" w:cstheme="minorHAnsi"/>
          <w:color w:val="000000" w:themeColor="text1"/>
        </w:rPr>
        <w:t xml:space="preserve"> </w:t>
      </w:r>
      <w:r w:rsidR="00717FC1" w:rsidRPr="00414D88">
        <w:rPr>
          <w:rFonts w:asciiTheme="minorHAnsi" w:hAnsiTheme="minorHAnsi" w:cstheme="minorHAnsi"/>
          <w:color w:val="000000" w:themeColor="text1"/>
        </w:rPr>
        <w:t xml:space="preserve">was generated to visualize </w:t>
      </w:r>
      <w:r w:rsidR="00717FC1" w:rsidRPr="00414D88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significant SNP variants across the entire genome in the locations that were genotyped. </w:t>
      </w:r>
      <w:r w:rsidR="001B4127" w:rsidRPr="00414D88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As shown in figure x the Manhattan plot of the MLM model, the P-values are at a reasonable value. </w:t>
      </w:r>
    </w:p>
    <w:p w14:paraId="11382B55" w14:textId="77777777" w:rsidR="00046A6B" w:rsidRPr="00414D88" w:rsidRDefault="00046A6B" w:rsidP="00A2134B">
      <w:pPr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14:paraId="4EEA4409" w14:textId="21642A56" w:rsidR="00046A6B" w:rsidRPr="00414D88" w:rsidRDefault="00046A6B" w:rsidP="00A2134B">
      <w:pPr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414D88">
        <w:rPr>
          <w:rFonts w:asciiTheme="minorHAnsi" w:hAnsiTheme="minorHAnsi" w:cstheme="minorHAnsi"/>
          <w:color w:val="000000" w:themeColor="text1"/>
          <w:shd w:val="clear" w:color="auto" w:fill="FFFFFF"/>
        </w:rPr>
        <w:t>Quality Control</w:t>
      </w:r>
    </w:p>
    <w:p w14:paraId="32E31858" w14:textId="77777777" w:rsidR="00046A6B" w:rsidRPr="00414D88" w:rsidRDefault="00046A6B" w:rsidP="00A2134B">
      <w:pPr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14:paraId="2456D342" w14:textId="26759E3B" w:rsidR="002C5E61" w:rsidRDefault="004544B6" w:rsidP="00A2134B">
      <w:pPr>
        <w:rPr>
          <w:rFonts w:asciiTheme="minorHAnsi" w:hAnsiTheme="minorHAnsi" w:cstheme="minorHAnsi"/>
          <w:color w:val="000000" w:themeColor="text1"/>
        </w:rPr>
      </w:pPr>
      <w:r w:rsidRPr="00414D88">
        <w:rPr>
          <w:rFonts w:asciiTheme="minorHAnsi" w:hAnsiTheme="minorHAnsi" w:cstheme="minorHAnsi"/>
          <w:color w:val="000000" w:themeColor="text1"/>
        </w:rPr>
        <w:t>P-values of tested variants</w:t>
      </w:r>
      <w:r w:rsidR="004A63AD" w:rsidRPr="00414D88">
        <w:rPr>
          <w:rFonts w:asciiTheme="minorHAnsi" w:hAnsiTheme="minorHAnsi" w:cstheme="minorHAnsi"/>
          <w:color w:val="000000" w:themeColor="text1"/>
        </w:rPr>
        <w:t xml:space="preserve"> </w:t>
      </w:r>
      <w:r w:rsidRPr="00414D88">
        <w:rPr>
          <w:rFonts w:asciiTheme="minorHAnsi" w:hAnsiTheme="minorHAnsi" w:cstheme="minorHAnsi"/>
          <w:color w:val="000000" w:themeColor="text1"/>
        </w:rPr>
        <w:t xml:space="preserve">were subjected to adjusted p-value calculations for </w:t>
      </w:r>
      <w:proofErr w:type="spellStart"/>
      <w:r w:rsidRPr="00414D88">
        <w:rPr>
          <w:rFonts w:asciiTheme="minorHAnsi" w:hAnsiTheme="minorHAnsi" w:cstheme="minorHAnsi"/>
          <w:color w:val="000000" w:themeColor="text1"/>
        </w:rPr>
        <w:t>Bonefferoni</w:t>
      </w:r>
      <w:proofErr w:type="spellEnd"/>
      <w:r w:rsidRPr="00414D88">
        <w:rPr>
          <w:rFonts w:asciiTheme="minorHAnsi" w:hAnsiTheme="minorHAnsi" w:cstheme="minorHAnsi"/>
          <w:color w:val="000000" w:themeColor="text1"/>
        </w:rPr>
        <w:t xml:space="preserve"> correction and q-</w:t>
      </w:r>
      <w:r w:rsidRPr="006317BC">
        <w:rPr>
          <w:rFonts w:asciiTheme="minorHAnsi" w:hAnsiTheme="minorHAnsi" w:cstheme="minorHAnsi"/>
          <w:color w:val="000000" w:themeColor="text1"/>
        </w:rPr>
        <w:t xml:space="preserve">values using the </w:t>
      </w:r>
      <w:proofErr w:type="spellStart"/>
      <w:r w:rsidRPr="006317BC">
        <w:rPr>
          <w:rFonts w:asciiTheme="minorHAnsi" w:eastAsiaTheme="minorHAnsi" w:hAnsiTheme="minorHAnsi" w:cstheme="minorHAnsi"/>
          <w:color w:val="000000"/>
          <w:lang w:val="en-US"/>
        </w:rPr>
        <w:t>calculate_adjusted_</w:t>
      </w:r>
      <w:proofErr w:type="gramStart"/>
      <w:r w:rsidRPr="006317BC">
        <w:rPr>
          <w:rFonts w:asciiTheme="minorHAnsi" w:eastAsiaTheme="minorHAnsi" w:hAnsiTheme="minorHAnsi" w:cstheme="minorHAnsi"/>
          <w:color w:val="000000"/>
          <w:lang w:val="en-US"/>
        </w:rPr>
        <w:t>pvalues.R</w:t>
      </w:r>
      <w:proofErr w:type="spellEnd"/>
      <w:proofErr w:type="gramEnd"/>
      <w:r w:rsidRPr="006317BC">
        <w:rPr>
          <w:rFonts w:asciiTheme="minorHAnsi" w:eastAsiaTheme="minorHAnsi" w:hAnsiTheme="minorHAnsi" w:cstheme="minorHAnsi"/>
          <w:color w:val="000000"/>
          <w:lang w:val="en-US"/>
        </w:rPr>
        <w:t xml:space="preserve"> script which uses the </w:t>
      </w:r>
      <w:proofErr w:type="spellStart"/>
      <w:r w:rsidRPr="006317BC">
        <w:rPr>
          <w:rFonts w:asciiTheme="minorHAnsi" w:eastAsiaTheme="minorHAnsi" w:hAnsiTheme="minorHAnsi" w:cstheme="minorHAnsi"/>
          <w:color w:val="000000"/>
          <w:lang w:val="en-US"/>
        </w:rPr>
        <w:t>pvalue.adjust</w:t>
      </w:r>
      <w:proofErr w:type="spellEnd"/>
      <w:r w:rsidR="004A63AD" w:rsidRPr="00414D88">
        <w:rPr>
          <w:rFonts w:asciiTheme="minorHAnsi" w:hAnsiTheme="minorHAnsi" w:cstheme="minorHAnsi"/>
          <w:color w:val="000000" w:themeColor="text1"/>
        </w:rPr>
        <w:t xml:space="preserve"> </w:t>
      </w:r>
      <w:r w:rsidRPr="00414D88">
        <w:rPr>
          <w:rFonts w:asciiTheme="minorHAnsi" w:hAnsiTheme="minorHAnsi" w:cstheme="minorHAnsi"/>
          <w:color w:val="000000" w:themeColor="text1"/>
        </w:rPr>
        <w:t xml:space="preserve">function and the </w:t>
      </w:r>
      <w:proofErr w:type="spellStart"/>
      <w:r w:rsidRPr="00414D88">
        <w:rPr>
          <w:rFonts w:asciiTheme="minorHAnsi" w:hAnsiTheme="minorHAnsi" w:cstheme="minorHAnsi"/>
          <w:color w:val="000000" w:themeColor="text1"/>
        </w:rPr>
        <w:t>qvalue</w:t>
      </w:r>
      <w:proofErr w:type="spellEnd"/>
      <w:r w:rsidRPr="00414D88">
        <w:rPr>
          <w:rFonts w:asciiTheme="minorHAnsi" w:hAnsiTheme="minorHAnsi" w:cstheme="minorHAnsi"/>
          <w:color w:val="000000" w:themeColor="text1"/>
        </w:rPr>
        <w:t xml:space="preserve"> library in R. </w:t>
      </w:r>
      <w:r w:rsidR="00BE0DA1" w:rsidRPr="00414D88">
        <w:rPr>
          <w:rFonts w:asciiTheme="minorHAnsi" w:hAnsiTheme="minorHAnsi" w:cstheme="minorHAnsi"/>
          <w:color w:val="000000" w:themeColor="text1"/>
        </w:rPr>
        <w:t xml:space="preserve">The following command was </w:t>
      </w:r>
      <w:proofErr w:type="gramStart"/>
      <w:r w:rsidR="00BE0DA1" w:rsidRPr="00414D88">
        <w:rPr>
          <w:rFonts w:asciiTheme="minorHAnsi" w:hAnsiTheme="minorHAnsi" w:cstheme="minorHAnsi"/>
          <w:color w:val="000000" w:themeColor="text1"/>
        </w:rPr>
        <w:t>used</w:t>
      </w:r>
      <w:r w:rsidR="002C5E61">
        <w:rPr>
          <w:rFonts w:asciiTheme="minorHAnsi" w:hAnsiTheme="minorHAnsi" w:cstheme="minorHAnsi"/>
          <w:color w:val="000000" w:themeColor="text1"/>
        </w:rPr>
        <w:t>;</w:t>
      </w:r>
      <w:proofErr w:type="gramEnd"/>
    </w:p>
    <w:p w14:paraId="0943F9FB" w14:textId="77777777" w:rsidR="002C5E61" w:rsidRDefault="002C5E61" w:rsidP="00A2134B">
      <w:pPr>
        <w:rPr>
          <w:rFonts w:asciiTheme="minorHAnsi" w:hAnsiTheme="minorHAnsi" w:cstheme="minorHAnsi"/>
          <w:color w:val="000000" w:themeColor="text1"/>
        </w:rPr>
      </w:pPr>
    </w:p>
    <w:p w14:paraId="5FCBCA7A" w14:textId="75E0B863" w:rsidR="002C5E61" w:rsidRDefault="00BE0DA1" w:rsidP="00A2134B">
      <w:pPr>
        <w:rPr>
          <w:rFonts w:asciiTheme="minorHAnsi" w:hAnsiTheme="minorHAnsi" w:cstheme="minorHAnsi"/>
          <w:color w:val="000000" w:themeColor="text1"/>
        </w:rPr>
      </w:pPr>
      <w:proofErr w:type="spellStart"/>
      <w:r w:rsidRPr="00414D88">
        <w:rPr>
          <w:rFonts w:ascii="Menlo" w:eastAsiaTheme="minorHAnsi" w:hAnsi="Menlo" w:cs="Menlo"/>
          <w:color w:val="000000" w:themeColor="text1"/>
          <w:lang w:val="en-US"/>
        </w:rPr>
        <w:t>Rscript</w:t>
      </w:r>
      <w:proofErr w:type="spellEnd"/>
      <w:r w:rsidRPr="00414D88">
        <w:rPr>
          <w:rFonts w:ascii="Menlo" w:eastAsiaTheme="minorHAnsi" w:hAnsi="Menlo" w:cs="Menlo"/>
          <w:color w:val="000000" w:themeColor="text1"/>
          <w:lang w:val="en-US"/>
        </w:rPr>
        <w:t xml:space="preserve"> </w:t>
      </w:r>
      <w:proofErr w:type="spellStart"/>
      <w:r w:rsidRPr="00414D88">
        <w:rPr>
          <w:rFonts w:ascii="Menlo" w:eastAsiaTheme="minorHAnsi" w:hAnsi="Menlo" w:cs="Menlo"/>
          <w:color w:val="000000" w:themeColor="text1"/>
          <w:lang w:val="en-US"/>
        </w:rPr>
        <w:t>calculate_adjusted_</w:t>
      </w:r>
      <w:proofErr w:type="gramStart"/>
      <w:r w:rsidRPr="00414D88">
        <w:rPr>
          <w:rFonts w:ascii="Menlo" w:eastAsiaTheme="minorHAnsi" w:hAnsi="Menlo" w:cs="Menlo"/>
          <w:color w:val="000000" w:themeColor="text1"/>
          <w:lang w:val="en-US"/>
        </w:rPr>
        <w:t>pvalues.R</w:t>
      </w:r>
      <w:proofErr w:type="spellEnd"/>
      <w:proofErr w:type="gramEnd"/>
      <w:r w:rsidRPr="00414D88">
        <w:rPr>
          <w:rFonts w:ascii="Menlo" w:eastAsiaTheme="minorHAnsi" w:hAnsi="Menlo" w:cs="Menlo"/>
          <w:color w:val="000000" w:themeColor="text1"/>
          <w:lang w:val="en-US"/>
        </w:rPr>
        <w:t xml:space="preserve"> -</w:t>
      </w:r>
      <w:proofErr w:type="spellStart"/>
      <w:r w:rsidRPr="00414D88">
        <w:rPr>
          <w:rFonts w:ascii="Menlo" w:eastAsiaTheme="minorHAnsi" w:hAnsi="Menlo" w:cs="Menlo"/>
          <w:color w:val="000000" w:themeColor="text1"/>
          <w:lang w:val="en-US"/>
        </w:rPr>
        <w:t>i</w:t>
      </w:r>
      <w:proofErr w:type="spellEnd"/>
      <w:r w:rsidRPr="00414D88">
        <w:rPr>
          <w:rFonts w:ascii="Menlo" w:eastAsiaTheme="minorHAnsi" w:hAnsi="Menlo" w:cs="Menlo"/>
          <w:color w:val="000000" w:themeColor="text1"/>
          <w:lang w:val="en-US"/>
        </w:rPr>
        <w:t xml:space="preserve"> </w:t>
      </w:r>
      <w:proofErr w:type="spellStart"/>
      <w:r w:rsidRPr="00414D88">
        <w:rPr>
          <w:rFonts w:ascii="Menlo" w:eastAsiaTheme="minorHAnsi" w:hAnsi="Menlo" w:cs="Menlo"/>
          <w:color w:val="000000" w:themeColor="text1"/>
          <w:lang w:val="en-US"/>
        </w:rPr>
        <w:t>mvp_phenotype_association_file</w:t>
      </w:r>
      <w:proofErr w:type="spellEnd"/>
      <w:r w:rsidRPr="00414D88">
        <w:rPr>
          <w:rFonts w:ascii="Menlo" w:eastAsiaTheme="minorHAnsi" w:hAnsi="Menlo" w:cs="Menlo"/>
          <w:color w:val="000000" w:themeColor="text1"/>
          <w:lang w:val="en-US"/>
        </w:rPr>
        <w:t xml:space="preserve"> -o </w:t>
      </w:r>
      <w:proofErr w:type="spellStart"/>
      <w:r w:rsidRPr="00414D88">
        <w:rPr>
          <w:rFonts w:ascii="Menlo" w:eastAsiaTheme="minorHAnsi" w:hAnsi="Menlo" w:cs="Menlo"/>
          <w:color w:val="000000" w:themeColor="text1"/>
          <w:lang w:val="en-US"/>
        </w:rPr>
        <w:t>adjusted_pvalues_outfile</w:t>
      </w:r>
      <w:proofErr w:type="spellEnd"/>
      <w:r w:rsidRPr="00414D88">
        <w:rPr>
          <w:rFonts w:asciiTheme="minorHAnsi" w:hAnsiTheme="minorHAnsi" w:cstheme="minorHAnsi"/>
          <w:color w:val="000000" w:themeColor="text1"/>
        </w:rPr>
        <w:t>.</w:t>
      </w:r>
    </w:p>
    <w:p w14:paraId="287EE075" w14:textId="77777777" w:rsidR="002C5E61" w:rsidRDefault="002C5E61" w:rsidP="00A2134B">
      <w:pPr>
        <w:rPr>
          <w:rFonts w:asciiTheme="minorHAnsi" w:hAnsiTheme="minorHAnsi" w:cstheme="minorHAnsi"/>
          <w:color w:val="000000" w:themeColor="text1"/>
        </w:rPr>
      </w:pPr>
    </w:p>
    <w:p w14:paraId="5D090014" w14:textId="796EBE13" w:rsidR="00BE0DA1" w:rsidRPr="00414D88" w:rsidRDefault="00BF5D1C" w:rsidP="00A2134B">
      <w:pPr>
        <w:rPr>
          <w:rFonts w:asciiTheme="minorHAnsi" w:hAnsiTheme="minorHAnsi" w:cstheme="minorHAnsi"/>
          <w:color w:val="000000" w:themeColor="text1"/>
        </w:rPr>
      </w:pPr>
      <w:r w:rsidRPr="00414D88">
        <w:rPr>
          <w:rFonts w:asciiTheme="minorHAnsi" w:hAnsiTheme="minorHAnsi" w:cstheme="minorHAnsi"/>
          <w:color w:val="000000" w:themeColor="text1"/>
        </w:rPr>
        <w:t xml:space="preserve">Where the </w:t>
      </w:r>
      <w:proofErr w:type="spellStart"/>
      <w:r w:rsidRPr="00414D88">
        <w:rPr>
          <w:rFonts w:asciiTheme="minorHAnsi" w:eastAsiaTheme="minorHAnsi" w:hAnsiTheme="minorHAnsi" w:cstheme="minorHAnsi"/>
          <w:color w:val="000000" w:themeColor="text1"/>
          <w:lang w:val="en-US"/>
        </w:rPr>
        <w:t>mvp_phenotype_association_file</w:t>
      </w:r>
      <w:proofErr w:type="spellEnd"/>
      <w:r w:rsidRPr="00414D88">
        <w:rPr>
          <w:rFonts w:asciiTheme="minorHAnsi" w:eastAsiaTheme="minorHAnsi" w:hAnsiTheme="minorHAnsi" w:cstheme="minorHAnsi"/>
          <w:color w:val="000000" w:themeColor="text1"/>
          <w:lang w:val="en-US"/>
        </w:rPr>
        <w:t xml:space="preserve"> was the phenotype.MLM.csv file and the </w:t>
      </w:r>
      <w:proofErr w:type="spellStart"/>
      <w:r w:rsidRPr="00414D88">
        <w:rPr>
          <w:rFonts w:asciiTheme="minorHAnsi" w:eastAsiaTheme="minorHAnsi" w:hAnsiTheme="minorHAnsi" w:cstheme="minorHAnsi"/>
          <w:color w:val="000000" w:themeColor="text1"/>
          <w:lang w:val="en-US"/>
        </w:rPr>
        <w:t>adjusted_pvalues_outfile</w:t>
      </w:r>
      <w:proofErr w:type="spellEnd"/>
      <w:r w:rsidRPr="00414D88">
        <w:rPr>
          <w:rFonts w:asciiTheme="minorHAnsi" w:eastAsiaTheme="minorHAnsi" w:hAnsiTheme="minorHAnsi" w:cstheme="minorHAnsi"/>
          <w:color w:val="000000" w:themeColor="text1"/>
          <w:lang w:val="en-US"/>
        </w:rPr>
        <w:t xml:space="preserve"> is the </w:t>
      </w:r>
      <w:proofErr w:type="spellStart"/>
      <w:r w:rsidRPr="00414D88">
        <w:rPr>
          <w:rFonts w:asciiTheme="minorHAnsi" w:eastAsiaTheme="minorHAnsi" w:hAnsiTheme="minorHAnsi" w:cstheme="minorHAnsi"/>
          <w:color w:val="000000" w:themeColor="text1"/>
          <w:lang w:val="en-US"/>
        </w:rPr>
        <w:t>phenotype.MLM.adjusted.pvalues.tsv</w:t>
      </w:r>
      <w:proofErr w:type="spellEnd"/>
      <w:r w:rsidRPr="00414D88">
        <w:rPr>
          <w:rFonts w:asciiTheme="minorHAnsi" w:eastAsiaTheme="minorHAnsi" w:hAnsiTheme="minorHAnsi" w:cstheme="minorHAnsi"/>
          <w:color w:val="000000" w:themeColor="text1"/>
          <w:lang w:val="en-US"/>
        </w:rPr>
        <w:t xml:space="preserve"> file.</w:t>
      </w:r>
    </w:p>
    <w:p w14:paraId="629D0F6B" w14:textId="3EEF60C1" w:rsidR="00AA7F13" w:rsidRPr="00414D88" w:rsidRDefault="004544B6" w:rsidP="00A2134B">
      <w:pPr>
        <w:rPr>
          <w:rFonts w:asciiTheme="minorHAnsi" w:hAnsiTheme="minorHAnsi" w:cstheme="minorHAnsi"/>
          <w:color w:val="000000" w:themeColor="text1"/>
        </w:rPr>
      </w:pPr>
      <w:r w:rsidRPr="00414D88">
        <w:rPr>
          <w:rFonts w:asciiTheme="minorHAnsi" w:hAnsiTheme="minorHAnsi" w:cstheme="minorHAnsi"/>
          <w:color w:val="000000" w:themeColor="text1"/>
        </w:rPr>
        <w:t xml:space="preserve">It was determined that an alpha value less than or equal to 0.05 </w:t>
      </w:r>
      <w:r w:rsidR="00BF5D1C" w:rsidRPr="00414D88">
        <w:rPr>
          <w:rFonts w:asciiTheme="minorHAnsi" w:hAnsiTheme="minorHAnsi" w:cstheme="minorHAnsi"/>
          <w:color w:val="000000" w:themeColor="text1"/>
        </w:rPr>
        <w:t xml:space="preserve">of each </w:t>
      </w:r>
      <w:proofErr w:type="spellStart"/>
      <w:r w:rsidR="00BF5D1C" w:rsidRPr="00414D88">
        <w:rPr>
          <w:rFonts w:asciiTheme="minorHAnsi" w:hAnsiTheme="minorHAnsi" w:cstheme="minorHAnsi"/>
          <w:color w:val="000000" w:themeColor="text1"/>
        </w:rPr>
        <w:t>pvalue</w:t>
      </w:r>
      <w:proofErr w:type="spellEnd"/>
      <w:r w:rsidR="00BF5D1C" w:rsidRPr="00414D88">
        <w:rPr>
          <w:rFonts w:asciiTheme="minorHAnsi" w:hAnsiTheme="minorHAnsi" w:cstheme="minorHAnsi"/>
          <w:color w:val="000000" w:themeColor="text1"/>
        </w:rPr>
        <w:t xml:space="preserve"> was used to</w:t>
      </w:r>
      <w:r w:rsidR="004A63AD" w:rsidRPr="00414D88">
        <w:rPr>
          <w:rFonts w:asciiTheme="minorHAnsi" w:hAnsiTheme="minorHAnsi" w:cstheme="minorHAnsi"/>
          <w:color w:val="000000" w:themeColor="text1"/>
        </w:rPr>
        <w:t xml:space="preserve"> retain</w:t>
      </w:r>
      <w:r w:rsidR="00BF5D1C" w:rsidRPr="00414D88">
        <w:rPr>
          <w:rFonts w:asciiTheme="minorHAnsi" w:hAnsiTheme="minorHAnsi" w:cstheme="minorHAnsi"/>
          <w:color w:val="000000" w:themeColor="text1"/>
        </w:rPr>
        <w:t xml:space="preserve"> SNP variants</w:t>
      </w:r>
      <w:r w:rsidR="004A63AD" w:rsidRPr="00414D88">
        <w:rPr>
          <w:rFonts w:asciiTheme="minorHAnsi" w:hAnsiTheme="minorHAnsi" w:cstheme="minorHAnsi"/>
          <w:color w:val="000000" w:themeColor="text1"/>
        </w:rPr>
        <w:t xml:space="preserve"> </w:t>
      </w:r>
      <w:r w:rsidR="001B42EE" w:rsidRPr="00414D88">
        <w:rPr>
          <w:rFonts w:asciiTheme="minorHAnsi" w:hAnsiTheme="minorHAnsi" w:cstheme="minorHAnsi"/>
          <w:color w:val="000000" w:themeColor="text1"/>
        </w:rPr>
        <w:t>for further processing</w:t>
      </w:r>
      <w:r w:rsidR="00BF5D1C" w:rsidRPr="00414D88">
        <w:rPr>
          <w:rFonts w:asciiTheme="minorHAnsi" w:hAnsiTheme="minorHAnsi" w:cstheme="minorHAnsi"/>
          <w:color w:val="000000" w:themeColor="text1"/>
        </w:rPr>
        <w:t xml:space="preserve">. It was determined that the </w:t>
      </w:r>
      <w:r w:rsidR="00F94488" w:rsidRPr="00414D88">
        <w:rPr>
          <w:rFonts w:asciiTheme="minorHAnsi" w:hAnsiTheme="minorHAnsi" w:cstheme="minorHAnsi"/>
          <w:color w:val="000000" w:themeColor="text1"/>
        </w:rPr>
        <w:t>Bonferroni</w:t>
      </w:r>
      <w:r w:rsidR="00BF5D1C" w:rsidRPr="00414D88">
        <w:rPr>
          <w:rFonts w:asciiTheme="minorHAnsi" w:hAnsiTheme="minorHAnsi" w:cstheme="minorHAnsi"/>
          <w:color w:val="000000" w:themeColor="text1"/>
        </w:rPr>
        <w:t xml:space="preserve"> correction and FDR adjusted </w:t>
      </w:r>
      <w:proofErr w:type="spellStart"/>
      <w:r w:rsidR="00BF5D1C" w:rsidRPr="00414D88">
        <w:rPr>
          <w:rFonts w:asciiTheme="minorHAnsi" w:hAnsiTheme="minorHAnsi" w:cstheme="minorHAnsi"/>
          <w:color w:val="000000" w:themeColor="text1"/>
        </w:rPr>
        <w:t>pvalues</w:t>
      </w:r>
      <w:proofErr w:type="spellEnd"/>
      <w:r w:rsidR="00BF5D1C" w:rsidRPr="00414D88">
        <w:rPr>
          <w:rFonts w:asciiTheme="minorHAnsi" w:hAnsiTheme="minorHAnsi" w:cstheme="minorHAnsi"/>
          <w:color w:val="000000" w:themeColor="text1"/>
        </w:rPr>
        <w:t xml:space="preserve"> were two stringent</w:t>
      </w:r>
      <w:r w:rsidR="001B42EE" w:rsidRPr="00414D88">
        <w:rPr>
          <w:rFonts w:asciiTheme="minorHAnsi" w:hAnsiTheme="minorHAnsi" w:cstheme="minorHAnsi"/>
          <w:color w:val="000000" w:themeColor="text1"/>
        </w:rPr>
        <w:t xml:space="preserve"> </w:t>
      </w:r>
      <w:r w:rsidR="00BF5D1C" w:rsidRPr="00414D88">
        <w:rPr>
          <w:rFonts w:asciiTheme="minorHAnsi" w:hAnsiTheme="minorHAnsi" w:cstheme="minorHAnsi"/>
          <w:color w:val="000000" w:themeColor="text1"/>
        </w:rPr>
        <w:t xml:space="preserve">as there were no significant adjusted </w:t>
      </w:r>
      <w:proofErr w:type="spellStart"/>
      <w:r w:rsidR="00BF5D1C" w:rsidRPr="00414D88">
        <w:rPr>
          <w:rFonts w:asciiTheme="minorHAnsi" w:hAnsiTheme="minorHAnsi" w:cstheme="minorHAnsi"/>
          <w:color w:val="000000" w:themeColor="text1"/>
        </w:rPr>
        <w:t>pvalues</w:t>
      </w:r>
      <w:proofErr w:type="spellEnd"/>
      <w:r w:rsidR="00BF5D1C" w:rsidRPr="00414D88">
        <w:rPr>
          <w:rFonts w:asciiTheme="minorHAnsi" w:hAnsiTheme="minorHAnsi" w:cstheme="minorHAnsi"/>
          <w:color w:val="000000" w:themeColor="text1"/>
        </w:rPr>
        <w:t xml:space="preserve"> at the </w:t>
      </w:r>
      <w:proofErr w:type="spellStart"/>
      <w:r w:rsidR="00BF5D1C" w:rsidRPr="00414D88">
        <w:rPr>
          <w:rFonts w:asciiTheme="minorHAnsi" w:hAnsiTheme="minorHAnsi" w:cstheme="minorHAnsi"/>
          <w:color w:val="000000" w:themeColor="text1"/>
        </w:rPr>
        <w:t>alpha_value</w:t>
      </w:r>
      <w:proofErr w:type="spellEnd"/>
      <w:r w:rsidR="00BF5D1C" w:rsidRPr="00414D88">
        <w:rPr>
          <w:rFonts w:asciiTheme="minorHAnsi" w:hAnsiTheme="minorHAnsi" w:cstheme="minorHAnsi"/>
          <w:color w:val="000000" w:themeColor="text1"/>
        </w:rPr>
        <w:t xml:space="preserve"> &lt;= 0.05 </w:t>
      </w:r>
      <w:r w:rsidR="00BF5D1C" w:rsidRPr="00F94488">
        <w:rPr>
          <w:rFonts w:asciiTheme="minorHAnsi" w:hAnsiTheme="minorHAnsi" w:cstheme="minorHAnsi"/>
          <w:color w:val="000000" w:themeColor="text1"/>
        </w:rPr>
        <w:t xml:space="preserve">significance level. </w:t>
      </w:r>
      <w:r w:rsidR="009E2076">
        <w:rPr>
          <w:rFonts w:asciiTheme="minorHAnsi" w:hAnsiTheme="minorHAnsi" w:cstheme="minorHAnsi"/>
          <w:color w:val="000000" w:themeColor="text1"/>
        </w:rPr>
        <w:t>T</w:t>
      </w:r>
      <w:r w:rsidR="00BF5D1C" w:rsidRPr="00F94488">
        <w:rPr>
          <w:rFonts w:asciiTheme="minorHAnsi" w:hAnsiTheme="minorHAnsi" w:cstheme="minorHAnsi"/>
          <w:color w:val="000000" w:themeColor="text1"/>
        </w:rPr>
        <w:t>he alpha value</w:t>
      </w:r>
      <w:r w:rsidR="0060133A">
        <w:rPr>
          <w:rFonts w:asciiTheme="minorHAnsi" w:hAnsiTheme="minorHAnsi" w:cstheme="minorHAnsi"/>
          <w:color w:val="000000" w:themeColor="text1"/>
        </w:rPr>
        <w:t xml:space="preserve"> = 0.05</w:t>
      </w:r>
      <w:r w:rsidR="00BF5D1C" w:rsidRPr="00F94488">
        <w:rPr>
          <w:rFonts w:asciiTheme="minorHAnsi" w:hAnsiTheme="minorHAnsi" w:cstheme="minorHAnsi"/>
          <w:color w:val="000000" w:themeColor="text1"/>
        </w:rPr>
        <w:t xml:space="preserve"> &lt;= </w:t>
      </w:r>
      <w:proofErr w:type="spellStart"/>
      <w:r w:rsidR="00BF5D1C" w:rsidRPr="00F94488">
        <w:rPr>
          <w:rFonts w:asciiTheme="minorHAnsi" w:hAnsiTheme="minorHAnsi" w:cstheme="minorHAnsi"/>
          <w:color w:val="000000" w:themeColor="text1"/>
        </w:rPr>
        <w:t>pvalue</w:t>
      </w:r>
      <w:proofErr w:type="spellEnd"/>
      <w:r w:rsidR="00BF5D1C" w:rsidRPr="00F94488">
        <w:rPr>
          <w:rFonts w:asciiTheme="minorHAnsi" w:hAnsiTheme="minorHAnsi" w:cstheme="minorHAnsi"/>
          <w:color w:val="000000" w:themeColor="text1"/>
        </w:rPr>
        <w:t xml:space="preserve"> resulted in </w:t>
      </w:r>
      <w:r w:rsidR="00174EA1" w:rsidRPr="00F94488">
        <w:rPr>
          <w:rFonts w:asciiTheme="minorHAnsi" w:hAnsiTheme="minorHAnsi" w:cstheme="minorHAnsi"/>
          <w:color w:val="000000" w:themeColor="text1"/>
        </w:rPr>
        <w:t xml:space="preserve">total of </w:t>
      </w:r>
      <w:r w:rsidR="00BF5D1C" w:rsidRPr="00F94488">
        <w:rPr>
          <w:rFonts w:asciiTheme="minorHAnsi" w:hAnsiTheme="minorHAnsi" w:cstheme="minorHAnsi"/>
          <w:color w:val="000000" w:themeColor="text1"/>
        </w:rPr>
        <w:t>230</w:t>
      </w:r>
      <w:r w:rsidR="00174EA1" w:rsidRPr="00F94488">
        <w:rPr>
          <w:rFonts w:asciiTheme="minorHAnsi" w:hAnsiTheme="minorHAnsi" w:cstheme="minorHAnsi"/>
          <w:color w:val="000000" w:themeColor="text1"/>
        </w:rPr>
        <w:t xml:space="preserve"> individual genotypes </w:t>
      </w:r>
      <w:r w:rsidR="00F863C6" w:rsidRPr="00F94488">
        <w:rPr>
          <w:rFonts w:asciiTheme="minorHAnsi" w:hAnsiTheme="minorHAnsi" w:cstheme="minorHAnsi"/>
          <w:color w:val="000000" w:themeColor="text1"/>
        </w:rPr>
        <w:t xml:space="preserve">and </w:t>
      </w:r>
      <w:r w:rsidR="00BF5D1C" w:rsidRPr="00F94488">
        <w:rPr>
          <w:rFonts w:asciiTheme="minorHAnsi" w:eastAsiaTheme="minorHAnsi" w:hAnsiTheme="minorHAnsi" w:cstheme="minorHAnsi"/>
          <w:color w:val="000000"/>
          <w:lang w:val="en-US"/>
        </w:rPr>
        <w:t>10945</w:t>
      </w:r>
      <w:r w:rsidR="00BF5D1C" w:rsidRPr="00F94488">
        <w:rPr>
          <w:rFonts w:asciiTheme="minorHAnsi" w:hAnsiTheme="minorHAnsi" w:cstheme="minorHAnsi"/>
          <w:color w:val="000000" w:themeColor="text1"/>
        </w:rPr>
        <w:t xml:space="preserve"> SNP </w:t>
      </w:r>
      <w:r w:rsidR="00BC340C" w:rsidRPr="00F94488">
        <w:rPr>
          <w:rFonts w:asciiTheme="minorHAnsi" w:hAnsiTheme="minorHAnsi" w:cstheme="minorHAnsi"/>
          <w:color w:val="000000" w:themeColor="text1"/>
        </w:rPr>
        <w:t>variants</w:t>
      </w:r>
      <w:r w:rsidR="00F94488">
        <w:rPr>
          <w:rFonts w:asciiTheme="minorHAnsi" w:hAnsiTheme="minorHAnsi" w:cstheme="minorHAnsi"/>
          <w:color w:val="000000" w:themeColor="text1"/>
        </w:rPr>
        <w:t>. Since polygenetic linear regression, LASSO regression (L1 Regularization), and RIDGE regression (L2 Regularization) requires the</w:t>
      </w:r>
      <w:r w:rsidR="00567AC1">
        <w:rPr>
          <w:rFonts w:asciiTheme="minorHAnsi" w:hAnsiTheme="minorHAnsi" w:cstheme="minorHAnsi"/>
          <w:color w:val="000000" w:themeColor="text1"/>
        </w:rPr>
        <w:t xml:space="preserve"> number of features for each</w:t>
      </w:r>
      <w:r w:rsidR="00F94488">
        <w:rPr>
          <w:rFonts w:asciiTheme="minorHAnsi" w:hAnsiTheme="minorHAnsi" w:cstheme="minorHAnsi"/>
          <w:color w:val="000000" w:themeColor="text1"/>
        </w:rPr>
        <w:t xml:space="preserve"> predictors X to be less than Y the target</w:t>
      </w:r>
      <w:r w:rsidR="00BC340C" w:rsidRPr="00F94488">
        <w:rPr>
          <w:rFonts w:asciiTheme="minorHAnsi" w:hAnsiTheme="minorHAnsi" w:cstheme="minorHAnsi"/>
          <w:color w:val="000000" w:themeColor="text1"/>
        </w:rPr>
        <w:t xml:space="preserve"> </w:t>
      </w:r>
      <w:r w:rsidR="00BF5D1C" w:rsidRPr="00F94488">
        <w:rPr>
          <w:rFonts w:asciiTheme="minorHAnsi" w:hAnsiTheme="minorHAnsi" w:cstheme="minorHAnsi"/>
          <w:color w:val="000000" w:themeColor="text1"/>
        </w:rPr>
        <w:t xml:space="preserve">it was suggested to </w:t>
      </w:r>
      <w:r w:rsidR="00F94488">
        <w:rPr>
          <w:rFonts w:asciiTheme="minorHAnsi" w:hAnsiTheme="minorHAnsi" w:cstheme="minorHAnsi"/>
          <w:color w:val="000000" w:themeColor="text1"/>
        </w:rPr>
        <w:t xml:space="preserve">first </w:t>
      </w:r>
      <w:r w:rsidR="00BF5D1C" w:rsidRPr="00F94488">
        <w:rPr>
          <w:rFonts w:asciiTheme="minorHAnsi" w:hAnsiTheme="minorHAnsi" w:cstheme="minorHAnsi"/>
          <w:color w:val="000000" w:themeColor="text1"/>
        </w:rPr>
        <w:t xml:space="preserve">use </w:t>
      </w:r>
      <w:r w:rsidR="00F94488" w:rsidRPr="00F94488">
        <w:rPr>
          <w:rFonts w:asciiTheme="minorHAnsi" w:hAnsiTheme="minorHAnsi" w:cstheme="minorHAnsi"/>
          <w:color w:val="000000" w:themeColor="text1"/>
        </w:rPr>
        <w:t>Bonferroni</w:t>
      </w:r>
      <w:r w:rsidR="00BF5D1C" w:rsidRPr="00F94488">
        <w:rPr>
          <w:rFonts w:asciiTheme="minorHAnsi" w:hAnsiTheme="minorHAnsi" w:cstheme="minorHAnsi"/>
          <w:color w:val="000000" w:themeColor="text1"/>
        </w:rPr>
        <w:t xml:space="preserve"> Correction </w:t>
      </w:r>
      <w:r w:rsidR="00F94488">
        <w:rPr>
          <w:rFonts w:asciiTheme="minorHAnsi" w:hAnsiTheme="minorHAnsi" w:cstheme="minorHAnsi"/>
          <w:color w:val="000000" w:themeColor="text1"/>
        </w:rPr>
        <w:t>on</w:t>
      </w:r>
      <w:r w:rsidR="00BF5D1C" w:rsidRPr="00F94488">
        <w:rPr>
          <w:rFonts w:asciiTheme="minorHAnsi" w:hAnsiTheme="minorHAnsi" w:cstheme="minorHAnsi"/>
          <w:color w:val="000000" w:themeColor="text1"/>
        </w:rPr>
        <w:t xml:space="preserve"> the </w:t>
      </w:r>
      <w:proofErr w:type="spellStart"/>
      <w:r w:rsidR="00BF5D1C" w:rsidRPr="00F94488">
        <w:rPr>
          <w:rFonts w:asciiTheme="minorHAnsi" w:hAnsiTheme="minorHAnsi" w:cstheme="minorHAnsi"/>
          <w:color w:val="000000" w:themeColor="text1"/>
        </w:rPr>
        <w:t>pvalues</w:t>
      </w:r>
      <w:proofErr w:type="spellEnd"/>
      <w:r w:rsidR="00BF5D1C" w:rsidRPr="00F94488">
        <w:rPr>
          <w:rFonts w:asciiTheme="minorHAnsi" w:hAnsiTheme="minorHAnsi" w:cstheme="minorHAnsi"/>
          <w:color w:val="000000" w:themeColor="text1"/>
        </w:rPr>
        <w:t xml:space="preserve">. </w:t>
      </w:r>
      <w:r w:rsidR="003A0530" w:rsidRPr="00F94488">
        <w:rPr>
          <w:rFonts w:asciiTheme="minorHAnsi" w:hAnsiTheme="minorHAnsi" w:cstheme="minorHAnsi"/>
          <w:color w:val="000000" w:themeColor="text1"/>
        </w:rPr>
        <w:t>When</w:t>
      </w:r>
      <w:r w:rsidR="0060133A">
        <w:rPr>
          <w:rFonts w:asciiTheme="minorHAnsi" w:hAnsiTheme="minorHAnsi" w:cstheme="minorHAnsi"/>
          <w:color w:val="000000" w:themeColor="text1"/>
        </w:rPr>
        <w:t xml:space="preserve"> we calculated </w:t>
      </w:r>
      <w:r w:rsidR="003A0530" w:rsidRPr="00F94488">
        <w:rPr>
          <w:rFonts w:asciiTheme="minorHAnsi" w:hAnsiTheme="minorHAnsi" w:cstheme="minorHAnsi"/>
          <w:color w:val="000000" w:themeColor="text1"/>
        </w:rPr>
        <w:t xml:space="preserve">the </w:t>
      </w:r>
      <w:r w:rsidR="00F94488" w:rsidRPr="00F94488">
        <w:rPr>
          <w:rFonts w:asciiTheme="minorHAnsi" w:hAnsiTheme="minorHAnsi" w:cstheme="minorHAnsi"/>
          <w:color w:val="000000" w:themeColor="text1"/>
        </w:rPr>
        <w:t>Bonferroni</w:t>
      </w:r>
      <w:r w:rsidR="003A0530" w:rsidRPr="00F94488">
        <w:rPr>
          <w:rFonts w:asciiTheme="minorHAnsi" w:hAnsiTheme="minorHAnsi" w:cstheme="minorHAnsi"/>
          <w:color w:val="000000" w:themeColor="text1"/>
        </w:rPr>
        <w:t xml:space="preserve"> correction</w:t>
      </w:r>
      <w:r w:rsidR="0060133A">
        <w:rPr>
          <w:rFonts w:asciiTheme="minorHAnsi" w:hAnsiTheme="minorHAnsi" w:cstheme="minorHAnsi"/>
          <w:color w:val="000000" w:themeColor="text1"/>
        </w:rPr>
        <w:t xml:space="preserve">, </w:t>
      </w:r>
      <w:r w:rsidR="003A0530" w:rsidRPr="00F94488">
        <w:rPr>
          <w:rFonts w:asciiTheme="minorHAnsi" w:hAnsiTheme="minorHAnsi" w:cstheme="minorHAnsi"/>
          <w:color w:val="000000" w:themeColor="text1"/>
        </w:rPr>
        <w:t xml:space="preserve">alpha’ = 0.05/10946 </w:t>
      </w:r>
      <w:r w:rsidR="00F94488">
        <w:rPr>
          <w:rFonts w:asciiTheme="minorHAnsi" w:hAnsiTheme="minorHAnsi" w:cstheme="minorHAnsi"/>
          <w:color w:val="000000" w:themeColor="text1"/>
        </w:rPr>
        <w:t xml:space="preserve">were the alpha’ = </w:t>
      </w:r>
      <w:r w:rsidR="00F94488" w:rsidRPr="00F94488">
        <w:rPr>
          <w:rFonts w:asciiTheme="minorHAnsi" w:hAnsiTheme="minorHAnsi" w:cstheme="minorHAnsi"/>
          <w:color w:val="000000" w:themeColor="text1"/>
        </w:rPr>
        <w:t>4.56</w:t>
      </w:r>
      <w:r w:rsidR="00F94488">
        <w:rPr>
          <w:rFonts w:asciiTheme="minorHAnsi" w:hAnsiTheme="minorHAnsi" w:cstheme="minorHAnsi"/>
          <w:color w:val="000000" w:themeColor="text1"/>
        </w:rPr>
        <w:t xml:space="preserve">8 </w:t>
      </w:r>
      <w:r w:rsidR="0060133A">
        <w:rPr>
          <w:rFonts w:asciiTheme="minorHAnsi" w:hAnsiTheme="minorHAnsi" w:cstheme="minorHAnsi"/>
          <w:color w:val="000000" w:themeColor="text1"/>
        </w:rPr>
        <w:t>x</w:t>
      </w:r>
      <w:r w:rsidR="00F94488">
        <w:rPr>
          <w:rFonts w:asciiTheme="minorHAnsi" w:hAnsiTheme="minorHAnsi" w:cstheme="minorHAnsi"/>
          <w:color w:val="000000" w:themeColor="text1"/>
        </w:rPr>
        <w:t xml:space="preserve"> 10</w:t>
      </w:r>
      <w:r w:rsidR="00F94488" w:rsidRPr="00F94488">
        <w:rPr>
          <w:rFonts w:asciiTheme="minorHAnsi" w:hAnsiTheme="minorHAnsi" w:cstheme="minorHAnsi"/>
          <w:color w:val="000000" w:themeColor="text1"/>
          <w:vertAlign w:val="superscript"/>
        </w:rPr>
        <w:t>-6</w:t>
      </w:r>
      <w:r w:rsidR="00F94488">
        <w:rPr>
          <w:rFonts w:asciiTheme="minorHAnsi" w:hAnsiTheme="minorHAnsi" w:cstheme="minorHAnsi"/>
          <w:color w:val="000000" w:themeColor="text1"/>
        </w:rPr>
        <w:t xml:space="preserve"> </w:t>
      </w:r>
      <w:r w:rsidR="0060133A">
        <w:rPr>
          <w:rFonts w:asciiTheme="minorHAnsi" w:hAnsiTheme="minorHAnsi" w:cstheme="minorHAnsi"/>
          <w:color w:val="000000" w:themeColor="text1"/>
        </w:rPr>
        <w:t xml:space="preserve">it was determined that this value </w:t>
      </w:r>
      <w:r w:rsidR="00F94488">
        <w:rPr>
          <w:rFonts w:asciiTheme="minorHAnsi" w:hAnsiTheme="minorHAnsi" w:cstheme="minorHAnsi"/>
          <w:color w:val="000000" w:themeColor="text1"/>
        </w:rPr>
        <w:t xml:space="preserve">was too stringent of a threshold cut-off for </w:t>
      </w:r>
      <w:proofErr w:type="spellStart"/>
      <w:r w:rsidR="00F94488">
        <w:rPr>
          <w:rFonts w:asciiTheme="minorHAnsi" w:hAnsiTheme="minorHAnsi" w:cstheme="minorHAnsi"/>
          <w:color w:val="000000" w:themeColor="text1"/>
        </w:rPr>
        <w:t>pvalues</w:t>
      </w:r>
      <w:proofErr w:type="spellEnd"/>
      <w:r w:rsidR="00F94488">
        <w:rPr>
          <w:rFonts w:asciiTheme="minorHAnsi" w:hAnsiTheme="minorHAnsi" w:cstheme="minorHAnsi"/>
          <w:color w:val="000000" w:themeColor="text1"/>
        </w:rPr>
        <w:t xml:space="preserve"> because none passed this threshold and could be used. </w:t>
      </w:r>
      <w:r w:rsidR="004D265C">
        <w:rPr>
          <w:rFonts w:asciiTheme="minorHAnsi" w:hAnsiTheme="minorHAnsi" w:cstheme="minorHAnsi"/>
          <w:color w:val="000000" w:themeColor="text1"/>
        </w:rPr>
        <w:t xml:space="preserve">An </w:t>
      </w:r>
      <w:proofErr w:type="spellStart"/>
      <w:r w:rsidR="004D265C">
        <w:rPr>
          <w:rFonts w:asciiTheme="minorHAnsi" w:hAnsiTheme="minorHAnsi" w:cstheme="minorHAnsi"/>
          <w:color w:val="000000" w:themeColor="text1"/>
        </w:rPr>
        <w:t>alpha_value</w:t>
      </w:r>
      <w:proofErr w:type="spellEnd"/>
      <w:r w:rsidR="004D265C">
        <w:rPr>
          <w:rFonts w:asciiTheme="minorHAnsi" w:hAnsiTheme="minorHAnsi" w:cstheme="minorHAnsi"/>
          <w:color w:val="000000" w:themeColor="text1"/>
        </w:rPr>
        <w:t xml:space="preserve"> of </w:t>
      </w:r>
      <w:r w:rsidR="004D265C">
        <w:rPr>
          <w:rFonts w:ascii="Menlo" w:eastAsiaTheme="minorHAnsi" w:hAnsi="Menlo" w:cs="Menlo"/>
          <w:color w:val="000000"/>
          <w:sz w:val="22"/>
          <w:szCs w:val="22"/>
          <w:lang w:val="en-US"/>
        </w:rPr>
        <w:t>6.5 x 10</w:t>
      </w:r>
      <w:r w:rsidR="004D265C" w:rsidRPr="004D265C">
        <w:rPr>
          <w:rFonts w:ascii="Menlo" w:eastAsiaTheme="minorHAnsi" w:hAnsi="Menlo" w:cs="Menlo"/>
          <w:color w:val="000000"/>
          <w:sz w:val="22"/>
          <w:szCs w:val="22"/>
          <w:vertAlign w:val="superscript"/>
          <w:lang w:val="en-US"/>
        </w:rPr>
        <w:t>-4</w:t>
      </w:r>
      <w:r w:rsidR="00174EA1" w:rsidRPr="00F94488">
        <w:rPr>
          <w:rFonts w:asciiTheme="minorHAnsi" w:hAnsiTheme="minorHAnsi" w:cstheme="minorHAnsi"/>
          <w:color w:val="000000" w:themeColor="text1"/>
        </w:rPr>
        <w:t xml:space="preserve"> </w:t>
      </w:r>
      <w:r w:rsidR="004D265C">
        <w:rPr>
          <w:rFonts w:asciiTheme="minorHAnsi" w:hAnsiTheme="minorHAnsi" w:cstheme="minorHAnsi"/>
          <w:color w:val="000000" w:themeColor="text1"/>
        </w:rPr>
        <w:t xml:space="preserve">was used to filter genotypes and those that passed this threshold were </w:t>
      </w:r>
      <w:r w:rsidR="00174EA1" w:rsidRPr="00F94488">
        <w:rPr>
          <w:rFonts w:asciiTheme="minorHAnsi" w:hAnsiTheme="minorHAnsi" w:cstheme="minorHAnsi"/>
          <w:color w:val="000000" w:themeColor="text1"/>
        </w:rPr>
        <w:t>retained</w:t>
      </w:r>
      <w:r w:rsidR="00C7791A" w:rsidRPr="00F94488">
        <w:rPr>
          <w:rFonts w:asciiTheme="minorHAnsi" w:hAnsiTheme="minorHAnsi" w:cstheme="minorHAnsi"/>
          <w:color w:val="000000" w:themeColor="text1"/>
        </w:rPr>
        <w:t xml:space="preserve"> for further processing.</w:t>
      </w:r>
      <w:r w:rsidR="00567AC1">
        <w:rPr>
          <w:rFonts w:asciiTheme="minorHAnsi" w:hAnsiTheme="minorHAnsi" w:cstheme="minorHAnsi"/>
          <w:color w:val="000000" w:themeColor="text1"/>
        </w:rPr>
        <w:t xml:space="preserve"> A total of </w:t>
      </w:r>
      <w:r w:rsidR="00EA3385" w:rsidRPr="00F94488">
        <w:rPr>
          <w:rFonts w:asciiTheme="minorHAnsi" w:hAnsiTheme="minorHAnsi" w:cstheme="minorHAnsi"/>
          <w:color w:val="000000" w:themeColor="text1"/>
        </w:rPr>
        <w:t xml:space="preserve">230 individual genotypes and </w:t>
      </w:r>
      <w:r w:rsidR="00A02C8D">
        <w:rPr>
          <w:rFonts w:ascii="Menlo" w:eastAsiaTheme="minorHAnsi" w:hAnsi="Menlo" w:cs="Menlo"/>
          <w:color w:val="000000"/>
          <w:sz w:val="22"/>
          <w:szCs w:val="22"/>
          <w:lang w:val="en-US"/>
        </w:rPr>
        <w:t xml:space="preserve">223 </w:t>
      </w:r>
      <w:r w:rsidR="00EA3385" w:rsidRPr="00F94488">
        <w:rPr>
          <w:rFonts w:asciiTheme="minorHAnsi" w:hAnsiTheme="minorHAnsi" w:cstheme="minorHAnsi"/>
          <w:color w:val="000000" w:themeColor="text1"/>
        </w:rPr>
        <w:t>SNP variants</w:t>
      </w:r>
      <w:r w:rsidR="00EA3385">
        <w:rPr>
          <w:rFonts w:asciiTheme="minorHAnsi" w:hAnsiTheme="minorHAnsi" w:cstheme="minorHAnsi"/>
          <w:color w:val="000000" w:themeColor="text1"/>
        </w:rPr>
        <w:t>.</w:t>
      </w:r>
    </w:p>
    <w:p w14:paraId="5427B3A7" w14:textId="7562D431" w:rsidR="00AA7F13" w:rsidRPr="00414D88" w:rsidRDefault="00AA7F13" w:rsidP="002F5003">
      <w:pPr>
        <w:rPr>
          <w:rFonts w:asciiTheme="minorHAnsi" w:hAnsiTheme="minorHAnsi" w:cstheme="minorHAnsi"/>
          <w:color w:val="000000" w:themeColor="text1"/>
        </w:rPr>
      </w:pPr>
    </w:p>
    <w:p w14:paraId="6B735794" w14:textId="6DD6B6C1" w:rsidR="00C05A55" w:rsidRPr="00414D88" w:rsidRDefault="00C05A55" w:rsidP="002F5003">
      <w:pPr>
        <w:rPr>
          <w:rFonts w:asciiTheme="minorHAnsi" w:hAnsiTheme="minorHAnsi" w:cstheme="minorHAnsi"/>
          <w:color w:val="000000" w:themeColor="text1"/>
        </w:rPr>
      </w:pPr>
      <w:r w:rsidRPr="00414D88">
        <w:rPr>
          <w:rFonts w:asciiTheme="minorHAnsi" w:hAnsiTheme="minorHAnsi" w:cstheme="minorHAnsi"/>
          <w:color w:val="000000" w:themeColor="text1"/>
        </w:rPr>
        <w:t xml:space="preserve">File Formatting </w:t>
      </w:r>
      <w:proofErr w:type="gramStart"/>
      <w:r w:rsidRPr="00414D88">
        <w:rPr>
          <w:rFonts w:asciiTheme="minorHAnsi" w:hAnsiTheme="minorHAnsi" w:cstheme="minorHAnsi"/>
          <w:color w:val="000000" w:themeColor="text1"/>
        </w:rPr>
        <w:t>For</w:t>
      </w:r>
      <w:proofErr w:type="gramEnd"/>
      <w:r w:rsidRPr="00414D88">
        <w:rPr>
          <w:rFonts w:asciiTheme="minorHAnsi" w:hAnsiTheme="minorHAnsi" w:cstheme="minorHAnsi"/>
          <w:color w:val="000000" w:themeColor="text1"/>
        </w:rPr>
        <w:t xml:space="preserve"> Machine Learning</w:t>
      </w:r>
    </w:p>
    <w:p w14:paraId="169536C5" w14:textId="77777777" w:rsidR="00C05A55" w:rsidRPr="00414D88" w:rsidRDefault="00C05A55" w:rsidP="002F5003">
      <w:pPr>
        <w:rPr>
          <w:rFonts w:asciiTheme="minorHAnsi" w:hAnsiTheme="minorHAnsi" w:cstheme="minorHAnsi"/>
          <w:color w:val="000000" w:themeColor="text1"/>
        </w:rPr>
      </w:pPr>
    </w:p>
    <w:p w14:paraId="64A6BF93" w14:textId="227571BB" w:rsidR="00174EA1" w:rsidRPr="00414D88" w:rsidRDefault="002F5003" w:rsidP="002F5003">
      <w:pPr>
        <w:rPr>
          <w:rFonts w:asciiTheme="minorHAnsi" w:hAnsiTheme="minorHAnsi" w:cstheme="minorHAnsi"/>
          <w:color w:val="000000" w:themeColor="text1"/>
        </w:rPr>
      </w:pPr>
      <w:r w:rsidRPr="00414D88">
        <w:rPr>
          <w:rFonts w:asciiTheme="minorHAnsi" w:hAnsiTheme="minorHAnsi" w:cstheme="minorHAnsi"/>
          <w:color w:val="000000" w:themeColor="text1"/>
        </w:rPr>
        <w:t>Genotypes at each SNP variant that passed the filtering procedure were encoded 0 for the major allele and 1 for the minor allele</w:t>
      </w:r>
      <w:r w:rsidR="00121DC0" w:rsidRPr="00414D88">
        <w:rPr>
          <w:rFonts w:asciiTheme="minorHAnsi" w:hAnsiTheme="minorHAnsi" w:cstheme="minorHAnsi"/>
          <w:color w:val="000000" w:themeColor="text1"/>
        </w:rPr>
        <w:t xml:space="preserve">. Genotypes and corresponding phenotypes were </w:t>
      </w:r>
      <w:r w:rsidRPr="00414D88">
        <w:rPr>
          <w:rFonts w:asciiTheme="minorHAnsi" w:hAnsiTheme="minorHAnsi" w:cstheme="minorHAnsi"/>
          <w:color w:val="000000" w:themeColor="text1"/>
        </w:rPr>
        <w:t>written to a file for input into the machine learning models</w:t>
      </w:r>
      <w:r w:rsidR="002D12D7" w:rsidRPr="00414D88">
        <w:rPr>
          <w:rFonts w:asciiTheme="minorHAnsi" w:hAnsiTheme="minorHAnsi" w:cstheme="minorHAnsi"/>
          <w:color w:val="000000" w:themeColor="text1"/>
        </w:rPr>
        <w:t xml:space="preserve"> using python.</w:t>
      </w:r>
    </w:p>
    <w:p w14:paraId="7D62A889" w14:textId="4CE88781" w:rsidR="00400962" w:rsidRPr="00414D88" w:rsidRDefault="00400962" w:rsidP="002F5003">
      <w:pPr>
        <w:rPr>
          <w:rFonts w:asciiTheme="minorHAnsi" w:hAnsiTheme="minorHAnsi" w:cstheme="minorHAnsi"/>
          <w:color w:val="000000" w:themeColor="text1"/>
        </w:rPr>
      </w:pPr>
    </w:p>
    <w:p w14:paraId="0FA343E5" w14:textId="05706E7A" w:rsidR="00400962" w:rsidRPr="00414D88" w:rsidRDefault="00400962" w:rsidP="002F5003">
      <w:pPr>
        <w:rPr>
          <w:rFonts w:asciiTheme="minorHAnsi" w:hAnsiTheme="minorHAnsi" w:cstheme="minorHAnsi"/>
          <w:color w:val="000000" w:themeColor="text1"/>
        </w:rPr>
      </w:pPr>
    </w:p>
    <w:p w14:paraId="454B0055" w14:textId="017E3009" w:rsidR="00400962" w:rsidRPr="00414D88" w:rsidRDefault="00400962" w:rsidP="002F5003">
      <w:pPr>
        <w:rPr>
          <w:rFonts w:asciiTheme="minorHAnsi" w:hAnsiTheme="minorHAnsi" w:cstheme="minorHAnsi"/>
          <w:color w:val="000000" w:themeColor="text1"/>
        </w:rPr>
      </w:pPr>
      <w:r w:rsidRPr="00414D88">
        <w:rPr>
          <w:rFonts w:asciiTheme="minorHAnsi" w:hAnsiTheme="minorHAnsi" w:cstheme="minorHAnsi"/>
          <w:color w:val="000000" w:themeColor="text1"/>
        </w:rPr>
        <w:t>Machine Learning Models</w:t>
      </w:r>
    </w:p>
    <w:p w14:paraId="1CA27084" w14:textId="77777777" w:rsidR="00400962" w:rsidRPr="00414D88" w:rsidRDefault="00400962" w:rsidP="002F5003">
      <w:pPr>
        <w:rPr>
          <w:rFonts w:asciiTheme="minorHAnsi" w:hAnsiTheme="minorHAnsi" w:cstheme="minorHAnsi"/>
          <w:color w:val="000000" w:themeColor="text1"/>
        </w:rPr>
      </w:pPr>
    </w:p>
    <w:p w14:paraId="09326B84" w14:textId="1AC1FC87" w:rsidR="001B42EE" w:rsidRPr="00414D88" w:rsidRDefault="001B42EE" w:rsidP="002F5003">
      <w:pPr>
        <w:rPr>
          <w:rFonts w:asciiTheme="minorHAnsi" w:hAnsiTheme="minorHAnsi" w:cstheme="minorHAnsi"/>
          <w:color w:val="000000" w:themeColor="text1"/>
        </w:rPr>
      </w:pPr>
      <w:r w:rsidRPr="00414D88">
        <w:rPr>
          <w:rFonts w:asciiTheme="minorHAnsi" w:hAnsiTheme="minorHAnsi" w:cstheme="minorHAnsi"/>
          <w:color w:val="000000" w:themeColor="text1"/>
        </w:rPr>
        <w:t xml:space="preserve">The second step of the workflow executes the machine learning models, </w:t>
      </w:r>
      <w:r w:rsidR="00FA1B35" w:rsidRPr="00414D88">
        <w:rPr>
          <w:rFonts w:asciiTheme="minorHAnsi" w:hAnsiTheme="minorHAnsi" w:cstheme="minorHAnsi"/>
          <w:color w:val="000000" w:themeColor="text1"/>
        </w:rPr>
        <w:t>polygenetic linear regression</w:t>
      </w:r>
      <w:r w:rsidRPr="00414D88">
        <w:rPr>
          <w:rFonts w:asciiTheme="minorHAnsi" w:hAnsiTheme="minorHAnsi" w:cstheme="minorHAnsi"/>
          <w:color w:val="000000" w:themeColor="text1"/>
        </w:rPr>
        <w:t xml:space="preserve"> (paper), </w:t>
      </w:r>
      <w:r w:rsidR="00FA1B35" w:rsidRPr="00414D88">
        <w:rPr>
          <w:rFonts w:asciiTheme="minorHAnsi" w:hAnsiTheme="minorHAnsi" w:cstheme="minorHAnsi"/>
          <w:color w:val="000000" w:themeColor="text1"/>
        </w:rPr>
        <w:t xml:space="preserve">LASSO </w:t>
      </w:r>
      <w:r w:rsidR="00E26EE0">
        <w:rPr>
          <w:rFonts w:asciiTheme="minorHAnsi" w:hAnsiTheme="minorHAnsi" w:cstheme="minorHAnsi"/>
          <w:color w:val="000000" w:themeColor="text1"/>
        </w:rPr>
        <w:t xml:space="preserve">regression </w:t>
      </w:r>
      <w:r w:rsidRPr="00414D88">
        <w:rPr>
          <w:rFonts w:asciiTheme="minorHAnsi" w:hAnsiTheme="minorHAnsi" w:cstheme="minorHAnsi"/>
          <w:color w:val="000000" w:themeColor="text1"/>
        </w:rPr>
        <w:t>(</w:t>
      </w:r>
      <w:r w:rsidR="00E26EE0" w:rsidRPr="00414D88">
        <w:rPr>
          <w:rFonts w:asciiTheme="minorHAnsi" w:hAnsiTheme="minorHAnsi" w:cstheme="minorHAnsi"/>
          <w:color w:val="000000" w:themeColor="text1"/>
        </w:rPr>
        <w:t>L1 Regularization</w:t>
      </w:r>
      <w:r w:rsidRPr="00414D88">
        <w:rPr>
          <w:rFonts w:asciiTheme="minorHAnsi" w:hAnsiTheme="minorHAnsi" w:cstheme="minorHAnsi"/>
          <w:color w:val="000000" w:themeColor="text1"/>
        </w:rPr>
        <w:t>) (</w:t>
      </w:r>
      <w:r w:rsidR="006F4116" w:rsidRPr="00414D88">
        <w:rPr>
          <w:rFonts w:asciiTheme="minorHAnsi" w:hAnsiTheme="minorHAnsi" w:cstheme="minorHAnsi"/>
          <w:color w:val="000000" w:themeColor="text1"/>
        </w:rPr>
        <w:t>blank</w:t>
      </w:r>
      <w:r w:rsidRPr="00414D88">
        <w:rPr>
          <w:rFonts w:asciiTheme="minorHAnsi" w:hAnsiTheme="minorHAnsi" w:cstheme="minorHAnsi"/>
          <w:color w:val="000000" w:themeColor="text1"/>
        </w:rPr>
        <w:t xml:space="preserve">), </w:t>
      </w:r>
      <w:r w:rsidR="00FA1B35" w:rsidRPr="00414D88">
        <w:rPr>
          <w:rFonts w:asciiTheme="minorHAnsi" w:hAnsiTheme="minorHAnsi" w:cstheme="minorHAnsi"/>
          <w:color w:val="000000" w:themeColor="text1"/>
        </w:rPr>
        <w:t>RIDGE</w:t>
      </w:r>
      <w:r w:rsidR="00E26EE0">
        <w:rPr>
          <w:rFonts w:asciiTheme="minorHAnsi" w:hAnsiTheme="minorHAnsi" w:cstheme="minorHAnsi"/>
          <w:color w:val="000000" w:themeColor="text1"/>
        </w:rPr>
        <w:t xml:space="preserve"> regression</w:t>
      </w:r>
      <w:r w:rsidR="00FA1B35" w:rsidRPr="00414D88">
        <w:rPr>
          <w:rFonts w:asciiTheme="minorHAnsi" w:hAnsiTheme="minorHAnsi" w:cstheme="minorHAnsi"/>
          <w:color w:val="000000" w:themeColor="text1"/>
        </w:rPr>
        <w:t xml:space="preserve"> </w:t>
      </w:r>
      <w:r w:rsidR="00E26EE0">
        <w:rPr>
          <w:rFonts w:asciiTheme="minorHAnsi" w:hAnsiTheme="minorHAnsi" w:cstheme="minorHAnsi"/>
          <w:color w:val="000000" w:themeColor="text1"/>
        </w:rPr>
        <w:t>(</w:t>
      </w:r>
      <w:r w:rsidR="00FA1B35" w:rsidRPr="00414D88">
        <w:rPr>
          <w:rFonts w:asciiTheme="minorHAnsi" w:hAnsiTheme="minorHAnsi" w:cstheme="minorHAnsi"/>
          <w:color w:val="000000" w:themeColor="text1"/>
        </w:rPr>
        <w:t xml:space="preserve">L2 </w:t>
      </w:r>
      <w:proofErr w:type="gramStart"/>
      <w:r w:rsidR="00FA1B35" w:rsidRPr="00414D88">
        <w:rPr>
          <w:rFonts w:asciiTheme="minorHAnsi" w:hAnsiTheme="minorHAnsi" w:cstheme="minorHAnsi"/>
          <w:color w:val="000000" w:themeColor="text1"/>
        </w:rPr>
        <w:t>Regularization</w:t>
      </w:r>
      <w:r w:rsidR="00E26EE0">
        <w:rPr>
          <w:rFonts w:asciiTheme="minorHAnsi" w:hAnsiTheme="minorHAnsi" w:cstheme="minorHAnsi"/>
          <w:color w:val="000000" w:themeColor="text1"/>
        </w:rPr>
        <w:t>)</w:t>
      </w:r>
      <w:r w:rsidR="006F4116" w:rsidRPr="00414D88">
        <w:rPr>
          <w:rFonts w:asciiTheme="minorHAnsi" w:hAnsiTheme="minorHAnsi" w:cstheme="minorHAnsi"/>
          <w:color w:val="000000" w:themeColor="text1"/>
        </w:rPr>
        <w:t>(</w:t>
      </w:r>
      <w:proofErr w:type="gramEnd"/>
      <w:r w:rsidR="006F4116" w:rsidRPr="00414D88">
        <w:rPr>
          <w:rFonts w:asciiTheme="minorHAnsi" w:hAnsiTheme="minorHAnsi" w:cstheme="minorHAnsi"/>
          <w:color w:val="000000" w:themeColor="text1"/>
        </w:rPr>
        <w:t>blank)</w:t>
      </w:r>
      <w:r w:rsidRPr="00414D88">
        <w:rPr>
          <w:rFonts w:asciiTheme="minorHAnsi" w:hAnsiTheme="minorHAnsi" w:cstheme="minorHAnsi"/>
          <w:color w:val="000000" w:themeColor="text1"/>
        </w:rPr>
        <w:t>.</w:t>
      </w:r>
    </w:p>
    <w:p w14:paraId="7C2DA4CA" w14:textId="7E17DD1A" w:rsidR="00587869" w:rsidRPr="00414D88" w:rsidRDefault="00587869" w:rsidP="002F5003">
      <w:pPr>
        <w:rPr>
          <w:rFonts w:asciiTheme="minorHAnsi" w:hAnsiTheme="minorHAnsi" w:cstheme="minorHAnsi"/>
          <w:color w:val="000000" w:themeColor="text1"/>
        </w:rPr>
      </w:pPr>
    </w:p>
    <w:p w14:paraId="748A3B3C" w14:textId="585479C9" w:rsidR="00587869" w:rsidRPr="00414D88" w:rsidRDefault="00587869" w:rsidP="002F5003">
      <w:pPr>
        <w:rPr>
          <w:rFonts w:asciiTheme="minorHAnsi" w:hAnsiTheme="minorHAnsi" w:cstheme="minorHAnsi"/>
          <w:color w:val="000000" w:themeColor="text1"/>
        </w:rPr>
      </w:pPr>
      <w:r w:rsidRPr="00414D88">
        <w:rPr>
          <w:rFonts w:asciiTheme="minorHAnsi" w:hAnsiTheme="minorHAnsi" w:cstheme="minorHAnsi"/>
          <w:color w:val="000000" w:themeColor="text1"/>
        </w:rPr>
        <w:lastRenderedPageBreak/>
        <w:t xml:space="preserve">The </w:t>
      </w:r>
      <w:r w:rsidR="00941B05" w:rsidRPr="00414D88">
        <w:rPr>
          <w:rFonts w:asciiTheme="minorHAnsi" w:hAnsiTheme="minorHAnsi" w:cstheme="minorHAnsi"/>
          <w:color w:val="000000" w:themeColor="text1"/>
        </w:rPr>
        <w:t xml:space="preserve">dataset </w:t>
      </w:r>
      <w:r w:rsidRPr="00414D88">
        <w:rPr>
          <w:rFonts w:asciiTheme="minorHAnsi" w:hAnsiTheme="minorHAnsi" w:cstheme="minorHAnsi"/>
          <w:color w:val="000000" w:themeColor="text1"/>
        </w:rPr>
        <w:t xml:space="preserve">criteria for input into the three models were the following. Genotypes </w:t>
      </w:r>
      <w:r w:rsidR="00941B05" w:rsidRPr="00414D88">
        <w:rPr>
          <w:rFonts w:asciiTheme="minorHAnsi" w:hAnsiTheme="minorHAnsi" w:cstheme="minorHAnsi"/>
          <w:color w:val="000000" w:themeColor="text1"/>
        </w:rPr>
        <w:t xml:space="preserve">were </w:t>
      </w:r>
      <w:r w:rsidRPr="00414D88">
        <w:rPr>
          <w:rFonts w:asciiTheme="minorHAnsi" w:hAnsiTheme="minorHAnsi" w:cstheme="minorHAnsi"/>
          <w:color w:val="000000" w:themeColor="text1"/>
        </w:rPr>
        <w:t xml:space="preserve">filtered </w:t>
      </w:r>
      <w:r w:rsidR="00941B05" w:rsidRPr="00414D88">
        <w:rPr>
          <w:rFonts w:asciiTheme="minorHAnsi" w:hAnsiTheme="minorHAnsi" w:cstheme="minorHAnsi"/>
          <w:color w:val="000000" w:themeColor="text1"/>
        </w:rPr>
        <w:t>using MAF &gt;= 0.01, p-value alpha</w:t>
      </w:r>
      <w:r w:rsidR="00054C9D" w:rsidRPr="00414D88">
        <w:rPr>
          <w:rFonts w:asciiTheme="minorHAnsi" w:hAnsiTheme="minorHAnsi" w:cstheme="minorHAnsi"/>
          <w:color w:val="000000" w:themeColor="text1"/>
        </w:rPr>
        <w:t xml:space="preserve"> </w:t>
      </w:r>
      <w:r w:rsidR="00941B05" w:rsidRPr="00414D88">
        <w:rPr>
          <w:rFonts w:asciiTheme="minorHAnsi" w:hAnsiTheme="minorHAnsi" w:cstheme="minorHAnsi"/>
          <w:color w:val="000000" w:themeColor="text1"/>
        </w:rPr>
        <w:t>&lt;=</w:t>
      </w:r>
      <w:r w:rsidR="00054C9D" w:rsidRPr="00414D88">
        <w:rPr>
          <w:rFonts w:asciiTheme="minorHAnsi" w:hAnsiTheme="minorHAnsi" w:cstheme="minorHAnsi"/>
          <w:color w:val="000000" w:themeColor="text1"/>
        </w:rPr>
        <w:t xml:space="preserve"> </w:t>
      </w:r>
      <w:r w:rsidR="00941B05" w:rsidRPr="00414D88">
        <w:rPr>
          <w:rFonts w:asciiTheme="minorHAnsi" w:hAnsiTheme="minorHAnsi" w:cstheme="minorHAnsi"/>
          <w:color w:val="000000" w:themeColor="text1"/>
        </w:rPr>
        <w:t>0.0</w:t>
      </w:r>
      <w:r w:rsidR="000B1027">
        <w:rPr>
          <w:rFonts w:asciiTheme="minorHAnsi" w:hAnsiTheme="minorHAnsi" w:cstheme="minorHAnsi"/>
          <w:color w:val="000000" w:themeColor="text1"/>
        </w:rPr>
        <w:t>006</w:t>
      </w:r>
      <w:r w:rsidR="00941B05" w:rsidRPr="00414D88">
        <w:rPr>
          <w:rFonts w:asciiTheme="minorHAnsi" w:hAnsiTheme="minorHAnsi" w:cstheme="minorHAnsi"/>
          <w:color w:val="000000" w:themeColor="text1"/>
        </w:rPr>
        <w:t xml:space="preserve">5 for an FDR of </w:t>
      </w:r>
      <w:r w:rsidR="00DF6E89">
        <w:rPr>
          <w:rFonts w:asciiTheme="minorHAnsi" w:hAnsiTheme="minorHAnsi" w:cstheme="minorHAnsi"/>
          <w:color w:val="000000" w:themeColor="text1"/>
        </w:rPr>
        <w:t>0.0065</w:t>
      </w:r>
      <w:r w:rsidR="00941B05" w:rsidRPr="00414D88">
        <w:rPr>
          <w:rFonts w:asciiTheme="minorHAnsi" w:hAnsiTheme="minorHAnsi" w:cstheme="minorHAnsi"/>
          <w:color w:val="000000" w:themeColor="text1"/>
        </w:rPr>
        <w:t xml:space="preserve">%, and the major allele (reference) was encoded as 0 and the minor allele (alternative) was encoded as 1 </w:t>
      </w:r>
      <w:r w:rsidR="00352474" w:rsidRPr="00414D88">
        <w:rPr>
          <w:rFonts w:asciiTheme="minorHAnsi" w:hAnsiTheme="minorHAnsi" w:cstheme="minorHAnsi"/>
          <w:color w:val="000000" w:themeColor="text1"/>
        </w:rPr>
        <w:t xml:space="preserve">and Phenotypes were filtered by missing values </w:t>
      </w:r>
      <w:r w:rsidR="00054C9D" w:rsidRPr="00414D88">
        <w:rPr>
          <w:rFonts w:asciiTheme="minorHAnsi" w:hAnsiTheme="minorHAnsi" w:cstheme="minorHAnsi"/>
          <w:color w:val="000000" w:themeColor="text1"/>
        </w:rPr>
        <w:t xml:space="preserve">and filtered genotype ids </w:t>
      </w:r>
      <w:r w:rsidRPr="00414D88">
        <w:rPr>
          <w:rFonts w:asciiTheme="minorHAnsi" w:hAnsiTheme="minorHAnsi" w:cstheme="minorHAnsi"/>
          <w:color w:val="000000" w:themeColor="text1"/>
        </w:rPr>
        <w:t>in the quality control step</w:t>
      </w:r>
      <w:r w:rsidR="00352474" w:rsidRPr="00414D88">
        <w:rPr>
          <w:rFonts w:asciiTheme="minorHAnsi" w:hAnsiTheme="minorHAnsi" w:cstheme="minorHAnsi"/>
          <w:color w:val="000000" w:themeColor="text1"/>
        </w:rPr>
        <w:t xml:space="preserve">. There </w:t>
      </w:r>
      <w:r w:rsidRPr="00414D88">
        <w:rPr>
          <w:rFonts w:asciiTheme="minorHAnsi" w:hAnsiTheme="minorHAnsi" w:cstheme="minorHAnsi"/>
          <w:color w:val="000000" w:themeColor="text1"/>
        </w:rPr>
        <w:t xml:space="preserve">were </w:t>
      </w:r>
      <w:r w:rsidR="00352474" w:rsidRPr="00414D88">
        <w:rPr>
          <w:rFonts w:asciiTheme="minorHAnsi" w:hAnsiTheme="minorHAnsi" w:cstheme="minorHAnsi"/>
          <w:color w:val="000000" w:themeColor="text1"/>
        </w:rPr>
        <w:t>230 genotyped individuals and xx</w:t>
      </w:r>
      <w:r w:rsidR="00D861F0" w:rsidRPr="00414D88">
        <w:rPr>
          <w:rFonts w:asciiTheme="minorHAnsi" w:hAnsiTheme="minorHAnsi" w:cstheme="minorHAnsi"/>
          <w:color w:val="000000" w:themeColor="text1"/>
        </w:rPr>
        <w:t>x</w:t>
      </w:r>
      <w:r w:rsidR="00352474" w:rsidRPr="00414D88">
        <w:rPr>
          <w:rFonts w:asciiTheme="minorHAnsi" w:hAnsiTheme="minorHAnsi" w:cstheme="minorHAnsi"/>
          <w:color w:val="000000" w:themeColor="text1"/>
        </w:rPr>
        <w:t xml:space="preserve"> SNP variants </w:t>
      </w:r>
      <w:r w:rsidR="00941B05" w:rsidRPr="00414D88">
        <w:rPr>
          <w:rFonts w:asciiTheme="minorHAnsi" w:hAnsiTheme="minorHAnsi" w:cstheme="minorHAnsi"/>
          <w:color w:val="000000" w:themeColor="text1"/>
        </w:rPr>
        <w:t>used as input for each of the three models.</w:t>
      </w:r>
      <w:r w:rsidR="0053607A" w:rsidRPr="00414D88">
        <w:rPr>
          <w:rFonts w:asciiTheme="minorHAnsi" w:hAnsiTheme="minorHAnsi" w:cstheme="minorHAnsi"/>
          <w:color w:val="000000" w:themeColor="text1"/>
        </w:rPr>
        <w:t xml:space="preserve"> All machine learning models were implemented in the python </w:t>
      </w:r>
      <w:r w:rsidR="00BD5D65" w:rsidRPr="00414D88">
        <w:rPr>
          <w:rFonts w:asciiTheme="minorHAnsi" w:hAnsiTheme="minorHAnsi" w:cstheme="minorHAnsi"/>
          <w:color w:val="000000" w:themeColor="text1"/>
        </w:rPr>
        <w:t>scikit-learn</w:t>
      </w:r>
      <w:r w:rsidR="0053607A" w:rsidRPr="00414D88">
        <w:rPr>
          <w:rFonts w:asciiTheme="minorHAnsi" w:hAnsiTheme="minorHAnsi" w:cstheme="minorHAnsi"/>
          <w:color w:val="000000" w:themeColor="text1"/>
        </w:rPr>
        <w:t xml:space="preserve"> package</w:t>
      </w:r>
      <w:r w:rsidR="006028BC" w:rsidRPr="00414D88">
        <w:rPr>
          <w:rFonts w:asciiTheme="minorHAnsi" w:hAnsiTheme="minorHAnsi" w:cstheme="minorHAnsi"/>
          <w:color w:val="000000" w:themeColor="text1"/>
        </w:rPr>
        <w:t xml:space="preserve"> version </w:t>
      </w:r>
      <w:proofErr w:type="gramStart"/>
      <w:r w:rsidR="00384490" w:rsidRPr="00414D88">
        <w:rPr>
          <w:rFonts w:asciiTheme="minorHAnsi" w:hAnsiTheme="minorHAnsi" w:cstheme="minorHAnsi"/>
          <w:color w:val="000000" w:themeColor="text1"/>
        </w:rPr>
        <w:t>0.24.1</w:t>
      </w:r>
      <w:r w:rsidR="003F4CA2" w:rsidRPr="00414D88">
        <w:rPr>
          <w:rFonts w:asciiTheme="minorHAnsi" w:hAnsiTheme="minorHAnsi" w:cstheme="minorHAnsi"/>
          <w:color w:val="000000" w:themeColor="text1"/>
        </w:rPr>
        <w:t xml:space="preserve"> </w:t>
      </w:r>
      <w:r w:rsidR="0053607A" w:rsidRPr="00414D88">
        <w:rPr>
          <w:rFonts w:asciiTheme="minorHAnsi" w:hAnsiTheme="minorHAnsi" w:cstheme="minorHAnsi"/>
          <w:color w:val="000000" w:themeColor="text1"/>
        </w:rPr>
        <w:t xml:space="preserve"> (</w:t>
      </w:r>
      <w:proofErr w:type="gramEnd"/>
      <w:r w:rsidR="0053607A" w:rsidRPr="00414D88">
        <w:rPr>
          <w:rFonts w:asciiTheme="minorHAnsi" w:hAnsiTheme="minorHAnsi" w:cstheme="minorHAnsi"/>
          <w:color w:val="000000" w:themeColor="text1"/>
        </w:rPr>
        <w:t>blank)</w:t>
      </w:r>
      <w:r w:rsidR="00BD5D65" w:rsidRPr="00414D88">
        <w:rPr>
          <w:rFonts w:asciiTheme="minorHAnsi" w:hAnsiTheme="minorHAnsi" w:cstheme="minorHAnsi"/>
          <w:color w:val="000000" w:themeColor="text1"/>
        </w:rPr>
        <w:t>.</w:t>
      </w:r>
      <w:r w:rsidR="00121DC0" w:rsidRPr="00414D88">
        <w:rPr>
          <w:rFonts w:asciiTheme="minorHAnsi" w:hAnsiTheme="minorHAnsi" w:cstheme="minorHAnsi"/>
          <w:color w:val="000000" w:themeColor="text1"/>
        </w:rPr>
        <w:t xml:space="preserve"> The encoded genotype files were </w:t>
      </w:r>
      <w:r w:rsidR="006028BC" w:rsidRPr="00414D88">
        <w:rPr>
          <w:rFonts w:asciiTheme="minorHAnsi" w:hAnsiTheme="minorHAnsi" w:cstheme="minorHAnsi"/>
          <w:color w:val="000000" w:themeColor="text1"/>
        </w:rPr>
        <w:t xml:space="preserve">parsed using the python </w:t>
      </w:r>
      <w:proofErr w:type="gramStart"/>
      <w:r w:rsidR="006028BC" w:rsidRPr="00414D88">
        <w:rPr>
          <w:rFonts w:asciiTheme="minorHAnsi" w:hAnsiTheme="minorHAnsi" w:cstheme="minorHAnsi"/>
          <w:color w:val="000000" w:themeColor="text1"/>
        </w:rPr>
        <w:t>pandas</w:t>
      </w:r>
      <w:proofErr w:type="gramEnd"/>
      <w:r w:rsidR="006028BC" w:rsidRPr="00414D88">
        <w:rPr>
          <w:rFonts w:asciiTheme="minorHAnsi" w:hAnsiTheme="minorHAnsi" w:cstheme="minorHAnsi"/>
          <w:color w:val="000000" w:themeColor="text1"/>
        </w:rPr>
        <w:t xml:space="preserve"> version </w:t>
      </w:r>
      <w:r w:rsidR="00BA1B4B" w:rsidRPr="00414D88">
        <w:rPr>
          <w:rFonts w:asciiTheme="minorHAnsi" w:hAnsiTheme="minorHAnsi" w:cstheme="minorHAnsi"/>
          <w:color w:val="000000" w:themeColor="text1"/>
        </w:rPr>
        <w:t>1.2.3</w:t>
      </w:r>
      <w:r w:rsidR="006028BC" w:rsidRPr="00414D88">
        <w:rPr>
          <w:rFonts w:asciiTheme="minorHAnsi" w:hAnsiTheme="minorHAnsi" w:cstheme="minorHAnsi"/>
          <w:color w:val="000000" w:themeColor="text1"/>
        </w:rPr>
        <w:t xml:space="preserve"> (blank) and loaded into a </w:t>
      </w:r>
      <w:proofErr w:type="spellStart"/>
      <w:r w:rsidR="006028BC" w:rsidRPr="00414D88">
        <w:rPr>
          <w:rFonts w:asciiTheme="minorHAnsi" w:hAnsiTheme="minorHAnsi" w:cstheme="minorHAnsi"/>
          <w:color w:val="000000" w:themeColor="text1"/>
        </w:rPr>
        <w:t>numpy</w:t>
      </w:r>
      <w:proofErr w:type="spellEnd"/>
      <w:r w:rsidR="006028BC" w:rsidRPr="00414D88">
        <w:rPr>
          <w:rFonts w:asciiTheme="minorHAnsi" w:hAnsiTheme="minorHAnsi" w:cstheme="minorHAnsi"/>
          <w:color w:val="000000" w:themeColor="text1"/>
        </w:rPr>
        <w:t xml:space="preserve"> array using the python </w:t>
      </w:r>
      <w:proofErr w:type="spellStart"/>
      <w:r w:rsidR="006028BC" w:rsidRPr="00414D88">
        <w:rPr>
          <w:rFonts w:asciiTheme="minorHAnsi" w:hAnsiTheme="minorHAnsi" w:cstheme="minorHAnsi"/>
          <w:color w:val="000000" w:themeColor="text1"/>
        </w:rPr>
        <w:t>numpy</w:t>
      </w:r>
      <w:proofErr w:type="spellEnd"/>
      <w:r w:rsidR="006028BC" w:rsidRPr="00414D88">
        <w:rPr>
          <w:rFonts w:asciiTheme="minorHAnsi" w:hAnsiTheme="minorHAnsi" w:cstheme="minorHAnsi"/>
          <w:color w:val="000000" w:themeColor="text1"/>
        </w:rPr>
        <w:t xml:space="preserve"> package version </w:t>
      </w:r>
      <w:r w:rsidR="00BA1B4B" w:rsidRPr="00414D88">
        <w:rPr>
          <w:rFonts w:asciiTheme="minorHAnsi" w:hAnsiTheme="minorHAnsi" w:cstheme="minorHAnsi"/>
          <w:color w:val="000000" w:themeColor="text1"/>
        </w:rPr>
        <w:t>1.20.2</w:t>
      </w:r>
      <w:r w:rsidR="006028BC" w:rsidRPr="00414D88">
        <w:rPr>
          <w:rFonts w:asciiTheme="minorHAnsi" w:hAnsiTheme="minorHAnsi" w:cstheme="minorHAnsi"/>
          <w:color w:val="000000" w:themeColor="text1"/>
        </w:rPr>
        <w:t xml:space="preserve"> (blank)</w:t>
      </w:r>
      <w:r w:rsidR="00C41F0B" w:rsidRPr="00414D88">
        <w:rPr>
          <w:rFonts w:asciiTheme="minorHAnsi" w:hAnsiTheme="minorHAnsi" w:cstheme="minorHAnsi"/>
          <w:color w:val="000000" w:themeColor="text1"/>
        </w:rPr>
        <w:t xml:space="preserve"> for each model. Then a cross-validation approach </w:t>
      </w:r>
      <w:proofErr w:type="gramStart"/>
      <w:r w:rsidR="00C41F0B" w:rsidRPr="00414D88">
        <w:rPr>
          <w:rFonts w:asciiTheme="minorHAnsi" w:hAnsiTheme="minorHAnsi" w:cstheme="minorHAnsi"/>
          <w:color w:val="000000" w:themeColor="text1"/>
        </w:rPr>
        <w:t>( which</w:t>
      </w:r>
      <w:proofErr w:type="gramEnd"/>
      <w:r w:rsidR="00C41F0B" w:rsidRPr="00414D88">
        <w:rPr>
          <w:rFonts w:asciiTheme="minorHAnsi" w:hAnsiTheme="minorHAnsi" w:cstheme="minorHAnsi"/>
          <w:color w:val="000000" w:themeColor="text1"/>
        </w:rPr>
        <w:t xml:space="preserve"> one ) was used in order to validate the hyperparameter (look up more information). Then a test set was used for pred</w:t>
      </w:r>
      <w:r w:rsidR="006C4EB4" w:rsidRPr="00414D88">
        <w:rPr>
          <w:rFonts w:asciiTheme="minorHAnsi" w:hAnsiTheme="minorHAnsi" w:cstheme="minorHAnsi"/>
          <w:color w:val="000000" w:themeColor="text1"/>
        </w:rPr>
        <w:t>i</w:t>
      </w:r>
      <w:r w:rsidR="00C41F0B" w:rsidRPr="00414D88">
        <w:rPr>
          <w:rFonts w:asciiTheme="minorHAnsi" w:hAnsiTheme="minorHAnsi" w:cstheme="minorHAnsi"/>
          <w:color w:val="000000" w:themeColor="text1"/>
        </w:rPr>
        <w:t>ction.</w:t>
      </w:r>
    </w:p>
    <w:p w14:paraId="66258B1A" w14:textId="49565044" w:rsidR="006C4EB4" w:rsidRPr="00414D88" w:rsidRDefault="006C4EB4" w:rsidP="002F5003">
      <w:pPr>
        <w:rPr>
          <w:rFonts w:asciiTheme="minorHAnsi" w:hAnsiTheme="minorHAnsi" w:cstheme="minorHAnsi"/>
          <w:color w:val="000000" w:themeColor="text1"/>
        </w:rPr>
      </w:pPr>
    </w:p>
    <w:p w14:paraId="0F522928" w14:textId="711FCF07" w:rsidR="006C4EB4" w:rsidRPr="00414D88" w:rsidRDefault="006C4EB4" w:rsidP="002F5003">
      <w:pPr>
        <w:rPr>
          <w:rFonts w:asciiTheme="minorHAnsi" w:hAnsiTheme="minorHAnsi" w:cstheme="minorHAnsi"/>
          <w:color w:val="000000" w:themeColor="text1"/>
        </w:rPr>
      </w:pPr>
      <w:r w:rsidRPr="00414D88">
        <w:rPr>
          <w:rFonts w:asciiTheme="minorHAnsi" w:hAnsiTheme="minorHAnsi" w:cstheme="minorHAnsi"/>
          <w:color w:val="000000" w:themeColor="text1"/>
        </w:rPr>
        <w:t>## Then talk about it in the results/discussion.</w:t>
      </w:r>
    </w:p>
    <w:p w14:paraId="661AA14D" w14:textId="77777777" w:rsidR="00042CC1" w:rsidRPr="00414D88" w:rsidRDefault="00042CC1" w:rsidP="00174EA1">
      <w:pPr>
        <w:rPr>
          <w:rFonts w:asciiTheme="minorHAnsi" w:hAnsiTheme="minorHAnsi" w:cstheme="minorHAnsi"/>
          <w:color w:val="000000" w:themeColor="text1"/>
        </w:rPr>
      </w:pPr>
    </w:p>
    <w:p w14:paraId="2536423A" w14:textId="5096505C" w:rsidR="00174EA1" w:rsidRPr="00414D88" w:rsidRDefault="007A1593" w:rsidP="00174EA1">
      <w:pPr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414D88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Computation Resources </w:t>
      </w:r>
    </w:p>
    <w:p w14:paraId="3195BA01" w14:textId="77777777" w:rsidR="007A1593" w:rsidRPr="00414D88" w:rsidRDefault="007A1593" w:rsidP="00174EA1">
      <w:pPr>
        <w:rPr>
          <w:rFonts w:asciiTheme="minorHAnsi" w:hAnsiTheme="minorHAnsi" w:cstheme="minorHAnsi"/>
          <w:color w:val="000000" w:themeColor="text1"/>
        </w:rPr>
      </w:pPr>
    </w:p>
    <w:p w14:paraId="2D976D75" w14:textId="33616B6C" w:rsidR="00174EA1" w:rsidRDefault="00F15F53" w:rsidP="00174EA1">
      <w:pPr>
        <w:rPr>
          <w:rFonts w:asciiTheme="minorHAnsi" w:hAnsiTheme="minorHAnsi" w:cstheme="minorHAnsi"/>
          <w:color w:val="000000" w:themeColor="text1"/>
        </w:rPr>
      </w:pPr>
      <w:r w:rsidRPr="00414D88">
        <w:rPr>
          <w:rFonts w:asciiTheme="minorHAnsi" w:hAnsiTheme="minorHAnsi" w:cstheme="minorHAnsi"/>
          <w:color w:val="000000" w:themeColor="text1"/>
        </w:rPr>
        <w:t xml:space="preserve">Program implementation, development and analyses were performed on a HPC cluster running </w:t>
      </w:r>
      <w:proofErr w:type="spellStart"/>
      <w:r w:rsidRPr="00414D88">
        <w:rPr>
          <w:rFonts w:asciiTheme="minorHAnsi" w:hAnsiTheme="minorHAnsi" w:cstheme="minorHAnsi"/>
          <w:color w:val="000000" w:themeColor="text1"/>
        </w:rPr>
        <w:t>Slurm</w:t>
      </w:r>
      <w:proofErr w:type="spellEnd"/>
      <w:r w:rsidRPr="00414D88">
        <w:rPr>
          <w:rFonts w:asciiTheme="minorHAnsi" w:hAnsiTheme="minorHAnsi" w:cstheme="minorHAnsi"/>
          <w:color w:val="000000" w:themeColor="text1"/>
        </w:rPr>
        <w:t xml:space="preserve"> as the job scheduler (arc.ucalgary.ca) in interactive mode using the cpu2019 partition with 38 GB RAM on one </w:t>
      </w:r>
      <w:r w:rsidR="0005274F" w:rsidRPr="00414D88">
        <w:rPr>
          <w:rFonts w:asciiTheme="minorHAnsi" w:hAnsiTheme="minorHAnsi" w:cstheme="minorHAnsi"/>
          <w:color w:val="000000" w:themeColor="text1"/>
        </w:rPr>
        <w:t>CPU</w:t>
      </w:r>
      <w:r w:rsidRPr="00414D88">
        <w:rPr>
          <w:rFonts w:asciiTheme="minorHAnsi" w:hAnsiTheme="minorHAnsi" w:cstheme="minorHAnsi"/>
          <w:color w:val="000000" w:themeColor="text1"/>
        </w:rPr>
        <w:t xml:space="preserve"> per node. </w:t>
      </w:r>
    </w:p>
    <w:p w14:paraId="3B62D02C" w14:textId="58D8FBD4" w:rsidR="002E3529" w:rsidRDefault="002E3529" w:rsidP="00174EA1">
      <w:pPr>
        <w:rPr>
          <w:rFonts w:asciiTheme="minorHAnsi" w:hAnsiTheme="minorHAnsi" w:cstheme="minorHAnsi"/>
          <w:color w:val="000000" w:themeColor="text1"/>
        </w:rPr>
      </w:pPr>
    </w:p>
    <w:p w14:paraId="1741D7AC" w14:textId="5B927E7E" w:rsidR="002E3529" w:rsidRDefault="002E3529" w:rsidP="00174EA1">
      <w:p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Data and Source code Availability.</w:t>
      </w:r>
    </w:p>
    <w:p w14:paraId="5CBB2293" w14:textId="122A45CF" w:rsidR="002E3529" w:rsidRDefault="002E3529" w:rsidP="00174EA1">
      <w:pPr>
        <w:rPr>
          <w:rFonts w:asciiTheme="minorHAnsi" w:hAnsiTheme="minorHAnsi" w:cstheme="minorHAnsi"/>
          <w:color w:val="000000" w:themeColor="text1"/>
        </w:rPr>
      </w:pPr>
    </w:p>
    <w:p w14:paraId="39599BE8" w14:textId="77777777" w:rsidR="001C7490" w:rsidRDefault="002E3529" w:rsidP="00174EA1">
      <w:p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All python and R scripts (commented), Installation documentation, genotypes and phenotype data are available at the following </w:t>
      </w:r>
      <w:proofErr w:type="spellStart"/>
      <w:r>
        <w:rPr>
          <w:rFonts w:asciiTheme="minorHAnsi" w:hAnsiTheme="minorHAnsi" w:cstheme="minorHAnsi"/>
          <w:color w:val="000000" w:themeColor="text1"/>
        </w:rPr>
        <w:t>github</w:t>
      </w:r>
      <w:proofErr w:type="spellEnd"/>
      <w:r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>
        <w:rPr>
          <w:rFonts w:asciiTheme="minorHAnsi" w:hAnsiTheme="minorHAnsi" w:cstheme="minorHAnsi"/>
          <w:color w:val="000000" w:themeColor="text1"/>
        </w:rPr>
        <w:t>repositiory</w:t>
      </w:r>
      <w:proofErr w:type="spellEnd"/>
      <w:r>
        <w:rPr>
          <w:rFonts w:asciiTheme="minorHAnsi" w:hAnsiTheme="minorHAnsi" w:cstheme="minorHAnsi"/>
          <w:color w:val="000000" w:themeColor="text1"/>
        </w:rPr>
        <w:t xml:space="preserve"> </w:t>
      </w:r>
      <w:hyperlink r:id="rId6" w:history="1">
        <w:r w:rsidRPr="00D32001">
          <w:rPr>
            <w:rStyle w:val="Hyperlink"/>
            <w:rFonts w:asciiTheme="minorHAnsi" w:hAnsiTheme="minorHAnsi" w:cstheme="minorHAnsi"/>
          </w:rPr>
          <w:t>https://github.com/kevmu/MDSC_679</w:t>
        </w:r>
      </w:hyperlink>
      <w:r>
        <w:rPr>
          <w:rFonts w:asciiTheme="minorHAnsi" w:hAnsiTheme="minorHAnsi" w:cstheme="minorHAnsi"/>
          <w:color w:val="000000" w:themeColor="text1"/>
        </w:rPr>
        <w:t xml:space="preserve">. Follow the README.md for </w:t>
      </w:r>
      <w:proofErr w:type="spellStart"/>
      <w:r>
        <w:rPr>
          <w:rFonts w:asciiTheme="minorHAnsi" w:hAnsiTheme="minorHAnsi" w:cstheme="minorHAnsi"/>
          <w:color w:val="000000" w:themeColor="text1"/>
        </w:rPr>
        <w:t>github</w:t>
      </w:r>
      <w:proofErr w:type="spellEnd"/>
      <w:r>
        <w:rPr>
          <w:rFonts w:asciiTheme="minorHAnsi" w:hAnsiTheme="minorHAnsi" w:cstheme="minorHAnsi"/>
          <w:color w:val="000000" w:themeColor="text1"/>
        </w:rPr>
        <w:t xml:space="preserve"> repository download and installation instructions for the ML_Project_1 pipeline.</w:t>
      </w:r>
    </w:p>
    <w:p w14:paraId="5DB8E82C" w14:textId="77777777" w:rsidR="001C7490" w:rsidRDefault="001C7490" w:rsidP="00174EA1">
      <w:pPr>
        <w:rPr>
          <w:rFonts w:asciiTheme="minorHAnsi" w:hAnsiTheme="minorHAnsi" w:cstheme="minorHAnsi"/>
          <w:color w:val="000000" w:themeColor="text1"/>
        </w:rPr>
      </w:pPr>
    </w:p>
    <w:p w14:paraId="7AC4D8F5" w14:textId="3DBED9DE" w:rsidR="002E3529" w:rsidRPr="00414D88" w:rsidRDefault="002E3529" w:rsidP="00174EA1">
      <w:p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 </w:t>
      </w:r>
    </w:p>
    <w:p w14:paraId="35A3E300" w14:textId="254EF8CC" w:rsidR="00174EA1" w:rsidRPr="00414D88" w:rsidRDefault="00174EA1" w:rsidP="00174EA1">
      <w:pPr>
        <w:rPr>
          <w:rFonts w:asciiTheme="minorHAnsi" w:hAnsiTheme="minorHAnsi" w:cstheme="minorHAnsi"/>
          <w:color w:val="000000" w:themeColor="text1"/>
        </w:rPr>
      </w:pPr>
    </w:p>
    <w:p w14:paraId="1AA95E94" w14:textId="6B485628" w:rsidR="00C11048" w:rsidRPr="00414D88" w:rsidRDefault="00C11048">
      <w:pPr>
        <w:rPr>
          <w:rFonts w:asciiTheme="minorHAnsi" w:hAnsiTheme="minorHAnsi" w:cstheme="minorHAnsi"/>
          <w:color w:val="000000" w:themeColor="text1"/>
        </w:rPr>
      </w:pPr>
    </w:p>
    <w:p w14:paraId="424BC762" w14:textId="77777777" w:rsidR="00C11048" w:rsidRPr="00414D88" w:rsidRDefault="00C11048">
      <w:pPr>
        <w:rPr>
          <w:rFonts w:asciiTheme="minorHAnsi" w:hAnsiTheme="minorHAnsi" w:cstheme="minorHAnsi"/>
          <w:color w:val="000000" w:themeColor="text1"/>
        </w:rPr>
      </w:pPr>
    </w:p>
    <w:p w14:paraId="005AE1B2" w14:textId="77777777" w:rsidR="00C11048" w:rsidRPr="00414D88" w:rsidRDefault="00C11048">
      <w:pPr>
        <w:rPr>
          <w:rFonts w:asciiTheme="minorHAnsi" w:hAnsiTheme="minorHAnsi" w:cstheme="minorHAnsi"/>
          <w:color w:val="000000" w:themeColor="text1"/>
        </w:rPr>
      </w:pPr>
    </w:p>
    <w:p w14:paraId="5A43C9AC" w14:textId="20DBB582" w:rsidR="00866E54" w:rsidRPr="00414D88" w:rsidRDefault="00866E54">
      <w:pPr>
        <w:rPr>
          <w:rFonts w:asciiTheme="minorHAnsi" w:hAnsiTheme="minorHAnsi" w:cstheme="minorHAnsi"/>
          <w:color w:val="000000" w:themeColor="text1"/>
        </w:rPr>
      </w:pPr>
      <w:r w:rsidRPr="00414D88">
        <w:rPr>
          <w:rFonts w:asciiTheme="minorHAnsi" w:hAnsiTheme="minorHAnsi" w:cstheme="minorHAnsi"/>
          <w:color w:val="000000" w:themeColor="text1"/>
        </w:rPr>
        <w:t xml:space="preserve">A search for </w:t>
      </w:r>
      <w:proofErr w:type="spellStart"/>
      <w:r w:rsidRPr="00414D88">
        <w:rPr>
          <w:rFonts w:asciiTheme="minorHAnsi" w:hAnsiTheme="minorHAnsi" w:cstheme="minorHAnsi"/>
          <w:i/>
          <w:iCs/>
          <w:color w:val="000000" w:themeColor="text1"/>
        </w:rPr>
        <w:t>Arabadopsis</w:t>
      </w:r>
      <w:proofErr w:type="spellEnd"/>
      <w:r w:rsidRPr="00414D88">
        <w:rPr>
          <w:rFonts w:asciiTheme="minorHAnsi" w:hAnsiTheme="minorHAnsi" w:cstheme="minorHAnsi"/>
          <w:i/>
          <w:iCs/>
          <w:color w:val="000000" w:themeColor="text1"/>
        </w:rPr>
        <w:t xml:space="preserve"> thaliana</w:t>
      </w:r>
      <w:r w:rsidRPr="00414D88">
        <w:rPr>
          <w:rFonts w:asciiTheme="minorHAnsi" w:hAnsiTheme="minorHAnsi" w:cstheme="minorHAnsi"/>
          <w:color w:val="000000" w:themeColor="text1"/>
        </w:rPr>
        <w:t xml:space="preserve"> genes known to be associated with flowering time was conducted using the TAIR website (</w:t>
      </w:r>
      <w:hyperlink r:id="rId7" w:history="1">
        <w:r w:rsidRPr="00414D88">
          <w:rPr>
            <w:rStyle w:val="Hyperlink"/>
            <w:rFonts w:asciiTheme="minorHAnsi" w:hAnsiTheme="minorHAnsi" w:cstheme="minorHAnsi"/>
            <w:color w:val="000000" w:themeColor="text1"/>
          </w:rPr>
          <w:t>https://www.arabidopsis.org/</w:t>
        </w:r>
      </w:hyperlink>
      <w:r w:rsidRPr="00414D88">
        <w:rPr>
          <w:rFonts w:asciiTheme="minorHAnsi" w:hAnsiTheme="minorHAnsi" w:cstheme="minorHAnsi"/>
          <w:color w:val="000000" w:themeColor="text1"/>
        </w:rPr>
        <w:t xml:space="preserve">). A total of 79 </w:t>
      </w:r>
      <w:r w:rsidR="007A5292" w:rsidRPr="00414D88">
        <w:rPr>
          <w:rFonts w:asciiTheme="minorHAnsi" w:hAnsiTheme="minorHAnsi" w:cstheme="minorHAnsi"/>
          <w:color w:val="000000" w:themeColor="text1"/>
        </w:rPr>
        <w:t>genes</w:t>
      </w:r>
      <w:r w:rsidRPr="00414D88">
        <w:rPr>
          <w:rFonts w:asciiTheme="minorHAnsi" w:hAnsiTheme="minorHAnsi" w:cstheme="minorHAnsi"/>
          <w:color w:val="000000" w:themeColor="text1"/>
        </w:rPr>
        <w:t xml:space="preserve"> were found using the search term “flowering time” and the accession numbers were downloaded</w:t>
      </w:r>
      <w:r w:rsidR="007A5292" w:rsidRPr="00414D88">
        <w:rPr>
          <w:rFonts w:asciiTheme="minorHAnsi" w:hAnsiTheme="minorHAnsi" w:cstheme="minorHAnsi"/>
          <w:color w:val="000000" w:themeColor="text1"/>
        </w:rPr>
        <w:t xml:space="preserve">. The 79 genes found in the TAIR database were compared to the genes with variants to assess whether or not these “flowering time” associated </w:t>
      </w:r>
    </w:p>
    <w:p w14:paraId="29025192" w14:textId="59001A9D" w:rsidR="002A0D43" w:rsidRPr="00414D88" w:rsidRDefault="002A0D43">
      <w:pPr>
        <w:rPr>
          <w:rFonts w:asciiTheme="minorHAnsi" w:hAnsiTheme="minorHAnsi" w:cstheme="minorHAnsi"/>
          <w:color w:val="000000" w:themeColor="text1"/>
        </w:rPr>
      </w:pPr>
    </w:p>
    <w:p w14:paraId="7409EB4C" w14:textId="77777777" w:rsidR="002A0D43" w:rsidRPr="00414D88" w:rsidRDefault="002A0D43">
      <w:pPr>
        <w:rPr>
          <w:rFonts w:asciiTheme="minorHAnsi" w:hAnsiTheme="minorHAnsi" w:cstheme="minorHAnsi"/>
          <w:color w:val="000000" w:themeColor="text1"/>
        </w:rPr>
      </w:pPr>
    </w:p>
    <w:p w14:paraId="35010F1E" w14:textId="77777777" w:rsidR="00EF4682" w:rsidRPr="00414D88" w:rsidRDefault="00EF4682">
      <w:pPr>
        <w:rPr>
          <w:rFonts w:asciiTheme="minorHAnsi" w:hAnsiTheme="minorHAnsi" w:cstheme="minorHAnsi"/>
          <w:color w:val="000000" w:themeColor="text1"/>
        </w:rPr>
      </w:pPr>
    </w:p>
    <w:p w14:paraId="1DBAD686" w14:textId="23C49A8A" w:rsidR="00CD230C" w:rsidRPr="00414D88" w:rsidRDefault="00CD230C">
      <w:pPr>
        <w:rPr>
          <w:rFonts w:asciiTheme="minorHAnsi" w:hAnsiTheme="minorHAnsi" w:cstheme="minorHAnsi"/>
          <w:color w:val="000000" w:themeColor="text1"/>
        </w:rPr>
      </w:pPr>
    </w:p>
    <w:p w14:paraId="2D5CED29" w14:textId="52BB5BFF" w:rsidR="009740B8" w:rsidRPr="00414D88" w:rsidRDefault="009740B8">
      <w:pPr>
        <w:rPr>
          <w:rFonts w:asciiTheme="minorHAnsi" w:hAnsiTheme="minorHAnsi" w:cstheme="minorHAnsi"/>
          <w:color w:val="000000" w:themeColor="text1"/>
        </w:rPr>
      </w:pPr>
    </w:p>
    <w:p w14:paraId="00B10E23" w14:textId="30BC530F" w:rsidR="00FB0920" w:rsidRPr="00414D88" w:rsidRDefault="00FB0920">
      <w:pPr>
        <w:rPr>
          <w:rFonts w:asciiTheme="minorHAnsi" w:hAnsiTheme="minorHAnsi" w:cstheme="minorHAnsi"/>
          <w:color w:val="000000" w:themeColor="text1"/>
        </w:rPr>
      </w:pPr>
    </w:p>
    <w:p w14:paraId="43CB28B0" w14:textId="78B8B8CD" w:rsidR="00CD230C" w:rsidRPr="00414D88" w:rsidRDefault="005C46EC">
      <w:pPr>
        <w:rPr>
          <w:rFonts w:asciiTheme="minorHAnsi" w:hAnsiTheme="minorHAnsi" w:cstheme="minorHAnsi"/>
          <w:color w:val="000000" w:themeColor="text1"/>
        </w:rPr>
      </w:pPr>
      <w:r w:rsidRPr="00414D88">
        <w:rPr>
          <w:rFonts w:asciiTheme="minorHAnsi" w:hAnsiTheme="minorHAnsi" w:cstheme="minorHAnsi"/>
          <w:color w:val="000000" w:themeColor="text1"/>
        </w:rPr>
        <w:t>g</w:t>
      </w:r>
      <w:r w:rsidR="00CD230C" w:rsidRPr="00414D88">
        <w:rPr>
          <w:rFonts w:asciiTheme="minorHAnsi" w:hAnsiTheme="minorHAnsi" w:cstheme="minorHAnsi"/>
          <w:color w:val="000000" w:themeColor="text1"/>
        </w:rPr>
        <w:t>enotypes.csv</w:t>
      </w:r>
    </w:p>
    <w:p w14:paraId="7F078937" w14:textId="5F280CB2" w:rsidR="005C6053" w:rsidRPr="00414D88" w:rsidRDefault="005C6053">
      <w:pPr>
        <w:rPr>
          <w:rFonts w:asciiTheme="minorHAnsi" w:hAnsiTheme="minorHAnsi" w:cstheme="minorHAnsi"/>
          <w:color w:val="000000" w:themeColor="text1"/>
        </w:rPr>
      </w:pPr>
    </w:p>
    <w:p w14:paraId="1E7C0379" w14:textId="1E21AF01" w:rsidR="005C6053" w:rsidRPr="00414D88" w:rsidRDefault="005C46EC">
      <w:pPr>
        <w:rPr>
          <w:rFonts w:asciiTheme="minorHAnsi" w:hAnsiTheme="minorHAnsi" w:cstheme="minorHAnsi"/>
          <w:color w:val="000000" w:themeColor="text1"/>
        </w:rPr>
      </w:pPr>
      <w:r w:rsidRPr="00414D88">
        <w:rPr>
          <w:rFonts w:asciiTheme="minorHAnsi" w:hAnsiTheme="minorHAnsi" w:cstheme="minorHAnsi"/>
          <w:color w:val="000000" w:themeColor="text1"/>
        </w:rPr>
        <w:t>Annotations (</w:t>
      </w:r>
      <w:proofErr w:type="spellStart"/>
      <w:r w:rsidRPr="00414D88">
        <w:rPr>
          <w:rFonts w:asciiTheme="minorHAnsi" w:hAnsiTheme="minorHAnsi" w:cstheme="minorHAnsi"/>
          <w:color w:val="000000" w:themeColor="text1"/>
        </w:rPr>
        <w:t>g</w:t>
      </w:r>
      <w:r w:rsidR="005C6053" w:rsidRPr="00414D88">
        <w:rPr>
          <w:rFonts w:asciiTheme="minorHAnsi" w:hAnsiTheme="minorHAnsi" w:cstheme="minorHAnsi"/>
          <w:color w:val="000000" w:themeColor="text1"/>
        </w:rPr>
        <w:t>ene_model.gff</w:t>
      </w:r>
      <w:proofErr w:type="spellEnd"/>
      <w:r w:rsidRPr="00414D88">
        <w:rPr>
          <w:rFonts w:asciiTheme="minorHAnsi" w:hAnsiTheme="minorHAnsi" w:cstheme="minorHAnsi"/>
          <w:color w:val="000000" w:themeColor="text1"/>
        </w:rPr>
        <w:t>)</w:t>
      </w:r>
    </w:p>
    <w:p w14:paraId="0D4376CF" w14:textId="70319493" w:rsidR="002950A2" w:rsidRPr="00414D88" w:rsidRDefault="002950A2">
      <w:pPr>
        <w:rPr>
          <w:rFonts w:asciiTheme="minorHAnsi" w:hAnsiTheme="minorHAnsi" w:cstheme="minorHAnsi"/>
          <w:color w:val="000000" w:themeColor="text1"/>
        </w:rPr>
      </w:pPr>
    </w:p>
    <w:p w14:paraId="391DC024" w14:textId="77777777" w:rsidR="002950A2" w:rsidRPr="00414D88" w:rsidRDefault="002950A2">
      <w:pPr>
        <w:rPr>
          <w:rFonts w:asciiTheme="minorHAnsi" w:hAnsiTheme="minorHAnsi" w:cstheme="minorHAnsi"/>
          <w:color w:val="000000" w:themeColor="text1"/>
        </w:rPr>
      </w:pPr>
    </w:p>
    <w:p w14:paraId="4797A10D" w14:textId="77777777" w:rsidR="005C6053" w:rsidRPr="00414D88" w:rsidRDefault="005C6053">
      <w:pPr>
        <w:rPr>
          <w:rFonts w:asciiTheme="minorHAnsi" w:hAnsiTheme="minorHAnsi" w:cstheme="minorHAnsi"/>
          <w:color w:val="000000" w:themeColor="text1"/>
        </w:rPr>
      </w:pPr>
    </w:p>
    <w:p w14:paraId="62CE6AA1" w14:textId="77777777" w:rsidR="00C52E02" w:rsidRPr="00414D88" w:rsidRDefault="00C52E02">
      <w:pPr>
        <w:rPr>
          <w:rFonts w:asciiTheme="minorHAnsi" w:hAnsiTheme="minorHAnsi" w:cstheme="minorHAnsi"/>
          <w:color w:val="000000" w:themeColor="text1"/>
        </w:rPr>
      </w:pPr>
    </w:p>
    <w:p w14:paraId="04B29B3A" w14:textId="2CC26EA4" w:rsidR="00C52E02" w:rsidRPr="00414D88" w:rsidRDefault="007E24D9">
      <w:pPr>
        <w:rPr>
          <w:rFonts w:asciiTheme="minorHAnsi" w:hAnsiTheme="minorHAnsi" w:cstheme="minorHAnsi"/>
          <w:color w:val="000000" w:themeColor="text1"/>
        </w:rPr>
      </w:pPr>
      <w:r w:rsidRPr="00414D88">
        <w:rPr>
          <w:rFonts w:asciiTheme="minorHAnsi" w:hAnsiTheme="minorHAnsi" w:cstheme="minorHAnsi"/>
          <w:color w:val="000000" w:themeColor="text1"/>
        </w:rPr>
        <w:t xml:space="preserve">Results </w:t>
      </w:r>
    </w:p>
    <w:p w14:paraId="3A1B55DB" w14:textId="45B988F3" w:rsidR="007E24D9" w:rsidRPr="00414D88" w:rsidRDefault="007E24D9">
      <w:pPr>
        <w:rPr>
          <w:rFonts w:asciiTheme="minorHAnsi" w:hAnsiTheme="minorHAnsi" w:cstheme="minorHAnsi"/>
          <w:color w:val="000000" w:themeColor="text1"/>
        </w:rPr>
      </w:pPr>
    </w:p>
    <w:p w14:paraId="79C7BCAC" w14:textId="2F62DFE0" w:rsidR="007E24D9" w:rsidRPr="00414D88" w:rsidRDefault="007E24D9">
      <w:pPr>
        <w:rPr>
          <w:rFonts w:asciiTheme="minorHAnsi" w:hAnsiTheme="minorHAnsi" w:cstheme="minorHAnsi"/>
          <w:color w:val="000000" w:themeColor="text1"/>
        </w:rPr>
      </w:pPr>
      <w:r w:rsidRPr="00414D88">
        <w:rPr>
          <w:rFonts w:asciiTheme="minorHAnsi" w:hAnsiTheme="minorHAnsi" w:cstheme="minorHAnsi"/>
          <w:color w:val="000000" w:themeColor="text1"/>
        </w:rPr>
        <w:t>Discussion</w:t>
      </w:r>
    </w:p>
    <w:p w14:paraId="7F335D34" w14:textId="708B8302" w:rsidR="007E24D9" w:rsidRPr="00414D88" w:rsidRDefault="007E24D9">
      <w:pPr>
        <w:rPr>
          <w:rFonts w:asciiTheme="minorHAnsi" w:hAnsiTheme="minorHAnsi" w:cstheme="minorHAnsi"/>
          <w:color w:val="000000" w:themeColor="text1"/>
        </w:rPr>
      </w:pPr>
    </w:p>
    <w:p w14:paraId="332DCBF4" w14:textId="7EF61C97" w:rsidR="007E24D9" w:rsidRPr="00414D88" w:rsidRDefault="007E24D9">
      <w:pPr>
        <w:rPr>
          <w:rFonts w:asciiTheme="minorHAnsi" w:hAnsiTheme="minorHAnsi" w:cstheme="minorHAnsi"/>
          <w:color w:val="000000" w:themeColor="text1"/>
        </w:rPr>
      </w:pPr>
    </w:p>
    <w:p w14:paraId="42B3BB9A" w14:textId="08019633" w:rsidR="007E24D9" w:rsidRPr="00414D88" w:rsidRDefault="007E24D9">
      <w:pPr>
        <w:rPr>
          <w:rFonts w:asciiTheme="minorHAnsi" w:hAnsiTheme="minorHAnsi" w:cstheme="minorHAnsi"/>
          <w:color w:val="000000" w:themeColor="text1"/>
        </w:rPr>
      </w:pPr>
      <w:r w:rsidRPr="00414D88">
        <w:rPr>
          <w:rFonts w:asciiTheme="minorHAnsi" w:hAnsiTheme="minorHAnsi" w:cstheme="minorHAnsi"/>
          <w:color w:val="000000" w:themeColor="text1"/>
        </w:rPr>
        <w:t>Conclusion</w:t>
      </w:r>
    </w:p>
    <w:p w14:paraId="3FEBC764" w14:textId="77777777" w:rsidR="007C49B6" w:rsidRPr="00414D88" w:rsidRDefault="007C49B6">
      <w:pPr>
        <w:rPr>
          <w:rFonts w:asciiTheme="minorHAnsi" w:hAnsiTheme="minorHAnsi" w:cstheme="minorHAnsi"/>
          <w:color w:val="000000" w:themeColor="text1"/>
        </w:rPr>
      </w:pPr>
    </w:p>
    <w:p w14:paraId="3E1C0891" w14:textId="77777777" w:rsidR="00C52E02" w:rsidRPr="00414D88" w:rsidRDefault="00C52E02">
      <w:pPr>
        <w:rPr>
          <w:rFonts w:asciiTheme="minorHAnsi" w:hAnsiTheme="minorHAnsi" w:cstheme="minorHAnsi"/>
          <w:color w:val="000000" w:themeColor="text1"/>
        </w:rPr>
      </w:pPr>
    </w:p>
    <w:p w14:paraId="3220011E" w14:textId="512F1467" w:rsidR="00C52E02" w:rsidRPr="00414D88" w:rsidRDefault="00F863C6">
      <w:pPr>
        <w:rPr>
          <w:rFonts w:asciiTheme="minorHAnsi" w:hAnsiTheme="minorHAnsi" w:cstheme="minorHAnsi"/>
          <w:color w:val="000000" w:themeColor="text1"/>
        </w:rPr>
      </w:pPr>
      <w:r w:rsidRPr="00414D88">
        <w:rPr>
          <w:rFonts w:asciiTheme="minorHAnsi" w:hAnsiTheme="minorHAnsi" w:cstheme="minorHAnsi"/>
          <w:color w:val="000000" w:themeColor="text1"/>
        </w:rPr>
        <w:t>References:</w:t>
      </w:r>
    </w:p>
    <w:p w14:paraId="162E9FB1" w14:textId="77777777" w:rsidR="00F863C6" w:rsidRPr="00414D88" w:rsidRDefault="00F863C6">
      <w:pPr>
        <w:rPr>
          <w:rFonts w:asciiTheme="minorHAnsi" w:hAnsiTheme="minorHAnsi" w:cstheme="minorHAnsi"/>
          <w:color w:val="000000" w:themeColor="text1"/>
        </w:rPr>
      </w:pPr>
    </w:p>
    <w:p w14:paraId="1602C187" w14:textId="77777777" w:rsidR="00F863C6" w:rsidRPr="00414D88" w:rsidRDefault="00F863C6" w:rsidP="00F863C6">
      <w:pPr>
        <w:pStyle w:val="ListParagraph"/>
        <w:rPr>
          <w:rFonts w:asciiTheme="minorHAnsi" w:hAnsiTheme="minorHAnsi" w:cstheme="minorHAnsi"/>
          <w:color w:val="000000" w:themeColor="text1"/>
        </w:rPr>
      </w:pPr>
    </w:p>
    <w:p w14:paraId="0126F336" w14:textId="3511A14E" w:rsidR="00C0371C" w:rsidRPr="00414D88" w:rsidRDefault="00941BB4" w:rsidP="00135993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</w:rPr>
      </w:pPr>
      <w:r w:rsidRPr="00414D88">
        <w:rPr>
          <w:rFonts w:asciiTheme="minorHAnsi" w:hAnsiTheme="minorHAnsi" w:cstheme="minorHAnsi"/>
          <w:color w:val="000000" w:themeColor="text1"/>
        </w:rPr>
        <w:t>Reference Dr. Long’s paper.</w:t>
      </w:r>
    </w:p>
    <w:p w14:paraId="12B932A2" w14:textId="77777777" w:rsidR="0093566F" w:rsidRPr="00414D88" w:rsidRDefault="0093566F" w:rsidP="0093566F">
      <w:pPr>
        <w:pStyle w:val="ListParagraph"/>
        <w:rPr>
          <w:rFonts w:asciiTheme="minorHAnsi" w:hAnsiTheme="minorHAnsi" w:cstheme="minorHAnsi"/>
          <w:color w:val="000000" w:themeColor="text1"/>
        </w:rPr>
      </w:pPr>
    </w:p>
    <w:p w14:paraId="28851D80" w14:textId="02DD3B37" w:rsidR="0093566F" w:rsidRPr="00414D88" w:rsidRDefault="0093566F" w:rsidP="0093566F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</w:rPr>
      </w:pPr>
      <w:r w:rsidRPr="00414D88">
        <w:rPr>
          <w:rFonts w:asciiTheme="minorHAnsi" w:hAnsiTheme="minorHAnsi" w:cstheme="minorHAnsi"/>
          <w:color w:val="000000" w:themeColor="text1"/>
        </w:rPr>
        <w:t xml:space="preserve">Tanya Z. </w:t>
      </w:r>
      <w:proofErr w:type="spellStart"/>
      <w:r w:rsidRPr="00414D88">
        <w:rPr>
          <w:rFonts w:asciiTheme="minorHAnsi" w:hAnsiTheme="minorHAnsi" w:cstheme="minorHAnsi"/>
          <w:color w:val="000000" w:themeColor="text1"/>
        </w:rPr>
        <w:t>Berardini</w:t>
      </w:r>
      <w:proofErr w:type="spellEnd"/>
      <w:r w:rsidRPr="00414D88">
        <w:rPr>
          <w:rFonts w:asciiTheme="minorHAnsi" w:hAnsiTheme="minorHAnsi" w:cstheme="minorHAnsi"/>
          <w:color w:val="000000" w:themeColor="text1"/>
        </w:rPr>
        <w:t xml:space="preserve">, </w:t>
      </w:r>
      <w:proofErr w:type="spellStart"/>
      <w:r w:rsidRPr="00414D88">
        <w:rPr>
          <w:rFonts w:asciiTheme="minorHAnsi" w:hAnsiTheme="minorHAnsi" w:cstheme="minorHAnsi"/>
          <w:color w:val="000000" w:themeColor="text1"/>
        </w:rPr>
        <w:t>Leonore</w:t>
      </w:r>
      <w:proofErr w:type="spellEnd"/>
      <w:r w:rsidRPr="00414D88">
        <w:rPr>
          <w:rFonts w:asciiTheme="minorHAnsi" w:hAnsiTheme="minorHAnsi" w:cstheme="minorHAnsi"/>
          <w:color w:val="000000" w:themeColor="text1"/>
        </w:rPr>
        <w:t xml:space="preserve"> Reiser, </w:t>
      </w:r>
      <w:proofErr w:type="spellStart"/>
      <w:r w:rsidRPr="00414D88">
        <w:rPr>
          <w:rFonts w:asciiTheme="minorHAnsi" w:hAnsiTheme="minorHAnsi" w:cstheme="minorHAnsi"/>
          <w:color w:val="000000" w:themeColor="text1"/>
        </w:rPr>
        <w:t>Donghui</w:t>
      </w:r>
      <w:proofErr w:type="spellEnd"/>
      <w:r w:rsidRPr="00414D88">
        <w:rPr>
          <w:rFonts w:asciiTheme="minorHAnsi" w:hAnsiTheme="minorHAnsi" w:cstheme="minorHAnsi"/>
          <w:color w:val="000000" w:themeColor="text1"/>
        </w:rPr>
        <w:t xml:space="preserve"> Li, </w:t>
      </w:r>
      <w:proofErr w:type="spellStart"/>
      <w:r w:rsidRPr="00414D88">
        <w:rPr>
          <w:rFonts w:asciiTheme="minorHAnsi" w:hAnsiTheme="minorHAnsi" w:cstheme="minorHAnsi"/>
          <w:color w:val="000000" w:themeColor="text1"/>
        </w:rPr>
        <w:t>Yarik</w:t>
      </w:r>
      <w:proofErr w:type="spellEnd"/>
      <w:r w:rsidRPr="00414D88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414D88">
        <w:rPr>
          <w:rFonts w:asciiTheme="minorHAnsi" w:hAnsiTheme="minorHAnsi" w:cstheme="minorHAnsi"/>
          <w:color w:val="000000" w:themeColor="text1"/>
        </w:rPr>
        <w:t>Mezheritsky</w:t>
      </w:r>
      <w:proofErr w:type="spellEnd"/>
      <w:r w:rsidRPr="00414D88">
        <w:rPr>
          <w:rFonts w:asciiTheme="minorHAnsi" w:hAnsiTheme="minorHAnsi" w:cstheme="minorHAnsi"/>
          <w:color w:val="000000" w:themeColor="text1"/>
        </w:rPr>
        <w:t xml:space="preserve">, Robert Muller, Emily Strait and Eva </w:t>
      </w:r>
      <w:proofErr w:type="spellStart"/>
      <w:r w:rsidRPr="00414D88">
        <w:rPr>
          <w:rFonts w:asciiTheme="minorHAnsi" w:hAnsiTheme="minorHAnsi" w:cstheme="minorHAnsi"/>
          <w:color w:val="000000" w:themeColor="text1"/>
        </w:rPr>
        <w:t>Huala</w:t>
      </w:r>
      <w:proofErr w:type="spellEnd"/>
      <w:r w:rsidRPr="00414D88">
        <w:rPr>
          <w:rFonts w:asciiTheme="minorHAnsi" w:hAnsiTheme="minorHAnsi" w:cstheme="minorHAnsi"/>
          <w:color w:val="000000" w:themeColor="text1"/>
        </w:rPr>
        <w:t xml:space="preserve">. The Arabidopsis Information Resource: Making and mining the "gold standard" annotated reference plant genome. genesis 2015 </w:t>
      </w:r>
      <w:proofErr w:type="spellStart"/>
      <w:r w:rsidRPr="00414D88">
        <w:rPr>
          <w:rFonts w:asciiTheme="minorHAnsi" w:hAnsiTheme="minorHAnsi" w:cstheme="minorHAnsi"/>
          <w:color w:val="000000" w:themeColor="text1"/>
        </w:rPr>
        <w:t>doi</w:t>
      </w:r>
      <w:proofErr w:type="spellEnd"/>
      <w:r w:rsidRPr="00414D88">
        <w:rPr>
          <w:rFonts w:asciiTheme="minorHAnsi" w:hAnsiTheme="minorHAnsi" w:cstheme="minorHAnsi"/>
          <w:color w:val="000000" w:themeColor="text1"/>
        </w:rPr>
        <w:t>: 10.1002/dvg.22877</w:t>
      </w:r>
    </w:p>
    <w:p w14:paraId="7C355A29" w14:textId="77777777" w:rsidR="00B52CD0" w:rsidRPr="00414D88" w:rsidRDefault="00B52CD0" w:rsidP="00B52CD0">
      <w:pPr>
        <w:rPr>
          <w:rFonts w:asciiTheme="minorHAnsi" w:hAnsiTheme="minorHAnsi" w:cstheme="minorHAnsi"/>
          <w:color w:val="000000" w:themeColor="text1"/>
        </w:rPr>
      </w:pPr>
    </w:p>
    <w:p w14:paraId="5FF1F49A" w14:textId="77777777" w:rsidR="00135993" w:rsidRPr="00414D88" w:rsidRDefault="00E36C25" w:rsidP="00135993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</w:rPr>
      </w:pPr>
      <w:r w:rsidRPr="00414D88">
        <w:rPr>
          <w:rFonts w:asciiTheme="minorHAnsi" w:hAnsiTheme="minorHAnsi" w:cstheme="minorHAnsi"/>
          <w:color w:val="212121"/>
          <w:shd w:val="clear" w:color="auto" w:fill="FFFFFF"/>
        </w:rPr>
        <w:t xml:space="preserve">Salomé PA, </w:t>
      </w:r>
      <w:proofErr w:type="spellStart"/>
      <w:r w:rsidRPr="00414D88">
        <w:rPr>
          <w:rFonts w:asciiTheme="minorHAnsi" w:hAnsiTheme="minorHAnsi" w:cstheme="minorHAnsi"/>
          <w:color w:val="212121"/>
          <w:shd w:val="clear" w:color="auto" w:fill="FFFFFF"/>
        </w:rPr>
        <w:t>Bomblies</w:t>
      </w:r>
      <w:proofErr w:type="spellEnd"/>
      <w:r w:rsidRPr="00414D88">
        <w:rPr>
          <w:rFonts w:asciiTheme="minorHAnsi" w:hAnsiTheme="minorHAnsi" w:cstheme="minorHAnsi"/>
          <w:color w:val="212121"/>
          <w:shd w:val="clear" w:color="auto" w:fill="FFFFFF"/>
        </w:rPr>
        <w:t xml:space="preserve"> K, </w:t>
      </w:r>
      <w:proofErr w:type="spellStart"/>
      <w:r w:rsidRPr="00414D88">
        <w:rPr>
          <w:rFonts w:asciiTheme="minorHAnsi" w:hAnsiTheme="minorHAnsi" w:cstheme="minorHAnsi"/>
          <w:color w:val="212121"/>
          <w:shd w:val="clear" w:color="auto" w:fill="FFFFFF"/>
        </w:rPr>
        <w:t>Laitinen</w:t>
      </w:r>
      <w:proofErr w:type="spellEnd"/>
      <w:r w:rsidRPr="00414D88">
        <w:rPr>
          <w:rFonts w:asciiTheme="minorHAnsi" w:hAnsiTheme="minorHAnsi" w:cstheme="minorHAnsi"/>
          <w:color w:val="212121"/>
          <w:shd w:val="clear" w:color="auto" w:fill="FFFFFF"/>
        </w:rPr>
        <w:t xml:space="preserve"> RA, </w:t>
      </w:r>
      <w:proofErr w:type="spellStart"/>
      <w:r w:rsidRPr="00414D88">
        <w:rPr>
          <w:rFonts w:asciiTheme="minorHAnsi" w:hAnsiTheme="minorHAnsi" w:cstheme="minorHAnsi"/>
          <w:color w:val="212121"/>
          <w:shd w:val="clear" w:color="auto" w:fill="FFFFFF"/>
        </w:rPr>
        <w:t>Yant</w:t>
      </w:r>
      <w:proofErr w:type="spellEnd"/>
      <w:r w:rsidRPr="00414D88">
        <w:rPr>
          <w:rFonts w:asciiTheme="minorHAnsi" w:hAnsiTheme="minorHAnsi" w:cstheme="minorHAnsi"/>
          <w:color w:val="212121"/>
          <w:shd w:val="clear" w:color="auto" w:fill="FFFFFF"/>
        </w:rPr>
        <w:t xml:space="preserve"> L, Mott R, Weigel D. </w:t>
      </w:r>
      <w:r w:rsidR="009B704C" w:rsidRPr="00414D88">
        <w:rPr>
          <w:rFonts w:asciiTheme="minorHAnsi" w:hAnsiTheme="minorHAnsi" w:cstheme="minorHAnsi"/>
          <w:color w:val="212121"/>
          <w:shd w:val="clear" w:color="auto" w:fill="FFFFFF"/>
        </w:rPr>
        <w:t>“</w:t>
      </w:r>
      <w:r w:rsidRPr="00414D88">
        <w:rPr>
          <w:rFonts w:asciiTheme="minorHAnsi" w:hAnsiTheme="minorHAnsi" w:cstheme="minorHAnsi"/>
          <w:color w:val="212121"/>
          <w:shd w:val="clear" w:color="auto" w:fill="FFFFFF"/>
        </w:rPr>
        <w:t>Genetic architecture of flowering-time variation in Arabidopsis thaliana.</w:t>
      </w:r>
      <w:r w:rsidR="009B704C" w:rsidRPr="00414D88">
        <w:rPr>
          <w:rFonts w:asciiTheme="minorHAnsi" w:hAnsiTheme="minorHAnsi" w:cstheme="minorHAnsi"/>
          <w:color w:val="212121"/>
          <w:shd w:val="clear" w:color="auto" w:fill="FFFFFF"/>
        </w:rPr>
        <w:t>”</w:t>
      </w:r>
      <w:r w:rsidRPr="00414D88">
        <w:rPr>
          <w:rFonts w:asciiTheme="minorHAnsi" w:hAnsiTheme="minorHAnsi" w:cstheme="minorHAnsi"/>
          <w:color w:val="212121"/>
          <w:shd w:val="clear" w:color="auto" w:fill="FFFFFF"/>
        </w:rPr>
        <w:t xml:space="preserve"> Genetics. 2011 Jun;188(2):421-33. </w:t>
      </w:r>
      <w:proofErr w:type="spellStart"/>
      <w:r w:rsidRPr="00414D88">
        <w:rPr>
          <w:rFonts w:asciiTheme="minorHAnsi" w:hAnsiTheme="minorHAnsi" w:cstheme="minorHAnsi"/>
          <w:color w:val="212121"/>
          <w:shd w:val="clear" w:color="auto" w:fill="FFFFFF"/>
        </w:rPr>
        <w:t>doi</w:t>
      </w:r>
      <w:proofErr w:type="spellEnd"/>
      <w:r w:rsidRPr="00414D88">
        <w:rPr>
          <w:rFonts w:asciiTheme="minorHAnsi" w:hAnsiTheme="minorHAnsi" w:cstheme="minorHAnsi"/>
          <w:color w:val="212121"/>
          <w:shd w:val="clear" w:color="auto" w:fill="FFFFFF"/>
        </w:rPr>
        <w:t xml:space="preserve">: 10.1534/genetics.111.126607. </w:t>
      </w:r>
      <w:proofErr w:type="spellStart"/>
      <w:r w:rsidRPr="00414D88">
        <w:rPr>
          <w:rFonts w:asciiTheme="minorHAnsi" w:hAnsiTheme="minorHAnsi" w:cstheme="minorHAnsi"/>
          <w:color w:val="212121"/>
          <w:shd w:val="clear" w:color="auto" w:fill="FFFFFF"/>
        </w:rPr>
        <w:t>Epub</w:t>
      </w:r>
      <w:proofErr w:type="spellEnd"/>
      <w:r w:rsidRPr="00414D88">
        <w:rPr>
          <w:rFonts w:asciiTheme="minorHAnsi" w:hAnsiTheme="minorHAnsi" w:cstheme="minorHAnsi"/>
          <w:color w:val="212121"/>
          <w:shd w:val="clear" w:color="auto" w:fill="FFFFFF"/>
        </w:rPr>
        <w:t xml:space="preserve"> 2011 Mar 15. PMID: 21406681; PMCID: PMC3122318.</w:t>
      </w:r>
    </w:p>
    <w:p w14:paraId="6041A09E" w14:textId="77777777" w:rsidR="00135993" w:rsidRPr="00414D88" w:rsidRDefault="00135993" w:rsidP="00135993">
      <w:pPr>
        <w:pStyle w:val="ListParagraph"/>
        <w:rPr>
          <w:rFonts w:asciiTheme="minorHAnsi" w:eastAsiaTheme="minorHAnsi" w:hAnsiTheme="minorHAnsi" w:cstheme="minorHAnsi"/>
          <w:color w:val="000000"/>
          <w:lang w:val="en-US"/>
        </w:rPr>
      </w:pPr>
    </w:p>
    <w:p w14:paraId="7E7FAEA0" w14:textId="13428F37" w:rsidR="009B704C" w:rsidRPr="00414D88" w:rsidRDefault="00135993" w:rsidP="00135993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</w:rPr>
      </w:pPr>
      <w:proofErr w:type="spellStart"/>
      <w:r w:rsidRPr="00414D88">
        <w:rPr>
          <w:rFonts w:asciiTheme="minorHAnsi" w:eastAsiaTheme="minorHAnsi" w:hAnsiTheme="minorHAnsi" w:cstheme="minorHAnsi"/>
          <w:color w:val="000000"/>
          <w:lang w:val="en-US"/>
        </w:rPr>
        <w:t>Lilin</w:t>
      </w:r>
      <w:proofErr w:type="spellEnd"/>
      <w:r w:rsidRPr="00414D88">
        <w:rPr>
          <w:rFonts w:asciiTheme="minorHAnsi" w:eastAsiaTheme="minorHAnsi" w:hAnsiTheme="minorHAnsi" w:cstheme="minorHAnsi"/>
          <w:color w:val="000000"/>
          <w:lang w:val="en-US"/>
        </w:rPr>
        <w:t xml:space="preserve"> Yin, </w:t>
      </w:r>
      <w:proofErr w:type="spellStart"/>
      <w:r w:rsidRPr="00414D88">
        <w:rPr>
          <w:rFonts w:asciiTheme="minorHAnsi" w:eastAsiaTheme="minorHAnsi" w:hAnsiTheme="minorHAnsi" w:cstheme="minorHAnsi"/>
          <w:color w:val="000000"/>
          <w:lang w:val="en-US"/>
        </w:rPr>
        <w:t>Haohao</w:t>
      </w:r>
      <w:proofErr w:type="spellEnd"/>
      <w:r w:rsidRPr="00414D88">
        <w:rPr>
          <w:rFonts w:asciiTheme="minorHAnsi" w:eastAsiaTheme="minorHAnsi" w:hAnsiTheme="minorHAnsi" w:cstheme="minorHAnsi"/>
          <w:color w:val="000000"/>
          <w:lang w:val="en-US"/>
        </w:rPr>
        <w:t xml:space="preserve"> Zhang, </w:t>
      </w:r>
      <w:proofErr w:type="spellStart"/>
      <w:r w:rsidRPr="00414D88">
        <w:rPr>
          <w:rFonts w:asciiTheme="minorHAnsi" w:eastAsiaTheme="minorHAnsi" w:hAnsiTheme="minorHAnsi" w:cstheme="minorHAnsi"/>
          <w:color w:val="000000"/>
          <w:lang w:val="en-US"/>
        </w:rPr>
        <w:t>Zhenshuang</w:t>
      </w:r>
      <w:proofErr w:type="spellEnd"/>
      <w:r w:rsidRPr="00414D88">
        <w:rPr>
          <w:rFonts w:asciiTheme="minorHAnsi" w:eastAsiaTheme="minorHAnsi" w:hAnsiTheme="minorHAnsi" w:cstheme="minorHAnsi"/>
          <w:color w:val="000000"/>
          <w:lang w:val="en-US"/>
        </w:rPr>
        <w:t xml:space="preserve"> Tang, </w:t>
      </w:r>
      <w:proofErr w:type="spellStart"/>
      <w:r w:rsidRPr="00414D88">
        <w:rPr>
          <w:rFonts w:asciiTheme="minorHAnsi" w:eastAsiaTheme="minorHAnsi" w:hAnsiTheme="minorHAnsi" w:cstheme="minorHAnsi"/>
          <w:color w:val="000000"/>
          <w:lang w:val="en-US"/>
        </w:rPr>
        <w:t>Jingya</w:t>
      </w:r>
      <w:proofErr w:type="spellEnd"/>
      <w:r w:rsidRPr="00414D88">
        <w:rPr>
          <w:rFonts w:asciiTheme="minorHAnsi" w:eastAsiaTheme="minorHAnsi" w:hAnsiTheme="minorHAnsi" w:cstheme="minorHAnsi"/>
          <w:color w:val="000000"/>
          <w:lang w:val="en-US"/>
        </w:rPr>
        <w:t xml:space="preserve"> Xu, Dong Yin, </w:t>
      </w:r>
      <w:proofErr w:type="spellStart"/>
      <w:r w:rsidRPr="00414D88">
        <w:rPr>
          <w:rFonts w:asciiTheme="minorHAnsi" w:eastAsiaTheme="minorHAnsi" w:hAnsiTheme="minorHAnsi" w:cstheme="minorHAnsi"/>
          <w:color w:val="000000"/>
          <w:lang w:val="en-US"/>
        </w:rPr>
        <w:t>Zhiwu</w:t>
      </w:r>
      <w:proofErr w:type="spellEnd"/>
      <w:r w:rsidRPr="00414D88">
        <w:rPr>
          <w:rFonts w:asciiTheme="minorHAnsi" w:eastAsiaTheme="minorHAnsi" w:hAnsiTheme="minorHAnsi" w:cstheme="minorHAnsi"/>
          <w:color w:val="000000"/>
          <w:lang w:val="en-US"/>
        </w:rPr>
        <w:t xml:space="preserve"> Zhang, </w:t>
      </w:r>
      <w:proofErr w:type="spellStart"/>
      <w:r w:rsidRPr="00414D88">
        <w:rPr>
          <w:rFonts w:asciiTheme="minorHAnsi" w:eastAsiaTheme="minorHAnsi" w:hAnsiTheme="minorHAnsi" w:cstheme="minorHAnsi"/>
          <w:color w:val="000000"/>
          <w:lang w:val="en-US"/>
        </w:rPr>
        <w:t>Xiaohui</w:t>
      </w:r>
      <w:proofErr w:type="spellEnd"/>
      <w:r w:rsidRPr="00414D88">
        <w:rPr>
          <w:rFonts w:asciiTheme="minorHAnsi" w:eastAsiaTheme="minorHAnsi" w:hAnsiTheme="minorHAnsi" w:cstheme="minorHAnsi"/>
          <w:color w:val="000000"/>
          <w:lang w:val="en-US"/>
        </w:rPr>
        <w:t xml:space="preserve"> Yuan, </w:t>
      </w:r>
      <w:proofErr w:type="spellStart"/>
      <w:r w:rsidRPr="00414D88">
        <w:rPr>
          <w:rFonts w:asciiTheme="minorHAnsi" w:eastAsiaTheme="minorHAnsi" w:hAnsiTheme="minorHAnsi" w:cstheme="minorHAnsi"/>
          <w:color w:val="000000"/>
          <w:lang w:val="en-US"/>
        </w:rPr>
        <w:t>Mengjin</w:t>
      </w:r>
      <w:proofErr w:type="spellEnd"/>
      <w:r w:rsidRPr="00414D88">
        <w:rPr>
          <w:rFonts w:asciiTheme="minorHAnsi" w:eastAsiaTheme="minorHAnsi" w:hAnsiTheme="minorHAnsi" w:cstheme="minorHAnsi"/>
          <w:color w:val="000000"/>
          <w:lang w:val="en-US"/>
        </w:rPr>
        <w:t xml:space="preserve"> Zhu, </w:t>
      </w:r>
      <w:proofErr w:type="spellStart"/>
      <w:r w:rsidRPr="00414D88">
        <w:rPr>
          <w:rFonts w:asciiTheme="minorHAnsi" w:eastAsiaTheme="minorHAnsi" w:hAnsiTheme="minorHAnsi" w:cstheme="minorHAnsi"/>
          <w:color w:val="000000"/>
          <w:lang w:val="en-US"/>
        </w:rPr>
        <w:t>Shuhong</w:t>
      </w:r>
      <w:proofErr w:type="spellEnd"/>
      <w:r w:rsidRPr="00414D88">
        <w:rPr>
          <w:rFonts w:asciiTheme="minorHAnsi" w:eastAsiaTheme="minorHAnsi" w:hAnsiTheme="minorHAnsi" w:cstheme="minorHAnsi"/>
          <w:color w:val="000000"/>
          <w:lang w:val="en-US"/>
        </w:rPr>
        <w:t xml:space="preserve"> Zhao, </w:t>
      </w:r>
      <w:proofErr w:type="spellStart"/>
      <w:r w:rsidRPr="00414D88">
        <w:rPr>
          <w:rFonts w:asciiTheme="minorHAnsi" w:eastAsiaTheme="minorHAnsi" w:hAnsiTheme="minorHAnsi" w:cstheme="minorHAnsi"/>
          <w:color w:val="000000"/>
          <w:lang w:val="en-US"/>
        </w:rPr>
        <w:t>Xinyun</w:t>
      </w:r>
      <w:proofErr w:type="spellEnd"/>
      <w:r w:rsidRPr="00414D88">
        <w:rPr>
          <w:rFonts w:asciiTheme="minorHAnsi" w:eastAsiaTheme="minorHAnsi" w:hAnsiTheme="minorHAnsi" w:cstheme="minorHAnsi"/>
          <w:color w:val="000000"/>
          <w:lang w:val="en-US"/>
        </w:rPr>
        <w:t xml:space="preserve"> Li, </w:t>
      </w:r>
      <w:proofErr w:type="spellStart"/>
      <w:r w:rsidRPr="00414D88">
        <w:rPr>
          <w:rFonts w:asciiTheme="minorHAnsi" w:eastAsiaTheme="minorHAnsi" w:hAnsiTheme="minorHAnsi" w:cstheme="minorHAnsi"/>
          <w:color w:val="000000"/>
          <w:lang w:val="en-US"/>
        </w:rPr>
        <w:t>Xiaolei</w:t>
      </w:r>
      <w:proofErr w:type="spellEnd"/>
      <w:r w:rsidRPr="00414D88">
        <w:rPr>
          <w:rFonts w:asciiTheme="minorHAnsi" w:eastAsiaTheme="minorHAnsi" w:hAnsiTheme="minorHAnsi" w:cstheme="minorHAnsi"/>
          <w:color w:val="000000"/>
          <w:lang w:val="en-US"/>
        </w:rPr>
        <w:t xml:space="preserve"> Liu, “</w:t>
      </w:r>
      <w:proofErr w:type="spellStart"/>
      <w:r w:rsidRPr="00414D88">
        <w:rPr>
          <w:rFonts w:asciiTheme="minorHAnsi" w:eastAsiaTheme="minorHAnsi" w:hAnsiTheme="minorHAnsi" w:cstheme="minorHAnsi"/>
          <w:color w:val="000000"/>
          <w:lang w:val="en-US"/>
        </w:rPr>
        <w:t>rMVP</w:t>
      </w:r>
      <w:proofErr w:type="spellEnd"/>
      <w:r w:rsidRPr="00414D88">
        <w:rPr>
          <w:rFonts w:asciiTheme="minorHAnsi" w:eastAsiaTheme="minorHAnsi" w:hAnsiTheme="minorHAnsi" w:cstheme="minorHAnsi"/>
          <w:color w:val="000000"/>
          <w:lang w:val="en-US"/>
        </w:rPr>
        <w:t xml:space="preserve">: A Memory-efficient, Visualization-enhanced, and Parallel-accelerated tool for Genome-Wide Association Study”, Genomics, Proteomics &amp; Bioinformatics, ISSN 1672-0229, </w:t>
      </w:r>
      <w:hyperlink r:id="rId8" w:history="1">
        <w:r w:rsidRPr="00414D88">
          <w:rPr>
            <w:rStyle w:val="Hyperlink"/>
            <w:rFonts w:asciiTheme="minorHAnsi" w:eastAsiaTheme="minorHAnsi" w:hAnsiTheme="minorHAnsi" w:cstheme="minorHAnsi"/>
            <w:lang w:val="en-US"/>
          </w:rPr>
          <w:t>https://doi.org/10.1016/j.gpb.2020.10.007</w:t>
        </w:r>
      </w:hyperlink>
      <w:r w:rsidRPr="00414D88">
        <w:rPr>
          <w:rFonts w:asciiTheme="minorHAnsi" w:eastAsiaTheme="minorHAnsi" w:hAnsiTheme="minorHAnsi" w:cstheme="minorHAnsi"/>
          <w:color w:val="000000"/>
          <w:lang w:val="en-US"/>
        </w:rPr>
        <w:t>. (2021)</w:t>
      </w:r>
    </w:p>
    <w:p w14:paraId="72DA541B" w14:textId="77777777" w:rsidR="00B52CD0" w:rsidRPr="00414D88" w:rsidRDefault="00B52CD0" w:rsidP="00B52CD0">
      <w:pPr>
        <w:pStyle w:val="ListParagraph"/>
        <w:rPr>
          <w:rStyle w:val="cit-name-given-names"/>
          <w:rFonts w:asciiTheme="minorHAnsi" w:hAnsiTheme="minorHAnsi" w:cstheme="minorHAnsi"/>
          <w:color w:val="333333"/>
        </w:rPr>
      </w:pPr>
    </w:p>
    <w:p w14:paraId="4C31692E" w14:textId="3E06A89B" w:rsidR="00D3056A" w:rsidRPr="00414D88" w:rsidRDefault="00D3056A" w:rsidP="00135993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color w:val="000000" w:themeColor="text1"/>
        </w:rPr>
      </w:pPr>
      <w:r w:rsidRPr="00414D88">
        <w:rPr>
          <w:rStyle w:val="cit-name-given-names"/>
          <w:rFonts w:asciiTheme="minorHAnsi" w:hAnsiTheme="minorHAnsi" w:cstheme="minorHAnsi"/>
          <w:color w:val="333333"/>
        </w:rPr>
        <w:t>F.</w:t>
      </w:r>
      <w:r w:rsidRPr="00414D88">
        <w:rPr>
          <w:rStyle w:val="cit-auth"/>
          <w:rFonts w:asciiTheme="minorHAnsi" w:hAnsiTheme="minorHAnsi" w:cstheme="minorHAnsi"/>
          <w:color w:val="333333"/>
        </w:rPr>
        <w:t> </w:t>
      </w:r>
      <w:proofErr w:type="spellStart"/>
      <w:r w:rsidRPr="00414D88">
        <w:rPr>
          <w:rStyle w:val="cit-name-surname"/>
          <w:rFonts w:asciiTheme="minorHAnsi" w:hAnsiTheme="minorHAnsi" w:cstheme="minorHAnsi"/>
          <w:color w:val="333333"/>
        </w:rPr>
        <w:t>Bouché</w:t>
      </w:r>
      <w:proofErr w:type="spellEnd"/>
      <w:r w:rsidRPr="00414D88">
        <w:rPr>
          <w:rFonts w:asciiTheme="minorHAnsi" w:hAnsiTheme="minorHAnsi" w:cstheme="minorHAnsi"/>
          <w:color w:val="333333"/>
        </w:rPr>
        <w:t>, </w:t>
      </w:r>
      <w:r w:rsidRPr="00414D88">
        <w:rPr>
          <w:rStyle w:val="cit-name-given-names"/>
          <w:rFonts w:asciiTheme="minorHAnsi" w:hAnsiTheme="minorHAnsi" w:cstheme="minorHAnsi"/>
          <w:color w:val="333333"/>
        </w:rPr>
        <w:t>G.</w:t>
      </w:r>
      <w:r w:rsidRPr="00414D88">
        <w:rPr>
          <w:rStyle w:val="cit-auth"/>
          <w:rFonts w:asciiTheme="minorHAnsi" w:hAnsiTheme="minorHAnsi" w:cstheme="minorHAnsi"/>
          <w:color w:val="333333"/>
        </w:rPr>
        <w:t> </w:t>
      </w:r>
      <w:proofErr w:type="spellStart"/>
      <w:r w:rsidRPr="00414D88">
        <w:rPr>
          <w:rStyle w:val="cit-name-surname"/>
          <w:rFonts w:asciiTheme="minorHAnsi" w:hAnsiTheme="minorHAnsi" w:cstheme="minorHAnsi"/>
          <w:color w:val="333333"/>
        </w:rPr>
        <w:t>Lobet</w:t>
      </w:r>
      <w:proofErr w:type="spellEnd"/>
      <w:r w:rsidRPr="00414D88">
        <w:rPr>
          <w:rFonts w:asciiTheme="minorHAnsi" w:hAnsiTheme="minorHAnsi" w:cstheme="minorHAnsi"/>
          <w:color w:val="333333"/>
        </w:rPr>
        <w:t>, </w:t>
      </w:r>
      <w:r w:rsidRPr="00414D88">
        <w:rPr>
          <w:rStyle w:val="cit-name-given-names"/>
          <w:rFonts w:asciiTheme="minorHAnsi" w:hAnsiTheme="minorHAnsi" w:cstheme="minorHAnsi"/>
          <w:color w:val="333333"/>
        </w:rPr>
        <w:t>P.</w:t>
      </w:r>
      <w:r w:rsidRPr="00414D88">
        <w:rPr>
          <w:rStyle w:val="cit-auth"/>
          <w:rFonts w:asciiTheme="minorHAnsi" w:hAnsiTheme="minorHAnsi" w:cstheme="minorHAnsi"/>
          <w:color w:val="333333"/>
        </w:rPr>
        <w:t> </w:t>
      </w:r>
      <w:proofErr w:type="spellStart"/>
      <w:r w:rsidRPr="00414D88">
        <w:rPr>
          <w:rStyle w:val="cit-name-surname"/>
          <w:rFonts w:asciiTheme="minorHAnsi" w:hAnsiTheme="minorHAnsi" w:cstheme="minorHAnsi"/>
          <w:color w:val="333333"/>
        </w:rPr>
        <w:t>Tocquin</w:t>
      </w:r>
      <w:proofErr w:type="spellEnd"/>
      <w:r w:rsidRPr="00414D88">
        <w:rPr>
          <w:rFonts w:asciiTheme="minorHAnsi" w:hAnsiTheme="minorHAnsi" w:cstheme="minorHAnsi"/>
          <w:color w:val="333333"/>
        </w:rPr>
        <w:t>, </w:t>
      </w:r>
      <w:r w:rsidRPr="00414D88">
        <w:rPr>
          <w:rStyle w:val="cit-name-given-names"/>
          <w:rFonts w:asciiTheme="minorHAnsi" w:hAnsiTheme="minorHAnsi" w:cstheme="minorHAnsi"/>
          <w:color w:val="333333"/>
        </w:rPr>
        <w:t>C.</w:t>
      </w:r>
      <w:r w:rsidRPr="00414D88">
        <w:rPr>
          <w:rStyle w:val="cit-auth"/>
          <w:rFonts w:asciiTheme="minorHAnsi" w:hAnsiTheme="minorHAnsi" w:cstheme="minorHAnsi"/>
          <w:color w:val="333333"/>
        </w:rPr>
        <w:t> </w:t>
      </w:r>
      <w:proofErr w:type="spellStart"/>
      <w:r w:rsidRPr="00414D88">
        <w:rPr>
          <w:rStyle w:val="cit-name-surname"/>
          <w:rFonts w:asciiTheme="minorHAnsi" w:hAnsiTheme="minorHAnsi" w:cstheme="minorHAnsi"/>
          <w:color w:val="333333"/>
        </w:rPr>
        <w:t>Périlleux</w:t>
      </w:r>
      <w:proofErr w:type="spellEnd"/>
      <w:r w:rsidRPr="00414D88">
        <w:rPr>
          <w:rStyle w:val="HTMLCite"/>
          <w:rFonts w:asciiTheme="minorHAnsi" w:hAnsiTheme="minorHAnsi" w:cstheme="minorHAnsi"/>
          <w:i w:val="0"/>
          <w:iCs w:val="0"/>
          <w:color w:val="333333"/>
          <w:shd w:val="clear" w:color="auto" w:fill="FFFFFF"/>
        </w:rPr>
        <w:t>, </w:t>
      </w:r>
      <w:r w:rsidR="009B704C" w:rsidRPr="00414D88">
        <w:rPr>
          <w:rStyle w:val="HTMLCite"/>
          <w:rFonts w:asciiTheme="minorHAnsi" w:hAnsiTheme="minorHAnsi" w:cstheme="minorHAnsi"/>
          <w:i w:val="0"/>
          <w:iCs w:val="0"/>
          <w:color w:val="333333"/>
          <w:shd w:val="clear" w:color="auto" w:fill="FFFFFF"/>
        </w:rPr>
        <w:t>“</w:t>
      </w:r>
      <w:r w:rsidRPr="00414D88">
        <w:rPr>
          <w:rStyle w:val="cit-article-title"/>
          <w:rFonts w:asciiTheme="minorHAnsi" w:hAnsiTheme="minorHAnsi" w:cstheme="minorHAnsi"/>
          <w:color w:val="333333"/>
          <w:shd w:val="clear" w:color="auto" w:fill="FFFFFF"/>
        </w:rPr>
        <w:t>FLOR-ID: An interactive database of flowering-time gene networks in Arabidopsis thaliana</w:t>
      </w:r>
      <w:r w:rsidRPr="00414D88">
        <w:rPr>
          <w:rStyle w:val="HTMLCite"/>
          <w:rFonts w:asciiTheme="minorHAnsi" w:hAnsiTheme="minorHAnsi" w:cstheme="minorHAnsi"/>
          <w:i w:val="0"/>
          <w:iCs w:val="0"/>
          <w:color w:val="333333"/>
          <w:shd w:val="clear" w:color="auto" w:fill="FFFFFF"/>
        </w:rPr>
        <w:t>.</w:t>
      </w:r>
      <w:r w:rsidR="009B704C" w:rsidRPr="00414D88">
        <w:rPr>
          <w:rStyle w:val="HTMLCite"/>
          <w:rFonts w:asciiTheme="minorHAnsi" w:hAnsiTheme="minorHAnsi" w:cstheme="minorHAnsi"/>
          <w:i w:val="0"/>
          <w:iCs w:val="0"/>
          <w:color w:val="333333"/>
          <w:shd w:val="clear" w:color="auto" w:fill="FFFFFF"/>
        </w:rPr>
        <w:t>”</w:t>
      </w:r>
      <w:r w:rsidRPr="00414D88">
        <w:rPr>
          <w:rStyle w:val="HTMLCite"/>
          <w:rFonts w:asciiTheme="minorHAnsi" w:hAnsiTheme="minorHAnsi" w:cstheme="minorHAnsi"/>
          <w:i w:val="0"/>
          <w:iCs w:val="0"/>
          <w:color w:val="333333"/>
          <w:shd w:val="clear" w:color="auto" w:fill="FFFFFF"/>
        </w:rPr>
        <w:t> Nucleic Acids Res. </w:t>
      </w:r>
      <w:r w:rsidRPr="00414D88">
        <w:rPr>
          <w:rStyle w:val="cit-vol"/>
          <w:rFonts w:asciiTheme="minorHAnsi" w:hAnsiTheme="minorHAnsi" w:cstheme="minorHAnsi"/>
          <w:b/>
          <w:bCs/>
          <w:color w:val="333333"/>
          <w:shd w:val="clear" w:color="auto" w:fill="FFFFFF"/>
        </w:rPr>
        <w:t>44</w:t>
      </w:r>
      <w:r w:rsidRPr="00414D88">
        <w:rPr>
          <w:rStyle w:val="HTMLCite"/>
          <w:rFonts w:asciiTheme="minorHAnsi" w:hAnsiTheme="minorHAnsi" w:cstheme="minorHAnsi"/>
          <w:i w:val="0"/>
          <w:iCs w:val="0"/>
          <w:color w:val="333333"/>
          <w:shd w:val="clear" w:color="auto" w:fill="FFFFFF"/>
        </w:rPr>
        <w:t>, </w:t>
      </w:r>
      <w:r w:rsidRPr="00414D88">
        <w:rPr>
          <w:rStyle w:val="cit-fpage"/>
          <w:rFonts w:asciiTheme="minorHAnsi" w:hAnsiTheme="minorHAnsi" w:cstheme="minorHAnsi"/>
          <w:color w:val="333333"/>
          <w:shd w:val="clear" w:color="auto" w:fill="FFFFFF"/>
        </w:rPr>
        <w:t>D1167</w:t>
      </w:r>
      <w:r w:rsidRPr="00414D88">
        <w:rPr>
          <w:rStyle w:val="HTMLCite"/>
          <w:rFonts w:asciiTheme="minorHAnsi" w:hAnsiTheme="minorHAnsi" w:cstheme="minorHAnsi"/>
          <w:i w:val="0"/>
          <w:iCs w:val="0"/>
          <w:color w:val="333333"/>
          <w:shd w:val="clear" w:color="auto" w:fill="FFFFFF"/>
        </w:rPr>
        <w:t>–</w:t>
      </w:r>
      <w:r w:rsidRPr="00414D88">
        <w:rPr>
          <w:rStyle w:val="cit-lpage"/>
          <w:rFonts w:asciiTheme="minorHAnsi" w:hAnsiTheme="minorHAnsi" w:cstheme="minorHAnsi"/>
          <w:color w:val="333333"/>
          <w:shd w:val="clear" w:color="auto" w:fill="FFFFFF"/>
        </w:rPr>
        <w:t>D1171</w:t>
      </w:r>
      <w:r w:rsidRPr="00414D88">
        <w:rPr>
          <w:rStyle w:val="HTMLCite"/>
          <w:rFonts w:asciiTheme="minorHAnsi" w:hAnsiTheme="minorHAnsi" w:cstheme="minorHAnsi"/>
          <w:i w:val="0"/>
          <w:iCs w:val="0"/>
          <w:color w:val="333333"/>
          <w:shd w:val="clear" w:color="auto" w:fill="FFFFFF"/>
        </w:rPr>
        <w:t> (</w:t>
      </w:r>
      <w:r w:rsidRPr="00414D88">
        <w:rPr>
          <w:rStyle w:val="cit-pub-date"/>
          <w:rFonts w:asciiTheme="minorHAnsi" w:hAnsiTheme="minorHAnsi" w:cstheme="minorHAnsi"/>
          <w:color w:val="333333"/>
          <w:shd w:val="clear" w:color="auto" w:fill="FFFFFF"/>
        </w:rPr>
        <w:t>2016</w:t>
      </w:r>
      <w:r w:rsidRPr="00414D88">
        <w:rPr>
          <w:rStyle w:val="HTMLCite"/>
          <w:rFonts w:asciiTheme="minorHAnsi" w:hAnsiTheme="minorHAnsi" w:cstheme="minorHAnsi"/>
          <w:i w:val="0"/>
          <w:iCs w:val="0"/>
          <w:color w:val="333333"/>
          <w:shd w:val="clear" w:color="auto" w:fill="FFFFFF"/>
        </w:rPr>
        <w:t>).</w:t>
      </w:r>
    </w:p>
    <w:p w14:paraId="00984939" w14:textId="6FA297B7" w:rsidR="00D3056A" w:rsidRPr="00414D88" w:rsidRDefault="00D3056A">
      <w:pPr>
        <w:rPr>
          <w:rFonts w:asciiTheme="minorHAnsi" w:hAnsiTheme="minorHAnsi" w:cstheme="minorHAnsi"/>
          <w:color w:val="000000" w:themeColor="text1"/>
        </w:rPr>
      </w:pPr>
    </w:p>
    <w:p w14:paraId="41ADF643" w14:textId="42E3C1B4" w:rsidR="00852312" w:rsidRPr="00414D88" w:rsidRDefault="00F17068" w:rsidP="00135993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proofErr w:type="spellStart"/>
      <w:r w:rsidRPr="00414D88">
        <w:rPr>
          <w:rFonts w:asciiTheme="minorHAnsi" w:hAnsiTheme="minorHAnsi" w:cstheme="minorHAnsi"/>
          <w:color w:val="212529"/>
          <w:shd w:val="clear" w:color="auto" w:fill="FFFFFF"/>
        </w:rPr>
        <w:t>Pedregosa</w:t>
      </w:r>
      <w:proofErr w:type="spellEnd"/>
      <w:r w:rsidRPr="00414D88">
        <w:rPr>
          <w:rFonts w:asciiTheme="minorHAnsi" w:hAnsiTheme="minorHAnsi" w:cstheme="minorHAnsi"/>
          <w:color w:val="212529"/>
          <w:shd w:val="clear" w:color="auto" w:fill="FFFFFF"/>
        </w:rPr>
        <w:t> </w:t>
      </w:r>
      <w:r w:rsidRPr="00414D88">
        <w:rPr>
          <w:rStyle w:val="Emphasis"/>
          <w:rFonts w:asciiTheme="minorHAnsi" w:hAnsiTheme="minorHAnsi" w:cstheme="minorHAnsi"/>
          <w:color w:val="212529"/>
          <w:shd w:val="clear" w:color="auto" w:fill="FFFFFF"/>
        </w:rPr>
        <w:t>et al.</w:t>
      </w:r>
      <w:r w:rsidRPr="00414D88">
        <w:rPr>
          <w:rFonts w:asciiTheme="minorHAnsi" w:hAnsiTheme="minorHAnsi" w:cstheme="minorHAnsi"/>
          <w:color w:val="212529"/>
          <w:shd w:val="clear" w:color="auto" w:fill="FFFFFF"/>
        </w:rPr>
        <w:t xml:space="preserve">, </w:t>
      </w:r>
      <w:r w:rsidR="009B704C" w:rsidRPr="00414D88">
        <w:rPr>
          <w:rFonts w:asciiTheme="minorHAnsi" w:hAnsiTheme="minorHAnsi" w:cstheme="minorHAnsi"/>
          <w:color w:val="212529"/>
          <w:shd w:val="clear" w:color="auto" w:fill="FFFFFF"/>
        </w:rPr>
        <w:t>“</w:t>
      </w:r>
      <w:r w:rsidR="00181226" w:rsidRPr="00414D88">
        <w:rPr>
          <w:rFonts w:asciiTheme="minorHAnsi" w:hAnsiTheme="minorHAnsi" w:cstheme="minorHAnsi"/>
          <w:shd w:val="clear" w:color="auto" w:fill="FFFFFF"/>
        </w:rPr>
        <w:t>Scikit-learn: Machine Learning in Python</w:t>
      </w:r>
      <w:r w:rsidR="009B704C" w:rsidRPr="00414D88">
        <w:rPr>
          <w:rFonts w:asciiTheme="minorHAnsi" w:hAnsiTheme="minorHAnsi" w:cstheme="minorHAnsi"/>
          <w:shd w:val="clear" w:color="auto" w:fill="FFFFFF"/>
        </w:rPr>
        <w:t>”</w:t>
      </w:r>
      <w:r w:rsidR="00181226" w:rsidRPr="00414D88">
        <w:rPr>
          <w:rFonts w:asciiTheme="minorHAnsi" w:hAnsiTheme="minorHAnsi" w:cstheme="minorHAnsi"/>
          <w:color w:val="212529"/>
          <w:shd w:val="clear" w:color="auto" w:fill="FFFFFF"/>
        </w:rPr>
        <w:t>, JMLR 12, pp. 2825-2830</w:t>
      </w:r>
      <w:r w:rsidR="00852312" w:rsidRPr="00414D88">
        <w:rPr>
          <w:rFonts w:asciiTheme="minorHAnsi" w:hAnsiTheme="minorHAnsi" w:cstheme="minorHAnsi"/>
          <w:color w:val="212529"/>
          <w:shd w:val="clear" w:color="auto" w:fill="FFFFFF"/>
        </w:rPr>
        <w:t xml:space="preserve"> (</w:t>
      </w:r>
      <w:r w:rsidR="00181226" w:rsidRPr="00414D88">
        <w:rPr>
          <w:rFonts w:asciiTheme="minorHAnsi" w:hAnsiTheme="minorHAnsi" w:cstheme="minorHAnsi"/>
          <w:color w:val="212529"/>
          <w:shd w:val="clear" w:color="auto" w:fill="FFFFFF"/>
        </w:rPr>
        <w:t>2011</w:t>
      </w:r>
      <w:r w:rsidR="00852312" w:rsidRPr="00414D88">
        <w:rPr>
          <w:rFonts w:asciiTheme="minorHAnsi" w:hAnsiTheme="minorHAnsi" w:cstheme="minorHAnsi"/>
          <w:color w:val="212529"/>
          <w:shd w:val="clear" w:color="auto" w:fill="FFFFFF"/>
        </w:rPr>
        <w:t>)</w:t>
      </w:r>
      <w:r w:rsidR="00181226" w:rsidRPr="00414D88">
        <w:rPr>
          <w:rFonts w:asciiTheme="minorHAnsi" w:hAnsiTheme="minorHAnsi" w:cstheme="minorHAnsi"/>
          <w:color w:val="212529"/>
          <w:shd w:val="clear" w:color="auto" w:fill="FFFFFF"/>
        </w:rPr>
        <w:t>.</w:t>
      </w:r>
    </w:p>
    <w:p w14:paraId="49CD3345" w14:textId="77777777" w:rsidR="00852312" w:rsidRPr="00414D88" w:rsidRDefault="00852312" w:rsidP="00852312">
      <w:pPr>
        <w:pStyle w:val="ListParagraph"/>
        <w:rPr>
          <w:rFonts w:asciiTheme="minorHAnsi" w:hAnsiTheme="minorHAnsi" w:cstheme="minorHAnsi"/>
          <w:color w:val="212529"/>
        </w:rPr>
      </w:pPr>
    </w:p>
    <w:p w14:paraId="7A574CD0" w14:textId="210D2BC7" w:rsidR="00F17068" w:rsidRPr="00414D88" w:rsidRDefault="00F17068" w:rsidP="00135993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color w:val="000000" w:themeColor="text1"/>
        </w:rPr>
      </w:pPr>
      <w:r w:rsidRPr="00414D88">
        <w:rPr>
          <w:rFonts w:asciiTheme="minorHAnsi" w:hAnsiTheme="minorHAnsi" w:cstheme="minorHAnsi"/>
          <w:color w:val="212529"/>
        </w:rPr>
        <w:t xml:space="preserve">The </w:t>
      </w:r>
      <w:proofErr w:type="gramStart"/>
      <w:r w:rsidRPr="00414D88">
        <w:rPr>
          <w:rFonts w:asciiTheme="minorHAnsi" w:hAnsiTheme="minorHAnsi" w:cstheme="minorHAnsi"/>
          <w:color w:val="212529"/>
        </w:rPr>
        <w:t>pandas</w:t>
      </w:r>
      <w:proofErr w:type="gramEnd"/>
      <w:r w:rsidRPr="00414D88">
        <w:rPr>
          <w:rFonts w:asciiTheme="minorHAnsi" w:hAnsiTheme="minorHAnsi" w:cstheme="minorHAnsi"/>
          <w:color w:val="212529"/>
        </w:rPr>
        <w:t xml:space="preserve"> development team</w:t>
      </w:r>
      <w:r w:rsidR="00852312" w:rsidRPr="00414D88">
        <w:rPr>
          <w:rFonts w:asciiTheme="minorHAnsi" w:hAnsiTheme="minorHAnsi" w:cstheme="minorHAnsi"/>
          <w:color w:val="212529"/>
        </w:rPr>
        <w:t xml:space="preserve">, </w:t>
      </w:r>
      <w:r w:rsidR="009B704C" w:rsidRPr="00414D88">
        <w:rPr>
          <w:rFonts w:asciiTheme="minorHAnsi" w:hAnsiTheme="minorHAnsi" w:cstheme="minorHAnsi"/>
          <w:color w:val="212529"/>
        </w:rPr>
        <w:t>“</w:t>
      </w:r>
      <w:r w:rsidRPr="00414D88">
        <w:rPr>
          <w:rFonts w:asciiTheme="minorHAnsi" w:hAnsiTheme="minorHAnsi" w:cstheme="minorHAnsi"/>
          <w:color w:val="212529"/>
        </w:rPr>
        <w:t>Pandas</w:t>
      </w:r>
      <w:r w:rsidR="009B704C" w:rsidRPr="00414D88">
        <w:rPr>
          <w:rFonts w:asciiTheme="minorHAnsi" w:hAnsiTheme="minorHAnsi" w:cstheme="minorHAnsi"/>
          <w:color w:val="212529"/>
        </w:rPr>
        <w:t>”</w:t>
      </w:r>
      <w:r w:rsidR="00852312" w:rsidRPr="00414D88">
        <w:rPr>
          <w:rFonts w:asciiTheme="minorHAnsi" w:hAnsiTheme="minorHAnsi" w:cstheme="minorHAnsi"/>
          <w:color w:val="212529"/>
        </w:rPr>
        <w:t xml:space="preserve">, </w:t>
      </w:r>
      <w:proofErr w:type="spellStart"/>
      <w:r w:rsidR="00852312" w:rsidRPr="00414D88">
        <w:rPr>
          <w:rFonts w:asciiTheme="minorHAnsi" w:hAnsiTheme="minorHAnsi" w:cstheme="minorHAnsi"/>
          <w:color w:val="212529"/>
        </w:rPr>
        <w:t>Zenodo</w:t>
      </w:r>
      <w:proofErr w:type="spellEnd"/>
      <w:r w:rsidR="00852312" w:rsidRPr="00414D88">
        <w:rPr>
          <w:rFonts w:asciiTheme="minorHAnsi" w:hAnsiTheme="minorHAnsi" w:cstheme="minorHAnsi"/>
          <w:color w:val="212529"/>
        </w:rPr>
        <w:t xml:space="preserve">, version, </w:t>
      </w:r>
      <w:proofErr w:type="spellStart"/>
      <w:r w:rsidR="00852312" w:rsidRPr="00414D88">
        <w:rPr>
          <w:rFonts w:asciiTheme="minorHAnsi" w:hAnsiTheme="minorHAnsi" w:cstheme="minorHAnsi"/>
          <w:color w:val="212529"/>
        </w:rPr>
        <w:t>doi</w:t>
      </w:r>
      <w:proofErr w:type="spellEnd"/>
      <w:r w:rsidR="00852312" w:rsidRPr="00414D88">
        <w:rPr>
          <w:rFonts w:asciiTheme="minorHAnsi" w:hAnsiTheme="minorHAnsi" w:cstheme="minorHAnsi"/>
          <w:color w:val="212529"/>
        </w:rPr>
        <w:t>: 10.5281/zenodo.3509134 (2020)</w:t>
      </w:r>
    </w:p>
    <w:p w14:paraId="3BFC2E83" w14:textId="77777777" w:rsidR="00F17068" w:rsidRPr="00414D88" w:rsidRDefault="00F17068">
      <w:pPr>
        <w:rPr>
          <w:rFonts w:asciiTheme="minorHAnsi" w:hAnsiTheme="minorHAnsi" w:cstheme="minorHAnsi"/>
          <w:color w:val="000000" w:themeColor="text1"/>
        </w:rPr>
      </w:pPr>
    </w:p>
    <w:p w14:paraId="1BFBD692" w14:textId="4F5C550C" w:rsidR="00591FDD" w:rsidRPr="00414D88" w:rsidRDefault="00591FDD">
      <w:pPr>
        <w:rPr>
          <w:rFonts w:asciiTheme="minorHAnsi" w:hAnsiTheme="minorHAnsi" w:cstheme="minorHAnsi"/>
          <w:color w:val="000000" w:themeColor="text1"/>
        </w:rPr>
      </w:pPr>
      <w:r w:rsidRPr="00414D88">
        <w:rPr>
          <w:rFonts w:asciiTheme="minorHAnsi" w:hAnsiTheme="minorHAnsi" w:cstheme="minorHAnsi"/>
          <w:color w:val="000000" w:themeColor="text1"/>
        </w:rPr>
        <w:t>Look at references in here https://www.pnas.org/content/116/36/17890</w:t>
      </w:r>
    </w:p>
    <w:p w14:paraId="3C5F894A" w14:textId="3822AE14" w:rsidR="00FC6002" w:rsidRPr="00414D88" w:rsidRDefault="00FC6002">
      <w:pPr>
        <w:rPr>
          <w:rFonts w:asciiTheme="minorHAnsi" w:hAnsiTheme="minorHAnsi" w:cstheme="minorHAnsi"/>
          <w:color w:val="000000" w:themeColor="text1"/>
        </w:rPr>
      </w:pPr>
    </w:p>
    <w:p w14:paraId="257D1912" w14:textId="4B379F48" w:rsidR="00FC6002" w:rsidRPr="00414D88" w:rsidRDefault="00FC6002">
      <w:pPr>
        <w:rPr>
          <w:rFonts w:asciiTheme="minorHAnsi" w:hAnsiTheme="minorHAnsi" w:cstheme="minorHAnsi"/>
          <w:color w:val="000000" w:themeColor="text1"/>
        </w:rPr>
      </w:pPr>
    </w:p>
    <w:p w14:paraId="2858E216" w14:textId="6ABCB9D7" w:rsidR="002D1781" w:rsidRPr="00414D88" w:rsidRDefault="00D226F1">
      <w:pPr>
        <w:rPr>
          <w:rFonts w:asciiTheme="minorHAnsi" w:hAnsiTheme="minorHAnsi" w:cstheme="minorHAnsi"/>
          <w:color w:val="000000" w:themeColor="text1"/>
        </w:rPr>
      </w:pPr>
      <w:r w:rsidRPr="00414D88">
        <w:rPr>
          <w:rFonts w:asciiTheme="minorHAnsi" w:hAnsiTheme="minorHAnsi" w:cstheme="minorHAnsi"/>
          <w:color w:val="000000" w:themeColor="text1"/>
        </w:rPr>
        <w:t>https://www.ncbi.nlm.nih.gov/pmc/articles/PMC2894516/</w:t>
      </w:r>
    </w:p>
    <w:sectPr w:rsidR="002D1781" w:rsidRPr="00414D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760340"/>
    <w:multiLevelType w:val="multilevel"/>
    <w:tmpl w:val="D5629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FA7CAD"/>
    <w:multiLevelType w:val="multilevel"/>
    <w:tmpl w:val="77DEE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506A5E"/>
    <w:multiLevelType w:val="hybridMultilevel"/>
    <w:tmpl w:val="0E96ECBC"/>
    <w:lvl w:ilvl="0" w:tplc="7F14C34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450425"/>
    <w:multiLevelType w:val="hybridMultilevel"/>
    <w:tmpl w:val="0E96ECBC"/>
    <w:lvl w:ilvl="0" w:tplc="7F14C34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ADE"/>
    <w:rsid w:val="00025970"/>
    <w:rsid w:val="00027937"/>
    <w:rsid w:val="00042CC1"/>
    <w:rsid w:val="00043DE9"/>
    <w:rsid w:val="00045C2C"/>
    <w:rsid w:val="00046A6B"/>
    <w:rsid w:val="0005274F"/>
    <w:rsid w:val="00054C9D"/>
    <w:rsid w:val="000A47BD"/>
    <w:rsid w:val="000B1027"/>
    <w:rsid w:val="000B27D2"/>
    <w:rsid w:val="000C0B9D"/>
    <w:rsid w:val="000D0E57"/>
    <w:rsid w:val="000F52CC"/>
    <w:rsid w:val="0010331B"/>
    <w:rsid w:val="00115A3B"/>
    <w:rsid w:val="00121DC0"/>
    <w:rsid w:val="00121F10"/>
    <w:rsid w:val="00130E7F"/>
    <w:rsid w:val="00135993"/>
    <w:rsid w:val="00142566"/>
    <w:rsid w:val="001529DA"/>
    <w:rsid w:val="0017365E"/>
    <w:rsid w:val="00174EA1"/>
    <w:rsid w:val="00181226"/>
    <w:rsid w:val="001A4228"/>
    <w:rsid w:val="001A4B39"/>
    <w:rsid w:val="001B4127"/>
    <w:rsid w:val="001B42EE"/>
    <w:rsid w:val="001C0A73"/>
    <w:rsid w:val="001C6AFE"/>
    <w:rsid w:val="001C6BC1"/>
    <w:rsid w:val="001C7490"/>
    <w:rsid w:val="001D499E"/>
    <w:rsid w:val="001F6CD8"/>
    <w:rsid w:val="00216389"/>
    <w:rsid w:val="002410EE"/>
    <w:rsid w:val="0027216B"/>
    <w:rsid w:val="00294079"/>
    <w:rsid w:val="002950A2"/>
    <w:rsid w:val="002A0B67"/>
    <w:rsid w:val="002A0D43"/>
    <w:rsid w:val="002A23D3"/>
    <w:rsid w:val="002C5E61"/>
    <w:rsid w:val="002D12D7"/>
    <w:rsid w:val="002D1781"/>
    <w:rsid w:val="002D5DAB"/>
    <w:rsid w:val="002E3529"/>
    <w:rsid w:val="002E7B34"/>
    <w:rsid w:val="002F5003"/>
    <w:rsid w:val="00317B98"/>
    <w:rsid w:val="00317F64"/>
    <w:rsid w:val="00322779"/>
    <w:rsid w:val="0034449F"/>
    <w:rsid w:val="00352474"/>
    <w:rsid w:val="00371E04"/>
    <w:rsid w:val="00384490"/>
    <w:rsid w:val="00387D74"/>
    <w:rsid w:val="00391BF0"/>
    <w:rsid w:val="003A0530"/>
    <w:rsid w:val="003D54C9"/>
    <w:rsid w:val="003E6F2F"/>
    <w:rsid w:val="003F4CA2"/>
    <w:rsid w:val="00400962"/>
    <w:rsid w:val="004023C8"/>
    <w:rsid w:val="00413707"/>
    <w:rsid w:val="00413E05"/>
    <w:rsid w:val="00414D88"/>
    <w:rsid w:val="00416D56"/>
    <w:rsid w:val="004316E3"/>
    <w:rsid w:val="00450BC3"/>
    <w:rsid w:val="004544B6"/>
    <w:rsid w:val="00457D73"/>
    <w:rsid w:val="0046422A"/>
    <w:rsid w:val="0047285B"/>
    <w:rsid w:val="004809EF"/>
    <w:rsid w:val="004A63AD"/>
    <w:rsid w:val="004A6712"/>
    <w:rsid w:val="004A758E"/>
    <w:rsid w:val="004A7D06"/>
    <w:rsid w:val="004C461C"/>
    <w:rsid w:val="004D265C"/>
    <w:rsid w:val="004D4413"/>
    <w:rsid w:val="004F108D"/>
    <w:rsid w:val="0053607A"/>
    <w:rsid w:val="00557704"/>
    <w:rsid w:val="00567AC1"/>
    <w:rsid w:val="00567ADE"/>
    <w:rsid w:val="00587869"/>
    <w:rsid w:val="00591FDD"/>
    <w:rsid w:val="005B6375"/>
    <w:rsid w:val="005C46EC"/>
    <w:rsid w:val="005C6053"/>
    <w:rsid w:val="005D25B9"/>
    <w:rsid w:val="005D2878"/>
    <w:rsid w:val="005E421D"/>
    <w:rsid w:val="0060133A"/>
    <w:rsid w:val="006028BC"/>
    <w:rsid w:val="0060627F"/>
    <w:rsid w:val="006317BC"/>
    <w:rsid w:val="0063662B"/>
    <w:rsid w:val="00643C55"/>
    <w:rsid w:val="00644D74"/>
    <w:rsid w:val="0064539C"/>
    <w:rsid w:val="00657AB6"/>
    <w:rsid w:val="006A65D2"/>
    <w:rsid w:val="006B680A"/>
    <w:rsid w:val="006C4EB4"/>
    <w:rsid w:val="006E00B0"/>
    <w:rsid w:val="006E2340"/>
    <w:rsid w:val="006F404C"/>
    <w:rsid w:val="006F4116"/>
    <w:rsid w:val="006F4D3C"/>
    <w:rsid w:val="00717FC1"/>
    <w:rsid w:val="007629B9"/>
    <w:rsid w:val="00762C94"/>
    <w:rsid w:val="00766BE6"/>
    <w:rsid w:val="0078516C"/>
    <w:rsid w:val="00786A38"/>
    <w:rsid w:val="00795EE8"/>
    <w:rsid w:val="007A1593"/>
    <w:rsid w:val="007A5292"/>
    <w:rsid w:val="007C49B6"/>
    <w:rsid w:val="007D3A3B"/>
    <w:rsid w:val="007D7A43"/>
    <w:rsid w:val="007E24D9"/>
    <w:rsid w:val="007F4014"/>
    <w:rsid w:val="008108C4"/>
    <w:rsid w:val="00825CEF"/>
    <w:rsid w:val="008268D5"/>
    <w:rsid w:val="008417EA"/>
    <w:rsid w:val="00850D50"/>
    <w:rsid w:val="00852312"/>
    <w:rsid w:val="00860020"/>
    <w:rsid w:val="00866E54"/>
    <w:rsid w:val="00893AE8"/>
    <w:rsid w:val="008C301E"/>
    <w:rsid w:val="008F36B2"/>
    <w:rsid w:val="00907346"/>
    <w:rsid w:val="00922E1E"/>
    <w:rsid w:val="00933F45"/>
    <w:rsid w:val="0093566F"/>
    <w:rsid w:val="00937337"/>
    <w:rsid w:val="00941B05"/>
    <w:rsid w:val="00941BB4"/>
    <w:rsid w:val="00947110"/>
    <w:rsid w:val="00953180"/>
    <w:rsid w:val="00957762"/>
    <w:rsid w:val="0097036D"/>
    <w:rsid w:val="009740B8"/>
    <w:rsid w:val="009749A7"/>
    <w:rsid w:val="0097540F"/>
    <w:rsid w:val="00981EC3"/>
    <w:rsid w:val="00982FE3"/>
    <w:rsid w:val="009B704C"/>
    <w:rsid w:val="009C178E"/>
    <w:rsid w:val="009E2076"/>
    <w:rsid w:val="009E54B5"/>
    <w:rsid w:val="00A02C8D"/>
    <w:rsid w:val="00A2134B"/>
    <w:rsid w:val="00A50FA3"/>
    <w:rsid w:val="00A60FAA"/>
    <w:rsid w:val="00A63813"/>
    <w:rsid w:val="00A8440E"/>
    <w:rsid w:val="00A960F4"/>
    <w:rsid w:val="00AA162C"/>
    <w:rsid w:val="00AA7F13"/>
    <w:rsid w:val="00AC254B"/>
    <w:rsid w:val="00AF5957"/>
    <w:rsid w:val="00B24728"/>
    <w:rsid w:val="00B32260"/>
    <w:rsid w:val="00B33389"/>
    <w:rsid w:val="00B33778"/>
    <w:rsid w:val="00B42AA6"/>
    <w:rsid w:val="00B52CD0"/>
    <w:rsid w:val="00B57C74"/>
    <w:rsid w:val="00B6681E"/>
    <w:rsid w:val="00B745B7"/>
    <w:rsid w:val="00BA1B4B"/>
    <w:rsid w:val="00BB75CE"/>
    <w:rsid w:val="00BC340C"/>
    <w:rsid w:val="00BD1530"/>
    <w:rsid w:val="00BD5D65"/>
    <w:rsid w:val="00BD7559"/>
    <w:rsid w:val="00BE084C"/>
    <w:rsid w:val="00BE0DA1"/>
    <w:rsid w:val="00BE510D"/>
    <w:rsid w:val="00BF5D1C"/>
    <w:rsid w:val="00C0371C"/>
    <w:rsid w:val="00C05A55"/>
    <w:rsid w:val="00C11048"/>
    <w:rsid w:val="00C15E3A"/>
    <w:rsid w:val="00C4037B"/>
    <w:rsid w:val="00C41F0B"/>
    <w:rsid w:val="00C52E02"/>
    <w:rsid w:val="00C7791A"/>
    <w:rsid w:val="00C82A9D"/>
    <w:rsid w:val="00CA5DD1"/>
    <w:rsid w:val="00CB24AE"/>
    <w:rsid w:val="00CB3AA8"/>
    <w:rsid w:val="00CC0089"/>
    <w:rsid w:val="00CC0546"/>
    <w:rsid w:val="00CD230C"/>
    <w:rsid w:val="00CD5B21"/>
    <w:rsid w:val="00D00FEC"/>
    <w:rsid w:val="00D226F1"/>
    <w:rsid w:val="00D3056A"/>
    <w:rsid w:val="00D3125F"/>
    <w:rsid w:val="00D52140"/>
    <w:rsid w:val="00D65C14"/>
    <w:rsid w:val="00D861F0"/>
    <w:rsid w:val="00D97452"/>
    <w:rsid w:val="00DB0E40"/>
    <w:rsid w:val="00DB1A6D"/>
    <w:rsid w:val="00DB66FC"/>
    <w:rsid w:val="00DC40BB"/>
    <w:rsid w:val="00DF6E89"/>
    <w:rsid w:val="00E12222"/>
    <w:rsid w:val="00E26EE0"/>
    <w:rsid w:val="00E27586"/>
    <w:rsid w:val="00E36C25"/>
    <w:rsid w:val="00E5267B"/>
    <w:rsid w:val="00E61BF6"/>
    <w:rsid w:val="00E80EE9"/>
    <w:rsid w:val="00E9296F"/>
    <w:rsid w:val="00E96FF3"/>
    <w:rsid w:val="00EA227B"/>
    <w:rsid w:val="00EA3385"/>
    <w:rsid w:val="00EA4DD1"/>
    <w:rsid w:val="00EB3683"/>
    <w:rsid w:val="00EC043A"/>
    <w:rsid w:val="00EE2C83"/>
    <w:rsid w:val="00EF4682"/>
    <w:rsid w:val="00EF4DCB"/>
    <w:rsid w:val="00F13980"/>
    <w:rsid w:val="00F15F53"/>
    <w:rsid w:val="00F17068"/>
    <w:rsid w:val="00F84B40"/>
    <w:rsid w:val="00F863C6"/>
    <w:rsid w:val="00F94488"/>
    <w:rsid w:val="00FA1B35"/>
    <w:rsid w:val="00FA335D"/>
    <w:rsid w:val="00FB0920"/>
    <w:rsid w:val="00FB1301"/>
    <w:rsid w:val="00FB640B"/>
    <w:rsid w:val="00FC6002"/>
    <w:rsid w:val="00FD4F38"/>
    <w:rsid w:val="00FF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019A19"/>
  <w15:chartTrackingRefBased/>
  <w15:docId w15:val="{75EC2B2A-AE9B-7749-ACF1-F897EDD89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B21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1BF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C0371C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7ADE"/>
    <w:rPr>
      <w:color w:val="0000FF"/>
      <w:u w:val="single"/>
    </w:rPr>
  </w:style>
  <w:style w:type="character" w:customStyle="1" w:styleId="nlmstring-name">
    <w:name w:val="nlm_string-name"/>
    <w:basedOn w:val="DefaultParagraphFont"/>
    <w:rsid w:val="00567ADE"/>
  </w:style>
  <w:style w:type="character" w:customStyle="1" w:styleId="journalname">
    <w:name w:val="journalname"/>
    <w:basedOn w:val="DefaultParagraphFont"/>
    <w:rsid w:val="00567ADE"/>
  </w:style>
  <w:style w:type="character" w:customStyle="1" w:styleId="year">
    <w:name w:val="year"/>
    <w:basedOn w:val="DefaultParagraphFont"/>
    <w:rsid w:val="00567ADE"/>
  </w:style>
  <w:style w:type="character" w:customStyle="1" w:styleId="volume">
    <w:name w:val="volume"/>
    <w:basedOn w:val="DefaultParagraphFont"/>
    <w:rsid w:val="00567ADE"/>
  </w:style>
  <w:style w:type="character" w:customStyle="1" w:styleId="issue">
    <w:name w:val="issue"/>
    <w:basedOn w:val="DefaultParagraphFont"/>
    <w:rsid w:val="00567ADE"/>
  </w:style>
  <w:style w:type="character" w:customStyle="1" w:styleId="page">
    <w:name w:val="page"/>
    <w:basedOn w:val="DefaultParagraphFont"/>
    <w:rsid w:val="00567ADE"/>
  </w:style>
  <w:style w:type="character" w:styleId="UnresolvedMention">
    <w:name w:val="Unresolved Mention"/>
    <w:basedOn w:val="DefaultParagraphFont"/>
    <w:uiPriority w:val="99"/>
    <w:semiHidden/>
    <w:unhideWhenUsed/>
    <w:rsid w:val="00866E5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391BF0"/>
    <w:pPr>
      <w:spacing w:before="100" w:beforeAutospacing="1" w:after="100" w:afterAutospacing="1"/>
    </w:pPr>
  </w:style>
  <w:style w:type="paragraph" w:customStyle="1" w:styleId="p1">
    <w:name w:val="p1"/>
    <w:basedOn w:val="Normal"/>
    <w:rsid w:val="00317F64"/>
    <w:pPr>
      <w:spacing w:before="100" w:beforeAutospacing="1" w:after="100" w:afterAutospacing="1"/>
    </w:pPr>
  </w:style>
  <w:style w:type="character" w:customStyle="1" w:styleId="s1">
    <w:name w:val="s1"/>
    <w:basedOn w:val="DefaultParagraphFont"/>
    <w:rsid w:val="00317F64"/>
  </w:style>
  <w:style w:type="character" w:styleId="Emphasis">
    <w:name w:val="Emphasis"/>
    <w:basedOn w:val="DefaultParagraphFont"/>
    <w:uiPriority w:val="20"/>
    <w:qFormat/>
    <w:rsid w:val="00DB0E40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F863C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863C6"/>
    <w:pPr>
      <w:ind w:left="720"/>
      <w:contextualSpacing/>
    </w:pPr>
  </w:style>
  <w:style w:type="character" w:customStyle="1" w:styleId="cit-auth">
    <w:name w:val="cit-auth"/>
    <w:basedOn w:val="DefaultParagraphFont"/>
    <w:rsid w:val="00D3056A"/>
  </w:style>
  <w:style w:type="character" w:customStyle="1" w:styleId="cit-name-given-names">
    <w:name w:val="cit-name-given-names"/>
    <w:basedOn w:val="DefaultParagraphFont"/>
    <w:rsid w:val="00D3056A"/>
  </w:style>
  <w:style w:type="character" w:customStyle="1" w:styleId="cit-name-surname">
    <w:name w:val="cit-name-surname"/>
    <w:basedOn w:val="DefaultParagraphFont"/>
    <w:rsid w:val="00D3056A"/>
  </w:style>
  <w:style w:type="character" w:styleId="HTMLCite">
    <w:name w:val="HTML Cite"/>
    <w:basedOn w:val="DefaultParagraphFont"/>
    <w:uiPriority w:val="99"/>
    <w:semiHidden/>
    <w:unhideWhenUsed/>
    <w:rsid w:val="00D3056A"/>
    <w:rPr>
      <w:i/>
      <w:iCs/>
    </w:rPr>
  </w:style>
  <w:style w:type="character" w:customStyle="1" w:styleId="cit-article-title">
    <w:name w:val="cit-article-title"/>
    <w:basedOn w:val="DefaultParagraphFont"/>
    <w:rsid w:val="00D3056A"/>
  </w:style>
  <w:style w:type="character" w:customStyle="1" w:styleId="cit-vol">
    <w:name w:val="cit-vol"/>
    <w:basedOn w:val="DefaultParagraphFont"/>
    <w:rsid w:val="00D3056A"/>
  </w:style>
  <w:style w:type="character" w:customStyle="1" w:styleId="cit-fpage">
    <w:name w:val="cit-fpage"/>
    <w:basedOn w:val="DefaultParagraphFont"/>
    <w:rsid w:val="00D3056A"/>
  </w:style>
  <w:style w:type="character" w:customStyle="1" w:styleId="cit-lpage">
    <w:name w:val="cit-lpage"/>
    <w:basedOn w:val="DefaultParagraphFont"/>
    <w:rsid w:val="00D3056A"/>
  </w:style>
  <w:style w:type="character" w:customStyle="1" w:styleId="cit-pub-date">
    <w:name w:val="cit-pub-date"/>
    <w:basedOn w:val="DefaultParagraphFont"/>
    <w:rsid w:val="00D3056A"/>
  </w:style>
  <w:style w:type="character" w:customStyle="1" w:styleId="Heading4Char">
    <w:name w:val="Heading 4 Char"/>
    <w:basedOn w:val="DefaultParagraphFont"/>
    <w:link w:val="Heading4"/>
    <w:uiPriority w:val="9"/>
    <w:rsid w:val="00C0371C"/>
    <w:rPr>
      <w:rFonts w:ascii="Times New Roman" w:eastAsia="Times New Roman" w:hAnsi="Times New Roman" w:cs="Times New Roman"/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70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706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1706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B704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E61B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1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2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7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0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85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9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96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17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396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7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26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9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87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082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3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48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304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4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24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12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4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8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86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2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44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417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0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46057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2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3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59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13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7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532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94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0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6/j.gpb.2020.10.00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rabidopsis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evmu/MDSC_679" TargetMode="External"/><Relationship Id="rId5" Type="http://schemas.openxmlformats.org/officeDocument/2006/relationships/hyperlink" Target="https://github.com/kevmu/MDSC_679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1308</TotalTime>
  <Pages>6</Pages>
  <Words>1733</Words>
  <Characters>9879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Muirhead</dc:creator>
  <cp:keywords/>
  <dc:description/>
  <cp:lastModifiedBy>Kevin Muirhead</cp:lastModifiedBy>
  <cp:revision>241</cp:revision>
  <dcterms:created xsi:type="dcterms:W3CDTF">2021-02-24T03:35:00Z</dcterms:created>
  <dcterms:modified xsi:type="dcterms:W3CDTF">2021-04-11T18:04:00Z</dcterms:modified>
</cp:coreProperties>
</file>