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529960C1"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“Postive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2A3CBB57" w:rsidR="00206B2C" w:rsidRPr="009B0229" w:rsidRDefault="00206B2C" w:rsidP="00206B2C">
            <w:pPr>
              <w:rPr>
                <w:sz w:val="22"/>
                <w:szCs w:val="22"/>
              </w:rPr>
            </w:pPr>
            <w:r w:rsidRPr="009B0229">
              <w:rPr>
                <w:rFonts w:asciiTheme="minorHAnsi" w:hAnsiTheme="minorHAnsi"/>
                <w:sz w:val="22"/>
                <w:szCs w:val="22"/>
              </w:rPr>
              <w:t xml:space="preserve">[Note that this will not equal the “Postive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0D84BB7F"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“Postive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119681A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“Postive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465064" w:rsidRPr="00490E5E" w14:paraId="339C9FDB" w14:textId="77777777" w:rsidTr="00A07BD3">
        <w:tc>
          <w:tcPr>
            <w:tcW w:w="2448" w:type="dxa"/>
            <w:vMerge w:val="restart"/>
            <w:shd w:val="clear" w:color="auto" w:fill="FFFFFF" w:themeFill="background1"/>
          </w:tcPr>
          <w:p w14:paraId="1D90A81A"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FFFFF" w:themeFill="background1"/>
          </w:tcPr>
          <w:p w14:paraId="518D9D06" w14:textId="77777777" w:rsidR="00465064" w:rsidRPr="00BC3D9A" w:rsidRDefault="00465064"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40CDD622" w14:textId="77777777" w:rsidR="00465064" w:rsidRPr="00BC3D9A" w:rsidRDefault="00465064"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465064" w:rsidRPr="00490E5E" w14:paraId="5FCC7742" w14:textId="77777777" w:rsidTr="00A07BD3">
        <w:tc>
          <w:tcPr>
            <w:tcW w:w="2448" w:type="dxa"/>
            <w:vMerge/>
            <w:shd w:val="clear" w:color="auto" w:fill="FFFFFF" w:themeFill="background1"/>
          </w:tcPr>
          <w:p w14:paraId="1AAD75AB" w14:textId="77777777" w:rsidR="00465064" w:rsidRPr="00181078" w:rsidRDefault="00465064" w:rsidP="00206B2C">
            <w:pPr>
              <w:rPr>
                <w:rFonts w:asciiTheme="minorHAnsi" w:hAnsiTheme="minorHAnsi"/>
                <w:sz w:val="22"/>
                <w:szCs w:val="22"/>
              </w:rPr>
            </w:pPr>
          </w:p>
        </w:tc>
        <w:tc>
          <w:tcPr>
            <w:tcW w:w="2340" w:type="dxa"/>
            <w:shd w:val="clear" w:color="auto" w:fill="FFFFFF" w:themeFill="background1"/>
          </w:tcPr>
          <w:p w14:paraId="0B87E42F"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FFFFF" w:themeFill="background1"/>
          </w:tcPr>
          <w:p w14:paraId="7749A85A" w14:textId="2AC5C624" w:rsidR="00465064" w:rsidRPr="00181078" w:rsidRDefault="00465064" w:rsidP="00206B2C">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465064" w:rsidRPr="00490E5E" w14:paraId="0C788B85" w14:textId="77777777" w:rsidTr="00A07BD3">
        <w:tc>
          <w:tcPr>
            <w:tcW w:w="2448" w:type="dxa"/>
            <w:vMerge/>
            <w:shd w:val="clear" w:color="auto" w:fill="FFFFFF" w:themeFill="background1"/>
          </w:tcPr>
          <w:p w14:paraId="420814D7" w14:textId="77777777" w:rsidR="00465064" w:rsidRPr="00181078" w:rsidRDefault="00465064" w:rsidP="00206B2C">
            <w:pPr>
              <w:rPr>
                <w:rFonts w:asciiTheme="minorHAnsi" w:hAnsiTheme="minorHAnsi"/>
                <w:sz w:val="22"/>
                <w:szCs w:val="22"/>
              </w:rPr>
            </w:pPr>
          </w:p>
        </w:tc>
        <w:tc>
          <w:tcPr>
            <w:tcW w:w="2340" w:type="dxa"/>
            <w:shd w:val="clear" w:color="auto" w:fill="FFFFFF" w:themeFill="background1"/>
          </w:tcPr>
          <w:p w14:paraId="4B144B3B"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FFFFF" w:themeFill="background1"/>
          </w:tcPr>
          <w:p w14:paraId="6496E914" w14:textId="75053A32" w:rsidR="00465064" w:rsidRPr="00181078" w:rsidRDefault="00465064" w:rsidP="00206B2C">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465064" w:rsidRPr="00490E5E" w14:paraId="44C6B6CB" w14:textId="77777777" w:rsidTr="00A07BD3">
        <w:tc>
          <w:tcPr>
            <w:tcW w:w="2448" w:type="dxa"/>
            <w:vMerge/>
            <w:shd w:val="clear" w:color="auto" w:fill="FFFFFF" w:themeFill="background1"/>
          </w:tcPr>
          <w:p w14:paraId="078D2C56" w14:textId="77777777" w:rsidR="00465064" w:rsidRPr="00181078" w:rsidRDefault="00465064" w:rsidP="00206B2C">
            <w:pPr>
              <w:rPr>
                <w:rFonts w:asciiTheme="minorHAnsi" w:hAnsiTheme="minorHAnsi"/>
                <w:sz w:val="22"/>
                <w:szCs w:val="22"/>
              </w:rPr>
            </w:pPr>
          </w:p>
        </w:tc>
        <w:tc>
          <w:tcPr>
            <w:tcW w:w="2340" w:type="dxa"/>
            <w:shd w:val="clear" w:color="auto" w:fill="FFFFFF" w:themeFill="background1"/>
          </w:tcPr>
          <w:p w14:paraId="4DEA8980" w14:textId="1FFC31D3" w:rsidR="00465064" w:rsidRPr="00181078" w:rsidRDefault="00465064"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FFFFF" w:themeFill="background1"/>
          </w:tcPr>
          <w:p w14:paraId="39A9DE6C" w14:textId="5092DE1F" w:rsidR="00465064" w:rsidRPr="00181078" w:rsidRDefault="00465064"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465064" w:rsidRPr="00490E5E" w14:paraId="15908938" w14:textId="77777777" w:rsidTr="00A07BD3">
        <w:tc>
          <w:tcPr>
            <w:tcW w:w="2448" w:type="dxa"/>
            <w:vMerge/>
            <w:shd w:val="clear" w:color="auto" w:fill="FFFFFF" w:themeFill="background1"/>
          </w:tcPr>
          <w:p w14:paraId="165F5042" w14:textId="77777777" w:rsidR="00465064" w:rsidRPr="00181078" w:rsidRDefault="00465064" w:rsidP="00206B2C">
            <w:pPr>
              <w:rPr>
                <w:rFonts w:asciiTheme="minorHAnsi" w:hAnsiTheme="minorHAnsi"/>
                <w:sz w:val="22"/>
                <w:szCs w:val="22"/>
              </w:rPr>
            </w:pPr>
          </w:p>
        </w:tc>
        <w:tc>
          <w:tcPr>
            <w:tcW w:w="2340" w:type="dxa"/>
            <w:shd w:val="clear" w:color="auto" w:fill="FFFFFF" w:themeFill="background1"/>
          </w:tcPr>
          <w:p w14:paraId="6196A487" w14:textId="77777777" w:rsidR="00465064" w:rsidRPr="00181078" w:rsidRDefault="00465064" w:rsidP="00206B2C">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FFFFF" w:themeFill="background1"/>
          </w:tcPr>
          <w:p w14:paraId="6B32C3DB" w14:textId="0DAD814B" w:rsidR="00465064" w:rsidRPr="00181078" w:rsidRDefault="00465064" w:rsidP="00206B2C">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465064" w:rsidRPr="00490E5E" w14:paraId="59B447D2" w14:textId="77777777" w:rsidTr="00A07BD3">
        <w:tc>
          <w:tcPr>
            <w:tcW w:w="2448" w:type="dxa"/>
            <w:vMerge/>
            <w:shd w:val="clear" w:color="auto" w:fill="FFFFFF" w:themeFill="background1"/>
          </w:tcPr>
          <w:p w14:paraId="732B3A25" w14:textId="77777777" w:rsidR="00465064" w:rsidRPr="00181078" w:rsidRDefault="00465064" w:rsidP="00206B2C">
            <w:pPr>
              <w:rPr>
                <w:sz w:val="22"/>
                <w:szCs w:val="22"/>
              </w:rPr>
            </w:pPr>
          </w:p>
        </w:tc>
        <w:tc>
          <w:tcPr>
            <w:tcW w:w="2340" w:type="dxa"/>
            <w:shd w:val="clear" w:color="auto" w:fill="FFFFFF" w:themeFill="background1"/>
          </w:tcPr>
          <w:p w14:paraId="5C629301" w14:textId="591EF7BA" w:rsidR="00465064" w:rsidRPr="00465064" w:rsidRDefault="00465064" w:rsidP="00206B2C">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FFFFF" w:themeFill="background1"/>
          </w:tcPr>
          <w:p w14:paraId="4CAE670D" w14:textId="113E5DA9" w:rsidR="00465064" w:rsidRPr="00465064" w:rsidRDefault="00465064" w:rsidP="00206B2C">
            <w:pPr>
              <w:rPr>
                <w:rFonts w:asciiTheme="minorHAnsi" w:hAnsiTheme="minorHAnsi"/>
                <w:sz w:val="22"/>
                <w:szCs w:val="22"/>
              </w:rPr>
            </w:pPr>
            <w:r>
              <w:rPr>
                <w:rFonts w:asciiTheme="minorHAnsi" w:hAnsiTheme="minorHAnsi"/>
                <w:sz w:val="22"/>
                <w:szCs w:val="22"/>
              </w:rPr>
              <w:t xml:space="preserve">Today’s total </w:t>
            </w:r>
            <w:r>
              <w:rPr>
                <w:rFonts w:asciiTheme="minorHAnsi" w:hAnsiTheme="minorHAnsi"/>
                <w:sz w:val="22"/>
                <w:szCs w:val="22"/>
              </w:rPr>
              <w:t>ICU</w:t>
            </w:r>
            <w:r>
              <w:rPr>
                <w:rFonts w:asciiTheme="minorHAnsi" w:hAnsiTheme="minorHAnsi"/>
                <w:sz w:val="22"/>
                <w:szCs w:val="22"/>
              </w:rPr>
              <w:t xml:space="preserve"> count minus Yesterday’s total </w:t>
            </w:r>
            <w:r>
              <w:rPr>
                <w:rFonts w:asciiTheme="minorHAnsi" w:hAnsiTheme="minorHAnsi"/>
                <w:sz w:val="22"/>
                <w:szCs w:val="22"/>
              </w:rPr>
              <w:t>ICU count</w:t>
            </w:r>
          </w:p>
        </w:tc>
      </w:tr>
      <w:tr w:rsidR="00465064" w:rsidRPr="00490E5E" w14:paraId="372CEA13" w14:textId="77777777" w:rsidTr="00A07BD3">
        <w:tc>
          <w:tcPr>
            <w:tcW w:w="2448" w:type="dxa"/>
            <w:vMerge/>
            <w:shd w:val="clear" w:color="auto" w:fill="FFFFFF" w:themeFill="background1"/>
          </w:tcPr>
          <w:p w14:paraId="743424EB" w14:textId="77777777" w:rsidR="00465064" w:rsidRPr="00181078" w:rsidRDefault="00465064" w:rsidP="00206B2C">
            <w:pPr>
              <w:rPr>
                <w:sz w:val="22"/>
                <w:szCs w:val="22"/>
              </w:rPr>
            </w:pPr>
          </w:p>
        </w:tc>
        <w:tc>
          <w:tcPr>
            <w:tcW w:w="2340" w:type="dxa"/>
            <w:shd w:val="clear" w:color="auto" w:fill="FFFFFF" w:themeFill="background1"/>
          </w:tcPr>
          <w:p w14:paraId="0F793F37" w14:textId="7C466933" w:rsidR="00465064" w:rsidRPr="00465064" w:rsidRDefault="00465064" w:rsidP="00206B2C">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FFFFF" w:themeFill="background1"/>
          </w:tcPr>
          <w:p w14:paraId="397ACD90" w14:textId="58E14BDA" w:rsidR="00465064" w:rsidRPr="00465064" w:rsidRDefault="00465064" w:rsidP="00206B2C">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465064" w:rsidRPr="00490E5E" w14:paraId="5FDE85ED" w14:textId="77777777" w:rsidTr="00A07BD3">
        <w:tc>
          <w:tcPr>
            <w:tcW w:w="2448" w:type="dxa"/>
            <w:vMerge/>
            <w:shd w:val="clear" w:color="auto" w:fill="FFFFFF" w:themeFill="background1"/>
          </w:tcPr>
          <w:p w14:paraId="511CAFCC" w14:textId="77777777" w:rsidR="00465064" w:rsidRPr="00181078" w:rsidRDefault="00465064" w:rsidP="00206B2C">
            <w:pPr>
              <w:rPr>
                <w:sz w:val="22"/>
                <w:szCs w:val="22"/>
              </w:rPr>
            </w:pPr>
          </w:p>
        </w:tc>
        <w:tc>
          <w:tcPr>
            <w:tcW w:w="2340" w:type="dxa"/>
            <w:shd w:val="clear" w:color="auto" w:fill="FFFFFF" w:themeFill="background1"/>
          </w:tcPr>
          <w:p w14:paraId="5490F73B" w14:textId="77253EF9" w:rsidR="00465064" w:rsidRPr="00465064" w:rsidRDefault="00465064" w:rsidP="00206B2C">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FFFFF" w:themeFill="background1"/>
          </w:tcPr>
          <w:p w14:paraId="58696F45" w14:textId="7BF505C5" w:rsidR="00465064" w:rsidRPr="00465064" w:rsidRDefault="00465064" w:rsidP="00206B2C">
            <w:pPr>
              <w:rPr>
                <w:rFonts w:asciiTheme="minorHAnsi" w:hAnsiTheme="minorHAnsi"/>
                <w:sz w:val="22"/>
                <w:szCs w:val="22"/>
              </w:rPr>
            </w:pPr>
            <w:r>
              <w:rPr>
                <w:rFonts w:asciiTheme="minorHAnsi" w:hAnsiTheme="minorHAnsi"/>
                <w:sz w:val="22"/>
                <w:szCs w:val="22"/>
              </w:rPr>
              <w:t xml:space="preserve">Today’s total </w:t>
            </w:r>
            <w:r>
              <w:rPr>
                <w:rFonts w:asciiTheme="minorHAnsi" w:hAnsiTheme="minorHAnsi"/>
                <w:sz w:val="22"/>
                <w:szCs w:val="22"/>
              </w:rPr>
              <w:t>intubated</w:t>
            </w:r>
            <w:r>
              <w:rPr>
                <w:rFonts w:asciiTheme="minorHAnsi" w:hAnsiTheme="minorHAnsi"/>
                <w:sz w:val="22"/>
                <w:szCs w:val="22"/>
              </w:rPr>
              <w:t xml:space="preserve"> count minus Yesterday’s total </w:t>
            </w:r>
            <w:r>
              <w:rPr>
                <w:rFonts w:asciiTheme="minorHAnsi" w:hAnsiTheme="minorHAnsi"/>
                <w:sz w:val="22"/>
                <w:szCs w:val="22"/>
              </w:rPr>
              <w:t>intubated</w:t>
            </w:r>
            <w:r>
              <w:rPr>
                <w:rFonts w:asciiTheme="minorHAnsi" w:hAnsiTheme="minorHAnsi"/>
                <w:sz w:val="22"/>
                <w:szCs w:val="22"/>
              </w:rPr>
              <w:t xml:space="preserve"> count</w:t>
            </w:r>
          </w:p>
        </w:tc>
      </w:tr>
      <w:tr w:rsidR="00206B2C" w:rsidRPr="00490E5E" w14:paraId="514AFD08" w14:textId="77777777" w:rsidTr="00A07BD3">
        <w:tc>
          <w:tcPr>
            <w:tcW w:w="2448" w:type="dxa"/>
            <w:vMerge w:val="restart"/>
            <w:shd w:val="clear" w:color="auto" w:fill="F2F2F2" w:themeFill="background1" w:themeFillShade="F2"/>
          </w:tcPr>
          <w:p w14:paraId="64ECE91B" w14:textId="77777777" w:rsidR="00206B2C" w:rsidRPr="002C4F8E" w:rsidRDefault="00206B2C" w:rsidP="00206B2C">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206B2C" w:rsidRPr="002C4F8E" w:rsidRDefault="00206B2C" w:rsidP="00206B2C">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206B2C" w:rsidRPr="002C4F8E" w:rsidRDefault="00206B2C" w:rsidP="00206B2C">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490E5E" w14:paraId="647B07AB" w14:textId="77777777" w:rsidTr="00A07BD3">
        <w:tc>
          <w:tcPr>
            <w:tcW w:w="2448" w:type="dxa"/>
            <w:vMerge/>
            <w:shd w:val="clear" w:color="auto" w:fill="F2F2F2" w:themeFill="background1" w:themeFillShade="F2"/>
          </w:tcPr>
          <w:p w14:paraId="44D9EC9B" w14:textId="77777777" w:rsidR="00206B2C" w:rsidRPr="002C4F8E" w:rsidRDefault="00206B2C" w:rsidP="00206B2C">
            <w:pPr>
              <w:rPr>
                <w:rFonts w:asciiTheme="minorHAnsi" w:hAnsiTheme="minorHAnsi"/>
                <w:sz w:val="22"/>
                <w:szCs w:val="22"/>
              </w:rPr>
            </w:pPr>
          </w:p>
        </w:tc>
        <w:tc>
          <w:tcPr>
            <w:tcW w:w="2340" w:type="dxa"/>
            <w:shd w:val="clear" w:color="auto" w:fill="F2F2F2" w:themeFill="background1" w:themeFillShade="F2"/>
          </w:tcPr>
          <w:p w14:paraId="7756C1D5" w14:textId="42C3F4FB" w:rsidR="00206B2C" w:rsidRPr="002C4F8E" w:rsidRDefault="00206B2C" w:rsidP="00206B2C">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206B2C" w:rsidRPr="002C4F8E" w:rsidRDefault="00206B2C" w:rsidP="00206B2C">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bookmarkStart w:id="1" w:name="_GoBack"/>
        <w:bookmarkEnd w:id="1"/>
      </w:tr>
      <w:tr w:rsidR="00206B2C" w:rsidRPr="00490E5E" w14:paraId="7A4FB5D2" w14:textId="77777777" w:rsidTr="00A07BD3">
        <w:tc>
          <w:tcPr>
            <w:tcW w:w="2448" w:type="dxa"/>
            <w:vMerge/>
            <w:shd w:val="clear" w:color="auto" w:fill="F2F2F2" w:themeFill="background1" w:themeFillShade="F2"/>
          </w:tcPr>
          <w:p w14:paraId="5EE2057C" w14:textId="77777777" w:rsidR="00206B2C" w:rsidRPr="002C4F8E" w:rsidRDefault="00206B2C" w:rsidP="00206B2C">
            <w:pPr>
              <w:rPr>
                <w:rFonts w:asciiTheme="minorHAnsi" w:hAnsiTheme="minorHAnsi"/>
                <w:sz w:val="22"/>
                <w:szCs w:val="22"/>
              </w:rPr>
            </w:pPr>
          </w:p>
        </w:tc>
        <w:tc>
          <w:tcPr>
            <w:tcW w:w="2340" w:type="dxa"/>
            <w:shd w:val="clear" w:color="auto" w:fill="F2F2F2" w:themeFill="background1" w:themeFillShade="F2"/>
          </w:tcPr>
          <w:p w14:paraId="1FF94223" w14:textId="77777777" w:rsidR="00206B2C" w:rsidRPr="002C4F8E" w:rsidRDefault="00206B2C" w:rsidP="00206B2C">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206B2C" w:rsidRPr="002C4F8E" w:rsidRDefault="00206B2C" w:rsidP="00206B2C">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490E5E" w14:paraId="2CFD0DD5" w14:textId="77777777" w:rsidTr="00A07BD3">
        <w:tc>
          <w:tcPr>
            <w:tcW w:w="2448" w:type="dxa"/>
            <w:vMerge/>
            <w:shd w:val="clear" w:color="auto" w:fill="F2F2F2" w:themeFill="background1" w:themeFillShade="F2"/>
          </w:tcPr>
          <w:p w14:paraId="5EFF391D" w14:textId="77777777" w:rsidR="00206B2C" w:rsidRPr="002C4F8E" w:rsidRDefault="00206B2C" w:rsidP="00206B2C">
            <w:pPr>
              <w:rPr>
                <w:rFonts w:asciiTheme="minorHAnsi" w:hAnsiTheme="minorHAnsi"/>
                <w:sz w:val="22"/>
                <w:szCs w:val="22"/>
              </w:rPr>
            </w:pPr>
          </w:p>
        </w:tc>
        <w:tc>
          <w:tcPr>
            <w:tcW w:w="2340" w:type="dxa"/>
            <w:shd w:val="clear" w:color="auto" w:fill="F2F2F2" w:themeFill="background1" w:themeFillShade="F2"/>
          </w:tcPr>
          <w:p w14:paraId="003F093F" w14:textId="7A7E9A20" w:rsidR="00206B2C" w:rsidRPr="002C4F8E" w:rsidRDefault="00206B2C" w:rsidP="00206B2C">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206B2C" w:rsidRPr="002C4F8E" w:rsidRDefault="00206B2C" w:rsidP="00206B2C">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490E5E" w14:paraId="0A14679F" w14:textId="77777777" w:rsidTr="00A07BD3">
        <w:tc>
          <w:tcPr>
            <w:tcW w:w="2448" w:type="dxa"/>
            <w:vMerge w:val="restart"/>
            <w:shd w:val="clear" w:color="auto" w:fill="FFFFFF" w:themeFill="background1"/>
          </w:tcPr>
          <w:p w14:paraId="03086A82"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FFFFF" w:themeFill="background1"/>
          </w:tcPr>
          <w:p w14:paraId="74EAA20D"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FFFFF" w:themeFill="background1"/>
          </w:tcPr>
          <w:p w14:paraId="6857C459"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490E5E" w14:paraId="7BAE7D97" w14:textId="77777777" w:rsidTr="00A07BD3">
        <w:tc>
          <w:tcPr>
            <w:tcW w:w="2448" w:type="dxa"/>
            <w:vMerge/>
            <w:shd w:val="clear" w:color="auto" w:fill="FFFFFF" w:themeFill="background1"/>
          </w:tcPr>
          <w:p w14:paraId="4BD7F7B5" w14:textId="77777777" w:rsidR="00206B2C" w:rsidRPr="00C75F2F" w:rsidRDefault="00206B2C" w:rsidP="00206B2C">
            <w:pPr>
              <w:rPr>
                <w:rFonts w:asciiTheme="minorHAnsi" w:hAnsiTheme="minorHAnsi"/>
                <w:sz w:val="22"/>
                <w:szCs w:val="22"/>
              </w:rPr>
            </w:pPr>
          </w:p>
        </w:tc>
        <w:tc>
          <w:tcPr>
            <w:tcW w:w="2340" w:type="dxa"/>
            <w:shd w:val="clear" w:color="auto" w:fill="FFFFFF" w:themeFill="background1"/>
          </w:tcPr>
          <w:p w14:paraId="3746B664"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FFFFF" w:themeFill="background1"/>
          </w:tcPr>
          <w:p w14:paraId="2ECFF9CA"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490E5E" w14:paraId="01630EBF" w14:textId="77777777" w:rsidTr="00A07BD3">
        <w:tc>
          <w:tcPr>
            <w:tcW w:w="2448" w:type="dxa"/>
            <w:vMerge/>
            <w:shd w:val="clear" w:color="auto" w:fill="FFFFFF" w:themeFill="background1"/>
          </w:tcPr>
          <w:p w14:paraId="7015076F" w14:textId="77777777" w:rsidR="00206B2C" w:rsidRPr="00C75F2F" w:rsidRDefault="00206B2C" w:rsidP="00206B2C">
            <w:pPr>
              <w:rPr>
                <w:rFonts w:asciiTheme="minorHAnsi" w:hAnsiTheme="minorHAnsi"/>
                <w:sz w:val="22"/>
                <w:szCs w:val="22"/>
              </w:rPr>
            </w:pPr>
          </w:p>
        </w:tc>
        <w:tc>
          <w:tcPr>
            <w:tcW w:w="2340" w:type="dxa"/>
            <w:shd w:val="clear" w:color="auto" w:fill="FFFFFF" w:themeFill="background1"/>
          </w:tcPr>
          <w:p w14:paraId="71CB17A5"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FFFFF" w:themeFill="background1"/>
          </w:tcPr>
          <w:p w14:paraId="17570B8E" w14:textId="0AC2A560" w:rsidR="00206B2C" w:rsidRPr="00C75F2F" w:rsidRDefault="00206B2C" w:rsidP="00206B2C">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490E5E" w14:paraId="05DEE3D2" w14:textId="77777777" w:rsidTr="00A07BD3">
        <w:tc>
          <w:tcPr>
            <w:tcW w:w="2448" w:type="dxa"/>
            <w:vMerge/>
            <w:shd w:val="clear" w:color="auto" w:fill="FFFFFF" w:themeFill="background1"/>
          </w:tcPr>
          <w:p w14:paraId="503965CA" w14:textId="77777777" w:rsidR="00206B2C" w:rsidRPr="00C75F2F" w:rsidRDefault="00206B2C" w:rsidP="00206B2C">
            <w:pPr>
              <w:rPr>
                <w:rFonts w:asciiTheme="minorHAnsi" w:hAnsiTheme="minorHAnsi"/>
                <w:sz w:val="22"/>
                <w:szCs w:val="22"/>
              </w:rPr>
            </w:pPr>
          </w:p>
        </w:tc>
        <w:tc>
          <w:tcPr>
            <w:tcW w:w="2340" w:type="dxa"/>
            <w:shd w:val="clear" w:color="auto" w:fill="FFFFFF" w:themeFill="background1"/>
          </w:tcPr>
          <w:p w14:paraId="4502DD43"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FFFFF" w:themeFill="background1"/>
          </w:tcPr>
          <w:p w14:paraId="19EF2158" w14:textId="5984D953" w:rsidR="00206B2C" w:rsidRPr="00C75F2F" w:rsidRDefault="00206B2C" w:rsidP="00206B2C">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490E5E" w14:paraId="391D4560" w14:textId="77777777" w:rsidTr="00A07BD3">
        <w:tc>
          <w:tcPr>
            <w:tcW w:w="2448" w:type="dxa"/>
            <w:vMerge/>
            <w:shd w:val="clear" w:color="auto" w:fill="FFFFFF" w:themeFill="background1"/>
          </w:tcPr>
          <w:p w14:paraId="52D6A144" w14:textId="77777777" w:rsidR="00206B2C" w:rsidRPr="00C75F2F" w:rsidRDefault="00206B2C" w:rsidP="00206B2C">
            <w:pPr>
              <w:rPr>
                <w:rFonts w:asciiTheme="minorHAnsi" w:hAnsiTheme="minorHAnsi"/>
                <w:sz w:val="22"/>
                <w:szCs w:val="22"/>
              </w:rPr>
            </w:pPr>
          </w:p>
        </w:tc>
        <w:tc>
          <w:tcPr>
            <w:tcW w:w="2340" w:type="dxa"/>
            <w:shd w:val="clear" w:color="auto" w:fill="FFFFFF" w:themeFill="background1"/>
          </w:tcPr>
          <w:p w14:paraId="0EF58D77"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FFFFF" w:themeFill="background1"/>
          </w:tcPr>
          <w:p w14:paraId="7D40C6F3" w14:textId="0D89752C" w:rsidR="00206B2C" w:rsidRPr="00C75F2F" w:rsidRDefault="00206B2C" w:rsidP="00206B2C">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490E5E" w14:paraId="4A8C8119" w14:textId="77777777" w:rsidTr="00A07BD3">
        <w:tc>
          <w:tcPr>
            <w:tcW w:w="2448" w:type="dxa"/>
            <w:vMerge w:val="restart"/>
            <w:shd w:val="clear" w:color="auto" w:fill="F2F2F2" w:themeFill="background1" w:themeFillShade="F2"/>
          </w:tcPr>
          <w:p w14:paraId="32FB3956"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F2F2F2" w:themeFill="background1" w:themeFillShade="F2"/>
          </w:tcPr>
          <w:p w14:paraId="6AD35A54"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493D2A4C" w14:textId="77777777" w:rsidR="00206B2C" w:rsidRPr="00C75F2F" w:rsidRDefault="00206B2C" w:rsidP="00206B2C">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490E5E" w14:paraId="060222B5" w14:textId="77777777" w:rsidTr="00A07BD3">
        <w:tc>
          <w:tcPr>
            <w:tcW w:w="2448" w:type="dxa"/>
            <w:vMerge/>
            <w:shd w:val="clear" w:color="auto" w:fill="F2F2F2" w:themeFill="background1" w:themeFillShade="F2"/>
          </w:tcPr>
          <w:p w14:paraId="0B416D9C" w14:textId="77777777" w:rsidR="00206B2C" w:rsidRPr="00490E5E" w:rsidRDefault="00206B2C" w:rsidP="00206B2C">
            <w:pPr>
              <w:rPr>
                <w:sz w:val="22"/>
                <w:szCs w:val="22"/>
              </w:rPr>
            </w:pPr>
          </w:p>
        </w:tc>
        <w:tc>
          <w:tcPr>
            <w:tcW w:w="2340" w:type="dxa"/>
            <w:shd w:val="clear" w:color="auto" w:fill="F2F2F2" w:themeFill="background1" w:themeFillShade="F2"/>
          </w:tcPr>
          <w:p w14:paraId="68169EC2" w14:textId="77777777" w:rsidR="00206B2C" w:rsidRPr="00810B9A" w:rsidRDefault="00206B2C" w:rsidP="00206B2C">
            <w:pPr>
              <w:rPr>
                <w:rFonts w:asciiTheme="minorHAnsi" w:hAnsiTheme="minorHAnsi"/>
                <w:sz w:val="22"/>
                <w:szCs w:val="22"/>
              </w:rPr>
            </w:pPr>
            <w:r w:rsidRPr="00810B9A">
              <w:rPr>
                <w:rFonts w:asciiTheme="minorHAnsi" w:hAnsiTheme="minorHAnsi"/>
                <w:sz w:val="22"/>
                <w:szCs w:val="22"/>
              </w:rPr>
              <w:t>Male</w:t>
            </w:r>
          </w:p>
        </w:tc>
        <w:tc>
          <w:tcPr>
            <w:tcW w:w="4562" w:type="dxa"/>
            <w:shd w:val="clear" w:color="auto" w:fill="F2F2F2" w:themeFill="background1" w:themeFillShade="F2"/>
          </w:tcPr>
          <w:p w14:paraId="46D5754F" w14:textId="25924243" w:rsidR="00206B2C" w:rsidRPr="00810B9A" w:rsidRDefault="00206B2C" w:rsidP="00206B2C">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490E5E" w14:paraId="2FE6B34D" w14:textId="77777777" w:rsidTr="00A07BD3">
        <w:tc>
          <w:tcPr>
            <w:tcW w:w="2448" w:type="dxa"/>
            <w:vMerge/>
            <w:shd w:val="clear" w:color="auto" w:fill="F2F2F2" w:themeFill="background1" w:themeFillShade="F2"/>
          </w:tcPr>
          <w:p w14:paraId="1AFA266A" w14:textId="77777777" w:rsidR="00206B2C" w:rsidRPr="00490E5E" w:rsidRDefault="00206B2C" w:rsidP="00206B2C">
            <w:pPr>
              <w:rPr>
                <w:sz w:val="22"/>
                <w:szCs w:val="22"/>
              </w:rPr>
            </w:pPr>
          </w:p>
        </w:tc>
        <w:tc>
          <w:tcPr>
            <w:tcW w:w="2340" w:type="dxa"/>
            <w:shd w:val="clear" w:color="auto" w:fill="F2F2F2" w:themeFill="background1" w:themeFillShade="F2"/>
          </w:tcPr>
          <w:p w14:paraId="09A06DE1" w14:textId="77777777" w:rsidR="00206B2C" w:rsidRPr="00810B9A" w:rsidRDefault="00206B2C" w:rsidP="00206B2C">
            <w:pPr>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F2F2F2" w:themeFill="background1" w:themeFillShade="F2"/>
          </w:tcPr>
          <w:p w14:paraId="6AA3FB25" w14:textId="16E92DCF" w:rsidR="00206B2C" w:rsidRPr="00810B9A" w:rsidRDefault="00206B2C" w:rsidP="00206B2C">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490E5E" w14:paraId="2658A03F" w14:textId="77777777" w:rsidTr="00A07BD3">
        <w:tc>
          <w:tcPr>
            <w:tcW w:w="2448" w:type="dxa"/>
            <w:vMerge/>
            <w:shd w:val="clear" w:color="auto" w:fill="F2F2F2" w:themeFill="background1" w:themeFillShade="F2"/>
          </w:tcPr>
          <w:p w14:paraId="40796A4A" w14:textId="77777777" w:rsidR="00206B2C" w:rsidRPr="00490E5E" w:rsidRDefault="00206B2C" w:rsidP="00206B2C">
            <w:pPr>
              <w:rPr>
                <w:sz w:val="22"/>
                <w:szCs w:val="22"/>
              </w:rPr>
            </w:pPr>
          </w:p>
        </w:tc>
        <w:tc>
          <w:tcPr>
            <w:tcW w:w="2340" w:type="dxa"/>
            <w:shd w:val="clear" w:color="auto" w:fill="F2F2F2" w:themeFill="background1" w:themeFillShade="F2"/>
          </w:tcPr>
          <w:p w14:paraId="0CEF6025" w14:textId="77777777" w:rsidR="00206B2C" w:rsidRPr="00810B9A" w:rsidRDefault="00206B2C" w:rsidP="00206B2C">
            <w:pPr>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F2F2F2" w:themeFill="background1" w:themeFillShade="F2"/>
          </w:tcPr>
          <w:p w14:paraId="564814F3" w14:textId="1FDDEF60" w:rsidR="00206B2C" w:rsidRPr="00810B9A" w:rsidRDefault="00206B2C" w:rsidP="00206B2C">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E70706" w:rsidRPr="00490E5E" w14:paraId="4CBBA3F0" w14:textId="77777777" w:rsidTr="00A07BD3">
        <w:tc>
          <w:tcPr>
            <w:tcW w:w="2448" w:type="dxa"/>
            <w:vMerge w:val="restart"/>
            <w:shd w:val="clear" w:color="auto" w:fill="FFFFFF" w:themeFill="background1"/>
          </w:tcPr>
          <w:p w14:paraId="40732814" w14:textId="77777777" w:rsidR="00E70706" w:rsidRPr="00810B9A" w:rsidRDefault="00E70706" w:rsidP="00206B2C">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FFFFF" w:themeFill="background1"/>
          </w:tcPr>
          <w:p w14:paraId="1CD5696D" w14:textId="77777777" w:rsidR="00E70706" w:rsidRPr="00810B9A" w:rsidRDefault="00E70706" w:rsidP="00206B2C">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FFFFF" w:themeFill="background1"/>
          </w:tcPr>
          <w:p w14:paraId="423A2C20" w14:textId="52A209A2" w:rsidR="00E70706" w:rsidRPr="00810B9A" w:rsidRDefault="00E70706" w:rsidP="00206B2C">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w:t>
            </w:r>
            <w:r w:rsidR="00DD228F">
              <w:rPr>
                <w:rFonts w:asciiTheme="minorHAnsi" w:hAnsiTheme="minorHAnsi"/>
                <w:sz w:val="22"/>
                <w:szCs w:val="22"/>
              </w:rPr>
              <w:t>reported to the state</w:t>
            </w:r>
          </w:p>
        </w:tc>
      </w:tr>
      <w:tr w:rsidR="00E70706" w:rsidRPr="00490E5E" w14:paraId="3095C507" w14:textId="77777777" w:rsidTr="00A07BD3">
        <w:tc>
          <w:tcPr>
            <w:tcW w:w="2448" w:type="dxa"/>
            <w:vMerge/>
            <w:shd w:val="clear" w:color="auto" w:fill="FFFFFF" w:themeFill="background1"/>
          </w:tcPr>
          <w:p w14:paraId="558CFFA2" w14:textId="77777777" w:rsidR="00E70706" w:rsidRPr="00810B9A" w:rsidRDefault="00E70706" w:rsidP="00206B2C">
            <w:pPr>
              <w:tabs>
                <w:tab w:val="right" w:pos="4464"/>
              </w:tabs>
              <w:rPr>
                <w:rFonts w:asciiTheme="minorHAnsi" w:hAnsiTheme="minorHAnsi"/>
                <w:sz w:val="22"/>
                <w:szCs w:val="22"/>
              </w:rPr>
            </w:pPr>
          </w:p>
        </w:tc>
        <w:tc>
          <w:tcPr>
            <w:tcW w:w="2340" w:type="dxa"/>
            <w:shd w:val="clear" w:color="auto" w:fill="FFFFFF" w:themeFill="background1"/>
          </w:tcPr>
          <w:p w14:paraId="1D37D4B4" w14:textId="573531BB" w:rsidR="00E70706" w:rsidRPr="00810B9A" w:rsidRDefault="00E70706" w:rsidP="00206B2C">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FFFFF" w:themeFill="background1"/>
          </w:tcPr>
          <w:p w14:paraId="388F5699" w14:textId="77777777" w:rsidR="00E70706" w:rsidRDefault="00E70706" w:rsidP="00206B2C">
            <w:pPr>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molecular </w:t>
            </w:r>
            <w:r w:rsidRPr="00810B9A">
              <w:rPr>
                <w:rFonts w:asciiTheme="minorHAnsi" w:hAnsiTheme="minorHAnsi"/>
                <w:sz w:val="22"/>
                <w:szCs w:val="22"/>
              </w:rPr>
              <w:t>COVID-19 tests conducted to date</w:t>
            </w:r>
          </w:p>
          <w:p w14:paraId="01E7B19F" w14:textId="56BB1F42" w:rsidR="00F40134" w:rsidRPr="00810B9A" w:rsidRDefault="00F40134" w:rsidP="00206B2C">
            <w:pPr>
              <w:rPr>
                <w:rFonts w:asciiTheme="minorHAnsi" w:hAnsiTheme="minorHAnsi"/>
                <w:sz w:val="22"/>
                <w:szCs w:val="22"/>
              </w:rPr>
            </w:pPr>
            <w:r>
              <w:rPr>
                <w:rFonts w:asciiTheme="minorHAnsi" w:hAnsiTheme="minorHAnsi"/>
                <w:sz w:val="22"/>
                <w:szCs w:val="22"/>
              </w:rPr>
              <w:t>[Note that this will not equal the “Molecular Total” column on the TestingByDate.CSV file.   This file is based on date the test was reported and TestingB</w:t>
            </w:r>
            <w:r w:rsidR="00BA648C">
              <w:rPr>
                <w:rFonts w:asciiTheme="minorHAnsi" w:hAnsiTheme="minorHAnsi"/>
                <w:sz w:val="22"/>
                <w:szCs w:val="22"/>
              </w:rPr>
              <w:t>y</w:t>
            </w:r>
            <w:r>
              <w:rPr>
                <w:rFonts w:asciiTheme="minorHAnsi" w:hAnsiTheme="minorHAnsi"/>
                <w:sz w:val="22"/>
                <w:szCs w:val="22"/>
              </w:rPr>
              <w:t xml:space="preserve">Date.CSV is based on date the test occurred.]  </w:t>
            </w:r>
          </w:p>
        </w:tc>
      </w:tr>
      <w:tr w:rsidR="00E70706" w:rsidRPr="00490E5E" w14:paraId="6E1433E5" w14:textId="77777777" w:rsidTr="00A07BD3">
        <w:trPr>
          <w:trHeight w:val="575"/>
        </w:trPr>
        <w:tc>
          <w:tcPr>
            <w:tcW w:w="2448" w:type="dxa"/>
            <w:vMerge/>
            <w:shd w:val="clear" w:color="auto" w:fill="FFFFFF" w:themeFill="background1"/>
          </w:tcPr>
          <w:p w14:paraId="7CB47416" w14:textId="77777777" w:rsidR="00E70706" w:rsidRPr="00810B9A" w:rsidRDefault="00E70706" w:rsidP="00206B2C">
            <w:pPr>
              <w:tabs>
                <w:tab w:val="right" w:pos="4464"/>
              </w:tabs>
              <w:rPr>
                <w:rFonts w:asciiTheme="minorHAnsi" w:hAnsiTheme="minorHAnsi"/>
                <w:sz w:val="22"/>
                <w:szCs w:val="22"/>
              </w:rPr>
            </w:pPr>
          </w:p>
        </w:tc>
        <w:tc>
          <w:tcPr>
            <w:tcW w:w="2340" w:type="dxa"/>
            <w:shd w:val="clear" w:color="auto" w:fill="FFFFFF" w:themeFill="background1"/>
          </w:tcPr>
          <w:p w14:paraId="31D658F8" w14:textId="4870B69A" w:rsidR="00E70706" w:rsidRPr="00810B9A" w:rsidRDefault="00E70706" w:rsidP="00206B2C">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FFFFF" w:themeFill="background1"/>
          </w:tcPr>
          <w:p w14:paraId="48BE37CE" w14:textId="77777777" w:rsidR="00E70706" w:rsidRDefault="00E70706" w:rsidP="00206B2C">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071FE801" w14:textId="1E5FF492" w:rsidR="00BA648C" w:rsidRPr="00810B9A" w:rsidRDefault="00BA648C" w:rsidP="00206B2C">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w:t>
            </w:r>
            <w:r>
              <w:rPr>
                <w:rFonts w:asciiTheme="minorHAnsi" w:hAnsiTheme="minorHAnsi"/>
                <w:sz w:val="22"/>
                <w:szCs w:val="22"/>
              </w:rPr>
              <w:lastRenderedPageBreak/>
              <w:t xml:space="preserve">and TestingByDate.CSV is based on date the test occurred.]  </w:t>
            </w:r>
          </w:p>
        </w:tc>
      </w:tr>
      <w:tr w:rsidR="00E70706" w:rsidRPr="00490E5E" w14:paraId="7B6C56F6" w14:textId="77777777" w:rsidTr="00A07BD3">
        <w:trPr>
          <w:trHeight w:val="575"/>
        </w:trPr>
        <w:tc>
          <w:tcPr>
            <w:tcW w:w="2448" w:type="dxa"/>
            <w:vMerge/>
            <w:shd w:val="clear" w:color="auto" w:fill="FFFFFF" w:themeFill="background1"/>
          </w:tcPr>
          <w:p w14:paraId="33C9ECBE" w14:textId="77777777" w:rsidR="00E70706" w:rsidRPr="00810B9A" w:rsidRDefault="00E70706" w:rsidP="00206B2C">
            <w:pPr>
              <w:pStyle w:val="NoSpacing"/>
            </w:pPr>
          </w:p>
        </w:tc>
        <w:tc>
          <w:tcPr>
            <w:tcW w:w="2340" w:type="dxa"/>
            <w:shd w:val="clear" w:color="auto" w:fill="FFFFFF" w:themeFill="background1"/>
          </w:tcPr>
          <w:p w14:paraId="648C0173" w14:textId="5DEC3A90" w:rsidR="00E70706" w:rsidRPr="00BE5708" w:rsidRDefault="00E70706" w:rsidP="00206B2C">
            <w:pPr>
              <w:pStyle w:val="NoSpacing"/>
              <w:rPr>
                <w:rFonts w:asciiTheme="minorHAnsi" w:hAnsiTheme="minorHAnsi"/>
                <w:sz w:val="22"/>
                <w:szCs w:val="22"/>
              </w:rPr>
            </w:pPr>
            <w:r>
              <w:rPr>
                <w:rFonts w:asciiTheme="minorHAnsi" w:hAnsiTheme="minorHAnsi"/>
                <w:sz w:val="22"/>
                <w:szCs w:val="22"/>
              </w:rPr>
              <w:t>Serology Total</w:t>
            </w:r>
          </w:p>
        </w:tc>
        <w:tc>
          <w:tcPr>
            <w:tcW w:w="4562" w:type="dxa"/>
            <w:shd w:val="clear" w:color="auto" w:fill="FFFFFF" w:themeFill="background1"/>
          </w:tcPr>
          <w:p w14:paraId="2985510E" w14:textId="77777777" w:rsidR="00E70706" w:rsidRDefault="00E70706" w:rsidP="00206B2C">
            <w:pPr>
              <w:pStyle w:val="NoSpacing"/>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serology </w:t>
            </w:r>
            <w:r w:rsidRPr="00810B9A">
              <w:rPr>
                <w:rFonts w:asciiTheme="minorHAnsi" w:hAnsiTheme="minorHAnsi"/>
                <w:sz w:val="22"/>
                <w:szCs w:val="22"/>
              </w:rPr>
              <w:t>COVID-19 tests conducted to date</w:t>
            </w:r>
          </w:p>
          <w:p w14:paraId="6A207D1B" w14:textId="3683F2F9" w:rsidR="00BA648C" w:rsidRPr="00BE5708" w:rsidRDefault="00BA648C" w:rsidP="00206B2C">
            <w:pPr>
              <w:pStyle w:val="NoSpacing"/>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E70706" w:rsidRPr="00490E5E" w14:paraId="7D291A11" w14:textId="77777777" w:rsidTr="00A07BD3">
        <w:trPr>
          <w:trHeight w:val="575"/>
        </w:trPr>
        <w:tc>
          <w:tcPr>
            <w:tcW w:w="2448" w:type="dxa"/>
            <w:vMerge/>
            <w:shd w:val="clear" w:color="auto" w:fill="FFFFFF" w:themeFill="background1"/>
          </w:tcPr>
          <w:p w14:paraId="065119A0" w14:textId="77777777" w:rsidR="00E70706" w:rsidRPr="00810B9A" w:rsidRDefault="00E70706" w:rsidP="00206B2C">
            <w:pPr>
              <w:pStyle w:val="NoSpacing"/>
            </w:pPr>
          </w:p>
        </w:tc>
        <w:tc>
          <w:tcPr>
            <w:tcW w:w="2340" w:type="dxa"/>
            <w:shd w:val="clear" w:color="auto" w:fill="FFFFFF" w:themeFill="background1"/>
          </w:tcPr>
          <w:p w14:paraId="7050C525" w14:textId="675E7285" w:rsidR="00E70706" w:rsidRPr="00BE5708" w:rsidRDefault="00E70706" w:rsidP="00206B2C">
            <w:pPr>
              <w:pStyle w:val="NoSpacing"/>
              <w:rPr>
                <w:rFonts w:asciiTheme="minorHAnsi" w:hAnsiTheme="minorHAnsi"/>
                <w:sz w:val="22"/>
                <w:szCs w:val="22"/>
              </w:rPr>
            </w:pPr>
            <w:r>
              <w:rPr>
                <w:rFonts w:asciiTheme="minorHAnsi" w:hAnsiTheme="minorHAnsi"/>
                <w:sz w:val="22"/>
                <w:szCs w:val="22"/>
              </w:rPr>
              <w:t>Serology New</w:t>
            </w:r>
          </w:p>
        </w:tc>
        <w:tc>
          <w:tcPr>
            <w:tcW w:w="4562" w:type="dxa"/>
            <w:shd w:val="clear" w:color="auto" w:fill="FFFFFF" w:themeFill="background1"/>
          </w:tcPr>
          <w:p w14:paraId="799FC24A" w14:textId="77777777" w:rsidR="00E70706" w:rsidRDefault="00E70706" w:rsidP="00206B2C">
            <w:pPr>
              <w:pStyle w:val="NoSpacing"/>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A81B38" w14:textId="318053EC" w:rsidR="00BA648C" w:rsidRPr="00BE5708" w:rsidRDefault="00BA648C" w:rsidP="00206B2C">
            <w:pPr>
              <w:pStyle w:val="NoSpacing"/>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E70706" w:rsidRPr="00490E5E" w14:paraId="62553349" w14:textId="77777777" w:rsidTr="00E70706">
        <w:trPr>
          <w:trHeight w:val="575"/>
        </w:trPr>
        <w:tc>
          <w:tcPr>
            <w:tcW w:w="2448" w:type="dxa"/>
            <w:vMerge w:val="restart"/>
            <w:shd w:val="clear" w:color="auto" w:fill="F2F2F2" w:themeFill="background1" w:themeFillShade="F2"/>
          </w:tcPr>
          <w:p w14:paraId="10C0C08D" w14:textId="372C4ACA" w:rsidR="00E70706" w:rsidRPr="00810B9A" w:rsidRDefault="00E70706" w:rsidP="00E70706">
            <w:pPr>
              <w:pStyle w:val="NoSpacing"/>
            </w:pPr>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2F2F2" w:themeFill="background1" w:themeFillShade="F2"/>
          </w:tcPr>
          <w:p w14:paraId="4DA78A82" w14:textId="61A6D09A" w:rsidR="00E70706" w:rsidRDefault="00E70706" w:rsidP="00E70706">
            <w:pPr>
              <w:pStyle w:val="NoSpacing"/>
              <w:rPr>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2F797A4A" w14:textId="579D9E14" w:rsidR="00E70706" w:rsidRDefault="00E70706" w:rsidP="00E70706">
            <w:pPr>
              <w:pStyle w:val="NoSpacing"/>
              <w:rPr>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E70706" w:rsidRPr="00490E5E" w14:paraId="6BFDC897" w14:textId="77777777" w:rsidTr="00E70706">
        <w:trPr>
          <w:trHeight w:val="575"/>
        </w:trPr>
        <w:tc>
          <w:tcPr>
            <w:tcW w:w="2448" w:type="dxa"/>
            <w:vMerge/>
            <w:shd w:val="clear" w:color="auto" w:fill="F2F2F2" w:themeFill="background1" w:themeFillShade="F2"/>
          </w:tcPr>
          <w:p w14:paraId="799D5F84" w14:textId="77777777" w:rsidR="00E70706" w:rsidRPr="00810B9A" w:rsidRDefault="00E70706" w:rsidP="00E70706">
            <w:pPr>
              <w:pStyle w:val="NoSpacing"/>
            </w:pPr>
          </w:p>
        </w:tc>
        <w:tc>
          <w:tcPr>
            <w:tcW w:w="2340" w:type="dxa"/>
            <w:shd w:val="clear" w:color="auto" w:fill="F2F2F2" w:themeFill="background1" w:themeFillShade="F2"/>
          </w:tcPr>
          <w:p w14:paraId="25664FA7" w14:textId="54C641F3" w:rsidR="00E70706" w:rsidRDefault="00E70706" w:rsidP="00E70706">
            <w:pPr>
              <w:pStyle w:val="NoSpacing"/>
              <w:rPr>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5BDA231D" w14:textId="77777777" w:rsidR="00E70706" w:rsidRDefault="00E70706" w:rsidP="00E70706">
            <w:pPr>
              <w:pStyle w:val="NoSpacing"/>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molecular </w:t>
            </w:r>
            <w:r w:rsidRPr="00810B9A">
              <w:rPr>
                <w:rFonts w:asciiTheme="minorHAnsi" w:hAnsiTheme="minorHAnsi"/>
                <w:sz w:val="22"/>
                <w:szCs w:val="22"/>
              </w:rPr>
              <w:t>COVID-19 tests conducted to date</w:t>
            </w:r>
            <w:r w:rsidR="00DD228F">
              <w:rPr>
                <w:rFonts w:asciiTheme="minorHAnsi" w:hAnsiTheme="minorHAnsi"/>
                <w:sz w:val="22"/>
                <w:szCs w:val="22"/>
              </w:rPr>
              <w:t xml:space="preserve"> by the date the patient was tested</w:t>
            </w:r>
          </w:p>
          <w:p w14:paraId="610A8784" w14:textId="37F44CD5" w:rsidR="00BA648C" w:rsidRDefault="00BA648C" w:rsidP="00E70706">
            <w:pPr>
              <w:pStyle w:val="NoSpacing"/>
              <w:rPr>
                <w:sz w:val="22"/>
                <w:szCs w:val="22"/>
              </w:rPr>
            </w:pPr>
            <w:r>
              <w:rPr>
                <w:rFonts w:asciiTheme="minorHAnsi" w:hAnsiTheme="minorHAnsi"/>
                <w:sz w:val="22"/>
                <w:szCs w:val="22"/>
              </w:rPr>
              <w:t xml:space="preserve">[Note that this will not equal the “Molecular Total” column on the Testing2.CSV file.   This file is based on date the test occured and Testing2.CSV is based on date the test was reported.]  </w:t>
            </w:r>
          </w:p>
        </w:tc>
      </w:tr>
      <w:tr w:rsidR="00E70706" w:rsidRPr="00490E5E" w14:paraId="6B32AC38" w14:textId="77777777" w:rsidTr="00E70706">
        <w:trPr>
          <w:trHeight w:val="575"/>
        </w:trPr>
        <w:tc>
          <w:tcPr>
            <w:tcW w:w="2448" w:type="dxa"/>
            <w:vMerge/>
            <w:shd w:val="clear" w:color="auto" w:fill="F2F2F2" w:themeFill="background1" w:themeFillShade="F2"/>
          </w:tcPr>
          <w:p w14:paraId="02052971" w14:textId="77777777" w:rsidR="00E70706" w:rsidRPr="00810B9A" w:rsidRDefault="00E70706" w:rsidP="00E70706">
            <w:pPr>
              <w:pStyle w:val="NoSpacing"/>
            </w:pPr>
          </w:p>
        </w:tc>
        <w:tc>
          <w:tcPr>
            <w:tcW w:w="2340" w:type="dxa"/>
            <w:shd w:val="clear" w:color="auto" w:fill="F2F2F2" w:themeFill="background1" w:themeFillShade="F2"/>
          </w:tcPr>
          <w:p w14:paraId="1B138CC6" w14:textId="3CABBFEB" w:rsidR="00E70706" w:rsidRDefault="00E70706" w:rsidP="00E70706">
            <w:pPr>
              <w:pStyle w:val="NoSpacing"/>
              <w:rPr>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6CBDB8A3" w14:textId="77777777" w:rsidR="00E70706" w:rsidRDefault="00E70706" w:rsidP="00E70706">
            <w:pPr>
              <w:pStyle w:val="NoSpacing"/>
              <w:rPr>
                <w:rFonts w:asciiTheme="minorHAnsi" w:hAnsiTheme="minorHAnsi"/>
                <w:sz w:val="22"/>
                <w:szCs w:val="22"/>
              </w:rPr>
            </w:pPr>
            <w:r>
              <w:rPr>
                <w:rFonts w:asciiTheme="minorHAnsi" w:hAnsiTheme="minorHAnsi"/>
                <w:sz w:val="22"/>
                <w:szCs w:val="22"/>
              </w:rPr>
              <w:t>Newly reported molecular COVID-19 tests</w:t>
            </w:r>
            <w:r w:rsidR="00DD228F">
              <w:rPr>
                <w:rFonts w:asciiTheme="minorHAnsi" w:hAnsiTheme="minorHAnsi"/>
                <w:sz w:val="22"/>
                <w:szCs w:val="22"/>
              </w:rPr>
              <w:t xml:space="preserve"> by the date the patient was tested</w:t>
            </w:r>
            <w:r>
              <w:rPr>
                <w:rFonts w:asciiTheme="minorHAnsi" w:hAnsiTheme="minorHAnsi"/>
                <w:sz w:val="22"/>
                <w:szCs w:val="22"/>
              </w:rPr>
              <w:t xml:space="preserve"> = t</w:t>
            </w:r>
            <w:r w:rsidRPr="00810B9A">
              <w:rPr>
                <w:rFonts w:asciiTheme="minorHAnsi" w:hAnsiTheme="minorHAnsi"/>
                <w:sz w:val="22"/>
                <w:szCs w:val="22"/>
              </w:rPr>
              <w:t>oday’s total</w:t>
            </w:r>
            <w:r>
              <w:rPr>
                <w:rFonts w:asciiTheme="minorHAnsi" w:hAnsiTheme="minorHAnsi"/>
                <w:sz w:val="22"/>
                <w:szCs w:val="22"/>
              </w:rPr>
              <w:t xml:space="preserve"> molecular</w:t>
            </w:r>
            <w:r w:rsidRPr="00810B9A">
              <w:rPr>
                <w:rFonts w:asciiTheme="minorHAnsi" w:hAnsiTheme="minorHAnsi"/>
                <w:sz w:val="22"/>
                <w:szCs w:val="22"/>
              </w:rPr>
              <w:t xml:space="preserve"> tests minus yesterday’s total </w:t>
            </w:r>
            <w:r>
              <w:rPr>
                <w:rFonts w:asciiTheme="minorHAnsi" w:hAnsiTheme="minorHAnsi"/>
                <w:sz w:val="22"/>
                <w:szCs w:val="22"/>
              </w:rPr>
              <w:t xml:space="preserve">molecular </w:t>
            </w:r>
            <w:r w:rsidRPr="00810B9A">
              <w:rPr>
                <w:rFonts w:asciiTheme="minorHAnsi" w:hAnsiTheme="minorHAnsi"/>
                <w:sz w:val="22"/>
                <w:szCs w:val="22"/>
              </w:rPr>
              <w:t>tests</w:t>
            </w:r>
            <w:r>
              <w:rPr>
                <w:rFonts w:asciiTheme="minorHAnsi" w:hAnsiTheme="minorHAnsi"/>
                <w:sz w:val="22"/>
                <w:szCs w:val="22"/>
              </w:rPr>
              <w:t xml:space="preserve"> </w:t>
            </w:r>
          </w:p>
          <w:p w14:paraId="580C4EAA" w14:textId="627A3C36" w:rsidR="00BA648C" w:rsidRDefault="00BA648C" w:rsidP="00E70706">
            <w:pPr>
              <w:pStyle w:val="NoSpacing"/>
              <w:rPr>
                <w:sz w:val="22"/>
                <w:szCs w:val="22"/>
              </w:rPr>
            </w:pPr>
            <w:r>
              <w:rPr>
                <w:rFonts w:asciiTheme="minorHAnsi" w:hAnsiTheme="minorHAnsi"/>
                <w:sz w:val="22"/>
                <w:szCs w:val="22"/>
              </w:rPr>
              <w:t xml:space="preserve">[Note that this will not equal the “Molecular New” column on the Testing2.CSV file.   This file is based on date the test occured and Testing2.CSV is based on date the test was reported.]  </w:t>
            </w:r>
          </w:p>
        </w:tc>
      </w:tr>
      <w:tr w:rsidR="00E70706" w:rsidRPr="00490E5E" w14:paraId="1BD70DBC" w14:textId="77777777" w:rsidTr="00E70706">
        <w:trPr>
          <w:trHeight w:val="575"/>
        </w:trPr>
        <w:tc>
          <w:tcPr>
            <w:tcW w:w="2448" w:type="dxa"/>
            <w:vMerge/>
            <w:shd w:val="clear" w:color="auto" w:fill="F2F2F2" w:themeFill="background1" w:themeFillShade="F2"/>
          </w:tcPr>
          <w:p w14:paraId="400B6DB7" w14:textId="77777777" w:rsidR="00E70706" w:rsidRPr="00810B9A" w:rsidRDefault="00E70706" w:rsidP="00E70706">
            <w:pPr>
              <w:pStyle w:val="NoSpacing"/>
            </w:pPr>
          </w:p>
        </w:tc>
        <w:tc>
          <w:tcPr>
            <w:tcW w:w="2340" w:type="dxa"/>
            <w:shd w:val="clear" w:color="auto" w:fill="F2F2F2" w:themeFill="background1" w:themeFillShade="F2"/>
          </w:tcPr>
          <w:p w14:paraId="117CCDDD" w14:textId="6A7FCD47" w:rsidR="00E70706" w:rsidRDefault="00E70706" w:rsidP="00E70706">
            <w:pPr>
              <w:pStyle w:val="NoSpacing"/>
              <w:rPr>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2F2F2" w:themeFill="background1" w:themeFillShade="F2"/>
          </w:tcPr>
          <w:p w14:paraId="7BF25C97" w14:textId="548F7157" w:rsidR="00E70706" w:rsidRPr="00810B9A" w:rsidRDefault="00E70706" w:rsidP="00E70706">
            <w:pPr>
              <w:pStyle w:val="NoSpacing"/>
              <w:rPr>
                <w:sz w:val="22"/>
                <w:szCs w:val="22"/>
              </w:rPr>
            </w:pPr>
            <w:r>
              <w:rPr>
                <w:rFonts w:asciiTheme="minorHAnsi" w:hAnsiTheme="minorHAnsi"/>
                <w:sz w:val="22"/>
                <w:szCs w:val="22"/>
              </w:rPr>
              <w:t xml:space="preserve">Newly reported positive molecular COVID-19 tests </w:t>
            </w:r>
            <w:r w:rsidR="00DD228F">
              <w:rPr>
                <w:rFonts w:asciiTheme="minorHAnsi" w:hAnsiTheme="minorHAnsi"/>
                <w:sz w:val="22"/>
                <w:szCs w:val="22"/>
              </w:rPr>
              <w:t>by the date the patient was tested</w:t>
            </w:r>
            <w:r>
              <w:rPr>
                <w:rFonts w:asciiTheme="minorHAnsi" w:hAnsiTheme="minorHAnsi"/>
                <w:sz w:val="22"/>
                <w:szCs w:val="22"/>
              </w:rPr>
              <w:t xml:space="preserve"> </w:t>
            </w:r>
          </w:p>
        </w:tc>
      </w:tr>
      <w:tr w:rsidR="00E70706" w:rsidRPr="00490E5E" w14:paraId="25F04FEF" w14:textId="77777777" w:rsidTr="00E70706">
        <w:trPr>
          <w:trHeight w:val="575"/>
        </w:trPr>
        <w:tc>
          <w:tcPr>
            <w:tcW w:w="2448" w:type="dxa"/>
            <w:vMerge/>
            <w:shd w:val="clear" w:color="auto" w:fill="F2F2F2" w:themeFill="background1" w:themeFillShade="F2"/>
          </w:tcPr>
          <w:p w14:paraId="52A16E01" w14:textId="77777777" w:rsidR="00E70706" w:rsidRPr="00810B9A" w:rsidRDefault="00E70706" w:rsidP="00E70706">
            <w:pPr>
              <w:pStyle w:val="NoSpacing"/>
            </w:pPr>
          </w:p>
        </w:tc>
        <w:tc>
          <w:tcPr>
            <w:tcW w:w="2340" w:type="dxa"/>
            <w:shd w:val="clear" w:color="auto" w:fill="F2F2F2" w:themeFill="background1" w:themeFillShade="F2"/>
          </w:tcPr>
          <w:p w14:paraId="1606093D" w14:textId="12C2D970" w:rsidR="00E70706" w:rsidRPr="00E70706" w:rsidRDefault="00E70706" w:rsidP="00E70706">
            <w:pPr>
              <w:pStyle w:val="NoSpacing"/>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2F2F2" w:themeFill="background1" w:themeFillShade="F2"/>
          </w:tcPr>
          <w:p w14:paraId="009D19B8" w14:textId="0BF465D8" w:rsidR="00E70706" w:rsidRPr="00E70706" w:rsidRDefault="00DD228F" w:rsidP="00E70706">
            <w:pPr>
              <w:pStyle w:val="NoSpacing"/>
              <w:rPr>
                <w:rFonts w:asciiTheme="minorHAnsi" w:hAnsiTheme="minorHAnsi"/>
                <w:sz w:val="22"/>
                <w:szCs w:val="22"/>
              </w:rPr>
            </w:pPr>
            <w:r w:rsidRPr="00DD228F">
              <w:rPr>
                <w:rFonts w:asciiTheme="minorHAnsi" w:hAnsiTheme="minorHAnsi"/>
                <w:sz w:val="22"/>
                <w:szCs w:val="22"/>
              </w:rPr>
              <w:t xml:space="preserve">Total number of </w:t>
            </w:r>
            <w:r>
              <w:rPr>
                <w:rFonts w:asciiTheme="minorHAnsi" w:hAnsiTheme="minorHAnsi"/>
                <w:sz w:val="22"/>
                <w:szCs w:val="22"/>
              </w:rPr>
              <w:t>molecular CO</w:t>
            </w:r>
            <w:r w:rsidRPr="00DD228F">
              <w:rPr>
                <w:rFonts w:asciiTheme="minorHAnsi" w:hAnsiTheme="minorHAnsi"/>
                <w:sz w:val="22"/>
                <w:szCs w:val="22"/>
              </w:rPr>
              <w:t>VID-19 tests that are known to have been administered but not on what date (i.e. the date of the test is currently unknown)</w:t>
            </w:r>
          </w:p>
        </w:tc>
      </w:tr>
      <w:tr w:rsidR="00E70706" w:rsidRPr="00490E5E" w14:paraId="34D12F6A" w14:textId="77777777" w:rsidTr="00E70706">
        <w:trPr>
          <w:trHeight w:val="575"/>
        </w:trPr>
        <w:tc>
          <w:tcPr>
            <w:tcW w:w="2448" w:type="dxa"/>
            <w:vMerge/>
            <w:shd w:val="clear" w:color="auto" w:fill="F2F2F2" w:themeFill="background1" w:themeFillShade="F2"/>
          </w:tcPr>
          <w:p w14:paraId="1205BFBB" w14:textId="77777777" w:rsidR="00E70706" w:rsidRPr="00810B9A" w:rsidRDefault="00E70706" w:rsidP="00E70706">
            <w:pPr>
              <w:pStyle w:val="NoSpacing"/>
            </w:pPr>
          </w:p>
        </w:tc>
        <w:tc>
          <w:tcPr>
            <w:tcW w:w="2340" w:type="dxa"/>
            <w:shd w:val="clear" w:color="auto" w:fill="F2F2F2" w:themeFill="background1" w:themeFillShade="F2"/>
          </w:tcPr>
          <w:p w14:paraId="01992541" w14:textId="0E51A8C4" w:rsidR="00E70706" w:rsidRDefault="00E70706" w:rsidP="00E70706">
            <w:pPr>
              <w:pStyle w:val="NoSpacing"/>
              <w:rPr>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64F55E72" w14:textId="77777777" w:rsidR="00E70706" w:rsidRDefault="00E70706" w:rsidP="00E70706">
            <w:pPr>
              <w:pStyle w:val="NoSpacing"/>
              <w:rPr>
                <w:rFonts w:asciiTheme="minorHAnsi" w:hAnsiTheme="minorHAnsi"/>
                <w:sz w:val="22"/>
                <w:szCs w:val="22"/>
              </w:rPr>
            </w:pPr>
            <w:r w:rsidRPr="00810B9A">
              <w:rPr>
                <w:rFonts w:asciiTheme="minorHAnsi" w:hAnsiTheme="minorHAnsi"/>
                <w:sz w:val="22"/>
                <w:szCs w:val="22"/>
              </w:rPr>
              <w:t xml:space="preserve">Total </w:t>
            </w:r>
            <w:r>
              <w:rPr>
                <w:rFonts w:asciiTheme="minorHAnsi" w:hAnsiTheme="minorHAnsi"/>
                <w:sz w:val="22"/>
                <w:szCs w:val="22"/>
              </w:rPr>
              <w:t xml:space="preserve">serology </w:t>
            </w:r>
            <w:r w:rsidRPr="00810B9A">
              <w:rPr>
                <w:rFonts w:asciiTheme="minorHAnsi" w:hAnsiTheme="minorHAnsi"/>
                <w:sz w:val="22"/>
                <w:szCs w:val="22"/>
              </w:rPr>
              <w:t>COVID-19 tests conducted to date</w:t>
            </w:r>
            <w:r w:rsidR="00DD228F">
              <w:rPr>
                <w:rFonts w:asciiTheme="minorHAnsi" w:hAnsiTheme="minorHAnsi"/>
                <w:sz w:val="22"/>
                <w:szCs w:val="22"/>
              </w:rPr>
              <w:t xml:space="preserve"> by the date the patient was tested</w:t>
            </w:r>
          </w:p>
          <w:p w14:paraId="6B36EA8E" w14:textId="6473D0EF" w:rsidR="00BA648C" w:rsidRDefault="00BA648C" w:rsidP="00E70706">
            <w:pPr>
              <w:pStyle w:val="NoSpacing"/>
              <w:rPr>
                <w:sz w:val="22"/>
                <w:szCs w:val="22"/>
              </w:rPr>
            </w:pPr>
            <w:r>
              <w:rPr>
                <w:rFonts w:asciiTheme="minorHAnsi" w:hAnsiTheme="minorHAnsi"/>
                <w:sz w:val="22"/>
                <w:szCs w:val="22"/>
              </w:rPr>
              <w:t xml:space="preserve">[Note that this will not equal the “Serology Total” column on the Testing2.CSV file.   This file is based on date the test occured and </w:t>
            </w:r>
            <w:r>
              <w:rPr>
                <w:rFonts w:asciiTheme="minorHAnsi" w:hAnsiTheme="minorHAnsi"/>
                <w:sz w:val="22"/>
                <w:szCs w:val="22"/>
              </w:rPr>
              <w:lastRenderedPageBreak/>
              <w:t xml:space="preserve">Testing2.CSV is based on date the test was reported.]  </w:t>
            </w:r>
          </w:p>
        </w:tc>
      </w:tr>
      <w:tr w:rsidR="00E70706" w:rsidRPr="00490E5E" w14:paraId="642E4027" w14:textId="77777777" w:rsidTr="00E70706">
        <w:trPr>
          <w:trHeight w:val="575"/>
        </w:trPr>
        <w:tc>
          <w:tcPr>
            <w:tcW w:w="2448" w:type="dxa"/>
            <w:vMerge/>
            <w:shd w:val="clear" w:color="auto" w:fill="F2F2F2" w:themeFill="background1" w:themeFillShade="F2"/>
          </w:tcPr>
          <w:p w14:paraId="5814D531" w14:textId="77777777" w:rsidR="00E70706" w:rsidRPr="00810B9A" w:rsidRDefault="00E70706" w:rsidP="00E70706">
            <w:pPr>
              <w:pStyle w:val="NoSpacing"/>
            </w:pPr>
          </w:p>
        </w:tc>
        <w:tc>
          <w:tcPr>
            <w:tcW w:w="2340" w:type="dxa"/>
            <w:shd w:val="clear" w:color="auto" w:fill="F2F2F2" w:themeFill="background1" w:themeFillShade="F2"/>
          </w:tcPr>
          <w:p w14:paraId="324390EB" w14:textId="1890A7C1" w:rsidR="00E70706" w:rsidRDefault="00E70706" w:rsidP="00E70706">
            <w:pPr>
              <w:pStyle w:val="NoSpacing"/>
              <w:rPr>
                <w:sz w:val="22"/>
                <w:szCs w:val="22"/>
              </w:rPr>
            </w:pPr>
            <w:r>
              <w:rPr>
                <w:rFonts w:asciiTheme="minorHAnsi" w:hAnsiTheme="minorHAnsi"/>
                <w:sz w:val="22"/>
                <w:szCs w:val="22"/>
              </w:rPr>
              <w:t>Serology New</w:t>
            </w:r>
          </w:p>
        </w:tc>
        <w:tc>
          <w:tcPr>
            <w:tcW w:w="4562" w:type="dxa"/>
            <w:shd w:val="clear" w:color="auto" w:fill="F2F2F2" w:themeFill="background1" w:themeFillShade="F2"/>
          </w:tcPr>
          <w:p w14:paraId="46ECE224" w14:textId="77777777" w:rsidR="00E70706" w:rsidRDefault="00E70706" w:rsidP="00E70706">
            <w:pPr>
              <w:pStyle w:val="NoSpacing"/>
              <w:rPr>
                <w:rFonts w:asciiTheme="minorHAnsi" w:hAnsiTheme="minorHAnsi"/>
                <w:sz w:val="22"/>
                <w:szCs w:val="22"/>
              </w:rPr>
            </w:pPr>
            <w:r>
              <w:rPr>
                <w:rFonts w:asciiTheme="minorHAnsi" w:hAnsiTheme="minorHAnsi"/>
                <w:sz w:val="22"/>
                <w:szCs w:val="22"/>
              </w:rPr>
              <w:t>Newly reported serology COVID-19 tests</w:t>
            </w:r>
            <w:r w:rsidR="00DD228F">
              <w:rPr>
                <w:rFonts w:asciiTheme="minorHAnsi" w:hAnsiTheme="minorHAnsi"/>
                <w:sz w:val="22"/>
                <w:szCs w:val="22"/>
              </w:rPr>
              <w:t xml:space="preserve"> by the date the patient was tested</w:t>
            </w:r>
            <w:r>
              <w:rPr>
                <w:rFonts w:asciiTheme="minorHAnsi" w:hAnsiTheme="minorHAnsi"/>
                <w:sz w:val="22"/>
                <w:szCs w:val="22"/>
              </w:rPr>
              <w:t xml:space="preserve"> = t</w:t>
            </w:r>
            <w:r w:rsidRPr="00810B9A">
              <w:rPr>
                <w:rFonts w:asciiTheme="minorHAnsi" w:hAnsiTheme="minorHAnsi"/>
                <w:sz w:val="22"/>
                <w:szCs w:val="22"/>
              </w:rPr>
              <w:t>oday’s total</w:t>
            </w:r>
            <w:r>
              <w:rPr>
                <w:rFonts w:asciiTheme="minorHAnsi" w:hAnsiTheme="minorHAnsi"/>
                <w:sz w:val="22"/>
                <w:szCs w:val="22"/>
              </w:rPr>
              <w:t xml:space="preserve"> serology</w:t>
            </w:r>
            <w:r w:rsidRPr="00810B9A">
              <w:rPr>
                <w:rFonts w:asciiTheme="minorHAnsi" w:hAnsiTheme="minorHAnsi"/>
                <w:sz w:val="22"/>
                <w:szCs w:val="22"/>
              </w:rPr>
              <w:t xml:space="preserve"> tests minus yesterday’s total </w:t>
            </w:r>
            <w:r>
              <w:rPr>
                <w:rFonts w:asciiTheme="minorHAnsi" w:hAnsiTheme="minorHAnsi"/>
                <w:sz w:val="22"/>
                <w:szCs w:val="22"/>
              </w:rPr>
              <w:t xml:space="preserve">serology </w:t>
            </w:r>
            <w:r w:rsidRPr="00810B9A">
              <w:rPr>
                <w:rFonts w:asciiTheme="minorHAnsi" w:hAnsiTheme="minorHAnsi"/>
                <w:sz w:val="22"/>
                <w:szCs w:val="22"/>
              </w:rPr>
              <w:t>tests</w:t>
            </w:r>
            <w:r>
              <w:rPr>
                <w:rFonts w:asciiTheme="minorHAnsi" w:hAnsiTheme="minorHAnsi"/>
                <w:sz w:val="22"/>
                <w:szCs w:val="22"/>
              </w:rPr>
              <w:t xml:space="preserve"> </w:t>
            </w:r>
          </w:p>
          <w:p w14:paraId="651B5239" w14:textId="5E474645" w:rsidR="00BA648C" w:rsidRDefault="00BA648C" w:rsidP="00E70706">
            <w:pPr>
              <w:pStyle w:val="NoSpacing"/>
              <w:rPr>
                <w:sz w:val="22"/>
                <w:szCs w:val="22"/>
              </w:rPr>
            </w:pPr>
            <w:r>
              <w:rPr>
                <w:rFonts w:asciiTheme="minorHAnsi" w:hAnsiTheme="minorHAnsi"/>
                <w:sz w:val="22"/>
                <w:szCs w:val="22"/>
              </w:rPr>
              <w:t xml:space="preserve">[Note that this will not equal the “Serology New” column on the Testing2.CSV file.   This file is based on date the test occured and Testing2.CSV is based on date the test was reported.]  </w:t>
            </w:r>
          </w:p>
        </w:tc>
      </w:tr>
      <w:tr w:rsidR="00E70706" w:rsidRPr="00490E5E" w14:paraId="664F1CF5" w14:textId="77777777" w:rsidTr="00E70706">
        <w:trPr>
          <w:trHeight w:val="575"/>
        </w:trPr>
        <w:tc>
          <w:tcPr>
            <w:tcW w:w="2448" w:type="dxa"/>
            <w:vMerge/>
            <w:shd w:val="clear" w:color="auto" w:fill="F2F2F2" w:themeFill="background1" w:themeFillShade="F2"/>
          </w:tcPr>
          <w:p w14:paraId="2B5347A1" w14:textId="77777777" w:rsidR="00E70706" w:rsidRPr="00810B9A" w:rsidRDefault="00E70706" w:rsidP="00E70706">
            <w:pPr>
              <w:pStyle w:val="NoSpacing"/>
            </w:pPr>
          </w:p>
        </w:tc>
        <w:tc>
          <w:tcPr>
            <w:tcW w:w="2340" w:type="dxa"/>
            <w:shd w:val="clear" w:color="auto" w:fill="F2F2F2" w:themeFill="background1" w:themeFillShade="F2"/>
          </w:tcPr>
          <w:p w14:paraId="34EFB837" w14:textId="27A6ABCF" w:rsidR="00E70706" w:rsidRDefault="00E70706" w:rsidP="00E70706">
            <w:pPr>
              <w:pStyle w:val="NoSpacing"/>
              <w:rPr>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2F2F2" w:themeFill="background1" w:themeFillShade="F2"/>
          </w:tcPr>
          <w:p w14:paraId="6B7AEFD1" w14:textId="1DFC0953" w:rsidR="00E70706" w:rsidRDefault="00E70706" w:rsidP="00E70706">
            <w:pPr>
              <w:pStyle w:val="NoSpacing"/>
              <w:rPr>
                <w:sz w:val="22"/>
                <w:szCs w:val="22"/>
              </w:rPr>
            </w:pPr>
            <w:r>
              <w:rPr>
                <w:rFonts w:asciiTheme="minorHAnsi" w:hAnsiTheme="minorHAnsi"/>
                <w:sz w:val="22"/>
                <w:szCs w:val="22"/>
              </w:rPr>
              <w:t xml:space="preserve">Newly reported positive </w:t>
            </w:r>
            <w:r w:rsidR="00DD228F">
              <w:rPr>
                <w:rFonts w:asciiTheme="minorHAnsi" w:hAnsiTheme="minorHAnsi"/>
                <w:sz w:val="22"/>
                <w:szCs w:val="22"/>
              </w:rPr>
              <w:t>serology</w:t>
            </w:r>
            <w:r>
              <w:rPr>
                <w:rFonts w:asciiTheme="minorHAnsi" w:hAnsiTheme="minorHAnsi"/>
                <w:sz w:val="22"/>
                <w:szCs w:val="22"/>
              </w:rPr>
              <w:t xml:space="preserve"> COVID-19 tests </w:t>
            </w:r>
          </w:p>
        </w:tc>
      </w:tr>
    </w:tbl>
    <w:p w14:paraId="1817C79D" w14:textId="77777777" w:rsidR="00A2044D" w:rsidRDefault="00465064"/>
    <w:sectPr w:rsidR="00A2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115637f8-ccf3-43e2-84ed-56eac92ab7a4"/>
  </w:docVars>
  <w:rsids>
    <w:rsidRoot w:val="00FA7AAA"/>
    <w:rsid w:val="0000662F"/>
    <w:rsid w:val="0005306C"/>
    <w:rsid w:val="00054625"/>
    <w:rsid w:val="000C1EF4"/>
    <w:rsid w:val="000F567E"/>
    <w:rsid w:val="00103606"/>
    <w:rsid w:val="001554B3"/>
    <w:rsid w:val="00177712"/>
    <w:rsid w:val="00181078"/>
    <w:rsid w:val="00195EE7"/>
    <w:rsid w:val="001A5B0D"/>
    <w:rsid w:val="00206B2C"/>
    <w:rsid w:val="00214E4C"/>
    <w:rsid w:val="002C4F8E"/>
    <w:rsid w:val="002E28CE"/>
    <w:rsid w:val="00311C79"/>
    <w:rsid w:val="003D3275"/>
    <w:rsid w:val="00443828"/>
    <w:rsid w:val="004525FA"/>
    <w:rsid w:val="00465064"/>
    <w:rsid w:val="0048178E"/>
    <w:rsid w:val="00584569"/>
    <w:rsid w:val="005B2A4A"/>
    <w:rsid w:val="005F1A35"/>
    <w:rsid w:val="00683C3B"/>
    <w:rsid w:val="0068580A"/>
    <w:rsid w:val="006F7586"/>
    <w:rsid w:val="00737456"/>
    <w:rsid w:val="0078375E"/>
    <w:rsid w:val="00810B9A"/>
    <w:rsid w:val="0082593A"/>
    <w:rsid w:val="00834CD8"/>
    <w:rsid w:val="0085335D"/>
    <w:rsid w:val="008D0FD3"/>
    <w:rsid w:val="0093602C"/>
    <w:rsid w:val="009953DF"/>
    <w:rsid w:val="009A4864"/>
    <w:rsid w:val="009B0229"/>
    <w:rsid w:val="009D3BFB"/>
    <w:rsid w:val="009D67B4"/>
    <w:rsid w:val="00A07BD3"/>
    <w:rsid w:val="00A60272"/>
    <w:rsid w:val="00A6250D"/>
    <w:rsid w:val="00AD2FB2"/>
    <w:rsid w:val="00B4773F"/>
    <w:rsid w:val="00B820B2"/>
    <w:rsid w:val="00BA648C"/>
    <w:rsid w:val="00BC13D0"/>
    <w:rsid w:val="00BC3D9A"/>
    <w:rsid w:val="00BD7F87"/>
    <w:rsid w:val="00BE5708"/>
    <w:rsid w:val="00C45CE3"/>
    <w:rsid w:val="00C75F2F"/>
    <w:rsid w:val="00C8213D"/>
    <w:rsid w:val="00CC16FC"/>
    <w:rsid w:val="00CD62A3"/>
    <w:rsid w:val="00D21969"/>
    <w:rsid w:val="00D95E2E"/>
    <w:rsid w:val="00DA0596"/>
    <w:rsid w:val="00DD228F"/>
    <w:rsid w:val="00E70706"/>
    <w:rsid w:val="00EA0695"/>
    <w:rsid w:val="00EF22B4"/>
    <w:rsid w:val="00F247EA"/>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12</cp:revision>
  <dcterms:created xsi:type="dcterms:W3CDTF">2020-05-26T13:25:00Z</dcterms:created>
  <dcterms:modified xsi:type="dcterms:W3CDTF">2020-05-27T15:32:00Z</dcterms:modified>
</cp:coreProperties>
</file>