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EF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Дата:17.11.22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31  Тема:В бібліотеці. Вибір книги.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вдосконалювати навички читання і письма, розвивати комунікативні навички учнів, використовуючи активний словник теми.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47C03" w:rsidRDefault="00047C03" w:rsidP="00047C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imagination – </w:t>
      </w:r>
      <w:r>
        <w:rPr>
          <w:sz w:val="28"/>
          <w:szCs w:val="28"/>
          <w:lang w:val="uk-UA"/>
        </w:rPr>
        <w:t>уява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Truthful – </w:t>
      </w:r>
      <w:r>
        <w:rPr>
          <w:sz w:val="28"/>
          <w:szCs w:val="28"/>
          <w:lang w:val="uk-UA"/>
        </w:rPr>
        <w:t>правдивий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True-to-life – </w:t>
      </w:r>
      <w:r>
        <w:rPr>
          <w:sz w:val="28"/>
          <w:szCs w:val="28"/>
          <w:lang w:val="uk-UA"/>
        </w:rPr>
        <w:t>пов’язаний з життям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hold somebody`s attention (interest) – </w:t>
      </w:r>
      <w:r>
        <w:rPr>
          <w:sz w:val="28"/>
          <w:szCs w:val="28"/>
          <w:lang w:val="uk-UA"/>
        </w:rPr>
        <w:t>тримати чиюсь увагу (цікавість)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Right after something – </w:t>
      </w:r>
      <w:r>
        <w:rPr>
          <w:sz w:val="28"/>
          <w:szCs w:val="28"/>
          <w:lang w:val="uk-UA"/>
        </w:rPr>
        <w:t>відразу після чогось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Article</w:t>
      </w:r>
      <w:r w:rsidRPr="00047C0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стаття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Setting</w:t>
      </w:r>
      <w:r w:rsidRPr="00047C0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оточення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Cover</w:t>
      </w:r>
      <w:r w:rsidRPr="00047C0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обкладинка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Ending – </w:t>
      </w:r>
      <w:r>
        <w:rPr>
          <w:sz w:val="28"/>
          <w:szCs w:val="28"/>
          <w:lang w:val="uk-UA"/>
        </w:rPr>
        <w:t>закінчення</w:t>
      </w:r>
    </w:p>
    <w:p w:rsidR="00047C03" w:rsidRDefault="00047C03" w:rsidP="00047C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діалог, скажіть, які речення вірні / невірні (впр.8 ст.132-133).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(впр.1 ст.135).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 (впр.1 ст.164).</w:t>
      </w:r>
    </w:p>
    <w:p w:rsidR="00047C03" w:rsidRDefault="00047C03" w:rsidP="00047C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47C03" w:rsidRPr="00C644E3" w:rsidRDefault="00047C03" w:rsidP="00047C0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C644E3" w:rsidRPr="00C644E3">
        <w:rPr>
          <w:sz w:val="28"/>
          <w:szCs w:val="28"/>
        </w:rPr>
        <w:t xml:space="preserve"> </w:t>
      </w:r>
      <w:r w:rsidR="00C644E3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="00C644E3" w:rsidRPr="004258AF">
          <w:rPr>
            <w:rStyle w:val="a4"/>
            <w:sz w:val="28"/>
            <w:szCs w:val="28"/>
            <w:lang w:val="en-US"/>
          </w:rPr>
          <w:t>arrow</w:t>
        </w:r>
        <w:r w:rsidR="00C644E3" w:rsidRPr="00C644E3">
          <w:rPr>
            <w:rStyle w:val="a4"/>
            <w:sz w:val="28"/>
            <w:szCs w:val="28"/>
          </w:rPr>
          <w:t>2358@</w:t>
        </w:r>
        <w:proofErr w:type="spellStart"/>
        <w:r w:rsidR="00C644E3" w:rsidRPr="004258AF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644E3" w:rsidRPr="00C644E3">
          <w:rPr>
            <w:rStyle w:val="a4"/>
            <w:sz w:val="28"/>
            <w:szCs w:val="28"/>
          </w:rPr>
          <w:t>.</w:t>
        </w:r>
        <w:r w:rsidR="00C644E3" w:rsidRPr="004258AF">
          <w:rPr>
            <w:rStyle w:val="a4"/>
            <w:sz w:val="28"/>
            <w:szCs w:val="28"/>
            <w:lang w:val="en-US"/>
          </w:rPr>
          <w:t>com</w:t>
        </w:r>
      </w:hyperlink>
      <w:r w:rsidR="00C644E3" w:rsidRPr="00C644E3">
        <w:rPr>
          <w:sz w:val="28"/>
          <w:szCs w:val="28"/>
        </w:rPr>
        <w:t xml:space="preserve"> 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правильну форму дієслова (впр.4 ст.123).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відгук на книгу на англійську мову.</w:t>
      </w:r>
    </w:p>
    <w:p w:rsidR="00047C03" w:rsidRDefault="00047C03" w:rsidP="00047C0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Підказка:</w:t>
      </w:r>
      <w:r w:rsidR="00C644E3">
        <w:rPr>
          <w:sz w:val="28"/>
          <w:szCs w:val="28"/>
          <w:lang w:val="en-US"/>
        </w:rPr>
        <w:t>Rudyard Kipling, “Jungle Book”, Mowgli.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Рад’ярд</w:t>
      </w:r>
      <w:proofErr w:type="spellEnd"/>
      <w:r>
        <w:rPr>
          <w:sz w:val="28"/>
          <w:szCs w:val="28"/>
          <w:lang w:val="uk-UA"/>
        </w:rPr>
        <w:t xml:space="preserve"> Кіплінг – автор «Книги джунглів».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Він – відомий англійський письменник.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Книга – популярна у всьому світі.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Вона розповідає про захоплюючі пригоди </w:t>
      </w:r>
      <w:proofErr w:type="spellStart"/>
      <w:r>
        <w:rPr>
          <w:sz w:val="28"/>
          <w:szCs w:val="28"/>
          <w:lang w:val="uk-UA"/>
        </w:rPr>
        <w:t>Мауглі</w:t>
      </w:r>
      <w:proofErr w:type="spellEnd"/>
      <w:r>
        <w:rPr>
          <w:sz w:val="28"/>
          <w:szCs w:val="28"/>
          <w:lang w:val="uk-UA"/>
        </w:rPr>
        <w:t xml:space="preserve"> та його тварин-друзів у диких джунглях.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Ця книга варта того, щоб її прочитати.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Мені сподобався </w:t>
      </w:r>
      <w:proofErr w:type="spellStart"/>
      <w:r>
        <w:rPr>
          <w:sz w:val="28"/>
          <w:szCs w:val="28"/>
          <w:lang w:val="uk-UA"/>
        </w:rPr>
        <w:t>Мауглі</w:t>
      </w:r>
      <w:proofErr w:type="spellEnd"/>
      <w:r>
        <w:rPr>
          <w:sz w:val="28"/>
          <w:szCs w:val="28"/>
          <w:lang w:val="uk-UA"/>
        </w:rPr>
        <w:t>, він розумний, сміливий, готовий прийти на допомогу друзям.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б рекомендувала цю книгу своїм друзям.</w:t>
      </w:r>
    </w:p>
    <w:p w:rsidR="00C644E3" w:rsidRDefault="00C644E3" w:rsidP="00C644E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Розділіть слова на 2 групи: художня література і нехудожня література:</w:t>
      </w:r>
    </w:p>
    <w:p w:rsidR="00C644E3" w:rsidRDefault="00C644E3" w:rsidP="00C644E3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 reference book, a booklet, a novel, a drama, a guide book, a dictionary, a poem, a tale, a textbook, a fable, a story, an instruction.</w:t>
      </w:r>
      <w:proofErr w:type="gramEnd"/>
    </w:p>
    <w:p w:rsidR="00C644E3" w:rsidRPr="00C644E3" w:rsidRDefault="00C644E3" w:rsidP="00C644E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впр.7 ст.167 усно (дайте відповіді на питання).</w:t>
      </w:r>
      <w:bookmarkStart w:id="0" w:name="_GoBack"/>
      <w:bookmarkEnd w:id="0"/>
    </w:p>
    <w:sectPr w:rsidR="00C644E3" w:rsidRPr="00C6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A766B"/>
    <w:multiLevelType w:val="hybridMultilevel"/>
    <w:tmpl w:val="005C1A1E"/>
    <w:lvl w:ilvl="0" w:tplc="86D286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7041856"/>
    <w:multiLevelType w:val="hybridMultilevel"/>
    <w:tmpl w:val="C62AD0C6"/>
    <w:lvl w:ilvl="0" w:tplc="CDA4B0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2757C3"/>
    <w:multiLevelType w:val="hybridMultilevel"/>
    <w:tmpl w:val="CEBCB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03"/>
    <w:rsid w:val="00047C03"/>
    <w:rsid w:val="00380AEF"/>
    <w:rsid w:val="00C6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C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44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C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44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2022-11-16T15:41:00Z</dcterms:created>
  <dcterms:modified xsi:type="dcterms:W3CDTF">2022-11-16T16:01:00Z</dcterms:modified>
</cp:coreProperties>
</file>