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F08" w:rsidRPr="00B63639" w:rsidRDefault="00DC7947" w:rsidP="00B636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>Дата 06.10</w:t>
      </w:r>
      <w:r w:rsidR="00630F08"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630F08" w:rsidRPr="00B63639" w:rsidRDefault="00DC7947" w:rsidP="00B636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>Клас 8 – А,В</w:t>
      </w:r>
      <w:r w:rsidR="00630F08"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630F08" w:rsidRPr="00B63639" w:rsidRDefault="00630F08" w:rsidP="00B636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630F08" w:rsidRPr="00B63639" w:rsidRDefault="00630F08" w:rsidP="00B636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630F08" w:rsidRPr="00B63639" w:rsidRDefault="00630F08" w:rsidP="00B636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30F08" w:rsidRPr="00B63639" w:rsidRDefault="00630F08" w:rsidP="00B63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3639">
        <w:rPr>
          <w:rFonts w:ascii="Times New Roman" w:hAnsi="Times New Roman" w:cs="Times New Roman"/>
          <w:sz w:val="28"/>
          <w:szCs w:val="28"/>
          <w:lang w:val="uk-UA"/>
        </w:rPr>
        <w:t>Тема уроку</w:t>
      </w:r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  <w:r w:rsidRPr="00B6363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B25887" w:rsidRPr="00B63639">
        <w:rPr>
          <w:rFonts w:ascii="Times New Roman" w:hAnsi="Times New Roman" w:cs="Times New Roman"/>
          <w:sz w:val="28"/>
          <w:szCs w:val="28"/>
          <w:lang w:val="uk-UA"/>
        </w:rPr>
        <w:t>Міжнародна система відліку часу,годинні пояси. Місцевий час. Поясний час. Літній час. Особливості регулювання системи відліку часу в країнах світу. Час в Україні.</w:t>
      </w:r>
    </w:p>
    <w:p w:rsidR="00630F08" w:rsidRPr="00B63639" w:rsidRDefault="00630F08" w:rsidP="00B636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>Мета уроку:</w:t>
      </w:r>
      <w:r w:rsidRPr="00B636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535E" w:rsidRPr="00B63639">
        <w:rPr>
          <w:rFonts w:ascii="Times New Roman" w:hAnsi="Times New Roman" w:cs="Times New Roman"/>
          <w:sz w:val="28"/>
          <w:szCs w:val="28"/>
          <w:lang w:val="uk-UA"/>
        </w:rPr>
        <w:t>формувати знання про особливості розташування України в годинних поясах, розкрити питання про міжнародну систему відліку часу, забезпечити розуміння понять про місцевий, і поясний час, з’ясувати характерні риси регулювання відліку часу в країнах світу та в Україні</w:t>
      </w:r>
      <w:r w:rsidR="004A535E" w:rsidRPr="00B636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0F08" w:rsidRPr="00B63639" w:rsidRDefault="00630F08" w:rsidP="00B6363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>Опорний конспект для учнів</w:t>
      </w:r>
    </w:p>
    <w:p w:rsidR="003376BF" w:rsidRPr="00B63639" w:rsidRDefault="003376BF" w:rsidP="00B6363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rStyle w:val="a5"/>
          <w:i w:val="0"/>
          <w:sz w:val="28"/>
          <w:szCs w:val="28"/>
          <w:lang w:val="uk-UA"/>
        </w:rPr>
        <w:t> Місцевий час</w:t>
      </w:r>
    </w:p>
    <w:p w:rsidR="003376BF" w:rsidRPr="00B63639" w:rsidRDefault="003376BF" w:rsidP="00B6363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rStyle w:val="a5"/>
          <w:i w:val="0"/>
          <w:sz w:val="28"/>
          <w:szCs w:val="28"/>
          <w:lang w:val="uk-UA"/>
        </w:rPr>
        <w:t>Місцевий час</w:t>
      </w:r>
      <w:r w:rsidRPr="00B63639">
        <w:rPr>
          <w:sz w:val="28"/>
          <w:szCs w:val="28"/>
          <w:lang w:val="uk-UA"/>
        </w:rPr>
        <w:t> — дійсний сонячний час на певному меридіані, тобто всі точки, розташовані на одному меридіані, мають однакове положення відносно Сонця.</w:t>
      </w:r>
    </w:p>
    <w:p w:rsidR="003376BF" w:rsidRPr="00B63639" w:rsidRDefault="003376BF" w:rsidP="00B6363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За 24 години кожна точка Землі повертається на 360°. Місцевий час між точками на меридіанах, що розташовані на відстані 1° один від одного, відрізняється на 4 хвилини.</w:t>
      </w:r>
    </w:p>
    <w:p w:rsidR="003376BF" w:rsidRPr="00B63639" w:rsidRDefault="003376BF" w:rsidP="00B6363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360° — за 24 години</w:t>
      </w:r>
    </w:p>
    <w:p w:rsidR="003376BF" w:rsidRPr="00B63639" w:rsidRDefault="003376BF" w:rsidP="00B6363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1° — за х</w:t>
      </w:r>
    </w:p>
    <w:p w:rsidR="003376BF" w:rsidRPr="00B63639" w:rsidRDefault="003376BF" w:rsidP="00B6363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noProof/>
          <w:sz w:val="28"/>
          <w:szCs w:val="28"/>
          <w:lang w:val="uk-UA"/>
        </w:rPr>
        <w:drawing>
          <wp:inline distT="0" distB="0" distL="0" distR="0" wp14:anchorId="632AE563" wp14:editId="7FAEFF25">
            <wp:extent cx="2209165" cy="336550"/>
            <wp:effectExtent l="0" t="0" r="635" b="6350"/>
            <wp:docPr id="1" name="Малюнок 3" descr="https://subject.com.ua/lesson/geographic/8klas_2/8klas_2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3" descr="https://subject.com.ua/lesson/geographic/8klas_2/8klas_2.files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6BF" w:rsidRPr="00B63639" w:rsidRDefault="003376BF" w:rsidP="00B6363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Час буде більшим на меридіані, що розташований східніше.</w:t>
      </w:r>
    </w:p>
    <w:p w:rsidR="00351435" w:rsidRPr="00B63639" w:rsidRDefault="00351435" w:rsidP="00B6363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Меридіан 180° — лінія зміни дат. Обраний меридіан майже не перетинає населені території.</w:t>
      </w:r>
    </w:p>
    <w:p w:rsidR="00351435" w:rsidRPr="00B63639" w:rsidRDefault="00351435" w:rsidP="00B6363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rStyle w:val="a5"/>
          <w:i w:val="0"/>
          <w:sz w:val="28"/>
          <w:szCs w:val="28"/>
          <w:lang w:val="uk-UA"/>
        </w:rPr>
        <w:t>2. Поясний час</w:t>
      </w:r>
    </w:p>
    <w:p w:rsidR="00351435" w:rsidRPr="00B63639" w:rsidRDefault="00351435" w:rsidP="00B6363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Прийнятий на початку 1880-х років, поступово введений в усіх країнах світу.</w:t>
      </w:r>
    </w:p>
    <w:p w:rsidR="00351435" w:rsidRPr="00B63639" w:rsidRDefault="00351435" w:rsidP="00B6363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24 годинних пояси, 360° : 24 = 15° (протяжність одного поясу). Для всіх точок поясу прийнято вважати час однаковим — це час, що відповідає місцевому часу серединного меридіана. Відлік поясів починається від 0-го, серединним меридіаном якого є нульовий (</w:t>
      </w:r>
      <w:proofErr w:type="spellStart"/>
      <w:r w:rsidRPr="00B63639">
        <w:rPr>
          <w:sz w:val="28"/>
          <w:szCs w:val="28"/>
          <w:lang w:val="uk-UA"/>
        </w:rPr>
        <w:t>Ґрінвіцький</w:t>
      </w:r>
      <w:proofErr w:type="spellEnd"/>
      <w:r w:rsidRPr="00B63639">
        <w:rPr>
          <w:sz w:val="28"/>
          <w:szCs w:val="28"/>
          <w:lang w:val="uk-UA"/>
        </w:rPr>
        <w:t xml:space="preserve">) меридіан до 23-го із заходу на схід у напрямку обертання Землі. Номер поясу відповідає різниці в часі між ним і </w:t>
      </w:r>
      <w:proofErr w:type="spellStart"/>
      <w:r w:rsidRPr="00B63639">
        <w:rPr>
          <w:sz w:val="28"/>
          <w:szCs w:val="28"/>
          <w:lang w:val="uk-UA"/>
        </w:rPr>
        <w:t>Ґрінвіцьким</w:t>
      </w:r>
      <w:proofErr w:type="spellEnd"/>
      <w:r w:rsidRPr="00B63639">
        <w:rPr>
          <w:sz w:val="28"/>
          <w:szCs w:val="28"/>
          <w:lang w:val="uk-UA"/>
        </w:rPr>
        <w:t xml:space="preserve"> часом (всесвітнім часом).</w:t>
      </w:r>
    </w:p>
    <w:p w:rsidR="00351435" w:rsidRPr="00B63639" w:rsidRDefault="00351435" w:rsidP="00B6363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Поясний час відображено на карті годинних поясів. Межі поясів на суходолі проведені відповідно до державних кордонів чи адміністративних меж. В окремих країнах прийнятий час відрізняється від поясного на хвилини, наприклад, в Індії — на 30 хв.</w:t>
      </w:r>
    </w:p>
    <w:p w:rsidR="00351435" w:rsidRPr="00B63639" w:rsidRDefault="00351435" w:rsidP="00B6363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rStyle w:val="a5"/>
          <w:i w:val="0"/>
          <w:sz w:val="28"/>
          <w:szCs w:val="28"/>
          <w:lang w:val="uk-UA"/>
        </w:rPr>
        <w:t>3. Положення України в годинних поясах</w:t>
      </w:r>
    </w:p>
    <w:p w:rsidR="00351435" w:rsidRPr="00B63639" w:rsidRDefault="00351435" w:rsidP="00B6363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Україна розташована в I, II, III годинних поясах, 95% території — в II. Для зручності на всій території прийнято час цього поясу. Серединний меридіан поясу проходить близько до Києва, тому час поясу називають київським.</w:t>
      </w:r>
    </w:p>
    <w:p w:rsidR="00351435" w:rsidRPr="00B63639" w:rsidRDefault="00351435" w:rsidP="00B6363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На прикладі України видно, що межі поясів здебільшого відхиляються від ліній меридіанів, а збігаються з адміністративними кордонами.</w:t>
      </w:r>
    </w:p>
    <w:p w:rsidR="00351435" w:rsidRPr="00B63639" w:rsidRDefault="00351435" w:rsidP="00B6363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rStyle w:val="a5"/>
          <w:i w:val="0"/>
          <w:sz w:val="28"/>
          <w:szCs w:val="28"/>
          <w:lang w:val="uk-UA"/>
        </w:rPr>
        <w:lastRenderedPageBreak/>
        <w:t>4. Літній час</w:t>
      </w:r>
    </w:p>
    <w:p w:rsidR="00351435" w:rsidRPr="00B63639" w:rsidRDefault="00351435" w:rsidP="00B6363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63639">
        <w:rPr>
          <w:sz w:val="28"/>
          <w:szCs w:val="28"/>
          <w:lang w:val="uk-UA"/>
        </w:rPr>
        <w:t>Для повнішого використання світлої частини доби, тобто економії електроенергії, в окремих країнах вводять на період з квітня по жовтень літній час, який випереджує поясний на одну годину. Уперше (1916 р.) літній час для економії вугілля під час першої світової війни ввели Німеччина та її союзники. У більшості країн світу літній час не використовують. У деяких країнах літній час застосовують у частині адміністративних одиниць (Австралія, Мексика та ін.). В окремих країнах (Японія, Сінгапур) змінюють графік початку роботи відповідно до початку світлового дня.</w:t>
      </w:r>
    </w:p>
    <w:p w:rsidR="003376BF" w:rsidRPr="00B63639" w:rsidRDefault="003376BF" w:rsidP="00B6363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05FC2" w:rsidRPr="00B63639" w:rsidRDefault="00F05FC2" w:rsidP="00B6363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30F08" w:rsidRPr="00B63639" w:rsidRDefault="00630F08" w:rsidP="00B636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630F08" w:rsidRPr="00B63639" w:rsidRDefault="00B25887" w:rsidP="00B636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§12</w:t>
      </w:r>
      <w:r w:rsidR="00630F08"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підручника.</w:t>
      </w:r>
    </w:p>
    <w:p w:rsidR="00AB1E43" w:rsidRPr="00B63639" w:rsidRDefault="00B25887" w:rsidP="00B63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</w:t>
      </w:r>
      <w:r w:rsidR="00630F08" w:rsidRPr="00B636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</w:t>
      </w:r>
      <w:r w:rsidR="00630F08" w:rsidRPr="00B636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457A2F" w:rsidRPr="00B63639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https://www.youtube.com/watch?v=cQt3semYCOY</w:t>
        </w:r>
      </w:hyperlink>
      <w:r w:rsidR="00457A2F" w:rsidRPr="00B636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30F08" w:rsidRPr="00B63639" w:rsidRDefault="00630F08" w:rsidP="00B636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</w:p>
    <w:p w:rsidR="00630F08" w:rsidRPr="00B63639" w:rsidRDefault="00630F08" w:rsidP="00B63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0F08" w:rsidRPr="00B63639" w:rsidRDefault="00630F08" w:rsidP="00B63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0F08" w:rsidRPr="00B63639" w:rsidRDefault="00630F08" w:rsidP="00B63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0F08" w:rsidRPr="00B63639" w:rsidRDefault="00630F08" w:rsidP="00B63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0F08" w:rsidRPr="00B63639" w:rsidRDefault="00630F08" w:rsidP="00B63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0F08" w:rsidRPr="00B63639" w:rsidRDefault="00630F08" w:rsidP="00B636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0F08" w:rsidRPr="00B63639" w:rsidRDefault="00630F08" w:rsidP="00B636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B63639" w:rsidRDefault="00B63639" w:rsidP="00B636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B63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438"/>
    <w:rsid w:val="003376BF"/>
    <w:rsid w:val="00351435"/>
    <w:rsid w:val="00457A2F"/>
    <w:rsid w:val="004A535E"/>
    <w:rsid w:val="00630F08"/>
    <w:rsid w:val="00911B96"/>
    <w:rsid w:val="00AB1E43"/>
    <w:rsid w:val="00B25887"/>
    <w:rsid w:val="00B51438"/>
    <w:rsid w:val="00B63639"/>
    <w:rsid w:val="00DC7947"/>
    <w:rsid w:val="00E7009F"/>
    <w:rsid w:val="00F0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A2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37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376BF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37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A2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37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376BF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37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Qt3semYCO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10</cp:revision>
  <dcterms:created xsi:type="dcterms:W3CDTF">2022-10-01T08:31:00Z</dcterms:created>
  <dcterms:modified xsi:type="dcterms:W3CDTF">2022-10-01T09:53:00Z</dcterms:modified>
</cp:coreProperties>
</file>