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6B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2066B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2066B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21.02.2023</w:t>
      </w:r>
    </w:p>
    <w:p w:rsidR="0082066B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82066B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82066B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82066B" w:rsidRPr="00322585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2585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Написання контрольного твору-роздуму на морально- етичну тему в публіцистичному стилі (орієнтовні теми: «Своє, рідне — своєрідне», «Як відшукати свій шлях у житті», «Чи зможуть з часом селфі замінити родинні фотографії») з використанням БСР</w:t>
      </w:r>
    </w:p>
    <w:p w:rsidR="0082066B" w:rsidRPr="00322585" w:rsidRDefault="0082066B" w:rsidP="0082066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2066B" w:rsidRPr="0082066B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066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Ознайомлення зі структурою твору.</w:t>
      </w:r>
    </w:p>
    <w:p w:rsidR="0082066B" w:rsidRPr="0082066B" w:rsidRDefault="0082066B" w:rsidP="0082066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2066B">
        <w:rPr>
          <w:rFonts w:ascii="Times New Roman" w:hAnsi="Times New Roman" w:cs="Times New Roman"/>
          <w:sz w:val="28"/>
          <w:szCs w:val="28"/>
          <w:lang w:val="uk-UA"/>
        </w:rPr>
        <w:t>Здебільшого твір вибудовується у формі твору-роздуму і відповідає такій схемі.</w:t>
      </w:r>
    </w:p>
    <w:p w:rsidR="0082066B" w:rsidRPr="00322585" w:rsidRDefault="0082066B" w:rsidP="0082066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585">
        <w:rPr>
          <w:rFonts w:ascii="Times New Roman" w:hAnsi="Times New Roman" w:cs="Times New Roman"/>
          <w:sz w:val="28"/>
          <w:szCs w:val="28"/>
        </w:rPr>
        <w:t>ВСТУП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(підведення до проблеми: чому я над цим замислився — став учасником чи свідком якоїсь події, щось почув чи прочитав).</w:t>
      </w:r>
    </w:p>
    <w:p w:rsidR="0082066B" w:rsidRPr="00322585" w:rsidRDefault="0082066B" w:rsidP="0082066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ТЕЗА ТВОРУ.</w:t>
      </w:r>
    </w:p>
    <w:p w:rsidR="0082066B" w:rsidRPr="00322585" w:rsidRDefault="0082066B" w:rsidP="0082066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Доказ на 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ідтвердження або спростування тези.</w:t>
      </w:r>
    </w:p>
    <w:p w:rsidR="0082066B" w:rsidRPr="00322585" w:rsidRDefault="0082066B" w:rsidP="0082066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Доказ (або приклад).</w:t>
      </w:r>
    </w:p>
    <w:p w:rsidR="0082066B" w:rsidRPr="00322585" w:rsidRDefault="0082066B" w:rsidP="0082066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Доказ (або приклад).</w:t>
      </w:r>
    </w:p>
    <w:p w:rsidR="0082066B" w:rsidRPr="00322585" w:rsidRDefault="0082066B" w:rsidP="0082066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ВИСНОВКИ.</w:t>
      </w:r>
    </w:p>
    <w:p w:rsidR="0082066B" w:rsidRPr="00322585" w:rsidRDefault="0082066B" w:rsidP="008206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066B" w:rsidRPr="00322585" w:rsidRDefault="0082066B" w:rsidP="008206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Основною сферою застосування текстів публіцистичного стилю є суспільно-політичне життя. Ознаками стилю є інформативність, логічність, фактографічність, точність (ці риси єднають його з науковим), образність, 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іднесеність, емоційність, експресивність (цими рисами публіцистичний стиль подібний до художнього).</w:t>
      </w:r>
    </w:p>
    <w:p w:rsidR="0082066B" w:rsidRPr="00322585" w:rsidRDefault="0082066B" w:rsidP="008206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Серед мовних ознак публіцистичного стилю — уживання суспільно-політичної лексики, емоційно-забарвлених слів, риторичних запитань. Стверджень та звертань, окличних речень. Ознакою, властивою власне публіцистичному стилю, є відверта 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ідкреслена оцінність, що виявляється в уживанні оцінних слів.</w:t>
      </w:r>
    </w:p>
    <w:p w:rsidR="0082066B" w:rsidRPr="00322585" w:rsidRDefault="0082066B" w:rsidP="008206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066B" w:rsidRPr="00322585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585">
        <w:rPr>
          <w:rFonts w:ascii="Times New Roman" w:hAnsi="Times New Roman" w:cs="Times New Roman"/>
          <w:b/>
          <w:iCs/>
          <w:sz w:val="28"/>
          <w:szCs w:val="28"/>
        </w:rPr>
        <w:t>Перелік рекомендованих тем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Сво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рідне — своєрідне.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У чому призначення людини?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585">
        <w:rPr>
          <w:rFonts w:ascii="Times New Roman" w:hAnsi="Times New Roman" w:cs="Times New Roman"/>
          <w:sz w:val="28"/>
          <w:szCs w:val="28"/>
        </w:rPr>
        <w:t>Людина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— це обов’язок, а не титул.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Як відшукати 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ій шлях у житті.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Чи зможуть з часом селфі замінити родинні фотографії.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Чи легко бути молодим?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Доброта — це порятунок людства, життєдайний дар чи непотрібний пережиток?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Чи можна навчитися відчувати чужий біль?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Даймо на працю для України серце, і розум, і руки.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Правді в очі дивіться прямо.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lastRenderedPageBreak/>
        <w:t>Ти кермуй туди спокійно, де горить мета твоя.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585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інуйте кожну мить життя.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Чого сьогодні не вистачає українцям?</w:t>
      </w:r>
    </w:p>
    <w:p w:rsidR="0082066B" w:rsidRPr="00322585" w:rsidRDefault="0082066B" w:rsidP="008206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Що нам потрібно відроджувати?</w:t>
      </w:r>
    </w:p>
    <w:p w:rsidR="0082066B" w:rsidRPr="00322585" w:rsidRDefault="0082066B" w:rsidP="008206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066B" w:rsidRPr="00322585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Посл</w:t>
      </w:r>
      <w:proofErr w:type="gramEnd"/>
      <w:r w:rsidRPr="00322585">
        <w:rPr>
          <w:rFonts w:ascii="Times New Roman" w:hAnsi="Times New Roman" w:cs="Times New Roman"/>
          <w:b/>
          <w:iCs/>
          <w:sz w:val="28"/>
          <w:szCs w:val="28"/>
        </w:rPr>
        <w:t>ідовність роботи</w:t>
      </w:r>
    </w:p>
    <w:p w:rsidR="0082066B" w:rsidRPr="00322585" w:rsidRDefault="0082066B" w:rsidP="008206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Написання роботи треба розпочати з осмислення запропонованої вчителем (або самостійно вибраної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)т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еми та визначення меж теми. Потрібно з’ясувати, що саме треба сказати чи написати, щоб розкрити тему, що для розкриття теми є найважливішим, що менш важливим, але все ж бажаним, від чого слід відмовитися через несуттєвість чи неактуальність.</w:t>
      </w:r>
    </w:p>
    <w:p w:rsidR="0082066B" w:rsidRPr="00322585" w:rsidRDefault="0082066B" w:rsidP="008206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ісля цього обміркувати головну думку майбутнього твору — висновок, який має випливати з усього сказаного чи написаного.</w:t>
      </w:r>
    </w:p>
    <w:p w:rsidR="0082066B" w:rsidRPr="00322585" w:rsidRDefault="0082066B" w:rsidP="008206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Наступний етап — це добі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відповідного фактичного матеріалу та його систематизація. Джерелом фактів для розкриття теми може служити досвід автора майбутнього твору, інформація, одержана ним від учасників або свідків певних подій, статистичні дані з довідників, підручників, періодики. Авторові не слід нехтувати також власною уявою.</w:t>
      </w:r>
    </w:p>
    <w:p w:rsidR="0082066B" w:rsidRPr="00322585" w:rsidRDefault="0082066B" w:rsidP="008206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Систематизувати ретельно зібраний фактичний 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іал найкраще у вигляді плану твору.</w:t>
      </w:r>
    </w:p>
    <w:p w:rsidR="0082066B" w:rsidRPr="00322585" w:rsidRDefault="0082066B" w:rsidP="008206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ісля складання плану переходимо до наступного етапу — створення тексту.</w:t>
      </w:r>
    </w:p>
    <w:p w:rsidR="0082066B" w:rsidRPr="00322585" w:rsidRDefault="0082066B" w:rsidP="008206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Вимоги до твору:</w:t>
      </w:r>
    </w:p>
    <w:p w:rsidR="0082066B" w:rsidRPr="00322585" w:rsidRDefault="0082066B" w:rsidP="008206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585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ітке формулювання тези;</w:t>
      </w:r>
    </w:p>
    <w:p w:rsidR="0082066B" w:rsidRPr="00322585" w:rsidRDefault="0082066B" w:rsidP="008206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добі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чітких і вичерпних аргументів на її підтвердження або спростування;</w:t>
      </w:r>
    </w:p>
    <w:p w:rsidR="0082066B" w:rsidRPr="00322585" w:rsidRDefault="0082066B" w:rsidP="008206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логічність і 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ідовність викладу думок;</w:t>
      </w:r>
    </w:p>
    <w:p w:rsidR="0082066B" w:rsidRPr="00322585" w:rsidRDefault="0082066B" w:rsidP="008206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точність висновків.</w:t>
      </w:r>
    </w:p>
    <w:p w:rsidR="0082066B" w:rsidRPr="00322585" w:rsidRDefault="0082066B" w:rsidP="008206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Важливе завдання — добі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виражальних засобів мови (слів, граматичних форм, синтаксичних конструкцій), що відповідають вимогам вибраного стилю.</w:t>
      </w:r>
    </w:p>
    <w:p w:rsidR="0082066B" w:rsidRPr="00322585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82066B" w:rsidRPr="00322585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585">
        <w:rPr>
          <w:rFonts w:ascii="Times New Roman" w:hAnsi="Times New Roman" w:cs="Times New Roman"/>
          <w:b/>
          <w:iCs/>
          <w:sz w:val="28"/>
          <w:szCs w:val="28"/>
        </w:rPr>
        <w:t>ПАМ’ЯТКА</w:t>
      </w:r>
      <w:proofErr w:type="gramStart"/>
      <w:r w:rsidRPr="00322585">
        <w:rPr>
          <w:rFonts w:ascii="Times New Roman" w:hAnsi="Times New Roman" w:cs="Times New Roman"/>
          <w:b/>
          <w:iCs/>
          <w:sz w:val="28"/>
          <w:szCs w:val="28"/>
        </w:rPr>
        <w:t>«Я</w:t>
      </w:r>
      <w:proofErr w:type="gramEnd"/>
      <w:r w:rsidRPr="00322585">
        <w:rPr>
          <w:rFonts w:ascii="Times New Roman" w:hAnsi="Times New Roman" w:cs="Times New Roman"/>
          <w:b/>
          <w:iCs/>
          <w:sz w:val="28"/>
          <w:szCs w:val="28"/>
        </w:rPr>
        <w:t>к складати твори на морально-етичну тему в публіцистичному стилі»</w:t>
      </w:r>
    </w:p>
    <w:p w:rsidR="0082066B" w:rsidRPr="00322585" w:rsidRDefault="0082066B" w:rsidP="008206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Продумати тему твору та його зміст.</w:t>
      </w:r>
    </w:p>
    <w:p w:rsidR="0082066B" w:rsidRPr="00322585" w:rsidRDefault="0082066B" w:rsidP="008206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Опрацювати необхідну 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ітературу.</w:t>
      </w:r>
    </w:p>
    <w:p w:rsidR="0082066B" w:rsidRPr="00322585" w:rsidRDefault="0082066B" w:rsidP="008206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Визначити основну думку твору.</w:t>
      </w:r>
    </w:p>
    <w:p w:rsidR="0082066B" w:rsidRPr="00322585" w:rsidRDefault="0082066B" w:rsidP="008206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 xml:space="preserve">Продумати 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ідовність твору-роздуму, дотримуючись його композиційних особливостей (вступ, основна частина,, висновок).</w:t>
      </w:r>
    </w:p>
    <w:p w:rsidR="0082066B" w:rsidRPr="00322585" w:rsidRDefault="0082066B" w:rsidP="008206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Самостійно скласти план висловлення.</w:t>
      </w:r>
    </w:p>
    <w:p w:rsidR="0082066B" w:rsidRPr="00322585" w:rsidRDefault="0082066B" w:rsidP="008206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Обрати стиль викладу.</w:t>
      </w:r>
    </w:p>
    <w:p w:rsidR="0082066B" w:rsidRPr="00322585" w:rsidRDefault="0082066B" w:rsidP="008206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58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>ід час написання твору необхідно дбати про розкриття його теми.</w:t>
      </w:r>
    </w:p>
    <w:p w:rsidR="0082066B" w:rsidRPr="00322585" w:rsidRDefault="0082066B" w:rsidP="008206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Бути уважним до вживання мовних засобів у творі.</w:t>
      </w:r>
    </w:p>
    <w:p w:rsidR="0082066B" w:rsidRPr="00322585" w:rsidRDefault="0082066B" w:rsidP="008206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585">
        <w:rPr>
          <w:rFonts w:ascii="Times New Roman" w:hAnsi="Times New Roman" w:cs="Times New Roman"/>
          <w:sz w:val="28"/>
          <w:szCs w:val="28"/>
        </w:rPr>
        <w:t>Відтворити тві</w:t>
      </w:r>
      <w:proofErr w:type="gramStart"/>
      <w:r w:rsidRPr="0032258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22585">
        <w:rPr>
          <w:rFonts w:ascii="Times New Roman" w:hAnsi="Times New Roman" w:cs="Times New Roman"/>
          <w:sz w:val="28"/>
          <w:szCs w:val="28"/>
        </w:rPr>
        <w:t xml:space="preserve"> спочатку подумки, а потім — у писемній формі.</w:t>
      </w:r>
    </w:p>
    <w:p w:rsidR="0082066B" w:rsidRPr="00322585" w:rsidRDefault="0082066B" w:rsidP="008206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6B" w:rsidRPr="00322585" w:rsidRDefault="0082066B" w:rsidP="008206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Домашнє завдання:</w:t>
      </w:r>
    </w:p>
    <w:p w:rsidR="0082066B" w:rsidRPr="00322585" w:rsidRDefault="0082066B" w:rsidP="00820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2585">
        <w:rPr>
          <w:rFonts w:ascii="Times New Roman" w:hAnsi="Times New Roman" w:cs="Times New Roman"/>
          <w:b/>
          <w:sz w:val="28"/>
          <w:szCs w:val="28"/>
        </w:rPr>
        <w:t>Пишемо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тві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3225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585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орієнтовні теми: «Своє, рідне — своєрідне», «Як відшукати свій шлях у житті», «Чи зможуть з часом селфі замінити родинні фотографії») з використанням БСР</w:t>
      </w:r>
    </w:p>
    <w:p w:rsidR="000203E6" w:rsidRPr="0082066B" w:rsidRDefault="000203E6">
      <w:pPr>
        <w:rPr>
          <w:lang w:val="uk-UA"/>
        </w:rPr>
      </w:pPr>
    </w:p>
    <w:sectPr w:rsidR="000203E6" w:rsidRPr="0082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4CC"/>
    <w:multiLevelType w:val="multilevel"/>
    <w:tmpl w:val="23EC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73A6C"/>
    <w:multiLevelType w:val="multilevel"/>
    <w:tmpl w:val="098E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20E17"/>
    <w:multiLevelType w:val="multilevel"/>
    <w:tmpl w:val="72B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0779B8"/>
    <w:multiLevelType w:val="multilevel"/>
    <w:tmpl w:val="AD1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82066B"/>
    <w:rsid w:val="000203E6"/>
    <w:rsid w:val="0082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2023-02-15T09:52:00Z</dcterms:created>
  <dcterms:modified xsi:type="dcterms:W3CDTF">2023-02-15T09:52:00Z</dcterms:modified>
</cp:coreProperties>
</file>