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21.12.202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1-А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Радійте свято йде! Перевір себе 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Мета:  навчальна: </w:t>
      </w:r>
      <w:r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узагальнити знання про побутування в Україні обрядів і звичаїв зустрічі Нового року; збагачувати емоційно – естетичний досвід учнів;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розвивальна</w:t>
      </w:r>
      <w:r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вітання.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Яку пісню розучили?</w:t>
      </w:r>
    </w:p>
    <w:p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Які свята готує нам зима?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Щедрівками вітають з Новим роком.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r>
        <w:fldChar w:fldCharType="begin"/>
      </w:r>
      <w:r>
        <w:instrText xml:space="preserve"> HYPERLINK "https://youtu.be/WX_TIH5lFQE"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https://youtu.be/WX_TIH5lFQE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56840" cy="2546350"/>
            <wp:effectExtent l="0" t="0" r="10160" b="635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Проспівай відомі тобі колядки та щедрівки. У якому темпі зазвичай виконують ці пісні?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12615" cy="2179320"/>
            <wp:effectExtent l="0" t="0" r="6985" b="508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ці, розповідала </w:t>
      </w:r>
      <w:bookmarkEnd w:id="0"/>
      <w:r>
        <w:rPr>
          <w:rFonts w:ascii="Times New Roman" w:hAnsi="Times New Roman" w:cs="Times New Roman"/>
          <w:sz w:val="28"/>
          <w:szCs w:val="28"/>
        </w:rPr>
        <w:t>про настрої та почуття, про картини природи, знайомила нас із різними музичними інструмента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ми, танцями, піснями.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   Якими бувають музичні звуки?( Високі-низькі, довгі-короткі, гучні-тихі).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  Назви музичні знаки: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Хто створює музику? (Композитор).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Які музичні інструменти вам відомі? (Сопілка, скрипка, бубон, фортепіано і т.д.).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>
      <w:pPr>
        <w:pStyle w:val="7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https://youtu.be/68FmvhpGRuA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«Кап Кап» Наталія Май </w:t>
      </w:r>
      <w:r>
        <w:fldChar w:fldCharType="begin"/>
      </w:r>
      <w:r>
        <w:instrText xml:space="preserve"> HYPERLINK "https://youtu.be/B-M6mXzJiMo"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https://youtu.be/B-M6mXzJiMo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«На місточку» А.Філіпенко </w:t>
      </w:r>
      <w:r>
        <w:fldChar w:fldCharType="begin"/>
      </w:r>
      <w:r>
        <w:instrText xml:space="preserve"> HYPERLINK "https://youtu.be/0RkASoZgE0Y"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https://youtu.be/0RkASoZgE0Y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https://youtu.be/fFz6N8x3qWg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 Пісня Сніговичка » </w:t>
      </w:r>
      <w:r>
        <w:fldChar w:fldCharType="begin"/>
      </w:r>
      <w:r>
        <w:instrText xml:space="preserve"> HYPERLINK "https://youtu.be/3GVgCH1VfA4"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https://youtu.be/3GVgCH1VfA4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ОМАШНЄ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sz w:val="28"/>
          <w:szCs w:val="28"/>
        </w:rPr>
        <w:t xml:space="preserve"> Дізнайся про традиції святкування Різдва та Нового року.</w:t>
      </w:r>
    </w:p>
    <w:sectPr>
      <w:pgSz w:w="11906" w:h="16838"/>
      <w:pgMar w:top="1174" w:right="890" w:bottom="1174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A8D"/>
    <w:multiLevelType w:val="multilevel"/>
    <w:tmpl w:val="3D3F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  <w:rsid w:val="2DC7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1774</Words>
  <Characters>1012</Characters>
  <Lines>8</Lines>
  <Paragraphs>5</Paragraphs>
  <TotalTime>40</TotalTime>
  <ScaleCrop>false</ScaleCrop>
  <LinksUpToDate>false</LinksUpToDate>
  <CharactersWithSpaces>2781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2022-12-20T19:50:00Z</dcterms:created>
  <dc:creator>Ната Гузенко</dc:creator>
  <cp:lastModifiedBy>guzen</cp:lastModifiedBy>
  <dcterms:modified xsi:type="dcterms:W3CDTF">2023-12-20T21:12:02Z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2C0B9B8B3A234DE48CAC54381E37702D_13</vt:lpwstr>
  </property>
</Properties>
</file>