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4EF58" w14:textId="77777777" w:rsidR="00C22344" w:rsidRPr="00FB47A0" w:rsidRDefault="00C22344" w:rsidP="00C22344">
      <w:pPr>
        <w:jc w:val="center"/>
        <w:rPr>
          <w:rFonts w:ascii="Arial" w:hAnsi="Arial" w:cs="Arial"/>
          <w:b/>
          <w:bCs/>
          <w:sz w:val="48"/>
          <w:szCs w:val="48"/>
        </w:rPr>
      </w:pPr>
      <w:bookmarkStart w:id="0" w:name="_top"/>
      <w:bookmarkEnd w:id="0"/>
    </w:p>
    <w:p w14:paraId="49FE4363" w14:textId="77777777" w:rsidR="00C22344" w:rsidRPr="00FB47A0" w:rsidRDefault="00C22344" w:rsidP="00C22344">
      <w:pPr>
        <w:jc w:val="center"/>
        <w:rPr>
          <w:rFonts w:ascii="Arial" w:hAnsi="Arial" w:cs="Arial"/>
          <w:b/>
          <w:bCs/>
          <w:sz w:val="48"/>
          <w:szCs w:val="48"/>
        </w:rPr>
      </w:pPr>
    </w:p>
    <w:p w14:paraId="5FB502D5" w14:textId="77777777" w:rsidR="00C22344" w:rsidRPr="00FB47A0" w:rsidRDefault="00C22344" w:rsidP="00C22344">
      <w:pPr>
        <w:jc w:val="center"/>
        <w:rPr>
          <w:rFonts w:ascii="Arial" w:hAnsi="Arial" w:cs="Arial"/>
          <w:b/>
          <w:bCs/>
          <w:sz w:val="48"/>
          <w:szCs w:val="48"/>
        </w:rPr>
      </w:pPr>
    </w:p>
    <w:p w14:paraId="652F5903" w14:textId="77777777" w:rsidR="00C22344" w:rsidRPr="00FB47A0" w:rsidRDefault="00C22344" w:rsidP="00C22344">
      <w:pPr>
        <w:jc w:val="center"/>
        <w:rPr>
          <w:rFonts w:ascii="Arial" w:hAnsi="Arial" w:cs="Arial"/>
          <w:b/>
          <w:bCs/>
          <w:sz w:val="48"/>
          <w:szCs w:val="48"/>
        </w:rPr>
      </w:pPr>
    </w:p>
    <w:p w14:paraId="3BDD77B2" w14:textId="77777777" w:rsidR="00C22344" w:rsidRPr="00FB47A0" w:rsidRDefault="00C22344" w:rsidP="00C22344">
      <w:pPr>
        <w:jc w:val="center"/>
        <w:rPr>
          <w:rFonts w:ascii="Arial" w:hAnsi="Arial" w:cs="Arial"/>
          <w:b/>
          <w:bCs/>
          <w:sz w:val="48"/>
          <w:szCs w:val="48"/>
        </w:rPr>
      </w:pPr>
    </w:p>
    <w:p w14:paraId="1F00DBDA" w14:textId="77777777" w:rsidR="00C22344" w:rsidRPr="00FB47A0" w:rsidRDefault="00C22344" w:rsidP="00C22344">
      <w:pPr>
        <w:jc w:val="center"/>
        <w:rPr>
          <w:rFonts w:ascii="Arial" w:hAnsi="Arial" w:cs="Arial"/>
          <w:b/>
          <w:bCs/>
          <w:sz w:val="48"/>
          <w:szCs w:val="48"/>
        </w:rPr>
      </w:pPr>
    </w:p>
    <w:p w14:paraId="4984A4F7" w14:textId="77777777" w:rsidR="00C22344" w:rsidRPr="00FB47A0" w:rsidRDefault="00C22344" w:rsidP="00C22344">
      <w:pPr>
        <w:jc w:val="center"/>
        <w:rPr>
          <w:rFonts w:ascii="Arial" w:hAnsi="Arial" w:cs="Arial"/>
          <w:b/>
          <w:bCs/>
          <w:sz w:val="48"/>
          <w:szCs w:val="48"/>
        </w:rPr>
      </w:pPr>
    </w:p>
    <w:p w14:paraId="058F43CD" w14:textId="7EFEF4B6" w:rsidR="00285704" w:rsidRPr="00FB47A0" w:rsidRDefault="00C22344" w:rsidP="00C22344">
      <w:pPr>
        <w:jc w:val="center"/>
        <w:rPr>
          <w:rFonts w:ascii="Arial" w:hAnsi="Arial" w:cs="Arial"/>
          <w:b/>
          <w:bCs/>
          <w:sz w:val="48"/>
          <w:szCs w:val="48"/>
        </w:rPr>
      </w:pPr>
      <w:r w:rsidRPr="00FB47A0">
        <w:rPr>
          <w:rFonts w:ascii="Arial" w:hAnsi="Arial" w:cs="Arial"/>
          <w:b/>
          <w:bCs/>
          <w:sz w:val="48"/>
          <w:szCs w:val="48"/>
        </w:rPr>
        <w:t>WEEK 1:</w:t>
      </w:r>
      <w:r w:rsidRPr="00FB47A0">
        <w:rPr>
          <w:rFonts w:ascii="Arial" w:hAnsi="Arial" w:cs="Arial"/>
          <w:b/>
          <w:bCs/>
          <w:sz w:val="48"/>
          <w:szCs w:val="48"/>
        </w:rPr>
        <w:br/>
        <w:t>DATA COLLECTION, CLEANING &amp; PREPARATION</w:t>
      </w:r>
    </w:p>
    <w:p w14:paraId="6EA406A4" w14:textId="77777777" w:rsidR="00C22344" w:rsidRPr="00FB47A0" w:rsidRDefault="00C22344" w:rsidP="00C22344">
      <w:pPr>
        <w:jc w:val="center"/>
        <w:rPr>
          <w:rFonts w:ascii="Arial" w:hAnsi="Arial" w:cs="Arial"/>
          <w:b/>
          <w:bCs/>
          <w:sz w:val="48"/>
          <w:szCs w:val="48"/>
        </w:rPr>
      </w:pPr>
    </w:p>
    <w:p w14:paraId="7AA3A0F4" w14:textId="77777777" w:rsidR="00C22344" w:rsidRPr="00FB47A0" w:rsidRDefault="00C22344" w:rsidP="00C22344">
      <w:pPr>
        <w:jc w:val="center"/>
        <w:rPr>
          <w:rFonts w:ascii="Arial" w:hAnsi="Arial" w:cs="Arial"/>
          <w:b/>
          <w:bCs/>
          <w:sz w:val="48"/>
          <w:szCs w:val="48"/>
        </w:rPr>
      </w:pPr>
    </w:p>
    <w:p w14:paraId="4C5B607E" w14:textId="77777777" w:rsidR="00C22344" w:rsidRPr="00FB47A0" w:rsidRDefault="00C22344" w:rsidP="00C22344">
      <w:pPr>
        <w:jc w:val="center"/>
        <w:rPr>
          <w:rFonts w:ascii="Arial" w:hAnsi="Arial" w:cs="Arial"/>
          <w:b/>
          <w:bCs/>
          <w:sz w:val="48"/>
          <w:szCs w:val="48"/>
        </w:rPr>
      </w:pPr>
    </w:p>
    <w:p w14:paraId="35A120FC" w14:textId="77777777" w:rsidR="00C22344" w:rsidRPr="00FB47A0" w:rsidRDefault="00C22344" w:rsidP="00C22344">
      <w:pPr>
        <w:jc w:val="center"/>
        <w:rPr>
          <w:rFonts w:ascii="Arial" w:hAnsi="Arial" w:cs="Arial"/>
          <w:b/>
          <w:bCs/>
          <w:sz w:val="48"/>
          <w:szCs w:val="48"/>
        </w:rPr>
      </w:pPr>
    </w:p>
    <w:p w14:paraId="752FF3A6" w14:textId="77777777" w:rsidR="00C22344" w:rsidRPr="00FB47A0" w:rsidRDefault="00C22344" w:rsidP="00C22344">
      <w:pPr>
        <w:jc w:val="center"/>
        <w:rPr>
          <w:rFonts w:ascii="Arial" w:hAnsi="Arial" w:cs="Arial"/>
          <w:b/>
          <w:bCs/>
          <w:sz w:val="48"/>
          <w:szCs w:val="48"/>
        </w:rPr>
      </w:pPr>
    </w:p>
    <w:p w14:paraId="4C01A5A1" w14:textId="77777777" w:rsidR="00C22344" w:rsidRPr="00FB47A0" w:rsidRDefault="00C22344" w:rsidP="00C22344">
      <w:pPr>
        <w:jc w:val="center"/>
        <w:rPr>
          <w:rFonts w:ascii="Arial" w:hAnsi="Arial" w:cs="Arial"/>
          <w:b/>
          <w:bCs/>
          <w:sz w:val="48"/>
          <w:szCs w:val="48"/>
        </w:rPr>
      </w:pPr>
    </w:p>
    <w:p w14:paraId="0CEDD71C" w14:textId="783D9574" w:rsidR="00C22344" w:rsidRPr="00FB47A0" w:rsidRDefault="00C22344" w:rsidP="00C22344">
      <w:pPr>
        <w:rPr>
          <w:rFonts w:ascii="Arial" w:hAnsi="Arial" w:cs="Arial"/>
        </w:rPr>
      </w:pPr>
    </w:p>
    <w:p w14:paraId="68771AFB" w14:textId="77777777" w:rsidR="00C22344" w:rsidRPr="00FB47A0" w:rsidRDefault="00C22344" w:rsidP="00C22344">
      <w:pPr>
        <w:rPr>
          <w:rFonts w:ascii="Arial" w:hAnsi="Arial" w:cs="Arial"/>
        </w:rPr>
      </w:pPr>
    </w:p>
    <w:p w14:paraId="56858880" w14:textId="77777777" w:rsidR="00C22344" w:rsidRPr="00FB47A0" w:rsidRDefault="00C22344" w:rsidP="00C22344">
      <w:pPr>
        <w:rPr>
          <w:rFonts w:ascii="Arial" w:hAnsi="Arial" w:cs="Arial"/>
        </w:rPr>
      </w:pPr>
    </w:p>
    <w:p w14:paraId="3534D3DF" w14:textId="77777777" w:rsidR="00C22344" w:rsidRPr="00FB47A0" w:rsidRDefault="00C22344" w:rsidP="00C22344">
      <w:pPr>
        <w:rPr>
          <w:rFonts w:ascii="Arial" w:hAnsi="Arial" w:cs="Arial"/>
        </w:rPr>
      </w:pPr>
    </w:p>
    <w:p w14:paraId="6C51E928" w14:textId="77777777" w:rsidR="003C53EB" w:rsidRPr="00FB47A0" w:rsidRDefault="003C53EB" w:rsidP="00C22344">
      <w:pPr>
        <w:rPr>
          <w:rFonts w:ascii="Arial" w:hAnsi="Arial" w:cs="Arial"/>
          <w:b/>
          <w:bCs/>
        </w:rPr>
      </w:pPr>
    </w:p>
    <w:p w14:paraId="0C1D279E" w14:textId="4F79EA59" w:rsidR="00C22344" w:rsidRPr="00FB47A0" w:rsidRDefault="00C22344" w:rsidP="00C22344">
      <w:pPr>
        <w:rPr>
          <w:rFonts w:ascii="Arial" w:hAnsi="Arial" w:cs="Arial"/>
          <w:b/>
          <w:bCs/>
          <w:sz w:val="32"/>
          <w:szCs w:val="32"/>
        </w:rPr>
      </w:pPr>
      <w:r w:rsidRPr="00FB47A0">
        <w:rPr>
          <w:rFonts w:ascii="Arial" w:hAnsi="Arial" w:cs="Arial"/>
          <w:b/>
          <w:bCs/>
          <w:sz w:val="32"/>
          <w:szCs w:val="32"/>
        </w:rPr>
        <w:lastRenderedPageBreak/>
        <w:t>TABLE OF CONTENT</w:t>
      </w:r>
      <w:r w:rsidR="003C53EB" w:rsidRPr="00FB47A0">
        <w:rPr>
          <w:rFonts w:ascii="Arial" w:hAnsi="Arial" w:cs="Arial"/>
          <w:b/>
          <w:bCs/>
          <w:sz w:val="32"/>
          <w:szCs w:val="32"/>
        </w:rPr>
        <w:tab/>
      </w:r>
      <w:r w:rsidR="003C53EB" w:rsidRPr="00FB47A0">
        <w:rPr>
          <w:rFonts w:ascii="Arial" w:hAnsi="Arial" w:cs="Arial"/>
          <w:b/>
          <w:bCs/>
          <w:sz w:val="32"/>
          <w:szCs w:val="32"/>
        </w:rPr>
        <w:tab/>
      </w:r>
      <w:r w:rsidR="003C53EB" w:rsidRPr="00FB47A0">
        <w:rPr>
          <w:rFonts w:ascii="Arial" w:hAnsi="Arial" w:cs="Arial"/>
          <w:b/>
          <w:bCs/>
          <w:sz w:val="32"/>
          <w:szCs w:val="32"/>
        </w:rPr>
        <w:tab/>
      </w:r>
      <w:r w:rsidR="003C53EB" w:rsidRPr="00FB47A0">
        <w:rPr>
          <w:rFonts w:ascii="Arial" w:hAnsi="Arial" w:cs="Arial"/>
          <w:b/>
          <w:bCs/>
          <w:sz w:val="32"/>
          <w:szCs w:val="32"/>
        </w:rPr>
        <w:tab/>
      </w:r>
      <w:r w:rsidR="003C53EB" w:rsidRPr="00FB47A0">
        <w:rPr>
          <w:rFonts w:ascii="Arial" w:hAnsi="Arial" w:cs="Arial"/>
          <w:b/>
          <w:bCs/>
          <w:sz w:val="32"/>
          <w:szCs w:val="32"/>
        </w:rPr>
        <w:tab/>
      </w:r>
      <w:r w:rsidR="00AF1178" w:rsidRPr="00FB47A0">
        <w:rPr>
          <w:rFonts w:ascii="Arial" w:hAnsi="Arial" w:cs="Arial"/>
          <w:b/>
          <w:bCs/>
          <w:sz w:val="32"/>
          <w:szCs w:val="32"/>
        </w:rPr>
        <w:t xml:space="preserve">   </w:t>
      </w:r>
      <w:r w:rsidR="003C53EB" w:rsidRPr="00FB47A0">
        <w:rPr>
          <w:rFonts w:ascii="Arial" w:hAnsi="Arial" w:cs="Arial"/>
          <w:b/>
          <w:bCs/>
          <w:sz w:val="32"/>
          <w:szCs w:val="32"/>
        </w:rPr>
        <w:t>PAGE</w:t>
      </w:r>
    </w:p>
    <w:p w14:paraId="11CE5554" w14:textId="3F2EB119" w:rsidR="003C53EB" w:rsidRPr="00FB47A0" w:rsidRDefault="003C53EB" w:rsidP="003C53EB">
      <w:r w:rsidRPr="00FB47A0">
        <w:rPr>
          <w:rFonts w:ascii="Arial" w:hAnsi="Arial" w:cs="Arial"/>
        </w:rPr>
        <w:t>1.</w:t>
      </w:r>
      <w:r w:rsidR="00695DBD" w:rsidRPr="00FB47A0">
        <w:rPr>
          <w:rFonts w:ascii="Arial" w:hAnsi="Arial" w:cs="Arial"/>
        </w:rPr>
        <w:t xml:space="preserve"> BUSINESS</w:t>
      </w:r>
      <w:r w:rsidRPr="00FB47A0">
        <w:rPr>
          <w:rFonts w:ascii="Arial" w:hAnsi="Arial" w:cs="Arial"/>
        </w:rPr>
        <w:t xml:space="preserve"> OBJE</w:t>
      </w:r>
      <w:r w:rsidRPr="00FB47A0">
        <w:rPr>
          <w:rFonts w:ascii="Arial" w:hAnsi="Arial" w:cs="Arial"/>
        </w:rPr>
        <w:t>C</w:t>
      </w:r>
      <w:r w:rsidRPr="00FB47A0">
        <w:rPr>
          <w:rFonts w:ascii="Arial" w:hAnsi="Arial" w:cs="Arial"/>
        </w:rPr>
        <w:t>TIVE</w:t>
      </w:r>
      <w:r w:rsidR="00695DBD" w:rsidRPr="00FB47A0">
        <w:rPr>
          <w:rFonts w:ascii="Arial" w:hAnsi="Arial" w:cs="Arial"/>
        </w:rPr>
        <w:tab/>
      </w:r>
      <w:r w:rsidR="00695DBD" w:rsidRPr="00FB47A0">
        <w:rPr>
          <w:rFonts w:ascii="Arial" w:hAnsi="Arial" w:cs="Arial"/>
        </w:rPr>
        <w:tab/>
      </w:r>
      <w:r w:rsidR="00695DBD" w:rsidRPr="00FB47A0">
        <w:rPr>
          <w:rFonts w:ascii="Arial" w:hAnsi="Arial" w:cs="Arial"/>
        </w:rPr>
        <w:tab/>
      </w:r>
      <w:r w:rsidR="00695DBD" w:rsidRPr="00FB47A0">
        <w:rPr>
          <w:rFonts w:ascii="Arial" w:hAnsi="Arial" w:cs="Arial"/>
        </w:rPr>
        <w:tab/>
      </w:r>
      <w:r w:rsidR="00695DBD" w:rsidRPr="00FB47A0">
        <w:rPr>
          <w:rFonts w:ascii="Arial" w:hAnsi="Arial" w:cs="Arial"/>
        </w:rPr>
        <w:tab/>
      </w:r>
      <w:r w:rsidR="00AF1178" w:rsidRPr="00FB47A0">
        <w:rPr>
          <w:rFonts w:ascii="Arial" w:hAnsi="Arial" w:cs="Arial"/>
        </w:rPr>
        <w:tab/>
      </w:r>
      <w:r w:rsidR="00AF1178" w:rsidRPr="00FB47A0">
        <w:rPr>
          <w:rFonts w:ascii="Arial" w:hAnsi="Arial" w:cs="Arial"/>
        </w:rPr>
        <w:tab/>
        <w:t>3</w:t>
      </w:r>
      <w:r w:rsidR="00695DBD" w:rsidRPr="00FB47A0">
        <w:rPr>
          <w:rFonts w:ascii="Arial" w:hAnsi="Arial" w:cs="Arial"/>
        </w:rPr>
        <w:tab/>
      </w:r>
      <w:r w:rsidR="00695DBD" w:rsidRPr="00FB47A0">
        <w:rPr>
          <w:rFonts w:ascii="Arial" w:hAnsi="Arial" w:cs="Arial"/>
        </w:rPr>
        <w:tab/>
      </w:r>
    </w:p>
    <w:p w14:paraId="6CBF3133" w14:textId="430B741A" w:rsidR="003C53EB" w:rsidRPr="00FB47A0" w:rsidRDefault="003C53EB" w:rsidP="003C53EB">
      <w:pPr>
        <w:rPr>
          <w:rFonts w:ascii="Arial" w:hAnsi="Arial" w:cs="Arial"/>
        </w:rPr>
      </w:pPr>
      <w:r w:rsidRPr="00FB47A0">
        <w:rPr>
          <w:rFonts w:ascii="Arial" w:hAnsi="Arial" w:cs="Arial"/>
        </w:rPr>
        <w:t>2. DATA INSPECTION</w:t>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t>3</w:t>
      </w:r>
    </w:p>
    <w:p w14:paraId="0540559E" w14:textId="00F3B0D1" w:rsidR="003C53EB" w:rsidRPr="00FB47A0" w:rsidRDefault="003C53EB" w:rsidP="003C53EB">
      <w:pPr>
        <w:rPr>
          <w:rFonts w:ascii="Arial" w:hAnsi="Arial" w:cs="Arial"/>
        </w:rPr>
      </w:pPr>
      <w:r w:rsidRPr="00FB47A0">
        <w:rPr>
          <w:rFonts w:ascii="Arial" w:hAnsi="Arial" w:cs="Arial"/>
        </w:rPr>
        <w:t>3. DATA DICTIONARY</w:t>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t>4</w:t>
      </w:r>
    </w:p>
    <w:p w14:paraId="036D3DDB" w14:textId="48AC1A43" w:rsidR="003C53EB" w:rsidRPr="00FB47A0" w:rsidRDefault="003C53EB" w:rsidP="003C53EB">
      <w:r w:rsidRPr="00FB47A0">
        <w:rPr>
          <w:rFonts w:ascii="Arial" w:hAnsi="Arial" w:cs="Arial"/>
        </w:rPr>
        <w:t>4. DATA CLEANING</w:t>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r>
      <w:r w:rsidR="00AF1178" w:rsidRPr="00FB47A0">
        <w:rPr>
          <w:rFonts w:ascii="Arial" w:hAnsi="Arial" w:cs="Arial"/>
        </w:rPr>
        <w:tab/>
        <w:t>5</w:t>
      </w:r>
    </w:p>
    <w:p w14:paraId="038CE28B" w14:textId="618AD4BA" w:rsidR="003C53EB" w:rsidRPr="00FB47A0" w:rsidRDefault="003C53EB" w:rsidP="003C53EB">
      <w:r w:rsidRPr="00FB47A0">
        <w:rPr>
          <w:rFonts w:ascii="Arial" w:hAnsi="Arial" w:cs="Arial"/>
        </w:rPr>
        <w:t>5. CALCULATED FIELDS</w:t>
      </w:r>
      <w:r w:rsidRPr="00FB47A0">
        <w:rPr>
          <w:rFonts w:ascii="Arial" w:hAnsi="Arial" w:cs="Arial"/>
          <w:i/>
          <w:iCs/>
        </w:rPr>
        <w:t xml:space="preserve"> </w:t>
      </w:r>
      <w:r w:rsidR="00AF1178" w:rsidRPr="00FB47A0">
        <w:rPr>
          <w:rFonts w:ascii="Arial" w:hAnsi="Arial" w:cs="Arial"/>
          <w:i/>
          <w:iCs/>
        </w:rPr>
        <w:tab/>
      </w:r>
      <w:r w:rsidR="00AF1178" w:rsidRPr="00FB47A0">
        <w:rPr>
          <w:rFonts w:ascii="Arial" w:hAnsi="Arial" w:cs="Arial"/>
          <w:i/>
          <w:iCs/>
        </w:rPr>
        <w:tab/>
      </w:r>
      <w:r w:rsidR="00AF1178" w:rsidRPr="00FB47A0">
        <w:rPr>
          <w:rFonts w:ascii="Arial" w:hAnsi="Arial" w:cs="Arial"/>
          <w:i/>
          <w:iCs/>
        </w:rPr>
        <w:tab/>
      </w:r>
      <w:r w:rsidR="00AF1178" w:rsidRPr="00FB47A0">
        <w:rPr>
          <w:rFonts w:ascii="Arial" w:hAnsi="Arial" w:cs="Arial"/>
          <w:i/>
          <w:iCs/>
        </w:rPr>
        <w:tab/>
      </w:r>
      <w:r w:rsidR="00AF1178" w:rsidRPr="00FB47A0">
        <w:rPr>
          <w:rFonts w:ascii="Arial" w:hAnsi="Arial" w:cs="Arial"/>
          <w:i/>
          <w:iCs/>
        </w:rPr>
        <w:tab/>
      </w:r>
      <w:r w:rsidR="00AF1178" w:rsidRPr="00FB47A0">
        <w:rPr>
          <w:rFonts w:ascii="Arial" w:hAnsi="Arial" w:cs="Arial"/>
          <w:i/>
          <w:iCs/>
        </w:rPr>
        <w:tab/>
      </w:r>
      <w:r w:rsidR="00AF1178" w:rsidRPr="00FB47A0">
        <w:rPr>
          <w:rFonts w:ascii="Arial" w:hAnsi="Arial" w:cs="Arial"/>
          <w:i/>
          <w:iCs/>
        </w:rPr>
        <w:tab/>
      </w:r>
      <w:r w:rsidR="00AF1178" w:rsidRPr="00FB47A0">
        <w:rPr>
          <w:rFonts w:ascii="Arial" w:hAnsi="Arial" w:cs="Arial"/>
        </w:rPr>
        <w:t>6</w:t>
      </w:r>
    </w:p>
    <w:p w14:paraId="2B205D2F" w14:textId="77777777" w:rsidR="00C22344" w:rsidRPr="00FB47A0" w:rsidRDefault="00C22344" w:rsidP="00C22344">
      <w:pPr>
        <w:rPr>
          <w:rFonts w:ascii="Arial" w:hAnsi="Arial" w:cs="Arial"/>
          <w:b/>
          <w:bCs/>
        </w:rPr>
      </w:pPr>
    </w:p>
    <w:p w14:paraId="099018F8" w14:textId="77777777" w:rsidR="00C22344" w:rsidRPr="00FB47A0" w:rsidRDefault="00C22344" w:rsidP="00C22344">
      <w:pPr>
        <w:rPr>
          <w:rFonts w:ascii="Arial" w:hAnsi="Arial" w:cs="Arial"/>
          <w:b/>
          <w:bCs/>
        </w:rPr>
      </w:pPr>
    </w:p>
    <w:p w14:paraId="2D5F056E" w14:textId="77777777" w:rsidR="00C22344" w:rsidRPr="00FB47A0" w:rsidRDefault="00C22344" w:rsidP="00C22344">
      <w:pPr>
        <w:rPr>
          <w:rFonts w:ascii="Arial" w:hAnsi="Arial" w:cs="Arial"/>
          <w:b/>
          <w:bCs/>
        </w:rPr>
      </w:pPr>
    </w:p>
    <w:p w14:paraId="4F0E2B8B" w14:textId="77777777" w:rsidR="00C22344" w:rsidRPr="00FB47A0" w:rsidRDefault="00C22344" w:rsidP="00C22344">
      <w:pPr>
        <w:rPr>
          <w:rFonts w:ascii="Arial" w:hAnsi="Arial" w:cs="Arial"/>
          <w:b/>
          <w:bCs/>
        </w:rPr>
      </w:pPr>
    </w:p>
    <w:p w14:paraId="139E2731" w14:textId="77777777" w:rsidR="00C22344" w:rsidRPr="00FB47A0" w:rsidRDefault="00C22344" w:rsidP="00C22344">
      <w:pPr>
        <w:rPr>
          <w:rFonts w:ascii="Arial" w:hAnsi="Arial" w:cs="Arial"/>
          <w:b/>
          <w:bCs/>
        </w:rPr>
      </w:pPr>
    </w:p>
    <w:p w14:paraId="304EF891" w14:textId="77777777" w:rsidR="00C22344" w:rsidRPr="00FB47A0" w:rsidRDefault="00C22344" w:rsidP="00C22344">
      <w:pPr>
        <w:rPr>
          <w:rFonts w:ascii="Arial" w:hAnsi="Arial" w:cs="Arial"/>
          <w:b/>
          <w:bCs/>
        </w:rPr>
      </w:pPr>
    </w:p>
    <w:p w14:paraId="59B5ED29" w14:textId="77777777" w:rsidR="00C22344" w:rsidRPr="00FB47A0" w:rsidRDefault="00C22344" w:rsidP="00C22344">
      <w:pPr>
        <w:rPr>
          <w:rFonts w:ascii="Arial" w:hAnsi="Arial" w:cs="Arial"/>
          <w:b/>
          <w:bCs/>
        </w:rPr>
      </w:pPr>
    </w:p>
    <w:p w14:paraId="58ACB546" w14:textId="77777777" w:rsidR="00C22344" w:rsidRPr="00FB47A0" w:rsidRDefault="00C22344" w:rsidP="00C22344">
      <w:pPr>
        <w:rPr>
          <w:rFonts w:ascii="Arial" w:hAnsi="Arial" w:cs="Arial"/>
          <w:b/>
          <w:bCs/>
        </w:rPr>
      </w:pPr>
    </w:p>
    <w:p w14:paraId="17AB0A3D" w14:textId="77777777" w:rsidR="00C22344" w:rsidRPr="00FB47A0" w:rsidRDefault="00C22344" w:rsidP="00C22344">
      <w:pPr>
        <w:rPr>
          <w:rFonts w:ascii="Arial" w:hAnsi="Arial" w:cs="Arial"/>
          <w:b/>
          <w:bCs/>
        </w:rPr>
      </w:pPr>
    </w:p>
    <w:p w14:paraId="0360203C" w14:textId="77777777" w:rsidR="00C22344" w:rsidRPr="00FB47A0" w:rsidRDefault="00C22344" w:rsidP="00C22344">
      <w:pPr>
        <w:rPr>
          <w:rFonts w:ascii="Arial" w:hAnsi="Arial" w:cs="Arial"/>
          <w:b/>
          <w:bCs/>
        </w:rPr>
      </w:pPr>
    </w:p>
    <w:p w14:paraId="2663929B" w14:textId="77777777" w:rsidR="00C22344" w:rsidRPr="00FB47A0" w:rsidRDefault="00C22344" w:rsidP="00C22344">
      <w:pPr>
        <w:rPr>
          <w:rFonts w:ascii="Arial" w:hAnsi="Arial" w:cs="Arial"/>
          <w:b/>
          <w:bCs/>
        </w:rPr>
      </w:pPr>
    </w:p>
    <w:p w14:paraId="6545FEAF" w14:textId="77777777" w:rsidR="00C22344" w:rsidRPr="00FB47A0" w:rsidRDefault="00C22344" w:rsidP="00C22344">
      <w:pPr>
        <w:rPr>
          <w:rFonts w:ascii="Arial" w:hAnsi="Arial" w:cs="Arial"/>
          <w:b/>
          <w:bCs/>
        </w:rPr>
      </w:pPr>
    </w:p>
    <w:p w14:paraId="7B162116" w14:textId="77777777" w:rsidR="00C22344" w:rsidRPr="00FB47A0" w:rsidRDefault="00C22344" w:rsidP="00C22344">
      <w:pPr>
        <w:rPr>
          <w:rFonts w:ascii="Arial" w:hAnsi="Arial" w:cs="Arial"/>
          <w:b/>
          <w:bCs/>
        </w:rPr>
      </w:pPr>
    </w:p>
    <w:p w14:paraId="7338E99A" w14:textId="77777777" w:rsidR="00C22344" w:rsidRPr="00FB47A0" w:rsidRDefault="00C22344" w:rsidP="00C22344">
      <w:pPr>
        <w:rPr>
          <w:rFonts w:ascii="Arial" w:hAnsi="Arial" w:cs="Arial"/>
          <w:b/>
          <w:bCs/>
        </w:rPr>
      </w:pPr>
    </w:p>
    <w:p w14:paraId="2128032D" w14:textId="77777777" w:rsidR="00C22344" w:rsidRPr="00FB47A0" w:rsidRDefault="00C22344" w:rsidP="00C22344">
      <w:pPr>
        <w:rPr>
          <w:rFonts w:ascii="Arial" w:hAnsi="Arial" w:cs="Arial"/>
          <w:b/>
          <w:bCs/>
        </w:rPr>
      </w:pPr>
    </w:p>
    <w:p w14:paraId="27A04A6A" w14:textId="77777777" w:rsidR="00C22344" w:rsidRPr="00FB47A0" w:rsidRDefault="00C22344" w:rsidP="00C22344">
      <w:pPr>
        <w:rPr>
          <w:rFonts w:ascii="Arial" w:hAnsi="Arial" w:cs="Arial"/>
          <w:b/>
          <w:bCs/>
        </w:rPr>
      </w:pPr>
    </w:p>
    <w:p w14:paraId="6116F7B4" w14:textId="77777777" w:rsidR="00C22344" w:rsidRPr="00FB47A0" w:rsidRDefault="00C22344" w:rsidP="00C22344">
      <w:pPr>
        <w:rPr>
          <w:rFonts w:ascii="Arial" w:hAnsi="Arial" w:cs="Arial"/>
          <w:b/>
          <w:bCs/>
        </w:rPr>
      </w:pPr>
    </w:p>
    <w:p w14:paraId="5A845C21" w14:textId="77777777" w:rsidR="00C22344" w:rsidRPr="00FB47A0" w:rsidRDefault="00C22344" w:rsidP="00C22344">
      <w:pPr>
        <w:rPr>
          <w:rFonts w:ascii="Arial" w:hAnsi="Arial" w:cs="Arial"/>
          <w:b/>
          <w:bCs/>
        </w:rPr>
      </w:pPr>
    </w:p>
    <w:p w14:paraId="05974F6C" w14:textId="77777777" w:rsidR="00C22344" w:rsidRPr="00FB47A0" w:rsidRDefault="00C22344" w:rsidP="00C22344">
      <w:pPr>
        <w:rPr>
          <w:rFonts w:ascii="Arial" w:hAnsi="Arial" w:cs="Arial"/>
          <w:b/>
          <w:bCs/>
        </w:rPr>
      </w:pPr>
    </w:p>
    <w:p w14:paraId="4591F879" w14:textId="77777777" w:rsidR="00C22344" w:rsidRPr="00FB47A0" w:rsidRDefault="00C22344" w:rsidP="00C22344">
      <w:pPr>
        <w:rPr>
          <w:rFonts w:ascii="Arial" w:hAnsi="Arial" w:cs="Arial"/>
          <w:b/>
          <w:bCs/>
        </w:rPr>
      </w:pPr>
    </w:p>
    <w:p w14:paraId="7C259679" w14:textId="77777777" w:rsidR="00C22344" w:rsidRPr="00FB47A0" w:rsidRDefault="00C22344" w:rsidP="00C22344">
      <w:pPr>
        <w:rPr>
          <w:rFonts w:ascii="Arial" w:hAnsi="Arial" w:cs="Arial"/>
          <w:b/>
          <w:bCs/>
        </w:rPr>
      </w:pPr>
    </w:p>
    <w:p w14:paraId="38642E92" w14:textId="77777777" w:rsidR="00C22344" w:rsidRPr="00FB47A0" w:rsidRDefault="00C22344" w:rsidP="00C22344">
      <w:pPr>
        <w:rPr>
          <w:rFonts w:ascii="Arial" w:hAnsi="Arial" w:cs="Arial"/>
          <w:b/>
          <w:bCs/>
        </w:rPr>
      </w:pPr>
    </w:p>
    <w:p w14:paraId="2AA1F4F5" w14:textId="77777777" w:rsidR="00C22344" w:rsidRPr="00FB47A0" w:rsidRDefault="00C22344" w:rsidP="00C22344">
      <w:pPr>
        <w:rPr>
          <w:rFonts w:ascii="Arial" w:hAnsi="Arial" w:cs="Arial"/>
          <w:b/>
          <w:bCs/>
        </w:rPr>
      </w:pPr>
    </w:p>
    <w:p w14:paraId="6D1D5CAC" w14:textId="77777777" w:rsidR="00C22344" w:rsidRPr="00FB47A0" w:rsidRDefault="00C22344" w:rsidP="00C22344">
      <w:pPr>
        <w:rPr>
          <w:rFonts w:ascii="Arial" w:hAnsi="Arial" w:cs="Arial"/>
          <w:b/>
          <w:bCs/>
        </w:rPr>
      </w:pPr>
    </w:p>
    <w:p w14:paraId="02F541F6" w14:textId="77777777" w:rsidR="003C53EB" w:rsidRPr="00FB47A0" w:rsidRDefault="003C53EB" w:rsidP="00C22344">
      <w:pPr>
        <w:rPr>
          <w:rFonts w:ascii="Arial" w:hAnsi="Arial" w:cs="Arial"/>
          <w:b/>
          <w:bCs/>
        </w:rPr>
      </w:pPr>
    </w:p>
    <w:p w14:paraId="06BF0735" w14:textId="77777777" w:rsidR="00661530" w:rsidRPr="00FB47A0" w:rsidRDefault="00661530" w:rsidP="00C22344">
      <w:pPr>
        <w:rPr>
          <w:rFonts w:ascii="Arial" w:hAnsi="Arial" w:cs="Arial"/>
          <w:b/>
          <w:bCs/>
        </w:rPr>
      </w:pPr>
    </w:p>
    <w:p w14:paraId="04317548" w14:textId="747FA0CC" w:rsidR="00C22344" w:rsidRPr="00FB47A0" w:rsidRDefault="003C53EB" w:rsidP="00C22344">
      <w:pPr>
        <w:rPr>
          <w:rFonts w:ascii="Arial" w:hAnsi="Arial" w:cs="Arial"/>
          <w:b/>
          <w:bCs/>
          <w:sz w:val="28"/>
          <w:szCs w:val="28"/>
          <w:u w:val="single"/>
        </w:rPr>
      </w:pPr>
      <w:r w:rsidRPr="00FB47A0">
        <w:rPr>
          <w:rFonts w:ascii="Arial" w:hAnsi="Arial" w:cs="Arial"/>
          <w:b/>
          <w:bCs/>
          <w:sz w:val="28"/>
          <w:szCs w:val="28"/>
          <w:u w:val="single"/>
        </w:rPr>
        <w:lastRenderedPageBreak/>
        <w:t xml:space="preserve">1. </w:t>
      </w:r>
      <w:r w:rsidR="00695DBD" w:rsidRPr="00FB47A0">
        <w:rPr>
          <w:rFonts w:ascii="Arial" w:hAnsi="Arial" w:cs="Arial"/>
          <w:b/>
          <w:bCs/>
          <w:sz w:val="28"/>
          <w:szCs w:val="28"/>
          <w:u w:val="single"/>
        </w:rPr>
        <w:t xml:space="preserve">BUSINESS </w:t>
      </w:r>
      <w:r w:rsidR="00C22344" w:rsidRPr="00FB47A0">
        <w:rPr>
          <w:rFonts w:ascii="Arial" w:hAnsi="Arial" w:cs="Arial"/>
          <w:b/>
          <w:bCs/>
          <w:sz w:val="28"/>
          <w:szCs w:val="28"/>
          <w:u w:val="single"/>
        </w:rPr>
        <w:t>OBJECTIVE:</w:t>
      </w:r>
    </w:p>
    <w:p w14:paraId="29D20470" w14:textId="386C62EB" w:rsidR="00C22344" w:rsidRPr="00FB47A0" w:rsidRDefault="00695DBD" w:rsidP="00C22344">
      <w:pPr>
        <w:rPr>
          <w:rFonts w:ascii="Arial" w:hAnsi="Arial" w:cs="Arial"/>
          <w:sz w:val="24"/>
          <w:szCs w:val="24"/>
        </w:rPr>
      </w:pPr>
      <w:r w:rsidRPr="00FB47A0">
        <w:rPr>
          <w:rFonts w:ascii="Arial" w:hAnsi="Arial" w:cs="Arial"/>
          <w:sz w:val="24"/>
          <w:szCs w:val="24"/>
        </w:rPr>
        <w:t>Evaluate the company’s sales and profitability performance across products, customers, regions, and time periods to identify what is driving revenue and profit. The analysis aims to uncover underperforming areas, profitable opportunities, and patterns in customer purchasing and operational performance that can support better business decisions.</w:t>
      </w:r>
    </w:p>
    <w:p w14:paraId="0B36C2CE" w14:textId="77777777" w:rsidR="00695DBD" w:rsidRPr="00FB47A0" w:rsidRDefault="00695DBD" w:rsidP="00C22344">
      <w:pPr>
        <w:rPr>
          <w:rFonts w:ascii="Arial" w:hAnsi="Arial" w:cs="Arial"/>
        </w:rPr>
      </w:pPr>
    </w:p>
    <w:p w14:paraId="1EEDACA5" w14:textId="382834CE" w:rsidR="00AF1178" w:rsidRPr="00FB47A0" w:rsidRDefault="003C53EB" w:rsidP="00C22344">
      <w:pPr>
        <w:rPr>
          <w:rFonts w:ascii="Arial" w:hAnsi="Arial" w:cs="Arial"/>
          <w:b/>
          <w:bCs/>
          <w:u w:val="single"/>
        </w:rPr>
      </w:pPr>
      <w:r w:rsidRPr="00FB47A0">
        <w:rPr>
          <w:rFonts w:ascii="Arial" w:hAnsi="Arial" w:cs="Arial"/>
          <w:b/>
          <w:bCs/>
          <w:sz w:val="28"/>
          <w:szCs w:val="28"/>
          <w:u w:val="single"/>
        </w:rPr>
        <w:t xml:space="preserve">2. </w:t>
      </w:r>
      <w:r w:rsidR="00C22344" w:rsidRPr="00FB47A0">
        <w:rPr>
          <w:rFonts w:ascii="Arial" w:hAnsi="Arial" w:cs="Arial"/>
          <w:b/>
          <w:bCs/>
          <w:sz w:val="28"/>
          <w:szCs w:val="28"/>
          <w:u w:val="single"/>
        </w:rPr>
        <w:t>DATA INSPECTION:</w:t>
      </w:r>
      <w:r w:rsidR="00D239B8" w:rsidRPr="00FB47A0">
        <w:rPr>
          <w:rFonts w:ascii="Arial" w:hAnsi="Arial" w:cs="Arial"/>
          <w:i/>
          <w:iCs/>
          <w:sz w:val="28"/>
          <w:szCs w:val="28"/>
          <w:u w:val="single"/>
        </w:rPr>
        <w:t xml:space="preserve"> </w:t>
      </w:r>
      <w:r w:rsidR="00D239B8" w:rsidRPr="00FB47A0">
        <w:rPr>
          <w:rFonts w:ascii="Arial" w:hAnsi="Arial" w:cs="Arial"/>
          <w:i/>
          <w:iCs/>
          <w:u w:val="single"/>
        </w:rPr>
        <w:t xml:space="preserve">(used Excel) </w:t>
      </w:r>
      <w:r w:rsidR="00C22344" w:rsidRPr="00FB47A0">
        <w:rPr>
          <w:rFonts w:ascii="Arial" w:hAnsi="Arial" w:cs="Arial"/>
          <w:b/>
          <w:bCs/>
          <w:u w:val="single"/>
        </w:rPr>
        <w:t xml:space="preserve"> </w:t>
      </w:r>
    </w:p>
    <w:p w14:paraId="2274A860" w14:textId="2BA8CBB3" w:rsidR="00AF1178" w:rsidRPr="00FB47A0" w:rsidRDefault="00AF1178" w:rsidP="00C22344">
      <w:pPr>
        <w:rPr>
          <w:rFonts w:ascii="Arial" w:hAnsi="Arial" w:cs="Arial"/>
          <w:i/>
          <w:iCs/>
          <w:sz w:val="24"/>
          <w:szCs w:val="24"/>
        </w:rPr>
      </w:pPr>
      <w:r w:rsidRPr="00FB47A0">
        <w:rPr>
          <w:rFonts w:ascii="Arial" w:hAnsi="Arial" w:cs="Arial"/>
          <w:i/>
          <w:iCs/>
          <w:sz w:val="24"/>
          <w:szCs w:val="24"/>
        </w:rPr>
        <w:t>The dataset was inspected in Excel to understand its structure, size, date range, and the number of customers, orders, products, categories, and regions available for analysis.</w:t>
      </w:r>
    </w:p>
    <w:p w14:paraId="03902D6A" w14:textId="6648E6CA" w:rsidR="00924CD3" w:rsidRPr="00FB47A0" w:rsidRDefault="00C22344" w:rsidP="00C22344">
      <w:pPr>
        <w:rPr>
          <w:rFonts w:ascii="Arial" w:hAnsi="Arial" w:cs="Arial"/>
          <w:sz w:val="24"/>
          <w:szCs w:val="24"/>
        </w:rPr>
      </w:pPr>
      <w:r w:rsidRPr="00FB47A0">
        <w:rPr>
          <w:rFonts w:ascii="Arial" w:hAnsi="Arial" w:cs="Arial"/>
          <w:b/>
          <w:bCs/>
          <w:sz w:val="24"/>
          <w:szCs w:val="24"/>
        </w:rPr>
        <w:t>Column names</w:t>
      </w:r>
      <w:r w:rsidRPr="00FB47A0">
        <w:rPr>
          <w:rFonts w:ascii="Arial" w:hAnsi="Arial" w:cs="Arial"/>
          <w:b/>
          <w:bCs/>
          <w:sz w:val="24"/>
          <w:szCs w:val="24"/>
        </w:rPr>
        <w:t>:</w:t>
      </w:r>
      <w:r w:rsidRPr="00FB47A0">
        <w:rPr>
          <w:rFonts w:ascii="Arial" w:hAnsi="Arial" w:cs="Arial"/>
          <w:sz w:val="24"/>
          <w:szCs w:val="24"/>
        </w:rPr>
        <w:t xml:space="preserve"> </w:t>
      </w:r>
      <w:r w:rsidR="003754E1" w:rsidRPr="00FB47A0">
        <w:rPr>
          <w:rFonts w:ascii="Arial" w:hAnsi="Arial" w:cs="Arial"/>
          <w:sz w:val="24"/>
          <w:szCs w:val="24"/>
        </w:rPr>
        <w:t xml:space="preserve"> </w:t>
      </w:r>
      <w:r w:rsidR="003754E1" w:rsidRPr="00FB47A0">
        <w:rPr>
          <w:rFonts w:ascii="Arial" w:hAnsi="Arial" w:cs="Arial"/>
          <w:sz w:val="24"/>
          <w:szCs w:val="24"/>
        </w:rPr>
        <w:t>Row ID</w:t>
      </w:r>
      <w:r w:rsidR="003754E1" w:rsidRPr="00FB47A0">
        <w:rPr>
          <w:rFonts w:ascii="Arial" w:hAnsi="Arial" w:cs="Arial"/>
          <w:sz w:val="24"/>
          <w:szCs w:val="24"/>
        </w:rPr>
        <w:t xml:space="preserve">, </w:t>
      </w:r>
      <w:r w:rsidR="003754E1" w:rsidRPr="00FB47A0">
        <w:rPr>
          <w:rFonts w:ascii="Arial" w:hAnsi="Arial" w:cs="Arial"/>
          <w:sz w:val="24"/>
          <w:szCs w:val="24"/>
        </w:rPr>
        <w:t>Order ID</w:t>
      </w:r>
      <w:r w:rsidR="003754E1" w:rsidRPr="00FB47A0">
        <w:rPr>
          <w:rFonts w:ascii="Arial" w:hAnsi="Arial" w:cs="Arial"/>
          <w:sz w:val="24"/>
          <w:szCs w:val="24"/>
        </w:rPr>
        <w:t xml:space="preserve">, </w:t>
      </w:r>
      <w:r w:rsidR="003754E1" w:rsidRPr="00FB47A0">
        <w:rPr>
          <w:rFonts w:ascii="Arial" w:hAnsi="Arial" w:cs="Arial"/>
          <w:sz w:val="24"/>
          <w:szCs w:val="24"/>
        </w:rPr>
        <w:t>Order Date</w:t>
      </w:r>
      <w:r w:rsidR="003754E1" w:rsidRPr="00FB47A0">
        <w:rPr>
          <w:rFonts w:ascii="Arial" w:hAnsi="Arial" w:cs="Arial"/>
          <w:sz w:val="24"/>
          <w:szCs w:val="24"/>
        </w:rPr>
        <w:t xml:space="preserve">, </w:t>
      </w:r>
      <w:r w:rsidR="003754E1" w:rsidRPr="00FB47A0">
        <w:rPr>
          <w:rFonts w:ascii="Arial" w:hAnsi="Arial" w:cs="Arial"/>
          <w:sz w:val="24"/>
          <w:szCs w:val="24"/>
        </w:rPr>
        <w:t>Ship Date</w:t>
      </w:r>
      <w:r w:rsidR="003754E1" w:rsidRPr="00FB47A0">
        <w:rPr>
          <w:rFonts w:ascii="Arial" w:hAnsi="Arial" w:cs="Arial"/>
          <w:sz w:val="24"/>
          <w:szCs w:val="24"/>
        </w:rPr>
        <w:t xml:space="preserve">, </w:t>
      </w:r>
      <w:r w:rsidR="003754E1" w:rsidRPr="00FB47A0">
        <w:rPr>
          <w:rFonts w:ascii="Arial" w:hAnsi="Arial" w:cs="Arial"/>
          <w:sz w:val="24"/>
          <w:szCs w:val="24"/>
        </w:rPr>
        <w:t>Ship Mode</w:t>
      </w:r>
      <w:r w:rsidR="003754E1" w:rsidRPr="00FB47A0">
        <w:rPr>
          <w:rFonts w:ascii="Arial" w:hAnsi="Arial" w:cs="Arial"/>
          <w:sz w:val="24"/>
          <w:szCs w:val="24"/>
        </w:rPr>
        <w:t xml:space="preserve">, </w:t>
      </w:r>
      <w:r w:rsidR="003754E1" w:rsidRPr="00FB47A0">
        <w:rPr>
          <w:rFonts w:ascii="Arial" w:hAnsi="Arial" w:cs="Arial"/>
          <w:sz w:val="24"/>
          <w:szCs w:val="24"/>
        </w:rPr>
        <w:t>Customer ID</w:t>
      </w:r>
      <w:r w:rsidR="003754E1" w:rsidRPr="00FB47A0">
        <w:rPr>
          <w:rFonts w:ascii="Arial" w:hAnsi="Arial" w:cs="Arial"/>
          <w:sz w:val="24"/>
          <w:szCs w:val="24"/>
        </w:rPr>
        <w:t xml:space="preserve">, </w:t>
      </w:r>
      <w:r w:rsidR="003754E1" w:rsidRPr="00FB47A0">
        <w:rPr>
          <w:rFonts w:ascii="Arial" w:hAnsi="Arial" w:cs="Arial"/>
          <w:sz w:val="24"/>
          <w:szCs w:val="24"/>
        </w:rPr>
        <w:t>Customer Name</w:t>
      </w:r>
      <w:r w:rsidR="003754E1" w:rsidRPr="00FB47A0">
        <w:rPr>
          <w:rFonts w:ascii="Arial" w:hAnsi="Arial" w:cs="Arial"/>
          <w:sz w:val="24"/>
          <w:szCs w:val="24"/>
        </w:rPr>
        <w:t xml:space="preserve">, </w:t>
      </w:r>
      <w:r w:rsidR="003754E1" w:rsidRPr="00FB47A0">
        <w:rPr>
          <w:rFonts w:ascii="Arial" w:hAnsi="Arial" w:cs="Arial"/>
          <w:sz w:val="24"/>
          <w:szCs w:val="24"/>
        </w:rPr>
        <w:t>Segment</w:t>
      </w:r>
      <w:r w:rsidR="003754E1" w:rsidRPr="00FB47A0">
        <w:rPr>
          <w:rFonts w:ascii="Arial" w:hAnsi="Arial" w:cs="Arial"/>
          <w:sz w:val="24"/>
          <w:szCs w:val="24"/>
        </w:rPr>
        <w:t xml:space="preserve">, </w:t>
      </w:r>
      <w:r w:rsidR="003754E1" w:rsidRPr="00FB47A0">
        <w:rPr>
          <w:rFonts w:ascii="Arial" w:hAnsi="Arial" w:cs="Arial"/>
          <w:sz w:val="24"/>
          <w:szCs w:val="24"/>
        </w:rPr>
        <w:t>Country</w:t>
      </w:r>
      <w:r w:rsidR="00695DBD" w:rsidRPr="00FB47A0">
        <w:rPr>
          <w:rFonts w:ascii="Arial" w:hAnsi="Arial" w:cs="Arial"/>
          <w:sz w:val="24"/>
          <w:szCs w:val="24"/>
        </w:rPr>
        <w:t>,</w:t>
      </w:r>
      <w:r w:rsidR="003754E1" w:rsidRPr="00FB47A0">
        <w:rPr>
          <w:rFonts w:ascii="Arial" w:hAnsi="Arial" w:cs="Arial"/>
          <w:sz w:val="24"/>
          <w:szCs w:val="24"/>
        </w:rPr>
        <w:tab/>
        <w:t>City</w:t>
      </w:r>
      <w:r w:rsidR="003754E1" w:rsidRPr="00FB47A0">
        <w:rPr>
          <w:rFonts w:ascii="Arial" w:hAnsi="Arial" w:cs="Arial"/>
          <w:sz w:val="24"/>
          <w:szCs w:val="24"/>
        </w:rPr>
        <w:t xml:space="preserve">, </w:t>
      </w:r>
      <w:r w:rsidR="003754E1" w:rsidRPr="00FB47A0">
        <w:rPr>
          <w:rFonts w:ascii="Arial" w:hAnsi="Arial" w:cs="Arial"/>
          <w:sz w:val="24"/>
          <w:szCs w:val="24"/>
        </w:rPr>
        <w:t>State</w:t>
      </w:r>
      <w:r w:rsidR="003754E1" w:rsidRPr="00FB47A0">
        <w:rPr>
          <w:rFonts w:ascii="Arial" w:hAnsi="Arial" w:cs="Arial"/>
          <w:sz w:val="24"/>
          <w:szCs w:val="24"/>
        </w:rPr>
        <w:t xml:space="preserve">, </w:t>
      </w:r>
      <w:r w:rsidR="003754E1" w:rsidRPr="00FB47A0">
        <w:rPr>
          <w:rFonts w:ascii="Arial" w:hAnsi="Arial" w:cs="Arial"/>
          <w:sz w:val="24"/>
          <w:szCs w:val="24"/>
        </w:rPr>
        <w:t>Postal Code</w:t>
      </w:r>
      <w:r w:rsidR="003754E1" w:rsidRPr="00FB47A0">
        <w:rPr>
          <w:rFonts w:ascii="Arial" w:hAnsi="Arial" w:cs="Arial"/>
          <w:sz w:val="24"/>
          <w:szCs w:val="24"/>
        </w:rPr>
        <w:t xml:space="preserve">, </w:t>
      </w:r>
      <w:r w:rsidR="003754E1" w:rsidRPr="00FB47A0">
        <w:rPr>
          <w:rFonts w:ascii="Arial" w:hAnsi="Arial" w:cs="Arial"/>
          <w:sz w:val="24"/>
          <w:szCs w:val="24"/>
        </w:rPr>
        <w:t>Region</w:t>
      </w:r>
      <w:r w:rsidR="003754E1" w:rsidRPr="00FB47A0">
        <w:rPr>
          <w:rFonts w:ascii="Arial" w:hAnsi="Arial" w:cs="Arial"/>
          <w:sz w:val="24"/>
          <w:szCs w:val="24"/>
        </w:rPr>
        <w:t xml:space="preserve">, </w:t>
      </w:r>
      <w:r w:rsidR="003754E1" w:rsidRPr="00FB47A0">
        <w:rPr>
          <w:rFonts w:ascii="Arial" w:hAnsi="Arial" w:cs="Arial"/>
          <w:sz w:val="24"/>
          <w:szCs w:val="24"/>
        </w:rPr>
        <w:t>Product ID</w:t>
      </w:r>
      <w:r w:rsidR="00AF1178" w:rsidRPr="00FB47A0">
        <w:rPr>
          <w:rFonts w:ascii="Arial" w:hAnsi="Arial" w:cs="Arial"/>
          <w:sz w:val="24"/>
          <w:szCs w:val="24"/>
        </w:rPr>
        <w:t xml:space="preserve"> </w:t>
      </w:r>
      <w:r w:rsidR="003754E1" w:rsidRPr="00FB47A0">
        <w:rPr>
          <w:rFonts w:ascii="Arial" w:hAnsi="Arial" w:cs="Arial"/>
          <w:sz w:val="24"/>
          <w:szCs w:val="24"/>
        </w:rPr>
        <w:t xml:space="preserve">, </w:t>
      </w:r>
      <w:r w:rsidR="003754E1" w:rsidRPr="00FB47A0">
        <w:rPr>
          <w:rFonts w:ascii="Arial" w:hAnsi="Arial" w:cs="Arial"/>
          <w:sz w:val="24"/>
          <w:szCs w:val="24"/>
        </w:rPr>
        <w:t>Category</w:t>
      </w:r>
      <w:r w:rsidR="003754E1" w:rsidRPr="00FB47A0">
        <w:rPr>
          <w:rFonts w:ascii="Arial" w:hAnsi="Arial" w:cs="Arial"/>
          <w:sz w:val="24"/>
          <w:szCs w:val="24"/>
        </w:rPr>
        <w:t xml:space="preserve">, </w:t>
      </w:r>
      <w:r w:rsidR="003754E1" w:rsidRPr="00FB47A0">
        <w:rPr>
          <w:rFonts w:ascii="Arial" w:hAnsi="Arial" w:cs="Arial"/>
          <w:sz w:val="24"/>
          <w:szCs w:val="24"/>
        </w:rPr>
        <w:t>Sub-Category</w:t>
      </w:r>
      <w:r w:rsidR="003754E1" w:rsidRPr="00FB47A0">
        <w:rPr>
          <w:rFonts w:ascii="Arial" w:hAnsi="Arial" w:cs="Arial"/>
          <w:sz w:val="24"/>
          <w:szCs w:val="24"/>
        </w:rPr>
        <w:t>,</w:t>
      </w:r>
      <w:r w:rsidR="00AF1178" w:rsidRPr="00FB47A0">
        <w:rPr>
          <w:rFonts w:ascii="Arial" w:hAnsi="Arial" w:cs="Arial"/>
          <w:sz w:val="24"/>
          <w:szCs w:val="24"/>
        </w:rPr>
        <w:t xml:space="preserve"> </w:t>
      </w:r>
      <w:r w:rsidR="003754E1" w:rsidRPr="00FB47A0">
        <w:rPr>
          <w:rFonts w:ascii="Arial" w:hAnsi="Arial" w:cs="Arial"/>
          <w:sz w:val="24"/>
          <w:szCs w:val="24"/>
        </w:rPr>
        <w:t>Product Name</w:t>
      </w:r>
      <w:r w:rsidR="003754E1" w:rsidRPr="00FB47A0">
        <w:rPr>
          <w:rFonts w:ascii="Arial" w:hAnsi="Arial" w:cs="Arial"/>
          <w:sz w:val="24"/>
          <w:szCs w:val="24"/>
        </w:rPr>
        <w:t xml:space="preserve">, </w:t>
      </w:r>
      <w:r w:rsidR="003754E1" w:rsidRPr="00FB47A0">
        <w:rPr>
          <w:rFonts w:ascii="Arial" w:hAnsi="Arial" w:cs="Arial"/>
          <w:sz w:val="24"/>
          <w:szCs w:val="24"/>
        </w:rPr>
        <w:t>Sales</w:t>
      </w:r>
      <w:r w:rsidR="003754E1" w:rsidRPr="00FB47A0">
        <w:rPr>
          <w:rFonts w:ascii="Arial" w:hAnsi="Arial" w:cs="Arial"/>
          <w:sz w:val="24"/>
          <w:szCs w:val="24"/>
        </w:rPr>
        <w:t xml:space="preserve">,  </w:t>
      </w:r>
      <w:r w:rsidR="003754E1" w:rsidRPr="00FB47A0">
        <w:rPr>
          <w:rFonts w:ascii="Arial" w:hAnsi="Arial" w:cs="Arial"/>
          <w:sz w:val="24"/>
          <w:szCs w:val="24"/>
        </w:rPr>
        <w:t>Quantity</w:t>
      </w:r>
      <w:r w:rsidR="003754E1" w:rsidRPr="00FB47A0">
        <w:rPr>
          <w:rFonts w:ascii="Arial" w:hAnsi="Arial" w:cs="Arial"/>
          <w:sz w:val="24"/>
          <w:szCs w:val="24"/>
        </w:rPr>
        <w:t xml:space="preserve">, </w:t>
      </w:r>
      <w:r w:rsidR="003754E1" w:rsidRPr="00FB47A0">
        <w:rPr>
          <w:rFonts w:ascii="Arial" w:hAnsi="Arial" w:cs="Arial"/>
          <w:sz w:val="24"/>
          <w:szCs w:val="24"/>
        </w:rPr>
        <w:t>Discount</w:t>
      </w:r>
      <w:r w:rsidR="003754E1" w:rsidRPr="00FB47A0">
        <w:rPr>
          <w:rFonts w:ascii="Arial" w:hAnsi="Arial" w:cs="Arial"/>
          <w:sz w:val="24"/>
          <w:szCs w:val="24"/>
        </w:rPr>
        <w:t xml:space="preserve">, </w:t>
      </w:r>
      <w:r w:rsidR="003754E1" w:rsidRPr="00FB47A0">
        <w:rPr>
          <w:rFonts w:ascii="Arial" w:hAnsi="Arial" w:cs="Arial"/>
          <w:sz w:val="24"/>
          <w:szCs w:val="24"/>
        </w:rPr>
        <w:t>Profit</w:t>
      </w:r>
      <w:r w:rsidRPr="00FB47A0">
        <w:rPr>
          <w:rFonts w:ascii="Arial" w:hAnsi="Arial" w:cs="Arial"/>
          <w:sz w:val="24"/>
          <w:szCs w:val="24"/>
        </w:rPr>
        <w:br/>
      </w:r>
    </w:p>
    <w:tbl>
      <w:tblPr>
        <w:tblStyle w:val="TableGrid"/>
        <w:tblW w:w="0" w:type="auto"/>
        <w:tblLook w:val="04A0" w:firstRow="1" w:lastRow="0" w:firstColumn="1" w:lastColumn="0" w:noHBand="0" w:noVBand="1"/>
      </w:tblPr>
      <w:tblGrid>
        <w:gridCol w:w="1940"/>
        <w:gridCol w:w="2700"/>
      </w:tblGrid>
      <w:tr w:rsidR="00924CD3" w:rsidRPr="00FB47A0" w14:paraId="50C71AF1" w14:textId="77777777" w:rsidTr="00924CD3">
        <w:trPr>
          <w:trHeight w:val="300"/>
        </w:trPr>
        <w:tc>
          <w:tcPr>
            <w:tcW w:w="1940" w:type="dxa"/>
            <w:hideMark/>
          </w:tcPr>
          <w:p w14:paraId="4D2AFC8C" w14:textId="77777777" w:rsidR="00924CD3" w:rsidRPr="00FB47A0" w:rsidRDefault="00924CD3">
            <w:pPr>
              <w:rPr>
                <w:rFonts w:ascii="Arial" w:hAnsi="Arial" w:cs="Arial"/>
                <w:b/>
                <w:bCs/>
                <w:sz w:val="24"/>
                <w:szCs w:val="24"/>
              </w:rPr>
            </w:pPr>
            <w:r w:rsidRPr="00FB47A0">
              <w:rPr>
                <w:rFonts w:ascii="Arial" w:hAnsi="Arial" w:cs="Arial"/>
                <w:b/>
                <w:bCs/>
                <w:sz w:val="24"/>
                <w:szCs w:val="24"/>
              </w:rPr>
              <w:t>Number of rows</w:t>
            </w:r>
          </w:p>
        </w:tc>
        <w:tc>
          <w:tcPr>
            <w:tcW w:w="2700" w:type="dxa"/>
            <w:hideMark/>
          </w:tcPr>
          <w:p w14:paraId="052753D1" w14:textId="77777777" w:rsidR="00924CD3" w:rsidRPr="00FB47A0" w:rsidRDefault="00924CD3" w:rsidP="00924CD3">
            <w:pPr>
              <w:rPr>
                <w:rFonts w:ascii="Arial" w:hAnsi="Arial" w:cs="Arial"/>
                <w:sz w:val="24"/>
                <w:szCs w:val="24"/>
              </w:rPr>
            </w:pPr>
            <w:r w:rsidRPr="00FB47A0">
              <w:rPr>
                <w:rFonts w:ascii="Arial" w:hAnsi="Arial" w:cs="Arial"/>
                <w:sz w:val="24"/>
                <w:szCs w:val="24"/>
              </w:rPr>
              <w:t>9994</w:t>
            </w:r>
          </w:p>
        </w:tc>
      </w:tr>
      <w:tr w:rsidR="00924CD3" w:rsidRPr="00FB47A0" w14:paraId="7131925E" w14:textId="77777777" w:rsidTr="00924CD3">
        <w:trPr>
          <w:trHeight w:val="600"/>
        </w:trPr>
        <w:tc>
          <w:tcPr>
            <w:tcW w:w="1940" w:type="dxa"/>
            <w:hideMark/>
          </w:tcPr>
          <w:p w14:paraId="01617B3A" w14:textId="77777777" w:rsidR="00924CD3" w:rsidRPr="00FB47A0" w:rsidRDefault="00924CD3">
            <w:pPr>
              <w:rPr>
                <w:rFonts w:ascii="Arial" w:hAnsi="Arial" w:cs="Arial"/>
                <w:b/>
                <w:bCs/>
                <w:sz w:val="24"/>
                <w:szCs w:val="24"/>
              </w:rPr>
            </w:pPr>
            <w:r w:rsidRPr="00FB47A0">
              <w:rPr>
                <w:rFonts w:ascii="Arial" w:hAnsi="Arial" w:cs="Arial"/>
                <w:b/>
                <w:bCs/>
                <w:sz w:val="24"/>
                <w:szCs w:val="24"/>
              </w:rPr>
              <w:t>Number of columns</w:t>
            </w:r>
          </w:p>
        </w:tc>
        <w:tc>
          <w:tcPr>
            <w:tcW w:w="2700" w:type="dxa"/>
            <w:hideMark/>
          </w:tcPr>
          <w:p w14:paraId="13C11439" w14:textId="77777777" w:rsidR="00924CD3" w:rsidRPr="00FB47A0" w:rsidRDefault="00924CD3" w:rsidP="00924CD3">
            <w:pPr>
              <w:rPr>
                <w:rFonts w:ascii="Arial" w:hAnsi="Arial" w:cs="Arial"/>
                <w:sz w:val="24"/>
                <w:szCs w:val="24"/>
              </w:rPr>
            </w:pPr>
            <w:r w:rsidRPr="00FB47A0">
              <w:rPr>
                <w:rFonts w:ascii="Arial" w:hAnsi="Arial" w:cs="Arial"/>
                <w:sz w:val="24"/>
                <w:szCs w:val="24"/>
              </w:rPr>
              <w:t>21</w:t>
            </w:r>
          </w:p>
        </w:tc>
      </w:tr>
      <w:tr w:rsidR="00924CD3" w:rsidRPr="00FB47A0" w14:paraId="22341878" w14:textId="77777777" w:rsidTr="00924CD3">
        <w:trPr>
          <w:trHeight w:val="300"/>
        </w:trPr>
        <w:tc>
          <w:tcPr>
            <w:tcW w:w="1940" w:type="dxa"/>
            <w:hideMark/>
          </w:tcPr>
          <w:p w14:paraId="15C90651" w14:textId="77777777" w:rsidR="00924CD3" w:rsidRPr="00FB47A0" w:rsidRDefault="00924CD3">
            <w:pPr>
              <w:rPr>
                <w:rFonts w:ascii="Arial" w:hAnsi="Arial" w:cs="Arial"/>
                <w:b/>
                <w:bCs/>
                <w:sz w:val="24"/>
                <w:szCs w:val="24"/>
              </w:rPr>
            </w:pPr>
            <w:r w:rsidRPr="00FB47A0">
              <w:rPr>
                <w:rFonts w:ascii="Arial" w:hAnsi="Arial" w:cs="Arial"/>
                <w:b/>
                <w:bCs/>
                <w:sz w:val="24"/>
                <w:szCs w:val="24"/>
              </w:rPr>
              <w:t>Earliest Order Date</w:t>
            </w:r>
          </w:p>
        </w:tc>
        <w:tc>
          <w:tcPr>
            <w:tcW w:w="2700" w:type="dxa"/>
            <w:hideMark/>
          </w:tcPr>
          <w:p w14:paraId="5C040B58" w14:textId="77777777" w:rsidR="00924CD3" w:rsidRPr="00FB47A0" w:rsidRDefault="00924CD3" w:rsidP="00924CD3">
            <w:pPr>
              <w:rPr>
                <w:rFonts w:ascii="Arial" w:hAnsi="Arial" w:cs="Arial"/>
                <w:sz w:val="24"/>
                <w:szCs w:val="24"/>
              </w:rPr>
            </w:pPr>
            <w:r w:rsidRPr="00FB47A0">
              <w:rPr>
                <w:rFonts w:ascii="Arial" w:hAnsi="Arial" w:cs="Arial"/>
                <w:sz w:val="24"/>
                <w:szCs w:val="24"/>
              </w:rPr>
              <w:t>2014/01/03</w:t>
            </w:r>
          </w:p>
        </w:tc>
      </w:tr>
      <w:tr w:rsidR="00924CD3" w:rsidRPr="00FB47A0" w14:paraId="4FFD9A05" w14:textId="77777777" w:rsidTr="00924CD3">
        <w:trPr>
          <w:trHeight w:val="300"/>
        </w:trPr>
        <w:tc>
          <w:tcPr>
            <w:tcW w:w="1940" w:type="dxa"/>
            <w:hideMark/>
          </w:tcPr>
          <w:p w14:paraId="439B83D8" w14:textId="77777777" w:rsidR="00924CD3" w:rsidRPr="00FB47A0" w:rsidRDefault="00924CD3">
            <w:pPr>
              <w:rPr>
                <w:rFonts w:ascii="Arial" w:hAnsi="Arial" w:cs="Arial"/>
                <w:b/>
                <w:bCs/>
                <w:sz w:val="24"/>
                <w:szCs w:val="24"/>
              </w:rPr>
            </w:pPr>
            <w:r w:rsidRPr="00FB47A0">
              <w:rPr>
                <w:rFonts w:ascii="Arial" w:hAnsi="Arial" w:cs="Arial"/>
                <w:b/>
                <w:bCs/>
                <w:sz w:val="24"/>
                <w:szCs w:val="24"/>
              </w:rPr>
              <w:t>Latest Order Date</w:t>
            </w:r>
          </w:p>
        </w:tc>
        <w:tc>
          <w:tcPr>
            <w:tcW w:w="2700" w:type="dxa"/>
            <w:hideMark/>
          </w:tcPr>
          <w:p w14:paraId="401DBD8D" w14:textId="77777777" w:rsidR="00924CD3" w:rsidRPr="00FB47A0" w:rsidRDefault="00924CD3" w:rsidP="00924CD3">
            <w:pPr>
              <w:rPr>
                <w:rFonts w:ascii="Arial" w:hAnsi="Arial" w:cs="Arial"/>
                <w:sz w:val="24"/>
                <w:szCs w:val="24"/>
              </w:rPr>
            </w:pPr>
            <w:r w:rsidRPr="00FB47A0">
              <w:rPr>
                <w:rFonts w:ascii="Arial" w:hAnsi="Arial" w:cs="Arial"/>
                <w:sz w:val="24"/>
                <w:szCs w:val="24"/>
              </w:rPr>
              <w:t>2017/12/30</w:t>
            </w:r>
          </w:p>
        </w:tc>
      </w:tr>
      <w:tr w:rsidR="00924CD3" w:rsidRPr="00FB47A0" w14:paraId="4D8BF4BE" w14:textId="77777777" w:rsidTr="00924CD3">
        <w:trPr>
          <w:trHeight w:val="600"/>
        </w:trPr>
        <w:tc>
          <w:tcPr>
            <w:tcW w:w="1940" w:type="dxa"/>
            <w:hideMark/>
          </w:tcPr>
          <w:p w14:paraId="4F0A9CD0" w14:textId="77777777" w:rsidR="00924CD3" w:rsidRPr="00FB47A0" w:rsidRDefault="00924CD3">
            <w:pPr>
              <w:rPr>
                <w:rFonts w:ascii="Arial" w:hAnsi="Arial" w:cs="Arial"/>
                <w:b/>
                <w:bCs/>
                <w:sz w:val="24"/>
                <w:szCs w:val="24"/>
              </w:rPr>
            </w:pPr>
            <w:r w:rsidRPr="00FB47A0">
              <w:rPr>
                <w:rFonts w:ascii="Arial" w:hAnsi="Arial" w:cs="Arial"/>
                <w:b/>
                <w:bCs/>
                <w:sz w:val="24"/>
                <w:szCs w:val="24"/>
              </w:rPr>
              <w:t>Number of customers</w:t>
            </w:r>
          </w:p>
        </w:tc>
        <w:tc>
          <w:tcPr>
            <w:tcW w:w="2700" w:type="dxa"/>
            <w:hideMark/>
          </w:tcPr>
          <w:p w14:paraId="652EC016" w14:textId="77777777" w:rsidR="00924CD3" w:rsidRPr="00FB47A0" w:rsidRDefault="00924CD3" w:rsidP="00924CD3">
            <w:pPr>
              <w:rPr>
                <w:rFonts w:ascii="Arial" w:hAnsi="Arial" w:cs="Arial"/>
                <w:sz w:val="24"/>
                <w:szCs w:val="24"/>
              </w:rPr>
            </w:pPr>
            <w:r w:rsidRPr="00FB47A0">
              <w:rPr>
                <w:rFonts w:ascii="Arial" w:hAnsi="Arial" w:cs="Arial"/>
                <w:sz w:val="24"/>
                <w:szCs w:val="24"/>
              </w:rPr>
              <w:t>793</w:t>
            </w:r>
          </w:p>
        </w:tc>
      </w:tr>
      <w:tr w:rsidR="00924CD3" w:rsidRPr="00FB47A0" w14:paraId="2058791D" w14:textId="77777777" w:rsidTr="00924CD3">
        <w:trPr>
          <w:trHeight w:val="300"/>
        </w:trPr>
        <w:tc>
          <w:tcPr>
            <w:tcW w:w="1940" w:type="dxa"/>
            <w:hideMark/>
          </w:tcPr>
          <w:p w14:paraId="0D38F451" w14:textId="77777777" w:rsidR="00924CD3" w:rsidRPr="00FB47A0" w:rsidRDefault="00924CD3">
            <w:pPr>
              <w:rPr>
                <w:rFonts w:ascii="Arial" w:hAnsi="Arial" w:cs="Arial"/>
                <w:b/>
                <w:bCs/>
                <w:sz w:val="24"/>
                <w:szCs w:val="24"/>
              </w:rPr>
            </w:pPr>
            <w:r w:rsidRPr="00FB47A0">
              <w:rPr>
                <w:rFonts w:ascii="Arial" w:hAnsi="Arial" w:cs="Arial"/>
                <w:b/>
                <w:bCs/>
                <w:sz w:val="24"/>
                <w:szCs w:val="24"/>
              </w:rPr>
              <w:t>Number of orders</w:t>
            </w:r>
          </w:p>
        </w:tc>
        <w:tc>
          <w:tcPr>
            <w:tcW w:w="2700" w:type="dxa"/>
            <w:hideMark/>
          </w:tcPr>
          <w:p w14:paraId="5D01925A" w14:textId="77777777" w:rsidR="00924CD3" w:rsidRPr="00FB47A0" w:rsidRDefault="00924CD3" w:rsidP="00924CD3">
            <w:pPr>
              <w:rPr>
                <w:rFonts w:ascii="Arial" w:hAnsi="Arial" w:cs="Arial"/>
                <w:sz w:val="24"/>
                <w:szCs w:val="24"/>
              </w:rPr>
            </w:pPr>
            <w:r w:rsidRPr="00FB47A0">
              <w:rPr>
                <w:rFonts w:ascii="Arial" w:hAnsi="Arial" w:cs="Arial"/>
                <w:sz w:val="24"/>
                <w:szCs w:val="24"/>
              </w:rPr>
              <w:t>5009</w:t>
            </w:r>
          </w:p>
        </w:tc>
      </w:tr>
      <w:tr w:rsidR="00924CD3" w:rsidRPr="00FB47A0" w14:paraId="3A03E8DC" w14:textId="77777777" w:rsidTr="00924CD3">
        <w:trPr>
          <w:trHeight w:val="600"/>
        </w:trPr>
        <w:tc>
          <w:tcPr>
            <w:tcW w:w="1940" w:type="dxa"/>
            <w:hideMark/>
          </w:tcPr>
          <w:p w14:paraId="7D2B0F05" w14:textId="77777777" w:rsidR="00924CD3" w:rsidRPr="00FB47A0" w:rsidRDefault="00924CD3">
            <w:pPr>
              <w:rPr>
                <w:rFonts w:ascii="Arial" w:hAnsi="Arial" w:cs="Arial"/>
                <w:b/>
                <w:bCs/>
                <w:sz w:val="24"/>
                <w:szCs w:val="24"/>
              </w:rPr>
            </w:pPr>
            <w:r w:rsidRPr="00FB47A0">
              <w:rPr>
                <w:rFonts w:ascii="Arial" w:hAnsi="Arial" w:cs="Arial"/>
                <w:b/>
                <w:bCs/>
                <w:sz w:val="24"/>
                <w:szCs w:val="24"/>
              </w:rPr>
              <w:t>Number of products</w:t>
            </w:r>
          </w:p>
        </w:tc>
        <w:tc>
          <w:tcPr>
            <w:tcW w:w="2700" w:type="dxa"/>
            <w:hideMark/>
          </w:tcPr>
          <w:p w14:paraId="77EC2993" w14:textId="77777777" w:rsidR="00924CD3" w:rsidRPr="00FB47A0" w:rsidRDefault="00924CD3" w:rsidP="00924CD3">
            <w:pPr>
              <w:rPr>
                <w:rFonts w:ascii="Arial" w:hAnsi="Arial" w:cs="Arial"/>
                <w:sz w:val="24"/>
                <w:szCs w:val="24"/>
              </w:rPr>
            </w:pPr>
            <w:r w:rsidRPr="00FB47A0">
              <w:rPr>
                <w:rFonts w:ascii="Arial" w:hAnsi="Arial" w:cs="Arial"/>
                <w:sz w:val="24"/>
                <w:szCs w:val="24"/>
              </w:rPr>
              <w:t>1862</w:t>
            </w:r>
          </w:p>
        </w:tc>
      </w:tr>
      <w:tr w:rsidR="00924CD3" w:rsidRPr="00FB47A0" w14:paraId="1A39B262" w14:textId="77777777" w:rsidTr="00924CD3">
        <w:trPr>
          <w:trHeight w:val="600"/>
        </w:trPr>
        <w:tc>
          <w:tcPr>
            <w:tcW w:w="1940" w:type="dxa"/>
            <w:hideMark/>
          </w:tcPr>
          <w:p w14:paraId="43090E86" w14:textId="77777777" w:rsidR="00924CD3" w:rsidRPr="00FB47A0" w:rsidRDefault="00924CD3">
            <w:pPr>
              <w:rPr>
                <w:rFonts w:ascii="Arial" w:hAnsi="Arial" w:cs="Arial"/>
                <w:b/>
                <w:bCs/>
                <w:sz w:val="24"/>
                <w:szCs w:val="24"/>
              </w:rPr>
            </w:pPr>
            <w:r w:rsidRPr="00FB47A0">
              <w:rPr>
                <w:rFonts w:ascii="Arial" w:hAnsi="Arial" w:cs="Arial"/>
                <w:b/>
                <w:bCs/>
                <w:sz w:val="24"/>
                <w:szCs w:val="24"/>
              </w:rPr>
              <w:t>Number of categories</w:t>
            </w:r>
          </w:p>
        </w:tc>
        <w:tc>
          <w:tcPr>
            <w:tcW w:w="2700" w:type="dxa"/>
            <w:hideMark/>
          </w:tcPr>
          <w:p w14:paraId="4D7EF2E9" w14:textId="77777777" w:rsidR="00924CD3" w:rsidRPr="00FB47A0" w:rsidRDefault="00924CD3" w:rsidP="00924CD3">
            <w:pPr>
              <w:rPr>
                <w:rFonts w:ascii="Arial" w:hAnsi="Arial" w:cs="Arial"/>
                <w:sz w:val="24"/>
                <w:szCs w:val="24"/>
              </w:rPr>
            </w:pPr>
            <w:r w:rsidRPr="00FB47A0">
              <w:rPr>
                <w:rFonts w:ascii="Arial" w:hAnsi="Arial" w:cs="Arial"/>
                <w:sz w:val="24"/>
                <w:szCs w:val="24"/>
              </w:rPr>
              <w:t>3</w:t>
            </w:r>
          </w:p>
        </w:tc>
      </w:tr>
      <w:tr w:rsidR="00924CD3" w:rsidRPr="00FB47A0" w14:paraId="3552CE91" w14:textId="77777777" w:rsidTr="00924CD3">
        <w:trPr>
          <w:trHeight w:val="300"/>
        </w:trPr>
        <w:tc>
          <w:tcPr>
            <w:tcW w:w="1940" w:type="dxa"/>
            <w:hideMark/>
          </w:tcPr>
          <w:p w14:paraId="327D15FF" w14:textId="77777777" w:rsidR="00924CD3" w:rsidRPr="00FB47A0" w:rsidRDefault="00924CD3">
            <w:pPr>
              <w:rPr>
                <w:rFonts w:ascii="Arial" w:hAnsi="Arial" w:cs="Arial"/>
                <w:b/>
                <w:bCs/>
                <w:sz w:val="24"/>
                <w:szCs w:val="24"/>
              </w:rPr>
            </w:pPr>
            <w:r w:rsidRPr="00FB47A0">
              <w:rPr>
                <w:rFonts w:ascii="Arial" w:hAnsi="Arial" w:cs="Arial"/>
                <w:b/>
                <w:bCs/>
                <w:sz w:val="24"/>
                <w:szCs w:val="24"/>
              </w:rPr>
              <w:t>Number of regions</w:t>
            </w:r>
          </w:p>
        </w:tc>
        <w:tc>
          <w:tcPr>
            <w:tcW w:w="2700" w:type="dxa"/>
            <w:hideMark/>
          </w:tcPr>
          <w:p w14:paraId="03C19A8D" w14:textId="77777777" w:rsidR="00924CD3" w:rsidRPr="00FB47A0" w:rsidRDefault="00924CD3" w:rsidP="00924CD3">
            <w:pPr>
              <w:rPr>
                <w:rFonts w:ascii="Arial" w:hAnsi="Arial" w:cs="Arial"/>
                <w:sz w:val="24"/>
                <w:szCs w:val="24"/>
              </w:rPr>
            </w:pPr>
            <w:r w:rsidRPr="00FB47A0">
              <w:rPr>
                <w:rFonts w:ascii="Arial" w:hAnsi="Arial" w:cs="Arial"/>
                <w:sz w:val="24"/>
                <w:szCs w:val="24"/>
              </w:rPr>
              <w:t>4</w:t>
            </w:r>
          </w:p>
        </w:tc>
      </w:tr>
    </w:tbl>
    <w:p w14:paraId="2D094F66" w14:textId="03A8F373" w:rsidR="00C22344" w:rsidRDefault="00C22344" w:rsidP="00C22344">
      <w:pPr>
        <w:rPr>
          <w:rFonts w:ascii="Arial" w:hAnsi="Arial" w:cs="Arial"/>
        </w:rPr>
      </w:pPr>
    </w:p>
    <w:p w14:paraId="65630B0B" w14:textId="77777777" w:rsidR="00FB47A0" w:rsidRPr="00FB47A0" w:rsidRDefault="00FB47A0" w:rsidP="00C22344">
      <w:pPr>
        <w:rPr>
          <w:rFonts w:ascii="Arial" w:hAnsi="Arial" w:cs="Arial"/>
        </w:rPr>
      </w:pPr>
    </w:p>
    <w:p w14:paraId="55EFA9EA" w14:textId="77777777" w:rsidR="003754E1" w:rsidRPr="00FB47A0" w:rsidRDefault="003754E1" w:rsidP="00C22344">
      <w:pPr>
        <w:rPr>
          <w:rFonts w:ascii="Arial" w:hAnsi="Arial" w:cs="Arial"/>
        </w:rPr>
      </w:pPr>
    </w:p>
    <w:p w14:paraId="1B58D596" w14:textId="77777777" w:rsidR="00AF1178" w:rsidRPr="00FB47A0" w:rsidRDefault="00AF1178" w:rsidP="00C22344">
      <w:pPr>
        <w:rPr>
          <w:rFonts w:ascii="Arial" w:hAnsi="Arial" w:cs="Arial"/>
        </w:rPr>
      </w:pPr>
    </w:p>
    <w:p w14:paraId="072B4318" w14:textId="77777777" w:rsidR="00AF1178" w:rsidRPr="00FB47A0" w:rsidRDefault="00AF1178" w:rsidP="00C22344">
      <w:pPr>
        <w:rPr>
          <w:rFonts w:ascii="Arial" w:hAnsi="Arial" w:cs="Arial"/>
        </w:rPr>
      </w:pPr>
    </w:p>
    <w:p w14:paraId="2CC6824E" w14:textId="77777777" w:rsidR="00AF1178" w:rsidRPr="00FB47A0" w:rsidRDefault="00AF1178" w:rsidP="00C22344">
      <w:pPr>
        <w:rPr>
          <w:rFonts w:ascii="Arial" w:hAnsi="Arial" w:cs="Arial"/>
        </w:rPr>
      </w:pPr>
    </w:p>
    <w:p w14:paraId="48CEC0DC" w14:textId="77777777" w:rsidR="00AF1178" w:rsidRPr="00FB47A0" w:rsidRDefault="00AF1178" w:rsidP="00C22344">
      <w:pPr>
        <w:rPr>
          <w:rFonts w:ascii="Arial" w:hAnsi="Arial" w:cs="Arial"/>
        </w:rPr>
      </w:pPr>
    </w:p>
    <w:p w14:paraId="43FF1F09" w14:textId="246815DF" w:rsidR="00AF1178" w:rsidRPr="00FB47A0" w:rsidRDefault="003C53EB" w:rsidP="003754E1">
      <w:pPr>
        <w:rPr>
          <w:rFonts w:ascii="Arial" w:hAnsi="Arial" w:cs="Arial"/>
          <w:b/>
          <w:bCs/>
          <w:sz w:val="28"/>
          <w:szCs w:val="28"/>
          <w:u w:val="single"/>
        </w:rPr>
      </w:pPr>
      <w:r w:rsidRPr="00FB47A0">
        <w:rPr>
          <w:rFonts w:ascii="Arial" w:hAnsi="Arial" w:cs="Arial"/>
          <w:b/>
          <w:bCs/>
          <w:sz w:val="28"/>
          <w:szCs w:val="28"/>
          <w:u w:val="single"/>
        </w:rPr>
        <w:lastRenderedPageBreak/>
        <w:t xml:space="preserve">3. </w:t>
      </w:r>
      <w:r w:rsidR="003754E1" w:rsidRPr="00FB47A0">
        <w:rPr>
          <w:rFonts w:ascii="Arial" w:hAnsi="Arial" w:cs="Arial"/>
          <w:b/>
          <w:bCs/>
          <w:sz w:val="28"/>
          <w:szCs w:val="28"/>
          <w:u w:val="single"/>
        </w:rPr>
        <w:t>DATA DICTIONARY</w:t>
      </w:r>
      <w:r w:rsidR="001736CA" w:rsidRPr="00FB47A0">
        <w:rPr>
          <w:rFonts w:ascii="Arial" w:hAnsi="Arial" w:cs="Arial"/>
          <w:b/>
          <w:bCs/>
          <w:sz w:val="28"/>
          <w:szCs w:val="28"/>
          <w:u w:val="single"/>
        </w:rPr>
        <w:t>:</w:t>
      </w:r>
    </w:p>
    <w:p w14:paraId="391C70E7" w14:textId="5D4FFA0F" w:rsidR="00AF1178" w:rsidRPr="00FB47A0" w:rsidRDefault="00AF1178" w:rsidP="003754E1">
      <w:pPr>
        <w:rPr>
          <w:rFonts w:ascii="Arial" w:hAnsi="Arial" w:cs="Arial"/>
          <w:i/>
          <w:iCs/>
          <w:sz w:val="24"/>
          <w:szCs w:val="24"/>
        </w:rPr>
      </w:pPr>
      <w:r w:rsidRPr="00FB47A0">
        <w:rPr>
          <w:rFonts w:ascii="Arial" w:hAnsi="Arial" w:cs="Arial"/>
          <w:i/>
          <w:iCs/>
          <w:sz w:val="24"/>
          <w:szCs w:val="24"/>
        </w:rPr>
        <w:t xml:space="preserve">The data dictionary documents each column, </w:t>
      </w:r>
      <w:r w:rsidR="00FB47A0" w:rsidRPr="00FB47A0">
        <w:rPr>
          <w:rFonts w:ascii="Arial" w:hAnsi="Arial" w:cs="Arial"/>
          <w:i/>
          <w:iCs/>
          <w:sz w:val="24"/>
          <w:szCs w:val="24"/>
        </w:rPr>
        <w:t>its</w:t>
      </w:r>
      <w:r w:rsidRPr="00FB47A0">
        <w:rPr>
          <w:rFonts w:ascii="Arial" w:hAnsi="Arial" w:cs="Arial"/>
          <w:i/>
          <w:iCs/>
          <w:sz w:val="24"/>
          <w:szCs w:val="24"/>
        </w:rPr>
        <w:t xml:space="preserve"> data type, and </w:t>
      </w:r>
      <w:r w:rsidR="00FB47A0" w:rsidRPr="00FB47A0">
        <w:rPr>
          <w:rFonts w:ascii="Arial" w:hAnsi="Arial" w:cs="Arial"/>
          <w:i/>
          <w:iCs/>
          <w:sz w:val="24"/>
          <w:szCs w:val="24"/>
        </w:rPr>
        <w:t>it’s</w:t>
      </w:r>
      <w:r w:rsidRPr="00FB47A0">
        <w:rPr>
          <w:rFonts w:ascii="Arial" w:hAnsi="Arial" w:cs="Arial"/>
          <w:i/>
          <w:iCs/>
          <w:sz w:val="24"/>
          <w:szCs w:val="24"/>
        </w:rPr>
        <w:t xml:space="preserve"> meaning to provide a clear understanding of the dataset and support accurate analysis.</w:t>
      </w:r>
    </w:p>
    <w:p w14:paraId="3D4AAA9A" w14:textId="77777777" w:rsidR="00AF1178" w:rsidRPr="00FB47A0" w:rsidRDefault="00AF1178" w:rsidP="003754E1">
      <w:pPr>
        <w:rPr>
          <w:rFonts w:ascii="Arial" w:hAnsi="Arial" w:cs="Arial"/>
          <w:i/>
          <w:iCs/>
          <w:sz w:val="24"/>
          <w:szCs w:val="24"/>
        </w:rPr>
      </w:pPr>
    </w:p>
    <w:tbl>
      <w:tblPr>
        <w:tblStyle w:val="PlainTable1"/>
        <w:tblW w:w="0" w:type="auto"/>
        <w:tblLook w:val="04A0" w:firstRow="1" w:lastRow="0" w:firstColumn="1" w:lastColumn="0" w:noHBand="0" w:noVBand="1"/>
      </w:tblPr>
      <w:tblGrid>
        <w:gridCol w:w="2057"/>
        <w:gridCol w:w="1364"/>
        <w:gridCol w:w="3779"/>
      </w:tblGrid>
      <w:tr w:rsidR="002A2F6D" w:rsidRPr="00FB47A0" w14:paraId="1A303FBF" w14:textId="77777777" w:rsidTr="002A2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BE635"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Column</w:t>
            </w:r>
          </w:p>
        </w:tc>
        <w:tc>
          <w:tcPr>
            <w:tcW w:w="0" w:type="auto"/>
            <w:hideMark/>
          </w:tcPr>
          <w:p w14:paraId="40AB4C0E" w14:textId="77777777" w:rsidR="002A2F6D" w:rsidRPr="00FB47A0" w:rsidRDefault="002A2F6D" w:rsidP="002A2F6D">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Data Type</w:t>
            </w:r>
          </w:p>
        </w:tc>
        <w:tc>
          <w:tcPr>
            <w:tcW w:w="0" w:type="auto"/>
            <w:hideMark/>
          </w:tcPr>
          <w:p w14:paraId="069195E6" w14:textId="77777777" w:rsidR="002A2F6D" w:rsidRPr="00FB47A0" w:rsidRDefault="002A2F6D" w:rsidP="002A2F6D">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Description</w:t>
            </w:r>
          </w:p>
        </w:tc>
      </w:tr>
      <w:tr w:rsidR="002A2F6D" w:rsidRPr="00FB47A0" w14:paraId="764FA0B6" w14:textId="77777777" w:rsidTr="002A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A35CA"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Row ID</w:t>
            </w:r>
          </w:p>
        </w:tc>
        <w:tc>
          <w:tcPr>
            <w:tcW w:w="0" w:type="auto"/>
            <w:hideMark/>
          </w:tcPr>
          <w:p w14:paraId="4ABE5116"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Integer</w:t>
            </w:r>
          </w:p>
        </w:tc>
        <w:tc>
          <w:tcPr>
            <w:tcW w:w="0" w:type="auto"/>
            <w:hideMark/>
          </w:tcPr>
          <w:p w14:paraId="02399682"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Unique row identifier</w:t>
            </w:r>
          </w:p>
        </w:tc>
      </w:tr>
      <w:tr w:rsidR="002A2F6D" w:rsidRPr="00FB47A0" w14:paraId="1E8D84F0" w14:textId="77777777" w:rsidTr="002A2F6D">
        <w:tc>
          <w:tcPr>
            <w:cnfStyle w:val="001000000000" w:firstRow="0" w:lastRow="0" w:firstColumn="1" w:lastColumn="0" w:oddVBand="0" w:evenVBand="0" w:oddHBand="0" w:evenHBand="0" w:firstRowFirstColumn="0" w:firstRowLastColumn="0" w:lastRowFirstColumn="0" w:lastRowLastColumn="0"/>
            <w:tcW w:w="0" w:type="auto"/>
            <w:hideMark/>
          </w:tcPr>
          <w:p w14:paraId="67D55BC1"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Order ID</w:t>
            </w:r>
          </w:p>
        </w:tc>
        <w:tc>
          <w:tcPr>
            <w:tcW w:w="0" w:type="auto"/>
            <w:hideMark/>
          </w:tcPr>
          <w:p w14:paraId="7F2DF2C5"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20C772D8"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Unique order identifier</w:t>
            </w:r>
          </w:p>
        </w:tc>
      </w:tr>
      <w:tr w:rsidR="002A2F6D" w:rsidRPr="00FB47A0" w14:paraId="4159D18C" w14:textId="77777777" w:rsidTr="002A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1B511"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Order Date</w:t>
            </w:r>
          </w:p>
        </w:tc>
        <w:tc>
          <w:tcPr>
            <w:tcW w:w="0" w:type="auto"/>
            <w:hideMark/>
          </w:tcPr>
          <w:p w14:paraId="2BFC2AC3"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Date</w:t>
            </w:r>
          </w:p>
        </w:tc>
        <w:tc>
          <w:tcPr>
            <w:tcW w:w="0" w:type="auto"/>
            <w:hideMark/>
          </w:tcPr>
          <w:p w14:paraId="04014FAA"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Date the order was placed</w:t>
            </w:r>
          </w:p>
        </w:tc>
      </w:tr>
      <w:tr w:rsidR="002A2F6D" w:rsidRPr="00FB47A0" w14:paraId="56479F5C" w14:textId="77777777" w:rsidTr="002A2F6D">
        <w:tc>
          <w:tcPr>
            <w:cnfStyle w:val="001000000000" w:firstRow="0" w:lastRow="0" w:firstColumn="1" w:lastColumn="0" w:oddVBand="0" w:evenVBand="0" w:oddHBand="0" w:evenHBand="0" w:firstRowFirstColumn="0" w:firstRowLastColumn="0" w:lastRowFirstColumn="0" w:lastRowLastColumn="0"/>
            <w:tcW w:w="0" w:type="auto"/>
            <w:hideMark/>
          </w:tcPr>
          <w:p w14:paraId="2DC8C8D1"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Ship Date</w:t>
            </w:r>
          </w:p>
        </w:tc>
        <w:tc>
          <w:tcPr>
            <w:tcW w:w="0" w:type="auto"/>
            <w:hideMark/>
          </w:tcPr>
          <w:p w14:paraId="0ACCD56B"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Date</w:t>
            </w:r>
          </w:p>
        </w:tc>
        <w:tc>
          <w:tcPr>
            <w:tcW w:w="0" w:type="auto"/>
            <w:hideMark/>
          </w:tcPr>
          <w:p w14:paraId="6F241507"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Date the order was shipped</w:t>
            </w:r>
          </w:p>
        </w:tc>
      </w:tr>
      <w:tr w:rsidR="002A2F6D" w:rsidRPr="00FB47A0" w14:paraId="71CBC9FC" w14:textId="77777777" w:rsidTr="002A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962F8"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Ship Mode</w:t>
            </w:r>
          </w:p>
        </w:tc>
        <w:tc>
          <w:tcPr>
            <w:tcW w:w="0" w:type="auto"/>
            <w:hideMark/>
          </w:tcPr>
          <w:p w14:paraId="27166FB4"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22C81B4B"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Shipping method used</w:t>
            </w:r>
          </w:p>
        </w:tc>
      </w:tr>
      <w:tr w:rsidR="002A2F6D" w:rsidRPr="00FB47A0" w14:paraId="27C8EF2E" w14:textId="77777777" w:rsidTr="002A2F6D">
        <w:tc>
          <w:tcPr>
            <w:cnfStyle w:val="001000000000" w:firstRow="0" w:lastRow="0" w:firstColumn="1" w:lastColumn="0" w:oddVBand="0" w:evenVBand="0" w:oddHBand="0" w:evenHBand="0" w:firstRowFirstColumn="0" w:firstRowLastColumn="0" w:lastRowFirstColumn="0" w:lastRowLastColumn="0"/>
            <w:tcW w:w="0" w:type="auto"/>
            <w:hideMark/>
          </w:tcPr>
          <w:p w14:paraId="3210BC2A"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Customer ID</w:t>
            </w:r>
          </w:p>
        </w:tc>
        <w:tc>
          <w:tcPr>
            <w:tcW w:w="0" w:type="auto"/>
            <w:hideMark/>
          </w:tcPr>
          <w:p w14:paraId="470F5539"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32454DDD"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Unique customer identifier</w:t>
            </w:r>
          </w:p>
        </w:tc>
      </w:tr>
      <w:tr w:rsidR="002A2F6D" w:rsidRPr="00FB47A0" w14:paraId="7C0F2A3A" w14:textId="77777777" w:rsidTr="002A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C6DA8"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Customer Name</w:t>
            </w:r>
          </w:p>
        </w:tc>
        <w:tc>
          <w:tcPr>
            <w:tcW w:w="0" w:type="auto"/>
            <w:hideMark/>
          </w:tcPr>
          <w:p w14:paraId="4057BDD8"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011ACBF5"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Name of the customer</w:t>
            </w:r>
          </w:p>
        </w:tc>
      </w:tr>
      <w:tr w:rsidR="002A2F6D" w:rsidRPr="00FB47A0" w14:paraId="0FECA5D8" w14:textId="77777777" w:rsidTr="002A2F6D">
        <w:tc>
          <w:tcPr>
            <w:cnfStyle w:val="001000000000" w:firstRow="0" w:lastRow="0" w:firstColumn="1" w:lastColumn="0" w:oddVBand="0" w:evenVBand="0" w:oddHBand="0" w:evenHBand="0" w:firstRowFirstColumn="0" w:firstRowLastColumn="0" w:lastRowFirstColumn="0" w:lastRowLastColumn="0"/>
            <w:tcW w:w="0" w:type="auto"/>
            <w:hideMark/>
          </w:tcPr>
          <w:p w14:paraId="6CD3E410"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Segment</w:t>
            </w:r>
          </w:p>
        </w:tc>
        <w:tc>
          <w:tcPr>
            <w:tcW w:w="0" w:type="auto"/>
            <w:hideMark/>
          </w:tcPr>
          <w:p w14:paraId="17E11BE5"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31F7F131"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Customer segment</w:t>
            </w:r>
          </w:p>
        </w:tc>
      </w:tr>
      <w:tr w:rsidR="002A2F6D" w:rsidRPr="00FB47A0" w14:paraId="55D97786" w14:textId="77777777" w:rsidTr="002A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2F610"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Country</w:t>
            </w:r>
          </w:p>
        </w:tc>
        <w:tc>
          <w:tcPr>
            <w:tcW w:w="0" w:type="auto"/>
            <w:hideMark/>
          </w:tcPr>
          <w:p w14:paraId="7AC665D4"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283D61B0"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Country of the customer</w:t>
            </w:r>
          </w:p>
        </w:tc>
      </w:tr>
      <w:tr w:rsidR="002A2F6D" w:rsidRPr="00FB47A0" w14:paraId="5C50C1DA" w14:textId="77777777" w:rsidTr="002A2F6D">
        <w:tc>
          <w:tcPr>
            <w:cnfStyle w:val="001000000000" w:firstRow="0" w:lastRow="0" w:firstColumn="1" w:lastColumn="0" w:oddVBand="0" w:evenVBand="0" w:oddHBand="0" w:evenHBand="0" w:firstRowFirstColumn="0" w:firstRowLastColumn="0" w:lastRowFirstColumn="0" w:lastRowLastColumn="0"/>
            <w:tcW w:w="0" w:type="auto"/>
            <w:hideMark/>
          </w:tcPr>
          <w:p w14:paraId="12CB40AD"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City</w:t>
            </w:r>
          </w:p>
        </w:tc>
        <w:tc>
          <w:tcPr>
            <w:tcW w:w="0" w:type="auto"/>
            <w:hideMark/>
          </w:tcPr>
          <w:p w14:paraId="1A7CDD07"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43382784"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City of the customer</w:t>
            </w:r>
          </w:p>
        </w:tc>
      </w:tr>
      <w:tr w:rsidR="002A2F6D" w:rsidRPr="00FB47A0" w14:paraId="3FD6598E" w14:textId="77777777" w:rsidTr="002A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9AC4D"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State</w:t>
            </w:r>
          </w:p>
        </w:tc>
        <w:tc>
          <w:tcPr>
            <w:tcW w:w="0" w:type="auto"/>
            <w:hideMark/>
          </w:tcPr>
          <w:p w14:paraId="56C3D339"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318B15F6"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State of the customer</w:t>
            </w:r>
          </w:p>
        </w:tc>
      </w:tr>
      <w:tr w:rsidR="002A2F6D" w:rsidRPr="00FB47A0" w14:paraId="0C3EC99D" w14:textId="77777777" w:rsidTr="002A2F6D">
        <w:tc>
          <w:tcPr>
            <w:cnfStyle w:val="001000000000" w:firstRow="0" w:lastRow="0" w:firstColumn="1" w:lastColumn="0" w:oddVBand="0" w:evenVBand="0" w:oddHBand="0" w:evenHBand="0" w:firstRowFirstColumn="0" w:firstRowLastColumn="0" w:lastRowFirstColumn="0" w:lastRowLastColumn="0"/>
            <w:tcW w:w="0" w:type="auto"/>
            <w:hideMark/>
          </w:tcPr>
          <w:p w14:paraId="1D36789A"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Postal Code</w:t>
            </w:r>
          </w:p>
        </w:tc>
        <w:tc>
          <w:tcPr>
            <w:tcW w:w="0" w:type="auto"/>
            <w:hideMark/>
          </w:tcPr>
          <w:p w14:paraId="4DBD6185"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Integer</w:t>
            </w:r>
          </w:p>
        </w:tc>
        <w:tc>
          <w:tcPr>
            <w:tcW w:w="0" w:type="auto"/>
            <w:hideMark/>
          </w:tcPr>
          <w:p w14:paraId="75530048"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Postal code of the customer</w:t>
            </w:r>
          </w:p>
        </w:tc>
      </w:tr>
      <w:tr w:rsidR="002A2F6D" w:rsidRPr="00FB47A0" w14:paraId="3D866E52" w14:textId="77777777" w:rsidTr="002A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93E76"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Region</w:t>
            </w:r>
          </w:p>
        </w:tc>
        <w:tc>
          <w:tcPr>
            <w:tcW w:w="0" w:type="auto"/>
            <w:hideMark/>
          </w:tcPr>
          <w:p w14:paraId="466E1812"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089E5744"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Geographic region</w:t>
            </w:r>
          </w:p>
        </w:tc>
      </w:tr>
      <w:tr w:rsidR="002A2F6D" w:rsidRPr="00FB47A0" w14:paraId="71B05B3A" w14:textId="77777777" w:rsidTr="002A2F6D">
        <w:tc>
          <w:tcPr>
            <w:cnfStyle w:val="001000000000" w:firstRow="0" w:lastRow="0" w:firstColumn="1" w:lastColumn="0" w:oddVBand="0" w:evenVBand="0" w:oddHBand="0" w:evenHBand="0" w:firstRowFirstColumn="0" w:firstRowLastColumn="0" w:lastRowFirstColumn="0" w:lastRowLastColumn="0"/>
            <w:tcW w:w="0" w:type="auto"/>
            <w:hideMark/>
          </w:tcPr>
          <w:p w14:paraId="6943167B"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Product ID</w:t>
            </w:r>
          </w:p>
        </w:tc>
        <w:tc>
          <w:tcPr>
            <w:tcW w:w="0" w:type="auto"/>
            <w:hideMark/>
          </w:tcPr>
          <w:p w14:paraId="4DC24C97"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320129E1"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Unique product identifier</w:t>
            </w:r>
          </w:p>
        </w:tc>
      </w:tr>
      <w:tr w:rsidR="002A2F6D" w:rsidRPr="00FB47A0" w14:paraId="688E01BC" w14:textId="77777777" w:rsidTr="002A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8ACA5"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Category</w:t>
            </w:r>
          </w:p>
        </w:tc>
        <w:tc>
          <w:tcPr>
            <w:tcW w:w="0" w:type="auto"/>
            <w:hideMark/>
          </w:tcPr>
          <w:p w14:paraId="02F3F110"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6373B25A"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Product category</w:t>
            </w:r>
          </w:p>
        </w:tc>
      </w:tr>
      <w:tr w:rsidR="002A2F6D" w:rsidRPr="00FB47A0" w14:paraId="2AAB81B3" w14:textId="77777777" w:rsidTr="002A2F6D">
        <w:tc>
          <w:tcPr>
            <w:cnfStyle w:val="001000000000" w:firstRow="0" w:lastRow="0" w:firstColumn="1" w:lastColumn="0" w:oddVBand="0" w:evenVBand="0" w:oddHBand="0" w:evenHBand="0" w:firstRowFirstColumn="0" w:firstRowLastColumn="0" w:lastRowFirstColumn="0" w:lastRowLastColumn="0"/>
            <w:tcW w:w="0" w:type="auto"/>
            <w:hideMark/>
          </w:tcPr>
          <w:p w14:paraId="2AE56E60"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Sub-Category</w:t>
            </w:r>
          </w:p>
        </w:tc>
        <w:tc>
          <w:tcPr>
            <w:tcW w:w="0" w:type="auto"/>
            <w:hideMark/>
          </w:tcPr>
          <w:p w14:paraId="3EC833FD"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217F45F5"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Product sub-category</w:t>
            </w:r>
          </w:p>
        </w:tc>
      </w:tr>
      <w:tr w:rsidR="002A2F6D" w:rsidRPr="00FB47A0" w14:paraId="50086EBE" w14:textId="77777777" w:rsidTr="002A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B84A0"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Product Name</w:t>
            </w:r>
          </w:p>
        </w:tc>
        <w:tc>
          <w:tcPr>
            <w:tcW w:w="0" w:type="auto"/>
            <w:hideMark/>
          </w:tcPr>
          <w:p w14:paraId="393BA460"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Text</w:t>
            </w:r>
          </w:p>
        </w:tc>
        <w:tc>
          <w:tcPr>
            <w:tcW w:w="0" w:type="auto"/>
            <w:hideMark/>
          </w:tcPr>
          <w:p w14:paraId="401DBDD5"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Name of the product</w:t>
            </w:r>
          </w:p>
        </w:tc>
      </w:tr>
      <w:tr w:rsidR="002A2F6D" w:rsidRPr="00FB47A0" w14:paraId="2CF4B600" w14:textId="77777777" w:rsidTr="002A2F6D">
        <w:tc>
          <w:tcPr>
            <w:cnfStyle w:val="001000000000" w:firstRow="0" w:lastRow="0" w:firstColumn="1" w:lastColumn="0" w:oddVBand="0" w:evenVBand="0" w:oddHBand="0" w:evenHBand="0" w:firstRowFirstColumn="0" w:firstRowLastColumn="0" w:lastRowFirstColumn="0" w:lastRowLastColumn="0"/>
            <w:tcW w:w="0" w:type="auto"/>
            <w:hideMark/>
          </w:tcPr>
          <w:p w14:paraId="6E8D4B1C"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Sales</w:t>
            </w:r>
          </w:p>
        </w:tc>
        <w:tc>
          <w:tcPr>
            <w:tcW w:w="0" w:type="auto"/>
            <w:hideMark/>
          </w:tcPr>
          <w:p w14:paraId="3D875414"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Decimal</w:t>
            </w:r>
          </w:p>
        </w:tc>
        <w:tc>
          <w:tcPr>
            <w:tcW w:w="0" w:type="auto"/>
            <w:hideMark/>
          </w:tcPr>
          <w:p w14:paraId="0BB1541E"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Revenue generated from the sale</w:t>
            </w:r>
          </w:p>
        </w:tc>
      </w:tr>
      <w:tr w:rsidR="002A2F6D" w:rsidRPr="00FB47A0" w14:paraId="24599E3B" w14:textId="77777777" w:rsidTr="002A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6F332"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Quantity</w:t>
            </w:r>
          </w:p>
        </w:tc>
        <w:tc>
          <w:tcPr>
            <w:tcW w:w="0" w:type="auto"/>
            <w:hideMark/>
          </w:tcPr>
          <w:p w14:paraId="16DC8CCC"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Integer</w:t>
            </w:r>
          </w:p>
        </w:tc>
        <w:tc>
          <w:tcPr>
            <w:tcW w:w="0" w:type="auto"/>
            <w:hideMark/>
          </w:tcPr>
          <w:p w14:paraId="26123A77"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Number of units sold</w:t>
            </w:r>
          </w:p>
        </w:tc>
      </w:tr>
      <w:tr w:rsidR="002A2F6D" w:rsidRPr="00FB47A0" w14:paraId="3B61F9D0" w14:textId="77777777" w:rsidTr="002A2F6D">
        <w:tc>
          <w:tcPr>
            <w:cnfStyle w:val="001000000000" w:firstRow="0" w:lastRow="0" w:firstColumn="1" w:lastColumn="0" w:oddVBand="0" w:evenVBand="0" w:oddHBand="0" w:evenHBand="0" w:firstRowFirstColumn="0" w:firstRowLastColumn="0" w:lastRowFirstColumn="0" w:lastRowLastColumn="0"/>
            <w:tcW w:w="0" w:type="auto"/>
            <w:hideMark/>
          </w:tcPr>
          <w:p w14:paraId="1D17FD5A"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Discount</w:t>
            </w:r>
          </w:p>
        </w:tc>
        <w:tc>
          <w:tcPr>
            <w:tcW w:w="0" w:type="auto"/>
            <w:hideMark/>
          </w:tcPr>
          <w:p w14:paraId="3C5F16D9"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Decimal</w:t>
            </w:r>
          </w:p>
        </w:tc>
        <w:tc>
          <w:tcPr>
            <w:tcW w:w="0" w:type="auto"/>
            <w:hideMark/>
          </w:tcPr>
          <w:p w14:paraId="26FC62AB" w14:textId="77777777" w:rsidR="002A2F6D" w:rsidRPr="00FB47A0" w:rsidRDefault="002A2F6D" w:rsidP="002A2F6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47A0">
              <w:rPr>
                <w:rFonts w:ascii="Arial" w:hAnsi="Arial" w:cs="Arial"/>
                <w:sz w:val="24"/>
                <w:szCs w:val="24"/>
              </w:rPr>
              <w:t>Discount applied to the sale</w:t>
            </w:r>
          </w:p>
        </w:tc>
      </w:tr>
      <w:tr w:rsidR="002A2F6D" w:rsidRPr="00FB47A0" w14:paraId="11E8F8C2" w14:textId="77777777" w:rsidTr="002A2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9632D" w14:textId="77777777" w:rsidR="002A2F6D" w:rsidRPr="00FB47A0" w:rsidRDefault="002A2F6D" w:rsidP="002A2F6D">
            <w:pPr>
              <w:spacing w:after="160" w:line="259" w:lineRule="auto"/>
              <w:rPr>
                <w:rFonts w:ascii="Arial" w:hAnsi="Arial" w:cs="Arial"/>
                <w:sz w:val="24"/>
                <w:szCs w:val="24"/>
              </w:rPr>
            </w:pPr>
            <w:r w:rsidRPr="00FB47A0">
              <w:rPr>
                <w:rFonts w:ascii="Arial" w:hAnsi="Arial" w:cs="Arial"/>
                <w:sz w:val="24"/>
                <w:szCs w:val="24"/>
              </w:rPr>
              <w:t>Profit</w:t>
            </w:r>
          </w:p>
        </w:tc>
        <w:tc>
          <w:tcPr>
            <w:tcW w:w="0" w:type="auto"/>
            <w:hideMark/>
          </w:tcPr>
          <w:p w14:paraId="3B1E7B2E"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Decimal</w:t>
            </w:r>
          </w:p>
        </w:tc>
        <w:tc>
          <w:tcPr>
            <w:tcW w:w="0" w:type="auto"/>
            <w:hideMark/>
          </w:tcPr>
          <w:p w14:paraId="1B6878A4" w14:textId="77777777" w:rsidR="002A2F6D" w:rsidRPr="00FB47A0" w:rsidRDefault="002A2F6D" w:rsidP="002A2F6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47A0">
              <w:rPr>
                <w:rFonts w:ascii="Arial" w:hAnsi="Arial" w:cs="Arial"/>
                <w:sz w:val="24"/>
                <w:szCs w:val="24"/>
              </w:rPr>
              <w:t>Profit generated from the sale</w:t>
            </w:r>
          </w:p>
        </w:tc>
      </w:tr>
    </w:tbl>
    <w:p w14:paraId="1C04FE2F" w14:textId="77777777" w:rsidR="003754E1" w:rsidRPr="00FB47A0" w:rsidRDefault="003754E1" w:rsidP="00C22344">
      <w:pPr>
        <w:rPr>
          <w:rFonts w:ascii="Arial" w:hAnsi="Arial" w:cs="Arial"/>
        </w:rPr>
      </w:pPr>
    </w:p>
    <w:p w14:paraId="06366426" w14:textId="77777777" w:rsidR="003754E1" w:rsidRPr="00FB47A0" w:rsidRDefault="003754E1" w:rsidP="00C22344">
      <w:pPr>
        <w:rPr>
          <w:rFonts w:ascii="Arial" w:hAnsi="Arial" w:cs="Arial"/>
        </w:rPr>
      </w:pPr>
    </w:p>
    <w:p w14:paraId="55965B43" w14:textId="77777777" w:rsidR="00AF1178" w:rsidRPr="00FB47A0" w:rsidRDefault="00AF1178" w:rsidP="00C22344">
      <w:pPr>
        <w:rPr>
          <w:rFonts w:ascii="Arial" w:hAnsi="Arial" w:cs="Arial"/>
        </w:rPr>
      </w:pPr>
    </w:p>
    <w:p w14:paraId="72115687" w14:textId="77777777" w:rsidR="00AF1178" w:rsidRPr="00FB47A0" w:rsidRDefault="00AF1178" w:rsidP="00C22344">
      <w:pPr>
        <w:rPr>
          <w:rFonts w:ascii="Arial" w:hAnsi="Arial" w:cs="Arial"/>
        </w:rPr>
      </w:pPr>
    </w:p>
    <w:p w14:paraId="4CF7DDA2" w14:textId="73F32BEF" w:rsidR="00AF1178" w:rsidRPr="00FB47A0" w:rsidRDefault="003C53EB" w:rsidP="00C22344">
      <w:pPr>
        <w:rPr>
          <w:rFonts w:ascii="Arial" w:hAnsi="Arial" w:cs="Arial"/>
          <w:b/>
          <w:bCs/>
          <w:u w:val="single"/>
        </w:rPr>
      </w:pPr>
      <w:r w:rsidRPr="00FB47A0">
        <w:rPr>
          <w:rFonts w:ascii="Arial" w:hAnsi="Arial" w:cs="Arial"/>
          <w:b/>
          <w:bCs/>
          <w:sz w:val="28"/>
          <w:szCs w:val="28"/>
          <w:u w:val="single"/>
        </w:rPr>
        <w:lastRenderedPageBreak/>
        <w:t xml:space="preserve">4. </w:t>
      </w:r>
      <w:r w:rsidR="003754E1" w:rsidRPr="00FB47A0">
        <w:rPr>
          <w:rFonts w:ascii="Arial" w:hAnsi="Arial" w:cs="Arial"/>
          <w:b/>
          <w:bCs/>
          <w:sz w:val="28"/>
          <w:szCs w:val="28"/>
          <w:u w:val="single"/>
        </w:rPr>
        <w:t>DATA CLEANING</w:t>
      </w:r>
      <w:r w:rsidR="001736CA" w:rsidRPr="00FB47A0">
        <w:rPr>
          <w:rFonts w:ascii="Arial" w:hAnsi="Arial" w:cs="Arial"/>
          <w:b/>
          <w:bCs/>
          <w:sz w:val="28"/>
          <w:szCs w:val="28"/>
          <w:u w:val="single"/>
        </w:rPr>
        <w:t>:</w:t>
      </w:r>
      <w:r w:rsidR="00A665D5" w:rsidRPr="00FB47A0">
        <w:rPr>
          <w:rFonts w:ascii="Arial" w:hAnsi="Arial" w:cs="Arial"/>
          <w:b/>
          <w:bCs/>
          <w:sz w:val="28"/>
          <w:szCs w:val="28"/>
          <w:u w:val="single"/>
        </w:rPr>
        <w:t xml:space="preserve"> </w:t>
      </w:r>
      <w:r w:rsidR="00A665D5" w:rsidRPr="00FB47A0">
        <w:rPr>
          <w:rFonts w:ascii="Arial" w:hAnsi="Arial" w:cs="Arial"/>
          <w:i/>
          <w:iCs/>
          <w:u w:val="single"/>
        </w:rPr>
        <w:t>(all data cleaning in: Excel Power Query)</w:t>
      </w:r>
      <w:r w:rsidR="00A665D5" w:rsidRPr="00FB47A0">
        <w:rPr>
          <w:rFonts w:ascii="Arial" w:hAnsi="Arial" w:cs="Arial"/>
          <w:b/>
          <w:bCs/>
          <w:u w:val="single"/>
        </w:rPr>
        <w:t xml:space="preserve"> </w:t>
      </w:r>
    </w:p>
    <w:p w14:paraId="1B8C10B5" w14:textId="0278BEC2" w:rsidR="006200B5" w:rsidRPr="00FB47A0" w:rsidRDefault="003C53EB" w:rsidP="006200B5">
      <w:pPr>
        <w:rPr>
          <w:rFonts w:ascii="Arial" w:hAnsi="Arial" w:cs="Arial"/>
          <w:b/>
          <w:bCs/>
          <w:sz w:val="24"/>
          <w:szCs w:val="24"/>
        </w:rPr>
      </w:pPr>
      <w:r w:rsidRPr="00FB47A0">
        <w:rPr>
          <w:rFonts w:ascii="Arial" w:hAnsi="Arial" w:cs="Arial"/>
          <w:b/>
          <w:bCs/>
          <w:sz w:val="24"/>
          <w:szCs w:val="24"/>
        </w:rPr>
        <w:t>4</w:t>
      </w:r>
      <w:r w:rsidR="006200B5" w:rsidRPr="00FB47A0">
        <w:rPr>
          <w:rFonts w:ascii="Arial" w:hAnsi="Arial" w:cs="Arial"/>
          <w:b/>
          <w:bCs/>
          <w:sz w:val="24"/>
          <w:szCs w:val="24"/>
        </w:rPr>
        <w:t>.1 Missing Values</w:t>
      </w:r>
    </w:p>
    <w:p w14:paraId="6769B9B5" w14:textId="77777777" w:rsidR="006200B5" w:rsidRPr="00FB47A0" w:rsidRDefault="006200B5" w:rsidP="006200B5">
      <w:pPr>
        <w:rPr>
          <w:rFonts w:ascii="Arial" w:hAnsi="Arial" w:cs="Arial"/>
          <w:sz w:val="24"/>
          <w:szCs w:val="24"/>
        </w:rPr>
      </w:pPr>
      <w:r w:rsidRPr="00FB47A0">
        <w:rPr>
          <w:rFonts w:ascii="Arial" w:hAnsi="Arial" w:cs="Arial"/>
          <w:sz w:val="24"/>
          <w:szCs w:val="24"/>
        </w:rPr>
        <w:t>The dataset was checked for missing values in the Customer ID, Product Name, Sales, Order Date, and Profit columns. No missing entries were identified.</w:t>
      </w:r>
    </w:p>
    <w:p w14:paraId="5E06394E" w14:textId="0ECF60B8" w:rsidR="006200B5" w:rsidRPr="00FB47A0" w:rsidRDefault="003C53EB" w:rsidP="006200B5">
      <w:pPr>
        <w:rPr>
          <w:rFonts w:ascii="Arial" w:hAnsi="Arial" w:cs="Arial"/>
          <w:b/>
          <w:bCs/>
          <w:sz w:val="24"/>
          <w:szCs w:val="24"/>
        </w:rPr>
      </w:pPr>
      <w:r w:rsidRPr="00FB47A0">
        <w:rPr>
          <w:rFonts w:ascii="Arial" w:hAnsi="Arial" w:cs="Arial"/>
          <w:b/>
          <w:bCs/>
          <w:sz w:val="24"/>
          <w:szCs w:val="24"/>
        </w:rPr>
        <w:t>4</w:t>
      </w:r>
      <w:r w:rsidR="006200B5" w:rsidRPr="00FB47A0">
        <w:rPr>
          <w:rFonts w:ascii="Arial" w:hAnsi="Arial" w:cs="Arial"/>
          <w:b/>
          <w:bCs/>
          <w:sz w:val="24"/>
          <w:szCs w:val="24"/>
        </w:rPr>
        <w:t>.2 Duplicates</w:t>
      </w:r>
    </w:p>
    <w:p w14:paraId="2FD15C66" w14:textId="77777777" w:rsidR="006200B5" w:rsidRPr="00FB47A0" w:rsidRDefault="006200B5" w:rsidP="006200B5">
      <w:pPr>
        <w:rPr>
          <w:rFonts w:ascii="Arial" w:hAnsi="Arial" w:cs="Arial"/>
          <w:sz w:val="24"/>
          <w:szCs w:val="24"/>
        </w:rPr>
      </w:pPr>
      <w:r w:rsidRPr="00FB47A0">
        <w:rPr>
          <w:rFonts w:ascii="Arial" w:hAnsi="Arial" w:cs="Arial"/>
          <w:sz w:val="24"/>
          <w:szCs w:val="24"/>
        </w:rPr>
        <w:t>The dataset was checked for duplicate records. No duplicate records were identified.</w:t>
      </w:r>
    </w:p>
    <w:p w14:paraId="72F7CE8E" w14:textId="0583AC3D" w:rsidR="006200B5" w:rsidRPr="00FB47A0" w:rsidRDefault="003C53EB" w:rsidP="006200B5">
      <w:pPr>
        <w:rPr>
          <w:rFonts w:ascii="Arial" w:hAnsi="Arial" w:cs="Arial"/>
          <w:b/>
          <w:bCs/>
          <w:sz w:val="24"/>
          <w:szCs w:val="24"/>
        </w:rPr>
      </w:pPr>
      <w:r w:rsidRPr="00FB47A0">
        <w:rPr>
          <w:rFonts w:ascii="Arial" w:hAnsi="Arial" w:cs="Arial"/>
          <w:b/>
          <w:bCs/>
          <w:sz w:val="24"/>
          <w:szCs w:val="24"/>
        </w:rPr>
        <w:t>4</w:t>
      </w:r>
      <w:r w:rsidR="006200B5" w:rsidRPr="00FB47A0">
        <w:rPr>
          <w:rFonts w:ascii="Arial" w:hAnsi="Arial" w:cs="Arial"/>
          <w:b/>
          <w:bCs/>
          <w:sz w:val="24"/>
          <w:szCs w:val="24"/>
        </w:rPr>
        <w:t>.</w:t>
      </w:r>
      <w:r w:rsidR="00F43FE1" w:rsidRPr="00FB47A0">
        <w:rPr>
          <w:rFonts w:ascii="Arial" w:hAnsi="Arial" w:cs="Arial"/>
          <w:b/>
          <w:bCs/>
          <w:sz w:val="24"/>
          <w:szCs w:val="24"/>
        </w:rPr>
        <w:t>3</w:t>
      </w:r>
      <w:r w:rsidR="006200B5" w:rsidRPr="00FB47A0">
        <w:rPr>
          <w:rFonts w:ascii="Arial" w:hAnsi="Arial" w:cs="Arial"/>
          <w:b/>
          <w:bCs/>
          <w:sz w:val="24"/>
          <w:szCs w:val="24"/>
        </w:rPr>
        <w:t xml:space="preserve"> Data Consistency</w:t>
      </w:r>
    </w:p>
    <w:p w14:paraId="48E75E43" w14:textId="77777777" w:rsidR="00F43FE1" w:rsidRPr="00FB47A0" w:rsidRDefault="00F43FE1" w:rsidP="006200B5">
      <w:pPr>
        <w:rPr>
          <w:rFonts w:ascii="Arial" w:hAnsi="Arial" w:cs="Arial"/>
          <w:sz w:val="24"/>
          <w:szCs w:val="24"/>
        </w:rPr>
      </w:pPr>
      <w:r w:rsidRPr="00FB47A0">
        <w:rPr>
          <w:rFonts w:ascii="Arial" w:hAnsi="Arial" w:cs="Arial"/>
          <w:sz w:val="24"/>
          <w:szCs w:val="24"/>
        </w:rPr>
        <w:t>Inconsistencies were identified in the formatting of numerical values in the Sales, Profit, and Discount columns. The decimal separator was standardised to ensure that the values were correctly recognised as numerical data. The affected columns were converted to the appropriate decimal number format using Power Query.</w:t>
      </w:r>
    </w:p>
    <w:p w14:paraId="2AD3D26C" w14:textId="4C0ABDE5" w:rsidR="00F43FE1" w:rsidRPr="00FB47A0" w:rsidRDefault="003C53EB" w:rsidP="00F43FE1">
      <w:pPr>
        <w:rPr>
          <w:rFonts w:ascii="Arial" w:hAnsi="Arial" w:cs="Arial"/>
          <w:b/>
          <w:bCs/>
          <w:sz w:val="24"/>
          <w:szCs w:val="24"/>
        </w:rPr>
      </w:pPr>
      <w:r w:rsidRPr="00FB47A0">
        <w:rPr>
          <w:rFonts w:ascii="Arial" w:hAnsi="Arial" w:cs="Arial"/>
          <w:b/>
          <w:bCs/>
          <w:sz w:val="24"/>
          <w:szCs w:val="24"/>
        </w:rPr>
        <w:t>4</w:t>
      </w:r>
      <w:r w:rsidR="00F43FE1" w:rsidRPr="00FB47A0">
        <w:rPr>
          <w:rFonts w:ascii="Arial" w:hAnsi="Arial" w:cs="Arial"/>
          <w:b/>
          <w:bCs/>
          <w:sz w:val="24"/>
          <w:szCs w:val="24"/>
        </w:rPr>
        <w:t>.</w:t>
      </w:r>
      <w:r w:rsidR="00F43FE1" w:rsidRPr="00FB47A0">
        <w:rPr>
          <w:rFonts w:ascii="Arial" w:hAnsi="Arial" w:cs="Arial"/>
          <w:b/>
          <w:bCs/>
          <w:sz w:val="24"/>
          <w:szCs w:val="24"/>
        </w:rPr>
        <w:t>4</w:t>
      </w:r>
      <w:r w:rsidR="00F43FE1" w:rsidRPr="00FB47A0">
        <w:rPr>
          <w:rFonts w:ascii="Arial" w:hAnsi="Arial" w:cs="Arial"/>
          <w:b/>
          <w:bCs/>
          <w:sz w:val="24"/>
          <w:szCs w:val="24"/>
        </w:rPr>
        <w:t xml:space="preserve"> Incorrect Data Types</w:t>
      </w:r>
    </w:p>
    <w:p w14:paraId="013537CF" w14:textId="77777777" w:rsidR="00F43FE1" w:rsidRPr="00FB47A0" w:rsidRDefault="00F43FE1" w:rsidP="006200B5">
      <w:pPr>
        <w:rPr>
          <w:rFonts w:ascii="Arial" w:hAnsi="Arial" w:cs="Arial"/>
          <w:sz w:val="24"/>
          <w:szCs w:val="24"/>
        </w:rPr>
      </w:pPr>
      <w:r w:rsidRPr="00FB47A0">
        <w:rPr>
          <w:rFonts w:ascii="Arial" w:hAnsi="Arial" w:cs="Arial"/>
          <w:sz w:val="24"/>
          <w:szCs w:val="24"/>
        </w:rPr>
        <w:t>The data types of all columns were reviewed and corrected where necessary using Power Query. Date fields such as Order Date and Ship Date were set to Date, numerical fields such as Sales, Profit and Discount were converted to Decimal Number, and fields such as Row ID and Quantity were set to Whole Number. Text-based fields such as Order ID, Customer ID, Product ID, and Product Name were set to Text. This ensured that each column had an appropriate data type for analysis.</w:t>
      </w:r>
    </w:p>
    <w:p w14:paraId="4815B4E6" w14:textId="77777777" w:rsidR="00AF1178" w:rsidRPr="00FB47A0" w:rsidRDefault="00AF1178" w:rsidP="006200B5">
      <w:pPr>
        <w:rPr>
          <w:rFonts w:ascii="Arial" w:hAnsi="Arial" w:cs="Arial"/>
          <w:sz w:val="24"/>
          <w:szCs w:val="24"/>
        </w:rPr>
      </w:pPr>
    </w:p>
    <w:p w14:paraId="75D86B40" w14:textId="3283B14A" w:rsidR="006200B5" w:rsidRPr="00FB47A0" w:rsidRDefault="006200B5" w:rsidP="006200B5">
      <w:pPr>
        <w:rPr>
          <w:rFonts w:ascii="Arial" w:hAnsi="Arial" w:cs="Arial"/>
          <w:b/>
          <w:bCs/>
          <w:sz w:val="24"/>
          <w:szCs w:val="24"/>
        </w:rPr>
      </w:pPr>
      <w:r w:rsidRPr="00FB47A0">
        <w:rPr>
          <w:rFonts w:ascii="Arial" w:hAnsi="Arial" w:cs="Arial"/>
          <w:b/>
          <w:bCs/>
          <w:sz w:val="24"/>
          <w:szCs w:val="24"/>
        </w:rPr>
        <w:t>Overall Conclusion</w:t>
      </w:r>
    </w:p>
    <w:p w14:paraId="5F0C0616" w14:textId="10FFF04D" w:rsidR="00D239B8" w:rsidRPr="00FB47A0" w:rsidRDefault="00695DBD" w:rsidP="00C22344">
      <w:pPr>
        <w:rPr>
          <w:rFonts w:ascii="Arial" w:hAnsi="Arial" w:cs="Arial"/>
          <w:sz w:val="24"/>
          <w:szCs w:val="24"/>
        </w:rPr>
      </w:pPr>
      <w:r w:rsidRPr="00FB47A0">
        <w:rPr>
          <w:rFonts w:ascii="Arial" w:hAnsi="Arial" w:cs="Arial"/>
          <w:sz w:val="24"/>
          <w:szCs w:val="24"/>
        </w:rPr>
        <w:t>The Superstore dataset required some standardisation during the cleaning process. No missing values or duplicate records were identified. Numerical formatting and data types were reviewed and standardised where necessary, while categorical and text fields were checked for consistency. The dataset was therefore considered clean, structured, and ready for further analysis.</w:t>
      </w:r>
    </w:p>
    <w:p w14:paraId="66F78665" w14:textId="77777777" w:rsidR="00AF1178" w:rsidRPr="00FB47A0" w:rsidRDefault="00AF1178" w:rsidP="00C22344">
      <w:pPr>
        <w:rPr>
          <w:rFonts w:ascii="Arial" w:hAnsi="Arial" w:cs="Arial"/>
          <w:sz w:val="24"/>
          <w:szCs w:val="24"/>
        </w:rPr>
      </w:pPr>
    </w:p>
    <w:p w14:paraId="2CBA8C6A" w14:textId="77777777" w:rsidR="00AF1178" w:rsidRPr="00FB47A0" w:rsidRDefault="00AF1178" w:rsidP="00C22344">
      <w:pPr>
        <w:rPr>
          <w:rFonts w:ascii="Arial" w:hAnsi="Arial" w:cs="Arial"/>
          <w:sz w:val="24"/>
          <w:szCs w:val="24"/>
        </w:rPr>
      </w:pPr>
    </w:p>
    <w:p w14:paraId="0312CDD9" w14:textId="77777777" w:rsidR="00AF1178" w:rsidRPr="00FB47A0" w:rsidRDefault="00AF1178" w:rsidP="00C22344">
      <w:pPr>
        <w:rPr>
          <w:rFonts w:ascii="Arial" w:hAnsi="Arial" w:cs="Arial"/>
          <w:sz w:val="24"/>
          <w:szCs w:val="24"/>
        </w:rPr>
      </w:pPr>
    </w:p>
    <w:p w14:paraId="6BF837A4" w14:textId="77777777" w:rsidR="00AF1178" w:rsidRPr="00FB47A0" w:rsidRDefault="00AF1178" w:rsidP="00C22344">
      <w:pPr>
        <w:rPr>
          <w:rFonts w:ascii="Arial" w:hAnsi="Arial" w:cs="Arial"/>
          <w:sz w:val="24"/>
          <w:szCs w:val="24"/>
        </w:rPr>
      </w:pPr>
    </w:p>
    <w:p w14:paraId="1B7180C6" w14:textId="77777777" w:rsidR="00AF1178" w:rsidRPr="00FB47A0" w:rsidRDefault="00AF1178" w:rsidP="00C22344">
      <w:pPr>
        <w:rPr>
          <w:rFonts w:ascii="Arial" w:hAnsi="Arial" w:cs="Arial"/>
          <w:sz w:val="24"/>
          <w:szCs w:val="24"/>
        </w:rPr>
      </w:pPr>
    </w:p>
    <w:p w14:paraId="1BD68358" w14:textId="77777777" w:rsidR="00AF1178" w:rsidRPr="00FB47A0" w:rsidRDefault="00AF1178" w:rsidP="00C22344">
      <w:pPr>
        <w:rPr>
          <w:rFonts w:ascii="Arial" w:hAnsi="Arial" w:cs="Arial"/>
          <w:sz w:val="24"/>
          <w:szCs w:val="24"/>
        </w:rPr>
      </w:pPr>
    </w:p>
    <w:p w14:paraId="42D3F3A8" w14:textId="77777777" w:rsidR="00AF1178" w:rsidRPr="00FB47A0" w:rsidRDefault="00AF1178" w:rsidP="00C22344">
      <w:pPr>
        <w:rPr>
          <w:rFonts w:ascii="Arial" w:hAnsi="Arial" w:cs="Arial"/>
          <w:sz w:val="24"/>
          <w:szCs w:val="24"/>
        </w:rPr>
      </w:pPr>
    </w:p>
    <w:p w14:paraId="59B0D857" w14:textId="77777777" w:rsidR="00AF1178" w:rsidRPr="00FB47A0" w:rsidRDefault="00AF1178" w:rsidP="00C22344">
      <w:pPr>
        <w:rPr>
          <w:rFonts w:ascii="Arial" w:hAnsi="Arial" w:cs="Arial"/>
          <w:sz w:val="24"/>
          <w:szCs w:val="24"/>
        </w:rPr>
      </w:pPr>
    </w:p>
    <w:p w14:paraId="7301029D" w14:textId="77777777" w:rsidR="00AF1178" w:rsidRPr="00FB47A0" w:rsidRDefault="00AF1178" w:rsidP="00C22344">
      <w:pPr>
        <w:rPr>
          <w:rFonts w:ascii="Arial" w:hAnsi="Arial" w:cs="Arial"/>
          <w:sz w:val="24"/>
          <w:szCs w:val="24"/>
        </w:rPr>
      </w:pPr>
    </w:p>
    <w:p w14:paraId="6742C59A" w14:textId="77777777" w:rsidR="00AF1178" w:rsidRPr="00FB47A0" w:rsidRDefault="00AF1178" w:rsidP="00C22344">
      <w:pPr>
        <w:rPr>
          <w:rFonts w:ascii="Arial" w:hAnsi="Arial" w:cs="Arial"/>
          <w:sz w:val="24"/>
          <w:szCs w:val="24"/>
        </w:rPr>
      </w:pPr>
    </w:p>
    <w:p w14:paraId="287A702B" w14:textId="59F1147D" w:rsidR="003C53EB" w:rsidRPr="00FB47A0" w:rsidRDefault="003C53EB" w:rsidP="003C53EB">
      <w:pPr>
        <w:rPr>
          <w:rFonts w:ascii="Arial" w:hAnsi="Arial" w:cs="Arial"/>
          <w:i/>
          <w:iCs/>
          <w:u w:val="single"/>
        </w:rPr>
      </w:pPr>
      <w:r w:rsidRPr="00FB47A0">
        <w:rPr>
          <w:rFonts w:ascii="Arial" w:hAnsi="Arial" w:cs="Arial"/>
          <w:b/>
          <w:bCs/>
          <w:sz w:val="28"/>
          <w:szCs w:val="28"/>
          <w:u w:val="single"/>
        </w:rPr>
        <w:lastRenderedPageBreak/>
        <w:t>5</w:t>
      </w:r>
      <w:r w:rsidRPr="00FB47A0">
        <w:rPr>
          <w:rFonts w:ascii="Arial" w:hAnsi="Arial" w:cs="Arial"/>
          <w:b/>
          <w:bCs/>
          <w:sz w:val="28"/>
          <w:szCs w:val="28"/>
          <w:u w:val="single"/>
        </w:rPr>
        <w:t>. Calculated Fields</w:t>
      </w:r>
      <w:r w:rsidRPr="00FB47A0">
        <w:rPr>
          <w:rFonts w:ascii="Arial" w:hAnsi="Arial" w:cs="Arial"/>
          <w:i/>
          <w:iCs/>
          <w:sz w:val="28"/>
          <w:szCs w:val="28"/>
          <w:u w:val="single"/>
        </w:rPr>
        <w:t xml:space="preserve"> </w:t>
      </w:r>
      <w:r w:rsidRPr="00FB47A0">
        <w:rPr>
          <w:rFonts w:ascii="Arial" w:hAnsi="Arial" w:cs="Arial"/>
          <w:i/>
          <w:iCs/>
          <w:u w:val="single"/>
        </w:rPr>
        <w:t>(refer to Analysis Excel</w:t>
      </w:r>
      <w:r w:rsidR="00AF1178" w:rsidRPr="00FB47A0">
        <w:rPr>
          <w:rFonts w:ascii="Arial" w:hAnsi="Arial" w:cs="Arial"/>
          <w:i/>
          <w:iCs/>
          <w:u w:val="single"/>
        </w:rPr>
        <w:t xml:space="preserve"> workbook</w:t>
      </w:r>
      <w:r w:rsidRPr="00FB47A0">
        <w:rPr>
          <w:rFonts w:ascii="Arial" w:hAnsi="Arial" w:cs="Arial"/>
          <w:i/>
          <w:iCs/>
          <w:u w:val="single"/>
        </w:rPr>
        <w:t>)</w:t>
      </w:r>
    </w:p>
    <w:p w14:paraId="7C2DDC83" w14:textId="18555D9E" w:rsidR="003C53EB" w:rsidRPr="00FB47A0" w:rsidRDefault="003C53EB" w:rsidP="003C53EB">
      <w:pPr>
        <w:rPr>
          <w:rFonts w:ascii="Arial" w:hAnsi="Arial" w:cs="Arial"/>
          <w:sz w:val="24"/>
          <w:szCs w:val="24"/>
        </w:rPr>
      </w:pPr>
      <w:r w:rsidRPr="00FB47A0">
        <w:rPr>
          <w:rFonts w:ascii="Arial" w:hAnsi="Arial" w:cs="Arial"/>
          <w:sz w:val="24"/>
          <w:szCs w:val="24"/>
        </w:rPr>
        <w:t>Several calculated fields were created to support further analysis and reporting. The formulas used for each calculated field are included directly in the Excel sheet, allowing them to be reviewed and verified.</w:t>
      </w:r>
    </w:p>
    <w:p w14:paraId="067184F4" w14:textId="77777777" w:rsidR="003C53EB" w:rsidRPr="00FB47A0" w:rsidRDefault="003C53EB" w:rsidP="003C53EB">
      <w:pPr>
        <w:rPr>
          <w:rFonts w:ascii="Arial" w:hAnsi="Arial" w:cs="Arial"/>
          <w:sz w:val="24"/>
          <w:szCs w:val="24"/>
        </w:rPr>
      </w:pPr>
      <w:r w:rsidRPr="00FB47A0">
        <w:rPr>
          <w:rFonts w:ascii="Arial" w:hAnsi="Arial" w:cs="Arial"/>
          <w:sz w:val="24"/>
          <w:szCs w:val="24"/>
        </w:rPr>
        <w:t>The following calculated fields were added as new columns:</w:t>
      </w:r>
    </w:p>
    <w:p w14:paraId="4C0645C1" w14:textId="77777777" w:rsidR="003C53EB" w:rsidRPr="00FB47A0" w:rsidRDefault="003C53EB" w:rsidP="003C53EB">
      <w:pPr>
        <w:numPr>
          <w:ilvl w:val="0"/>
          <w:numId w:val="1"/>
        </w:numPr>
        <w:rPr>
          <w:rFonts w:ascii="Arial" w:hAnsi="Arial" w:cs="Arial"/>
          <w:sz w:val="24"/>
          <w:szCs w:val="24"/>
        </w:rPr>
      </w:pPr>
      <w:r w:rsidRPr="00FB47A0">
        <w:rPr>
          <w:rFonts w:ascii="Arial" w:hAnsi="Arial" w:cs="Arial"/>
          <w:b/>
          <w:bCs/>
          <w:sz w:val="24"/>
          <w:szCs w:val="24"/>
        </w:rPr>
        <w:t>Year</w:t>
      </w:r>
      <w:r w:rsidRPr="00FB47A0">
        <w:rPr>
          <w:rFonts w:ascii="Arial" w:hAnsi="Arial" w:cs="Arial"/>
          <w:sz w:val="24"/>
          <w:szCs w:val="24"/>
        </w:rPr>
        <w:t xml:space="preserve"> – extracted from the Order Date to identify the year in which each order was placed. </w:t>
      </w:r>
    </w:p>
    <w:p w14:paraId="27AED109" w14:textId="77777777" w:rsidR="003C53EB" w:rsidRPr="00FB47A0" w:rsidRDefault="003C53EB" w:rsidP="003C53EB">
      <w:pPr>
        <w:numPr>
          <w:ilvl w:val="0"/>
          <w:numId w:val="1"/>
        </w:numPr>
        <w:rPr>
          <w:rFonts w:ascii="Arial" w:hAnsi="Arial" w:cs="Arial"/>
          <w:sz w:val="24"/>
          <w:szCs w:val="24"/>
        </w:rPr>
      </w:pPr>
      <w:r w:rsidRPr="00FB47A0">
        <w:rPr>
          <w:rFonts w:ascii="Arial" w:hAnsi="Arial" w:cs="Arial"/>
          <w:b/>
          <w:bCs/>
          <w:sz w:val="24"/>
          <w:szCs w:val="24"/>
        </w:rPr>
        <w:t>Month</w:t>
      </w:r>
      <w:r w:rsidRPr="00FB47A0">
        <w:rPr>
          <w:rFonts w:ascii="Arial" w:hAnsi="Arial" w:cs="Arial"/>
          <w:sz w:val="24"/>
          <w:szCs w:val="24"/>
        </w:rPr>
        <w:t xml:space="preserve"> – extracted from the Order Date to identify the month in which each order was placed. </w:t>
      </w:r>
    </w:p>
    <w:p w14:paraId="78960A87" w14:textId="77777777" w:rsidR="003C53EB" w:rsidRPr="00FB47A0" w:rsidRDefault="003C53EB" w:rsidP="003C53EB">
      <w:pPr>
        <w:numPr>
          <w:ilvl w:val="0"/>
          <w:numId w:val="1"/>
        </w:numPr>
        <w:rPr>
          <w:rFonts w:ascii="Arial" w:hAnsi="Arial" w:cs="Arial"/>
          <w:sz w:val="24"/>
          <w:szCs w:val="24"/>
        </w:rPr>
      </w:pPr>
      <w:r w:rsidRPr="00FB47A0">
        <w:rPr>
          <w:rFonts w:ascii="Arial" w:hAnsi="Arial" w:cs="Arial"/>
          <w:b/>
          <w:bCs/>
          <w:sz w:val="24"/>
          <w:szCs w:val="24"/>
        </w:rPr>
        <w:t>Year-Month</w:t>
      </w:r>
      <w:r w:rsidRPr="00FB47A0">
        <w:rPr>
          <w:rFonts w:ascii="Arial" w:hAnsi="Arial" w:cs="Arial"/>
          <w:sz w:val="24"/>
          <w:szCs w:val="24"/>
        </w:rPr>
        <w:t xml:space="preserve"> – combines the year and month to support chronological monthly trend analysis. </w:t>
      </w:r>
    </w:p>
    <w:p w14:paraId="2F1EC917" w14:textId="77777777" w:rsidR="003C53EB" w:rsidRPr="00FB47A0" w:rsidRDefault="003C53EB" w:rsidP="003C53EB">
      <w:pPr>
        <w:numPr>
          <w:ilvl w:val="0"/>
          <w:numId w:val="1"/>
        </w:numPr>
        <w:rPr>
          <w:rFonts w:ascii="Arial" w:hAnsi="Arial" w:cs="Arial"/>
          <w:sz w:val="24"/>
          <w:szCs w:val="24"/>
        </w:rPr>
      </w:pPr>
      <w:r w:rsidRPr="00FB47A0">
        <w:rPr>
          <w:rFonts w:ascii="Arial" w:hAnsi="Arial" w:cs="Arial"/>
          <w:b/>
          <w:bCs/>
          <w:sz w:val="24"/>
          <w:szCs w:val="24"/>
        </w:rPr>
        <w:t>Profit Margin (%)</w:t>
      </w:r>
      <w:r w:rsidRPr="00FB47A0">
        <w:rPr>
          <w:rFonts w:ascii="Arial" w:hAnsi="Arial" w:cs="Arial"/>
          <w:sz w:val="24"/>
          <w:szCs w:val="24"/>
        </w:rPr>
        <w:t xml:space="preserve"> – calculated as Profit divided by Sales to measure the percentage of sales retained as profit. </w:t>
      </w:r>
    </w:p>
    <w:p w14:paraId="4B154E7F" w14:textId="4BBA98E3" w:rsidR="003C53EB" w:rsidRPr="00FB47A0" w:rsidRDefault="003C53EB" w:rsidP="003C53EB">
      <w:pPr>
        <w:rPr>
          <w:rFonts w:ascii="Arial" w:hAnsi="Arial" w:cs="Arial"/>
          <w:sz w:val="24"/>
          <w:szCs w:val="24"/>
        </w:rPr>
      </w:pPr>
      <w:r w:rsidRPr="00FB47A0">
        <w:rPr>
          <w:rFonts w:ascii="Arial" w:hAnsi="Arial" w:cs="Arial"/>
          <w:sz w:val="24"/>
          <w:szCs w:val="24"/>
        </w:rPr>
        <w:t xml:space="preserve">The </w:t>
      </w:r>
      <w:r w:rsidRPr="00FB47A0">
        <w:rPr>
          <w:rFonts w:ascii="Arial" w:hAnsi="Arial" w:cs="Arial"/>
          <w:b/>
          <w:bCs/>
          <w:sz w:val="24"/>
          <w:szCs w:val="24"/>
        </w:rPr>
        <w:t>Year, Month, Year-Month, and Profit Margin (%)</w:t>
      </w:r>
      <w:r w:rsidRPr="00FB47A0">
        <w:rPr>
          <w:rFonts w:ascii="Arial" w:hAnsi="Arial" w:cs="Arial"/>
          <w:sz w:val="24"/>
          <w:szCs w:val="24"/>
        </w:rPr>
        <w:t xml:space="preserve"> calculations can be viewed directly in the </w:t>
      </w:r>
      <w:r w:rsidRPr="00FB47A0">
        <w:rPr>
          <w:rFonts w:ascii="Arial" w:hAnsi="Arial" w:cs="Arial"/>
          <w:b/>
          <w:bCs/>
          <w:sz w:val="24"/>
          <w:szCs w:val="24"/>
        </w:rPr>
        <w:t xml:space="preserve">Analysis </w:t>
      </w:r>
      <w:r w:rsidR="00AF1178" w:rsidRPr="00FB47A0">
        <w:rPr>
          <w:rFonts w:ascii="Arial" w:hAnsi="Arial" w:cs="Arial"/>
          <w:b/>
          <w:bCs/>
          <w:sz w:val="24"/>
          <w:szCs w:val="24"/>
        </w:rPr>
        <w:t xml:space="preserve">Excel </w:t>
      </w:r>
      <w:r w:rsidR="00AF1178" w:rsidRPr="00FB47A0">
        <w:rPr>
          <w:rFonts w:ascii="Arial" w:hAnsi="Arial" w:cs="Arial"/>
          <w:b/>
          <w:bCs/>
          <w:sz w:val="24"/>
          <w:szCs w:val="24"/>
        </w:rPr>
        <w:t>workbook</w:t>
      </w:r>
      <w:r w:rsidRPr="00FB47A0">
        <w:rPr>
          <w:rFonts w:ascii="Arial" w:hAnsi="Arial" w:cs="Arial"/>
          <w:sz w:val="24"/>
          <w:szCs w:val="24"/>
        </w:rPr>
        <w:t>, where the formulas have been applied to the dataset.</w:t>
      </w:r>
    </w:p>
    <w:p w14:paraId="37C6F767" w14:textId="443944DC" w:rsidR="003C53EB" w:rsidRPr="00FB47A0" w:rsidRDefault="003C53EB" w:rsidP="003C53EB">
      <w:pPr>
        <w:rPr>
          <w:rFonts w:ascii="Arial" w:hAnsi="Arial" w:cs="Arial"/>
          <w:sz w:val="24"/>
          <w:szCs w:val="24"/>
        </w:rPr>
      </w:pPr>
      <w:r w:rsidRPr="00FB47A0">
        <w:rPr>
          <w:rFonts w:ascii="Arial" w:hAnsi="Arial" w:cs="Arial"/>
          <w:sz w:val="24"/>
          <w:szCs w:val="24"/>
        </w:rPr>
        <w:t xml:space="preserve">Additional calculated fields, including </w:t>
      </w:r>
      <w:r w:rsidRPr="00FB47A0">
        <w:rPr>
          <w:rFonts w:ascii="Arial" w:hAnsi="Arial" w:cs="Arial"/>
          <w:b/>
          <w:bCs/>
          <w:sz w:val="24"/>
          <w:szCs w:val="24"/>
        </w:rPr>
        <w:t>Shipping Days, Profit per Unit, Sales per Unit, Discount Amount, and Net Sales</w:t>
      </w:r>
      <w:r w:rsidRPr="00FB47A0">
        <w:rPr>
          <w:rFonts w:ascii="Arial" w:hAnsi="Arial" w:cs="Arial"/>
          <w:sz w:val="24"/>
          <w:szCs w:val="24"/>
        </w:rPr>
        <w:t>, were also added to the Analysis Data sheet to provide further measures for the analysis.</w:t>
      </w:r>
    </w:p>
    <w:p w14:paraId="767B9B13" w14:textId="77777777" w:rsidR="003C53EB" w:rsidRPr="00FB47A0" w:rsidRDefault="003C53EB" w:rsidP="003C53EB">
      <w:pPr>
        <w:rPr>
          <w:rFonts w:ascii="Arial" w:hAnsi="Arial" w:cs="Arial"/>
          <w:sz w:val="24"/>
          <w:szCs w:val="24"/>
        </w:rPr>
      </w:pPr>
      <w:r w:rsidRPr="00FB47A0">
        <w:rPr>
          <w:rFonts w:ascii="Arial" w:hAnsi="Arial" w:cs="Arial"/>
          <w:sz w:val="24"/>
          <w:szCs w:val="24"/>
        </w:rPr>
        <w:t>The following summary KPIs were calculated to provide an overall view of the dataset:</w:t>
      </w:r>
    </w:p>
    <w:p w14:paraId="7EF92A46" w14:textId="77777777" w:rsidR="003C53EB" w:rsidRPr="00FB47A0" w:rsidRDefault="003C53EB" w:rsidP="003C53EB">
      <w:pPr>
        <w:numPr>
          <w:ilvl w:val="0"/>
          <w:numId w:val="2"/>
        </w:numPr>
        <w:rPr>
          <w:rFonts w:ascii="Arial" w:hAnsi="Arial" w:cs="Arial"/>
          <w:sz w:val="24"/>
          <w:szCs w:val="24"/>
        </w:rPr>
      </w:pPr>
      <w:r w:rsidRPr="00FB47A0">
        <w:rPr>
          <w:rFonts w:ascii="Arial" w:hAnsi="Arial" w:cs="Arial"/>
          <w:b/>
          <w:bCs/>
          <w:sz w:val="24"/>
          <w:szCs w:val="24"/>
        </w:rPr>
        <w:t xml:space="preserve">Total Sales – </w:t>
      </w:r>
      <w:r w:rsidRPr="00FB47A0">
        <w:rPr>
          <w:rFonts w:ascii="Arial" w:hAnsi="Arial" w:cs="Arial"/>
          <w:sz w:val="24"/>
          <w:szCs w:val="24"/>
        </w:rPr>
        <w:t xml:space="preserve">calculated by summing all values in the Sales column. </w:t>
      </w:r>
    </w:p>
    <w:p w14:paraId="37D7C1BB" w14:textId="77777777" w:rsidR="003C53EB" w:rsidRPr="00FB47A0" w:rsidRDefault="003C53EB" w:rsidP="003C53EB">
      <w:pPr>
        <w:numPr>
          <w:ilvl w:val="0"/>
          <w:numId w:val="2"/>
        </w:numPr>
        <w:rPr>
          <w:rFonts w:ascii="Arial" w:hAnsi="Arial" w:cs="Arial"/>
          <w:b/>
          <w:bCs/>
          <w:sz w:val="24"/>
          <w:szCs w:val="24"/>
        </w:rPr>
      </w:pPr>
      <w:r w:rsidRPr="00FB47A0">
        <w:rPr>
          <w:rFonts w:ascii="Arial" w:hAnsi="Arial" w:cs="Arial"/>
          <w:b/>
          <w:bCs/>
          <w:sz w:val="24"/>
          <w:szCs w:val="24"/>
        </w:rPr>
        <w:t xml:space="preserve">Total Profit – </w:t>
      </w:r>
      <w:r w:rsidRPr="00FB47A0">
        <w:rPr>
          <w:rFonts w:ascii="Arial" w:hAnsi="Arial" w:cs="Arial"/>
          <w:sz w:val="24"/>
          <w:szCs w:val="24"/>
        </w:rPr>
        <w:t>calculated by summing all values in the Profit column.</w:t>
      </w:r>
      <w:r w:rsidRPr="00FB47A0">
        <w:rPr>
          <w:rFonts w:ascii="Arial" w:hAnsi="Arial" w:cs="Arial"/>
          <w:b/>
          <w:bCs/>
          <w:sz w:val="24"/>
          <w:szCs w:val="24"/>
        </w:rPr>
        <w:t xml:space="preserve"> </w:t>
      </w:r>
    </w:p>
    <w:p w14:paraId="6B2FF7FA" w14:textId="77777777" w:rsidR="003C53EB" w:rsidRPr="00FB47A0" w:rsidRDefault="003C53EB" w:rsidP="003C53EB">
      <w:pPr>
        <w:numPr>
          <w:ilvl w:val="0"/>
          <w:numId w:val="2"/>
        </w:numPr>
        <w:rPr>
          <w:rFonts w:ascii="Arial" w:hAnsi="Arial" w:cs="Arial"/>
          <w:b/>
          <w:bCs/>
          <w:sz w:val="24"/>
          <w:szCs w:val="24"/>
        </w:rPr>
      </w:pPr>
      <w:r w:rsidRPr="00FB47A0">
        <w:rPr>
          <w:rFonts w:ascii="Arial" w:hAnsi="Arial" w:cs="Arial"/>
          <w:b/>
          <w:bCs/>
          <w:sz w:val="24"/>
          <w:szCs w:val="24"/>
        </w:rPr>
        <w:t xml:space="preserve">Average Discount – </w:t>
      </w:r>
      <w:r w:rsidRPr="00FB47A0">
        <w:rPr>
          <w:rFonts w:ascii="Arial" w:hAnsi="Arial" w:cs="Arial"/>
          <w:sz w:val="24"/>
          <w:szCs w:val="24"/>
        </w:rPr>
        <w:t xml:space="preserve">calculated as the average of the Discount column. </w:t>
      </w:r>
    </w:p>
    <w:p w14:paraId="2A4911E1" w14:textId="77777777" w:rsidR="003C53EB" w:rsidRPr="00FB47A0" w:rsidRDefault="003C53EB" w:rsidP="003C53EB">
      <w:pPr>
        <w:numPr>
          <w:ilvl w:val="0"/>
          <w:numId w:val="2"/>
        </w:numPr>
        <w:rPr>
          <w:rFonts w:ascii="Arial" w:hAnsi="Arial" w:cs="Arial"/>
          <w:b/>
          <w:bCs/>
          <w:sz w:val="24"/>
          <w:szCs w:val="24"/>
        </w:rPr>
      </w:pPr>
      <w:r w:rsidRPr="00FB47A0">
        <w:rPr>
          <w:rFonts w:ascii="Arial" w:hAnsi="Arial" w:cs="Arial"/>
          <w:b/>
          <w:bCs/>
          <w:sz w:val="24"/>
          <w:szCs w:val="24"/>
        </w:rPr>
        <w:t xml:space="preserve">Average Order Value (AOV) – </w:t>
      </w:r>
      <w:r w:rsidRPr="00FB47A0">
        <w:rPr>
          <w:rFonts w:ascii="Arial" w:hAnsi="Arial" w:cs="Arial"/>
          <w:sz w:val="24"/>
          <w:szCs w:val="24"/>
        </w:rPr>
        <w:t xml:space="preserve">calculated by dividing Total Sales by the number of unique orders. </w:t>
      </w:r>
    </w:p>
    <w:p w14:paraId="0D2AA47C" w14:textId="77777777" w:rsidR="00AF1178" w:rsidRPr="00FB47A0" w:rsidRDefault="00AF1178" w:rsidP="00AF1178">
      <w:pPr>
        <w:ind w:left="720"/>
        <w:rPr>
          <w:rFonts w:ascii="Arial" w:hAnsi="Arial" w:cs="Arial"/>
          <w:b/>
          <w:bCs/>
          <w:sz w:val="24"/>
          <w:szCs w:val="24"/>
        </w:rPr>
      </w:pPr>
    </w:p>
    <w:tbl>
      <w:tblPr>
        <w:tblW w:w="4658" w:type="dxa"/>
        <w:tblLook w:val="04A0" w:firstRow="1" w:lastRow="0" w:firstColumn="1" w:lastColumn="0" w:noHBand="0" w:noVBand="1"/>
      </w:tblPr>
      <w:tblGrid>
        <w:gridCol w:w="2338"/>
        <w:gridCol w:w="2320"/>
      </w:tblGrid>
      <w:tr w:rsidR="00AF1178" w:rsidRPr="00FB47A0" w14:paraId="7F470C97" w14:textId="77777777" w:rsidTr="00AF1178">
        <w:trPr>
          <w:trHeight w:val="250"/>
        </w:trPr>
        <w:tc>
          <w:tcPr>
            <w:tcW w:w="2338" w:type="dxa"/>
            <w:tcBorders>
              <w:top w:val="single" w:sz="4" w:space="0" w:color="auto"/>
              <w:left w:val="single" w:sz="4" w:space="0" w:color="auto"/>
              <w:bottom w:val="single" w:sz="4" w:space="0" w:color="auto"/>
              <w:right w:val="single" w:sz="4" w:space="0" w:color="auto"/>
            </w:tcBorders>
            <w:vAlign w:val="center"/>
            <w:hideMark/>
          </w:tcPr>
          <w:p w14:paraId="39B5F46E" w14:textId="77777777" w:rsidR="00AF1178" w:rsidRPr="00FB47A0" w:rsidRDefault="00AF1178" w:rsidP="00A17497">
            <w:pPr>
              <w:spacing w:after="0" w:line="240" w:lineRule="auto"/>
              <w:rPr>
                <w:rFonts w:ascii="Arial" w:eastAsia="Times New Roman" w:hAnsi="Arial" w:cs="Arial"/>
                <w:b/>
                <w:bCs/>
                <w:color w:val="000000"/>
                <w:sz w:val="24"/>
                <w:szCs w:val="24"/>
                <w:lang w:eastAsia="en-ZA"/>
              </w:rPr>
            </w:pPr>
            <w:r w:rsidRPr="00FB47A0">
              <w:rPr>
                <w:rFonts w:ascii="Arial" w:eastAsia="Times New Roman" w:hAnsi="Arial" w:cs="Arial"/>
                <w:b/>
                <w:bCs/>
                <w:color w:val="000000"/>
                <w:sz w:val="24"/>
                <w:szCs w:val="24"/>
                <w:lang w:eastAsia="en-ZA"/>
              </w:rPr>
              <w:t>AOV</w:t>
            </w:r>
          </w:p>
        </w:tc>
        <w:tc>
          <w:tcPr>
            <w:tcW w:w="2320" w:type="dxa"/>
            <w:tcBorders>
              <w:top w:val="single" w:sz="4" w:space="0" w:color="auto"/>
              <w:left w:val="nil"/>
              <w:bottom w:val="single" w:sz="4" w:space="0" w:color="auto"/>
              <w:right w:val="single" w:sz="4" w:space="0" w:color="auto"/>
            </w:tcBorders>
            <w:noWrap/>
            <w:vAlign w:val="bottom"/>
            <w:hideMark/>
          </w:tcPr>
          <w:p w14:paraId="146EF203" w14:textId="77777777" w:rsidR="00AF1178" w:rsidRPr="00FB47A0" w:rsidRDefault="00AF1178" w:rsidP="00A17497">
            <w:pPr>
              <w:spacing w:after="0" w:line="240" w:lineRule="auto"/>
              <w:jc w:val="right"/>
              <w:rPr>
                <w:rFonts w:ascii="Arial" w:eastAsia="Times New Roman" w:hAnsi="Arial" w:cs="Arial"/>
                <w:color w:val="000000"/>
                <w:sz w:val="24"/>
                <w:szCs w:val="24"/>
                <w:lang w:eastAsia="en-ZA"/>
              </w:rPr>
            </w:pPr>
            <w:r w:rsidRPr="00FB47A0">
              <w:rPr>
                <w:rFonts w:ascii="Arial" w:eastAsia="Times New Roman" w:hAnsi="Arial" w:cs="Arial"/>
                <w:color w:val="000000"/>
                <w:sz w:val="24"/>
                <w:szCs w:val="24"/>
                <w:lang w:eastAsia="en-ZA"/>
              </w:rPr>
              <w:t>458,23</w:t>
            </w:r>
          </w:p>
        </w:tc>
      </w:tr>
      <w:tr w:rsidR="00AF1178" w:rsidRPr="00FB47A0" w14:paraId="1C3B1B8F" w14:textId="77777777" w:rsidTr="00AF1178">
        <w:trPr>
          <w:trHeight w:val="238"/>
        </w:trPr>
        <w:tc>
          <w:tcPr>
            <w:tcW w:w="2338" w:type="dxa"/>
            <w:tcBorders>
              <w:top w:val="nil"/>
              <w:left w:val="single" w:sz="4" w:space="0" w:color="auto"/>
              <w:bottom w:val="single" w:sz="4" w:space="0" w:color="auto"/>
              <w:right w:val="single" w:sz="4" w:space="0" w:color="auto"/>
            </w:tcBorders>
            <w:vAlign w:val="center"/>
            <w:hideMark/>
          </w:tcPr>
          <w:p w14:paraId="63BB0333" w14:textId="77777777" w:rsidR="00AF1178" w:rsidRPr="00FB47A0" w:rsidRDefault="00AF1178" w:rsidP="00A17497">
            <w:pPr>
              <w:spacing w:after="0" w:line="240" w:lineRule="auto"/>
              <w:rPr>
                <w:rFonts w:ascii="Arial" w:eastAsia="Times New Roman" w:hAnsi="Arial" w:cs="Arial"/>
                <w:b/>
                <w:bCs/>
                <w:color w:val="000000"/>
                <w:sz w:val="24"/>
                <w:szCs w:val="24"/>
                <w:lang w:eastAsia="en-ZA"/>
              </w:rPr>
            </w:pPr>
            <w:r w:rsidRPr="00FB47A0">
              <w:rPr>
                <w:rFonts w:ascii="Arial" w:eastAsia="Times New Roman" w:hAnsi="Arial" w:cs="Arial"/>
                <w:b/>
                <w:bCs/>
                <w:color w:val="000000"/>
                <w:sz w:val="24"/>
                <w:szCs w:val="24"/>
                <w:lang w:eastAsia="en-ZA"/>
              </w:rPr>
              <w:t>Total sales</w:t>
            </w:r>
          </w:p>
        </w:tc>
        <w:tc>
          <w:tcPr>
            <w:tcW w:w="2320" w:type="dxa"/>
            <w:tcBorders>
              <w:top w:val="nil"/>
              <w:left w:val="nil"/>
              <w:bottom w:val="single" w:sz="4" w:space="0" w:color="auto"/>
              <w:right w:val="single" w:sz="4" w:space="0" w:color="auto"/>
            </w:tcBorders>
            <w:vAlign w:val="center"/>
            <w:hideMark/>
          </w:tcPr>
          <w:p w14:paraId="1876AF98" w14:textId="77777777" w:rsidR="00AF1178" w:rsidRPr="00FB47A0" w:rsidRDefault="00AF1178" w:rsidP="00A17497">
            <w:pPr>
              <w:spacing w:after="0" w:line="240" w:lineRule="auto"/>
              <w:jc w:val="right"/>
              <w:rPr>
                <w:rFonts w:ascii="Arial" w:eastAsia="Times New Roman" w:hAnsi="Arial" w:cs="Arial"/>
                <w:color w:val="000000"/>
                <w:sz w:val="24"/>
                <w:szCs w:val="24"/>
                <w:lang w:eastAsia="en-ZA"/>
              </w:rPr>
            </w:pPr>
            <w:r w:rsidRPr="00FB47A0">
              <w:rPr>
                <w:rFonts w:ascii="Arial" w:eastAsia="Times New Roman" w:hAnsi="Arial" w:cs="Arial"/>
                <w:color w:val="000000"/>
                <w:sz w:val="24"/>
                <w:szCs w:val="24"/>
                <w:lang w:eastAsia="en-ZA"/>
              </w:rPr>
              <w:t>2295273,92</w:t>
            </w:r>
          </w:p>
        </w:tc>
      </w:tr>
      <w:tr w:rsidR="00AF1178" w:rsidRPr="00FB47A0" w14:paraId="09E38598" w14:textId="77777777" w:rsidTr="00AF1178">
        <w:trPr>
          <w:trHeight w:val="263"/>
        </w:trPr>
        <w:tc>
          <w:tcPr>
            <w:tcW w:w="2338" w:type="dxa"/>
            <w:tcBorders>
              <w:top w:val="nil"/>
              <w:left w:val="single" w:sz="4" w:space="0" w:color="auto"/>
              <w:bottom w:val="single" w:sz="4" w:space="0" w:color="auto"/>
              <w:right w:val="single" w:sz="4" w:space="0" w:color="auto"/>
            </w:tcBorders>
            <w:vAlign w:val="center"/>
            <w:hideMark/>
          </w:tcPr>
          <w:p w14:paraId="229CFF6A" w14:textId="77777777" w:rsidR="00AF1178" w:rsidRPr="00FB47A0" w:rsidRDefault="00AF1178" w:rsidP="00A17497">
            <w:pPr>
              <w:spacing w:after="0" w:line="240" w:lineRule="auto"/>
              <w:rPr>
                <w:rFonts w:ascii="Arial" w:eastAsia="Times New Roman" w:hAnsi="Arial" w:cs="Arial"/>
                <w:b/>
                <w:bCs/>
                <w:color w:val="000000"/>
                <w:sz w:val="24"/>
                <w:szCs w:val="24"/>
                <w:lang w:eastAsia="en-ZA"/>
              </w:rPr>
            </w:pPr>
            <w:r w:rsidRPr="00FB47A0">
              <w:rPr>
                <w:rFonts w:ascii="Arial" w:eastAsia="Times New Roman" w:hAnsi="Arial" w:cs="Arial"/>
                <w:b/>
                <w:bCs/>
                <w:color w:val="000000"/>
                <w:sz w:val="24"/>
                <w:szCs w:val="24"/>
                <w:lang w:eastAsia="en-ZA"/>
              </w:rPr>
              <w:t>Total Profit</w:t>
            </w:r>
          </w:p>
        </w:tc>
        <w:tc>
          <w:tcPr>
            <w:tcW w:w="2320" w:type="dxa"/>
            <w:tcBorders>
              <w:top w:val="nil"/>
              <w:left w:val="nil"/>
              <w:bottom w:val="single" w:sz="4" w:space="0" w:color="auto"/>
              <w:right w:val="single" w:sz="4" w:space="0" w:color="auto"/>
            </w:tcBorders>
            <w:vAlign w:val="center"/>
            <w:hideMark/>
          </w:tcPr>
          <w:p w14:paraId="7BFF3D67" w14:textId="77777777" w:rsidR="00AF1178" w:rsidRPr="00FB47A0" w:rsidRDefault="00AF1178" w:rsidP="00A17497">
            <w:pPr>
              <w:spacing w:after="0" w:line="240" w:lineRule="auto"/>
              <w:jc w:val="right"/>
              <w:rPr>
                <w:rFonts w:ascii="Arial" w:eastAsia="Times New Roman" w:hAnsi="Arial" w:cs="Arial"/>
                <w:color w:val="000000"/>
                <w:sz w:val="24"/>
                <w:szCs w:val="24"/>
                <w:lang w:eastAsia="en-ZA"/>
              </w:rPr>
            </w:pPr>
            <w:r w:rsidRPr="00FB47A0">
              <w:rPr>
                <w:rFonts w:ascii="Arial" w:eastAsia="Times New Roman" w:hAnsi="Arial" w:cs="Arial"/>
                <w:color w:val="000000"/>
                <w:sz w:val="24"/>
                <w:szCs w:val="24"/>
                <w:lang w:eastAsia="en-ZA"/>
              </w:rPr>
              <w:t>285988,278</w:t>
            </w:r>
          </w:p>
        </w:tc>
      </w:tr>
      <w:tr w:rsidR="00AF1178" w:rsidRPr="00FB47A0" w14:paraId="3E774518" w14:textId="77777777" w:rsidTr="00AF1178">
        <w:trPr>
          <w:trHeight w:val="325"/>
        </w:trPr>
        <w:tc>
          <w:tcPr>
            <w:tcW w:w="2338" w:type="dxa"/>
            <w:tcBorders>
              <w:top w:val="nil"/>
              <w:left w:val="single" w:sz="4" w:space="0" w:color="auto"/>
              <w:bottom w:val="single" w:sz="4" w:space="0" w:color="auto"/>
              <w:right w:val="single" w:sz="4" w:space="0" w:color="auto"/>
            </w:tcBorders>
            <w:vAlign w:val="center"/>
            <w:hideMark/>
          </w:tcPr>
          <w:p w14:paraId="7888BE5B" w14:textId="77777777" w:rsidR="00AF1178" w:rsidRPr="00FB47A0" w:rsidRDefault="00AF1178" w:rsidP="00A17497">
            <w:pPr>
              <w:spacing w:after="0" w:line="240" w:lineRule="auto"/>
              <w:rPr>
                <w:rFonts w:ascii="Arial" w:eastAsia="Times New Roman" w:hAnsi="Arial" w:cs="Arial"/>
                <w:b/>
                <w:bCs/>
                <w:color w:val="000000"/>
                <w:sz w:val="24"/>
                <w:szCs w:val="24"/>
                <w:lang w:eastAsia="en-ZA"/>
              </w:rPr>
            </w:pPr>
            <w:r w:rsidRPr="00FB47A0">
              <w:rPr>
                <w:rFonts w:ascii="Arial" w:eastAsia="Times New Roman" w:hAnsi="Arial" w:cs="Arial"/>
                <w:b/>
                <w:bCs/>
                <w:color w:val="000000"/>
                <w:sz w:val="24"/>
                <w:szCs w:val="24"/>
                <w:lang w:eastAsia="en-ZA"/>
              </w:rPr>
              <w:t>Average Discount</w:t>
            </w:r>
          </w:p>
        </w:tc>
        <w:tc>
          <w:tcPr>
            <w:tcW w:w="2320" w:type="dxa"/>
            <w:tcBorders>
              <w:top w:val="nil"/>
              <w:left w:val="nil"/>
              <w:bottom w:val="single" w:sz="4" w:space="0" w:color="auto"/>
              <w:right w:val="single" w:sz="4" w:space="0" w:color="auto"/>
            </w:tcBorders>
            <w:noWrap/>
            <w:vAlign w:val="bottom"/>
            <w:hideMark/>
          </w:tcPr>
          <w:p w14:paraId="30FB945B" w14:textId="77777777" w:rsidR="00AF1178" w:rsidRPr="00FB47A0" w:rsidRDefault="00AF1178" w:rsidP="00A17497">
            <w:pPr>
              <w:spacing w:after="0" w:line="240" w:lineRule="auto"/>
              <w:jc w:val="right"/>
              <w:rPr>
                <w:rFonts w:ascii="Arial" w:eastAsia="Times New Roman" w:hAnsi="Arial" w:cs="Arial"/>
                <w:color w:val="000000"/>
                <w:sz w:val="24"/>
                <w:szCs w:val="24"/>
                <w:lang w:eastAsia="en-ZA"/>
              </w:rPr>
            </w:pPr>
            <w:r w:rsidRPr="00FB47A0">
              <w:rPr>
                <w:rFonts w:ascii="Arial" w:eastAsia="Times New Roman" w:hAnsi="Arial" w:cs="Arial"/>
                <w:color w:val="000000"/>
                <w:sz w:val="24"/>
                <w:szCs w:val="24"/>
                <w:lang w:eastAsia="en-ZA"/>
              </w:rPr>
              <w:t>16%</w:t>
            </w:r>
          </w:p>
        </w:tc>
      </w:tr>
    </w:tbl>
    <w:p w14:paraId="4A401235" w14:textId="77777777" w:rsidR="00AF1178" w:rsidRPr="00FB47A0" w:rsidRDefault="00AF1178" w:rsidP="003C53EB">
      <w:pPr>
        <w:rPr>
          <w:rFonts w:ascii="Arial" w:hAnsi="Arial" w:cs="Arial"/>
        </w:rPr>
      </w:pPr>
    </w:p>
    <w:p w14:paraId="503FB97B" w14:textId="3B5F189D" w:rsidR="003C53EB" w:rsidRPr="00FB47A0" w:rsidRDefault="003C53EB" w:rsidP="003C53EB">
      <w:pPr>
        <w:rPr>
          <w:rFonts w:ascii="Arial" w:hAnsi="Arial" w:cs="Arial"/>
        </w:rPr>
      </w:pPr>
      <w:r w:rsidRPr="00FB47A0">
        <w:rPr>
          <w:rFonts w:ascii="Arial" w:hAnsi="Arial" w:cs="Arial"/>
        </w:rPr>
        <w:t>These KPIs were calculated separately as summary measures rather than being added as row-level columns to the dataset. The formulas used for these calculations are included in the Excel workbook for reference and verification.</w:t>
      </w:r>
    </w:p>
    <w:p w14:paraId="2011C0FB" w14:textId="77777777" w:rsidR="003C53EB" w:rsidRDefault="003C53EB" w:rsidP="003C53EB">
      <w:pPr>
        <w:rPr>
          <w:rFonts w:ascii="Arial" w:hAnsi="Arial" w:cs="Arial"/>
          <w:lang w:val="en-ZA"/>
        </w:rPr>
      </w:pPr>
    </w:p>
    <w:sectPr w:rsidR="003C53EB" w:rsidSect="00C22344">
      <w:headerReference w:type="default" r:id="rId8"/>
      <w:footerReference w:type="default" r:id="rId9"/>
      <w:pgSz w:w="11906" w:h="16838"/>
      <w:pgMar w:top="1440" w:right="1440" w:bottom="1440" w:left="1440" w:header="708" w:footer="708" w:gutter="0"/>
      <w:pgBorders w:display="firstPage" w:offsetFrom="page">
        <w:top w:val="dashed" w:sz="36" w:space="24" w:color="auto"/>
        <w:left w:val="dashed" w:sz="36" w:space="24" w:color="auto"/>
        <w:bottom w:val="dashed" w:sz="36" w:space="24" w:color="auto"/>
        <w:right w:val="dashed" w:sz="3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86BA0" w14:textId="77777777" w:rsidR="00BD04BD" w:rsidRPr="00FB47A0" w:rsidRDefault="00BD04BD" w:rsidP="00C22344">
      <w:pPr>
        <w:spacing w:after="0" w:line="240" w:lineRule="auto"/>
      </w:pPr>
      <w:r w:rsidRPr="00FB47A0">
        <w:separator/>
      </w:r>
    </w:p>
  </w:endnote>
  <w:endnote w:type="continuationSeparator" w:id="0">
    <w:p w14:paraId="03EB85AC" w14:textId="77777777" w:rsidR="00BD04BD" w:rsidRPr="00FB47A0" w:rsidRDefault="00BD04BD" w:rsidP="00C22344">
      <w:pPr>
        <w:spacing w:after="0" w:line="240" w:lineRule="auto"/>
      </w:pPr>
      <w:r w:rsidRPr="00FB47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252382"/>
      <w:docPartObj>
        <w:docPartGallery w:val="Page Numbers (Bottom of Page)"/>
        <w:docPartUnique/>
      </w:docPartObj>
    </w:sdtPr>
    <w:sdtContent>
      <w:p w14:paraId="7763CD4E" w14:textId="19D76F5B" w:rsidR="003C53EB" w:rsidRPr="00FB47A0" w:rsidRDefault="003C53EB">
        <w:pPr>
          <w:pStyle w:val="Footer"/>
          <w:jc w:val="right"/>
        </w:pPr>
        <w:r w:rsidRPr="00FB47A0">
          <w:fldChar w:fldCharType="begin"/>
        </w:r>
        <w:r w:rsidRPr="00FB47A0">
          <w:instrText xml:space="preserve"> PAGE   \* MERGEFORMAT </w:instrText>
        </w:r>
        <w:r w:rsidRPr="00FB47A0">
          <w:fldChar w:fldCharType="separate"/>
        </w:r>
        <w:r w:rsidRPr="00FB47A0">
          <w:t>2</w:t>
        </w:r>
        <w:r w:rsidRPr="00FB47A0">
          <w:fldChar w:fldCharType="end"/>
        </w:r>
      </w:p>
    </w:sdtContent>
  </w:sdt>
  <w:p w14:paraId="4285C3ED" w14:textId="77777777" w:rsidR="00C22344" w:rsidRPr="00FB47A0" w:rsidRDefault="00C223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854EA" w14:textId="77777777" w:rsidR="00BD04BD" w:rsidRPr="00FB47A0" w:rsidRDefault="00BD04BD" w:rsidP="00C22344">
      <w:pPr>
        <w:spacing w:after="0" w:line="240" w:lineRule="auto"/>
      </w:pPr>
      <w:r w:rsidRPr="00FB47A0">
        <w:separator/>
      </w:r>
    </w:p>
  </w:footnote>
  <w:footnote w:type="continuationSeparator" w:id="0">
    <w:p w14:paraId="730CF550" w14:textId="77777777" w:rsidR="00BD04BD" w:rsidRPr="00FB47A0" w:rsidRDefault="00BD04BD" w:rsidP="00C22344">
      <w:pPr>
        <w:spacing w:after="0" w:line="240" w:lineRule="auto"/>
      </w:pPr>
      <w:r w:rsidRPr="00FB47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86EA" w14:textId="0A827B1F" w:rsidR="003C53EB" w:rsidRPr="00FB47A0" w:rsidRDefault="003C53EB">
    <w:pPr>
      <w:pStyle w:val="Header"/>
    </w:pPr>
    <w:r w:rsidRPr="00FB47A0">
      <w:t>REABETSWE MOHALE</w:t>
    </w:r>
    <w:r w:rsidRPr="00FB47A0">
      <w:ptab w:relativeTo="margin" w:alignment="center" w:leader="none"/>
    </w:r>
    <w:r w:rsidRPr="00FB47A0">
      <w:ptab w:relativeTo="margin" w:alignment="right" w:leader="none"/>
    </w:r>
    <w:r w:rsidRPr="00FB47A0">
      <w:t>NEX AFRICA: DATA ANALYSIS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E1EE8"/>
    <w:multiLevelType w:val="multilevel"/>
    <w:tmpl w:val="A0F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525986"/>
    <w:multiLevelType w:val="multilevel"/>
    <w:tmpl w:val="8B06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210292">
    <w:abstractNumId w:val="0"/>
  </w:num>
  <w:num w:numId="2" w16cid:durableId="1165511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344"/>
    <w:rsid w:val="00026D68"/>
    <w:rsid w:val="0014590F"/>
    <w:rsid w:val="001736CA"/>
    <w:rsid w:val="00285704"/>
    <w:rsid w:val="002A2F6D"/>
    <w:rsid w:val="003754E1"/>
    <w:rsid w:val="003C53EB"/>
    <w:rsid w:val="006200B5"/>
    <w:rsid w:val="00661530"/>
    <w:rsid w:val="00695DBD"/>
    <w:rsid w:val="008D12E0"/>
    <w:rsid w:val="00924CD3"/>
    <w:rsid w:val="00A665D5"/>
    <w:rsid w:val="00AF1178"/>
    <w:rsid w:val="00BD04BD"/>
    <w:rsid w:val="00C22344"/>
    <w:rsid w:val="00D072D2"/>
    <w:rsid w:val="00D239B8"/>
    <w:rsid w:val="00F43B76"/>
    <w:rsid w:val="00F43FE1"/>
    <w:rsid w:val="00F720E9"/>
    <w:rsid w:val="00FB47A0"/>
    <w:rsid w:val="00FD12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5F271"/>
  <w15:chartTrackingRefBased/>
  <w15:docId w15:val="{A634AD07-7DF5-4C4B-8E00-82E9B6EE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22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34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2234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2234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2234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2234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2234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2234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2234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2234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22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34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22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34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22344"/>
    <w:pPr>
      <w:spacing w:before="160"/>
      <w:jc w:val="center"/>
    </w:pPr>
    <w:rPr>
      <w:i/>
      <w:iCs/>
      <w:color w:val="404040" w:themeColor="text1" w:themeTint="BF"/>
    </w:rPr>
  </w:style>
  <w:style w:type="character" w:customStyle="1" w:styleId="QuoteChar">
    <w:name w:val="Quote Char"/>
    <w:basedOn w:val="DefaultParagraphFont"/>
    <w:link w:val="Quote"/>
    <w:uiPriority w:val="29"/>
    <w:rsid w:val="00C22344"/>
    <w:rPr>
      <w:i/>
      <w:iCs/>
      <w:color w:val="404040" w:themeColor="text1" w:themeTint="BF"/>
      <w:lang w:val="en-GB"/>
    </w:rPr>
  </w:style>
  <w:style w:type="paragraph" w:styleId="ListParagraph">
    <w:name w:val="List Paragraph"/>
    <w:basedOn w:val="Normal"/>
    <w:uiPriority w:val="34"/>
    <w:qFormat/>
    <w:rsid w:val="00C22344"/>
    <w:pPr>
      <w:ind w:left="720"/>
      <w:contextualSpacing/>
    </w:pPr>
  </w:style>
  <w:style w:type="character" w:styleId="IntenseEmphasis">
    <w:name w:val="Intense Emphasis"/>
    <w:basedOn w:val="DefaultParagraphFont"/>
    <w:uiPriority w:val="21"/>
    <w:qFormat/>
    <w:rsid w:val="00C22344"/>
    <w:rPr>
      <w:i/>
      <w:iCs/>
      <w:color w:val="0F4761" w:themeColor="accent1" w:themeShade="BF"/>
    </w:rPr>
  </w:style>
  <w:style w:type="paragraph" w:styleId="IntenseQuote">
    <w:name w:val="Intense Quote"/>
    <w:basedOn w:val="Normal"/>
    <w:next w:val="Normal"/>
    <w:link w:val="IntenseQuoteChar"/>
    <w:uiPriority w:val="30"/>
    <w:qFormat/>
    <w:rsid w:val="00C22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344"/>
    <w:rPr>
      <w:i/>
      <w:iCs/>
      <w:color w:val="0F4761" w:themeColor="accent1" w:themeShade="BF"/>
      <w:lang w:val="en-GB"/>
    </w:rPr>
  </w:style>
  <w:style w:type="character" w:styleId="IntenseReference">
    <w:name w:val="Intense Reference"/>
    <w:basedOn w:val="DefaultParagraphFont"/>
    <w:uiPriority w:val="32"/>
    <w:qFormat/>
    <w:rsid w:val="00C22344"/>
    <w:rPr>
      <w:b/>
      <w:bCs/>
      <w:smallCaps/>
      <w:color w:val="0F4761" w:themeColor="accent1" w:themeShade="BF"/>
      <w:spacing w:val="5"/>
    </w:rPr>
  </w:style>
  <w:style w:type="paragraph" w:styleId="Header">
    <w:name w:val="header"/>
    <w:basedOn w:val="Normal"/>
    <w:link w:val="HeaderChar"/>
    <w:uiPriority w:val="99"/>
    <w:unhideWhenUsed/>
    <w:rsid w:val="00C223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2344"/>
    <w:rPr>
      <w:lang w:val="en-GB"/>
    </w:rPr>
  </w:style>
  <w:style w:type="paragraph" w:styleId="Footer">
    <w:name w:val="footer"/>
    <w:basedOn w:val="Normal"/>
    <w:link w:val="FooterChar"/>
    <w:uiPriority w:val="99"/>
    <w:unhideWhenUsed/>
    <w:rsid w:val="00C223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344"/>
    <w:rPr>
      <w:lang w:val="en-GB"/>
    </w:rPr>
  </w:style>
  <w:style w:type="table" w:styleId="PlainTable4">
    <w:name w:val="Plain Table 4"/>
    <w:basedOn w:val="TableNormal"/>
    <w:uiPriority w:val="44"/>
    <w:rsid w:val="003754E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F720E9"/>
    <w:rPr>
      <w:b/>
      <w:bCs/>
    </w:rPr>
  </w:style>
  <w:style w:type="table" w:styleId="PlainTable1">
    <w:name w:val="Plain Table 1"/>
    <w:basedOn w:val="TableNormal"/>
    <w:uiPriority w:val="41"/>
    <w:rsid w:val="002A2F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24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5DBD"/>
    <w:rPr>
      <w:color w:val="467886" w:themeColor="hyperlink"/>
      <w:u w:val="single"/>
    </w:rPr>
  </w:style>
  <w:style w:type="character" w:styleId="UnresolvedMention">
    <w:name w:val="Unresolved Mention"/>
    <w:basedOn w:val="DefaultParagraphFont"/>
    <w:uiPriority w:val="99"/>
    <w:semiHidden/>
    <w:unhideWhenUsed/>
    <w:rsid w:val="00695DBD"/>
    <w:rPr>
      <w:color w:val="605E5C"/>
      <w:shd w:val="clear" w:color="auto" w:fill="E1DFDD"/>
    </w:rPr>
  </w:style>
  <w:style w:type="character" w:styleId="FollowedHyperlink">
    <w:name w:val="FollowedHyperlink"/>
    <w:basedOn w:val="DefaultParagraphFont"/>
    <w:uiPriority w:val="99"/>
    <w:semiHidden/>
    <w:unhideWhenUsed/>
    <w:rsid w:val="00695D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2B200-96C0-4FDB-8BB4-FE7AD4BFE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4265</TotalTime>
  <Pages>6</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Reabetswe Mohale</dc:creator>
  <cp:keywords/>
  <dc:description/>
  <cp:lastModifiedBy>Reabetswe Mohale</cp:lastModifiedBy>
  <cp:revision>8</cp:revision>
  <dcterms:created xsi:type="dcterms:W3CDTF">2026-09-11T19:39:00Z</dcterms:created>
  <dcterms:modified xsi:type="dcterms:W3CDTF">2026-09-14T21:02:00Z</dcterms:modified>
</cp:coreProperties>
</file>