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4B7EE5" w:rsidP="004B7EE5">
      <w:pPr>
        <w:jc w:val="center"/>
        <w:rPr>
          <w:b/>
          <w:u w:val="single"/>
        </w:rPr>
      </w:pPr>
      <w:r>
        <w:rPr>
          <w:b/>
          <w:u w:val="single"/>
        </w:rPr>
        <w:t>Getting Setup</w:t>
      </w:r>
    </w:p>
    <w:p w:rsidR="004B4F1F" w:rsidRDefault="004B4F1F" w:rsidP="007C40E3">
      <w:pPr>
        <w:jc w:val="both"/>
        <w:rPr>
          <w:b/>
        </w:rPr>
      </w:pPr>
      <w:r>
        <w:rPr>
          <w:b/>
        </w:rPr>
        <w:t>Network Diagram Demonstration:</w:t>
      </w:r>
    </w:p>
    <w:p w:rsidR="000B4712" w:rsidRDefault="000B4712" w:rsidP="004B4F1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8666889" wp14:editId="7BC50A5C">
            <wp:extent cx="4230370" cy="6829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14" t="35044" r="62155" b="18751"/>
                    <a:stretch/>
                  </pic:blipFill>
                  <pic:spPr bwMode="auto">
                    <a:xfrm>
                      <a:off x="0" y="0"/>
                      <a:ext cx="4260932" cy="687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F1F" w:rsidRPr="004B4F1F" w:rsidRDefault="004B4F1F" w:rsidP="004B4F1F">
      <w:pPr>
        <w:jc w:val="both"/>
        <w:rPr>
          <w:b/>
        </w:rPr>
      </w:pPr>
      <w:bookmarkStart w:id="0" w:name="_GoBack"/>
      <w:bookmarkEnd w:id="0"/>
    </w:p>
    <w:sectPr w:rsidR="004B4F1F" w:rsidRPr="004B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547EF"/>
    <w:multiLevelType w:val="hybridMultilevel"/>
    <w:tmpl w:val="A5B4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A6"/>
    <w:rsid w:val="000B4712"/>
    <w:rsid w:val="003A56A6"/>
    <w:rsid w:val="003B216C"/>
    <w:rsid w:val="004B4F1F"/>
    <w:rsid w:val="004B7EE5"/>
    <w:rsid w:val="007C40E3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92435-B9B6-4922-8033-83F4F268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6</cp:revision>
  <dcterms:created xsi:type="dcterms:W3CDTF">2019-03-02T00:35:00Z</dcterms:created>
  <dcterms:modified xsi:type="dcterms:W3CDTF">2019-03-02T01:02:00Z</dcterms:modified>
</cp:coreProperties>
</file>