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Việc dự án thử nghiệm</w:t>
      </w:r>
      <w:r>
        <w:rPr>
          <w:color w:val="FFFFFF"/>
          <w:spacing w:val="-36"/>
        </w:rPr>
      </w:r>
      <w:r>
        <w:rPr>
          <w:color w:val="FFFFFF"/>
          <w:spacing w:val="-13"/>
        </w:rPr>
      </w:r>
      <w:r>
        <w:rPr>
          <w:color w:val="FFFFFF"/>
          <w:spacing w:val="-2"/>
        </w:rPr>
      </w:r>
    </w:p>
    <w:p>
      <w:pPr>
        <w:spacing w:before="150"/>
        <w:ind w:left="0" w:right="140" w:firstLine="0"/>
        <w:jc w:val="right"/>
        <w:rPr>
          <w:sz w:val="48"/>
        </w:rPr>
      </w:pPr>
      <w:r>
        <w:rPr>
          <w:color w:val="FFFFFF"/>
          <w:sz w:val="48"/>
        </w:rPr>
        <w:t>Module C: Tự động hóa mạng lưới kết nối.</w:t>
      </w:r>
      <w:r>
        <w:rPr>
          <w:color w:val="FFFFFF"/>
          <w:spacing w:val="-5"/>
          <w:sz w:val="48"/>
        </w:rPr>
      </w:r>
      <w:r>
        <w:rPr>
          <w:color w:val="FFFFFF"/>
          <w:sz w:val="48"/>
        </w:rPr>
      </w:r>
      <w:r>
        <w:rPr>
          <w:color w:val="FFFFFF"/>
          <w:spacing w:val="-2"/>
          <w:sz w:val="48"/>
        </w:rPr>
      </w:r>
      <w:r>
        <w:rPr>
          <w:color w:val="FFFFFF"/>
          <w:sz w:val="48"/>
        </w:rPr>
      </w:r>
      <w:r>
        <w:rPr>
          <w:color w:val="FFFFFF"/>
          <w:spacing w:val="-2"/>
          <w:sz w:val="48"/>
        </w:rPr>
      </w:r>
    </w:p>
    <w:p>
      <w:pPr>
        <w:spacing w:before="250"/>
        <w:ind w:left="0" w:right="142" w:firstLine="0"/>
        <w:jc w:val="right"/>
        <w:rPr>
          <w:i/>
          <w:sz w:val="56"/>
        </w:rPr>
      </w:pPr>
      <w:r>
        <w:rPr>
          <w:i/>
          <w:color w:val="89E1D1"/>
          <w:sz w:val="56"/>
        </w:rPr>
        <w:t>Thiết kế và quản lý hệ thống mạng IT</w:t>
      </w:r>
      <w:r>
        <w:rPr>
          <w:i/>
          <w:color w:val="89E1D1"/>
          <w:spacing w:val="-17"/>
          <w:sz w:val="56"/>
        </w:rPr>
      </w:r>
      <w:r>
        <w:rPr>
          <w:i/>
          <w:color w:val="89E1D1"/>
          <w:sz w:val="56"/>
        </w:rPr>
      </w:r>
      <w:r>
        <w:rPr>
          <w:i/>
          <w:color w:val="89E1D1"/>
          <w:spacing w:val="-15"/>
          <w:sz w:val="56"/>
        </w:rPr>
      </w:r>
      <w:r>
        <w:rPr>
          <w:i/>
          <w:color w:val="89E1D1"/>
          <w:sz w:val="56"/>
        </w:rPr>
      </w:r>
      <w:r>
        <w:rPr>
          <w:i/>
          <w:color w:val="89E1D1"/>
          <w:spacing w:val="-16"/>
          <w:sz w:val="56"/>
        </w:rPr>
      </w:r>
      <w:r>
        <w:rPr>
          <w:i/>
          <w:color w:val="89E1D1"/>
          <w:spacing w:val="-2"/>
          <w:sz w:val="56"/>
        </w:rPr>
      </w:r>
    </w:p>
    <w:p>
      <w:pPr>
        <w:pStyle w:val="BodyText"/>
        <w:rPr>
          <w:i/>
          <w:sz w:val="56"/>
        </w:rPr>
      </w:pPr>
    </w:p>
    <w:p>
      <w:pPr>
        <w:pStyle w:val="BodyText"/>
        <w:rPr>
          <w:i/>
          <w:sz w:val="56"/>
        </w:rPr>
      </w:pPr>
    </w:p>
    <w:p>
      <w:pPr>
        <w:pStyle w:val="BodyText"/>
        <w:rPr>
          <w:i/>
          <w:sz w:val="56"/>
        </w:rPr>
      </w:pPr>
    </w:p>
    <w:p>
      <w:pPr>
        <w:pStyle w:val="BodyText"/>
        <w:rPr>
          <w:i/>
          <w:sz w:val="56"/>
        </w:rPr>
      </w:pPr>
    </w:p>
    <w:p>
      <w:pPr>
        <w:pStyle w:val="BodyText"/>
        <w:rPr>
          <w:i/>
          <w:sz w:val="56"/>
        </w:rPr>
      </w:pPr>
    </w:p>
    <w:p>
      <w:pPr>
        <w:pStyle w:val="BodyText"/>
        <w:rPr>
          <w:i/>
          <w:sz w:val="56"/>
        </w:rPr>
      </w:pPr>
    </w:p>
    <w:p>
      <w:pPr>
        <w:pStyle w:val="BodyText"/>
        <w:rPr>
          <w:i/>
          <w:sz w:val="56"/>
        </w:rPr>
      </w:pPr>
    </w:p>
    <w:p>
      <w:pPr>
        <w:pStyle w:val="BodyText"/>
        <w:rPr>
          <w:i/>
          <w:sz w:val="56"/>
        </w:rPr>
      </w:pPr>
    </w:p>
    <w:p>
      <w:pPr>
        <w:pStyle w:val="BodyText"/>
        <w:rPr>
          <w:i/>
          <w:sz w:val="56"/>
        </w:rPr>
      </w:pPr>
    </w:p>
    <w:p>
      <w:pPr>
        <w:pStyle w:val="BodyText"/>
        <w:rPr>
          <w:i/>
          <w:sz w:val="56"/>
        </w:rPr>
      </w:pPr>
    </w:p>
    <w:p>
      <w:pPr>
        <w:pStyle w:val="BodyText"/>
        <w:spacing w:before="336"/>
        <w:rPr>
          <w:i/>
          <w:sz w:val="56"/>
        </w:rPr>
      </w:pPr>
    </w:p>
    <w:p>
      <w:pPr>
        <w:pStyle w:val="BodyText"/>
        <w:spacing w:line="376" w:lineRule="auto" w:before="1"/>
        <w:ind w:left="140" w:right="2523"/>
      </w:pPr>
      <w:r>
        <w:rPr/>
        <w:t>Independent Test Project Designer: Rasika Nayanajith Manannalage, Bai Qing Independent Test Project Validator: Kravitz Hwang SCM</w:t>
      </w:r>
      <w:r>
        <w:rPr>
          <w:spacing w:val="-5"/>
        </w:rPr>
      </w:r>
      <w:r>
        <w:rPr/>
      </w:r>
      <w:r>
        <w:rPr>
          <w:spacing w:val="-5"/>
        </w:rPr>
      </w:r>
      <w:r>
        <w:rPr/>
      </w:r>
      <w:r>
        <w:rPr>
          <w:spacing w:val="-5"/>
        </w:rPr>
      </w:r>
      <w:r>
        <w:rPr/>
      </w:r>
      <w:r>
        <w:rPr>
          <w:spacing w:val="-6"/>
        </w:rPr>
      </w:r>
      <w:r>
        <w:rPr/>
      </w:r>
      <w:r>
        <w:rPr>
          <w:spacing w:val="-5"/>
        </w:rPr>
      </w:r>
      <w:r>
        <w:rPr/>
      </w:r>
      <w:r>
        <w:rPr>
          <w:spacing w:val="-5"/>
        </w:rPr>
      </w:r>
      <w:r>
        <w:rPr/>
      </w:r>
      <w:r>
        <w:rPr>
          <w:spacing w:val="-5"/>
        </w:rPr>
      </w:r>
      <w:r>
        <w:rPr/>
      </w:r>
      <w:r>
        <w:rPr>
          <w:spacing w:val="-6"/>
        </w:rPr>
      </w:r>
      <w:r>
        <w:rPr/>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33"/>
        <w:rPr>
          <w:sz w:val="14"/>
        </w:rPr>
      </w:pPr>
    </w:p>
    <w:p>
      <w:pPr>
        <w:spacing w:before="0"/>
        <w:ind w:left="140" w:right="0" w:firstLine="0"/>
        <w:jc w:val="left"/>
        <w:rPr>
          <w:sz w:val="14"/>
        </w:rPr>
      </w:pPr>
      <w:r>
        <w:rPr>
          <w:spacing w:val="-2"/>
          <w:sz w:val="14"/>
        </w:rPr>
        <w:t>WSC2024_TP39_actual_en</w:t>
      </w:r>
    </w:p>
    <w:p>
      <w:pPr>
        <w:spacing w:after="0"/>
        <w:jc w:val="left"/>
        <w:rPr>
          <w:sz w:val="14"/>
        </w:rPr>
        <w:sectPr>
          <w:type w:val="continuous"/>
          <w:pgSz w:w="11910" w:h="16840"/>
          <w:pgMar w:top="1400" w:bottom="280" w:left="992" w:right="992"/>
        </w:sectPr>
      </w:pPr>
    </w:p>
    <w:p>
      <w:pPr>
        <w:pStyle w:val="BodyText"/>
        <w:spacing w:before="202"/>
        <w:rPr>
          <w:sz w:val="40"/>
        </w:rPr>
      </w:pPr>
    </w:p>
    <w:p>
      <w:pPr>
        <w:spacing w:before="0"/>
        <w:ind w:left="140" w:right="0" w:firstLine="0"/>
        <w:jc w:val="left"/>
        <w:rPr>
          <w:b/>
          <w:sz w:val="40"/>
        </w:rPr>
      </w:pPr>
      <w:r>
        <w:rPr>
          <w:b/>
          <w:color w:val="003763"/>
          <w:spacing w:val="-2"/>
          <w:sz w:val="40"/>
        </w:rPr>
        <w:t>Contents</w:t>
      </w:r>
    </w:p>
    <w:sdt>
      <w:sdtPr>
        <w:docPartObj>
          <w:docPartGallery w:val="Table of Contents"/>
          <w:docPartUnique/>
        </w:docPartObj>
      </w:sdtPr>
      <w:sdtEndPr/>
      <w:sdtContent>
        <w:p>
          <w:pPr>
            <w:pStyle w:val="TOC1"/>
            <w:tabs>
              <w:tab w:pos="9771" w:val="right" w:leader="dot"/>
            </w:tabs>
            <w:spacing w:before="120"/>
          </w:pPr>
          <w:hyperlink w:history="true" w:anchor="_bookmark0">
            <w:r>
              <w:rPr/>
              <w:t>Introduction</w:t>
            </w:r>
            <w:r>
              <w:rPr>
                <w:spacing w:val="-6"/>
              </w:rPr>
              <w:t> </w:t>
            </w:r>
            <w:r>
              <w:rPr/>
              <w:t>to</w:t>
            </w:r>
            <w:r>
              <w:rPr>
                <w:spacing w:val="-6"/>
              </w:rPr>
              <w:t> </w:t>
            </w:r>
            <w:r>
              <w:rPr/>
              <w:t>Test</w:t>
            </w:r>
            <w:r>
              <w:rPr>
                <w:spacing w:val="-6"/>
              </w:rPr>
              <w:t> </w:t>
            </w:r>
            <w:r>
              <w:rPr>
                <w:spacing w:val="-2"/>
              </w:rPr>
              <w:t>Project</w:t>
            </w:r>
            <w:r>
              <w:rPr/>
              <w:tab/>
            </w:r>
            <w:r>
              <w:rPr>
                <w:spacing w:val="-10"/>
              </w:rPr>
              <w:t>3</w:t>
            </w:r>
          </w:hyperlink>
        </w:p>
        <w:p>
          <w:pPr>
            <w:pStyle w:val="TOC1"/>
            <w:tabs>
              <w:tab w:pos="9771" w:val="right" w:leader="dot"/>
            </w:tabs>
          </w:pPr>
          <w:hyperlink w:history="true" w:anchor="_bookmark1">
            <w:r>
              <w:rPr>
                <w:spacing w:val="-2"/>
              </w:rPr>
              <w:t>Introduction</w:t>
            </w:r>
            <w:r>
              <w:rPr/>
              <w:tab/>
            </w:r>
            <w:r>
              <w:rPr>
                <w:spacing w:val="-10"/>
              </w:rPr>
              <w:t>3</w:t>
            </w:r>
          </w:hyperlink>
        </w:p>
        <w:p>
          <w:pPr>
            <w:pStyle w:val="TOC3"/>
            <w:tabs>
              <w:tab w:pos="9771" w:val="right" w:leader="dot"/>
            </w:tabs>
            <w:spacing w:before="99"/>
          </w:pPr>
          <w:hyperlink w:history="true" w:anchor="_bookmark2">
            <w:r>
              <w:rPr/>
              <w:t>Description</w:t>
            </w:r>
            <w:r>
              <w:rPr>
                <w:spacing w:val="-7"/>
              </w:rPr>
              <w:t> </w:t>
            </w:r>
            <w:r>
              <w:rPr/>
              <w:t>of</w:t>
            </w:r>
            <w:r>
              <w:rPr>
                <w:spacing w:val="-8"/>
              </w:rPr>
              <w:t> </w:t>
            </w:r>
            <w:r>
              <w:rPr/>
              <w:t>project</w:t>
            </w:r>
            <w:r>
              <w:rPr>
                <w:spacing w:val="-7"/>
              </w:rPr>
              <w:t> </w:t>
            </w:r>
            <w:r>
              <w:rPr/>
              <w:t>and</w:t>
            </w:r>
            <w:r>
              <w:rPr>
                <w:spacing w:val="-6"/>
              </w:rPr>
              <w:t> </w:t>
            </w:r>
            <w:r>
              <w:rPr>
                <w:spacing w:val="-2"/>
              </w:rPr>
              <w:t>tasks</w:t>
            </w:r>
            <w:r>
              <w:rPr/>
              <w:tab/>
            </w:r>
            <w:r>
              <w:rPr>
                <w:spacing w:val="-12"/>
              </w:rPr>
              <w:t>3</w:t>
            </w:r>
          </w:hyperlink>
        </w:p>
        <w:p>
          <w:pPr>
            <w:pStyle w:val="TOC3"/>
            <w:tabs>
              <w:tab w:pos="9771" w:val="right" w:leader="dot"/>
            </w:tabs>
          </w:pPr>
          <w:hyperlink w:history="true" w:anchor="_bookmark3">
            <w:r>
              <w:rPr/>
              <w:t>Physical</w:t>
            </w:r>
            <w:r>
              <w:rPr>
                <w:spacing w:val="-8"/>
              </w:rPr>
              <w:t> </w:t>
            </w:r>
            <w:r>
              <w:rPr>
                <w:spacing w:val="-2"/>
              </w:rPr>
              <w:t>Topology</w:t>
            </w:r>
            <w:r>
              <w:rPr/>
              <w:tab/>
            </w:r>
            <w:r>
              <w:rPr>
                <w:spacing w:val="-10"/>
              </w:rPr>
              <w:t>4</w:t>
            </w:r>
          </w:hyperlink>
        </w:p>
        <w:p>
          <w:pPr>
            <w:pStyle w:val="TOC3"/>
            <w:tabs>
              <w:tab w:pos="9771" w:val="right" w:leader="dot"/>
            </w:tabs>
          </w:pPr>
          <w:hyperlink w:history="true" w:anchor="_bookmark4">
            <w:r>
              <w:rPr/>
              <w:t>Logical</w:t>
            </w:r>
            <w:r>
              <w:rPr>
                <w:spacing w:val="-8"/>
              </w:rPr>
              <w:t> </w:t>
            </w:r>
            <w:r>
              <w:rPr>
                <w:spacing w:val="-2"/>
              </w:rPr>
              <w:t>Topology</w:t>
            </w:r>
            <w:r>
              <w:rPr/>
              <w:tab/>
            </w:r>
            <w:r>
              <w:rPr>
                <w:spacing w:val="-10"/>
              </w:rPr>
              <w:t>7</w:t>
            </w:r>
          </w:hyperlink>
        </w:p>
        <w:p>
          <w:pPr>
            <w:pStyle w:val="TOC3"/>
            <w:tabs>
              <w:tab w:pos="9771" w:val="right" w:leader="dot"/>
            </w:tabs>
            <w:spacing w:before="17"/>
          </w:pPr>
          <w:hyperlink w:history="true" w:anchor="_bookmark5">
            <w:r>
              <w:rPr/>
              <w:t>Routing</w:t>
            </w:r>
            <w:r>
              <w:rPr>
                <w:spacing w:val="-11"/>
              </w:rPr>
              <w:t> </w:t>
            </w:r>
            <w:r>
              <w:rPr>
                <w:spacing w:val="-2"/>
              </w:rPr>
              <w:t>Topology</w:t>
            </w:r>
            <w:r>
              <w:rPr/>
              <w:tab/>
            </w:r>
            <w:r>
              <w:rPr>
                <w:spacing w:val="-10"/>
              </w:rPr>
              <w:t>8</w:t>
            </w:r>
          </w:hyperlink>
        </w:p>
        <w:p>
          <w:pPr>
            <w:pStyle w:val="TOC1"/>
            <w:tabs>
              <w:tab w:pos="9771" w:val="right" w:leader="dot"/>
            </w:tabs>
            <w:spacing w:before="140"/>
          </w:pPr>
          <w:hyperlink w:history="true" w:anchor="_bookmark6">
            <w:r>
              <w:rPr/>
              <w:t>Instructions</w:t>
            </w:r>
            <w:r>
              <w:rPr>
                <w:spacing w:val="-7"/>
              </w:rPr>
              <w:t> </w:t>
            </w:r>
            <w:r>
              <w:rPr/>
              <w:t>to</w:t>
            </w:r>
            <w:r>
              <w:rPr>
                <w:spacing w:val="-5"/>
              </w:rPr>
              <w:t> </w:t>
            </w:r>
            <w:r>
              <w:rPr/>
              <w:t>the</w:t>
            </w:r>
            <w:r>
              <w:rPr>
                <w:spacing w:val="-6"/>
              </w:rPr>
              <w:t> </w:t>
            </w:r>
            <w:r>
              <w:rPr>
                <w:spacing w:val="-2"/>
              </w:rPr>
              <w:t>Competitor</w:t>
            </w:r>
            <w:r>
              <w:rPr/>
              <w:tab/>
            </w:r>
            <w:r>
              <w:rPr>
                <w:spacing w:val="-12"/>
              </w:rPr>
              <w:t>9</w:t>
            </w:r>
          </w:hyperlink>
        </w:p>
        <w:p>
          <w:pPr>
            <w:pStyle w:val="TOC1"/>
            <w:tabs>
              <w:tab w:pos="9771" w:val="right" w:leader="dot"/>
            </w:tabs>
          </w:pPr>
          <w:hyperlink w:history="true" w:anchor="_bookmark7">
            <w:r>
              <w:rPr>
                <w:spacing w:val="-2"/>
              </w:rPr>
              <w:t>Configuration</w:t>
            </w:r>
            <w:r>
              <w:rPr>
                <w:spacing w:val="12"/>
              </w:rPr>
              <w:t> </w:t>
            </w:r>
            <w:r>
              <w:rPr>
                <w:spacing w:val="-4"/>
              </w:rPr>
              <w:t>Tasks</w:t>
            </w:r>
            <w:r>
              <w:rPr/>
              <w:tab/>
            </w:r>
            <w:r>
              <w:rPr>
                <w:spacing w:val="-10"/>
              </w:rPr>
              <w:t>9</w:t>
            </w:r>
          </w:hyperlink>
        </w:p>
        <w:p>
          <w:pPr>
            <w:pStyle w:val="TOC3"/>
            <w:tabs>
              <w:tab w:pos="9771" w:val="right" w:leader="dot"/>
            </w:tabs>
            <w:spacing w:before="100"/>
          </w:pPr>
          <w:hyperlink w:history="true" w:anchor="_bookmark8">
            <w:r>
              <w:rPr/>
              <w:t>Basic</w:t>
            </w:r>
            <w:r>
              <w:rPr>
                <w:spacing w:val="-7"/>
              </w:rPr>
              <w:t> </w:t>
            </w:r>
            <w:r>
              <w:rPr>
                <w:spacing w:val="-2"/>
              </w:rPr>
              <w:t>Configurations</w:t>
            </w:r>
            <w:r>
              <w:rPr/>
              <w:tab/>
            </w:r>
            <w:r>
              <w:rPr>
                <w:spacing w:val="-10"/>
              </w:rPr>
              <w:t>9</w:t>
            </w:r>
          </w:hyperlink>
        </w:p>
        <w:p>
          <w:pPr>
            <w:pStyle w:val="TOC3"/>
            <w:tabs>
              <w:tab w:pos="9771" w:val="right" w:leader="dot"/>
            </w:tabs>
            <w:spacing w:before="19"/>
          </w:pPr>
          <w:hyperlink w:history="true" w:anchor="_bookmark9">
            <w:r>
              <w:rPr/>
              <w:t>L2</w:t>
            </w:r>
            <w:r>
              <w:rPr>
                <w:spacing w:val="-2"/>
              </w:rPr>
              <w:t> Services</w:t>
            </w:r>
            <w:r>
              <w:rPr/>
              <w:tab/>
            </w:r>
            <w:r>
              <w:rPr>
                <w:spacing w:val="-5"/>
              </w:rPr>
              <w:t>15</w:t>
            </w:r>
          </w:hyperlink>
        </w:p>
        <w:p>
          <w:pPr>
            <w:pStyle w:val="TOC2"/>
            <w:tabs>
              <w:tab w:pos="9771" w:val="right" w:leader="dot"/>
            </w:tabs>
          </w:pPr>
          <w:hyperlink w:history="true" w:anchor="_bookmark10">
            <w:r>
              <w:rPr>
                <w:spacing w:val="-2"/>
              </w:rPr>
              <w:t>EIGRP</w:t>
            </w:r>
            <w:r>
              <w:rPr/>
              <w:tab/>
            </w:r>
            <w:r>
              <w:rPr>
                <w:spacing w:val="-5"/>
              </w:rPr>
              <w:t>16</w:t>
            </w:r>
          </w:hyperlink>
        </w:p>
        <w:p>
          <w:pPr>
            <w:pStyle w:val="TOC2"/>
            <w:tabs>
              <w:tab w:pos="9771" w:val="right" w:leader="dot"/>
            </w:tabs>
            <w:spacing w:before="18"/>
          </w:pPr>
          <w:hyperlink w:history="true" w:anchor="_bookmark11">
            <w:r>
              <w:rPr>
                <w:spacing w:val="-4"/>
              </w:rPr>
              <w:t>OSPF</w:t>
            </w:r>
            <w:r>
              <w:rPr/>
              <w:tab/>
            </w:r>
            <w:r>
              <w:rPr>
                <w:spacing w:val="-5"/>
              </w:rPr>
              <w:t>16</w:t>
            </w:r>
          </w:hyperlink>
        </w:p>
        <w:p>
          <w:pPr>
            <w:pStyle w:val="TOC2"/>
            <w:tabs>
              <w:tab w:pos="9771" w:val="right" w:leader="dot"/>
            </w:tabs>
          </w:pPr>
          <w:hyperlink w:history="true" w:anchor="_bookmark12">
            <w:r>
              <w:rPr>
                <w:spacing w:val="-5"/>
              </w:rPr>
              <w:t>BGP</w:t>
            </w:r>
            <w:r>
              <w:rPr/>
              <w:tab/>
            </w:r>
            <w:r>
              <w:rPr>
                <w:spacing w:val="-5"/>
              </w:rPr>
              <w:t>17</w:t>
            </w:r>
          </w:hyperlink>
        </w:p>
        <w:p>
          <w:pPr>
            <w:pStyle w:val="TOC3"/>
            <w:tabs>
              <w:tab w:pos="9771" w:val="right" w:leader="dot"/>
            </w:tabs>
            <w:spacing w:before="19"/>
          </w:pPr>
          <w:hyperlink w:history="true" w:anchor="_bookmark13">
            <w:r>
              <w:rPr/>
              <w:t>IP</w:t>
            </w:r>
            <w:r>
              <w:rPr>
                <w:spacing w:val="-2"/>
              </w:rPr>
              <w:t> Services</w:t>
            </w:r>
            <w:r>
              <w:rPr/>
              <w:tab/>
            </w:r>
            <w:r>
              <w:rPr>
                <w:spacing w:val="-5"/>
              </w:rPr>
              <w:t>19</w:t>
            </w:r>
          </w:hyperlink>
        </w:p>
        <w:p>
          <w:pPr>
            <w:pStyle w:val="TOC3"/>
            <w:tabs>
              <w:tab w:pos="9771" w:val="right" w:leader="dot"/>
            </w:tabs>
          </w:pPr>
          <w:hyperlink w:history="true" w:anchor="_bookmark14">
            <w:r>
              <w:rPr/>
              <w:t>Security</w:t>
            </w:r>
            <w:r>
              <w:rPr>
                <w:spacing w:val="-6"/>
              </w:rPr>
              <w:t> </w:t>
            </w:r>
            <w:r>
              <w:rPr/>
              <w:t>and</w:t>
            </w:r>
            <w:r>
              <w:rPr>
                <w:spacing w:val="-5"/>
              </w:rPr>
              <w:t> VPN</w:t>
            </w:r>
            <w:r>
              <w:rPr/>
              <w:tab/>
            </w:r>
            <w:r>
              <w:rPr>
                <w:spacing w:val="-5"/>
              </w:rPr>
              <w:t>19</w:t>
            </w:r>
          </w:hyperlink>
        </w:p>
      </w:sdtContent>
    </w:sdt>
    <w:p>
      <w:pPr>
        <w:pStyle w:val="TOC3"/>
        <w:spacing w:after="0"/>
        <w:sectPr>
          <w:headerReference w:type="default" r:id="rId6"/>
          <w:footerReference w:type="default" r:id="rId7"/>
          <w:pgSz w:w="11910" w:h="16840"/>
          <w:pgMar w:header="1134" w:footer="1093" w:top="1840" w:bottom="1280" w:left="992" w:right="992"/>
          <w:pgNumType w:start="2"/>
        </w:sectPr>
      </w:pPr>
    </w:p>
    <w:p>
      <w:pPr>
        <w:pStyle w:val="Heading1"/>
        <w:spacing w:before="410"/>
      </w:pPr>
      <w:bookmarkStart w:name="_bookmark0" w:id="1"/>
      <w:bookmarkEnd w:id="1"/>
      <w:r>
        <w:rPr>
          <w:b w:val="0"/>
        </w:rPr>
        <w:t>Introduction to Test Project</w:t>
        <w:br/>
        <w:br/>
        <w:t>Test project is a systematic approach to evaluating a product or service by gathering and analyzing data from a sample of users. The goal is to identify and address potential issues before the product or service is launched, resulting in improved quality and customer satisfaction.</w:t>
      </w:r>
      <w:r>
        <w:rPr>
          <w:color w:val="003763"/>
        </w:rPr>
      </w:r>
      <w:r>
        <w:rPr>
          <w:color w:val="003763"/>
          <w:spacing w:val="-7"/>
        </w:rPr>
      </w:r>
      <w:r>
        <w:rPr>
          <w:color w:val="003763"/>
        </w:rPr>
      </w:r>
      <w:r>
        <w:rPr>
          <w:color w:val="003763"/>
          <w:spacing w:val="-4"/>
        </w:rPr>
      </w:r>
      <w:r>
        <w:rPr>
          <w:color w:val="003763"/>
        </w:rPr>
      </w:r>
      <w:r>
        <w:rPr>
          <w:color w:val="003763"/>
          <w:spacing w:val="-4"/>
        </w:rPr>
      </w:r>
      <w:r>
        <w:rPr>
          <w:color w:val="003763"/>
          <w:spacing w:val="-2"/>
        </w:rPr>
      </w:r>
    </w:p>
    <w:p>
      <w:pPr>
        <w:pStyle w:val="BodyText"/>
        <w:spacing w:line="259" w:lineRule="auto" w:before="120"/>
        <w:ind w:left="140" w:right="169"/>
      </w:pPr>
      <w:r>
        <w:rPr/>
        <w:t>Các phần hoặc thông tin cần được bao gồm trong tất cả các dự án Proeject Test Project được gửi đến WorldSkills.</w:t>
      </w:r>
      <w:r>
        <w:rPr>
          <w:spacing w:val="-3"/>
        </w:rPr>
      </w:r>
      <w:r>
        <w:rPr/>
      </w:r>
      <w:r>
        <w:rPr>
          <w:spacing w:val="-3"/>
        </w:rPr>
      </w:r>
      <w:r>
        <w:rPr/>
      </w:r>
      <w:r>
        <w:rPr>
          <w:spacing w:val="-2"/>
        </w:rPr>
      </w:r>
      <w:r>
        <w:rPr/>
      </w:r>
      <w:r>
        <w:rPr>
          <w:spacing w:val="-2"/>
        </w:rPr>
      </w:r>
      <w:r>
        <w:rPr/>
      </w:r>
      <w:r>
        <w:rPr>
          <w:spacing w:val="-2"/>
        </w:rPr>
      </w:r>
      <w:r>
        <w:rPr/>
      </w:r>
      <w:r>
        <w:rPr>
          <w:spacing w:val="-4"/>
        </w:rPr>
      </w:r>
      <w:r>
        <w:rPr/>
      </w:r>
      <w:r>
        <w:rPr>
          <w:spacing w:val="-2"/>
        </w:rPr>
      </w:r>
      <w:r>
        <w:rPr/>
      </w:r>
      <w:r>
        <w:rPr>
          <w:spacing w:val="-2"/>
        </w:rPr>
      </w:r>
      <w:r>
        <w:rPr/>
      </w:r>
      <w:r>
        <w:rPr>
          <w:spacing w:val="-2"/>
        </w:rPr>
      </w:r>
      <w:r>
        <w:rPr/>
      </w:r>
      <w:r>
        <w:rPr>
          <w:spacing w:val="-2"/>
        </w:rPr>
      </w:r>
      <w:r>
        <w:rPr/>
      </w:r>
      <w:r>
        <w:rPr>
          <w:spacing w:val="-4"/>
        </w:rPr>
      </w:r>
      <w:r>
        <w:rPr/>
      </w:r>
      <w:r>
        <w:rPr>
          <w:spacing w:val="-3"/>
        </w:rPr>
      </w:r>
      <w:r>
        <w:rPr/>
      </w:r>
      <w:r>
        <w:rPr>
          <w:spacing w:val="-2"/>
        </w:rPr>
      </w:r>
      <w:r>
        <w:rPr/>
      </w:r>
      <w:r>
        <w:rPr>
          <w:spacing w:val="-2"/>
        </w:rPr>
      </w:r>
      <w:r>
        <w:rPr/>
      </w:r>
      <w:r>
        <w:rPr>
          <w:spacing w:val="-3"/>
        </w:rPr>
      </w:r>
      <w:r>
        <w:rPr/>
      </w:r>
      <w:r>
        <w:rPr>
          <w:spacing w:val="-2"/>
        </w:rPr>
      </w:r>
      <w:r>
        <w:rPr/>
      </w:r>
      <w:r>
        <w:rPr>
          <w:spacing w:val="-2"/>
        </w:rPr>
      </w:r>
      <w:r>
        <w:rPr/>
      </w:r>
      <w:r>
        <w:rPr>
          <w:spacing w:val="-1"/>
        </w:rPr>
      </w:r>
      <w:r>
        <w:rPr/>
      </w:r>
      <w:r>
        <w:rPr>
          <w:spacing w:val="-2"/>
        </w:rPr>
      </w:r>
      <w:r>
        <w:rPr/>
      </w:r>
      <w:r>
        <w:rPr>
          <w:spacing w:val="-3"/>
        </w:rPr>
      </w:r>
      <w:r>
        <w:rPr/>
      </w:r>
    </w:p>
    <w:p>
      <w:pPr>
        <w:pStyle w:val="ListParagraph"/>
        <w:numPr>
          <w:ilvl w:val="0"/>
          <w:numId w:val="1"/>
        </w:numPr>
        <w:tabs>
          <w:tab w:pos="423" w:val="left" w:leader="none"/>
        </w:tabs>
        <w:spacing w:line="240" w:lineRule="auto" w:before="119" w:after="0"/>
        <w:ind w:left="423" w:right="0" w:hanging="283"/>
        <w:jc w:val="left"/>
        <w:rPr>
          <w:sz w:val="20"/>
        </w:rPr>
      </w:pPr>
      <w:r>
        <w:rPr>
          <w:sz w:val="20"/>
        </w:rPr>
        <w:t>Contents gồm các ghi chú về danh sách các văn bản, đồ họa và ảnh tạo nên dự án Test Project.</w:t>
      </w:r>
      <w:r>
        <w:rPr>
          <w:spacing w:val="-6"/>
          <w:sz w:val="20"/>
        </w:rPr>
      </w:r>
      <w:r>
        <w:rPr>
          <w:sz w:val="20"/>
        </w:rPr>
      </w:r>
      <w:r>
        <w:rPr>
          <w:spacing w:val="-7"/>
          <w:sz w:val="20"/>
        </w:rPr>
      </w:r>
      <w:r>
        <w:rPr>
          <w:sz w:val="20"/>
        </w:rPr>
      </w:r>
      <w:r>
        <w:rPr>
          <w:spacing w:val="-6"/>
          <w:sz w:val="20"/>
        </w:rPr>
      </w:r>
      <w:r>
        <w:rPr>
          <w:sz w:val="20"/>
        </w:rPr>
      </w:r>
      <w:r>
        <w:rPr>
          <w:spacing w:val="-8"/>
          <w:sz w:val="20"/>
        </w:rPr>
      </w:r>
      <w:r>
        <w:rPr>
          <w:sz w:val="20"/>
        </w:rPr>
      </w:r>
      <w:r>
        <w:rPr>
          <w:spacing w:val="-7"/>
          <w:sz w:val="20"/>
        </w:rPr>
      </w:r>
      <w:r>
        <w:rPr>
          <w:sz w:val="20"/>
        </w:rPr>
      </w:r>
      <w:r>
        <w:rPr>
          <w:spacing w:val="-7"/>
          <w:sz w:val="20"/>
        </w:rPr>
      </w:r>
      <w:r>
        <w:rPr>
          <w:sz w:val="20"/>
        </w:rPr>
      </w:r>
      <w:r>
        <w:rPr>
          <w:spacing w:val="-6"/>
          <w:sz w:val="20"/>
        </w:rPr>
      </w:r>
      <w:r>
        <w:rPr>
          <w:sz w:val="20"/>
        </w:rPr>
      </w:r>
      <w:r>
        <w:rPr>
          <w:spacing w:val="-6"/>
          <w:sz w:val="20"/>
        </w:rPr>
      </w:r>
      <w:r>
        <w:rPr>
          <w:sz w:val="20"/>
        </w:rPr>
      </w:r>
      <w:r>
        <w:rPr>
          <w:spacing w:val="-6"/>
          <w:sz w:val="20"/>
        </w:rPr>
      </w:r>
      <w:r>
        <w:rPr>
          <w:sz w:val="20"/>
        </w:rPr>
      </w:r>
      <w:r>
        <w:rPr>
          <w:spacing w:val="-7"/>
          <w:sz w:val="20"/>
        </w:rPr>
      </w:r>
      <w:r>
        <w:rPr>
          <w:sz w:val="20"/>
        </w:rPr>
      </w:r>
      <w:r>
        <w:rPr>
          <w:spacing w:val="-7"/>
          <w:sz w:val="20"/>
        </w:rPr>
      </w:r>
      <w:r>
        <w:rPr>
          <w:sz w:val="20"/>
        </w:rPr>
      </w:r>
      <w:r>
        <w:rPr>
          <w:spacing w:val="-6"/>
          <w:sz w:val="20"/>
        </w:rPr>
      </w:r>
      <w:r>
        <w:rPr>
          <w:sz w:val="20"/>
        </w:rPr>
      </w:r>
      <w:r>
        <w:rPr>
          <w:spacing w:val="-7"/>
          <w:sz w:val="20"/>
        </w:rPr>
      </w:r>
      <w:r>
        <w:rPr>
          <w:sz w:val="20"/>
        </w:rPr>
      </w:r>
      <w:r>
        <w:rPr>
          <w:spacing w:val="-7"/>
          <w:sz w:val="20"/>
        </w:rPr>
      </w:r>
      <w:r>
        <w:rPr>
          <w:spacing w:val="-2"/>
          <w:sz w:val="20"/>
        </w:rPr>
      </w:r>
    </w:p>
    <w:p>
      <w:pPr>
        <w:pStyle w:val="ListParagraph"/>
        <w:numPr>
          <w:ilvl w:val="0"/>
          <w:numId w:val="1"/>
        </w:numPr>
        <w:tabs>
          <w:tab w:pos="423" w:val="left" w:leader="none"/>
        </w:tabs>
        <w:spacing w:line="255" w:lineRule="exact" w:before="19" w:after="0"/>
        <w:ind w:left="423" w:right="0" w:hanging="283"/>
        <w:jc w:val="left"/>
        <w:rPr>
          <w:sz w:val="20"/>
        </w:rPr>
      </w:pPr>
      <w:r>
        <w:rPr>
          <w:spacing w:val="-2"/>
          <w:sz w:val="20"/>
        </w:rPr>
        <w:t>Introduction/overview</w:t>
        <w:br/>
        <w:br/>
        <w:t>This document provides an overview of the project, including its goals, objectives, and scope.</w:t>
      </w:r>
    </w:p>
    <w:p>
      <w:pPr>
        <w:pStyle w:val="ListParagraph"/>
        <w:numPr>
          <w:ilvl w:val="0"/>
          <w:numId w:val="1"/>
        </w:numPr>
        <w:tabs>
          <w:tab w:pos="423" w:val="left" w:leader="none"/>
        </w:tabs>
        <w:spacing w:line="240" w:lineRule="auto" w:before="0" w:after="0"/>
        <w:ind w:left="423" w:right="0" w:hanging="283"/>
        <w:jc w:val="left"/>
        <w:rPr>
          <w:sz w:val="20"/>
        </w:rPr>
      </w:pPr>
      <w:r>
        <w:rPr>
          <w:sz w:val="20"/>
        </w:rPr>
        <w:t>Short description of project and tasks</w:t>
      </w:r>
      <w:r>
        <w:rPr>
          <w:spacing w:val="-7"/>
          <w:sz w:val="20"/>
        </w:rPr>
      </w:r>
      <w:r>
        <w:rPr>
          <w:sz w:val="20"/>
        </w:rPr>
      </w:r>
      <w:r>
        <w:rPr>
          <w:spacing w:val="-6"/>
          <w:sz w:val="20"/>
        </w:rPr>
      </w:r>
      <w:r>
        <w:rPr>
          <w:sz w:val="20"/>
        </w:rPr>
      </w:r>
      <w:r>
        <w:rPr>
          <w:spacing w:val="-8"/>
          <w:sz w:val="20"/>
        </w:rPr>
      </w:r>
      <w:r>
        <w:rPr>
          <w:sz w:val="20"/>
        </w:rPr>
      </w:r>
      <w:r>
        <w:rPr>
          <w:spacing w:val="-6"/>
          <w:sz w:val="20"/>
        </w:rPr>
      </w:r>
      <w:r>
        <w:rPr>
          <w:sz w:val="20"/>
        </w:rPr>
      </w:r>
      <w:r>
        <w:rPr>
          <w:spacing w:val="-7"/>
          <w:sz w:val="20"/>
        </w:rPr>
      </w:r>
      <w:r>
        <w:rPr>
          <w:spacing w:val="-4"/>
          <w:sz w:val="20"/>
        </w:rPr>
      </w:r>
    </w:p>
    <w:p>
      <w:pPr>
        <w:pStyle w:val="ListParagraph"/>
        <w:numPr>
          <w:ilvl w:val="0"/>
          <w:numId w:val="1"/>
        </w:numPr>
        <w:tabs>
          <w:tab w:pos="423" w:val="left" w:leader="none"/>
        </w:tabs>
        <w:spacing w:line="255" w:lineRule="exact" w:before="2" w:after="0"/>
        <w:ind w:left="423" w:right="0" w:hanging="283"/>
        <w:jc w:val="left"/>
        <w:rPr>
          <w:sz w:val="20"/>
        </w:rPr>
      </w:pPr>
      <w:r>
        <w:rPr>
          <w:sz w:val="20"/>
        </w:rPr>
        <w:t>Instructions to the Competitor</w:t>
      </w:r>
      <w:r>
        <w:rPr>
          <w:spacing w:val="-7"/>
          <w:sz w:val="20"/>
        </w:rPr>
      </w:r>
      <w:r>
        <w:rPr>
          <w:sz w:val="20"/>
        </w:rPr>
      </w:r>
      <w:r>
        <w:rPr>
          <w:spacing w:val="-7"/>
          <w:sz w:val="20"/>
        </w:rPr>
      </w:r>
      <w:r>
        <w:rPr>
          <w:sz w:val="20"/>
        </w:rPr>
      </w:r>
      <w:r>
        <w:rPr>
          <w:spacing w:val="-8"/>
          <w:sz w:val="20"/>
        </w:rPr>
      </w:r>
      <w:r>
        <w:rPr>
          <w:spacing w:val="-2"/>
          <w:sz w:val="20"/>
        </w:rPr>
      </w:r>
    </w:p>
    <w:p>
      <w:pPr>
        <w:pStyle w:val="ListParagraph"/>
        <w:numPr>
          <w:ilvl w:val="0"/>
          <w:numId w:val="1"/>
        </w:numPr>
        <w:tabs>
          <w:tab w:pos="423" w:val="left" w:leader="none"/>
        </w:tabs>
        <w:spacing w:line="240" w:lineRule="auto" w:before="0" w:after="0"/>
        <w:ind w:left="423" w:right="0" w:hanging="283"/>
        <w:jc w:val="left"/>
        <w:rPr>
          <w:sz w:val="20"/>
        </w:rPr>
      </w:pPr>
      <w:r>
        <w:rPr>
          <w:spacing w:val="-2"/>
          <w:sz w:val="20"/>
        </w:rPr>
        <w:t>Other.</w:t>
        <w:br/>
        <w:br/>
        <w:t>Original: Other</w:t>
      </w:r>
    </w:p>
    <w:p>
      <w:pPr>
        <w:pStyle w:val="BodyText"/>
        <w:spacing w:before="157"/>
      </w:pPr>
    </w:p>
    <w:p>
      <w:pPr>
        <w:pStyle w:val="Heading1"/>
      </w:pPr>
      <w:bookmarkStart w:name="_bookmark1" w:id="2"/>
      <w:bookmarkEnd w:id="2"/>
      <w:r>
        <w:rPr>
          <w:b w:val="0"/>
        </w:rPr>
        <w:t>Introduction</w:t>
      </w:r>
      <w:r>
        <w:rPr>
          <w:color w:val="003763"/>
          <w:spacing w:val="-2"/>
        </w:rPr>
      </w:r>
    </w:p>
    <w:p>
      <w:pPr>
        <w:pStyle w:val="BodyText"/>
        <w:spacing w:line="259" w:lineRule="auto" w:before="119"/>
        <w:ind w:left="140"/>
      </w:pPr>
      <w:r>
        <w:rPr/>
        <w:t>Trong lĩnh vực IT hiện đại, năng lực kỹ thuật mạng ngày càng quan trọng cho các người dự án IT muốn thành công trong bất kỳ ngành IT. Bài kiểm tra này mang nhiều thách thức từ tình huống thực tế, tập trung chủ yếu vào lĩnh vực Networking và Integration. Thực hiện bài kiểm tra thành công với điểm số cao sẽ chứng minh khả năng quản lý mạng infrastructure cho các doanh nghiệp có nhiều phân nhánh.</w:t>
      </w:r>
      <w:r>
        <w:rPr>
          <w:spacing w:val="-3"/>
        </w:rPr>
      </w:r>
      <w:r>
        <w:rPr/>
      </w:r>
      <w:r>
        <w:rPr>
          <w:spacing w:val="-3"/>
        </w:rPr>
      </w:r>
      <w:r>
        <w:rPr/>
      </w:r>
      <w:r>
        <w:rPr>
          <w:spacing w:val="-5"/>
        </w:rPr>
      </w:r>
      <w:r>
        <w:rPr/>
      </w:r>
      <w:r>
        <w:rPr>
          <w:spacing w:val="-3"/>
        </w:rPr>
      </w:r>
      <w:r>
        <w:rPr/>
      </w:r>
      <w:r>
        <w:rPr>
          <w:spacing w:val="-3"/>
        </w:rPr>
      </w:r>
      <w:r>
        <w:rPr/>
      </w:r>
      <w:r>
        <w:rPr>
          <w:spacing w:val="-3"/>
        </w:rPr>
      </w:r>
      <w:r>
        <w:rPr/>
      </w:r>
      <w:r>
        <w:rPr>
          <w:spacing w:val="-3"/>
        </w:rPr>
      </w:r>
      <w:r>
        <w:rPr/>
      </w:r>
      <w:r>
        <w:rPr>
          <w:spacing w:val="-3"/>
        </w:rPr>
      </w:r>
      <w:r>
        <w:rPr/>
      </w:r>
      <w:r>
        <w:rPr>
          <w:spacing w:val="-2"/>
        </w:rPr>
      </w:r>
      <w:r>
        <w:rPr/>
      </w:r>
      <w:r>
        <w:rPr>
          <w:spacing w:val="-3"/>
        </w:rPr>
      </w:r>
      <w:r>
        <w:rPr/>
      </w:r>
      <w:r>
        <w:rPr>
          <w:spacing w:val="-4"/>
        </w:rPr>
      </w:r>
      <w:r>
        <w:rPr/>
      </w:r>
      <w:r>
        <w:rPr>
          <w:spacing w:val="-2"/>
        </w:rPr>
      </w:r>
      <w:r>
        <w:rPr/>
      </w:r>
      <w:r>
        <w:rPr>
          <w:spacing w:val="-4"/>
        </w:rPr>
      </w:r>
      <w:r>
        <w:rPr/>
      </w:r>
      <w:r>
        <w:rPr>
          <w:spacing w:val="-3"/>
        </w:rPr>
      </w:r>
      <w:r>
        <w:rPr/>
      </w:r>
      <w:r>
        <w:rPr>
          <w:spacing w:val="-4"/>
        </w:rPr>
      </w:r>
      <w:r>
        <w:rPr/>
      </w:r>
      <w:r>
        <w:rPr>
          <w:spacing w:val="-3"/>
        </w:rPr>
      </w:r>
      <w:r>
        <w:rPr/>
      </w:r>
      <w:r>
        <w:rPr>
          <w:spacing w:val="-3"/>
        </w:rPr>
      </w:r>
      <w:r>
        <w:rPr/>
      </w:r>
      <w:r>
        <w:rPr>
          <w:spacing w:val="-2"/>
        </w:rPr>
      </w:r>
      <w:r>
        <w:rPr/>
      </w:r>
      <w:r>
        <w:rPr>
          <w:spacing w:val="-2"/>
        </w:rPr>
      </w:r>
      <w:r>
        <w:rPr/>
      </w:r>
      <w:r>
        <w:rPr>
          <w:spacing w:val="-4"/>
        </w:rPr>
      </w:r>
      <w:r>
        <w:rPr/>
      </w:r>
      <w:r>
        <w:rPr>
          <w:spacing w:val="-3"/>
        </w:rPr>
      </w:r>
      <w:r>
        <w:rPr/>
      </w:r>
      <w:r>
        <w:rPr>
          <w:spacing w:val="-2"/>
        </w:rPr>
      </w:r>
      <w:r>
        <w:rPr/>
      </w:r>
      <w:r>
        <w:rPr>
          <w:spacing w:val="-2"/>
        </w:rPr>
      </w:r>
      <w:r>
        <w:rPr/>
      </w:r>
      <w:r>
        <w:rPr>
          <w:spacing w:val="-2"/>
        </w:rPr>
      </w:r>
      <w:r>
        <w:rPr/>
      </w:r>
      <w:r>
        <w:rPr>
          <w:spacing w:val="-3"/>
        </w:rPr>
      </w:r>
      <w:r>
        <w:rPr/>
      </w:r>
      <w:r>
        <w:rPr>
          <w:spacing w:val="-2"/>
        </w:rPr>
      </w:r>
      <w:r>
        <w:rPr/>
      </w:r>
      <w:r>
        <w:rPr>
          <w:spacing w:val="-2"/>
        </w:rPr>
      </w:r>
      <w:r>
        <w:rPr/>
      </w:r>
      <w:r>
        <w:rPr>
          <w:spacing w:val="-2"/>
        </w:rPr>
      </w:r>
      <w:r>
        <w:rPr/>
      </w:r>
      <w:r>
        <w:rPr>
          <w:spacing w:val="-2"/>
        </w:rPr>
      </w:r>
      <w:r>
        <w:rPr/>
      </w:r>
      <w:r>
        <w:rPr>
          <w:spacing w:val="-2"/>
        </w:rPr>
      </w:r>
      <w:r>
        <w:rPr/>
      </w:r>
    </w:p>
    <w:p>
      <w:pPr>
        <w:pStyle w:val="Heading3"/>
        <w:spacing w:before="118"/>
      </w:pPr>
      <w:bookmarkStart w:name="_bookmark2" w:id="3"/>
      <w:bookmarkEnd w:id="3"/>
      <w:r>
        <w:rPr>
          <w:b w:val="0"/>
        </w:rPr>
        <w:t>Description of project and tasks</w:t>
      </w:r>
      <w:r>
        <w:rPr>
          <w:color w:val="003763"/>
        </w:rPr>
      </w:r>
      <w:r>
        <w:rPr>
          <w:color w:val="003763"/>
          <w:spacing w:val="-12"/>
        </w:rPr>
      </w:r>
      <w:r>
        <w:rPr>
          <w:color w:val="003763"/>
        </w:rPr>
      </w:r>
      <w:r>
        <w:rPr>
          <w:color w:val="003763"/>
          <w:spacing w:val="-7"/>
        </w:rPr>
      </w:r>
      <w:r>
        <w:rPr>
          <w:color w:val="003763"/>
        </w:rPr>
      </w:r>
      <w:r>
        <w:rPr>
          <w:color w:val="003763"/>
          <w:spacing w:val="-11"/>
        </w:rPr>
      </w:r>
      <w:r>
        <w:rPr>
          <w:color w:val="003763"/>
        </w:rPr>
      </w:r>
      <w:r>
        <w:rPr>
          <w:color w:val="003763"/>
          <w:spacing w:val="-10"/>
        </w:rPr>
      </w:r>
      <w:r>
        <w:rPr>
          <w:color w:val="003763"/>
          <w:spacing w:val="-2"/>
        </w:rPr>
      </w:r>
    </w:p>
    <w:p>
      <w:pPr>
        <w:pStyle w:val="BodyText"/>
        <w:spacing w:line="259" w:lineRule="auto" w:before="81"/>
        <w:ind w:left="140" w:right="169"/>
      </w:pPr>
      <w:r>
        <w:rPr/>
        <w:t>Tài liệu này được thiết kế dựa trên nhiều kỹ thuật mạng, những kiến thức được học bởi những người đã theo đuổi chứng chỉ Cisco ENARSI (Implementing Cisco Enterprise Advanced Routing and Services). Ngoài ra, bạn cũng cần có kiến thức CCNA - Implementing and Administering Cisco Solutions để hoàn thành bài kiểm tra này.</w:t>
      </w:r>
      <w:r>
        <w:rPr>
          <w:spacing w:val="-2"/>
        </w:rPr>
      </w:r>
      <w:r>
        <w:rPr/>
      </w:r>
      <w:r>
        <w:rPr>
          <w:spacing w:val="-2"/>
        </w:rPr>
      </w:r>
      <w:r>
        <w:rPr/>
      </w:r>
      <w:r>
        <w:rPr>
          <w:spacing w:val="-2"/>
        </w:rPr>
      </w:r>
      <w:r>
        <w:rPr/>
      </w:r>
      <w:r>
        <w:rPr>
          <w:spacing w:val="-2"/>
        </w:rPr>
      </w:r>
      <w:r>
        <w:rPr/>
      </w:r>
      <w:r>
        <w:rPr>
          <w:spacing w:val="-2"/>
        </w:rPr>
      </w:r>
      <w:r>
        <w:rPr/>
      </w:r>
      <w:r>
        <w:rPr>
          <w:spacing w:val="-3"/>
        </w:rPr>
      </w:r>
      <w:r>
        <w:rPr/>
      </w:r>
      <w:r>
        <w:rPr>
          <w:spacing w:val="-2"/>
        </w:rPr>
      </w:r>
      <w:r>
        <w:rPr/>
      </w:r>
      <w:r>
        <w:rPr>
          <w:spacing w:val="-1"/>
        </w:rPr>
      </w:r>
      <w:r>
        <w:rPr/>
      </w:r>
      <w:r>
        <w:rPr>
          <w:spacing w:val="-4"/>
        </w:rPr>
      </w:r>
      <w:r>
        <w:rPr/>
      </w:r>
      <w:r>
        <w:rPr>
          <w:spacing w:val="-2"/>
        </w:rPr>
      </w:r>
      <w:r>
        <w:rPr/>
      </w:r>
      <w:r>
        <w:rPr>
          <w:spacing w:val="-2"/>
        </w:rPr>
      </w:r>
      <w:r>
        <w:rPr/>
      </w:r>
      <w:r>
        <w:rPr>
          <w:spacing w:val="-2"/>
        </w:rPr>
      </w:r>
      <w:r>
        <w:rPr/>
      </w:r>
      <w:r>
        <w:rPr>
          <w:spacing w:val="-2"/>
        </w:rPr>
      </w:r>
      <w:r>
        <w:rPr/>
      </w:r>
      <w:r>
        <w:rPr>
          <w:spacing w:val="-3"/>
        </w:rPr>
      </w:r>
      <w:r>
        <w:rPr/>
      </w:r>
      <w:r>
        <w:rPr>
          <w:spacing w:val="-2"/>
        </w:rPr>
      </w:r>
      <w:r>
        <w:rPr/>
      </w:r>
      <w:r>
        <w:rPr>
          <w:spacing w:val="-2"/>
        </w:rPr>
      </w:r>
      <w:r>
        <w:rPr/>
      </w:r>
      <w:r>
        <w:rPr>
          <w:spacing w:val="-3"/>
        </w:rPr>
      </w:r>
      <w:r>
        <w:rPr/>
      </w:r>
      <w:r>
        <w:rPr>
          <w:spacing w:val="-2"/>
        </w:rPr>
      </w:r>
      <w:r>
        <w:rPr/>
      </w:r>
      <w:r>
        <w:rPr>
          <w:spacing w:val="-5"/>
        </w:rPr>
      </w:r>
      <w:r>
        <w:rPr/>
      </w:r>
      <w:r>
        <w:rPr>
          <w:spacing w:val="-2"/>
        </w:rPr>
      </w:r>
      <w:r>
        <w:rPr/>
      </w:r>
      <w:r>
        <w:rPr>
          <w:spacing w:val="-1"/>
        </w:rPr>
      </w:r>
      <w:r>
        <w:rPr>
          <w:b/>
        </w:rPr>
      </w:r>
      <w:r>
        <w:rPr>
          <w:b/>
          <w:spacing w:val="-2"/>
        </w:rPr>
      </w:r>
      <w:r>
        <w:rPr/>
      </w:r>
      <w:r>
        <w:rPr>
          <w:spacing w:val="-3"/>
        </w:rPr>
      </w:r>
      <w:r>
        <w:rPr/>
      </w:r>
      <w:r>
        <w:rPr>
          <w:spacing w:val="-2"/>
        </w:rPr>
      </w:r>
      <w:r>
        <w:rPr/>
      </w:r>
      <w:r>
        <w:rPr>
          <w:spacing w:val="-3"/>
        </w:rPr>
      </w:r>
      <w:r>
        <w:rPr/>
      </w:r>
      <w:r>
        <w:rPr>
          <w:spacing w:val="-2"/>
        </w:rPr>
      </w:r>
      <w:r>
        <w:rPr/>
      </w:r>
      <w:r>
        <w:rPr>
          <w:spacing w:val="-3"/>
        </w:rPr>
      </w:r>
      <w:r>
        <w:rPr/>
      </w:r>
      <w:r>
        <w:rPr>
          <w:spacing w:val="-2"/>
        </w:rPr>
      </w:r>
      <w:r>
        <w:rPr/>
      </w:r>
      <w:r>
        <w:rPr>
          <w:spacing w:val="-3"/>
        </w:rPr>
      </w:r>
      <w:r>
        <w:rPr/>
      </w:r>
      <w:r>
        <w:rPr>
          <w:spacing w:val="-2"/>
        </w:rPr>
      </w:r>
      <w:r>
        <w:rPr/>
      </w:r>
      <w:r>
        <w:rPr>
          <w:spacing w:val="-2"/>
        </w:rPr>
      </w:r>
      <w:r>
        <w:rPr/>
      </w:r>
      <w:r>
        <w:rPr>
          <w:spacing w:val="-2"/>
        </w:rPr>
      </w:r>
      <w:r>
        <w:rPr/>
      </w:r>
      <w:r>
        <w:rPr>
          <w:spacing w:val="-4"/>
        </w:rPr>
      </w:r>
      <w:r>
        <w:rPr/>
      </w:r>
      <w:r>
        <w:rPr>
          <w:spacing w:val="-2"/>
        </w:rPr>
      </w:r>
      <w:r>
        <w:rPr/>
      </w:r>
      <w:r>
        <w:rPr>
          <w:b/>
        </w:rPr>
      </w:r>
      <w:r>
        <w:rPr/>
      </w:r>
    </w:p>
    <w:p>
      <w:pPr>
        <w:pStyle w:val="BodyText"/>
        <w:spacing w:line="259" w:lineRule="auto" w:before="119"/>
        <w:ind w:left="140" w:right="241"/>
      </w:pPr>
      <w:r>
        <w:rPr/>
        <w:t>Configuration các phần công việc được chia ra thành 7 area được mở rộng trong phần hướng dẫn đối thủ. Tỷ lệ cho phép phân bổ điểm cho mỗi area.</w:t>
      </w:r>
      <w:r>
        <w:rPr>
          <w:spacing w:val="-3"/>
        </w:rPr>
      </w:r>
      <w:r>
        <w:rPr/>
      </w:r>
      <w:r>
        <w:rPr>
          <w:spacing w:val="-2"/>
        </w:rPr>
      </w:r>
      <w:r>
        <w:rPr/>
      </w:r>
      <w:r>
        <w:rPr>
          <w:spacing w:val="-4"/>
        </w:rPr>
      </w:r>
      <w:r>
        <w:rPr/>
      </w:r>
      <w:r>
        <w:rPr>
          <w:spacing w:val="-3"/>
        </w:rPr>
      </w:r>
      <w:r>
        <w:rPr/>
      </w:r>
      <w:r>
        <w:rPr>
          <w:spacing w:val="-3"/>
        </w:rPr>
      </w:r>
      <w:r>
        <w:rPr/>
      </w:r>
      <w:r>
        <w:rPr>
          <w:spacing w:val="-3"/>
        </w:rPr>
      </w:r>
      <w:r>
        <w:rPr/>
      </w:r>
      <w:r>
        <w:rPr>
          <w:spacing w:val="-3"/>
        </w:rPr>
      </w:r>
      <w:r>
        <w:rPr/>
      </w:r>
      <w:r>
        <w:rPr>
          <w:spacing w:val="-2"/>
        </w:rPr>
      </w:r>
      <w:r>
        <w:rPr/>
      </w:r>
      <w:r>
        <w:rPr>
          <w:spacing w:val="-3"/>
        </w:rPr>
      </w:r>
      <w:r>
        <w:rPr/>
      </w:r>
      <w:r>
        <w:rPr>
          <w:spacing w:val="-4"/>
        </w:rPr>
      </w:r>
      <w:r>
        <w:rPr/>
      </w:r>
      <w:r>
        <w:rPr>
          <w:spacing w:val="-3"/>
        </w:rPr>
      </w:r>
      <w:r>
        <w:rPr/>
      </w:r>
      <w:r>
        <w:rPr>
          <w:spacing w:val="-3"/>
        </w:rPr>
      </w:r>
      <w:r>
        <w:rPr/>
      </w:r>
      <w:r>
        <w:rPr>
          <w:spacing w:val="-3"/>
        </w:rPr>
      </w:r>
      <w:r>
        <w:rPr/>
      </w:r>
      <w:r>
        <w:rPr>
          <w:spacing w:val="-3"/>
        </w:rPr>
      </w:r>
      <w:r>
        <w:rPr/>
      </w:r>
    </w:p>
    <w:p>
      <w:pPr>
        <w:pStyle w:val="ListParagraph"/>
        <w:numPr>
          <w:ilvl w:val="0"/>
          <w:numId w:val="1"/>
        </w:numPr>
        <w:tabs>
          <w:tab w:pos="423" w:val="left" w:leader="none"/>
        </w:tabs>
        <w:spacing w:line="240" w:lineRule="auto" w:before="120" w:after="0"/>
        <w:ind w:left="423" w:right="0" w:hanging="283"/>
        <w:jc w:val="left"/>
        <w:rPr>
          <w:sz w:val="20"/>
        </w:rPr>
      </w:pPr>
      <w:r>
        <w:rPr>
          <w:sz w:val="20"/>
        </w:rPr>
        <w:t>Basic configuration: 10%</w:t>
      </w:r>
      <w:r>
        <w:rPr>
          <w:spacing w:val="-11"/>
          <w:sz w:val="20"/>
        </w:rPr>
      </w:r>
      <w:r>
        <w:rPr>
          <w:sz w:val="20"/>
        </w:rPr>
      </w:r>
      <w:r>
        <w:rPr>
          <w:spacing w:val="-11"/>
          <w:sz w:val="20"/>
        </w:rPr>
      </w:r>
      <w:r>
        <w:rPr>
          <w:spacing w:val="-4"/>
          <w:sz w:val="20"/>
        </w:rPr>
      </w:r>
    </w:p>
    <w:p>
      <w:pPr>
        <w:pStyle w:val="ListParagraph"/>
        <w:numPr>
          <w:ilvl w:val="0"/>
          <w:numId w:val="1"/>
        </w:numPr>
        <w:tabs>
          <w:tab w:pos="423" w:val="left" w:leader="none"/>
        </w:tabs>
        <w:spacing w:line="240" w:lineRule="auto" w:before="19" w:after="0"/>
        <w:ind w:left="423" w:right="0" w:hanging="283"/>
        <w:jc w:val="left"/>
        <w:rPr>
          <w:sz w:val="20"/>
        </w:rPr>
      </w:pPr>
      <w:r>
        <w:rPr>
          <w:sz w:val="20"/>
        </w:rPr>
        <w:t>L2 dịch vụ [15%]</w:t>
      </w:r>
      <w:r>
        <w:rPr>
          <w:spacing w:val="-5"/>
          <w:sz w:val="20"/>
        </w:rPr>
      </w:r>
      <w:r>
        <w:rPr>
          <w:sz w:val="20"/>
        </w:rPr>
      </w:r>
      <w:r>
        <w:rPr>
          <w:spacing w:val="-5"/>
          <w:sz w:val="20"/>
        </w:rPr>
      </w:r>
      <w:r>
        <w:rPr>
          <w:spacing w:val="-2"/>
          <w:sz w:val="20"/>
        </w:rPr>
      </w:r>
    </w:p>
    <w:p>
      <w:pPr>
        <w:pStyle w:val="ListParagraph"/>
        <w:numPr>
          <w:ilvl w:val="0"/>
          <w:numId w:val="1"/>
        </w:numPr>
        <w:tabs>
          <w:tab w:pos="423" w:val="left" w:leader="none"/>
        </w:tabs>
        <w:spacing w:line="240" w:lineRule="auto" w:before="19" w:after="0"/>
        <w:ind w:left="423" w:right="0" w:hanging="283"/>
        <w:jc w:val="left"/>
        <w:rPr>
          <w:sz w:val="20"/>
        </w:rPr>
      </w:pPr>
      <w:r>
        <w:rPr>
          <w:sz w:val="20"/>
        </w:rPr>
        <w:t>OSPF [15%]</w:t>
      </w:r>
      <w:r>
        <w:rPr>
          <w:spacing w:val="-8"/>
          <w:sz w:val="20"/>
        </w:rPr>
      </w:r>
      <w:r>
        <w:rPr>
          <w:spacing w:val="-2"/>
          <w:sz w:val="20"/>
        </w:rPr>
      </w:r>
    </w:p>
    <w:p>
      <w:pPr>
        <w:pStyle w:val="ListParagraph"/>
        <w:numPr>
          <w:ilvl w:val="0"/>
          <w:numId w:val="1"/>
        </w:numPr>
        <w:tabs>
          <w:tab w:pos="423" w:val="left" w:leader="none"/>
        </w:tabs>
        <w:spacing w:line="240" w:lineRule="auto" w:before="19" w:after="0"/>
        <w:ind w:left="423" w:right="0" w:hanging="283"/>
        <w:jc w:val="left"/>
        <w:rPr>
          <w:sz w:val="20"/>
        </w:rPr>
      </w:pPr>
      <w:r>
        <w:rPr>
          <w:sz w:val="20"/>
        </w:rPr>
        <w:t>EIGRP 15%</w:t>
      </w:r>
      <w:r>
        <w:rPr>
          <w:spacing w:val="-6"/>
          <w:sz w:val="20"/>
        </w:rPr>
      </w:r>
      <w:r>
        <w:rPr>
          <w:spacing w:val="-2"/>
          <w:sz w:val="20"/>
        </w:rPr>
      </w:r>
    </w:p>
    <w:p>
      <w:pPr>
        <w:pStyle w:val="ListParagraph"/>
        <w:numPr>
          <w:ilvl w:val="0"/>
          <w:numId w:val="1"/>
        </w:numPr>
        <w:tabs>
          <w:tab w:pos="423" w:val="left" w:leader="none"/>
        </w:tabs>
        <w:spacing w:line="240" w:lineRule="auto" w:before="21" w:after="0"/>
        <w:ind w:left="423" w:right="0" w:hanging="283"/>
        <w:jc w:val="left"/>
        <w:rPr>
          <w:sz w:val="20"/>
        </w:rPr>
      </w:pPr>
      <w:r>
        <w:rPr>
          <w:sz w:val="20"/>
        </w:rPr>
        <w:t>BGP [15%]</w:t>
      </w:r>
      <w:r>
        <w:rPr>
          <w:spacing w:val="-6"/>
          <w:sz w:val="20"/>
        </w:rPr>
      </w:r>
      <w:r>
        <w:rPr>
          <w:spacing w:val="-2"/>
          <w:sz w:val="20"/>
        </w:rPr>
      </w:r>
    </w:p>
    <w:p>
      <w:pPr>
        <w:pStyle w:val="ListParagraph"/>
        <w:numPr>
          <w:ilvl w:val="0"/>
          <w:numId w:val="1"/>
        </w:numPr>
        <w:tabs>
          <w:tab w:pos="423" w:val="left" w:leader="none"/>
        </w:tabs>
        <w:spacing w:line="240" w:lineRule="auto" w:before="19" w:after="0"/>
        <w:ind w:left="423" w:right="0" w:hanging="283"/>
        <w:jc w:val="left"/>
        <w:rPr>
          <w:sz w:val="20"/>
        </w:rPr>
      </w:pPr>
      <w:r>
        <w:rPr>
          <w:sz w:val="20"/>
        </w:rPr>
        <w:t>IP Services [15%]</w:t>
      </w:r>
      <w:r>
        <w:rPr>
          <w:spacing w:val="-6"/>
          <w:sz w:val="20"/>
        </w:rPr>
      </w:r>
      <w:r>
        <w:rPr>
          <w:sz w:val="20"/>
        </w:rPr>
      </w:r>
      <w:r>
        <w:rPr>
          <w:spacing w:val="-5"/>
          <w:sz w:val="20"/>
        </w:rPr>
      </w:r>
      <w:r>
        <w:rPr>
          <w:spacing w:val="-2"/>
          <w:sz w:val="20"/>
        </w:rPr>
      </w:r>
    </w:p>
    <w:p>
      <w:pPr>
        <w:pStyle w:val="ListParagraph"/>
        <w:numPr>
          <w:ilvl w:val="0"/>
          <w:numId w:val="1"/>
        </w:numPr>
        <w:tabs>
          <w:tab w:pos="423" w:val="left" w:leader="none"/>
        </w:tabs>
        <w:spacing w:line="240" w:lineRule="auto" w:before="18" w:after="0"/>
        <w:ind w:left="423" w:right="0" w:hanging="283"/>
        <w:jc w:val="left"/>
        <w:rPr>
          <w:sz w:val="20"/>
        </w:rPr>
      </w:pPr>
      <w:r>
        <w:rPr>
          <w:sz w:val="20"/>
        </w:rPr>
        <w:t>VPN và An ninh [15%]</w:t>
      </w:r>
      <w:r>
        <w:rPr>
          <w:spacing w:val="-5"/>
          <w:sz w:val="20"/>
        </w:rPr>
      </w:r>
      <w:r>
        <w:rPr>
          <w:sz w:val="20"/>
        </w:rPr>
      </w:r>
      <w:r>
        <w:rPr>
          <w:spacing w:val="-4"/>
          <w:sz w:val="20"/>
        </w:rPr>
      </w:r>
      <w:r>
        <w:rPr>
          <w:sz w:val="20"/>
        </w:rPr>
      </w:r>
      <w:r>
        <w:rPr>
          <w:spacing w:val="-5"/>
          <w:sz w:val="20"/>
        </w:rPr>
      </w:r>
      <w:r>
        <w:rPr>
          <w:spacing w:val="-4"/>
          <w:sz w:val="20"/>
        </w:rPr>
      </w:r>
    </w:p>
    <w:p>
      <w:pPr>
        <w:pStyle w:val="ListParagraph"/>
        <w:spacing w:after="0" w:line="240" w:lineRule="auto"/>
        <w:jc w:val="left"/>
        <w:rPr>
          <w:sz w:val="20"/>
        </w:rPr>
        <w:sectPr>
          <w:pgSz w:w="11910" w:h="16840"/>
          <w:pgMar w:header="1134" w:footer="1093" w:top="1840" w:bottom="1280" w:left="992" w:right="992"/>
        </w:sectPr>
      </w:pPr>
    </w:p>
    <w:p>
      <w:pPr>
        <w:pStyle w:val="Heading3"/>
        <w:spacing w:before="256"/>
        <w:ind w:left="123"/>
      </w:pPr>
      <w:r>
        <w:rPr/>
        <w:t>Physical Topology is a branch of mathematics that studies the properties of spaces, including their size, shape, and connectivity.</w:t>
      </w:r>
      <w:bookmarkStart w:name="_bookmark3" w:id="4"/>
      <w:bookmarkEnd w:id="4"/>
      <w:r>
        <w:rPr>
          <w:b w:val="0"/>
        </w:rPr>
      </w:r>
      <w:r>
        <w:rPr>
          <w:color w:val="003763"/>
        </w:rPr>
      </w:r>
      <w:r>
        <w:rPr>
          <w:color w:val="003763"/>
          <w:spacing w:val="-16"/>
        </w:rPr>
      </w:r>
      <w:r>
        <w:rPr>
          <w:color w:val="003763"/>
          <w:spacing w:val="-2"/>
        </w:rPr>
      </w:r>
    </w:p>
    <w:p>
      <w:pPr>
        <w:pStyle w:val="BodyText"/>
        <w:spacing w:before="81"/>
        <w:ind w:left="123"/>
      </w:pPr>
      <w:r>
        <w:rPr/>
        <w:t>Test Project có cấu trúc địa lý vật lý.</w:t>
      </w:r>
      <w:r>
        <w:rPr>
          <w:spacing w:val="-6"/>
        </w:rPr>
      </w:r>
      <w:r>
        <w:rPr/>
      </w:r>
      <w:r>
        <w:rPr>
          <w:spacing w:val="-4"/>
        </w:rPr>
      </w:r>
      <w:r>
        <w:rPr/>
      </w:r>
      <w:r>
        <w:rPr>
          <w:spacing w:val="-5"/>
        </w:rPr>
      </w:r>
      <w:r>
        <w:rPr/>
      </w:r>
      <w:r>
        <w:rPr>
          <w:spacing w:val="-5"/>
        </w:rPr>
      </w:r>
      <w:r>
        <w:rPr/>
      </w:r>
      <w:r>
        <w:rPr>
          <w:spacing w:val="-4"/>
        </w:rPr>
      </w:r>
      <w:r>
        <w:rPr/>
      </w:r>
      <w:r>
        <w:rPr>
          <w:spacing w:val="-6"/>
        </w:rPr>
      </w:r>
      <w:r>
        <w:rPr/>
      </w:r>
      <w:r>
        <w:rPr>
          <w:spacing w:val="-3"/>
        </w:rPr>
      </w:r>
      <w:r>
        <w:rPr/>
      </w:r>
      <w:r>
        <w:rPr>
          <w:spacing w:val="-4"/>
        </w:rPr>
      </w:r>
      <w:r>
        <w:rPr>
          <w:spacing w:val="-2"/>
        </w:rPr>
      </w:r>
    </w:p>
    <w:p>
      <w:pPr>
        <w:pStyle w:val="BodyText"/>
        <w:spacing w:before="88"/>
      </w:pPr>
      <w:r>
        <w:rPr/>
        <w:drawing>
          <wp:anchor distT="0" distB="0" distL="0" distR="0" allowOverlap="1" layoutInCell="1" locked="0" behindDoc="1" simplePos="0" relativeHeight="487588352">
            <wp:simplePos x="0" y="0"/>
            <wp:positionH relativeFrom="page">
              <wp:posOffset>1070637</wp:posOffset>
            </wp:positionH>
            <wp:positionV relativeFrom="paragraph">
              <wp:posOffset>226190</wp:posOffset>
            </wp:positionV>
            <wp:extent cx="7493982" cy="4764024"/>
            <wp:effectExtent l="0" t="0" r="0" b="0"/>
            <wp:wrapTopAndBottom/>
            <wp:docPr id="11" name="Image 11" descr="A diagram of a diagram  Description automatically generated"/>
            <wp:cNvGraphicFramePr>
              <a:graphicFrameLocks/>
            </wp:cNvGraphicFramePr>
            <a:graphic>
              <a:graphicData uri="http://schemas.openxmlformats.org/drawingml/2006/picture">
                <pic:pic>
                  <pic:nvPicPr>
                    <pic:cNvPr id="11" name="Image 11" descr="A diagram of a diagram  Description automatically generated"/>
                    <pic:cNvPicPr/>
                  </pic:nvPicPr>
                  <pic:blipFill>
                    <a:blip r:embed="rId11" cstate="print"/>
                    <a:stretch>
                      <a:fillRect/>
                    </a:stretch>
                  </pic:blipFill>
                  <pic:spPr>
                    <a:xfrm>
                      <a:off x="0" y="0"/>
                      <a:ext cx="7493982" cy="4764024"/>
                    </a:xfrm>
                    <a:prstGeom prst="rect">
                      <a:avLst/>
                    </a:prstGeom>
                  </pic:spPr>
                </pic:pic>
              </a:graphicData>
            </a:graphic>
          </wp:anchor>
        </w:drawing>
      </w:r>
    </w:p>
    <w:p>
      <w:pPr>
        <w:pStyle w:val="BodyText"/>
      </w:pPr>
    </w:p>
    <w:p>
      <w:pPr>
        <w:pStyle w:val="BodyText"/>
        <w:spacing w:before="64"/>
      </w:pPr>
      <w:r>
        <w:rPr/>
        <mc:AlternateContent>
          <mc:Choice Requires="wps">
            <w:drawing>
              <wp:anchor distT="0" distB="0" distL="0" distR="0" allowOverlap="1" layoutInCell="1" locked="0" behindDoc="1" simplePos="0" relativeHeight="487588864">
                <wp:simplePos x="0" y="0"/>
                <wp:positionH relativeFrom="page">
                  <wp:posOffset>978408</wp:posOffset>
                </wp:positionH>
                <wp:positionV relativeFrom="paragraph">
                  <wp:posOffset>210952</wp:posOffset>
                </wp:positionV>
                <wp:extent cx="6307455" cy="7620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307455" cy="76200"/>
                        </a:xfrm>
                        <a:custGeom>
                          <a:avLst/>
                          <a:gdLst/>
                          <a:ahLst/>
                          <a:cxnLst/>
                          <a:rect l="l" t="t" r="r" b="b"/>
                          <a:pathLst>
                            <a:path w="6307455" h="76200">
                              <a:moveTo>
                                <a:pt x="3871468" y="0"/>
                              </a:moveTo>
                              <a:lnTo>
                                <a:pt x="2417318" y="0"/>
                              </a:lnTo>
                              <a:lnTo>
                                <a:pt x="2341118" y="0"/>
                              </a:lnTo>
                              <a:lnTo>
                                <a:pt x="0" y="0"/>
                              </a:lnTo>
                              <a:lnTo>
                                <a:pt x="0" y="76200"/>
                              </a:lnTo>
                              <a:lnTo>
                                <a:pt x="2341118" y="76200"/>
                              </a:lnTo>
                              <a:lnTo>
                                <a:pt x="2417318" y="76200"/>
                              </a:lnTo>
                              <a:lnTo>
                                <a:pt x="3871468" y="76200"/>
                              </a:lnTo>
                              <a:lnTo>
                                <a:pt x="3871468" y="0"/>
                              </a:lnTo>
                              <a:close/>
                            </a:path>
                            <a:path w="6307455" h="76200">
                              <a:moveTo>
                                <a:pt x="6307201" y="0"/>
                              </a:moveTo>
                              <a:lnTo>
                                <a:pt x="3947795" y="0"/>
                              </a:lnTo>
                              <a:lnTo>
                                <a:pt x="3871595" y="0"/>
                              </a:lnTo>
                              <a:lnTo>
                                <a:pt x="3871595" y="76200"/>
                              </a:lnTo>
                              <a:lnTo>
                                <a:pt x="3947795" y="76200"/>
                              </a:lnTo>
                              <a:lnTo>
                                <a:pt x="6307201" y="76200"/>
                              </a:lnTo>
                              <a:lnTo>
                                <a:pt x="6307201" y="0"/>
                              </a:lnTo>
                              <a:close/>
                            </a:path>
                          </a:pathLst>
                        </a:custGeom>
                        <a:solidFill>
                          <a:srgbClr val="003A5C"/>
                        </a:solidFill>
                      </wps:spPr>
                      <wps:bodyPr wrap="square" lIns="0" tIns="0" rIns="0" bIns="0" rtlCol="0">
                        <a:prstTxWarp prst="textNoShape">
                          <a:avLst/>
                        </a:prstTxWarp>
                        <a:noAutofit/>
                      </wps:bodyPr>
                    </wps:wsp>
                  </a:graphicData>
                </a:graphic>
              </wp:anchor>
            </w:drawing>
          </mc:Choice>
          <mc:Fallback>
            <w:pict>
              <v:shape style="position:absolute;margin-left:77.040001pt;margin-top:16.610416pt;width:496.65pt;height:6pt;mso-position-horizontal-relative:page;mso-position-vertical-relative:paragraph;z-index:-15727616;mso-wrap-distance-left:0;mso-wrap-distance-right:0" id="docshape8" coordorigin="1541,332" coordsize="9933,120" path="m7638,332l5348,332,5228,332,1541,332,1541,452,5228,452,5348,452,7638,452,7638,332xm11473,332l7758,332,7638,332,7638,452,7758,452,11473,452,11473,332xe" filled="true" fillcolor="#003a5c" stroked="false">
                <v:path arrowok="t"/>
                <v:fill type="solid"/>
                <w10:wrap type="topAndBottom"/>
              </v:shape>
            </w:pict>
          </mc:Fallback>
        </mc:AlternateContent>
      </w:r>
    </w:p>
    <w:p>
      <w:pPr>
        <w:pStyle w:val="BodyText"/>
        <w:spacing w:after="0"/>
        <w:sectPr>
          <w:headerReference w:type="default" r:id="rId8"/>
          <w:footerReference w:type="default" r:id="rId9"/>
          <w:pgSz w:w="16840" w:h="11910" w:orient="landscape"/>
          <w:pgMar w:header="0" w:footer="559" w:top="1120" w:bottom="740" w:left="1417" w:right="2409"/>
        </w:sectPr>
      </w:pPr>
    </w:p>
    <w:p>
      <w:pPr>
        <w:pStyle w:val="BodyText"/>
        <w:spacing w:before="138" w:after="1"/>
      </w:pPr>
    </w:p>
    <w:p>
      <w:pPr>
        <w:pStyle w:val="BodyText"/>
        <w:ind w:left="147"/>
      </w:pPr>
      <w:r>
        <w:rPr/>
        <w:drawing>
          <wp:inline distT="0" distB="0" distL="0" distR="0">
            <wp:extent cx="6916275" cy="3536442"/>
            <wp:effectExtent l="0" t="0" r="0" b="0"/>
            <wp:docPr id="18" name="Image 18" descr="A diagram of a physical algorithm  Description automatically generated"/>
            <wp:cNvGraphicFramePr>
              <a:graphicFrameLocks/>
            </wp:cNvGraphicFramePr>
            <a:graphic>
              <a:graphicData uri="http://schemas.openxmlformats.org/drawingml/2006/picture">
                <pic:pic>
                  <pic:nvPicPr>
                    <pic:cNvPr id="18" name="Image 18" descr="A diagram of a physical algorithm  Description automatically generated"/>
                    <pic:cNvPicPr/>
                  </pic:nvPicPr>
                  <pic:blipFill>
                    <a:blip r:embed="rId14" cstate="print"/>
                    <a:stretch>
                      <a:fillRect/>
                    </a:stretch>
                  </pic:blipFill>
                  <pic:spPr>
                    <a:xfrm>
                      <a:off x="0" y="0"/>
                      <a:ext cx="6916275" cy="3536442"/>
                    </a:xfrm>
                    <a:prstGeom prst="rect">
                      <a:avLst/>
                    </a:prstGeom>
                  </pic:spPr>
                </pic:pic>
              </a:graphicData>
            </a:graphic>
          </wp:inline>
        </w:drawing>
      </w:r>
      <w:r>
        <w:rPr/>
      </w:r>
    </w:p>
    <w:p>
      <w:pPr>
        <w:pStyle w:val="BodyText"/>
        <w:spacing w:after="0"/>
        <w:sectPr>
          <w:headerReference w:type="default" r:id="rId12"/>
          <w:footerReference w:type="default" r:id="rId13"/>
          <w:pgSz w:w="16840" w:h="11910" w:orient="landscape"/>
          <w:pgMar w:header="1134" w:footer="1093" w:top="1840" w:bottom="1280" w:left="1417" w:right="2409"/>
        </w:sectPr>
      </w:pPr>
    </w:p>
    <w:p>
      <w:pPr>
        <w:pStyle w:val="BodyText"/>
        <w:spacing w:before="124"/>
      </w:pPr>
      <w:r>
        <w:rPr/>
        <mc:AlternateContent>
          <mc:Choice Requires="wps">
            <w:drawing>
              <wp:anchor distT="0" distB="0" distL="0" distR="0" allowOverlap="1" layoutInCell="1" locked="0" behindDoc="0" simplePos="0" relativeHeight="15731712">
                <wp:simplePos x="0" y="0"/>
                <wp:positionH relativeFrom="page">
                  <wp:posOffset>982201</wp:posOffset>
                </wp:positionH>
                <wp:positionV relativeFrom="page">
                  <wp:posOffset>1978412</wp:posOffset>
                </wp:positionV>
                <wp:extent cx="8243570" cy="3719829"/>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8243570" cy="3719829"/>
                          <a:chExt cx="8243570" cy="3719829"/>
                        </a:xfrm>
                      </wpg:grpSpPr>
                      <pic:pic>
                        <pic:nvPicPr>
                          <pic:cNvPr id="20" name="Image 20"/>
                          <pic:cNvPicPr/>
                        </pic:nvPicPr>
                        <pic:blipFill>
                          <a:blip r:embed="rId15" cstate="print"/>
                          <a:stretch>
                            <a:fillRect/>
                          </a:stretch>
                        </pic:blipFill>
                        <pic:spPr>
                          <a:xfrm>
                            <a:off x="0" y="0"/>
                            <a:ext cx="8243230" cy="3626990"/>
                          </a:xfrm>
                          <a:prstGeom prst="rect">
                            <a:avLst/>
                          </a:prstGeom>
                        </pic:spPr>
                      </pic:pic>
                      <pic:pic>
                        <pic:nvPicPr>
                          <pic:cNvPr id="21" name="Image 21"/>
                          <pic:cNvPicPr/>
                        </pic:nvPicPr>
                        <pic:blipFill>
                          <a:blip r:embed="rId16" cstate="print"/>
                          <a:stretch>
                            <a:fillRect/>
                          </a:stretch>
                        </pic:blipFill>
                        <pic:spPr>
                          <a:xfrm>
                            <a:off x="2824978" y="2801147"/>
                            <a:ext cx="409936" cy="305311"/>
                          </a:xfrm>
                          <a:prstGeom prst="rect">
                            <a:avLst/>
                          </a:prstGeom>
                        </pic:spPr>
                      </pic:pic>
                      <pic:pic>
                        <pic:nvPicPr>
                          <pic:cNvPr id="22" name="Image 22"/>
                          <pic:cNvPicPr/>
                        </pic:nvPicPr>
                        <pic:blipFill>
                          <a:blip r:embed="rId17" cstate="print"/>
                          <a:stretch>
                            <a:fillRect/>
                          </a:stretch>
                        </pic:blipFill>
                        <pic:spPr>
                          <a:xfrm>
                            <a:off x="2156267" y="1872898"/>
                            <a:ext cx="373889" cy="370585"/>
                          </a:xfrm>
                          <a:prstGeom prst="rect">
                            <a:avLst/>
                          </a:prstGeom>
                        </pic:spPr>
                      </pic:pic>
                      <wps:wsp>
                        <wps:cNvPr id="23" name="Graphic 23"/>
                        <wps:cNvSpPr/>
                        <wps:spPr>
                          <a:xfrm>
                            <a:off x="1843735" y="2590021"/>
                            <a:ext cx="676910" cy="186055"/>
                          </a:xfrm>
                          <a:custGeom>
                            <a:avLst/>
                            <a:gdLst/>
                            <a:ahLst/>
                            <a:cxnLst/>
                            <a:rect l="l" t="t" r="r" b="b"/>
                            <a:pathLst>
                              <a:path w="676910" h="186055">
                                <a:moveTo>
                                  <a:pt x="645568" y="0"/>
                                </a:moveTo>
                                <a:lnTo>
                                  <a:pt x="30987" y="0"/>
                                </a:lnTo>
                                <a:lnTo>
                                  <a:pt x="0" y="30969"/>
                                </a:lnTo>
                                <a:lnTo>
                                  <a:pt x="0" y="154846"/>
                                </a:lnTo>
                                <a:lnTo>
                                  <a:pt x="30987" y="185815"/>
                                </a:lnTo>
                                <a:lnTo>
                                  <a:pt x="645568" y="185815"/>
                                </a:lnTo>
                                <a:lnTo>
                                  <a:pt x="657636" y="183384"/>
                                </a:lnTo>
                                <a:lnTo>
                                  <a:pt x="667485" y="176750"/>
                                </a:lnTo>
                                <a:lnTo>
                                  <a:pt x="674122" y="166907"/>
                                </a:lnTo>
                                <a:lnTo>
                                  <a:pt x="676555" y="154846"/>
                                </a:lnTo>
                                <a:lnTo>
                                  <a:pt x="676555" y="30969"/>
                                </a:lnTo>
                                <a:lnTo>
                                  <a:pt x="674122" y="18908"/>
                                </a:lnTo>
                                <a:lnTo>
                                  <a:pt x="667485" y="9064"/>
                                </a:lnTo>
                                <a:lnTo>
                                  <a:pt x="657636" y="2431"/>
                                </a:lnTo>
                                <a:lnTo>
                                  <a:pt x="645568" y="0"/>
                                </a:lnTo>
                                <a:close/>
                              </a:path>
                            </a:pathLst>
                          </a:custGeom>
                          <a:solidFill>
                            <a:srgbClr val="95DCF8"/>
                          </a:solidFill>
                        </wps:spPr>
                        <wps:bodyPr wrap="square" lIns="0" tIns="0" rIns="0" bIns="0" rtlCol="0">
                          <a:prstTxWarp prst="textNoShape">
                            <a:avLst/>
                          </a:prstTxWarp>
                          <a:noAutofit/>
                        </wps:bodyPr>
                      </wps:wsp>
                      <wps:wsp>
                        <wps:cNvPr id="24" name="Graphic 24"/>
                        <wps:cNvSpPr/>
                        <wps:spPr>
                          <a:xfrm>
                            <a:off x="1843735" y="2590021"/>
                            <a:ext cx="676910" cy="186055"/>
                          </a:xfrm>
                          <a:custGeom>
                            <a:avLst/>
                            <a:gdLst/>
                            <a:ahLst/>
                            <a:cxnLst/>
                            <a:rect l="l" t="t" r="r" b="b"/>
                            <a:pathLst>
                              <a:path w="676910" h="186055">
                                <a:moveTo>
                                  <a:pt x="0" y="30969"/>
                                </a:moveTo>
                                <a:lnTo>
                                  <a:pt x="2432" y="18908"/>
                                </a:lnTo>
                                <a:lnTo>
                                  <a:pt x="9070" y="9064"/>
                                </a:lnTo>
                                <a:lnTo>
                                  <a:pt x="18919" y="2431"/>
                                </a:lnTo>
                                <a:lnTo>
                                  <a:pt x="30987" y="0"/>
                                </a:lnTo>
                                <a:lnTo>
                                  <a:pt x="645568" y="0"/>
                                </a:lnTo>
                                <a:lnTo>
                                  <a:pt x="676555" y="30969"/>
                                </a:lnTo>
                                <a:lnTo>
                                  <a:pt x="676555" y="154846"/>
                                </a:lnTo>
                                <a:lnTo>
                                  <a:pt x="674122" y="166907"/>
                                </a:lnTo>
                                <a:lnTo>
                                  <a:pt x="667485" y="176750"/>
                                </a:lnTo>
                                <a:lnTo>
                                  <a:pt x="657636" y="183384"/>
                                </a:lnTo>
                                <a:lnTo>
                                  <a:pt x="645568" y="185815"/>
                                </a:lnTo>
                                <a:lnTo>
                                  <a:pt x="30987" y="185815"/>
                                </a:lnTo>
                                <a:lnTo>
                                  <a:pt x="0" y="154846"/>
                                </a:lnTo>
                                <a:lnTo>
                                  <a:pt x="0" y="30969"/>
                                </a:lnTo>
                                <a:close/>
                              </a:path>
                            </a:pathLst>
                          </a:custGeom>
                          <a:ln w="8602">
                            <a:solidFill>
                              <a:srgbClr val="FFFFFF"/>
                            </a:solidFill>
                            <a:prstDash val="solid"/>
                          </a:ln>
                        </wps:spPr>
                        <wps:bodyPr wrap="square" lIns="0" tIns="0" rIns="0" bIns="0" rtlCol="0">
                          <a:prstTxWarp prst="textNoShape">
                            <a:avLst/>
                          </a:prstTxWarp>
                          <a:noAutofit/>
                        </wps:bodyPr>
                      </wps:wsp>
                      <pic:pic>
                        <pic:nvPicPr>
                          <pic:cNvPr id="25" name="Image 25"/>
                          <pic:cNvPicPr/>
                        </pic:nvPicPr>
                        <pic:blipFill>
                          <a:blip r:embed="rId18" cstate="print"/>
                          <a:stretch>
                            <a:fillRect/>
                          </a:stretch>
                        </pic:blipFill>
                        <pic:spPr>
                          <a:xfrm>
                            <a:off x="3130868" y="2124230"/>
                            <a:ext cx="566078" cy="470094"/>
                          </a:xfrm>
                          <a:prstGeom prst="rect">
                            <a:avLst/>
                          </a:prstGeom>
                        </pic:spPr>
                      </pic:pic>
                      <pic:pic>
                        <pic:nvPicPr>
                          <pic:cNvPr id="26" name="Image 26"/>
                          <pic:cNvPicPr/>
                        </pic:nvPicPr>
                        <pic:blipFill>
                          <a:blip r:embed="rId19" cstate="print"/>
                          <a:stretch>
                            <a:fillRect/>
                          </a:stretch>
                        </pic:blipFill>
                        <pic:spPr>
                          <a:xfrm>
                            <a:off x="3955198" y="2439620"/>
                            <a:ext cx="352854" cy="387903"/>
                          </a:xfrm>
                          <a:prstGeom prst="rect">
                            <a:avLst/>
                          </a:prstGeom>
                        </pic:spPr>
                      </pic:pic>
                      <wps:wsp>
                        <wps:cNvPr id="27" name="Graphic 27"/>
                        <wps:cNvSpPr/>
                        <wps:spPr>
                          <a:xfrm>
                            <a:off x="4968502" y="1877728"/>
                            <a:ext cx="393065" cy="149860"/>
                          </a:xfrm>
                          <a:custGeom>
                            <a:avLst/>
                            <a:gdLst/>
                            <a:ahLst/>
                            <a:cxnLst/>
                            <a:rect l="l" t="t" r="r" b="b"/>
                            <a:pathLst>
                              <a:path w="393065" h="149860">
                                <a:moveTo>
                                  <a:pt x="367543" y="0"/>
                                </a:moveTo>
                                <a:lnTo>
                                  <a:pt x="24961" y="0"/>
                                </a:lnTo>
                                <a:lnTo>
                                  <a:pt x="0" y="24947"/>
                                </a:lnTo>
                                <a:lnTo>
                                  <a:pt x="0" y="124737"/>
                                </a:lnTo>
                                <a:lnTo>
                                  <a:pt x="367543" y="149684"/>
                                </a:lnTo>
                                <a:lnTo>
                                  <a:pt x="377254" y="147722"/>
                                </a:lnTo>
                                <a:lnTo>
                                  <a:pt x="385189" y="142372"/>
                                </a:lnTo>
                                <a:lnTo>
                                  <a:pt x="390542" y="134442"/>
                                </a:lnTo>
                                <a:lnTo>
                                  <a:pt x="392505" y="124737"/>
                                </a:lnTo>
                                <a:lnTo>
                                  <a:pt x="392505" y="24947"/>
                                </a:lnTo>
                                <a:lnTo>
                                  <a:pt x="390542" y="15242"/>
                                </a:lnTo>
                                <a:lnTo>
                                  <a:pt x="385189" y="7312"/>
                                </a:lnTo>
                                <a:lnTo>
                                  <a:pt x="377254" y="1962"/>
                                </a:lnTo>
                                <a:lnTo>
                                  <a:pt x="367543" y="0"/>
                                </a:lnTo>
                                <a:close/>
                              </a:path>
                            </a:pathLst>
                          </a:custGeom>
                          <a:solidFill>
                            <a:srgbClr val="FFC000"/>
                          </a:solidFill>
                        </wps:spPr>
                        <wps:bodyPr wrap="square" lIns="0" tIns="0" rIns="0" bIns="0" rtlCol="0">
                          <a:prstTxWarp prst="textNoShape">
                            <a:avLst/>
                          </a:prstTxWarp>
                          <a:noAutofit/>
                        </wps:bodyPr>
                      </wps:wsp>
                      <wps:wsp>
                        <wps:cNvPr id="28" name="Graphic 28"/>
                        <wps:cNvSpPr/>
                        <wps:spPr>
                          <a:xfrm>
                            <a:off x="4968502" y="1877728"/>
                            <a:ext cx="393065" cy="149860"/>
                          </a:xfrm>
                          <a:custGeom>
                            <a:avLst/>
                            <a:gdLst/>
                            <a:ahLst/>
                            <a:cxnLst/>
                            <a:rect l="l" t="t" r="r" b="b"/>
                            <a:pathLst>
                              <a:path w="393065" h="149860">
                                <a:moveTo>
                                  <a:pt x="0" y="24947"/>
                                </a:moveTo>
                                <a:lnTo>
                                  <a:pt x="1903" y="15242"/>
                                </a:lnTo>
                                <a:lnTo>
                                  <a:pt x="7155" y="7312"/>
                                </a:lnTo>
                                <a:lnTo>
                                  <a:pt x="15069" y="1962"/>
                                </a:lnTo>
                                <a:lnTo>
                                  <a:pt x="24961" y="0"/>
                                </a:lnTo>
                                <a:lnTo>
                                  <a:pt x="367543" y="0"/>
                                </a:lnTo>
                                <a:lnTo>
                                  <a:pt x="392505" y="124737"/>
                                </a:lnTo>
                                <a:lnTo>
                                  <a:pt x="390542" y="134442"/>
                                </a:lnTo>
                                <a:lnTo>
                                  <a:pt x="385189" y="142372"/>
                                </a:lnTo>
                                <a:lnTo>
                                  <a:pt x="377254" y="147722"/>
                                </a:lnTo>
                                <a:lnTo>
                                  <a:pt x="367543" y="149684"/>
                                </a:lnTo>
                                <a:lnTo>
                                  <a:pt x="24961" y="149684"/>
                                </a:lnTo>
                                <a:lnTo>
                                  <a:pt x="0" y="24947"/>
                                </a:lnTo>
                                <a:close/>
                              </a:path>
                            </a:pathLst>
                          </a:custGeom>
                          <a:ln w="8603">
                            <a:solidFill>
                              <a:srgbClr val="FFFFFF"/>
                            </a:solidFill>
                            <a:prstDash val="solid"/>
                          </a:ln>
                        </wps:spPr>
                        <wps:bodyPr wrap="square" lIns="0" tIns="0" rIns="0" bIns="0" rtlCol="0">
                          <a:prstTxWarp prst="textNoShape">
                            <a:avLst/>
                          </a:prstTxWarp>
                          <a:noAutofit/>
                        </wps:bodyPr>
                      </wps:wsp>
                      <wps:wsp>
                        <wps:cNvPr id="29" name="Graphic 29"/>
                        <wps:cNvSpPr/>
                        <wps:spPr>
                          <a:xfrm>
                            <a:off x="4493364" y="1516419"/>
                            <a:ext cx="144780" cy="392430"/>
                          </a:xfrm>
                          <a:custGeom>
                            <a:avLst/>
                            <a:gdLst/>
                            <a:ahLst/>
                            <a:cxnLst/>
                            <a:rect l="l" t="t" r="r" b="b"/>
                            <a:pathLst>
                              <a:path w="144780" h="392430">
                                <a:moveTo>
                                  <a:pt x="120506" y="0"/>
                                </a:moveTo>
                                <a:lnTo>
                                  <a:pt x="24101" y="0"/>
                                </a:lnTo>
                                <a:lnTo>
                                  <a:pt x="0" y="24087"/>
                                </a:lnTo>
                                <a:lnTo>
                                  <a:pt x="0" y="368190"/>
                                </a:lnTo>
                                <a:lnTo>
                                  <a:pt x="120506" y="392277"/>
                                </a:lnTo>
                                <a:lnTo>
                                  <a:pt x="129718" y="390383"/>
                                </a:lnTo>
                                <a:lnTo>
                                  <a:pt x="137398" y="385218"/>
                                </a:lnTo>
                                <a:lnTo>
                                  <a:pt x="142657" y="377561"/>
                                </a:lnTo>
                                <a:lnTo>
                                  <a:pt x="144607" y="368190"/>
                                </a:lnTo>
                                <a:lnTo>
                                  <a:pt x="144607" y="24087"/>
                                </a:lnTo>
                                <a:lnTo>
                                  <a:pt x="142657" y="14716"/>
                                </a:lnTo>
                                <a:lnTo>
                                  <a:pt x="137398" y="7059"/>
                                </a:lnTo>
                                <a:lnTo>
                                  <a:pt x="129718" y="1894"/>
                                </a:lnTo>
                                <a:lnTo>
                                  <a:pt x="120506" y="0"/>
                                </a:lnTo>
                                <a:close/>
                              </a:path>
                            </a:pathLst>
                          </a:custGeom>
                          <a:solidFill>
                            <a:srgbClr val="FFC000"/>
                          </a:solidFill>
                        </wps:spPr>
                        <wps:bodyPr wrap="square" lIns="0" tIns="0" rIns="0" bIns="0" rtlCol="0">
                          <a:prstTxWarp prst="textNoShape">
                            <a:avLst/>
                          </a:prstTxWarp>
                          <a:noAutofit/>
                        </wps:bodyPr>
                      </wps:wsp>
                      <wps:wsp>
                        <wps:cNvPr id="30" name="Graphic 30"/>
                        <wps:cNvSpPr/>
                        <wps:spPr>
                          <a:xfrm>
                            <a:off x="4493364" y="1516419"/>
                            <a:ext cx="144780" cy="392430"/>
                          </a:xfrm>
                          <a:custGeom>
                            <a:avLst/>
                            <a:gdLst/>
                            <a:ahLst/>
                            <a:cxnLst/>
                            <a:rect l="l" t="t" r="r" b="b"/>
                            <a:pathLst>
                              <a:path w="144780" h="392430">
                                <a:moveTo>
                                  <a:pt x="120506" y="0"/>
                                </a:moveTo>
                                <a:lnTo>
                                  <a:pt x="144607" y="368190"/>
                                </a:lnTo>
                                <a:lnTo>
                                  <a:pt x="142657" y="377561"/>
                                </a:lnTo>
                                <a:lnTo>
                                  <a:pt x="137398" y="385218"/>
                                </a:lnTo>
                                <a:lnTo>
                                  <a:pt x="129718" y="390383"/>
                                </a:lnTo>
                                <a:lnTo>
                                  <a:pt x="120506" y="392277"/>
                                </a:lnTo>
                                <a:lnTo>
                                  <a:pt x="24101" y="392277"/>
                                </a:lnTo>
                                <a:lnTo>
                                  <a:pt x="0" y="24087"/>
                                </a:lnTo>
                                <a:lnTo>
                                  <a:pt x="1889" y="14716"/>
                                </a:lnTo>
                                <a:lnTo>
                                  <a:pt x="7047" y="7059"/>
                                </a:lnTo>
                                <a:lnTo>
                                  <a:pt x="14706" y="1894"/>
                                </a:lnTo>
                                <a:lnTo>
                                  <a:pt x="24101" y="0"/>
                                </a:lnTo>
                                <a:lnTo>
                                  <a:pt x="120506" y="0"/>
                                </a:lnTo>
                                <a:close/>
                              </a:path>
                            </a:pathLst>
                          </a:custGeom>
                          <a:ln w="8606">
                            <a:solidFill>
                              <a:srgbClr val="FFFFFF"/>
                            </a:solidFill>
                            <a:prstDash val="solid"/>
                          </a:ln>
                        </wps:spPr>
                        <wps:bodyPr wrap="square" lIns="0" tIns="0" rIns="0" bIns="0" rtlCol="0">
                          <a:prstTxWarp prst="textNoShape">
                            <a:avLst/>
                          </a:prstTxWarp>
                          <a:noAutofit/>
                        </wps:bodyPr>
                      </wps:wsp>
                      <wps:wsp>
                        <wps:cNvPr id="31" name="Graphic 31"/>
                        <wps:cNvSpPr/>
                        <wps:spPr>
                          <a:xfrm>
                            <a:off x="3640998" y="1815789"/>
                            <a:ext cx="589280" cy="186055"/>
                          </a:xfrm>
                          <a:custGeom>
                            <a:avLst/>
                            <a:gdLst/>
                            <a:ahLst/>
                            <a:cxnLst/>
                            <a:rect l="l" t="t" r="r" b="b"/>
                            <a:pathLst>
                              <a:path w="589280" h="186055">
                                <a:moveTo>
                                  <a:pt x="557771" y="0"/>
                                </a:moveTo>
                                <a:lnTo>
                                  <a:pt x="30987" y="0"/>
                                </a:lnTo>
                                <a:lnTo>
                                  <a:pt x="0" y="30969"/>
                                </a:lnTo>
                                <a:lnTo>
                                  <a:pt x="0" y="154846"/>
                                </a:lnTo>
                                <a:lnTo>
                                  <a:pt x="30987" y="185815"/>
                                </a:lnTo>
                                <a:lnTo>
                                  <a:pt x="557771" y="185815"/>
                                </a:lnTo>
                                <a:lnTo>
                                  <a:pt x="569839" y="183384"/>
                                </a:lnTo>
                                <a:lnTo>
                                  <a:pt x="579688" y="176750"/>
                                </a:lnTo>
                                <a:lnTo>
                                  <a:pt x="586325" y="166907"/>
                                </a:lnTo>
                                <a:lnTo>
                                  <a:pt x="588758" y="154846"/>
                                </a:lnTo>
                                <a:lnTo>
                                  <a:pt x="588758" y="30969"/>
                                </a:lnTo>
                                <a:lnTo>
                                  <a:pt x="586325" y="18908"/>
                                </a:lnTo>
                                <a:lnTo>
                                  <a:pt x="579688" y="9064"/>
                                </a:lnTo>
                                <a:lnTo>
                                  <a:pt x="569839" y="2431"/>
                                </a:lnTo>
                                <a:lnTo>
                                  <a:pt x="557771" y="0"/>
                                </a:lnTo>
                                <a:close/>
                              </a:path>
                            </a:pathLst>
                          </a:custGeom>
                          <a:solidFill>
                            <a:srgbClr val="95DCF8"/>
                          </a:solidFill>
                        </wps:spPr>
                        <wps:bodyPr wrap="square" lIns="0" tIns="0" rIns="0" bIns="0" rtlCol="0">
                          <a:prstTxWarp prst="textNoShape">
                            <a:avLst/>
                          </a:prstTxWarp>
                          <a:noAutofit/>
                        </wps:bodyPr>
                      </wps:wsp>
                      <wps:wsp>
                        <wps:cNvPr id="32" name="Graphic 32"/>
                        <wps:cNvSpPr/>
                        <wps:spPr>
                          <a:xfrm>
                            <a:off x="3640998" y="1815789"/>
                            <a:ext cx="589280" cy="186055"/>
                          </a:xfrm>
                          <a:custGeom>
                            <a:avLst/>
                            <a:gdLst/>
                            <a:ahLst/>
                            <a:cxnLst/>
                            <a:rect l="l" t="t" r="r" b="b"/>
                            <a:pathLst>
                              <a:path w="589280" h="186055">
                                <a:moveTo>
                                  <a:pt x="0" y="30969"/>
                                </a:moveTo>
                                <a:lnTo>
                                  <a:pt x="2432" y="18908"/>
                                </a:lnTo>
                                <a:lnTo>
                                  <a:pt x="9070" y="9064"/>
                                </a:lnTo>
                                <a:lnTo>
                                  <a:pt x="18919" y="2431"/>
                                </a:lnTo>
                                <a:lnTo>
                                  <a:pt x="30987" y="0"/>
                                </a:lnTo>
                                <a:lnTo>
                                  <a:pt x="557771" y="0"/>
                                </a:lnTo>
                                <a:lnTo>
                                  <a:pt x="588758" y="30969"/>
                                </a:lnTo>
                                <a:lnTo>
                                  <a:pt x="588758" y="154846"/>
                                </a:lnTo>
                                <a:lnTo>
                                  <a:pt x="586325" y="166907"/>
                                </a:lnTo>
                                <a:lnTo>
                                  <a:pt x="579688" y="176750"/>
                                </a:lnTo>
                                <a:lnTo>
                                  <a:pt x="569839" y="183384"/>
                                </a:lnTo>
                                <a:lnTo>
                                  <a:pt x="557771" y="185815"/>
                                </a:lnTo>
                                <a:lnTo>
                                  <a:pt x="30987" y="185815"/>
                                </a:lnTo>
                                <a:lnTo>
                                  <a:pt x="0" y="154846"/>
                                </a:lnTo>
                                <a:lnTo>
                                  <a:pt x="0" y="30969"/>
                                </a:lnTo>
                                <a:close/>
                              </a:path>
                            </a:pathLst>
                          </a:custGeom>
                          <a:ln w="8603">
                            <a:solidFill>
                              <a:srgbClr val="FFFFFF"/>
                            </a:solidFill>
                            <a:prstDash val="solid"/>
                          </a:ln>
                        </wps:spPr>
                        <wps:bodyPr wrap="square" lIns="0" tIns="0" rIns="0" bIns="0" rtlCol="0">
                          <a:prstTxWarp prst="textNoShape">
                            <a:avLst/>
                          </a:prstTxWarp>
                          <a:noAutofit/>
                        </wps:bodyPr>
                      </wps:wsp>
                      <wps:wsp>
                        <wps:cNvPr id="33" name="Graphic 33"/>
                        <wps:cNvSpPr/>
                        <wps:spPr>
                          <a:xfrm>
                            <a:off x="3341454" y="3364253"/>
                            <a:ext cx="584200" cy="186055"/>
                          </a:xfrm>
                          <a:custGeom>
                            <a:avLst/>
                            <a:gdLst/>
                            <a:ahLst/>
                            <a:cxnLst/>
                            <a:rect l="l" t="t" r="r" b="b"/>
                            <a:pathLst>
                              <a:path w="584200" h="186055">
                                <a:moveTo>
                                  <a:pt x="552606" y="0"/>
                                </a:moveTo>
                                <a:lnTo>
                                  <a:pt x="30987" y="0"/>
                                </a:lnTo>
                                <a:lnTo>
                                  <a:pt x="0" y="30969"/>
                                </a:lnTo>
                                <a:lnTo>
                                  <a:pt x="0" y="154846"/>
                                </a:lnTo>
                                <a:lnTo>
                                  <a:pt x="30987" y="185815"/>
                                </a:lnTo>
                                <a:lnTo>
                                  <a:pt x="552606" y="185815"/>
                                </a:lnTo>
                                <a:lnTo>
                                  <a:pt x="564674" y="183384"/>
                                </a:lnTo>
                                <a:lnTo>
                                  <a:pt x="574523" y="176750"/>
                                </a:lnTo>
                                <a:lnTo>
                                  <a:pt x="581160" y="166907"/>
                                </a:lnTo>
                                <a:lnTo>
                                  <a:pt x="583593" y="154846"/>
                                </a:lnTo>
                                <a:lnTo>
                                  <a:pt x="583593" y="30969"/>
                                </a:lnTo>
                                <a:lnTo>
                                  <a:pt x="581160" y="18908"/>
                                </a:lnTo>
                                <a:lnTo>
                                  <a:pt x="574523" y="9064"/>
                                </a:lnTo>
                                <a:lnTo>
                                  <a:pt x="564674" y="2431"/>
                                </a:lnTo>
                                <a:lnTo>
                                  <a:pt x="552606" y="0"/>
                                </a:lnTo>
                                <a:close/>
                              </a:path>
                            </a:pathLst>
                          </a:custGeom>
                          <a:solidFill>
                            <a:srgbClr val="95DCF8"/>
                          </a:solidFill>
                        </wps:spPr>
                        <wps:bodyPr wrap="square" lIns="0" tIns="0" rIns="0" bIns="0" rtlCol="0">
                          <a:prstTxWarp prst="textNoShape">
                            <a:avLst/>
                          </a:prstTxWarp>
                          <a:noAutofit/>
                        </wps:bodyPr>
                      </wps:wsp>
                      <wps:wsp>
                        <wps:cNvPr id="34" name="Graphic 34"/>
                        <wps:cNvSpPr/>
                        <wps:spPr>
                          <a:xfrm>
                            <a:off x="3341454" y="3364253"/>
                            <a:ext cx="584200" cy="186055"/>
                          </a:xfrm>
                          <a:custGeom>
                            <a:avLst/>
                            <a:gdLst/>
                            <a:ahLst/>
                            <a:cxnLst/>
                            <a:rect l="l" t="t" r="r" b="b"/>
                            <a:pathLst>
                              <a:path w="584200" h="186055">
                                <a:moveTo>
                                  <a:pt x="0" y="30969"/>
                                </a:moveTo>
                                <a:lnTo>
                                  <a:pt x="2432" y="18908"/>
                                </a:lnTo>
                                <a:lnTo>
                                  <a:pt x="9070" y="9064"/>
                                </a:lnTo>
                                <a:lnTo>
                                  <a:pt x="18919" y="2431"/>
                                </a:lnTo>
                                <a:lnTo>
                                  <a:pt x="30987" y="0"/>
                                </a:lnTo>
                                <a:lnTo>
                                  <a:pt x="552606" y="0"/>
                                </a:lnTo>
                                <a:lnTo>
                                  <a:pt x="583593" y="30969"/>
                                </a:lnTo>
                                <a:lnTo>
                                  <a:pt x="583593" y="154846"/>
                                </a:lnTo>
                                <a:lnTo>
                                  <a:pt x="581160" y="166907"/>
                                </a:lnTo>
                                <a:lnTo>
                                  <a:pt x="574523" y="176750"/>
                                </a:lnTo>
                                <a:lnTo>
                                  <a:pt x="564674" y="183384"/>
                                </a:lnTo>
                                <a:lnTo>
                                  <a:pt x="552606" y="185815"/>
                                </a:lnTo>
                                <a:lnTo>
                                  <a:pt x="30987" y="185815"/>
                                </a:lnTo>
                                <a:lnTo>
                                  <a:pt x="0" y="154846"/>
                                </a:lnTo>
                                <a:lnTo>
                                  <a:pt x="0" y="30969"/>
                                </a:lnTo>
                                <a:close/>
                              </a:path>
                            </a:pathLst>
                          </a:custGeom>
                          <a:ln w="8603">
                            <a:solidFill>
                              <a:srgbClr val="FFFFFF"/>
                            </a:solidFill>
                            <a:prstDash val="solid"/>
                          </a:ln>
                        </wps:spPr>
                        <wps:bodyPr wrap="square" lIns="0" tIns="0" rIns="0" bIns="0" rtlCol="0">
                          <a:prstTxWarp prst="textNoShape">
                            <a:avLst/>
                          </a:prstTxWarp>
                          <a:noAutofit/>
                        </wps:bodyPr>
                      </wps:wsp>
                      <wps:wsp>
                        <wps:cNvPr id="35" name="Graphic 35"/>
                        <wps:cNvSpPr/>
                        <wps:spPr>
                          <a:xfrm>
                            <a:off x="6321614" y="1697073"/>
                            <a:ext cx="821690" cy="423545"/>
                          </a:xfrm>
                          <a:custGeom>
                            <a:avLst/>
                            <a:gdLst/>
                            <a:ahLst/>
                            <a:cxnLst/>
                            <a:rect l="l" t="t" r="r" b="b"/>
                            <a:pathLst>
                              <a:path w="821690" h="423545">
                                <a:moveTo>
                                  <a:pt x="750150" y="0"/>
                                </a:moveTo>
                                <a:lnTo>
                                  <a:pt x="70582" y="0"/>
                                </a:lnTo>
                                <a:lnTo>
                                  <a:pt x="20604" y="20656"/>
                                </a:lnTo>
                                <a:lnTo>
                                  <a:pt x="0" y="70541"/>
                                </a:lnTo>
                                <a:lnTo>
                                  <a:pt x="0" y="352705"/>
                                </a:lnTo>
                                <a:lnTo>
                                  <a:pt x="20604" y="402589"/>
                                </a:lnTo>
                                <a:lnTo>
                                  <a:pt x="70582" y="423246"/>
                                </a:lnTo>
                                <a:lnTo>
                                  <a:pt x="750150" y="423246"/>
                                </a:lnTo>
                                <a:lnTo>
                                  <a:pt x="777768" y="417704"/>
                                </a:lnTo>
                                <a:lnTo>
                                  <a:pt x="800343" y="402589"/>
                                </a:lnTo>
                                <a:lnTo>
                                  <a:pt x="815575" y="380168"/>
                                </a:lnTo>
                                <a:lnTo>
                                  <a:pt x="821163" y="352705"/>
                                </a:lnTo>
                                <a:lnTo>
                                  <a:pt x="821163" y="70541"/>
                                </a:lnTo>
                                <a:lnTo>
                                  <a:pt x="815575" y="43078"/>
                                </a:lnTo>
                                <a:lnTo>
                                  <a:pt x="800343" y="20656"/>
                                </a:lnTo>
                                <a:lnTo>
                                  <a:pt x="777768" y="5541"/>
                                </a:lnTo>
                                <a:lnTo>
                                  <a:pt x="750150" y="0"/>
                                </a:lnTo>
                                <a:close/>
                              </a:path>
                            </a:pathLst>
                          </a:custGeom>
                          <a:solidFill>
                            <a:srgbClr val="95DCF8"/>
                          </a:solidFill>
                        </wps:spPr>
                        <wps:bodyPr wrap="square" lIns="0" tIns="0" rIns="0" bIns="0" rtlCol="0">
                          <a:prstTxWarp prst="textNoShape">
                            <a:avLst/>
                          </a:prstTxWarp>
                          <a:noAutofit/>
                        </wps:bodyPr>
                      </wps:wsp>
                      <wps:wsp>
                        <wps:cNvPr id="36" name="Graphic 36"/>
                        <wps:cNvSpPr/>
                        <wps:spPr>
                          <a:xfrm>
                            <a:off x="6321614" y="1697073"/>
                            <a:ext cx="821690" cy="423545"/>
                          </a:xfrm>
                          <a:custGeom>
                            <a:avLst/>
                            <a:gdLst/>
                            <a:ahLst/>
                            <a:cxnLst/>
                            <a:rect l="l" t="t" r="r" b="b"/>
                            <a:pathLst>
                              <a:path w="821690" h="423545">
                                <a:moveTo>
                                  <a:pt x="0" y="70541"/>
                                </a:moveTo>
                                <a:lnTo>
                                  <a:pt x="5520" y="43078"/>
                                </a:lnTo>
                                <a:lnTo>
                                  <a:pt x="20604" y="20656"/>
                                </a:lnTo>
                                <a:lnTo>
                                  <a:pt x="43031" y="5541"/>
                                </a:lnTo>
                                <a:lnTo>
                                  <a:pt x="70582" y="0"/>
                                </a:lnTo>
                                <a:lnTo>
                                  <a:pt x="750150" y="0"/>
                                </a:lnTo>
                                <a:lnTo>
                                  <a:pt x="800343" y="20656"/>
                                </a:lnTo>
                                <a:lnTo>
                                  <a:pt x="821163" y="70541"/>
                                </a:lnTo>
                                <a:lnTo>
                                  <a:pt x="821163" y="352705"/>
                                </a:lnTo>
                                <a:lnTo>
                                  <a:pt x="815575" y="380168"/>
                                </a:lnTo>
                                <a:lnTo>
                                  <a:pt x="800343" y="402589"/>
                                </a:lnTo>
                                <a:lnTo>
                                  <a:pt x="777768" y="417704"/>
                                </a:lnTo>
                                <a:lnTo>
                                  <a:pt x="750150" y="423246"/>
                                </a:lnTo>
                                <a:lnTo>
                                  <a:pt x="70582" y="423246"/>
                                </a:lnTo>
                                <a:lnTo>
                                  <a:pt x="20604" y="402589"/>
                                </a:lnTo>
                                <a:lnTo>
                                  <a:pt x="0" y="352705"/>
                                </a:lnTo>
                                <a:lnTo>
                                  <a:pt x="0" y="70541"/>
                                </a:lnTo>
                                <a:close/>
                              </a:path>
                            </a:pathLst>
                          </a:custGeom>
                          <a:ln w="8603">
                            <a:solidFill>
                              <a:srgbClr val="FFFFFF"/>
                            </a:solidFill>
                            <a:prstDash val="solid"/>
                          </a:ln>
                        </wps:spPr>
                        <wps:bodyPr wrap="square" lIns="0" tIns="0" rIns="0" bIns="0" rtlCol="0">
                          <a:prstTxWarp prst="textNoShape">
                            <a:avLst/>
                          </a:prstTxWarp>
                          <a:noAutofit/>
                        </wps:bodyPr>
                      </wps:wsp>
                      <pic:pic>
                        <pic:nvPicPr>
                          <pic:cNvPr id="37" name="Image 37"/>
                          <pic:cNvPicPr/>
                        </pic:nvPicPr>
                        <pic:blipFill>
                          <a:blip r:embed="rId20" cstate="print"/>
                          <a:stretch>
                            <a:fillRect/>
                          </a:stretch>
                        </pic:blipFill>
                        <pic:spPr>
                          <a:xfrm>
                            <a:off x="4529511" y="2310651"/>
                            <a:ext cx="725353" cy="482524"/>
                          </a:xfrm>
                          <a:prstGeom prst="rect">
                            <a:avLst/>
                          </a:prstGeom>
                        </pic:spPr>
                      </pic:pic>
                      <wps:wsp>
                        <wps:cNvPr id="38" name="Graphic 38"/>
                        <wps:cNvSpPr/>
                        <wps:spPr>
                          <a:xfrm>
                            <a:off x="4317769" y="3147468"/>
                            <a:ext cx="398145" cy="149860"/>
                          </a:xfrm>
                          <a:custGeom>
                            <a:avLst/>
                            <a:gdLst/>
                            <a:ahLst/>
                            <a:cxnLst/>
                            <a:rect l="l" t="t" r="r" b="b"/>
                            <a:pathLst>
                              <a:path w="398145" h="149860">
                                <a:moveTo>
                                  <a:pt x="372708" y="0"/>
                                </a:moveTo>
                                <a:lnTo>
                                  <a:pt x="24961" y="0"/>
                                </a:lnTo>
                                <a:lnTo>
                                  <a:pt x="0" y="24947"/>
                                </a:lnTo>
                                <a:lnTo>
                                  <a:pt x="0" y="124737"/>
                                </a:lnTo>
                                <a:lnTo>
                                  <a:pt x="372708" y="149684"/>
                                </a:lnTo>
                                <a:lnTo>
                                  <a:pt x="382418" y="147722"/>
                                </a:lnTo>
                                <a:lnTo>
                                  <a:pt x="390353" y="142372"/>
                                </a:lnTo>
                                <a:lnTo>
                                  <a:pt x="395706" y="134442"/>
                                </a:lnTo>
                                <a:lnTo>
                                  <a:pt x="397670" y="124737"/>
                                </a:lnTo>
                                <a:lnTo>
                                  <a:pt x="397670" y="24947"/>
                                </a:lnTo>
                                <a:lnTo>
                                  <a:pt x="395706" y="15242"/>
                                </a:lnTo>
                                <a:lnTo>
                                  <a:pt x="390353" y="7312"/>
                                </a:lnTo>
                                <a:lnTo>
                                  <a:pt x="382418" y="1962"/>
                                </a:lnTo>
                                <a:lnTo>
                                  <a:pt x="372708" y="0"/>
                                </a:lnTo>
                                <a:close/>
                              </a:path>
                            </a:pathLst>
                          </a:custGeom>
                          <a:solidFill>
                            <a:srgbClr val="FFC000"/>
                          </a:solidFill>
                        </wps:spPr>
                        <wps:bodyPr wrap="square" lIns="0" tIns="0" rIns="0" bIns="0" rtlCol="0">
                          <a:prstTxWarp prst="textNoShape">
                            <a:avLst/>
                          </a:prstTxWarp>
                          <a:noAutofit/>
                        </wps:bodyPr>
                      </wps:wsp>
                      <wps:wsp>
                        <wps:cNvPr id="39" name="Graphic 39"/>
                        <wps:cNvSpPr/>
                        <wps:spPr>
                          <a:xfrm>
                            <a:off x="4317769" y="3147468"/>
                            <a:ext cx="398145" cy="149860"/>
                          </a:xfrm>
                          <a:custGeom>
                            <a:avLst/>
                            <a:gdLst/>
                            <a:ahLst/>
                            <a:cxnLst/>
                            <a:rect l="l" t="t" r="r" b="b"/>
                            <a:pathLst>
                              <a:path w="398145" h="149860">
                                <a:moveTo>
                                  <a:pt x="0" y="24947"/>
                                </a:moveTo>
                                <a:lnTo>
                                  <a:pt x="1903" y="15242"/>
                                </a:lnTo>
                                <a:lnTo>
                                  <a:pt x="7155" y="7312"/>
                                </a:lnTo>
                                <a:lnTo>
                                  <a:pt x="15069" y="1962"/>
                                </a:lnTo>
                                <a:lnTo>
                                  <a:pt x="24961" y="0"/>
                                </a:lnTo>
                                <a:lnTo>
                                  <a:pt x="372708" y="0"/>
                                </a:lnTo>
                                <a:lnTo>
                                  <a:pt x="397670" y="124737"/>
                                </a:lnTo>
                                <a:lnTo>
                                  <a:pt x="395706" y="134442"/>
                                </a:lnTo>
                                <a:lnTo>
                                  <a:pt x="390353" y="142372"/>
                                </a:lnTo>
                                <a:lnTo>
                                  <a:pt x="382418" y="147722"/>
                                </a:lnTo>
                                <a:lnTo>
                                  <a:pt x="372708" y="149684"/>
                                </a:lnTo>
                                <a:lnTo>
                                  <a:pt x="24961" y="149684"/>
                                </a:lnTo>
                                <a:lnTo>
                                  <a:pt x="0" y="24947"/>
                                </a:lnTo>
                                <a:close/>
                              </a:path>
                            </a:pathLst>
                          </a:custGeom>
                          <a:ln w="8603">
                            <a:solidFill>
                              <a:srgbClr val="FFFFFF"/>
                            </a:solidFill>
                            <a:prstDash val="solid"/>
                          </a:ln>
                        </wps:spPr>
                        <wps:bodyPr wrap="square" lIns="0" tIns="0" rIns="0" bIns="0" rtlCol="0">
                          <a:prstTxWarp prst="textNoShape">
                            <a:avLst/>
                          </a:prstTxWarp>
                          <a:noAutofit/>
                        </wps:bodyPr>
                      </wps:wsp>
                      <wps:wsp>
                        <wps:cNvPr id="40" name="Graphic 40"/>
                        <wps:cNvSpPr/>
                        <wps:spPr>
                          <a:xfrm>
                            <a:off x="5815488" y="3291992"/>
                            <a:ext cx="821690" cy="423545"/>
                          </a:xfrm>
                          <a:custGeom>
                            <a:avLst/>
                            <a:gdLst/>
                            <a:ahLst/>
                            <a:cxnLst/>
                            <a:rect l="l" t="t" r="r" b="b"/>
                            <a:pathLst>
                              <a:path w="821690" h="423545">
                                <a:moveTo>
                                  <a:pt x="750150" y="0"/>
                                </a:moveTo>
                                <a:lnTo>
                                  <a:pt x="70582" y="0"/>
                                </a:lnTo>
                                <a:lnTo>
                                  <a:pt x="20604" y="20656"/>
                                </a:lnTo>
                                <a:lnTo>
                                  <a:pt x="0" y="70541"/>
                                </a:lnTo>
                                <a:lnTo>
                                  <a:pt x="0" y="352697"/>
                                </a:lnTo>
                                <a:lnTo>
                                  <a:pt x="20604" y="402578"/>
                                </a:lnTo>
                                <a:lnTo>
                                  <a:pt x="70582" y="423238"/>
                                </a:lnTo>
                                <a:lnTo>
                                  <a:pt x="750150" y="423238"/>
                                </a:lnTo>
                                <a:lnTo>
                                  <a:pt x="777768" y="417695"/>
                                </a:lnTo>
                                <a:lnTo>
                                  <a:pt x="800343" y="402578"/>
                                </a:lnTo>
                                <a:lnTo>
                                  <a:pt x="815575" y="380155"/>
                                </a:lnTo>
                                <a:lnTo>
                                  <a:pt x="821163" y="352697"/>
                                </a:lnTo>
                                <a:lnTo>
                                  <a:pt x="821163" y="70541"/>
                                </a:lnTo>
                                <a:lnTo>
                                  <a:pt x="815575" y="43078"/>
                                </a:lnTo>
                                <a:lnTo>
                                  <a:pt x="800343" y="20656"/>
                                </a:lnTo>
                                <a:lnTo>
                                  <a:pt x="777768" y="5541"/>
                                </a:lnTo>
                                <a:lnTo>
                                  <a:pt x="750150" y="0"/>
                                </a:lnTo>
                                <a:close/>
                              </a:path>
                            </a:pathLst>
                          </a:custGeom>
                          <a:solidFill>
                            <a:srgbClr val="95DCF8"/>
                          </a:solidFill>
                        </wps:spPr>
                        <wps:bodyPr wrap="square" lIns="0" tIns="0" rIns="0" bIns="0" rtlCol="0">
                          <a:prstTxWarp prst="textNoShape">
                            <a:avLst/>
                          </a:prstTxWarp>
                          <a:noAutofit/>
                        </wps:bodyPr>
                      </wps:wsp>
                      <wps:wsp>
                        <wps:cNvPr id="41" name="Graphic 41"/>
                        <wps:cNvSpPr/>
                        <wps:spPr>
                          <a:xfrm>
                            <a:off x="5815488" y="3291992"/>
                            <a:ext cx="821690" cy="423545"/>
                          </a:xfrm>
                          <a:custGeom>
                            <a:avLst/>
                            <a:gdLst/>
                            <a:ahLst/>
                            <a:cxnLst/>
                            <a:rect l="l" t="t" r="r" b="b"/>
                            <a:pathLst>
                              <a:path w="821690" h="423545">
                                <a:moveTo>
                                  <a:pt x="0" y="70541"/>
                                </a:moveTo>
                                <a:lnTo>
                                  <a:pt x="5520" y="43078"/>
                                </a:lnTo>
                                <a:lnTo>
                                  <a:pt x="20604" y="20656"/>
                                </a:lnTo>
                                <a:lnTo>
                                  <a:pt x="43031" y="5541"/>
                                </a:lnTo>
                                <a:lnTo>
                                  <a:pt x="70582" y="0"/>
                                </a:lnTo>
                                <a:lnTo>
                                  <a:pt x="750150" y="0"/>
                                </a:lnTo>
                                <a:lnTo>
                                  <a:pt x="800343" y="20656"/>
                                </a:lnTo>
                                <a:lnTo>
                                  <a:pt x="821163" y="70541"/>
                                </a:lnTo>
                                <a:lnTo>
                                  <a:pt x="821163" y="352697"/>
                                </a:lnTo>
                                <a:lnTo>
                                  <a:pt x="815575" y="380155"/>
                                </a:lnTo>
                                <a:lnTo>
                                  <a:pt x="800343" y="402578"/>
                                </a:lnTo>
                                <a:lnTo>
                                  <a:pt x="777768" y="417695"/>
                                </a:lnTo>
                                <a:lnTo>
                                  <a:pt x="750150" y="423238"/>
                                </a:lnTo>
                                <a:lnTo>
                                  <a:pt x="70582" y="423238"/>
                                </a:lnTo>
                                <a:lnTo>
                                  <a:pt x="20604" y="402578"/>
                                </a:lnTo>
                                <a:lnTo>
                                  <a:pt x="0" y="352697"/>
                                </a:lnTo>
                                <a:lnTo>
                                  <a:pt x="0" y="70541"/>
                                </a:lnTo>
                                <a:close/>
                              </a:path>
                            </a:pathLst>
                          </a:custGeom>
                          <a:ln w="8603">
                            <a:solidFill>
                              <a:srgbClr val="FFFFFF"/>
                            </a:solidFill>
                            <a:prstDash val="solid"/>
                          </a:ln>
                        </wps:spPr>
                        <wps:bodyPr wrap="square" lIns="0" tIns="0" rIns="0" bIns="0" rtlCol="0">
                          <a:prstTxWarp prst="textNoShape">
                            <a:avLst/>
                          </a:prstTxWarp>
                          <a:noAutofit/>
                        </wps:bodyPr>
                      </wps:wsp>
                      <wps:wsp>
                        <wps:cNvPr id="42" name="Textbox 42"/>
                        <wps:cNvSpPr txBox="1"/>
                        <wps:spPr>
                          <a:xfrm>
                            <a:off x="3731335" y="1880523"/>
                            <a:ext cx="441959" cy="67310"/>
                          </a:xfrm>
                          <a:prstGeom prst="rect">
                            <a:avLst/>
                          </a:prstGeom>
                        </wps:spPr>
                        <wps:txbx>
                          <w:txbxContent>
                            <w:p>
                              <w:pPr>
                                <w:spacing w:line="106" w:lineRule="exact" w:before="0"/>
                                <w:ind w:left="0" w:right="0" w:firstLine="0"/>
                                <w:jc w:val="left"/>
                                <w:rPr>
                                  <w:b/>
                                  <w:sz w:val="10"/>
                                </w:rPr>
                              </w:pPr>
                              <w:r>
                                <w:rPr>
                                  <w:b/>
                                  <w:color w:val="FF0000"/>
                                  <w:w w:val="105"/>
                                  <w:sz w:val="10"/>
                                </w:rPr>
                                <w:t>Lo1</w:t>
                              </w:r>
                              <w:r>
                                <w:rPr>
                                  <w:b/>
                                  <w:color w:val="FF0000"/>
                                  <w:spacing w:val="6"/>
                                  <w:w w:val="105"/>
                                  <w:sz w:val="10"/>
                                </w:rPr>
                                <w:t> </w:t>
                              </w:r>
                              <w:r>
                                <w:rPr>
                                  <w:b/>
                                  <w:color w:val="FF0000"/>
                                  <w:spacing w:val="-2"/>
                                  <w:w w:val="105"/>
                                  <w:sz w:val="10"/>
                                </w:rPr>
                                <w:t>0:12::1/64</w:t>
                              </w:r>
                            </w:p>
                          </w:txbxContent>
                        </wps:txbx>
                        <wps:bodyPr wrap="square" lIns="0" tIns="0" rIns="0" bIns="0" rtlCol="0">
                          <a:noAutofit/>
                        </wps:bodyPr>
                      </wps:wsp>
                      <wps:wsp>
                        <wps:cNvPr id="43" name="Textbox 43"/>
                        <wps:cNvSpPr txBox="1"/>
                        <wps:spPr>
                          <a:xfrm>
                            <a:off x="4278777" y="1849554"/>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::2</w:t>
                              </w:r>
                            </w:p>
                          </w:txbxContent>
                        </wps:txbx>
                        <wps:bodyPr wrap="square" lIns="0" tIns="0" rIns="0" bIns="0" rtlCol="0">
                          <a:noAutofit/>
                        </wps:bodyPr>
                      </wps:wsp>
                      <wps:wsp>
                        <wps:cNvPr id="44" name="Textbox 44"/>
                        <wps:cNvSpPr txBox="1"/>
                        <wps:spPr>
                          <a:xfrm>
                            <a:off x="5037794" y="1926977"/>
                            <a:ext cx="281305" cy="67310"/>
                          </a:xfrm>
                          <a:prstGeom prst="rect">
                            <a:avLst/>
                          </a:prstGeom>
                        </wps:spPr>
                        <wps:txbx>
                          <w:txbxContent>
                            <w:p>
                              <w:pPr>
                                <w:spacing w:line="106" w:lineRule="exact" w:before="0"/>
                                <w:ind w:left="0" w:right="0" w:firstLine="0"/>
                                <w:jc w:val="left"/>
                                <w:rPr>
                                  <w:b/>
                                  <w:sz w:val="10"/>
                                </w:rPr>
                              </w:pPr>
                              <w:r>
                                <w:rPr>
                                  <w:b/>
                                  <w:color w:val="FF0000"/>
                                  <w:spacing w:val="-2"/>
                                  <w:w w:val="105"/>
                                  <w:sz w:val="10"/>
                                </w:rPr>
                                <w:t>0:220/64</w:t>
                              </w:r>
                            </w:p>
                          </w:txbxContent>
                        </wps:txbx>
                        <wps:bodyPr wrap="square" lIns="0" tIns="0" rIns="0" bIns="0" rtlCol="0">
                          <a:noAutofit/>
                        </wps:bodyPr>
                      </wps:wsp>
                      <wps:wsp>
                        <wps:cNvPr id="45" name="Textbox 45"/>
                        <wps:cNvSpPr txBox="1"/>
                        <wps:spPr>
                          <a:xfrm>
                            <a:off x="4163091" y="2019885"/>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::2</w:t>
                              </w:r>
                            </w:p>
                          </w:txbxContent>
                        </wps:txbx>
                        <wps:bodyPr wrap="square" lIns="0" tIns="0" rIns="0" bIns="0" rtlCol="0">
                          <a:noAutofit/>
                        </wps:bodyPr>
                      </wps:wsp>
                      <wps:wsp>
                        <wps:cNvPr id="46" name="Textbox 46"/>
                        <wps:cNvSpPr txBox="1"/>
                        <wps:spPr>
                          <a:xfrm>
                            <a:off x="4535971" y="1994077"/>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::1</w:t>
                              </w:r>
                            </w:p>
                          </w:txbxContent>
                        </wps:txbx>
                        <wps:bodyPr wrap="square" lIns="0" tIns="0" rIns="0" bIns="0" rtlCol="0">
                          <a:noAutofit/>
                        </wps:bodyPr>
                      </wps:wsp>
                      <wps:wsp>
                        <wps:cNvPr id="47" name="Textbox 47"/>
                        <wps:cNvSpPr txBox="1"/>
                        <wps:spPr>
                          <a:xfrm>
                            <a:off x="5871438" y="1994077"/>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::2</w:t>
                              </w:r>
                            </w:p>
                          </w:txbxContent>
                        </wps:txbx>
                        <wps:bodyPr wrap="square" lIns="0" tIns="0" rIns="0" bIns="0" rtlCol="0">
                          <a:noAutofit/>
                        </wps:bodyPr>
                      </wps:wsp>
                      <wps:wsp>
                        <wps:cNvPr id="48" name="Textbox 48"/>
                        <wps:cNvSpPr txBox="1"/>
                        <wps:spPr>
                          <a:xfrm>
                            <a:off x="6404677" y="1715354"/>
                            <a:ext cx="669925" cy="397510"/>
                          </a:xfrm>
                          <a:prstGeom prst="rect">
                            <a:avLst/>
                          </a:prstGeom>
                        </wps:spPr>
                        <wps:txbx>
                          <w:txbxContent>
                            <w:p>
                              <w:pPr>
                                <w:spacing w:line="106" w:lineRule="exact" w:before="0"/>
                                <w:ind w:left="0" w:right="0" w:firstLine="0"/>
                                <w:jc w:val="both"/>
                                <w:rPr>
                                  <w:b/>
                                  <w:sz w:val="10"/>
                                </w:rPr>
                              </w:pPr>
                              <w:r>
                                <w:rPr>
                                  <w:b/>
                                  <w:color w:val="FF0000"/>
                                  <w:w w:val="105"/>
                                  <w:sz w:val="10"/>
                                </w:rPr>
                                <w:t>Lo1</w:t>
                              </w:r>
                              <w:r>
                                <w:rPr>
                                  <w:b/>
                                  <w:color w:val="FF0000"/>
                                  <w:spacing w:val="6"/>
                                  <w:w w:val="105"/>
                                  <w:sz w:val="10"/>
                                </w:rPr>
                                <w:t> </w:t>
                              </w:r>
                              <w:r>
                                <w:rPr>
                                  <w:b/>
                                  <w:color w:val="FF0000"/>
                                  <w:spacing w:val="-2"/>
                                  <w:w w:val="105"/>
                                  <w:sz w:val="10"/>
                                </w:rPr>
                                <w:t>0:14::1/64</w:t>
                              </w:r>
                            </w:p>
                            <w:p>
                              <w:pPr>
                                <w:spacing w:line="256" w:lineRule="auto" w:before="0"/>
                                <w:ind w:left="0" w:right="18" w:firstLine="0"/>
                                <w:jc w:val="both"/>
                                <w:rPr>
                                  <w:b/>
                                  <w:sz w:val="10"/>
                                </w:rPr>
                              </w:pPr>
                              <w:r>
                                <w:rPr>
                                  <w:b/>
                                  <w:color w:val="FF0000"/>
                                  <w:w w:val="105"/>
                                  <w:sz w:val="10"/>
                                </w:rPr>
                                <w:t>vlan100</w:t>
                              </w:r>
                              <w:r>
                                <w:rPr>
                                  <w:b/>
                                  <w:color w:val="FF0000"/>
                                  <w:spacing w:val="-6"/>
                                  <w:w w:val="105"/>
                                  <w:sz w:val="10"/>
                                </w:rPr>
                                <w:t> </w:t>
                              </w:r>
                              <w:r>
                                <w:rPr>
                                  <w:b/>
                                  <w:color w:val="FF0000"/>
                                  <w:w w:val="105"/>
                                  <w:sz w:val="10"/>
                                </w:rPr>
                                <w:t>11:100::11/64</w:t>
                              </w:r>
                              <w:r>
                                <w:rPr>
                                  <w:b/>
                                  <w:color w:val="FF0000"/>
                                  <w:spacing w:val="40"/>
                                  <w:w w:val="105"/>
                                  <w:sz w:val="10"/>
                                </w:rPr>
                                <w:t> </w:t>
                              </w:r>
                              <w:r>
                                <w:rPr>
                                  <w:b/>
                                  <w:color w:val="FF0000"/>
                                  <w:w w:val="105"/>
                                  <w:sz w:val="10"/>
                                </w:rPr>
                                <w:t>vlan101</w:t>
                              </w:r>
                              <w:r>
                                <w:rPr>
                                  <w:b/>
                                  <w:color w:val="FF0000"/>
                                  <w:spacing w:val="-6"/>
                                  <w:w w:val="105"/>
                                  <w:sz w:val="10"/>
                                </w:rPr>
                                <w:t> </w:t>
                              </w:r>
                              <w:r>
                                <w:rPr>
                                  <w:b/>
                                  <w:color w:val="FF0000"/>
                                  <w:w w:val="105"/>
                                  <w:sz w:val="10"/>
                                </w:rPr>
                                <w:t>11:101::11/64</w:t>
                              </w:r>
                              <w:r>
                                <w:rPr>
                                  <w:b/>
                                  <w:color w:val="FF0000"/>
                                  <w:spacing w:val="40"/>
                                  <w:w w:val="105"/>
                                  <w:sz w:val="10"/>
                                </w:rPr>
                                <w:t> </w:t>
                              </w:r>
                              <w:r>
                                <w:rPr>
                                  <w:b/>
                                  <w:color w:val="FF0000"/>
                                  <w:w w:val="105"/>
                                  <w:sz w:val="10"/>
                                </w:rPr>
                                <w:t>vlan102</w:t>
                              </w:r>
                              <w:r>
                                <w:rPr>
                                  <w:b/>
                                  <w:color w:val="FF0000"/>
                                  <w:spacing w:val="-6"/>
                                  <w:w w:val="105"/>
                                  <w:sz w:val="10"/>
                                </w:rPr>
                                <w:t> </w:t>
                              </w:r>
                              <w:r>
                                <w:rPr>
                                  <w:b/>
                                  <w:color w:val="FF0000"/>
                                  <w:w w:val="105"/>
                                  <w:sz w:val="10"/>
                                </w:rPr>
                                <w:t>11:102::11/64</w:t>
                              </w:r>
                              <w:r>
                                <w:rPr>
                                  <w:b/>
                                  <w:color w:val="FF0000"/>
                                  <w:spacing w:val="40"/>
                                  <w:w w:val="105"/>
                                  <w:sz w:val="10"/>
                                </w:rPr>
                                <w:t> </w:t>
                              </w:r>
                              <w:r>
                                <w:rPr>
                                  <w:b/>
                                  <w:color w:val="FF0000"/>
                                  <w:w w:val="105"/>
                                  <w:sz w:val="10"/>
                                </w:rPr>
                                <w:t>vlan999</w:t>
                              </w:r>
                              <w:r>
                                <w:rPr>
                                  <w:b/>
                                  <w:color w:val="FF0000"/>
                                  <w:spacing w:val="-6"/>
                                  <w:w w:val="105"/>
                                  <w:sz w:val="10"/>
                                </w:rPr>
                                <w:t> </w:t>
                              </w:r>
                              <w:r>
                                <w:rPr>
                                  <w:b/>
                                  <w:color w:val="FF0000"/>
                                  <w:w w:val="105"/>
                                  <w:sz w:val="10"/>
                                </w:rPr>
                                <w:t>0:240::1/64</w:t>
                              </w:r>
                            </w:p>
                          </w:txbxContent>
                        </wps:txbx>
                        <wps:bodyPr wrap="square" lIns="0" tIns="0" rIns="0" bIns="0" rtlCol="0">
                          <a:noAutofit/>
                        </wps:bodyPr>
                      </wps:wsp>
                      <wps:wsp>
                        <wps:cNvPr id="49" name="Textbox 49"/>
                        <wps:cNvSpPr txBox="1"/>
                        <wps:spPr>
                          <a:xfrm>
                            <a:off x="5896400" y="2148924"/>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::2</w:t>
                              </w:r>
                            </w:p>
                          </w:txbxContent>
                        </wps:txbx>
                        <wps:bodyPr wrap="square" lIns="0" tIns="0" rIns="0" bIns="0" rtlCol="0">
                          <a:noAutofit/>
                        </wps:bodyPr>
                      </wps:wsp>
                      <wps:wsp>
                        <wps:cNvPr id="50" name="Textbox 50"/>
                        <wps:cNvSpPr txBox="1"/>
                        <wps:spPr>
                          <a:xfrm>
                            <a:off x="4163091" y="2226347"/>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::1</w:t>
                              </w:r>
                            </w:p>
                          </w:txbxContent>
                        </wps:txbx>
                        <wps:bodyPr wrap="square" lIns="0" tIns="0" rIns="0" bIns="0" rtlCol="0">
                          <a:noAutofit/>
                        </wps:bodyPr>
                      </wps:wsp>
                      <wps:wsp>
                        <wps:cNvPr id="51" name="Textbox 51"/>
                        <wps:cNvSpPr txBox="1"/>
                        <wps:spPr>
                          <a:xfrm>
                            <a:off x="4552326" y="2200539"/>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::1</w:t>
                              </w:r>
                            </w:p>
                          </w:txbxContent>
                        </wps:txbx>
                        <wps:bodyPr wrap="square" lIns="0" tIns="0" rIns="0" bIns="0" rtlCol="0">
                          <a:noAutofit/>
                        </wps:bodyPr>
                      </wps:wsp>
                      <wps:wsp>
                        <wps:cNvPr id="52" name="Textbox 52"/>
                        <wps:cNvSpPr txBox="1"/>
                        <wps:spPr>
                          <a:xfrm>
                            <a:off x="2710820" y="2422486"/>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::1</w:t>
                              </w:r>
                            </w:p>
                          </w:txbxContent>
                        </wps:txbx>
                        <wps:bodyPr wrap="square" lIns="0" tIns="0" rIns="0" bIns="0" rtlCol="0">
                          <a:noAutofit/>
                        </wps:bodyPr>
                      </wps:wsp>
                      <wps:wsp>
                        <wps:cNvPr id="53" name="Textbox 53"/>
                        <wps:cNvSpPr txBox="1"/>
                        <wps:spPr>
                          <a:xfrm>
                            <a:off x="1921677" y="2494747"/>
                            <a:ext cx="546100" cy="269875"/>
                          </a:xfrm>
                          <a:prstGeom prst="rect">
                            <a:avLst/>
                          </a:prstGeom>
                        </wps:spPr>
                        <wps:txbx>
                          <w:txbxContent>
                            <w:p>
                              <w:pPr>
                                <w:spacing w:line="106" w:lineRule="exact" w:before="0"/>
                                <w:ind w:left="0" w:right="37" w:firstLine="0"/>
                                <w:jc w:val="right"/>
                                <w:rPr>
                                  <w:b/>
                                  <w:sz w:val="10"/>
                                </w:rPr>
                              </w:pPr>
                              <w:r>
                                <w:rPr>
                                  <w:b/>
                                  <w:color w:val="FF0000"/>
                                  <w:spacing w:val="-5"/>
                                  <w:w w:val="105"/>
                                  <w:sz w:val="10"/>
                                </w:rPr>
                                <w:t>::2</w:t>
                              </w:r>
                            </w:p>
                            <w:p>
                              <w:pPr>
                                <w:spacing w:line="256" w:lineRule="auto" w:before="57"/>
                                <w:ind w:left="87" w:right="0" w:hanging="88"/>
                                <w:jc w:val="left"/>
                                <w:rPr>
                                  <w:b/>
                                  <w:sz w:val="10"/>
                                </w:rPr>
                              </w:pPr>
                              <w:r>
                                <w:rPr>
                                  <w:b/>
                                  <w:color w:val="FF0000"/>
                                  <w:w w:val="105"/>
                                  <w:sz w:val="10"/>
                                </w:rPr>
                                <w:t>Tun0</w:t>
                              </w:r>
                              <w:r>
                                <w:rPr>
                                  <w:b/>
                                  <w:color w:val="FF0000"/>
                                  <w:spacing w:val="-6"/>
                                  <w:w w:val="105"/>
                                  <w:sz w:val="10"/>
                                </w:rPr>
                                <w:t> </w:t>
                              </w:r>
                              <w:r>
                                <w:rPr>
                                  <w:b/>
                                  <w:color w:val="FF0000"/>
                                  <w:w w:val="105"/>
                                  <w:sz w:val="10"/>
                                </w:rPr>
                                <w:t>16:100::1/64</w:t>
                              </w:r>
                              <w:r>
                                <w:rPr>
                                  <w:b/>
                                  <w:color w:val="FF0000"/>
                                  <w:spacing w:val="40"/>
                                  <w:w w:val="105"/>
                                  <w:sz w:val="10"/>
                                </w:rPr>
                                <w:t> </w:t>
                              </w:r>
                              <w:r>
                                <w:rPr>
                                  <w:b/>
                                  <w:color w:val="FF0000"/>
                                  <w:w w:val="105"/>
                                  <w:sz w:val="10"/>
                                </w:rPr>
                                <w:t>Lo1</w:t>
                              </w:r>
                              <w:r>
                                <w:rPr>
                                  <w:b/>
                                  <w:color w:val="FF0000"/>
                                  <w:spacing w:val="-6"/>
                                  <w:w w:val="105"/>
                                  <w:sz w:val="10"/>
                                </w:rPr>
                                <w:t> </w:t>
                              </w:r>
                              <w:r>
                                <w:rPr>
                                  <w:b/>
                                  <w:color w:val="FF0000"/>
                                  <w:w w:val="105"/>
                                  <w:sz w:val="10"/>
                                </w:rPr>
                                <w:t>0:11::1/64</w:t>
                              </w:r>
                            </w:p>
                          </w:txbxContent>
                        </wps:txbx>
                        <wps:bodyPr wrap="square" lIns="0" tIns="0" rIns="0" bIns="0" rtlCol="0">
                          <a:noAutofit/>
                        </wps:bodyPr>
                      </wps:wsp>
                      <wps:wsp>
                        <wps:cNvPr id="54" name="Textbox 54"/>
                        <wps:cNvSpPr txBox="1"/>
                        <wps:spPr>
                          <a:xfrm>
                            <a:off x="2710820" y="2733211"/>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::1</w:t>
                              </w:r>
                            </w:p>
                          </w:txbxContent>
                        </wps:txbx>
                        <wps:bodyPr wrap="square" lIns="0" tIns="0" rIns="0" bIns="0" rtlCol="0">
                          <a:noAutofit/>
                        </wps:bodyPr>
                      </wps:wsp>
                      <wps:wsp>
                        <wps:cNvPr id="55" name="Textbox 55"/>
                        <wps:cNvSpPr txBox="1"/>
                        <wps:spPr>
                          <a:xfrm>
                            <a:off x="3559872" y="2841603"/>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::2</w:t>
                              </w:r>
                            </w:p>
                          </w:txbxContent>
                        </wps:txbx>
                        <wps:bodyPr wrap="square" lIns="0" tIns="0" rIns="0" bIns="0" rtlCol="0">
                          <a:noAutofit/>
                        </wps:bodyPr>
                      </wps:wsp>
                      <wps:wsp>
                        <wps:cNvPr id="56" name="Textbox 56"/>
                        <wps:cNvSpPr txBox="1"/>
                        <wps:spPr>
                          <a:xfrm>
                            <a:off x="3736499" y="2846765"/>
                            <a:ext cx="147955" cy="180975"/>
                          </a:xfrm>
                          <a:prstGeom prst="rect">
                            <a:avLst/>
                          </a:prstGeom>
                        </wps:spPr>
                        <wps:txbx>
                          <w:txbxContent>
                            <w:p>
                              <w:pPr>
                                <w:spacing w:line="106" w:lineRule="exact" w:before="0"/>
                                <w:ind w:left="0" w:right="0" w:firstLine="0"/>
                                <w:jc w:val="left"/>
                                <w:rPr>
                                  <w:b/>
                                  <w:sz w:val="10"/>
                                </w:rPr>
                              </w:pPr>
                              <w:r>
                                <w:rPr>
                                  <w:b/>
                                  <w:color w:val="FF0000"/>
                                  <w:spacing w:val="-5"/>
                                  <w:w w:val="105"/>
                                  <w:sz w:val="10"/>
                                </w:rPr>
                                <w:t>::2</w:t>
                              </w:r>
                            </w:p>
                            <w:p>
                              <w:pPr>
                                <w:spacing w:line="122" w:lineRule="exact" w:before="56"/>
                                <w:ind w:left="94" w:right="0" w:firstLine="0"/>
                                <w:jc w:val="left"/>
                                <w:rPr>
                                  <w:b/>
                                  <w:sz w:val="10"/>
                                </w:rPr>
                              </w:pPr>
                              <w:r>
                                <w:rPr>
                                  <w:b/>
                                  <w:color w:val="FF0000"/>
                                  <w:spacing w:val="-5"/>
                                  <w:w w:val="105"/>
                                  <w:sz w:val="10"/>
                                </w:rPr>
                                <w:t>::1</w:t>
                              </w:r>
                            </w:p>
                          </w:txbxContent>
                        </wps:txbx>
                        <wps:bodyPr wrap="square" lIns="0" tIns="0" rIns="0" bIns="0" rtlCol="0">
                          <a:noAutofit/>
                        </wps:bodyPr>
                      </wps:wsp>
                      <wps:wsp>
                        <wps:cNvPr id="57" name="Textbox 57"/>
                        <wps:cNvSpPr txBox="1"/>
                        <wps:spPr>
                          <a:xfrm>
                            <a:off x="5401464" y="2893219"/>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::2</w:t>
                              </w:r>
                            </w:p>
                          </w:txbxContent>
                        </wps:txbx>
                        <wps:bodyPr wrap="square" lIns="0" tIns="0" rIns="0" bIns="0" rtlCol="0">
                          <a:noAutofit/>
                        </wps:bodyPr>
                      </wps:wsp>
                      <wps:wsp>
                        <wps:cNvPr id="58" name="Textbox 58"/>
                        <wps:cNvSpPr txBox="1"/>
                        <wps:spPr>
                          <a:xfrm>
                            <a:off x="3398738" y="3084196"/>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::2</w:t>
                              </w:r>
                            </w:p>
                          </w:txbxContent>
                        </wps:txbx>
                        <wps:bodyPr wrap="square" lIns="0" tIns="0" rIns="0" bIns="0" rtlCol="0">
                          <a:noAutofit/>
                        </wps:bodyPr>
                      </wps:wsp>
                      <wps:wsp>
                        <wps:cNvPr id="59" name="Textbox 59"/>
                        <wps:cNvSpPr txBox="1"/>
                        <wps:spPr>
                          <a:xfrm>
                            <a:off x="3806737" y="3104842"/>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::1</w:t>
                              </w:r>
                            </w:p>
                          </w:txbxContent>
                        </wps:txbx>
                        <wps:bodyPr wrap="square" lIns="0" tIns="0" rIns="0" bIns="0" rtlCol="0">
                          <a:noAutofit/>
                        </wps:bodyPr>
                      </wps:wsp>
                      <wps:wsp>
                        <wps:cNvPr id="60" name="Textbox 60"/>
                        <wps:cNvSpPr txBox="1"/>
                        <wps:spPr>
                          <a:xfrm>
                            <a:off x="5401464" y="3068712"/>
                            <a:ext cx="88265" cy="67310"/>
                          </a:xfrm>
                          <a:prstGeom prst="rect">
                            <a:avLst/>
                          </a:prstGeom>
                        </wps:spPr>
                        <wps:txbx>
                          <w:txbxContent>
                            <w:p>
                              <w:pPr>
                                <w:spacing w:line="106" w:lineRule="exact" w:before="0"/>
                                <w:ind w:left="0" w:right="0" w:firstLine="0"/>
                                <w:jc w:val="left"/>
                                <w:rPr>
                                  <w:b/>
                                  <w:sz w:val="10"/>
                                </w:rPr>
                              </w:pPr>
                              <w:r>
                                <w:rPr>
                                  <w:b/>
                                  <w:color w:val="FF0000"/>
                                  <w:spacing w:val="-5"/>
                                  <w:w w:val="105"/>
                                  <w:sz w:val="10"/>
                                </w:rPr>
                                <w:t>::2</w:t>
                              </w:r>
                            </w:p>
                          </w:txbxContent>
                        </wps:txbx>
                        <wps:bodyPr wrap="square" lIns="0" tIns="0" rIns="0" bIns="0" rtlCol="0">
                          <a:noAutofit/>
                        </wps:bodyPr>
                      </wps:wsp>
                      <wps:wsp>
                        <wps:cNvPr id="61" name="Textbox 61"/>
                        <wps:cNvSpPr txBox="1"/>
                        <wps:spPr>
                          <a:xfrm>
                            <a:off x="4389212" y="3192589"/>
                            <a:ext cx="281305" cy="67310"/>
                          </a:xfrm>
                          <a:prstGeom prst="rect">
                            <a:avLst/>
                          </a:prstGeom>
                        </wps:spPr>
                        <wps:txbx>
                          <w:txbxContent>
                            <w:p>
                              <w:pPr>
                                <w:spacing w:line="106" w:lineRule="exact" w:before="0"/>
                                <w:ind w:left="0" w:right="0" w:firstLine="0"/>
                                <w:jc w:val="left"/>
                                <w:rPr>
                                  <w:b/>
                                  <w:sz w:val="10"/>
                                </w:rPr>
                              </w:pPr>
                              <w:r>
                                <w:rPr>
                                  <w:b/>
                                  <w:color w:val="FF0000"/>
                                  <w:spacing w:val="-2"/>
                                  <w:w w:val="105"/>
                                  <w:sz w:val="10"/>
                                </w:rPr>
                                <w:t>0:232/64</w:t>
                              </w:r>
                            </w:p>
                          </w:txbxContent>
                        </wps:txbx>
                        <wps:bodyPr wrap="square" lIns="0" tIns="0" rIns="0" bIns="0" rtlCol="0">
                          <a:noAutofit/>
                        </wps:bodyPr>
                      </wps:wsp>
                      <wps:wsp>
                        <wps:cNvPr id="62" name="Textbox 62"/>
                        <wps:cNvSpPr txBox="1"/>
                        <wps:spPr>
                          <a:xfrm>
                            <a:off x="3427659" y="3430020"/>
                            <a:ext cx="441959" cy="67310"/>
                          </a:xfrm>
                          <a:prstGeom prst="rect">
                            <a:avLst/>
                          </a:prstGeom>
                        </wps:spPr>
                        <wps:txbx>
                          <w:txbxContent>
                            <w:p>
                              <w:pPr>
                                <w:spacing w:line="106" w:lineRule="exact" w:before="0"/>
                                <w:ind w:left="0" w:right="0" w:firstLine="0"/>
                                <w:jc w:val="left"/>
                                <w:rPr>
                                  <w:b/>
                                  <w:sz w:val="10"/>
                                </w:rPr>
                              </w:pPr>
                              <w:r>
                                <w:rPr>
                                  <w:b/>
                                  <w:color w:val="FF0000"/>
                                  <w:w w:val="105"/>
                                  <w:sz w:val="10"/>
                                </w:rPr>
                                <w:t>Lo1</w:t>
                              </w:r>
                              <w:r>
                                <w:rPr>
                                  <w:b/>
                                  <w:color w:val="FF0000"/>
                                  <w:spacing w:val="6"/>
                                  <w:w w:val="105"/>
                                  <w:sz w:val="10"/>
                                </w:rPr>
                                <w:t> </w:t>
                              </w:r>
                              <w:r>
                                <w:rPr>
                                  <w:b/>
                                  <w:color w:val="FF0000"/>
                                  <w:spacing w:val="-2"/>
                                  <w:w w:val="105"/>
                                  <w:sz w:val="10"/>
                                </w:rPr>
                                <w:t>0:13::1/64</w:t>
                              </w:r>
                            </w:p>
                          </w:txbxContent>
                        </wps:txbx>
                        <wps:bodyPr wrap="square" lIns="0" tIns="0" rIns="0" bIns="0" rtlCol="0">
                          <a:noAutofit/>
                        </wps:bodyPr>
                      </wps:wsp>
                      <wps:wsp>
                        <wps:cNvPr id="63" name="Textbox 63"/>
                        <wps:cNvSpPr txBox="1"/>
                        <wps:spPr>
                          <a:xfrm>
                            <a:off x="5900273" y="3311304"/>
                            <a:ext cx="668655" cy="398145"/>
                          </a:xfrm>
                          <a:prstGeom prst="rect">
                            <a:avLst/>
                          </a:prstGeom>
                        </wps:spPr>
                        <wps:txbx>
                          <w:txbxContent>
                            <w:p>
                              <w:pPr>
                                <w:spacing w:line="106" w:lineRule="exact" w:before="0"/>
                                <w:ind w:left="0" w:right="0" w:firstLine="0"/>
                                <w:jc w:val="both"/>
                                <w:rPr>
                                  <w:b/>
                                  <w:sz w:val="10"/>
                                </w:rPr>
                              </w:pPr>
                              <w:r>
                                <w:rPr>
                                  <w:b/>
                                  <w:color w:val="FF0000"/>
                                  <w:w w:val="105"/>
                                  <w:sz w:val="10"/>
                                </w:rPr>
                                <w:t>Lo1</w:t>
                              </w:r>
                              <w:r>
                                <w:rPr>
                                  <w:b/>
                                  <w:color w:val="FF0000"/>
                                  <w:spacing w:val="6"/>
                                  <w:w w:val="105"/>
                                  <w:sz w:val="10"/>
                                </w:rPr>
                                <w:t> </w:t>
                              </w:r>
                              <w:r>
                                <w:rPr>
                                  <w:b/>
                                  <w:color w:val="FF0000"/>
                                  <w:spacing w:val="-2"/>
                                  <w:w w:val="105"/>
                                  <w:sz w:val="10"/>
                                </w:rPr>
                                <w:t>0:15::1/64</w:t>
                              </w:r>
                            </w:p>
                            <w:p>
                              <w:pPr>
                                <w:spacing w:line="256" w:lineRule="auto" w:before="0"/>
                                <w:ind w:left="0" w:right="18" w:firstLine="0"/>
                                <w:jc w:val="both"/>
                                <w:rPr>
                                  <w:b/>
                                  <w:sz w:val="10"/>
                                </w:rPr>
                              </w:pPr>
                              <w:r>
                                <w:rPr>
                                  <w:b/>
                                  <w:color w:val="FF0000"/>
                                  <w:w w:val="105"/>
                                  <w:sz w:val="10"/>
                                </w:rPr>
                                <w:t>vlan100</w:t>
                              </w:r>
                              <w:r>
                                <w:rPr>
                                  <w:b/>
                                  <w:color w:val="FF0000"/>
                                  <w:spacing w:val="-6"/>
                                  <w:w w:val="105"/>
                                  <w:sz w:val="10"/>
                                </w:rPr>
                                <w:t> </w:t>
                              </w:r>
                              <w:r>
                                <w:rPr>
                                  <w:b/>
                                  <w:color w:val="FF0000"/>
                                  <w:w w:val="105"/>
                                  <w:sz w:val="10"/>
                                </w:rPr>
                                <w:t>11:100::12/64</w:t>
                              </w:r>
                              <w:r>
                                <w:rPr>
                                  <w:b/>
                                  <w:color w:val="FF0000"/>
                                  <w:spacing w:val="40"/>
                                  <w:w w:val="105"/>
                                  <w:sz w:val="10"/>
                                </w:rPr>
                                <w:t> </w:t>
                              </w:r>
                              <w:r>
                                <w:rPr>
                                  <w:b/>
                                  <w:color w:val="FF0000"/>
                                  <w:w w:val="105"/>
                                  <w:sz w:val="10"/>
                                </w:rPr>
                                <w:t>vlan101</w:t>
                              </w:r>
                              <w:r>
                                <w:rPr>
                                  <w:b/>
                                  <w:color w:val="FF0000"/>
                                  <w:spacing w:val="-6"/>
                                  <w:w w:val="105"/>
                                  <w:sz w:val="10"/>
                                </w:rPr>
                                <w:t> </w:t>
                              </w:r>
                              <w:r>
                                <w:rPr>
                                  <w:b/>
                                  <w:color w:val="FF0000"/>
                                  <w:w w:val="105"/>
                                  <w:sz w:val="10"/>
                                </w:rPr>
                                <w:t>11:101::12/64</w:t>
                              </w:r>
                              <w:r>
                                <w:rPr>
                                  <w:b/>
                                  <w:color w:val="FF0000"/>
                                  <w:spacing w:val="40"/>
                                  <w:w w:val="105"/>
                                  <w:sz w:val="10"/>
                                </w:rPr>
                                <w:t> </w:t>
                              </w:r>
                              <w:r>
                                <w:rPr>
                                  <w:b/>
                                  <w:color w:val="FF0000"/>
                                  <w:w w:val="105"/>
                                  <w:sz w:val="10"/>
                                </w:rPr>
                                <w:t>vlan102</w:t>
                              </w:r>
                              <w:r>
                                <w:rPr>
                                  <w:b/>
                                  <w:color w:val="FF0000"/>
                                  <w:spacing w:val="-6"/>
                                  <w:w w:val="105"/>
                                  <w:sz w:val="10"/>
                                </w:rPr>
                                <w:t> </w:t>
                              </w:r>
                              <w:r>
                                <w:rPr>
                                  <w:b/>
                                  <w:color w:val="FF0000"/>
                                  <w:w w:val="105"/>
                                  <w:sz w:val="10"/>
                                </w:rPr>
                                <w:t>11:102::12/64</w:t>
                              </w:r>
                              <w:r>
                                <w:rPr>
                                  <w:b/>
                                  <w:color w:val="FF0000"/>
                                  <w:spacing w:val="40"/>
                                  <w:w w:val="105"/>
                                  <w:sz w:val="10"/>
                                </w:rPr>
                                <w:t> </w:t>
                              </w:r>
                              <w:r>
                                <w:rPr>
                                  <w:b/>
                                  <w:color w:val="FF0000"/>
                                  <w:w w:val="105"/>
                                  <w:sz w:val="10"/>
                                </w:rPr>
                                <w:t>vlan999</w:t>
                              </w:r>
                              <w:r>
                                <w:rPr>
                                  <w:b/>
                                  <w:color w:val="FF0000"/>
                                  <w:spacing w:val="-6"/>
                                  <w:w w:val="105"/>
                                  <w:sz w:val="10"/>
                                </w:rPr>
                                <w:t> </w:t>
                              </w:r>
                              <w:r>
                                <w:rPr>
                                  <w:b/>
                                  <w:color w:val="FF0000"/>
                                  <w:w w:val="105"/>
                                  <w:sz w:val="10"/>
                                </w:rPr>
                                <w:t>0:240::2/64</w:t>
                              </w:r>
                            </w:p>
                          </w:txbxContent>
                        </wps:txbx>
                        <wps:bodyPr wrap="square" lIns="0" tIns="0" rIns="0" bIns="0" rtlCol="0">
                          <a:noAutofit/>
                        </wps:bodyPr>
                      </wps:wsp>
                    </wpg:wgp>
                  </a:graphicData>
                </a:graphic>
              </wp:anchor>
            </w:drawing>
          </mc:Choice>
          <mc:Fallback>
            <w:pict>
              <v:group style="position:absolute;margin-left:77.338669pt;margin-top:155.780518pt;width:649.1pt;height:292.9pt;mso-position-horizontal-relative:page;mso-position-vertical-relative:page;z-index:15731712" id="docshapegroup13" coordorigin="1547,3116" coordsize="12982,5858">
                <v:shape style="position:absolute;left:1546;top:3115;width:12982;height:5712" type="#_x0000_t75" id="docshape14" stroked="false">
                  <v:imagedata r:id="rId15" o:title=""/>
                </v:shape>
                <v:shape style="position:absolute;left:5995;top:7526;width:646;height:481" type="#_x0000_t75" id="docshape15" stroked="false">
                  <v:imagedata r:id="rId16" o:title=""/>
                </v:shape>
                <v:shape style="position:absolute;left:4942;top:6065;width:589;height:584" type="#_x0000_t75" id="docshape16" stroked="false">
                  <v:imagedata r:id="rId17" o:title=""/>
                </v:shape>
                <v:shape style="position:absolute;left:4450;top:7194;width:1066;height:293" id="docshape17" coordorigin="4450,7194" coordsize="1066,293" path="m5467,7194l4499,7194,4450,7243,4450,7438,4499,7487,5467,7487,5486,7483,5501,7473,5512,7457,5516,7438,5516,7243,5512,7224,5501,7209,5486,7198,5467,7194xe" filled="true" fillcolor="#95dcf8" stroked="false">
                  <v:path arrowok="t"/>
                  <v:fill type="solid"/>
                </v:shape>
                <v:shape style="position:absolute;left:4450;top:7194;width:1066;height:293" id="docshape18" coordorigin="4450,7194" coordsize="1066,293" path="m4450,7243l4454,7224,4465,7209,4480,7198,4499,7194,5467,7194,5516,7243,5516,7438,5512,7457,5501,7473,5486,7483,5467,7487,4499,7487,4450,7438,4450,7243xe" filled="false" stroked="true" strokeweight=".677396pt" strokecolor="#ffffff">
                  <v:path arrowok="t"/>
                  <v:stroke dashstyle="solid"/>
                </v:shape>
                <v:shape style="position:absolute;left:6477;top:6460;width:892;height:741" type="#_x0000_t75" id="docshape19" stroked="false">
                  <v:imagedata r:id="rId18" o:title=""/>
                </v:shape>
                <v:shape style="position:absolute;left:7775;top:6957;width:556;height:611" type="#_x0000_t75" id="docshape20" stroked="false">
                  <v:imagedata r:id="rId19" o:title=""/>
                </v:shape>
                <v:shape style="position:absolute;left:9371;top:6072;width:619;height:236" id="docshape21" coordorigin="9371,6073" coordsize="619,236" path="m9950,6073l9410,6073,9371,6112,9371,6269,9950,6308,9965,6305,9978,6297,9986,6284,9989,6269,9989,6112,9986,6097,9978,6084,9965,6076,9950,6073xe" filled="true" fillcolor="#ffc000" stroked="false">
                  <v:path arrowok="t"/>
                  <v:fill type="solid"/>
                </v:shape>
                <v:shape style="position:absolute;left:9371;top:6072;width:619;height:236" id="docshape22" coordorigin="9371,6073" coordsize="619,236" path="m9371,6112l9374,6097,9382,6084,9395,6076,9410,6073,9950,6073,9989,6269,9986,6284,9978,6297,9965,6305,9950,6308,9410,6308,9371,6112xe" filled="false" stroked="true" strokeweight=".677418pt" strokecolor="#ffffff">
                  <v:path arrowok="t"/>
                  <v:stroke dashstyle="solid"/>
                </v:shape>
                <v:shape style="position:absolute;left:8622;top:5503;width:228;height:618" id="docshape23" coordorigin="8623,5504" coordsize="228,618" path="m8813,5504l8661,5504,8623,5542,8623,6084,8813,6121,8827,6118,8839,6110,8848,6098,8851,6084,8851,5542,8848,5527,8839,5515,8827,5507,8813,5504xe" filled="true" fillcolor="#ffc000" stroked="false">
                  <v:path arrowok="t"/>
                  <v:fill type="solid"/>
                </v:shape>
                <v:shape style="position:absolute;left:8622;top:5503;width:228;height:618" id="docshape24" coordorigin="8623,5504" coordsize="228,618" path="m8813,5504l8851,6084,8848,6098,8839,6110,8827,6118,8813,6121,8661,6121,8623,5542,8626,5527,8634,5515,8646,5507,8661,5504,8813,5504xe" filled="false" stroked="true" strokeweight=".677715pt" strokecolor="#ffffff">
                  <v:path arrowok="t"/>
                  <v:stroke dashstyle="solid"/>
                </v:shape>
                <v:shape style="position:absolute;left:7280;top:5975;width:928;height:293" id="docshape25" coordorigin="7281,5975" coordsize="928,293" path="m8159,5975l7329,5975,7281,6024,7281,6219,7329,6268,8159,6268,8178,6264,8194,6253,8204,6238,8208,6219,8208,6024,8204,6005,8194,5989,8178,5979,8159,5975xe" filled="true" fillcolor="#95dcf8" stroked="false">
                  <v:path arrowok="t"/>
                  <v:fill type="solid"/>
                </v:shape>
                <v:shape style="position:absolute;left:7280;top:5975;width:928;height:293" id="docshape26" coordorigin="7281,5975" coordsize="928,293" path="m7281,6024l7284,6005,7295,5989,7310,5979,7329,5975,8159,5975,8208,6024,8208,6219,8204,6238,8194,6253,8178,6264,8159,6268,7329,6268,7281,6219,7281,6024xe" filled="false" stroked="true" strokeweight=".677404pt" strokecolor="#ffffff">
                  <v:path arrowok="t"/>
                  <v:stroke dashstyle="solid"/>
                </v:shape>
                <v:shape style="position:absolute;left:6808;top:8413;width:920;height:293" id="docshape27" coordorigin="6809,8414" coordsize="920,293" path="m7679,8414l6858,8414,6809,8462,6809,8658,6858,8706,7679,8706,7698,8702,7714,8692,7724,8676,7728,8658,7728,8462,7724,8443,7714,8428,7698,8417,7679,8414xe" filled="true" fillcolor="#95dcf8" stroked="false">
                  <v:path arrowok="t"/>
                  <v:fill type="solid"/>
                </v:shape>
                <v:shape style="position:absolute;left:6808;top:8413;width:920;height:293" id="docshape28" coordorigin="6809,8414" coordsize="920,293" path="m6809,8462l6813,8443,6823,8428,6839,8417,6858,8414,7679,8414,7728,8462,7728,8658,7724,8676,7714,8692,7698,8702,7679,8706,6858,8706,6809,8658,6809,8462xe" filled="false" stroked="true" strokeweight=".677405pt" strokecolor="#ffffff">
                  <v:path arrowok="t"/>
                  <v:stroke dashstyle="solid"/>
                </v:shape>
                <v:shape style="position:absolute;left:11502;top:5788;width:1294;height:667" id="docshape29" coordorigin="11502,5788" coordsize="1294,667" path="m12683,5788l11613,5788,11535,5821,11502,5899,11502,6344,11535,6422,11613,6455,12683,6455,12727,6446,12762,6422,12786,6387,12795,6344,12795,5899,12786,5856,12762,5821,12727,5797,12683,5788xe" filled="true" fillcolor="#95dcf8" stroked="false">
                  <v:path arrowok="t"/>
                  <v:fill type="solid"/>
                </v:shape>
                <v:shape style="position:absolute;left:11502;top:5788;width:1294;height:667" id="docshape30" coordorigin="11502,5788" coordsize="1294,667" path="m11502,5899l11511,5856,11535,5821,11570,5797,11613,5788,12683,5788,12762,5821,12795,5899,12795,6344,12786,6387,12762,6422,12727,6446,12683,6455,11613,6455,11535,6422,11502,6344,11502,5899xe" filled="false" stroked="true" strokeweight=".677451pt" strokecolor="#ffffff">
                  <v:path arrowok="t"/>
                  <v:stroke dashstyle="solid"/>
                </v:shape>
                <v:shape style="position:absolute;left:8679;top:6754;width:1143;height:760" type="#_x0000_t75" id="docshape31" stroked="false">
                  <v:imagedata r:id="rId20" o:title=""/>
                </v:shape>
                <v:shape style="position:absolute;left:8346;top:8072;width:627;height:236" id="docshape32" coordorigin="8346,8072" coordsize="627,236" path="m8933,8072l8386,8072,8346,8112,8346,8269,8933,8308,8949,8305,8961,8296,8970,8284,8973,8269,8973,8112,8970,8096,8961,8084,8949,8075,8933,8072xe" filled="true" fillcolor="#ffc000" stroked="false">
                  <v:path arrowok="t"/>
                  <v:fill type="solid"/>
                </v:shape>
                <v:shape style="position:absolute;left:8346;top:8072;width:627;height:236" id="docshape33" coordorigin="8346,8072" coordsize="627,236" path="m8346,8112l8349,8096,8358,8084,8370,8075,8386,8072,8933,8072,8973,8269,8970,8284,8961,8296,8949,8305,8933,8308,8386,8308,8346,8112xe" filled="false" stroked="true" strokeweight=".677417pt" strokecolor="#ffffff">
                  <v:path arrowok="t"/>
                  <v:stroke dashstyle="solid"/>
                </v:shape>
                <v:shape style="position:absolute;left:10705;top:8299;width:1294;height:667" id="docshape34" coordorigin="10705,8300" coordsize="1294,667" path="m11886,8300l10816,8300,10737,8332,10705,8411,10705,8855,10737,8934,10816,8966,11886,8966,11930,8958,11965,8934,11989,8899,11998,8855,11998,8411,11989,8368,11965,8332,11930,8309,11886,8300xe" filled="true" fillcolor="#95dcf8" stroked="false">
                  <v:path arrowok="t"/>
                  <v:fill type="solid"/>
                </v:shape>
                <v:shape style="position:absolute;left:10705;top:8299;width:1294;height:667" id="docshape35" coordorigin="10705,8300" coordsize="1294,667" path="m10705,8411l10714,8368,10737,8332,10773,8309,10816,8300,11886,8300,11965,8332,11998,8411,11998,8855,11989,8899,11965,8934,11930,8958,11886,8966,10816,8966,10737,8934,10705,8855,10705,8411xe" filled="false" stroked="true" strokeweight=".677451pt" strokecolor="#ffffff">
                  <v:path arrowok="t"/>
                  <v:stroke dashstyle="solid"/>
                </v:shape>
                <v:shape style="position:absolute;left:7422;top:6077;width:696;height:106" type="#_x0000_t202" id="docshape36" filled="false" stroked="false">
                  <v:textbox inset="0,0,0,0">
                    <w:txbxContent>
                      <w:p>
                        <w:pPr>
                          <w:spacing w:line="106" w:lineRule="exact" w:before="0"/>
                          <w:ind w:left="0" w:right="0" w:firstLine="0"/>
                          <w:jc w:val="left"/>
                          <w:rPr>
                            <w:b/>
                            <w:sz w:val="10"/>
                          </w:rPr>
                        </w:pPr>
                        <w:r>
                          <w:rPr>
                            <w:b/>
                            <w:color w:val="FF0000"/>
                            <w:w w:val="105"/>
                            <w:sz w:val="10"/>
                          </w:rPr>
                          <w:t>Lo1</w:t>
                        </w:r>
                        <w:r>
                          <w:rPr>
                            <w:b/>
                            <w:color w:val="FF0000"/>
                            <w:spacing w:val="6"/>
                            <w:w w:val="105"/>
                            <w:sz w:val="10"/>
                          </w:rPr>
                          <w:t> </w:t>
                        </w:r>
                        <w:r>
                          <w:rPr>
                            <w:b/>
                            <w:color w:val="FF0000"/>
                            <w:spacing w:val="-2"/>
                            <w:w w:val="105"/>
                            <w:sz w:val="10"/>
                          </w:rPr>
                          <w:t>0:12::1/64</w:t>
                        </w:r>
                      </w:p>
                    </w:txbxContent>
                  </v:textbox>
                  <w10:wrap type="none"/>
                </v:shape>
                <v:shape style="position:absolute;left:8285;top:6028;width:139;height:106" type="#_x0000_t202" id="docshape37" filled="false" stroked="false">
                  <v:textbox inset="0,0,0,0">
                    <w:txbxContent>
                      <w:p>
                        <w:pPr>
                          <w:spacing w:line="106" w:lineRule="exact" w:before="0"/>
                          <w:ind w:left="0" w:right="0" w:firstLine="0"/>
                          <w:jc w:val="left"/>
                          <w:rPr>
                            <w:b/>
                            <w:sz w:val="10"/>
                          </w:rPr>
                        </w:pPr>
                        <w:r>
                          <w:rPr>
                            <w:b/>
                            <w:color w:val="FF0000"/>
                            <w:spacing w:val="-5"/>
                            <w:w w:val="105"/>
                            <w:sz w:val="10"/>
                          </w:rPr>
                          <w:t>::2</w:t>
                        </w:r>
                      </w:p>
                    </w:txbxContent>
                  </v:textbox>
                  <w10:wrap type="none"/>
                </v:shape>
                <v:shape style="position:absolute;left:9480;top:6150;width:443;height:106" type="#_x0000_t202" id="docshape38" filled="false" stroked="false">
                  <v:textbox inset="0,0,0,0">
                    <w:txbxContent>
                      <w:p>
                        <w:pPr>
                          <w:spacing w:line="106" w:lineRule="exact" w:before="0"/>
                          <w:ind w:left="0" w:right="0" w:firstLine="0"/>
                          <w:jc w:val="left"/>
                          <w:rPr>
                            <w:b/>
                            <w:sz w:val="10"/>
                          </w:rPr>
                        </w:pPr>
                        <w:r>
                          <w:rPr>
                            <w:b/>
                            <w:color w:val="FF0000"/>
                            <w:spacing w:val="-2"/>
                            <w:w w:val="105"/>
                            <w:sz w:val="10"/>
                          </w:rPr>
                          <w:t>0:220/64</w:t>
                        </w:r>
                      </w:p>
                    </w:txbxContent>
                  </v:textbox>
                  <w10:wrap type="none"/>
                </v:shape>
                <v:shape style="position:absolute;left:8102;top:6296;width:139;height:106" type="#_x0000_t202" id="docshape39" filled="false" stroked="false">
                  <v:textbox inset="0,0,0,0">
                    <w:txbxContent>
                      <w:p>
                        <w:pPr>
                          <w:spacing w:line="106" w:lineRule="exact" w:before="0"/>
                          <w:ind w:left="0" w:right="0" w:firstLine="0"/>
                          <w:jc w:val="left"/>
                          <w:rPr>
                            <w:b/>
                            <w:sz w:val="10"/>
                          </w:rPr>
                        </w:pPr>
                        <w:r>
                          <w:rPr>
                            <w:b/>
                            <w:color w:val="FF0000"/>
                            <w:spacing w:val="-5"/>
                            <w:w w:val="105"/>
                            <w:sz w:val="10"/>
                          </w:rPr>
                          <w:t>::2</w:t>
                        </w:r>
                      </w:p>
                    </w:txbxContent>
                  </v:textbox>
                  <w10:wrap type="none"/>
                </v:shape>
                <v:shape style="position:absolute;left:8690;top:6255;width:139;height:106" type="#_x0000_t202" id="docshape40" filled="false" stroked="false">
                  <v:textbox inset="0,0,0,0">
                    <w:txbxContent>
                      <w:p>
                        <w:pPr>
                          <w:spacing w:line="106" w:lineRule="exact" w:before="0"/>
                          <w:ind w:left="0" w:right="0" w:firstLine="0"/>
                          <w:jc w:val="left"/>
                          <w:rPr>
                            <w:b/>
                            <w:sz w:val="10"/>
                          </w:rPr>
                        </w:pPr>
                        <w:r>
                          <w:rPr>
                            <w:b/>
                            <w:color w:val="FF0000"/>
                            <w:spacing w:val="-5"/>
                            <w:w w:val="105"/>
                            <w:sz w:val="10"/>
                          </w:rPr>
                          <w:t>::1</w:t>
                        </w:r>
                      </w:p>
                    </w:txbxContent>
                  </v:textbox>
                  <w10:wrap type="none"/>
                </v:shape>
                <v:shape style="position:absolute;left:10793;top:6255;width:139;height:106" type="#_x0000_t202" id="docshape41" filled="false" stroked="false">
                  <v:textbox inset="0,0,0,0">
                    <w:txbxContent>
                      <w:p>
                        <w:pPr>
                          <w:spacing w:line="106" w:lineRule="exact" w:before="0"/>
                          <w:ind w:left="0" w:right="0" w:firstLine="0"/>
                          <w:jc w:val="left"/>
                          <w:rPr>
                            <w:b/>
                            <w:sz w:val="10"/>
                          </w:rPr>
                        </w:pPr>
                        <w:r>
                          <w:rPr>
                            <w:b/>
                            <w:color w:val="FF0000"/>
                            <w:spacing w:val="-5"/>
                            <w:w w:val="105"/>
                            <w:sz w:val="10"/>
                          </w:rPr>
                          <w:t>::2</w:t>
                        </w:r>
                      </w:p>
                    </w:txbxContent>
                  </v:textbox>
                  <w10:wrap type="none"/>
                </v:shape>
                <v:shape style="position:absolute;left:11632;top:5816;width:1055;height:626" type="#_x0000_t202" id="docshape42" filled="false" stroked="false">
                  <v:textbox inset="0,0,0,0">
                    <w:txbxContent>
                      <w:p>
                        <w:pPr>
                          <w:spacing w:line="106" w:lineRule="exact" w:before="0"/>
                          <w:ind w:left="0" w:right="0" w:firstLine="0"/>
                          <w:jc w:val="both"/>
                          <w:rPr>
                            <w:b/>
                            <w:sz w:val="10"/>
                          </w:rPr>
                        </w:pPr>
                        <w:r>
                          <w:rPr>
                            <w:b/>
                            <w:color w:val="FF0000"/>
                            <w:w w:val="105"/>
                            <w:sz w:val="10"/>
                          </w:rPr>
                          <w:t>Lo1</w:t>
                        </w:r>
                        <w:r>
                          <w:rPr>
                            <w:b/>
                            <w:color w:val="FF0000"/>
                            <w:spacing w:val="6"/>
                            <w:w w:val="105"/>
                            <w:sz w:val="10"/>
                          </w:rPr>
                          <w:t> </w:t>
                        </w:r>
                        <w:r>
                          <w:rPr>
                            <w:b/>
                            <w:color w:val="FF0000"/>
                            <w:spacing w:val="-2"/>
                            <w:w w:val="105"/>
                            <w:sz w:val="10"/>
                          </w:rPr>
                          <w:t>0:14::1/64</w:t>
                        </w:r>
                      </w:p>
                      <w:p>
                        <w:pPr>
                          <w:spacing w:line="256" w:lineRule="auto" w:before="0"/>
                          <w:ind w:left="0" w:right="18" w:firstLine="0"/>
                          <w:jc w:val="both"/>
                          <w:rPr>
                            <w:b/>
                            <w:sz w:val="10"/>
                          </w:rPr>
                        </w:pPr>
                        <w:r>
                          <w:rPr>
                            <w:b/>
                            <w:color w:val="FF0000"/>
                            <w:w w:val="105"/>
                            <w:sz w:val="10"/>
                          </w:rPr>
                          <w:t>vlan100</w:t>
                        </w:r>
                        <w:r>
                          <w:rPr>
                            <w:b/>
                            <w:color w:val="FF0000"/>
                            <w:spacing w:val="-6"/>
                            <w:w w:val="105"/>
                            <w:sz w:val="10"/>
                          </w:rPr>
                          <w:t> </w:t>
                        </w:r>
                        <w:r>
                          <w:rPr>
                            <w:b/>
                            <w:color w:val="FF0000"/>
                            <w:w w:val="105"/>
                            <w:sz w:val="10"/>
                          </w:rPr>
                          <w:t>11:100::11/64</w:t>
                        </w:r>
                        <w:r>
                          <w:rPr>
                            <w:b/>
                            <w:color w:val="FF0000"/>
                            <w:spacing w:val="40"/>
                            <w:w w:val="105"/>
                            <w:sz w:val="10"/>
                          </w:rPr>
                          <w:t> </w:t>
                        </w:r>
                        <w:r>
                          <w:rPr>
                            <w:b/>
                            <w:color w:val="FF0000"/>
                            <w:w w:val="105"/>
                            <w:sz w:val="10"/>
                          </w:rPr>
                          <w:t>vlan101</w:t>
                        </w:r>
                        <w:r>
                          <w:rPr>
                            <w:b/>
                            <w:color w:val="FF0000"/>
                            <w:spacing w:val="-6"/>
                            <w:w w:val="105"/>
                            <w:sz w:val="10"/>
                          </w:rPr>
                          <w:t> </w:t>
                        </w:r>
                        <w:r>
                          <w:rPr>
                            <w:b/>
                            <w:color w:val="FF0000"/>
                            <w:w w:val="105"/>
                            <w:sz w:val="10"/>
                          </w:rPr>
                          <w:t>11:101::11/64</w:t>
                        </w:r>
                        <w:r>
                          <w:rPr>
                            <w:b/>
                            <w:color w:val="FF0000"/>
                            <w:spacing w:val="40"/>
                            <w:w w:val="105"/>
                            <w:sz w:val="10"/>
                          </w:rPr>
                          <w:t> </w:t>
                        </w:r>
                        <w:r>
                          <w:rPr>
                            <w:b/>
                            <w:color w:val="FF0000"/>
                            <w:w w:val="105"/>
                            <w:sz w:val="10"/>
                          </w:rPr>
                          <w:t>vlan102</w:t>
                        </w:r>
                        <w:r>
                          <w:rPr>
                            <w:b/>
                            <w:color w:val="FF0000"/>
                            <w:spacing w:val="-6"/>
                            <w:w w:val="105"/>
                            <w:sz w:val="10"/>
                          </w:rPr>
                          <w:t> </w:t>
                        </w:r>
                        <w:r>
                          <w:rPr>
                            <w:b/>
                            <w:color w:val="FF0000"/>
                            <w:w w:val="105"/>
                            <w:sz w:val="10"/>
                          </w:rPr>
                          <w:t>11:102::11/64</w:t>
                        </w:r>
                        <w:r>
                          <w:rPr>
                            <w:b/>
                            <w:color w:val="FF0000"/>
                            <w:spacing w:val="40"/>
                            <w:w w:val="105"/>
                            <w:sz w:val="10"/>
                          </w:rPr>
                          <w:t> </w:t>
                        </w:r>
                        <w:r>
                          <w:rPr>
                            <w:b/>
                            <w:color w:val="FF0000"/>
                            <w:w w:val="105"/>
                            <w:sz w:val="10"/>
                          </w:rPr>
                          <w:t>vlan999</w:t>
                        </w:r>
                        <w:r>
                          <w:rPr>
                            <w:b/>
                            <w:color w:val="FF0000"/>
                            <w:spacing w:val="-6"/>
                            <w:w w:val="105"/>
                            <w:sz w:val="10"/>
                          </w:rPr>
                          <w:t> </w:t>
                        </w:r>
                        <w:r>
                          <w:rPr>
                            <w:b/>
                            <w:color w:val="FF0000"/>
                            <w:w w:val="105"/>
                            <w:sz w:val="10"/>
                          </w:rPr>
                          <w:t>0:240::1/64</w:t>
                        </w:r>
                      </w:p>
                    </w:txbxContent>
                  </v:textbox>
                  <w10:wrap type="none"/>
                </v:shape>
                <v:shape style="position:absolute;left:10832;top:6499;width:139;height:106" type="#_x0000_t202" id="docshape43" filled="false" stroked="false">
                  <v:textbox inset="0,0,0,0">
                    <w:txbxContent>
                      <w:p>
                        <w:pPr>
                          <w:spacing w:line="106" w:lineRule="exact" w:before="0"/>
                          <w:ind w:left="0" w:right="0" w:firstLine="0"/>
                          <w:jc w:val="left"/>
                          <w:rPr>
                            <w:b/>
                            <w:sz w:val="10"/>
                          </w:rPr>
                        </w:pPr>
                        <w:r>
                          <w:rPr>
                            <w:b/>
                            <w:color w:val="FF0000"/>
                            <w:spacing w:val="-5"/>
                            <w:w w:val="105"/>
                            <w:sz w:val="10"/>
                          </w:rPr>
                          <w:t>::2</w:t>
                        </w:r>
                      </w:p>
                    </w:txbxContent>
                  </v:textbox>
                  <w10:wrap type="none"/>
                </v:shape>
                <v:shape style="position:absolute;left:8102;top:6621;width:139;height:106" type="#_x0000_t202" id="docshape44" filled="false" stroked="false">
                  <v:textbox inset="0,0,0,0">
                    <w:txbxContent>
                      <w:p>
                        <w:pPr>
                          <w:spacing w:line="106" w:lineRule="exact" w:before="0"/>
                          <w:ind w:left="0" w:right="0" w:firstLine="0"/>
                          <w:jc w:val="left"/>
                          <w:rPr>
                            <w:b/>
                            <w:sz w:val="10"/>
                          </w:rPr>
                        </w:pPr>
                        <w:r>
                          <w:rPr>
                            <w:b/>
                            <w:color w:val="FF0000"/>
                            <w:spacing w:val="-5"/>
                            <w:w w:val="105"/>
                            <w:sz w:val="10"/>
                          </w:rPr>
                          <w:t>::1</w:t>
                        </w:r>
                      </w:p>
                    </w:txbxContent>
                  </v:textbox>
                  <w10:wrap type="none"/>
                </v:shape>
                <v:shape style="position:absolute;left:8715;top:6581;width:139;height:106" type="#_x0000_t202" id="docshape45" filled="false" stroked="false">
                  <v:textbox inset="0,0,0,0">
                    <w:txbxContent>
                      <w:p>
                        <w:pPr>
                          <w:spacing w:line="106" w:lineRule="exact" w:before="0"/>
                          <w:ind w:left="0" w:right="0" w:firstLine="0"/>
                          <w:jc w:val="left"/>
                          <w:rPr>
                            <w:b/>
                            <w:sz w:val="10"/>
                          </w:rPr>
                        </w:pPr>
                        <w:r>
                          <w:rPr>
                            <w:b/>
                            <w:color w:val="FF0000"/>
                            <w:spacing w:val="-5"/>
                            <w:w w:val="105"/>
                            <w:sz w:val="10"/>
                          </w:rPr>
                          <w:t>::1</w:t>
                        </w:r>
                      </w:p>
                    </w:txbxContent>
                  </v:textbox>
                  <w10:wrap type="none"/>
                </v:shape>
                <v:shape style="position:absolute;left:5815;top:6930;width:139;height:106" type="#_x0000_t202" id="docshape46" filled="false" stroked="false">
                  <v:textbox inset="0,0,0,0">
                    <w:txbxContent>
                      <w:p>
                        <w:pPr>
                          <w:spacing w:line="106" w:lineRule="exact" w:before="0"/>
                          <w:ind w:left="0" w:right="0" w:firstLine="0"/>
                          <w:jc w:val="left"/>
                          <w:rPr>
                            <w:b/>
                            <w:sz w:val="10"/>
                          </w:rPr>
                        </w:pPr>
                        <w:r>
                          <w:rPr>
                            <w:b/>
                            <w:color w:val="FF0000"/>
                            <w:spacing w:val="-5"/>
                            <w:w w:val="105"/>
                            <w:sz w:val="10"/>
                          </w:rPr>
                          <w:t>::1</w:t>
                        </w:r>
                      </w:p>
                    </w:txbxContent>
                  </v:textbox>
                  <w10:wrap type="none"/>
                </v:shape>
                <v:shape style="position:absolute;left:4573;top:7044;width:860;height:425" type="#_x0000_t202" id="docshape47" filled="false" stroked="false">
                  <v:textbox inset="0,0,0,0">
                    <w:txbxContent>
                      <w:p>
                        <w:pPr>
                          <w:spacing w:line="106" w:lineRule="exact" w:before="0"/>
                          <w:ind w:left="0" w:right="37" w:firstLine="0"/>
                          <w:jc w:val="right"/>
                          <w:rPr>
                            <w:b/>
                            <w:sz w:val="10"/>
                          </w:rPr>
                        </w:pPr>
                        <w:r>
                          <w:rPr>
                            <w:b/>
                            <w:color w:val="FF0000"/>
                            <w:spacing w:val="-5"/>
                            <w:w w:val="105"/>
                            <w:sz w:val="10"/>
                          </w:rPr>
                          <w:t>::2</w:t>
                        </w:r>
                      </w:p>
                      <w:p>
                        <w:pPr>
                          <w:spacing w:line="256" w:lineRule="auto" w:before="57"/>
                          <w:ind w:left="87" w:right="0" w:hanging="88"/>
                          <w:jc w:val="left"/>
                          <w:rPr>
                            <w:b/>
                            <w:sz w:val="10"/>
                          </w:rPr>
                        </w:pPr>
                        <w:r>
                          <w:rPr>
                            <w:b/>
                            <w:color w:val="FF0000"/>
                            <w:w w:val="105"/>
                            <w:sz w:val="10"/>
                          </w:rPr>
                          <w:t>Tun0</w:t>
                        </w:r>
                        <w:r>
                          <w:rPr>
                            <w:b/>
                            <w:color w:val="FF0000"/>
                            <w:spacing w:val="-6"/>
                            <w:w w:val="105"/>
                            <w:sz w:val="10"/>
                          </w:rPr>
                          <w:t> </w:t>
                        </w:r>
                        <w:r>
                          <w:rPr>
                            <w:b/>
                            <w:color w:val="FF0000"/>
                            <w:w w:val="105"/>
                            <w:sz w:val="10"/>
                          </w:rPr>
                          <w:t>16:100::1/64</w:t>
                        </w:r>
                        <w:r>
                          <w:rPr>
                            <w:b/>
                            <w:color w:val="FF0000"/>
                            <w:spacing w:val="40"/>
                            <w:w w:val="105"/>
                            <w:sz w:val="10"/>
                          </w:rPr>
                          <w:t> </w:t>
                        </w:r>
                        <w:r>
                          <w:rPr>
                            <w:b/>
                            <w:color w:val="FF0000"/>
                            <w:w w:val="105"/>
                            <w:sz w:val="10"/>
                          </w:rPr>
                          <w:t>Lo1</w:t>
                        </w:r>
                        <w:r>
                          <w:rPr>
                            <w:b/>
                            <w:color w:val="FF0000"/>
                            <w:spacing w:val="-6"/>
                            <w:w w:val="105"/>
                            <w:sz w:val="10"/>
                          </w:rPr>
                          <w:t> </w:t>
                        </w:r>
                        <w:r>
                          <w:rPr>
                            <w:b/>
                            <w:color w:val="FF0000"/>
                            <w:w w:val="105"/>
                            <w:sz w:val="10"/>
                          </w:rPr>
                          <w:t>0:11::1/64</w:t>
                        </w:r>
                      </w:p>
                    </w:txbxContent>
                  </v:textbox>
                  <w10:wrap type="none"/>
                </v:shape>
                <v:shape style="position:absolute;left:5815;top:7419;width:139;height:106" type="#_x0000_t202" id="docshape48" filled="false" stroked="false">
                  <v:textbox inset="0,0,0,0">
                    <w:txbxContent>
                      <w:p>
                        <w:pPr>
                          <w:spacing w:line="106" w:lineRule="exact" w:before="0"/>
                          <w:ind w:left="0" w:right="0" w:firstLine="0"/>
                          <w:jc w:val="left"/>
                          <w:rPr>
                            <w:b/>
                            <w:sz w:val="10"/>
                          </w:rPr>
                        </w:pPr>
                        <w:r>
                          <w:rPr>
                            <w:b/>
                            <w:color w:val="FF0000"/>
                            <w:spacing w:val="-5"/>
                            <w:w w:val="105"/>
                            <w:sz w:val="10"/>
                          </w:rPr>
                          <w:t>::1</w:t>
                        </w:r>
                      </w:p>
                    </w:txbxContent>
                  </v:textbox>
                  <w10:wrap type="none"/>
                </v:shape>
                <v:shape style="position:absolute;left:7152;top:7590;width:139;height:106" type="#_x0000_t202" id="docshape49" filled="false" stroked="false">
                  <v:textbox inset="0,0,0,0">
                    <w:txbxContent>
                      <w:p>
                        <w:pPr>
                          <w:spacing w:line="106" w:lineRule="exact" w:before="0"/>
                          <w:ind w:left="0" w:right="0" w:firstLine="0"/>
                          <w:jc w:val="left"/>
                          <w:rPr>
                            <w:b/>
                            <w:sz w:val="10"/>
                          </w:rPr>
                        </w:pPr>
                        <w:r>
                          <w:rPr>
                            <w:b/>
                            <w:color w:val="FF0000"/>
                            <w:spacing w:val="-5"/>
                            <w:w w:val="105"/>
                            <w:sz w:val="10"/>
                          </w:rPr>
                          <w:t>::2</w:t>
                        </w:r>
                      </w:p>
                    </w:txbxContent>
                  </v:textbox>
                  <w10:wrap type="none"/>
                </v:shape>
                <v:shape style="position:absolute;left:7431;top:7598;width:233;height:285" type="#_x0000_t202" id="docshape50" filled="false" stroked="false">
                  <v:textbox inset="0,0,0,0">
                    <w:txbxContent>
                      <w:p>
                        <w:pPr>
                          <w:spacing w:line="106" w:lineRule="exact" w:before="0"/>
                          <w:ind w:left="0" w:right="0" w:firstLine="0"/>
                          <w:jc w:val="left"/>
                          <w:rPr>
                            <w:b/>
                            <w:sz w:val="10"/>
                          </w:rPr>
                        </w:pPr>
                        <w:r>
                          <w:rPr>
                            <w:b/>
                            <w:color w:val="FF0000"/>
                            <w:spacing w:val="-5"/>
                            <w:w w:val="105"/>
                            <w:sz w:val="10"/>
                          </w:rPr>
                          <w:t>::2</w:t>
                        </w:r>
                      </w:p>
                      <w:p>
                        <w:pPr>
                          <w:spacing w:line="122" w:lineRule="exact" w:before="56"/>
                          <w:ind w:left="94" w:right="0" w:firstLine="0"/>
                          <w:jc w:val="left"/>
                          <w:rPr>
                            <w:b/>
                            <w:sz w:val="10"/>
                          </w:rPr>
                        </w:pPr>
                        <w:r>
                          <w:rPr>
                            <w:b/>
                            <w:color w:val="FF0000"/>
                            <w:spacing w:val="-5"/>
                            <w:w w:val="105"/>
                            <w:sz w:val="10"/>
                          </w:rPr>
                          <w:t>::1</w:t>
                        </w:r>
                      </w:p>
                    </w:txbxContent>
                  </v:textbox>
                  <w10:wrap type="none"/>
                </v:shape>
                <v:shape style="position:absolute;left:10053;top:7671;width:139;height:106" type="#_x0000_t202" id="docshape51" filled="false" stroked="false">
                  <v:textbox inset="0,0,0,0">
                    <w:txbxContent>
                      <w:p>
                        <w:pPr>
                          <w:spacing w:line="106" w:lineRule="exact" w:before="0"/>
                          <w:ind w:left="0" w:right="0" w:firstLine="0"/>
                          <w:jc w:val="left"/>
                          <w:rPr>
                            <w:b/>
                            <w:sz w:val="10"/>
                          </w:rPr>
                        </w:pPr>
                        <w:r>
                          <w:rPr>
                            <w:b/>
                            <w:color w:val="FF0000"/>
                            <w:spacing w:val="-5"/>
                            <w:w w:val="105"/>
                            <w:sz w:val="10"/>
                          </w:rPr>
                          <w:t>::2</w:t>
                        </w:r>
                      </w:p>
                    </w:txbxContent>
                  </v:textbox>
                  <w10:wrap type="none"/>
                </v:shape>
                <v:shape style="position:absolute;left:6899;top:7972;width:139;height:106" type="#_x0000_t202" id="docshape52" filled="false" stroked="false">
                  <v:textbox inset="0,0,0,0">
                    <w:txbxContent>
                      <w:p>
                        <w:pPr>
                          <w:spacing w:line="106" w:lineRule="exact" w:before="0"/>
                          <w:ind w:left="0" w:right="0" w:firstLine="0"/>
                          <w:jc w:val="left"/>
                          <w:rPr>
                            <w:b/>
                            <w:sz w:val="10"/>
                          </w:rPr>
                        </w:pPr>
                        <w:r>
                          <w:rPr>
                            <w:b/>
                            <w:color w:val="FF0000"/>
                            <w:spacing w:val="-5"/>
                            <w:w w:val="105"/>
                            <w:sz w:val="10"/>
                          </w:rPr>
                          <w:t>::2</w:t>
                        </w:r>
                      </w:p>
                    </w:txbxContent>
                  </v:textbox>
                  <w10:wrap type="none"/>
                </v:shape>
                <v:shape style="position:absolute;left:7541;top:8005;width:139;height:106" type="#_x0000_t202" id="docshape53" filled="false" stroked="false">
                  <v:textbox inset="0,0,0,0">
                    <w:txbxContent>
                      <w:p>
                        <w:pPr>
                          <w:spacing w:line="106" w:lineRule="exact" w:before="0"/>
                          <w:ind w:left="0" w:right="0" w:firstLine="0"/>
                          <w:jc w:val="left"/>
                          <w:rPr>
                            <w:b/>
                            <w:sz w:val="10"/>
                          </w:rPr>
                        </w:pPr>
                        <w:r>
                          <w:rPr>
                            <w:b/>
                            <w:color w:val="FF0000"/>
                            <w:spacing w:val="-5"/>
                            <w:w w:val="105"/>
                            <w:sz w:val="10"/>
                          </w:rPr>
                          <w:t>::1</w:t>
                        </w:r>
                      </w:p>
                    </w:txbxContent>
                  </v:textbox>
                  <w10:wrap type="none"/>
                </v:shape>
                <v:shape style="position:absolute;left:10053;top:7948;width:139;height:106" type="#_x0000_t202" id="docshape54" filled="false" stroked="false">
                  <v:textbox inset="0,0,0,0">
                    <w:txbxContent>
                      <w:p>
                        <w:pPr>
                          <w:spacing w:line="106" w:lineRule="exact" w:before="0"/>
                          <w:ind w:left="0" w:right="0" w:firstLine="0"/>
                          <w:jc w:val="left"/>
                          <w:rPr>
                            <w:b/>
                            <w:sz w:val="10"/>
                          </w:rPr>
                        </w:pPr>
                        <w:r>
                          <w:rPr>
                            <w:b/>
                            <w:color w:val="FF0000"/>
                            <w:spacing w:val="-5"/>
                            <w:w w:val="105"/>
                            <w:sz w:val="10"/>
                          </w:rPr>
                          <w:t>::2</w:t>
                        </w:r>
                      </w:p>
                    </w:txbxContent>
                  </v:textbox>
                  <w10:wrap type="none"/>
                </v:shape>
                <v:shape style="position:absolute;left:8458;top:8143;width:443;height:106" type="#_x0000_t202" id="docshape55" filled="false" stroked="false">
                  <v:textbox inset="0,0,0,0">
                    <w:txbxContent>
                      <w:p>
                        <w:pPr>
                          <w:spacing w:line="106" w:lineRule="exact" w:before="0"/>
                          <w:ind w:left="0" w:right="0" w:firstLine="0"/>
                          <w:jc w:val="left"/>
                          <w:rPr>
                            <w:b/>
                            <w:sz w:val="10"/>
                          </w:rPr>
                        </w:pPr>
                        <w:r>
                          <w:rPr>
                            <w:b/>
                            <w:color w:val="FF0000"/>
                            <w:spacing w:val="-2"/>
                            <w:w w:val="105"/>
                            <w:sz w:val="10"/>
                          </w:rPr>
                          <w:t>0:232/64</w:t>
                        </w:r>
                      </w:p>
                    </w:txbxContent>
                  </v:textbox>
                  <w10:wrap type="none"/>
                </v:shape>
                <v:shape style="position:absolute;left:6944;top:8517;width:696;height:106" type="#_x0000_t202" id="docshape56" filled="false" stroked="false">
                  <v:textbox inset="0,0,0,0">
                    <w:txbxContent>
                      <w:p>
                        <w:pPr>
                          <w:spacing w:line="106" w:lineRule="exact" w:before="0"/>
                          <w:ind w:left="0" w:right="0" w:firstLine="0"/>
                          <w:jc w:val="left"/>
                          <w:rPr>
                            <w:b/>
                            <w:sz w:val="10"/>
                          </w:rPr>
                        </w:pPr>
                        <w:r>
                          <w:rPr>
                            <w:b/>
                            <w:color w:val="FF0000"/>
                            <w:w w:val="105"/>
                            <w:sz w:val="10"/>
                          </w:rPr>
                          <w:t>Lo1</w:t>
                        </w:r>
                        <w:r>
                          <w:rPr>
                            <w:b/>
                            <w:color w:val="FF0000"/>
                            <w:spacing w:val="6"/>
                            <w:w w:val="105"/>
                            <w:sz w:val="10"/>
                          </w:rPr>
                          <w:t> </w:t>
                        </w:r>
                        <w:r>
                          <w:rPr>
                            <w:b/>
                            <w:color w:val="FF0000"/>
                            <w:spacing w:val="-2"/>
                            <w:w w:val="105"/>
                            <w:sz w:val="10"/>
                          </w:rPr>
                          <w:t>0:13::1/64</w:t>
                        </w:r>
                      </w:p>
                    </w:txbxContent>
                  </v:textbox>
                  <w10:wrap type="none"/>
                </v:shape>
                <v:shape style="position:absolute;left:10838;top:8330;width:1053;height:627" type="#_x0000_t202" id="docshape57" filled="false" stroked="false">
                  <v:textbox inset="0,0,0,0">
                    <w:txbxContent>
                      <w:p>
                        <w:pPr>
                          <w:spacing w:line="106" w:lineRule="exact" w:before="0"/>
                          <w:ind w:left="0" w:right="0" w:firstLine="0"/>
                          <w:jc w:val="both"/>
                          <w:rPr>
                            <w:b/>
                            <w:sz w:val="10"/>
                          </w:rPr>
                        </w:pPr>
                        <w:r>
                          <w:rPr>
                            <w:b/>
                            <w:color w:val="FF0000"/>
                            <w:w w:val="105"/>
                            <w:sz w:val="10"/>
                          </w:rPr>
                          <w:t>Lo1</w:t>
                        </w:r>
                        <w:r>
                          <w:rPr>
                            <w:b/>
                            <w:color w:val="FF0000"/>
                            <w:spacing w:val="6"/>
                            <w:w w:val="105"/>
                            <w:sz w:val="10"/>
                          </w:rPr>
                          <w:t> </w:t>
                        </w:r>
                        <w:r>
                          <w:rPr>
                            <w:b/>
                            <w:color w:val="FF0000"/>
                            <w:spacing w:val="-2"/>
                            <w:w w:val="105"/>
                            <w:sz w:val="10"/>
                          </w:rPr>
                          <w:t>0:15::1/64</w:t>
                        </w:r>
                      </w:p>
                      <w:p>
                        <w:pPr>
                          <w:spacing w:line="256" w:lineRule="auto" w:before="0"/>
                          <w:ind w:left="0" w:right="18" w:firstLine="0"/>
                          <w:jc w:val="both"/>
                          <w:rPr>
                            <w:b/>
                            <w:sz w:val="10"/>
                          </w:rPr>
                        </w:pPr>
                        <w:r>
                          <w:rPr>
                            <w:b/>
                            <w:color w:val="FF0000"/>
                            <w:w w:val="105"/>
                            <w:sz w:val="10"/>
                          </w:rPr>
                          <w:t>vlan100</w:t>
                        </w:r>
                        <w:r>
                          <w:rPr>
                            <w:b/>
                            <w:color w:val="FF0000"/>
                            <w:spacing w:val="-6"/>
                            <w:w w:val="105"/>
                            <w:sz w:val="10"/>
                          </w:rPr>
                          <w:t> </w:t>
                        </w:r>
                        <w:r>
                          <w:rPr>
                            <w:b/>
                            <w:color w:val="FF0000"/>
                            <w:w w:val="105"/>
                            <w:sz w:val="10"/>
                          </w:rPr>
                          <w:t>11:100::12/64</w:t>
                        </w:r>
                        <w:r>
                          <w:rPr>
                            <w:b/>
                            <w:color w:val="FF0000"/>
                            <w:spacing w:val="40"/>
                            <w:w w:val="105"/>
                            <w:sz w:val="10"/>
                          </w:rPr>
                          <w:t> </w:t>
                        </w:r>
                        <w:r>
                          <w:rPr>
                            <w:b/>
                            <w:color w:val="FF0000"/>
                            <w:w w:val="105"/>
                            <w:sz w:val="10"/>
                          </w:rPr>
                          <w:t>vlan101</w:t>
                        </w:r>
                        <w:r>
                          <w:rPr>
                            <w:b/>
                            <w:color w:val="FF0000"/>
                            <w:spacing w:val="-6"/>
                            <w:w w:val="105"/>
                            <w:sz w:val="10"/>
                          </w:rPr>
                          <w:t> </w:t>
                        </w:r>
                        <w:r>
                          <w:rPr>
                            <w:b/>
                            <w:color w:val="FF0000"/>
                            <w:w w:val="105"/>
                            <w:sz w:val="10"/>
                          </w:rPr>
                          <w:t>11:101::12/64</w:t>
                        </w:r>
                        <w:r>
                          <w:rPr>
                            <w:b/>
                            <w:color w:val="FF0000"/>
                            <w:spacing w:val="40"/>
                            <w:w w:val="105"/>
                            <w:sz w:val="10"/>
                          </w:rPr>
                          <w:t> </w:t>
                        </w:r>
                        <w:r>
                          <w:rPr>
                            <w:b/>
                            <w:color w:val="FF0000"/>
                            <w:w w:val="105"/>
                            <w:sz w:val="10"/>
                          </w:rPr>
                          <w:t>vlan102</w:t>
                        </w:r>
                        <w:r>
                          <w:rPr>
                            <w:b/>
                            <w:color w:val="FF0000"/>
                            <w:spacing w:val="-6"/>
                            <w:w w:val="105"/>
                            <w:sz w:val="10"/>
                          </w:rPr>
                          <w:t> </w:t>
                        </w:r>
                        <w:r>
                          <w:rPr>
                            <w:b/>
                            <w:color w:val="FF0000"/>
                            <w:w w:val="105"/>
                            <w:sz w:val="10"/>
                          </w:rPr>
                          <w:t>11:102::12/64</w:t>
                        </w:r>
                        <w:r>
                          <w:rPr>
                            <w:b/>
                            <w:color w:val="FF0000"/>
                            <w:spacing w:val="40"/>
                            <w:w w:val="105"/>
                            <w:sz w:val="10"/>
                          </w:rPr>
                          <w:t> </w:t>
                        </w:r>
                        <w:r>
                          <w:rPr>
                            <w:b/>
                            <w:color w:val="FF0000"/>
                            <w:w w:val="105"/>
                            <w:sz w:val="10"/>
                          </w:rPr>
                          <w:t>vlan999</w:t>
                        </w:r>
                        <w:r>
                          <w:rPr>
                            <w:b/>
                            <w:color w:val="FF0000"/>
                            <w:spacing w:val="-6"/>
                            <w:w w:val="105"/>
                            <w:sz w:val="10"/>
                          </w:rPr>
                          <w:t> </w:t>
                        </w:r>
                        <w:r>
                          <w:rPr>
                            <w:b/>
                            <w:color w:val="FF0000"/>
                            <w:w w:val="105"/>
                            <w:sz w:val="10"/>
                          </w:rPr>
                          <w:t>0:240::2/64</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2224">
                <wp:simplePos x="0" y="0"/>
                <wp:positionH relativeFrom="page">
                  <wp:posOffset>5499017</wp:posOffset>
                </wp:positionH>
                <wp:positionV relativeFrom="page">
                  <wp:posOffset>3550737</wp:posOffset>
                </wp:positionV>
                <wp:extent cx="92710" cy="29400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92710" cy="294005"/>
                        </a:xfrm>
                        <a:prstGeom prst="rect">
                          <a:avLst/>
                        </a:prstGeom>
                      </wps:spPr>
                      <wps:txbx>
                        <w:txbxContent>
                          <w:p>
                            <w:pPr>
                              <w:spacing w:before="4"/>
                              <w:ind w:left="20" w:right="0" w:firstLine="0"/>
                              <w:jc w:val="left"/>
                              <w:rPr>
                                <w:b/>
                                <w:sz w:val="10"/>
                              </w:rPr>
                            </w:pPr>
                            <w:r>
                              <w:rPr>
                                <w:b/>
                                <w:color w:val="FF0000"/>
                                <w:spacing w:val="-2"/>
                                <w:w w:val="105"/>
                                <w:sz w:val="10"/>
                              </w:rPr>
                              <w:t>0:136/64</w:t>
                            </w:r>
                          </w:p>
                        </w:txbxContent>
                      </wps:txbx>
                      <wps:bodyPr wrap="square" lIns="0" tIns="0" rIns="0" bIns="0" rtlCol="0" vert="vert">
                        <a:noAutofit/>
                      </wps:bodyPr>
                    </wps:wsp>
                  </a:graphicData>
                </a:graphic>
              </wp:anchor>
            </w:drawing>
          </mc:Choice>
          <mc:Fallback>
            <w:pict>
              <v:shape style="position:absolute;margin-left:432.9935pt;margin-top:279.585663pt;width:7.3pt;height:23.15pt;mso-position-horizontal-relative:page;mso-position-vertical-relative:page;z-index:15732224" type="#_x0000_t202" id="docshape58" filled="false" stroked="false">
                <v:textbox inset="0,0,0,0" style="layout-flow:vertical">
                  <w:txbxContent>
                    <w:p>
                      <w:pPr>
                        <w:spacing w:before="4"/>
                        <w:ind w:left="20" w:right="0" w:firstLine="0"/>
                        <w:jc w:val="left"/>
                        <w:rPr>
                          <w:b/>
                          <w:sz w:val="10"/>
                        </w:rPr>
                      </w:pPr>
                      <w:r>
                        <w:rPr>
                          <w:b/>
                          <w:color w:val="FF0000"/>
                          <w:spacing w:val="-2"/>
                          <w:w w:val="105"/>
                          <w:sz w:val="10"/>
                        </w:rPr>
                        <w:t>0:136/64</w:t>
                      </w:r>
                    </w:p>
                  </w:txbxContent>
                </v:textbox>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4561651</wp:posOffset>
                </wp:positionH>
                <wp:positionV relativeFrom="page">
                  <wp:posOffset>4216575</wp:posOffset>
                </wp:positionV>
                <wp:extent cx="92710" cy="29400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92710" cy="294005"/>
                        </a:xfrm>
                        <a:prstGeom prst="rect">
                          <a:avLst/>
                        </a:prstGeom>
                      </wps:spPr>
                      <wps:txbx>
                        <w:txbxContent>
                          <w:p>
                            <w:pPr>
                              <w:spacing w:before="4"/>
                              <w:ind w:left="20" w:right="0" w:firstLine="0"/>
                              <w:jc w:val="left"/>
                              <w:rPr>
                                <w:b/>
                                <w:sz w:val="10"/>
                              </w:rPr>
                            </w:pPr>
                            <w:r>
                              <w:rPr>
                                <w:b/>
                                <w:color w:val="FF0000"/>
                                <w:spacing w:val="-2"/>
                                <w:w w:val="105"/>
                                <w:sz w:val="10"/>
                              </w:rPr>
                              <w:t>0:116/64</w:t>
                            </w:r>
                          </w:p>
                        </w:txbxContent>
                      </wps:txbx>
                      <wps:bodyPr wrap="square" lIns="0" tIns="0" rIns="0" bIns="0" rtlCol="0" vert="vert270">
                        <a:noAutofit/>
                      </wps:bodyPr>
                    </wps:wsp>
                  </a:graphicData>
                </a:graphic>
              </wp:anchor>
            </w:drawing>
          </mc:Choice>
          <mc:Fallback>
            <w:pict>
              <v:shape style="position:absolute;margin-left:359.185181pt;margin-top:332.013824pt;width:7.3pt;height:23.15pt;mso-position-horizontal-relative:page;mso-position-vertical-relative:page;z-index:15732736" type="#_x0000_t202" id="docshape59" filled="false" stroked="false">
                <v:textbox inset="0,0,0,0" style="layout-flow:vertical;mso-layout-flow-alt:bottom-to-top">
                  <w:txbxContent>
                    <w:p>
                      <w:pPr>
                        <w:spacing w:before="4"/>
                        <w:ind w:left="20" w:right="0" w:firstLine="0"/>
                        <w:jc w:val="left"/>
                        <w:rPr>
                          <w:b/>
                          <w:sz w:val="10"/>
                        </w:rPr>
                      </w:pPr>
                      <w:r>
                        <w:rPr>
                          <w:b/>
                          <w:color w:val="FF0000"/>
                          <w:spacing w:val="-2"/>
                          <w:w w:val="105"/>
                          <w:sz w:val="10"/>
                        </w:rPr>
                        <w:t>0:116/64</w:t>
                      </w:r>
                    </w:p>
                  </w:txbxContent>
                </v:textbox>
                <w10:wrap type="none"/>
              </v:shape>
            </w:pict>
          </mc:Fallback>
        </mc:AlternateContent>
      </w:r>
    </w:p>
    <w:p>
      <w:pPr>
        <w:pStyle w:val="BodyText"/>
        <w:ind w:left="1975"/>
      </w:pPr>
      <w:r>
        <w:rPr/>
        <mc:AlternateContent>
          <mc:Choice Requires="wps">
            <w:drawing>
              <wp:inline distT="0" distB="0" distL="0" distR="0">
                <wp:extent cx="5918835" cy="423545"/>
                <wp:effectExtent l="0" t="0" r="0" b="0"/>
                <wp:docPr id="66" name="Textbox 66"/>
                <wp:cNvGraphicFramePr>
                  <a:graphicFrameLocks/>
                </wp:cNvGraphicFramePr>
                <a:graphic>
                  <a:graphicData uri="http://schemas.microsoft.com/office/word/2010/wordprocessingShape">
                    <wps:wsp>
                      <wps:cNvPr id="66" name="Textbox 66"/>
                      <wps:cNvSpPr txBox="1"/>
                      <wps:spPr>
                        <a:xfrm>
                          <a:off x="0" y="0"/>
                          <a:ext cx="5918835" cy="423545"/>
                        </a:xfrm>
                        <a:prstGeom prst="rect">
                          <a:avLst/>
                        </a:prstGeom>
                        <a:solidFill>
                          <a:srgbClr val="000000"/>
                        </a:solidFill>
                      </wps:spPr>
                      <wps:txbx>
                        <w:txbxContent>
                          <w:p>
                            <w:pPr>
                              <w:spacing w:before="44"/>
                              <w:ind w:left="98" w:right="0" w:firstLine="0"/>
                              <w:jc w:val="left"/>
                              <w:rPr>
                                <w:color w:val="000000"/>
                                <w:sz w:val="43"/>
                              </w:rPr>
                            </w:pPr>
                            <w:r>
                              <w:rPr>
                                <w:color w:val="FFFFFF"/>
                                <w:spacing w:val="-2"/>
                                <w:sz w:val="43"/>
                              </w:rPr>
                              <w:t>WSC2024_TD39_Physical_Topology</w:t>
                            </w:r>
                          </w:p>
                        </w:txbxContent>
                      </wps:txbx>
                      <wps:bodyPr wrap="square" lIns="0" tIns="0" rIns="0" bIns="0" rtlCol="0">
                        <a:noAutofit/>
                      </wps:bodyPr>
                    </wps:wsp>
                  </a:graphicData>
                </a:graphic>
              </wp:inline>
            </w:drawing>
          </mc:Choice>
          <mc:Fallback>
            <w:pict>
              <v:shape style="width:466.05pt;height:33.35pt;mso-position-horizontal-relative:char;mso-position-vertical-relative:line" type="#_x0000_t202" id="docshape60" filled="true" fillcolor="#000000" stroked="false">
                <w10:anchorlock/>
                <v:textbox inset="0,0,0,0">
                  <w:txbxContent>
                    <w:p>
                      <w:pPr>
                        <w:spacing w:before="44"/>
                        <w:ind w:left="98" w:right="0" w:firstLine="0"/>
                        <w:jc w:val="left"/>
                        <w:rPr>
                          <w:color w:val="000000"/>
                          <w:sz w:val="43"/>
                        </w:rPr>
                      </w:pPr>
                      <w:r>
                        <w:rPr>
                          <w:color w:val="FFFFFF"/>
                          <w:spacing w:val="-2"/>
                          <w:sz w:val="43"/>
                        </w:rPr>
                        <w:t>WSC2024_TD39_Physical_Topology</w:t>
                      </w:r>
                    </w:p>
                  </w:txbxContent>
                </v:textbox>
                <v:fill type="solid"/>
              </v:shape>
            </w:pict>
          </mc:Fallback>
        </mc:AlternateContent>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6"/>
      </w:pPr>
      <w:r>
        <w:rPr/>
        <mc:AlternateContent>
          <mc:Choice Requires="wps">
            <w:drawing>
              <wp:anchor distT="0" distB="0" distL="0" distR="0" allowOverlap="1" layoutInCell="1" locked="0" behindDoc="1" simplePos="0" relativeHeight="487590400">
                <wp:simplePos x="0" y="0"/>
                <wp:positionH relativeFrom="page">
                  <wp:posOffset>3517986</wp:posOffset>
                </wp:positionH>
                <wp:positionV relativeFrom="paragraph">
                  <wp:posOffset>269329</wp:posOffset>
                </wp:positionV>
                <wp:extent cx="3192145" cy="16002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3192145" cy="160020"/>
                          <a:chExt cx="3192145" cy="160020"/>
                        </a:xfrm>
                      </wpg:grpSpPr>
                      <wps:wsp>
                        <wps:cNvPr id="68" name="Graphic 68"/>
                        <wps:cNvSpPr/>
                        <wps:spPr>
                          <a:xfrm>
                            <a:off x="0" y="0"/>
                            <a:ext cx="3192145" cy="160020"/>
                          </a:xfrm>
                          <a:custGeom>
                            <a:avLst/>
                            <a:gdLst/>
                            <a:ahLst/>
                            <a:cxnLst/>
                            <a:rect l="l" t="t" r="r" b="b"/>
                            <a:pathLst>
                              <a:path w="3192145" h="160020">
                                <a:moveTo>
                                  <a:pt x="3164792" y="0"/>
                                </a:moveTo>
                                <a:lnTo>
                                  <a:pt x="26683" y="0"/>
                                </a:lnTo>
                                <a:lnTo>
                                  <a:pt x="0" y="26672"/>
                                </a:lnTo>
                                <a:lnTo>
                                  <a:pt x="0" y="133339"/>
                                </a:lnTo>
                                <a:lnTo>
                                  <a:pt x="3164792" y="160008"/>
                                </a:lnTo>
                                <a:lnTo>
                                  <a:pt x="3175383" y="157912"/>
                                </a:lnTo>
                                <a:lnTo>
                                  <a:pt x="3183997" y="152198"/>
                                </a:lnTo>
                                <a:lnTo>
                                  <a:pt x="3189787" y="143721"/>
                                </a:lnTo>
                                <a:lnTo>
                                  <a:pt x="3191906" y="133340"/>
                                </a:lnTo>
                                <a:lnTo>
                                  <a:pt x="3191906" y="26672"/>
                                </a:lnTo>
                                <a:lnTo>
                                  <a:pt x="3189787" y="16289"/>
                                </a:lnTo>
                                <a:lnTo>
                                  <a:pt x="3183997" y="7811"/>
                                </a:lnTo>
                                <a:lnTo>
                                  <a:pt x="3175383" y="2095"/>
                                </a:lnTo>
                                <a:lnTo>
                                  <a:pt x="3164792" y="0"/>
                                </a:lnTo>
                                <a:close/>
                              </a:path>
                            </a:pathLst>
                          </a:custGeom>
                          <a:solidFill>
                            <a:srgbClr val="FFC000"/>
                          </a:solidFill>
                        </wps:spPr>
                        <wps:bodyPr wrap="square" lIns="0" tIns="0" rIns="0" bIns="0" rtlCol="0">
                          <a:prstTxWarp prst="textNoShape">
                            <a:avLst/>
                          </a:prstTxWarp>
                          <a:noAutofit/>
                        </wps:bodyPr>
                      </wps:wsp>
                      <wps:wsp>
                        <wps:cNvPr id="69" name="Textbox 69"/>
                        <wps:cNvSpPr txBox="1"/>
                        <wps:spPr>
                          <a:xfrm>
                            <a:off x="0" y="0"/>
                            <a:ext cx="3192145" cy="160020"/>
                          </a:xfrm>
                          <a:prstGeom prst="rect">
                            <a:avLst/>
                          </a:prstGeom>
                        </wps:spPr>
                        <wps:txbx>
                          <w:txbxContent>
                            <w:p>
                              <w:pPr>
                                <w:spacing w:before="40"/>
                                <w:ind w:left="792" w:right="0" w:firstLine="0"/>
                                <w:jc w:val="left"/>
                                <w:rPr>
                                  <w:b/>
                                  <w:sz w:val="16"/>
                                </w:rPr>
                              </w:pPr>
                              <w:r>
                                <w:rPr>
                                  <w:b/>
                                  <w:color w:val="FFFFFF"/>
                                  <w:sz w:val="16"/>
                                </w:rPr>
                                <w:t>All</w:t>
                              </w:r>
                              <w:r>
                                <w:rPr>
                                  <w:b/>
                                  <w:color w:val="FFFFFF"/>
                                  <w:spacing w:val="5"/>
                                  <w:sz w:val="16"/>
                                </w:rPr>
                                <w:t> </w:t>
                              </w:r>
                              <w:r>
                                <w:rPr>
                                  <w:b/>
                                  <w:color w:val="FFFFFF"/>
                                  <w:sz w:val="16"/>
                                </w:rPr>
                                <w:t>IPv6</w:t>
                              </w:r>
                              <w:r>
                                <w:rPr>
                                  <w:b/>
                                  <w:color w:val="FFFFFF"/>
                                  <w:spacing w:val="5"/>
                                  <w:sz w:val="16"/>
                                </w:rPr>
                                <w:t> </w:t>
                              </w:r>
                              <w:r>
                                <w:rPr>
                                  <w:b/>
                                  <w:color w:val="FFFFFF"/>
                                  <w:sz w:val="16"/>
                                </w:rPr>
                                <w:t>IP</w:t>
                              </w:r>
                              <w:r>
                                <w:rPr>
                                  <w:b/>
                                  <w:color w:val="FFFFFF"/>
                                  <w:spacing w:val="9"/>
                                  <w:sz w:val="16"/>
                                </w:rPr>
                                <w:t> </w:t>
                              </w:r>
                              <w:r>
                                <w:rPr>
                                  <w:b/>
                                  <w:color w:val="FFFFFF"/>
                                  <w:sz w:val="16"/>
                                </w:rPr>
                                <w:t>addresses</w:t>
                              </w:r>
                              <w:r>
                                <w:rPr>
                                  <w:b/>
                                  <w:color w:val="FFFFFF"/>
                                  <w:spacing w:val="5"/>
                                  <w:sz w:val="16"/>
                                </w:rPr>
                                <w:t> </w:t>
                              </w:r>
                              <w:r>
                                <w:rPr>
                                  <w:b/>
                                  <w:color w:val="FFFFFF"/>
                                  <w:sz w:val="16"/>
                                </w:rPr>
                                <w:t>start</w:t>
                              </w:r>
                              <w:r>
                                <w:rPr>
                                  <w:b/>
                                  <w:color w:val="FFFFFF"/>
                                  <w:spacing w:val="6"/>
                                  <w:sz w:val="16"/>
                                </w:rPr>
                                <w:t> </w:t>
                              </w:r>
                              <w:r>
                                <w:rPr>
                                  <w:b/>
                                  <w:color w:val="FFFFFF"/>
                                  <w:sz w:val="16"/>
                                </w:rPr>
                                <w:t>with</w:t>
                              </w:r>
                              <w:r>
                                <w:rPr>
                                  <w:b/>
                                  <w:color w:val="FFFFFF"/>
                                  <w:spacing w:val="12"/>
                                  <w:sz w:val="16"/>
                                </w:rPr>
                                <w:t> </w:t>
                              </w:r>
                              <w:r>
                                <w:rPr>
                                  <w:b/>
                                  <w:color w:val="FFFFFF"/>
                                  <w:spacing w:val="-2"/>
                                  <w:sz w:val="16"/>
                                </w:rPr>
                                <w:t>2001:DB8:X:X::X/64</w:t>
                              </w:r>
                            </w:p>
                          </w:txbxContent>
                        </wps:txbx>
                        <wps:bodyPr wrap="square" lIns="0" tIns="0" rIns="0" bIns="0" rtlCol="0">
                          <a:noAutofit/>
                        </wps:bodyPr>
                      </wps:wsp>
                    </wpg:wgp>
                  </a:graphicData>
                </a:graphic>
              </wp:anchor>
            </w:drawing>
          </mc:Choice>
          <mc:Fallback>
            <w:pict>
              <v:group style="position:absolute;margin-left:277.006805pt;margin-top:21.207031pt;width:251.35pt;height:12.6pt;mso-position-horizontal-relative:page;mso-position-vertical-relative:paragraph;z-index:-15726080;mso-wrap-distance-left:0;mso-wrap-distance-right:0" id="docshapegroup61" coordorigin="5540,424" coordsize="5027,252">
                <v:shape style="position:absolute;left:5540;top:424;width:5027;height:252" id="docshape62" coordorigin="5540,424" coordsize="5027,252" path="m10524,424l5582,424,5540,466,5540,634,10524,676,10541,673,10554,664,10563,650,10567,634,10567,466,10563,450,10554,436,10541,427,10524,424xe" filled="true" fillcolor="#ffc000" stroked="false">
                  <v:path arrowok="t"/>
                  <v:fill type="solid"/>
                </v:shape>
                <v:shape style="position:absolute;left:5540;top:424;width:5027;height:252" type="#_x0000_t202" id="docshape63" filled="false" stroked="false">
                  <v:textbox inset="0,0,0,0">
                    <w:txbxContent>
                      <w:p>
                        <w:pPr>
                          <w:spacing w:before="40"/>
                          <w:ind w:left="792" w:right="0" w:firstLine="0"/>
                          <w:jc w:val="left"/>
                          <w:rPr>
                            <w:b/>
                            <w:sz w:val="16"/>
                          </w:rPr>
                        </w:pPr>
                        <w:r>
                          <w:rPr>
                            <w:b/>
                            <w:color w:val="FFFFFF"/>
                            <w:sz w:val="16"/>
                          </w:rPr>
                          <w:t>All</w:t>
                        </w:r>
                        <w:r>
                          <w:rPr>
                            <w:b/>
                            <w:color w:val="FFFFFF"/>
                            <w:spacing w:val="5"/>
                            <w:sz w:val="16"/>
                          </w:rPr>
                          <w:t> </w:t>
                        </w:r>
                        <w:r>
                          <w:rPr>
                            <w:b/>
                            <w:color w:val="FFFFFF"/>
                            <w:sz w:val="16"/>
                          </w:rPr>
                          <w:t>IPv6</w:t>
                        </w:r>
                        <w:r>
                          <w:rPr>
                            <w:b/>
                            <w:color w:val="FFFFFF"/>
                            <w:spacing w:val="5"/>
                            <w:sz w:val="16"/>
                          </w:rPr>
                          <w:t> </w:t>
                        </w:r>
                        <w:r>
                          <w:rPr>
                            <w:b/>
                            <w:color w:val="FFFFFF"/>
                            <w:sz w:val="16"/>
                          </w:rPr>
                          <w:t>IP</w:t>
                        </w:r>
                        <w:r>
                          <w:rPr>
                            <w:b/>
                            <w:color w:val="FFFFFF"/>
                            <w:spacing w:val="9"/>
                            <w:sz w:val="16"/>
                          </w:rPr>
                          <w:t> </w:t>
                        </w:r>
                        <w:r>
                          <w:rPr>
                            <w:b/>
                            <w:color w:val="FFFFFF"/>
                            <w:sz w:val="16"/>
                          </w:rPr>
                          <w:t>addresses</w:t>
                        </w:r>
                        <w:r>
                          <w:rPr>
                            <w:b/>
                            <w:color w:val="FFFFFF"/>
                            <w:spacing w:val="5"/>
                            <w:sz w:val="16"/>
                          </w:rPr>
                          <w:t> </w:t>
                        </w:r>
                        <w:r>
                          <w:rPr>
                            <w:b/>
                            <w:color w:val="FFFFFF"/>
                            <w:sz w:val="16"/>
                          </w:rPr>
                          <w:t>start</w:t>
                        </w:r>
                        <w:r>
                          <w:rPr>
                            <w:b/>
                            <w:color w:val="FFFFFF"/>
                            <w:spacing w:val="6"/>
                            <w:sz w:val="16"/>
                          </w:rPr>
                          <w:t> </w:t>
                        </w:r>
                        <w:r>
                          <w:rPr>
                            <w:b/>
                            <w:color w:val="FFFFFF"/>
                            <w:sz w:val="16"/>
                          </w:rPr>
                          <w:t>with</w:t>
                        </w:r>
                        <w:r>
                          <w:rPr>
                            <w:b/>
                            <w:color w:val="FFFFFF"/>
                            <w:spacing w:val="12"/>
                            <w:sz w:val="16"/>
                          </w:rPr>
                          <w:t> </w:t>
                        </w:r>
                        <w:r>
                          <w:rPr>
                            <w:b/>
                            <w:color w:val="FFFFFF"/>
                            <w:spacing w:val="-2"/>
                            <w:sz w:val="16"/>
                          </w:rPr>
                          <w:t>2001:DB8:X:X::X/64</w:t>
                        </w:r>
                      </w:p>
                    </w:txbxContent>
                  </v:textbox>
                  <w10:wrap type="none"/>
                </v:shape>
                <w10:wrap type="topAndBottom"/>
              </v:group>
            </w:pict>
          </mc:Fallback>
        </mc:AlternateContent>
      </w:r>
    </w:p>
    <w:p>
      <w:pPr>
        <w:pStyle w:val="BodyText"/>
        <w:spacing w:after="0"/>
        <w:sectPr>
          <w:pgSz w:w="16840" w:h="11910" w:orient="landscape"/>
          <w:pgMar w:header="1134" w:footer="1093" w:top="1840" w:bottom="1280" w:left="1417" w:right="2409"/>
        </w:sectPr>
      </w:pPr>
    </w:p>
    <w:p>
      <w:pPr>
        <w:pStyle w:val="Heading3"/>
        <w:spacing w:line="351" w:lineRule="exact" w:before="0"/>
        <w:ind w:left="123"/>
      </w:pPr>
      <w:bookmarkStart w:name="_bookmark4" w:id="5"/>
      <w:bookmarkEnd w:id="5"/>
      <w:r>
        <w:rPr>
          <w:b w:val="0"/>
        </w:rPr>
        <w:t>Logical Topology</w:t>
      </w:r>
      <w:r>
        <w:rPr>
          <w:color w:val="003763"/>
        </w:rPr>
      </w:r>
      <w:r>
        <w:rPr>
          <w:color w:val="003763"/>
          <w:spacing w:val="-10"/>
        </w:rPr>
      </w:r>
      <w:r>
        <w:rPr>
          <w:color w:val="003763"/>
          <w:spacing w:val="-2"/>
        </w:rPr>
      </w:r>
    </w:p>
    <w:p>
      <w:pPr>
        <w:pStyle w:val="BodyText"/>
        <w:spacing w:before="81"/>
        <w:ind w:left="123"/>
      </w:pPr>
      <w:r>
        <w:rPr/>
        <w:t>Lối mạng logic là như sau.</w:t>
      </w:r>
      <w:r>
        <w:rPr>
          <w:spacing w:val="-6"/>
        </w:rPr>
      </w:r>
      <w:r>
        <w:rPr/>
      </w:r>
      <w:r>
        <w:rPr>
          <w:spacing w:val="-3"/>
        </w:rPr>
      </w:r>
      <w:r>
        <w:rPr/>
      </w:r>
      <w:r>
        <w:rPr>
          <w:spacing w:val="-5"/>
        </w:rPr>
      </w:r>
      <w:r>
        <w:rPr/>
      </w:r>
      <w:r>
        <w:rPr>
          <w:spacing w:val="-5"/>
        </w:rPr>
      </w:r>
      <w:r>
        <w:rPr/>
      </w:r>
      <w:r>
        <w:rPr>
          <w:spacing w:val="-5"/>
        </w:rPr>
      </w:r>
      <w:r>
        <w:rPr/>
      </w:r>
      <w:r>
        <w:rPr>
          <w:spacing w:val="-6"/>
        </w:rPr>
      </w:r>
      <w:r>
        <w:rPr>
          <w:spacing w:val="-2"/>
        </w:rPr>
      </w:r>
    </w:p>
    <w:p>
      <w:pPr>
        <w:pStyle w:val="BodyText"/>
        <w:spacing w:before="4"/>
        <w:rPr>
          <w:sz w:val="18"/>
        </w:rPr>
      </w:pPr>
      <w:r>
        <w:rPr>
          <w:sz w:val="18"/>
        </w:rPr>
        <w:drawing>
          <wp:anchor distT="0" distB="0" distL="0" distR="0" allowOverlap="1" layoutInCell="1" locked="0" behindDoc="1" simplePos="0" relativeHeight="487592448">
            <wp:simplePos x="0" y="0"/>
            <wp:positionH relativeFrom="page">
              <wp:posOffset>1435735</wp:posOffset>
            </wp:positionH>
            <wp:positionV relativeFrom="paragraph">
              <wp:posOffset>157338</wp:posOffset>
            </wp:positionV>
            <wp:extent cx="6878953" cy="4845939"/>
            <wp:effectExtent l="0" t="0" r="0" b="0"/>
            <wp:wrapTopAndBottom/>
            <wp:docPr id="70" name="Image 70" descr="A diagram of a network  Description automatically generated"/>
            <wp:cNvGraphicFramePr>
              <a:graphicFrameLocks/>
            </wp:cNvGraphicFramePr>
            <a:graphic>
              <a:graphicData uri="http://schemas.openxmlformats.org/drawingml/2006/picture">
                <pic:pic>
                  <pic:nvPicPr>
                    <pic:cNvPr id="70" name="Image 70" descr="A diagram of a network  Description automatically generated"/>
                    <pic:cNvPicPr/>
                  </pic:nvPicPr>
                  <pic:blipFill>
                    <a:blip r:embed="rId21" cstate="print"/>
                    <a:stretch>
                      <a:fillRect/>
                    </a:stretch>
                  </pic:blipFill>
                  <pic:spPr>
                    <a:xfrm>
                      <a:off x="0" y="0"/>
                      <a:ext cx="6878953" cy="4845939"/>
                    </a:xfrm>
                    <a:prstGeom prst="rect">
                      <a:avLst/>
                    </a:prstGeom>
                  </pic:spPr>
                </pic:pic>
              </a:graphicData>
            </a:graphic>
          </wp:anchor>
        </w:drawing>
      </w:r>
    </w:p>
    <w:p>
      <w:pPr>
        <w:pStyle w:val="BodyText"/>
        <w:spacing w:after="0"/>
        <w:rPr>
          <w:sz w:val="18"/>
        </w:rPr>
        <w:sectPr>
          <w:pgSz w:w="16840" w:h="11910" w:orient="landscape"/>
          <w:pgMar w:header="1134" w:footer="1093" w:top="1840" w:bottom="1360" w:left="1417" w:right="2409"/>
        </w:sectPr>
      </w:pPr>
    </w:p>
    <w:p>
      <w:pPr>
        <w:pStyle w:val="Heading3"/>
        <w:spacing w:before="25"/>
        <w:ind w:left="123"/>
      </w:pPr>
      <w:bookmarkStart w:name="_bookmark5" w:id="6"/>
      <w:bookmarkEnd w:id="6"/>
      <w:r>
        <w:rPr>
          <w:b w:val="0"/>
        </w:rPr>
        <w:t>Văn bản: Routing Topology</w:t>
      </w:r>
      <w:r>
        <w:rPr>
          <w:color w:val="003763"/>
        </w:rPr>
      </w:r>
      <w:r>
        <w:rPr>
          <w:color w:val="003763"/>
          <w:spacing w:val="-15"/>
        </w:rPr>
      </w:r>
      <w:r>
        <w:rPr>
          <w:color w:val="003763"/>
          <w:spacing w:val="-2"/>
        </w:rPr>
      </w:r>
    </w:p>
    <w:p>
      <w:pPr>
        <w:pStyle w:val="BodyText"/>
        <w:spacing w:before="81"/>
        <w:ind w:left="123"/>
      </w:pPr>
      <w:r>
        <w:rPr/>
        <w:t>BGP, EIGRP, and OSPF routing topology is shown below.</w:t>
      </w:r>
      <w:r>
        <w:rPr>
          <w:spacing w:val="-6"/>
        </w:rPr>
      </w:r>
      <w:r>
        <w:rPr/>
      </w:r>
      <w:r>
        <w:rPr>
          <w:spacing w:val="-5"/>
        </w:rPr>
      </w:r>
      <w:r>
        <w:rPr/>
      </w:r>
      <w:r>
        <w:rPr>
          <w:spacing w:val="-5"/>
        </w:rPr>
      </w:r>
      <w:r>
        <w:rPr/>
      </w:r>
      <w:r>
        <w:rPr>
          <w:spacing w:val="-7"/>
        </w:rPr>
      </w:r>
      <w:r>
        <w:rPr/>
      </w:r>
      <w:r>
        <w:rPr>
          <w:spacing w:val="-6"/>
        </w:rPr>
      </w:r>
      <w:r>
        <w:rPr/>
      </w:r>
      <w:r>
        <w:rPr>
          <w:spacing w:val="-6"/>
        </w:rPr>
      </w:r>
      <w:r>
        <w:rPr/>
      </w:r>
      <w:r>
        <w:rPr>
          <w:spacing w:val="-5"/>
        </w:rPr>
      </w:r>
      <w:r>
        <w:rPr/>
      </w:r>
      <w:r>
        <w:rPr>
          <w:spacing w:val="-5"/>
        </w:rPr>
      </w:r>
      <w:r>
        <w:rPr>
          <w:spacing w:val="-2"/>
        </w:rPr>
      </w:r>
    </w:p>
    <w:p>
      <w:pPr>
        <w:pStyle w:val="BodyText"/>
        <w:spacing w:before="6"/>
        <w:rPr>
          <w:sz w:val="18"/>
        </w:rPr>
      </w:pPr>
      <w:r>
        <w:rPr>
          <w:sz w:val="18"/>
        </w:rPr>
        <w:drawing>
          <wp:anchor distT="0" distB="0" distL="0" distR="0" allowOverlap="1" layoutInCell="1" locked="0" behindDoc="1" simplePos="0" relativeHeight="487592960">
            <wp:simplePos x="0" y="0"/>
            <wp:positionH relativeFrom="page">
              <wp:posOffset>1041286</wp:posOffset>
            </wp:positionH>
            <wp:positionV relativeFrom="paragraph">
              <wp:posOffset>158609</wp:posOffset>
            </wp:positionV>
            <wp:extent cx="6350474" cy="4686300"/>
            <wp:effectExtent l="0" t="0" r="0" b="0"/>
            <wp:wrapTopAndBottom/>
            <wp:docPr id="71" name="Image 71" descr="A diagram of a network  Description automatically generated"/>
            <wp:cNvGraphicFramePr>
              <a:graphicFrameLocks/>
            </wp:cNvGraphicFramePr>
            <a:graphic>
              <a:graphicData uri="http://schemas.openxmlformats.org/drawingml/2006/picture">
                <pic:pic>
                  <pic:nvPicPr>
                    <pic:cNvPr id="71" name="Image 71" descr="A diagram of a network  Description automatically generated"/>
                    <pic:cNvPicPr/>
                  </pic:nvPicPr>
                  <pic:blipFill>
                    <a:blip r:embed="rId22" cstate="print"/>
                    <a:stretch>
                      <a:fillRect/>
                    </a:stretch>
                  </pic:blipFill>
                  <pic:spPr>
                    <a:xfrm>
                      <a:off x="0" y="0"/>
                      <a:ext cx="6350474" cy="4686300"/>
                    </a:xfrm>
                    <a:prstGeom prst="rect">
                      <a:avLst/>
                    </a:prstGeom>
                  </pic:spPr>
                </pic:pic>
              </a:graphicData>
            </a:graphic>
          </wp:anchor>
        </w:drawing>
      </w:r>
    </w:p>
    <w:p>
      <w:pPr>
        <w:pStyle w:val="BodyText"/>
        <w:spacing w:after="0"/>
        <w:rPr>
          <w:sz w:val="18"/>
        </w:rPr>
        <w:sectPr>
          <w:pgSz w:w="16840" w:h="11910" w:orient="landscape"/>
          <w:pgMar w:header="1134" w:footer="1093" w:top="1840" w:bottom="1360" w:left="1417" w:right="2409"/>
        </w:sectPr>
      </w:pPr>
    </w:p>
    <w:p>
      <w:pPr>
        <w:pStyle w:val="Heading1"/>
        <w:spacing w:before="258"/>
      </w:pPr>
      <w:r>
        <w:rPr/>
        <w:t>Instructions to the Competitor</w:t>
      </w:r>
      <w:bookmarkStart w:name="_bookmark6" w:id="7"/>
      <w:bookmarkEnd w:id="7"/>
      <w:r>
        <w:rPr>
          <w:b w:val="0"/>
        </w:rPr>
      </w:r>
      <w:r>
        <w:rPr>
          <w:color w:val="003763"/>
        </w:rPr>
      </w:r>
      <w:r>
        <w:rPr>
          <w:color w:val="003763"/>
          <w:spacing w:val="-4"/>
        </w:rPr>
      </w:r>
      <w:r>
        <w:rPr>
          <w:color w:val="003763"/>
        </w:rPr>
      </w:r>
      <w:r>
        <w:rPr>
          <w:color w:val="003763"/>
          <w:spacing w:val="-5"/>
        </w:rPr>
      </w:r>
      <w:r>
        <w:rPr>
          <w:color w:val="003763"/>
        </w:rPr>
      </w:r>
      <w:r>
        <w:rPr>
          <w:color w:val="003763"/>
          <w:spacing w:val="-2"/>
        </w:rPr>
      </w:r>
    </w:p>
    <w:p>
      <w:pPr>
        <w:pStyle w:val="BodyText"/>
        <w:spacing w:before="120"/>
        <w:ind w:left="140"/>
      </w:pPr>
      <w:r>
        <w:rPr/>
        <w:t>Bạn cần đọc kỹ hơn hướng dẫn dưới đây.</w:t>
      </w:r>
      <w:r>
        <w:rPr>
          <w:spacing w:val="-7"/>
        </w:rPr>
      </w:r>
      <w:r>
        <w:rPr/>
      </w:r>
      <w:r>
        <w:rPr>
          <w:spacing w:val="-6"/>
        </w:rPr>
      </w:r>
      <w:r>
        <w:rPr/>
      </w:r>
      <w:r>
        <w:rPr>
          <w:spacing w:val="-6"/>
        </w:rPr>
      </w:r>
      <w:r>
        <w:rPr/>
      </w:r>
      <w:r>
        <w:rPr>
          <w:spacing w:val="-6"/>
        </w:rPr>
      </w:r>
      <w:r>
        <w:rPr>
          <w:spacing w:val="-2"/>
        </w:rPr>
      </w:r>
    </w:p>
    <w:p>
      <w:pPr>
        <w:pStyle w:val="ListParagraph"/>
        <w:numPr>
          <w:ilvl w:val="0"/>
          <w:numId w:val="2"/>
        </w:numPr>
        <w:tabs>
          <w:tab w:pos="422" w:val="left" w:leader="none"/>
          <w:tab w:pos="424" w:val="left" w:leader="none"/>
        </w:tabs>
        <w:spacing w:line="259" w:lineRule="auto" w:before="140" w:after="0"/>
        <w:ind w:left="424" w:right="424" w:hanging="284"/>
        <w:jc w:val="left"/>
        <w:rPr>
          <w:sz w:val="20"/>
        </w:rPr>
      </w:pPr>
      <w:r>
        <w:rPr>
          <w:sz w:val="20"/>
        </w:rPr>
        <w:t>ISP1's cấu hình không được thay đổi. Tất cả cấu hình ISP1 đã hoàn thành, và bạn không được phép sửa đổi thiết bị đó.</w:t>
      </w:r>
      <w:r>
        <w:rPr>
          <w:spacing w:val="-4"/>
          <w:sz w:val="20"/>
        </w:rPr>
      </w:r>
      <w:r>
        <w:rPr>
          <w:sz w:val="20"/>
        </w:rPr>
      </w:r>
      <w:r>
        <w:rPr>
          <w:spacing w:val="-3"/>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4"/>
          <w:sz w:val="20"/>
        </w:rPr>
      </w:r>
      <w:r>
        <w:rPr>
          <w:sz w:val="20"/>
        </w:rPr>
      </w:r>
      <w:r>
        <w:rPr>
          <w:spacing w:val="-4"/>
          <w:sz w:val="20"/>
        </w:rPr>
      </w:r>
      <w:r>
        <w:rPr>
          <w:sz w:val="20"/>
        </w:rPr>
      </w:r>
      <w:r>
        <w:rPr>
          <w:spacing w:val="-3"/>
          <w:sz w:val="20"/>
        </w:rPr>
      </w:r>
      <w:r>
        <w:rPr>
          <w:sz w:val="20"/>
        </w:rPr>
      </w:r>
      <w:r>
        <w:rPr>
          <w:spacing w:val="-4"/>
          <w:sz w:val="20"/>
        </w:rPr>
      </w:r>
      <w:r>
        <w:rPr>
          <w:sz w:val="20"/>
        </w:rPr>
      </w:r>
      <w:r>
        <w:rPr>
          <w:spacing w:val="-3"/>
          <w:sz w:val="20"/>
        </w:rPr>
      </w:r>
      <w:r>
        <w:rPr>
          <w:sz w:val="20"/>
        </w:rPr>
      </w:r>
      <w:r>
        <w:rPr>
          <w:sz w:val="20"/>
          <w:u w:val="single"/>
        </w:rPr>
      </w:r>
      <w:r>
        <w:rPr>
          <w:spacing w:val="-3"/>
          <w:sz w:val="20"/>
          <w:u w:val="single"/>
        </w:rPr>
      </w:r>
      <w:r>
        <w:rPr>
          <w:sz w:val="20"/>
          <w:u w:val="single"/>
        </w:rPr>
      </w:r>
      <w:r>
        <w:rPr>
          <w:spacing w:val="-4"/>
          <w:sz w:val="20"/>
          <w:u w:val="single"/>
        </w:rPr>
      </w:r>
      <w:r>
        <w:rPr>
          <w:sz w:val="20"/>
          <w:u w:val="single"/>
        </w:rPr>
      </w:r>
      <w:r>
        <w:rPr>
          <w:spacing w:val="-3"/>
          <w:sz w:val="20"/>
          <w:u w:val="single"/>
        </w:rPr>
      </w:r>
      <w:r>
        <w:rPr>
          <w:sz w:val="20"/>
          <w:u w:val="single"/>
        </w:rPr>
      </w:r>
      <w:r>
        <w:rPr>
          <w:spacing w:val="-3"/>
          <w:sz w:val="20"/>
          <w:u w:val="single"/>
        </w:rPr>
      </w:r>
      <w:r>
        <w:rPr>
          <w:sz w:val="20"/>
          <w:u w:val="single"/>
        </w:rPr>
      </w:r>
      <w:r>
        <w:rPr>
          <w:sz w:val="20"/>
        </w:rPr>
      </w:r>
      <w:r>
        <w:rPr>
          <w:sz w:val="20"/>
          <w:u w:val="single"/>
        </w:rPr>
      </w:r>
      <w:r>
        <w:rPr>
          <w:sz w:val="20"/>
        </w:rPr>
      </w:r>
    </w:p>
    <w:p>
      <w:pPr>
        <w:pStyle w:val="ListParagraph"/>
        <w:numPr>
          <w:ilvl w:val="0"/>
          <w:numId w:val="2"/>
        </w:numPr>
        <w:tabs>
          <w:tab w:pos="422" w:val="left" w:leader="none"/>
        </w:tabs>
        <w:spacing w:line="240" w:lineRule="auto" w:before="0" w:after="0"/>
        <w:ind w:left="422" w:right="0" w:hanging="282"/>
        <w:jc w:val="left"/>
        <w:rPr>
          <w:sz w:val="20"/>
        </w:rPr>
      </w:pPr>
      <w:r>
        <w:rPr>
          <w:sz w:val="20"/>
        </w:rPr>
        <w:t>Your configuration will be marked with scripts, therefore we need two important basic configurations.</w:t>
      </w:r>
      <w:r>
        <w:rPr>
          <w:spacing w:val="-6"/>
          <w:sz w:val="20"/>
        </w:rPr>
      </w:r>
      <w:r>
        <w:rPr>
          <w:sz w:val="20"/>
        </w:rPr>
      </w:r>
      <w:r>
        <w:rPr>
          <w:spacing w:val="-6"/>
          <w:sz w:val="20"/>
        </w:rPr>
      </w:r>
      <w:r>
        <w:rPr>
          <w:sz w:val="20"/>
        </w:rPr>
      </w:r>
      <w:r>
        <w:rPr>
          <w:spacing w:val="-7"/>
          <w:sz w:val="20"/>
        </w:rPr>
      </w:r>
      <w:r>
        <w:rPr>
          <w:sz w:val="20"/>
        </w:rPr>
      </w:r>
      <w:r>
        <w:rPr>
          <w:spacing w:val="-5"/>
          <w:sz w:val="20"/>
        </w:rPr>
      </w:r>
      <w:r>
        <w:rPr>
          <w:sz w:val="20"/>
        </w:rPr>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5"/>
          <w:sz w:val="20"/>
        </w:rPr>
      </w:r>
      <w:r>
        <w:rPr>
          <w:sz w:val="20"/>
        </w:rPr>
      </w:r>
      <w:r>
        <w:rPr>
          <w:spacing w:val="-8"/>
          <w:sz w:val="20"/>
        </w:rPr>
      </w:r>
      <w:r>
        <w:rPr>
          <w:sz w:val="20"/>
        </w:rPr>
      </w:r>
      <w:r>
        <w:rPr>
          <w:spacing w:val="-6"/>
          <w:sz w:val="20"/>
        </w:rPr>
      </w:r>
      <w:r>
        <w:rPr>
          <w:sz w:val="20"/>
        </w:rPr>
      </w:r>
      <w:r>
        <w:rPr>
          <w:spacing w:val="-6"/>
          <w:sz w:val="20"/>
        </w:rPr>
      </w:r>
      <w:r>
        <w:rPr>
          <w:sz w:val="20"/>
        </w:rPr>
      </w:r>
      <w:r>
        <w:rPr>
          <w:spacing w:val="-5"/>
          <w:sz w:val="20"/>
        </w:rPr>
      </w:r>
      <w:r>
        <w:rPr>
          <w:sz w:val="20"/>
        </w:rPr>
      </w:r>
      <w:r>
        <w:rPr>
          <w:spacing w:val="-7"/>
          <w:sz w:val="20"/>
        </w:rPr>
      </w:r>
      <w:r>
        <w:rPr>
          <w:spacing w:val="-2"/>
          <w:sz w:val="20"/>
        </w:rPr>
      </w:r>
    </w:p>
    <w:p>
      <w:pPr>
        <w:pStyle w:val="ListParagraph"/>
        <w:numPr>
          <w:ilvl w:val="1"/>
          <w:numId w:val="2"/>
        </w:numPr>
        <w:tabs>
          <w:tab w:pos="707" w:val="left" w:leader="none"/>
        </w:tabs>
        <w:spacing w:line="240" w:lineRule="auto" w:before="140" w:after="0"/>
        <w:ind w:left="707" w:right="0" w:hanging="283"/>
        <w:jc w:val="left"/>
        <w:rPr>
          <w:sz w:val="20"/>
        </w:rPr>
      </w:pPr>
      <w:r>
        <w:rPr>
          <w:sz w:val="20"/>
        </w:rPr>
        <w:t>Không tìm kiếm IP domain</w:t>
      </w:r>
      <w:r>
        <w:rPr>
          <w:spacing w:val="-5"/>
          <w:sz w:val="20"/>
        </w:rPr>
      </w:r>
      <w:r>
        <w:rPr>
          <w:sz w:val="20"/>
        </w:rPr>
      </w:r>
      <w:r>
        <w:rPr>
          <w:spacing w:val="-4"/>
          <w:sz w:val="20"/>
        </w:rPr>
      </w:r>
      <w:r>
        <w:rPr>
          <w:sz w:val="20"/>
        </w:rPr>
      </w:r>
      <w:r>
        <w:rPr>
          <w:spacing w:val="-4"/>
          <w:sz w:val="20"/>
        </w:rPr>
      </w:r>
      <w:r>
        <w:rPr>
          <w:spacing w:val="-2"/>
          <w:sz w:val="20"/>
        </w:rPr>
      </w:r>
    </w:p>
    <w:p>
      <w:pPr>
        <w:pStyle w:val="ListParagraph"/>
        <w:numPr>
          <w:ilvl w:val="1"/>
          <w:numId w:val="2"/>
        </w:numPr>
        <w:tabs>
          <w:tab w:pos="707" w:val="left" w:leader="none"/>
        </w:tabs>
        <w:spacing w:line="240" w:lineRule="auto" w:before="18" w:after="0"/>
        <w:ind w:left="707" w:right="0" w:hanging="283"/>
        <w:jc w:val="left"/>
        <w:rPr>
          <w:sz w:val="20"/>
        </w:rPr>
      </w:pPr>
      <w:r>
        <w:rPr>
          <w:sz w:val="20"/>
        </w:rPr>
        <w:t>exec-timeout 0 0 on console</w:t>
      </w:r>
      <w:r>
        <w:rPr>
          <w:spacing w:val="-5"/>
          <w:sz w:val="20"/>
        </w:rPr>
      </w:r>
      <w:r>
        <w:rPr>
          <w:sz w:val="20"/>
        </w:rPr>
      </w:r>
      <w:r>
        <w:rPr>
          <w:spacing w:val="-5"/>
          <w:sz w:val="20"/>
        </w:rPr>
      </w:r>
      <w:r>
        <w:rPr>
          <w:sz w:val="20"/>
        </w:rPr>
      </w:r>
      <w:r>
        <w:rPr>
          <w:spacing w:val="-4"/>
          <w:sz w:val="20"/>
        </w:rPr>
      </w:r>
      <w:r>
        <w:rPr>
          <w:sz w:val="20"/>
        </w:rPr>
      </w:r>
      <w:r>
        <w:rPr>
          <w:spacing w:val="-4"/>
          <w:sz w:val="20"/>
        </w:rPr>
      </w:r>
      <w:r>
        <w:rPr>
          <w:spacing w:val="-2"/>
          <w:sz w:val="20"/>
        </w:rPr>
      </w:r>
    </w:p>
    <w:p>
      <w:pPr>
        <w:pStyle w:val="BodyText"/>
        <w:spacing w:line="259" w:lineRule="auto" w:before="20"/>
        <w:ind w:left="424"/>
      </w:pPr>
      <w:r>
        <w:rPr/>
        <w:t>Hai cấu hình đã được thiết lập sẵn trên tất cả các router và switch. Do không thay đổi các cấu hình này.</w:t>
      </w:r>
      <w:r>
        <w:rPr>
          <w:spacing w:val="-3"/>
        </w:rPr>
      </w:r>
      <w:r>
        <w:rPr/>
      </w:r>
      <w:r>
        <w:rPr>
          <w:spacing w:val="-3"/>
        </w:rPr>
      </w:r>
      <w:r>
        <w:rPr/>
      </w:r>
      <w:r>
        <w:rPr>
          <w:spacing w:val="-4"/>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5"/>
        </w:rPr>
      </w:r>
      <w:r>
        <w:rPr/>
      </w:r>
      <w:r>
        <w:rPr>
          <w:spacing w:val="-2"/>
        </w:rPr>
      </w:r>
    </w:p>
    <w:p>
      <w:pPr>
        <w:pStyle w:val="ListParagraph"/>
        <w:numPr>
          <w:ilvl w:val="0"/>
          <w:numId w:val="2"/>
        </w:numPr>
        <w:tabs>
          <w:tab w:pos="422" w:val="left" w:leader="none"/>
          <w:tab w:pos="424" w:val="left" w:leader="none"/>
        </w:tabs>
        <w:spacing w:line="256" w:lineRule="auto" w:before="120" w:after="0"/>
        <w:ind w:left="424" w:right="227" w:hanging="284"/>
        <w:jc w:val="left"/>
        <w:rPr>
          <w:sz w:val="20"/>
        </w:rPr>
      </w:pPr>
      <w:r>
        <w:rPr>
          <w:sz w:val="20"/>
        </w:rPr>
        <w:t>Lọc tất các nhiệm vụ trong mỗi phần trước khi tiếp tục tiến hành với bất kỳ cấu hình nào. Hiểu chế độ hoàn thành của mỗi mục tiêu có thể yêu cầu hoàn thành các mục vụ trước hoặc sau nó.</w:t>
      </w:r>
      <w:r>
        <w:rPr>
          <w:spacing w:val="-2"/>
          <w:sz w:val="20"/>
        </w:rPr>
      </w:r>
      <w:r>
        <w:rPr>
          <w:sz w:val="20"/>
        </w:rPr>
      </w:r>
      <w:r>
        <w:rPr>
          <w:spacing w:val="-4"/>
          <w:sz w:val="20"/>
        </w:rPr>
      </w:r>
      <w:r>
        <w:rPr>
          <w:sz w:val="20"/>
        </w:rPr>
      </w:r>
      <w:r>
        <w:rPr>
          <w:spacing w:val="-2"/>
          <w:sz w:val="20"/>
        </w:rPr>
      </w:r>
      <w:r>
        <w:rPr>
          <w:sz w:val="20"/>
        </w:rPr>
      </w:r>
      <w:r>
        <w:rPr>
          <w:spacing w:val="-3"/>
          <w:sz w:val="20"/>
        </w:rPr>
      </w:r>
      <w:r>
        <w:rPr>
          <w:sz w:val="20"/>
        </w:rPr>
      </w:r>
      <w:r>
        <w:rPr>
          <w:spacing w:val="-3"/>
          <w:sz w:val="20"/>
        </w:rPr>
      </w:r>
      <w:r>
        <w:rPr>
          <w:sz w:val="20"/>
        </w:rPr>
      </w:r>
      <w:r>
        <w:rPr>
          <w:spacing w:val="-5"/>
          <w:sz w:val="20"/>
        </w:rPr>
      </w:r>
      <w:r>
        <w:rPr>
          <w:sz w:val="20"/>
        </w:rPr>
      </w:r>
      <w:r>
        <w:rPr>
          <w:spacing w:val="-4"/>
          <w:sz w:val="20"/>
        </w:rPr>
      </w:r>
      <w:r>
        <w:rPr>
          <w:sz w:val="20"/>
        </w:rPr>
      </w:r>
      <w:r>
        <w:rPr>
          <w:spacing w:val="-4"/>
          <w:sz w:val="20"/>
        </w:rPr>
      </w:r>
      <w:r>
        <w:rPr>
          <w:sz w:val="20"/>
        </w:rPr>
      </w:r>
      <w:r>
        <w:rPr>
          <w:spacing w:val="-3"/>
          <w:sz w:val="20"/>
        </w:rPr>
      </w:r>
      <w:r>
        <w:rPr>
          <w:sz w:val="20"/>
        </w:rPr>
      </w:r>
      <w:r>
        <w:rPr>
          <w:spacing w:val="-3"/>
          <w:sz w:val="20"/>
        </w:rPr>
      </w:r>
      <w:r>
        <w:rPr>
          <w:sz w:val="20"/>
        </w:rPr>
      </w:r>
      <w:r>
        <w:rPr>
          <w:spacing w:val="-3"/>
          <w:sz w:val="20"/>
        </w:rPr>
      </w:r>
      <w:r>
        <w:rPr>
          <w:sz w:val="20"/>
        </w:rPr>
      </w:r>
      <w:r>
        <w:rPr>
          <w:spacing w:val="-4"/>
          <w:sz w:val="20"/>
        </w:rPr>
      </w:r>
      <w:r>
        <w:rPr>
          <w:sz w:val="20"/>
        </w:rPr>
      </w:r>
      <w:r>
        <w:rPr>
          <w:spacing w:val="-3"/>
          <w:sz w:val="20"/>
        </w:rPr>
      </w:r>
      <w:r>
        <w:rPr>
          <w:sz w:val="20"/>
        </w:rPr>
      </w:r>
      <w:r>
        <w:rPr>
          <w:spacing w:val="-5"/>
          <w:sz w:val="20"/>
        </w:rPr>
      </w:r>
      <w:r>
        <w:rPr>
          <w:sz w:val="20"/>
        </w:rPr>
      </w:r>
      <w:r>
        <w:rPr>
          <w:spacing w:val="-3"/>
          <w:sz w:val="20"/>
        </w:rPr>
      </w:r>
      <w:r>
        <w:rPr>
          <w:sz w:val="20"/>
        </w:rPr>
      </w:r>
      <w:r>
        <w:rPr>
          <w:spacing w:val="-4"/>
          <w:sz w:val="20"/>
        </w:rPr>
      </w:r>
      <w:r>
        <w:rPr>
          <w:sz w:val="20"/>
        </w:rPr>
      </w:r>
      <w:r>
        <w:rPr>
          <w:spacing w:val="-2"/>
          <w:sz w:val="20"/>
        </w:rPr>
      </w:r>
      <w:r>
        <w:rPr>
          <w:sz w:val="20"/>
        </w:rPr>
      </w:r>
    </w:p>
    <w:p>
      <w:pPr>
        <w:pStyle w:val="ListParagraph"/>
        <w:numPr>
          <w:ilvl w:val="0"/>
          <w:numId w:val="2"/>
        </w:numPr>
        <w:tabs>
          <w:tab w:pos="422" w:val="left" w:leader="none"/>
          <w:tab w:pos="424" w:val="left" w:leader="none"/>
        </w:tabs>
        <w:spacing w:line="259" w:lineRule="auto" w:before="4" w:after="0"/>
        <w:ind w:left="424" w:right="242" w:hanging="284"/>
        <w:jc w:val="left"/>
        <w:rPr>
          <w:sz w:val="20"/>
        </w:rPr>
      </w:pPr>
      <w:r>
        <w:rPr>
          <w:sz w:val="20"/>
        </w:rPr>
        <w:t>Công chấm cho các cấu hình chỉ được chấm khi họ đã được đặt và kiểm tra chức năng của tất cả các yêu cầu trước khi bạn trình bày dự án tes. Hãy chú ý rằng khi bạn chỉnh sửa một phần, bạn có thể có thể phá vỡ một yêu cầu hoặc cấu hình khác.</w:t>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4"/>
          <w:sz w:val="20"/>
        </w:rPr>
      </w:r>
      <w:r>
        <w:rPr>
          <w:sz w:val="20"/>
        </w:rPr>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4"/>
          <w:sz w:val="20"/>
        </w:rPr>
      </w:r>
      <w:r>
        <w:rPr>
          <w:sz w:val="20"/>
        </w:rPr>
      </w:r>
      <w:r>
        <w:rPr>
          <w:spacing w:val="-4"/>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2"/>
          <w:sz w:val="20"/>
        </w:rPr>
      </w:r>
    </w:p>
    <w:p>
      <w:pPr>
        <w:pStyle w:val="BodyText"/>
        <w:spacing w:before="18"/>
      </w:pPr>
    </w:p>
    <w:p>
      <w:pPr>
        <w:pStyle w:val="ListParagraph"/>
        <w:numPr>
          <w:ilvl w:val="0"/>
          <w:numId w:val="2"/>
        </w:numPr>
        <w:tabs>
          <w:tab w:pos="422" w:val="left" w:leader="none"/>
          <w:tab w:pos="424" w:val="left" w:leader="none"/>
        </w:tabs>
        <w:spacing w:line="259" w:lineRule="auto" w:before="1" w:after="0"/>
        <w:ind w:left="424" w:right="217" w:hanging="284"/>
        <w:jc w:val="left"/>
        <w:rPr>
          <w:sz w:val="20"/>
        </w:rPr>
      </w:pPr>
      <w:r>
        <w:rPr>
          <w:sz w:val="20"/>
        </w:rPr>
        <w:t>Học điểm không thể được cho cho bất kỳ phần nào; tất cả các yêu cầu cần được thực hiện để được cộng điểm cho phần này. Một số yêu cầu phụ thuộc vào yêu cầu của phần khác, một cách trước hoặc sau phần hiện tại.</w:t>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3"/>
          <w:sz w:val="20"/>
        </w:rPr>
      </w:r>
      <w:r>
        <w:rPr>
          <w:sz w:val="20"/>
        </w:rPr>
      </w:r>
      <w:r>
        <w:rPr>
          <w:spacing w:val="-1"/>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3"/>
          <w:sz w:val="20"/>
        </w:rPr>
      </w:r>
      <w:r>
        <w:rPr>
          <w:sz w:val="20"/>
        </w:rPr>
      </w:r>
      <w:r>
        <w:rPr>
          <w:spacing w:val="-1"/>
          <w:sz w:val="20"/>
        </w:rPr>
      </w:r>
      <w:r>
        <w:rPr>
          <w:sz w:val="20"/>
        </w:rPr>
      </w:r>
      <w:r>
        <w:rPr>
          <w:spacing w:val="-2"/>
          <w:sz w:val="20"/>
        </w:rPr>
      </w:r>
      <w:r>
        <w:rPr>
          <w:sz w:val="20"/>
        </w:rPr>
      </w:r>
    </w:p>
    <w:p>
      <w:pPr>
        <w:pStyle w:val="ListParagraph"/>
        <w:numPr>
          <w:ilvl w:val="0"/>
          <w:numId w:val="2"/>
        </w:numPr>
        <w:tabs>
          <w:tab w:pos="422" w:val="left" w:leader="none"/>
        </w:tabs>
        <w:spacing w:line="240" w:lineRule="auto" w:before="0" w:after="0"/>
        <w:ind w:left="422" w:right="0" w:hanging="282"/>
        <w:jc w:val="left"/>
        <w:rPr>
          <w:sz w:val="20"/>
        </w:rPr>
      </w:pPr>
      <w:r>
        <w:rPr>
          <w:sz w:val="20"/>
        </w:rPr>
        <w:t>Save your configurations frequently, because accidents do and will happen.</w:t>
      </w:r>
      <w:r>
        <w:rPr>
          <w:spacing w:val="-8"/>
          <w:sz w:val="20"/>
        </w:rPr>
      </w:r>
      <w:r>
        <w:rPr>
          <w:sz w:val="20"/>
        </w:rPr>
      </w:r>
      <w:r>
        <w:rPr>
          <w:spacing w:val="-6"/>
          <w:sz w:val="20"/>
        </w:rPr>
      </w:r>
      <w:r>
        <w:rPr>
          <w:sz w:val="20"/>
        </w:rPr>
      </w:r>
      <w:r>
        <w:rPr>
          <w:spacing w:val="-7"/>
          <w:sz w:val="20"/>
        </w:rPr>
      </w:r>
      <w:r>
        <w:rPr>
          <w:sz w:val="20"/>
        </w:rPr>
      </w:r>
      <w:r>
        <w:rPr>
          <w:spacing w:val="-7"/>
          <w:sz w:val="20"/>
        </w:rPr>
      </w:r>
      <w:r>
        <w:rPr>
          <w:sz w:val="20"/>
        </w:rPr>
      </w:r>
      <w:r>
        <w:rPr>
          <w:spacing w:val="-5"/>
          <w:sz w:val="20"/>
        </w:rPr>
      </w:r>
      <w:r>
        <w:rPr>
          <w:sz w:val="20"/>
        </w:rPr>
      </w:r>
      <w:r>
        <w:rPr>
          <w:spacing w:val="-7"/>
          <w:sz w:val="20"/>
        </w:rPr>
      </w:r>
      <w:r>
        <w:rPr>
          <w:sz w:val="20"/>
        </w:rPr>
      </w:r>
      <w:r>
        <w:rPr>
          <w:spacing w:val="-6"/>
          <w:sz w:val="20"/>
        </w:rPr>
      </w:r>
      <w:r>
        <w:rPr>
          <w:sz w:val="20"/>
        </w:rPr>
      </w:r>
      <w:r>
        <w:rPr>
          <w:spacing w:val="-7"/>
          <w:sz w:val="20"/>
        </w:rPr>
      </w:r>
      <w:r>
        <w:rPr>
          <w:spacing w:val="-2"/>
          <w:sz w:val="20"/>
        </w:rPr>
      </w:r>
    </w:p>
    <w:p>
      <w:pPr>
        <w:pStyle w:val="ListParagraph"/>
        <w:numPr>
          <w:ilvl w:val="0"/>
          <w:numId w:val="2"/>
        </w:numPr>
        <w:tabs>
          <w:tab w:pos="422" w:val="left" w:leader="none"/>
          <w:tab w:pos="424" w:val="left" w:leader="none"/>
        </w:tabs>
        <w:spacing w:line="256" w:lineRule="auto" w:before="20" w:after="0"/>
        <w:ind w:left="424" w:right="803" w:hanging="284"/>
        <w:jc w:val="left"/>
        <w:rPr>
          <w:sz w:val="20"/>
        </w:rPr>
      </w:pPr>
      <w:r>
        <w:rPr>
          <w:sz w:val="20"/>
        </w:rPr>
        <w:t>Các khách hàng (HQ1-CLI1, HQ2-CLI, BR1-CLI1, BR2-CLI1) và Server (HQ1-SVR1) có thể truy cập bằng tài khoản admin\ Skill39@Lyon. Không thay đổi mật khẩu này.</w:t>
      </w:r>
      <w:r>
        <w:rPr>
          <w:spacing w:val="-4"/>
          <w:sz w:val="20"/>
        </w:rPr>
      </w:r>
      <w:r>
        <w:rPr>
          <w:sz w:val="20"/>
        </w:rPr>
      </w:r>
      <w:r>
        <w:rPr>
          <w:spacing w:val="-2"/>
          <w:sz w:val="20"/>
        </w:rPr>
      </w:r>
      <w:r>
        <w:rPr>
          <w:sz w:val="20"/>
        </w:rPr>
      </w:r>
      <w:r>
        <w:rPr>
          <w:spacing w:val="-3"/>
          <w:sz w:val="20"/>
        </w:rPr>
      </w:r>
      <w:r>
        <w:rPr>
          <w:sz w:val="20"/>
        </w:rPr>
      </w:r>
      <w:r>
        <w:rPr>
          <w:spacing w:val="-3"/>
          <w:sz w:val="20"/>
        </w:rPr>
      </w:r>
      <w:r>
        <w:rPr>
          <w:sz w:val="20"/>
        </w:rPr>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4"/>
          <w:sz w:val="20"/>
        </w:rPr>
      </w:r>
      <w:r>
        <w:rPr>
          <w:sz w:val="20"/>
        </w:rPr>
      </w:r>
      <w:r>
        <w:rPr>
          <w:spacing w:val="-2"/>
          <w:sz w:val="20"/>
        </w:rPr>
      </w:r>
      <w:r>
        <w:rPr>
          <w:sz w:val="20"/>
        </w:rPr>
      </w:r>
      <w:r>
        <w:rPr>
          <w:spacing w:val="-4"/>
          <w:sz w:val="20"/>
        </w:rPr>
      </w:r>
      <w:r>
        <w:rPr>
          <w:sz w:val="20"/>
        </w:rPr>
      </w:r>
      <w:r>
        <w:rPr>
          <w:spacing w:val="-5"/>
          <w:sz w:val="20"/>
        </w:rPr>
      </w:r>
      <w:r>
        <w:rPr>
          <w:sz w:val="20"/>
        </w:rPr>
      </w:r>
      <w:r>
        <w:rPr>
          <w:b/>
          <w:sz w:val="20"/>
        </w:rPr>
      </w:r>
      <w:r>
        <w:rPr>
          <w:sz w:val="20"/>
        </w:rPr>
      </w:r>
    </w:p>
    <w:p>
      <w:pPr>
        <w:pStyle w:val="ListParagraph"/>
        <w:numPr>
          <w:ilvl w:val="0"/>
          <w:numId w:val="2"/>
        </w:numPr>
        <w:tabs>
          <w:tab w:pos="422" w:val="left" w:leader="none"/>
        </w:tabs>
        <w:spacing w:line="240" w:lineRule="auto" w:before="3" w:after="0"/>
        <w:ind w:left="422" w:right="0" w:hanging="282"/>
        <w:jc w:val="left"/>
        <w:rPr>
          <w:sz w:val="20"/>
        </w:rPr>
      </w:pPr>
      <w:r>
        <w:rPr>
          <w:sz w:val="20"/>
        </w:rPr>
        <w:t>Chuẩn bị cho các nhà quản trị được thiết lập nhưng kiểm tra cấu hình và thay đổi nó khi cần thiết.</w:t>
      </w:r>
      <w:r>
        <w:rPr>
          <w:spacing w:val="-5"/>
          <w:sz w:val="20"/>
        </w:rPr>
      </w:r>
      <w:r>
        <w:rPr>
          <w:sz w:val="20"/>
        </w:rPr>
      </w:r>
      <w:r>
        <w:rPr>
          <w:spacing w:val="-7"/>
          <w:sz w:val="20"/>
        </w:rPr>
      </w:r>
      <w:r>
        <w:rPr>
          <w:sz w:val="20"/>
        </w:rPr>
      </w:r>
      <w:r>
        <w:rPr>
          <w:spacing w:val="-6"/>
          <w:sz w:val="20"/>
        </w:rPr>
      </w:r>
      <w:r>
        <w:rPr>
          <w:sz w:val="20"/>
        </w:rPr>
      </w:r>
      <w:r>
        <w:rPr>
          <w:spacing w:val="-5"/>
          <w:sz w:val="20"/>
        </w:rPr>
      </w:r>
      <w:r>
        <w:rPr>
          <w:sz w:val="20"/>
        </w:rPr>
      </w:r>
      <w:r>
        <w:rPr>
          <w:spacing w:val="-6"/>
          <w:sz w:val="20"/>
        </w:rPr>
      </w:r>
      <w:r>
        <w:rPr>
          <w:sz w:val="20"/>
        </w:rPr>
      </w:r>
      <w:r>
        <w:rPr>
          <w:spacing w:val="-7"/>
          <w:sz w:val="20"/>
        </w:rPr>
      </w:r>
      <w:r>
        <w:rPr>
          <w:sz w:val="20"/>
        </w:rPr>
      </w:r>
      <w:r>
        <w:rPr>
          <w:spacing w:val="-5"/>
          <w:sz w:val="20"/>
        </w:rPr>
      </w:r>
      <w:r>
        <w:rPr>
          <w:sz w:val="20"/>
        </w:rPr>
      </w:r>
      <w:r>
        <w:rPr>
          <w:spacing w:val="-6"/>
          <w:sz w:val="20"/>
        </w:rPr>
      </w:r>
      <w:r>
        <w:rPr>
          <w:sz w:val="20"/>
        </w:rPr>
      </w:r>
      <w:r>
        <w:rPr>
          <w:spacing w:val="-7"/>
          <w:sz w:val="20"/>
        </w:rPr>
      </w:r>
      <w:r>
        <w:rPr>
          <w:sz w:val="20"/>
        </w:rPr>
      </w:r>
      <w:r>
        <w:rPr>
          <w:spacing w:val="-6"/>
          <w:sz w:val="20"/>
        </w:rPr>
      </w:r>
      <w:r>
        <w:rPr>
          <w:sz w:val="20"/>
        </w:rPr>
      </w:r>
      <w:r>
        <w:rPr>
          <w:spacing w:val="-6"/>
          <w:sz w:val="20"/>
        </w:rPr>
      </w:r>
      <w:r>
        <w:rPr>
          <w:spacing w:val="-2"/>
          <w:sz w:val="20"/>
        </w:rPr>
      </w:r>
    </w:p>
    <w:p>
      <w:pPr>
        <w:pStyle w:val="ListParagraph"/>
        <w:numPr>
          <w:ilvl w:val="0"/>
          <w:numId w:val="2"/>
        </w:numPr>
        <w:tabs>
          <w:tab w:pos="422" w:val="left" w:leader="none"/>
        </w:tabs>
        <w:spacing w:line="240" w:lineRule="auto" w:before="20" w:after="0"/>
        <w:ind w:left="422" w:right="0" w:hanging="282"/>
        <w:jc w:val="left"/>
        <w:rPr>
          <w:sz w:val="20"/>
        </w:rPr>
      </w:pPr>
      <w:r>
        <w:rPr>
          <w:sz w:val="20"/>
        </w:rPr>
        <w:t>Nếu tắt các giao thức thử nghiệm, hãy đảm bảo rằng tất cả chúng ta được bật trước khi trình duyệt dự án tes.</w:t>
      </w:r>
      <w:r>
        <w:rPr>
          <w:spacing w:val="-7"/>
          <w:sz w:val="20"/>
        </w:rPr>
      </w:r>
      <w:r>
        <w:rPr>
          <w:sz w:val="20"/>
        </w:rPr>
      </w:r>
      <w:r>
        <w:rPr>
          <w:spacing w:val="-5"/>
          <w:sz w:val="20"/>
        </w:rPr>
      </w:r>
      <w:r>
        <w:rPr>
          <w:sz w:val="20"/>
        </w:rPr>
      </w:r>
      <w:r>
        <w:rPr>
          <w:spacing w:val="-5"/>
          <w:sz w:val="20"/>
        </w:rPr>
      </w:r>
      <w:r>
        <w:rPr>
          <w:sz w:val="20"/>
        </w:rPr>
      </w:r>
      <w:r>
        <w:rPr>
          <w:spacing w:val="-5"/>
          <w:sz w:val="20"/>
        </w:rPr>
      </w:r>
      <w:r>
        <w:rPr>
          <w:sz w:val="20"/>
        </w:rPr>
      </w:r>
      <w:r>
        <w:rPr>
          <w:spacing w:val="-6"/>
          <w:sz w:val="20"/>
        </w:rPr>
      </w:r>
      <w:r>
        <w:rPr>
          <w:sz w:val="20"/>
        </w:rPr>
      </w:r>
      <w:r>
        <w:rPr>
          <w:spacing w:val="-5"/>
          <w:sz w:val="20"/>
        </w:rPr>
      </w:r>
      <w:r>
        <w:rPr>
          <w:sz w:val="20"/>
        </w:rPr>
      </w:r>
      <w:r>
        <w:rPr>
          <w:spacing w:val="-5"/>
          <w:sz w:val="20"/>
        </w:rPr>
      </w:r>
      <w:r>
        <w:rPr>
          <w:sz w:val="20"/>
        </w:rPr>
      </w:r>
      <w:r>
        <w:rPr>
          <w:spacing w:val="-6"/>
          <w:sz w:val="20"/>
        </w:rPr>
      </w:r>
      <w:r>
        <w:rPr>
          <w:sz w:val="20"/>
        </w:rPr>
      </w:r>
      <w:r>
        <w:rPr>
          <w:spacing w:val="-5"/>
          <w:sz w:val="20"/>
        </w:rPr>
      </w:r>
      <w:r>
        <w:rPr>
          <w:sz w:val="20"/>
        </w:rPr>
      </w:r>
      <w:r>
        <w:rPr>
          <w:spacing w:val="-7"/>
          <w:sz w:val="20"/>
        </w:rPr>
      </w:r>
      <w:r>
        <w:rPr>
          <w:sz w:val="20"/>
        </w:rPr>
      </w:r>
      <w:r>
        <w:rPr>
          <w:spacing w:val="-7"/>
          <w:sz w:val="20"/>
        </w:rPr>
      </w:r>
      <w:r>
        <w:rPr>
          <w:sz w:val="20"/>
        </w:rPr>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6"/>
          <w:sz w:val="20"/>
        </w:rPr>
      </w:r>
      <w:r>
        <w:rPr>
          <w:sz w:val="20"/>
        </w:rPr>
      </w:r>
      <w:r>
        <w:rPr>
          <w:spacing w:val="4"/>
          <w:sz w:val="20"/>
        </w:rPr>
      </w:r>
      <w:r>
        <w:rPr>
          <w:sz w:val="20"/>
        </w:rPr>
      </w:r>
      <w:r>
        <w:rPr>
          <w:spacing w:val="-5"/>
          <w:sz w:val="20"/>
        </w:rPr>
      </w:r>
      <w:r>
        <w:rPr>
          <w:spacing w:val="-2"/>
          <w:sz w:val="20"/>
        </w:rPr>
      </w:r>
    </w:p>
    <w:p>
      <w:pPr>
        <w:pStyle w:val="ListParagraph"/>
        <w:numPr>
          <w:ilvl w:val="0"/>
          <w:numId w:val="2"/>
        </w:numPr>
        <w:tabs>
          <w:tab w:pos="421" w:val="left" w:leader="none"/>
          <w:tab w:pos="424" w:val="left" w:leader="none"/>
        </w:tabs>
        <w:spacing w:line="259" w:lineRule="auto" w:before="20" w:after="0"/>
        <w:ind w:left="424" w:right="771" w:hanging="284"/>
        <w:jc w:val="left"/>
        <w:rPr>
          <w:sz w:val="20"/>
        </w:rPr>
      </w:pPr>
      <w:r>
        <w:rPr>
          <w:sz w:val="20"/>
        </w:rPr>
        <w:t>Không cho phép thiết lập đường dẫn static được cho phép trừ khi nó được tạo tự động như một phần của cấu hình OSFP/EIGRP của bạn.</w:t>
      </w:r>
      <w:r>
        <w:rPr>
          <w:spacing w:val="-3"/>
          <w:sz w:val="20"/>
        </w:rPr>
      </w:r>
      <w:r>
        <w:rPr>
          <w:sz w:val="20"/>
        </w:rPr>
      </w:r>
      <w:r>
        <w:rPr>
          <w:spacing w:val="-4"/>
          <w:sz w:val="20"/>
        </w:rPr>
      </w:r>
      <w:r>
        <w:rPr>
          <w:sz w:val="20"/>
        </w:rPr>
      </w:r>
      <w:r>
        <w:rPr>
          <w:spacing w:val="-4"/>
          <w:sz w:val="20"/>
        </w:rPr>
      </w:r>
      <w:r>
        <w:rPr>
          <w:sz w:val="20"/>
        </w:rPr>
      </w:r>
      <w:r>
        <w:rPr>
          <w:spacing w:val="-5"/>
          <w:sz w:val="20"/>
        </w:rPr>
      </w:r>
      <w:r>
        <w:rPr>
          <w:sz w:val="20"/>
        </w:rPr>
      </w:r>
      <w:r>
        <w:rPr>
          <w:spacing w:val="-4"/>
          <w:sz w:val="20"/>
        </w:rPr>
      </w:r>
      <w:r>
        <w:rPr>
          <w:sz w:val="20"/>
        </w:rPr>
      </w:r>
      <w:r>
        <w:rPr>
          <w:spacing w:val="-3"/>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5"/>
          <w:sz w:val="20"/>
        </w:rPr>
      </w:r>
      <w:r>
        <w:rPr>
          <w:sz w:val="20"/>
        </w:rPr>
      </w:r>
      <w:r>
        <w:rPr>
          <w:spacing w:val="-3"/>
          <w:sz w:val="20"/>
        </w:rPr>
      </w:r>
      <w:r>
        <w:rPr>
          <w:sz w:val="20"/>
        </w:rPr>
      </w:r>
      <w:r>
        <w:rPr>
          <w:spacing w:val="-2"/>
          <w:sz w:val="20"/>
        </w:rPr>
      </w:r>
    </w:p>
    <w:p>
      <w:pPr>
        <w:pStyle w:val="ListParagraph"/>
        <w:numPr>
          <w:ilvl w:val="1"/>
          <w:numId w:val="2"/>
        </w:numPr>
        <w:tabs>
          <w:tab w:pos="707" w:val="left" w:leader="none"/>
        </w:tabs>
        <w:spacing w:line="240" w:lineRule="auto" w:before="119" w:after="0"/>
        <w:ind w:left="707" w:right="0" w:hanging="283"/>
        <w:jc w:val="left"/>
        <w:rPr>
          <w:sz w:val="20"/>
        </w:rPr>
      </w:pPr>
      <w:r>
        <w:rPr>
          <w:sz w:val="20"/>
        </w:rPr>
        <w:t>Trong một trường hợp riêng, khi bạn thiết lập BR1 và BR2 trong Chặn và VPN trong Chặn 2 của phần "Seguurity and VPN", có một ngoại lệ.</w:t>
      </w:r>
      <w:r>
        <w:rPr>
          <w:spacing w:val="-6"/>
          <w:sz w:val="20"/>
        </w:rPr>
      </w:r>
      <w:r>
        <w:rPr>
          <w:sz w:val="20"/>
        </w:rPr>
      </w:r>
      <w:r>
        <w:rPr>
          <w:spacing w:val="-3"/>
          <w:sz w:val="20"/>
        </w:rPr>
      </w:r>
      <w:r>
        <w:rPr>
          <w:sz w:val="20"/>
        </w:rPr>
      </w:r>
      <w:r>
        <w:rPr>
          <w:spacing w:val="-6"/>
          <w:sz w:val="20"/>
        </w:rPr>
      </w:r>
      <w:r>
        <w:rPr>
          <w:sz w:val="20"/>
        </w:rPr>
      </w:r>
      <w:r>
        <w:rPr>
          <w:spacing w:val="-4"/>
          <w:sz w:val="20"/>
        </w:rPr>
      </w:r>
      <w:r>
        <w:rPr>
          <w:sz w:val="20"/>
        </w:rPr>
      </w:r>
      <w:r>
        <w:rPr>
          <w:spacing w:val="-2"/>
          <w:sz w:val="20"/>
        </w:rPr>
      </w:r>
      <w:r>
        <w:rPr>
          <w:sz w:val="20"/>
        </w:rPr>
      </w:r>
      <w:r>
        <w:rPr>
          <w:spacing w:val="-4"/>
          <w:sz w:val="20"/>
        </w:rPr>
      </w:r>
      <w:r>
        <w:rPr>
          <w:sz w:val="20"/>
        </w:rPr>
      </w:r>
      <w:r>
        <w:rPr>
          <w:spacing w:val="-6"/>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2"/>
          <w:sz w:val="20"/>
        </w:rPr>
      </w:r>
      <w:r>
        <w:rPr>
          <w:sz w:val="20"/>
        </w:rPr>
      </w:r>
      <w:r>
        <w:rPr>
          <w:spacing w:val="-5"/>
          <w:sz w:val="20"/>
        </w:rPr>
      </w:r>
      <w:r>
        <w:rPr>
          <w:sz w:val="20"/>
        </w:rPr>
      </w:r>
      <w:r>
        <w:rPr>
          <w:spacing w:val="-5"/>
          <w:sz w:val="20"/>
        </w:rPr>
      </w:r>
      <w:r>
        <w:rPr>
          <w:sz w:val="20"/>
        </w:rPr>
      </w:r>
      <w:r>
        <w:rPr>
          <w:spacing w:val="-4"/>
          <w:sz w:val="20"/>
        </w:rPr>
      </w:r>
      <w:r>
        <w:rPr>
          <w:sz w:val="20"/>
        </w:rPr>
      </w:r>
      <w:r>
        <w:rPr>
          <w:spacing w:val="-5"/>
          <w:sz w:val="20"/>
        </w:rPr>
      </w:r>
      <w:r>
        <w:rPr>
          <w:sz w:val="20"/>
        </w:rPr>
      </w:r>
      <w:r>
        <w:rPr>
          <w:spacing w:val="-4"/>
          <w:sz w:val="20"/>
        </w:rPr>
      </w:r>
      <w:r>
        <w:rPr>
          <w:sz w:val="20"/>
        </w:rPr>
      </w:r>
      <w:r>
        <w:rPr>
          <w:spacing w:val="-4"/>
          <w:sz w:val="20"/>
        </w:rPr>
      </w:r>
      <w:r>
        <w:rPr>
          <w:spacing w:val="-2"/>
          <w:sz w:val="20"/>
        </w:rPr>
      </w:r>
    </w:p>
    <w:p>
      <w:pPr>
        <w:pStyle w:val="BodyText"/>
        <w:spacing w:before="175"/>
      </w:pPr>
    </w:p>
    <w:p>
      <w:pPr>
        <w:pStyle w:val="Heading1"/>
      </w:pPr>
      <w:bookmarkStart w:name="_bookmark7" w:id="8"/>
      <w:bookmarkEnd w:id="8"/>
      <w:r>
        <w:rPr>
          <w:b w:val="0"/>
        </w:rPr>
        <w:t>Configuration Tasks</w:t>
        <w:br/>
        <w:br/>
        <w:t>This text describes tasks related to configuring the system.</w:t>
      </w:r>
      <w:r>
        <w:rPr>
          <w:color w:val="003763"/>
        </w:rPr>
      </w:r>
      <w:r>
        <w:rPr>
          <w:color w:val="003763"/>
          <w:spacing w:val="-14"/>
        </w:rPr>
      </w:r>
      <w:r>
        <w:rPr>
          <w:color w:val="003763"/>
          <w:spacing w:val="-2"/>
        </w:rPr>
      </w:r>
    </w:p>
    <w:p>
      <w:pPr>
        <w:pStyle w:val="Heading3"/>
        <w:spacing w:before="318"/>
      </w:pPr>
      <w:bookmarkStart w:name="_bookmark8" w:id="9"/>
      <w:bookmarkEnd w:id="9"/>
      <w:r>
        <w:rPr>
          <w:b w:val="0"/>
        </w:rPr>
        <w:t>Basic Configurations</w:t>
        <w:br/>
        <w:br/>
        <w:t>This section outlines the essential elements and settings that need to be configured for a basic system to operate. It covers topics such as:</w:t>
        <w:br/>
        <w:br/>
        <w:t>- Network settings</w:t>
        <w:br/>
        <w:t>- System software</w:t>
        <w:br/>
        <w:t>- Security settings</w:t>
        <w:br/>
        <w:t>- User accounts and permissions</w:t>
      </w:r>
      <w:r>
        <w:rPr>
          <w:color w:val="003763"/>
        </w:rPr>
      </w:r>
      <w:r>
        <w:rPr>
          <w:color w:val="003763"/>
          <w:spacing w:val="-8"/>
        </w:rPr>
      </w:r>
      <w:r>
        <w:rPr>
          <w:color w:val="003763"/>
          <w:spacing w:val="-2"/>
        </w:rPr>
      </w:r>
    </w:p>
    <w:p>
      <w:pPr>
        <w:pStyle w:val="ListParagraph"/>
        <w:numPr>
          <w:ilvl w:val="0"/>
          <w:numId w:val="3"/>
        </w:numPr>
        <w:tabs>
          <w:tab w:pos="422" w:val="left" w:leader="none"/>
        </w:tabs>
        <w:spacing w:line="240" w:lineRule="auto" w:before="62" w:after="0"/>
        <w:ind w:left="422" w:right="0" w:hanging="282"/>
        <w:jc w:val="left"/>
        <w:rPr>
          <w:sz w:val="20"/>
        </w:rPr>
      </w:pPr>
      <w:r>
        <w:rPr>
          <w:sz w:val="20"/>
        </w:rPr>
        <w:t>Thiết lập địa chỉ IPv4 cho DS1-4, AS1-4 và BR1-2 trong mạng topo.</w:t>
      </w:r>
      <w:r>
        <w:rPr>
          <w:spacing w:val="-6"/>
          <w:sz w:val="20"/>
        </w:rPr>
      </w:r>
      <w:r>
        <w:rPr>
          <w:sz w:val="20"/>
        </w:rPr>
      </w:r>
      <w:r>
        <w:rPr>
          <w:spacing w:val="-5"/>
          <w:sz w:val="20"/>
        </w:rPr>
      </w:r>
      <w:r>
        <w:rPr>
          <w:sz w:val="20"/>
        </w:rPr>
      </w:r>
      <w:r>
        <w:rPr>
          <w:spacing w:val="-5"/>
          <w:sz w:val="20"/>
        </w:rPr>
      </w:r>
      <w:r>
        <w:rPr>
          <w:sz w:val="20"/>
        </w:rPr>
      </w:r>
      <w:r>
        <w:rPr>
          <w:spacing w:val="-5"/>
          <w:sz w:val="20"/>
        </w:rPr>
      </w:r>
      <w:r>
        <w:rPr>
          <w:sz w:val="20"/>
        </w:rPr>
      </w:r>
      <w:r>
        <w:rPr>
          <w:spacing w:val="-4"/>
          <w:sz w:val="20"/>
        </w:rPr>
      </w:r>
      <w:r>
        <w:rPr>
          <w:sz w:val="20"/>
        </w:rPr>
      </w:r>
      <w:r>
        <w:rPr>
          <w:spacing w:val="-5"/>
          <w:sz w:val="20"/>
        </w:rPr>
      </w:r>
      <w:r>
        <w:rPr>
          <w:sz w:val="20"/>
        </w:rPr>
      </w:r>
      <w:r>
        <w:rPr>
          <w:spacing w:val="-5"/>
          <w:sz w:val="20"/>
        </w:rPr>
      </w:r>
      <w:r>
        <w:rPr>
          <w:sz w:val="20"/>
        </w:rPr>
      </w:r>
      <w:r>
        <w:rPr>
          <w:spacing w:val="-4"/>
          <w:sz w:val="20"/>
        </w:rPr>
      </w:r>
      <w:r>
        <w:rPr>
          <w:sz w:val="20"/>
        </w:rPr>
      </w:r>
      <w:r>
        <w:rPr>
          <w:spacing w:val="-5"/>
          <w:sz w:val="20"/>
        </w:rPr>
      </w:r>
      <w:r>
        <w:rPr>
          <w:sz w:val="20"/>
        </w:rPr>
      </w:r>
      <w:r>
        <w:rPr>
          <w:spacing w:val="-4"/>
          <w:sz w:val="20"/>
        </w:rPr>
      </w:r>
      <w:r>
        <w:rPr>
          <w:sz w:val="20"/>
        </w:rPr>
      </w:r>
      <w:r>
        <w:rPr>
          <w:spacing w:val="-5"/>
          <w:sz w:val="20"/>
        </w:rPr>
      </w:r>
      <w:r>
        <w:rPr>
          <w:sz w:val="20"/>
        </w:rPr>
      </w:r>
      <w:r>
        <w:rPr>
          <w:spacing w:val="-5"/>
          <w:sz w:val="20"/>
        </w:rPr>
      </w:r>
      <w:r>
        <w:rPr>
          <w:spacing w:val="-2"/>
          <w:sz w:val="20"/>
        </w:rPr>
      </w:r>
    </w:p>
    <w:p>
      <w:pPr>
        <w:pStyle w:val="ListParagraph"/>
        <w:numPr>
          <w:ilvl w:val="1"/>
          <w:numId w:val="3"/>
        </w:numPr>
        <w:tabs>
          <w:tab w:pos="707" w:val="left" w:leader="none"/>
        </w:tabs>
        <w:spacing w:line="240" w:lineRule="auto" w:before="140" w:after="0"/>
        <w:ind w:left="707" w:right="0" w:hanging="283"/>
        <w:jc w:val="left"/>
        <w:rPr>
          <w:sz w:val="20"/>
        </w:rPr>
      </w:pPr>
      <w:r>
        <w:rPr>
          <w:sz w:val="20"/>
        </w:rPr>
        <w:t>IR1-2 và CR1-4 giao diện được thiết lập cho bạn rồi.</w:t>
      </w:r>
      <w:r>
        <w:rPr>
          <w:spacing w:val="-7"/>
          <w:sz w:val="20"/>
        </w:rPr>
      </w:r>
      <w:r>
        <w:rPr>
          <w:sz w:val="20"/>
        </w:rPr>
      </w:r>
      <w:r>
        <w:rPr>
          <w:spacing w:val="-7"/>
          <w:sz w:val="20"/>
        </w:rPr>
      </w:r>
      <w:r>
        <w:rPr>
          <w:sz w:val="20"/>
        </w:rPr>
      </w:r>
      <w:r>
        <w:rPr>
          <w:spacing w:val="-7"/>
          <w:sz w:val="20"/>
        </w:rPr>
      </w:r>
      <w:r>
        <w:rPr>
          <w:sz w:val="20"/>
        </w:rPr>
      </w:r>
      <w:r>
        <w:rPr>
          <w:spacing w:val="-6"/>
          <w:sz w:val="20"/>
        </w:rPr>
      </w:r>
      <w:r>
        <w:rPr>
          <w:sz w:val="20"/>
        </w:rPr>
      </w:r>
      <w:r>
        <w:rPr>
          <w:spacing w:val="-6"/>
          <w:sz w:val="20"/>
        </w:rPr>
      </w:r>
      <w:r>
        <w:rPr>
          <w:sz w:val="20"/>
        </w:rPr>
      </w:r>
      <w:r>
        <w:rPr>
          <w:spacing w:val="-6"/>
          <w:sz w:val="20"/>
        </w:rPr>
      </w:r>
      <w:r>
        <w:rPr>
          <w:sz w:val="20"/>
        </w:rPr>
      </w:r>
      <w:r>
        <w:rPr>
          <w:spacing w:val="-7"/>
          <w:sz w:val="20"/>
        </w:rPr>
      </w:r>
      <w:r>
        <w:rPr>
          <w:sz w:val="20"/>
        </w:rPr>
      </w:r>
      <w:r>
        <w:rPr>
          <w:spacing w:val="-6"/>
          <w:sz w:val="20"/>
        </w:rPr>
      </w:r>
      <w:r>
        <w:rPr>
          <w:spacing w:val="-4"/>
          <w:sz w:val="20"/>
        </w:rPr>
      </w:r>
    </w:p>
    <w:p>
      <w:pPr>
        <w:pStyle w:val="BodyText"/>
        <w:spacing w:before="6"/>
        <w:rPr>
          <w:sz w:val="10"/>
        </w:rPr>
      </w:pPr>
    </w:p>
    <w:tbl>
      <w:tblPr>
        <w:tblW w:w="0" w:type="auto"/>
        <w:jc w:val="left"/>
        <w:tblInd w:w="160" w:type="dxa"/>
        <w:tblBorders>
          <w:top w:val="single" w:sz="8" w:space="0" w:color="003A5C"/>
          <w:left w:val="single" w:sz="8" w:space="0" w:color="003A5C"/>
          <w:bottom w:val="single" w:sz="8" w:space="0" w:color="003A5C"/>
          <w:right w:val="single" w:sz="8" w:space="0" w:color="003A5C"/>
          <w:insideH w:val="single" w:sz="8" w:space="0" w:color="003A5C"/>
          <w:insideV w:val="single" w:sz="8" w:space="0" w:color="003A5C"/>
        </w:tblBorders>
        <w:tblLayout w:type="fixed"/>
        <w:tblCellMar>
          <w:top w:w="0" w:type="dxa"/>
          <w:left w:w="0" w:type="dxa"/>
          <w:bottom w:w="0" w:type="dxa"/>
          <w:right w:w="0" w:type="dxa"/>
        </w:tblCellMar>
        <w:tblLook w:val="01E0"/>
      </w:tblPr>
      <w:tblGrid>
        <w:gridCol w:w="1301"/>
        <w:gridCol w:w="2381"/>
        <w:gridCol w:w="1898"/>
        <w:gridCol w:w="1300"/>
      </w:tblGrid>
      <w:tr>
        <w:trPr>
          <w:trHeight w:val="506" w:hRule="atLeast"/>
        </w:trPr>
        <w:tc>
          <w:tcPr>
            <w:tcW w:w="1301" w:type="dxa"/>
            <w:tcBorders>
              <w:top w:val="nil"/>
              <w:bottom w:val="nil"/>
            </w:tcBorders>
            <w:shd w:val="clear" w:color="auto" w:fill="003A5C"/>
          </w:tcPr>
          <w:p>
            <w:pPr>
              <w:pStyle w:val="TableParagraph"/>
              <w:spacing w:before="78"/>
              <w:rPr>
                <w:b/>
                <w:sz w:val="20"/>
              </w:rPr>
            </w:pPr>
            <w:r>
              <w:rPr>
                <w:b/>
                <w:color w:val="FFFFFF"/>
                <w:spacing w:val="-2"/>
                <w:sz w:val="20"/>
              </w:rPr>
              <w:t>DEVICE</w:t>
              <w:br/>
              <w:br/>
              <w:t>This is a technical term that means a machine or instrument that is used to perform a specific task.</w:t>
            </w:r>
          </w:p>
        </w:tc>
        <w:tc>
          <w:tcPr>
            <w:tcW w:w="2381" w:type="dxa"/>
            <w:tcBorders>
              <w:top w:val="nil"/>
              <w:bottom w:val="nil"/>
            </w:tcBorders>
            <w:shd w:val="clear" w:color="auto" w:fill="003A5C"/>
          </w:tcPr>
          <w:p>
            <w:pPr>
              <w:pStyle w:val="TableParagraph"/>
              <w:spacing w:before="78"/>
              <w:ind w:left="143"/>
              <w:rPr>
                <w:b/>
                <w:sz w:val="20"/>
              </w:rPr>
            </w:pPr>
            <w:r>
              <w:rPr>
                <w:b/>
                <w:color w:val="FFFFFF"/>
                <w:spacing w:val="-2"/>
                <w:sz w:val="20"/>
              </w:rPr>
              <w:t>Interface is a software interface that provides a human-computer interaction.</w:t>
            </w:r>
          </w:p>
        </w:tc>
        <w:tc>
          <w:tcPr>
            <w:tcW w:w="1898" w:type="dxa"/>
            <w:tcBorders>
              <w:top w:val="nil"/>
              <w:bottom w:val="nil"/>
            </w:tcBorders>
            <w:shd w:val="clear" w:color="auto" w:fill="003A5C"/>
          </w:tcPr>
          <w:p>
            <w:pPr>
              <w:pStyle w:val="TableParagraph"/>
              <w:spacing w:before="78"/>
              <w:rPr>
                <w:b/>
                <w:sz w:val="20"/>
              </w:rPr>
            </w:pPr>
            <w:r>
              <w:rPr>
                <w:b/>
                <w:color w:val="FFFFFF"/>
                <w:sz w:val="20"/>
              </w:rPr>
              <w:t>Trong văn bản, "IPV4 ADDRESS" có nghĩa là địa chỉ IP v4.</w:t>
            </w:r>
            <w:r>
              <w:rPr>
                <w:b/>
                <w:color w:val="FFFFFF"/>
                <w:spacing w:val="-7"/>
                <w:sz w:val="20"/>
              </w:rPr>
            </w:r>
            <w:r>
              <w:rPr>
                <w:b/>
                <w:color w:val="FFFFFF"/>
                <w:spacing w:val="-2"/>
                <w:sz w:val="20"/>
              </w:rPr>
            </w:r>
          </w:p>
        </w:tc>
        <w:tc>
          <w:tcPr>
            <w:tcW w:w="1300" w:type="dxa"/>
            <w:tcBorders>
              <w:top w:val="nil"/>
              <w:bottom w:val="nil"/>
            </w:tcBorders>
            <w:shd w:val="clear" w:color="auto" w:fill="003A5C"/>
          </w:tcPr>
          <w:p>
            <w:pPr>
              <w:pStyle w:val="TableParagraph"/>
              <w:spacing w:before="78"/>
              <w:ind w:left="145"/>
              <w:rPr>
                <w:b/>
                <w:sz w:val="20"/>
              </w:rPr>
            </w:pPr>
            <w:r>
              <w:rPr>
                <w:b/>
                <w:color w:val="FFFFFF"/>
                <w:spacing w:val="-2"/>
                <w:sz w:val="20"/>
              </w:rPr>
              <w:t>NEIGHBOR</w:t>
            </w:r>
          </w:p>
        </w:tc>
      </w:tr>
      <w:tr>
        <w:trPr>
          <w:trHeight w:val="470" w:hRule="atLeast"/>
        </w:trPr>
        <w:tc>
          <w:tcPr>
            <w:tcW w:w="1301" w:type="dxa"/>
            <w:tcBorders>
              <w:top w:val="nil"/>
            </w:tcBorders>
          </w:tcPr>
          <w:p>
            <w:pPr>
              <w:pStyle w:val="TableParagraph"/>
              <w:spacing w:before="51"/>
              <w:rPr>
                <w:sz w:val="20"/>
              </w:rPr>
            </w:pPr>
            <w:r>
              <w:rPr>
                <w:spacing w:val="-4"/>
                <w:sz w:val="20"/>
              </w:rPr>
              <w:t>ISP1</w:t>
            </w:r>
          </w:p>
        </w:tc>
        <w:tc>
          <w:tcPr>
            <w:tcW w:w="2381" w:type="dxa"/>
          </w:tcPr>
          <w:p>
            <w:pPr>
              <w:pStyle w:val="TableParagraph"/>
              <w:spacing w:before="51"/>
              <w:ind w:left="143"/>
              <w:rPr>
                <w:sz w:val="20"/>
              </w:rPr>
            </w:pPr>
            <w:r>
              <w:rPr>
                <w:spacing w:val="-2"/>
                <w:sz w:val="20"/>
              </w:rPr>
              <w:t>GiabitEthernet0/1</w:t>
            </w:r>
          </w:p>
        </w:tc>
        <w:tc>
          <w:tcPr>
            <w:tcW w:w="1898" w:type="dxa"/>
            <w:tcBorders>
              <w:top w:val="nil"/>
            </w:tcBorders>
          </w:tcPr>
          <w:p>
            <w:pPr>
              <w:pStyle w:val="TableParagraph"/>
              <w:spacing w:before="51"/>
              <w:rPr>
                <w:sz w:val="20"/>
              </w:rPr>
            </w:pPr>
            <w:r>
              <w:rPr>
                <w:spacing w:val="-2"/>
                <w:sz w:val="20"/>
              </w:rPr>
              <w:t>192.0.2.101/28</w:t>
            </w:r>
          </w:p>
        </w:tc>
        <w:tc>
          <w:tcPr>
            <w:tcW w:w="1300" w:type="dxa"/>
          </w:tcPr>
          <w:p>
            <w:pPr>
              <w:pStyle w:val="TableParagraph"/>
              <w:spacing w:before="51"/>
              <w:ind w:left="145"/>
              <w:rPr>
                <w:sz w:val="20"/>
              </w:rPr>
            </w:pPr>
            <w:r>
              <w:rPr>
                <w:spacing w:val="-5"/>
                <w:sz w:val="20"/>
              </w:rPr>
              <w:t>IR1</w:t>
            </w:r>
          </w:p>
        </w:tc>
      </w:tr>
      <w:tr>
        <w:trPr>
          <w:trHeight w:val="479" w:hRule="atLeast"/>
        </w:trPr>
        <w:tc>
          <w:tcPr>
            <w:tcW w:w="1301" w:type="dxa"/>
          </w:tcPr>
          <w:p>
            <w:pPr>
              <w:pStyle w:val="TableParagraph"/>
              <w:rPr>
                <w:sz w:val="20"/>
              </w:rPr>
            </w:pPr>
            <w:r>
              <w:rPr>
                <w:spacing w:val="-4"/>
                <w:sz w:val="20"/>
              </w:rPr>
              <w:t>ISP1</w:t>
            </w:r>
          </w:p>
        </w:tc>
        <w:tc>
          <w:tcPr>
            <w:tcW w:w="2381" w:type="dxa"/>
          </w:tcPr>
          <w:p>
            <w:pPr>
              <w:pStyle w:val="TableParagraph"/>
              <w:ind w:left="143"/>
              <w:rPr>
                <w:sz w:val="20"/>
              </w:rPr>
            </w:pPr>
            <w:r>
              <w:rPr>
                <w:spacing w:val="-2"/>
                <w:sz w:val="20"/>
              </w:rPr>
              <w:t>GigabitEthernet0/2</w:t>
            </w:r>
          </w:p>
        </w:tc>
        <w:tc>
          <w:tcPr>
            <w:tcW w:w="1898" w:type="dxa"/>
          </w:tcPr>
          <w:p>
            <w:pPr>
              <w:pStyle w:val="TableParagraph"/>
              <w:rPr>
                <w:sz w:val="20"/>
              </w:rPr>
            </w:pPr>
            <w:r>
              <w:rPr>
                <w:spacing w:val="-2"/>
                <w:sz w:val="20"/>
              </w:rPr>
              <w:t>192.0.2.201/28</w:t>
            </w:r>
          </w:p>
        </w:tc>
        <w:tc>
          <w:tcPr>
            <w:tcW w:w="1300" w:type="dxa"/>
          </w:tcPr>
          <w:p>
            <w:pPr>
              <w:pStyle w:val="TableParagraph"/>
              <w:ind w:left="145"/>
              <w:rPr>
                <w:sz w:val="20"/>
              </w:rPr>
            </w:pPr>
            <w:r>
              <w:rPr>
                <w:spacing w:val="-5"/>
                <w:sz w:val="20"/>
              </w:rPr>
              <w:t>IR2</w:t>
            </w:r>
          </w:p>
        </w:tc>
      </w:tr>
      <w:tr>
        <w:trPr>
          <w:trHeight w:val="476" w:hRule="atLeast"/>
        </w:trPr>
        <w:tc>
          <w:tcPr>
            <w:tcW w:w="1301" w:type="dxa"/>
          </w:tcPr>
          <w:p>
            <w:pPr>
              <w:pStyle w:val="TableParagraph"/>
              <w:rPr>
                <w:sz w:val="20"/>
              </w:rPr>
            </w:pPr>
            <w:r>
              <w:rPr>
                <w:spacing w:val="-4"/>
                <w:sz w:val="20"/>
              </w:rPr>
              <w:t>ISP1</w:t>
            </w:r>
          </w:p>
        </w:tc>
        <w:tc>
          <w:tcPr>
            <w:tcW w:w="2381" w:type="dxa"/>
          </w:tcPr>
          <w:p>
            <w:pPr>
              <w:pStyle w:val="TableParagraph"/>
              <w:ind w:left="143"/>
              <w:rPr>
                <w:sz w:val="20"/>
              </w:rPr>
            </w:pPr>
            <w:r>
              <w:rPr>
                <w:spacing w:val="-2"/>
                <w:sz w:val="20"/>
              </w:rPr>
              <w:t>GiabitEthernet0/3</w:t>
            </w:r>
          </w:p>
        </w:tc>
        <w:tc>
          <w:tcPr>
            <w:tcW w:w="1898" w:type="dxa"/>
          </w:tcPr>
          <w:p>
            <w:pPr>
              <w:pStyle w:val="TableParagraph"/>
              <w:rPr>
                <w:sz w:val="20"/>
              </w:rPr>
            </w:pPr>
            <w:r>
              <w:rPr>
                <w:spacing w:val="-2"/>
                <w:sz w:val="20"/>
              </w:rPr>
              <w:t>192.0.2.1/30</w:t>
            </w:r>
          </w:p>
        </w:tc>
        <w:tc>
          <w:tcPr>
            <w:tcW w:w="1300" w:type="dxa"/>
          </w:tcPr>
          <w:p>
            <w:pPr>
              <w:pStyle w:val="TableParagraph"/>
              <w:ind w:left="145"/>
              <w:rPr>
                <w:sz w:val="20"/>
              </w:rPr>
            </w:pPr>
            <w:r>
              <w:rPr>
                <w:spacing w:val="-5"/>
                <w:sz w:val="20"/>
              </w:rPr>
              <w:t>BR1</w:t>
            </w:r>
          </w:p>
        </w:tc>
      </w:tr>
      <w:tr>
        <w:trPr>
          <w:trHeight w:val="479" w:hRule="atLeast"/>
        </w:trPr>
        <w:tc>
          <w:tcPr>
            <w:tcW w:w="1301" w:type="dxa"/>
          </w:tcPr>
          <w:p>
            <w:pPr>
              <w:pStyle w:val="TableParagraph"/>
              <w:rPr>
                <w:sz w:val="20"/>
              </w:rPr>
            </w:pPr>
            <w:r>
              <w:rPr>
                <w:spacing w:val="-4"/>
                <w:sz w:val="20"/>
              </w:rPr>
              <w:t>ISP1</w:t>
            </w:r>
          </w:p>
        </w:tc>
        <w:tc>
          <w:tcPr>
            <w:tcW w:w="2381" w:type="dxa"/>
          </w:tcPr>
          <w:p>
            <w:pPr>
              <w:pStyle w:val="TableParagraph"/>
              <w:ind w:left="143"/>
              <w:rPr>
                <w:sz w:val="20"/>
              </w:rPr>
            </w:pPr>
            <w:r>
              <w:rPr>
                <w:spacing w:val="-2"/>
                <w:sz w:val="20"/>
              </w:rPr>
              <w:t>GigabitEthernet0/4</w:t>
            </w:r>
          </w:p>
        </w:tc>
        <w:tc>
          <w:tcPr>
            <w:tcW w:w="1898" w:type="dxa"/>
          </w:tcPr>
          <w:p>
            <w:pPr>
              <w:pStyle w:val="TableParagraph"/>
              <w:rPr>
                <w:sz w:val="20"/>
              </w:rPr>
            </w:pPr>
            <w:r>
              <w:rPr>
                <w:spacing w:val="-2"/>
                <w:sz w:val="20"/>
              </w:rPr>
              <w:t>192.0.2.5/30</w:t>
            </w:r>
          </w:p>
        </w:tc>
        <w:tc>
          <w:tcPr>
            <w:tcW w:w="1300" w:type="dxa"/>
          </w:tcPr>
          <w:p>
            <w:pPr>
              <w:pStyle w:val="TableParagraph"/>
              <w:ind w:left="145"/>
              <w:rPr>
                <w:sz w:val="20"/>
              </w:rPr>
            </w:pPr>
            <w:r>
              <w:rPr>
                <w:spacing w:val="-5"/>
                <w:sz w:val="20"/>
              </w:rPr>
              <w:t>BR2</w:t>
            </w:r>
          </w:p>
        </w:tc>
      </w:tr>
      <w:tr>
        <w:trPr>
          <w:trHeight w:val="479" w:hRule="atLeast"/>
        </w:trPr>
        <w:tc>
          <w:tcPr>
            <w:tcW w:w="1301" w:type="dxa"/>
          </w:tcPr>
          <w:p>
            <w:pPr>
              <w:pStyle w:val="TableParagraph"/>
              <w:rPr>
                <w:sz w:val="20"/>
              </w:rPr>
            </w:pPr>
            <w:r>
              <w:rPr>
                <w:spacing w:val="-4"/>
                <w:sz w:val="20"/>
              </w:rPr>
              <w:t>ISP1</w:t>
            </w:r>
          </w:p>
        </w:tc>
        <w:tc>
          <w:tcPr>
            <w:tcW w:w="2381" w:type="dxa"/>
          </w:tcPr>
          <w:p>
            <w:pPr>
              <w:pStyle w:val="TableParagraph"/>
              <w:ind w:left="143"/>
              <w:rPr>
                <w:sz w:val="20"/>
              </w:rPr>
            </w:pPr>
            <w:r>
              <w:rPr>
                <w:spacing w:val="-2"/>
                <w:sz w:val="20"/>
              </w:rPr>
              <w:t>Loopback100</w:t>
            </w:r>
          </w:p>
        </w:tc>
        <w:tc>
          <w:tcPr>
            <w:tcW w:w="1898" w:type="dxa"/>
          </w:tcPr>
          <w:p>
            <w:pPr>
              <w:pStyle w:val="TableParagraph"/>
              <w:rPr>
                <w:sz w:val="20"/>
              </w:rPr>
            </w:pPr>
            <w:r>
              <w:rPr>
                <w:spacing w:val="-2"/>
                <w:sz w:val="20"/>
              </w:rPr>
              <w:t>198.51.100.1/24</w:t>
            </w:r>
          </w:p>
        </w:tc>
        <w:tc>
          <w:tcPr>
            <w:tcW w:w="1300" w:type="dxa"/>
          </w:tcPr>
          <w:p>
            <w:pPr>
              <w:pStyle w:val="TableParagraph"/>
              <w:ind w:left="145"/>
              <w:rPr>
                <w:sz w:val="20"/>
              </w:rPr>
            </w:pPr>
            <w:r>
              <w:rPr>
                <w:spacing w:val="-5"/>
                <w:sz w:val="20"/>
              </w:rPr>
              <w:t>N/A</w:t>
            </w:r>
          </w:p>
        </w:tc>
      </w:tr>
    </w:tbl>
    <w:p>
      <w:pPr>
        <w:pStyle w:val="TableParagraph"/>
        <w:spacing w:after="0"/>
        <w:rPr>
          <w:sz w:val="20"/>
        </w:rPr>
        <w:sectPr>
          <w:headerReference w:type="default" r:id="rId23"/>
          <w:footerReference w:type="default" r:id="rId24"/>
          <w:pgSz w:w="11910" w:h="16840"/>
          <w:pgMar w:header="1134" w:footer="562" w:top="2000" w:bottom="760" w:left="992" w:right="1133"/>
        </w:sectPr>
      </w:pPr>
    </w:p>
    <w:p>
      <w:pPr>
        <w:pStyle w:val="BodyText"/>
        <w:spacing w:before="4"/>
      </w:pPr>
    </w:p>
    <w:tbl>
      <w:tblPr>
        <w:tblW w:w="0" w:type="auto"/>
        <w:jc w:val="left"/>
        <w:tblInd w:w="160" w:type="dxa"/>
        <w:tblBorders>
          <w:top w:val="single" w:sz="8" w:space="0" w:color="003A5C"/>
          <w:left w:val="single" w:sz="8" w:space="0" w:color="003A5C"/>
          <w:bottom w:val="single" w:sz="8" w:space="0" w:color="003A5C"/>
          <w:right w:val="single" w:sz="8" w:space="0" w:color="003A5C"/>
          <w:insideH w:val="single" w:sz="8" w:space="0" w:color="003A5C"/>
          <w:insideV w:val="single" w:sz="8" w:space="0" w:color="003A5C"/>
        </w:tblBorders>
        <w:tblLayout w:type="fixed"/>
        <w:tblCellMar>
          <w:top w:w="0" w:type="dxa"/>
          <w:left w:w="0" w:type="dxa"/>
          <w:bottom w:w="0" w:type="dxa"/>
          <w:right w:w="0" w:type="dxa"/>
        </w:tblCellMar>
        <w:tblLook w:val="01E0"/>
      </w:tblPr>
      <w:tblGrid>
        <w:gridCol w:w="1301"/>
        <w:gridCol w:w="2381"/>
        <w:gridCol w:w="1898"/>
        <w:gridCol w:w="1300"/>
      </w:tblGrid>
      <w:tr>
        <w:trPr>
          <w:trHeight w:val="508" w:hRule="atLeast"/>
        </w:trPr>
        <w:tc>
          <w:tcPr>
            <w:tcW w:w="1301" w:type="dxa"/>
            <w:tcBorders>
              <w:top w:val="nil"/>
              <w:bottom w:val="nil"/>
            </w:tcBorders>
            <w:shd w:val="clear" w:color="auto" w:fill="003A5C"/>
          </w:tcPr>
          <w:p>
            <w:pPr>
              <w:pStyle w:val="TableParagraph"/>
              <w:spacing w:before="78"/>
              <w:rPr>
                <w:b/>
                <w:sz w:val="20"/>
              </w:rPr>
            </w:pPr>
            <w:r>
              <w:rPr>
                <w:b/>
                <w:color w:val="FFFFFF"/>
                <w:spacing w:val="-2"/>
                <w:sz w:val="20"/>
              </w:rPr>
              <w:t>DEVICE</w:t>
              <w:br/>
              <w:br/>
              <w:t>This is a technical term that means a machine or instrument that is used to perform a specific task.</w:t>
            </w:r>
          </w:p>
        </w:tc>
        <w:tc>
          <w:tcPr>
            <w:tcW w:w="2381" w:type="dxa"/>
            <w:tcBorders>
              <w:top w:val="nil"/>
              <w:bottom w:val="nil"/>
            </w:tcBorders>
            <w:shd w:val="clear" w:color="auto" w:fill="003A5C"/>
          </w:tcPr>
          <w:p>
            <w:pPr>
              <w:pStyle w:val="TableParagraph"/>
              <w:spacing w:before="78"/>
              <w:ind w:left="143"/>
              <w:rPr>
                <w:b/>
                <w:sz w:val="20"/>
              </w:rPr>
            </w:pPr>
            <w:r>
              <w:rPr>
                <w:b/>
                <w:color w:val="FFFFFF"/>
                <w:spacing w:val="-2"/>
                <w:sz w:val="20"/>
              </w:rPr>
              <w:t>Interface is a software interface that provides a human-computer interaction.</w:t>
            </w:r>
          </w:p>
        </w:tc>
        <w:tc>
          <w:tcPr>
            <w:tcW w:w="1898" w:type="dxa"/>
            <w:tcBorders>
              <w:top w:val="nil"/>
              <w:bottom w:val="nil"/>
            </w:tcBorders>
            <w:shd w:val="clear" w:color="auto" w:fill="003A5C"/>
          </w:tcPr>
          <w:p>
            <w:pPr>
              <w:pStyle w:val="TableParagraph"/>
              <w:spacing w:before="78"/>
              <w:rPr>
                <w:b/>
                <w:sz w:val="20"/>
              </w:rPr>
            </w:pPr>
            <w:r>
              <w:rPr>
                <w:b/>
                <w:color w:val="FFFFFF"/>
                <w:sz w:val="20"/>
              </w:rPr>
              <w:t>Trong văn bản, "IPV4 ADDRESS" có nghĩa là địa chỉ IP v4.</w:t>
            </w:r>
            <w:r>
              <w:rPr>
                <w:b/>
                <w:color w:val="FFFFFF"/>
                <w:spacing w:val="-7"/>
                <w:sz w:val="20"/>
              </w:rPr>
            </w:r>
            <w:r>
              <w:rPr>
                <w:b/>
                <w:color w:val="FFFFFF"/>
                <w:spacing w:val="-2"/>
                <w:sz w:val="20"/>
              </w:rPr>
            </w:r>
          </w:p>
        </w:tc>
        <w:tc>
          <w:tcPr>
            <w:tcW w:w="1300" w:type="dxa"/>
            <w:tcBorders>
              <w:top w:val="nil"/>
              <w:bottom w:val="nil"/>
            </w:tcBorders>
            <w:shd w:val="clear" w:color="auto" w:fill="003A5C"/>
          </w:tcPr>
          <w:p>
            <w:pPr>
              <w:pStyle w:val="TableParagraph"/>
              <w:spacing w:before="78"/>
              <w:ind w:left="145"/>
              <w:rPr>
                <w:b/>
                <w:sz w:val="20"/>
              </w:rPr>
            </w:pPr>
            <w:r>
              <w:rPr>
                <w:b/>
                <w:color w:val="FFFFFF"/>
                <w:spacing w:val="-2"/>
                <w:sz w:val="20"/>
              </w:rPr>
              <w:t>NEIGHBOR</w:t>
            </w:r>
          </w:p>
        </w:tc>
      </w:tr>
      <w:tr>
        <w:trPr>
          <w:trHeight w:val="467" w:hRule="atLeast"/>
        </w:trPr>
        <w:tc>
          <w:tcPr>
            <w:tcW w:w="1301" w:type="dxa"/>
            <w:tcBorders>
              <w:top w:val="nil"/>
            </w:tcBorders>
          </w:tcPr>
          <w:p>
            <w:pPr>
              <w:pStyle w:val="TableParagraph"/>
              <w:spacing w:before="49"/>
              <w:rPr>
                <w:sz w:val="20"/>
              </w:rPr>
            </w:pPr>
            <w:r>
              <w:rPr>
                <w:spacing w:val="-4"/>
                <w:sz w:val="20"/>
              </w:rPr>
              <w:t>ISP1</w:t>
            </w:r>
          </w:p>
        </w:tc>
        <w:tc>
          <w:tcPr>
            <w:tcW w:w="2381" w:type="dxa"/>
          </w:tcPr>
          <w:p>
            <w:pPr>
              <w:pStyle w:val="TableParagraph"/>
              <w:spacing w:before="49"/>
              <w:ind w:left="143"/>
              <w:rPr>
                <w:sz w:val="20"/>
              </w:rPr>
            </w:pPr>
            <w:r>
              <w:rPr>
                <w:spacing w:val="-2"/>
                <w:sz w:val="20"/>
              </w:rPr>
              <w:t>Loopback200</w:t>
            </w:r>
          </w:p>
        </w:tc>
        <w:tc>
          <w:tcPr>
            <w:tcW w:w="1898" w:type="dxa"/>
            <w:tcBorders>
              <w:top w:val="nil"/>
            </w:tcBorders>
          </w:tcPr>
          <w:p>
            <w:pPr>
              <w:pStyle w:val="TableParagraph"/>
              <w:spacing w:before="49"/>
              <w:rPr>
                <w:sz w:val="20"/>
              </w:rPr>
            </w:pPr>
            <w:r>
              <w:rPr>
                <w:spacing w:val="-2"/>
                <w:sz w:val="20"/>
              </w:rPr>
              <w:t>203.0.113.1/24</w:t>
            </w:r>
          </w:p>
        </w:tc>
        <w:tc>
          <w:tcPr>
            <w:tcW w:w="1300" w:type="dxa"/>
          </w:tcPr>
          <w:p>
            <w:pPr>
              <w:pStyle w:val="TableParagraph"/>
              <w:spacing w:before="49"/>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IR1</w:t>
            </w:r>
          </w:p>
        </w:tc>
        <w:tc>
          <w:tcPr>
            <w:tcW w:w="2381" w:type="dxa"/>
          </w:tcPr>
          <w:p>
            <w:pPr>
              <w:pStyle w:val="TableParagraph"/>
              <w:ind w:left="143"/>
              <w:rPr>
                <w:sz w:val="20"/>
              </w:rPr>
            </w:pPr>
            <w:r>
              <w:rPr>
                <w:spacing w:val="-2"/>
                <w:sz w:val="20"/>
              </w:rPr>
              <w:t>GiabitEthernet0/1</w:t>
            </w:r>
          </w:p>
        </w:tc>
        <w:tc>
          <w:tcPr>
            <w:tcW w:w="1898" w:type="dxa"/>
          </w:tcPr>
          <w:p>
            <w:pPr>
              <w:pStyle w:val="TableParagraph"/>
              <w:rPr>
                <w:sz w:val="20"/>
              </w:rPr>
            </w:pPr>
            <w:r>
              <w:rPr>
                <w:spacing w:val="-2"/>
                <w:sz w:val="20"/>
              </w:rPr>
              <w:t>10.10.0.105/30</w:t>
            </w:r>
          </w:p>
        </w:tc>
        <w:tc>
          <w:tcPr>
            <w:tcW w:w="1300" w:type="dxa"/>
          </w:tcPr>
          <w:p>
            <w:pPr>
              <w:pStyle w:val="TableParagraph"/>
              <w:ind w:left="145"/>
              <w:rPr>
                <w:sz w:val="20"/>
              </w:rPr>
            </w:pPr>
            <w:r>
              <w:rPr>
                <w:spacing w:val="-5"/>
                <w:sz w:val="20"/>
              </w:rPr>
              <w:t>CR1</w:t>
            </w:r>
          </w:p>
        </w:tc>
      </w:tr>
      <w:tr>
        <w:trPr>
          <w:trHeight w:val="476" w:hRule="atLeast"/>
        </w:trPr>
        <w:tc>
          <w:tcPr>
            <w:tcW w:w="1301" w:type="dxa"/>
          </w:tcPr>
          <w:p>
            <w:pPr>
              <w:pStyle w:val="TableParagraph"/>
              <w:rPr>
                <w:sz w:val="20"/>
              </w:rPr>
            </w:pPr>
            <w:r>
              <w:rPr>
                <w:spacing w:val="-5"/>
                <w:sz w:val="20"/>
              </w:rPr>
              <w:t>IR1</w:t>
            </w:r>
          </w:p>
        </w:tc>
        <w:tc>
          <w:tcPr>
            <w:tcW w:w="2381" w:type="dxa"/>
          </w:tcPr>
          <w:p>
            <w:pPr>
              <w:pStyle w:val="TableParagraph"/>
              <w:ind w:left="143"/>
              <w:rPr>
                <w:sz w:val="20"/>
              </w:rPr>
            </w:pPr>
            <w:r>
              <w:rPr>
                <w:spacing w:val="-2"/>
                <w:sz w:val="20"/>
              </w:rPr>
              <w:t>GigabitEthernet0/2</w:t>
            </w:r>
          </w:p>
        </w:tc>
        <w:tc>
          <w:tcPr>
            <w:tcW w:w="1898" w:type="dxa"/>
          </w:tcPr>
          <w:p>
            <w:pPr>
              <w:pStyle w:val="TableParagraph"/>
              <w:rPr>
                <w:sz w:val="20"/>
              </w:rPr>
            </w:pPr>
            <w:r>
              <w:rPr>
                <w:spacing w:val="-2"/>
                <w:sz w:val="20"/>
              </w:rPr>
              <w:t>10.10.0.109/30</w:t>
            </w:r>
          </w:p>
        </w:tc>
        <w:tc>
          <w:tcPr>
            <w:tcW w:w="1300" w:type="dxa"/>
          </w:tcPr>
          <w:p>
            <w:pPr>
              <w:pStyle w:val="TableParagraph"/>
              <w:ind w:left="145"/>
              <w:rPr>
                <w:sz w:val="20"/>
              </w:rPr>
            </w:pPr>
            <w:r>
              <w:rPr>
                <w:spacing w:val="-5"/>
                <w:sz w:val="20"/>
              </w:rPr>
              <w:t>CR2</w:t>
            </w:r>
          </w:p>
        </w:tc>
      </w:tr>
      <w:tr>
        <w:trPr>
          <w:trHeight w:val="479" w:hRule="atLeast"/>
        </w:trPr>
        <w:tc>
          <w:tcPr>
            <w:tcW w:w="1301" w:type="dxa"/>
          </w:tcPr>
          <w:p>
            <w:pPr>
              <w:pStyle w:val="TableParagraph"/>
              <w:rPr>
                <w:sz w:val="20"/>
              </w:rPr>
            </w:pPr>
            <w:r>
              <w:rPr>
                <w:spacing w:val="-5"/>
                <w:sz w:val="20"/>
              </w:rPr>
              <w:t>IR1</w:t>
            </w:r>
          </w:p>
        </w:tc>
        <w:tc>
          <w:tcPr>
            <w:tcW w:w="2381" w:type="dxa"/>
          </w:tcPr>
          <w:p>
            <w:pPr>
              <w:pStyle w:val="TableParagraph"/>
              <w:ind w:left="143"/>
              <w:rPr>
                <w:sz w:val="20"/>
              </w:rPr>
            </w:pPr>
            <w:r>
              <w:rPr>
                <w:spacing w:val="-2"/>
                <w:sz w:val="20"/>
              </w:rPr>
              <w:t>GiabitEthernet0/3</w:t>
            </w:r>
          </w:p>
        </w:tc>
        <w:tc>
          <w:tcPr>
            <w:tcW w:w="1898" w:type="dxa"/>
          </w:tcPr>
          <w:p>
            <w:pPr>
              <w:pStyle w:val="TableParagraph"/>
              <w:rPr>
                <w:sz w:val="20"/>
              </w:rPr>
            </w:pPr>
            <w:r>
              <w:rPr>
                <w:spacing w:val="-2"/>
                <w:sz w:val="20"/>
              </w:rPr>
              <w:t>192.0.2.102/28</w:t>
            </w:r>
          </w:p>
        </w:tc>
        <w:tc>
          <w:tcPr>
            <w:tcW w:w="1300" w:type="dxa"/>
          </w:tcPr>
          <w:p>
            <w:pPr>
              <w:pStyle w:val="TableParagraph"/>
              <w:ind w:left="145"/>
              <w:rPr>
                <w:sz w:val="20"/>
              </w:rPr>
            </w:pPr>
            <w:r>
              <w:rPr>
                <w:spacing w:val="-4"/>
                <w:sz w:val="20"/>
              </w:rPr>
              <w:t>ISP1</w:t>
            </w:r>
          </w:p>
        </w:tc>
      </w:tr>
      <w:tr>
        <w:trPr>
          <w:trHeight w:val="476" w:hRule="atLeast"/>
        </w:trPr>
        <w:tc>
          <w:tcPr>
            <w:tcW w:w="1301" w:type="dxa"/>
          </w:tcPr>
          <w:p>
            <w:pPr>
              <w:pStyle w:val="TableParagraph"/>
              <w:rPr>
                <w:sz w:val="20"/>
              </w:rPr>
            </w:pPr>
            <w:r>
              <w:rPr>
                <w:spacing w:val="-5"/>
                <w:sz w:val="20"/>
              </w:rPr>
              <w:t>IR1</w:t>
            </w:r>
          </w:p>
        </w:tc>
        <w:tc>
          <w:tcPr>
            <w:tcW w:w="2381" w:type="dxa"/>
          </w:tcPr>
          <w:p>
            <w:pPr>
              <w:pStyle w:val="TableParagraph"/>
              <w:ind w:left="143"/>
              <w:rPr>
                <w:sz w:val="20"/>
              </w:rPr>
            </w:pPr>
            <w:r>
              <w:rPr>
                <w:spacing w:val="-2"/>
                <w:sz w:val="20"/>
              </w:rPr>
              <w:t>Loopback1</w:t>
            </w:r>
          </w:p>
        </w:tc>
        <w:tc>
          <w:tcPr>
            <w:tcW w:w="1898" w:type="dxa"/>
          </w:tcPr>
          <w:p>
            <w:pPr>
              <w:pStyle w:val="TableParagraph"/>
              <w:rPr>
                <w:sz w:val="20"/>
              </w:rPr>
            </w:pPr>
            <w:r>
              <w:rPr>
                <w:spacing w:val="-2"/>
                <w:sz w:val="20"/>
              </w:rPr>
              <w:t>10.10.0.1/32</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IR2</w:t>
            </w:r>
          </w:p>
        </w:tc>
        <w:tc>
          <w:tcPr>
            <w:tcW w:w="2381" w:type="dxa"/>
          </w:tcPr>
          <w:p>
            <w:pPr>
              <w:pStyle w:val="TableParagraph"/>
              <w:ind w:left="143"/>
              <w:rPr>
                <w:sz w:val="20"/>
              </w:rPr>
            </w:pPr>
            <w:r>
              <w:rPr>
                <w:spacing w:val="-2"/>
                <w:sz w:val="20"/>
              </w:rPr>
              <w:t>GiabitEthernet0/1</w:t>
            </w:r>
          </w:p>
        </w:tc>
        <w:tc>
          <w:tcPr>
            <w:tcW w:w="1898" w:type="dxa"/>
          </w:tcPr>
          <w:p>
            <w:pPr>
              <w:pStyle w:val="TableParagraph"/>
              <w:rPr>
                <w:sz w:val="20"/>
              </w:rPr>
            </w:pPr>
            <w:r>
              <w:rPr>
                <w:spacing w:val="-2"/>
                <w:sz w:val="20"/>
              </w:rPr>
              <w:t>10.10.0.205</w:t>
            </w:r>
          </w:p>
        </w:tc>
        <w:tc>
          <w:tcPr>
            <w:tcW w:w="1300" w:type="dxa"/>
          </w:tcPr>
          <w:p>
            <w:pPr>
              <w:pStyle w:val="TableParagraph"/>
              <w:ind w:left="145"/>
              <w:rPr>
                <w:sz w:val="20"/>
              </w:rPr>
            </w:pPr>
            <w:r>
              <w:rPr>
                <w:spacing w:val="-5"/>
                <w:sz w:val="20"/>
              </w:rPr>
              <w:t>CR3</w:t>
            </w:r>
          </w:p>
        </w:tc>
      </w:tr>
      <w:tr>
        <w:trPr>
          <w:trHeight w:val="476" w:hRule="atLeast"/>
        </w:trPr>
        <w:tc>
          <w:tcPr>
            <w:tcW w:w="1301" w:type="dxa"/>
          </w:tcPr>
          <w:p>
            <w:pPr>
              <w:pStyle w:val="TableParagraph"/>
              <w:rPr>
                <w:sz w:val="20"/>
              </w:rPr>
            </w:pPr>
            <w:r>
              <w:rPr>
                <w:spacing w:val="-5"/>
                <w:sz w:val="20"/>
              </w:rPr>
              <w:t>IR2</w:t>
            </w:r>
          </w:p>
        </w:tc>
        <w:tc>
          <w:tcPr>
            <w:tcW w:w="2381" w:type="dxa"/>
          </w:tcPr>
          <w:p>
            <w:pPr>
              <w:pStyle w:val="TableParagraph"/>
              <w:ind w:left="143"/>
              <w:rPr>
                <w:sz w:val="20"/>
              </w:rPr>
            </w:pPr>
            <w:r>
              <w:rPr>
                <w:spacing w:val="-2"/>
                <w:sz w:val="20"/>
              </w:rPr>
              <w:t>GigabitEthernet0/2</w:t>
            </w:r>
          </w:p>
        </w:tc>
        <w:tc>
          <w:tcPr>
            <w:tcW w:w="1898" w:type="dxa"/>
          </w:tcPr>
          <w:p>
            <w:pPr>
              <w:pStyle w:val="TableParagraph"/>
              <w:rPr>
                <w:sz w:val="20"/>
              </w:rPr>
            </w:pPr>
            <w:r>
              <w:rPr>
                <w:spacing w:val="-2"/>
                <w:sz w:val="20"/>
              </w:rPr>
              <w:t>10.10.0.209/30</w:t>
            </w:r>
          </w:p>
        </w:tc>
        <w:tc>
          <w:tcPr>
            <w:tcW w:w="1300" w:type="dxa"/>
          </w:tcPr>
          <w:p>
            <w:pPr>
              <w:pStyle w:val="TableParagraph"/>
              <w:ind w:left="145"/>
              <w:rPr>
                <w:sz w:val="20"/>
              </w:rPr>
            </w:pPr>
            <w:r>
              <w:rPr>
                <w:spacing w:val="-5"/>
                <w:sz w:val="20"/>
              </w:rPr>
              <w:t>CR4</w:t>
            </w:r>
          </w:p>
        </w:tc>
      </w:tr>
      <w:tr>
        <w:trPr>
          <w:trHeight w:val="479" w:hRule="atLeast"/>
        </w:trPr>
        <w:tc>
          <w:tcPr>
            <w:tcW w:w="1301" w:type="dxa"/>
          </w:tcPr>
          <w:p>
            <w:pPr>
              <w:pStyle w:val="TableParagraph"/>
              <w:spacing w:before="61"/>
              <w:rPr>
                <w:sz w:val="20"/>
              </w:rPr>
            </w:pPr>
            <w:r>
              <w:rPr>
                <w:spacing w:val="-5"/>
                <w:sz w:val="20"/>
              </w:rPr>
              <w:t>IR2</w:t>
            </w:r>
          </w:p>
        </w:tc>
        <w:tc>
          <w:tcPr>
            <w:tcW w:w="2381" w:type="dxa"/>
          </w:tcPr>
          <w:p>
            <w:pPr>
              <w:pStyle w:val="TableParagraph"/>
              <w:spacing w:before="61"/>
              <w:ind w:left="143"/>
              <w:rPr>
                <w:sz w:val="20"/>
              </w:rPr>
            </w:pPr>
            <w:r>
              <w:rPr>
                <w:spacing w:val="-2"/>
                <w:sz w:val="20"/>
              </w:rPr>
              <w:t>GiabitEthernet0/3</w:t>
            </w:r>
          </w:p>
        </w:tc>
        <w:tc>
          <w:tcPr>
            <w:tcW w:w="1898" w:type="dxa"/>
          </w:tcPr>
          <w:p>
            <w:pPr>
              <w:pStyle w:val="TableParagraph"/>
              <w:spacing w:before="61"/>
              <w:rPr>
                <w:sz w:val="20"/>
              </w:rPr>
            </w:pPr>
            <w:r>
              <w:rPr>
                <w:spacing w:val="-2"/>
                <w:sz w:val="20"/>
              </w:rPr>
              <w:t>192.0.2.202/28</w:t>
            </w:r>
          </w:p>
        </w:tc>
        <w:tc>
          <w:tcPr>
            <w:tcW w:w="1300" w:type="dxa"/>
          </w:tcPr>
          <w:p>
            <w:pPr>
              <w:pStyle w:val="TableParagraph"/>
              <w:spacing w:before="61"/>
              <w:ind w:left="145"/>
              <w:rPr>
                <w:sz w:val="20"/>
              </w:rPr>
            </w:pPr>
            <w:r>
              <w:rPr>
                <w:spacing w:val="-4"/>
                <w:sz w:val="20"/>
              </w:rPr>
              <w:t>ISP1</w:t>
            </w:r>
          </w:p>
        </w:tc>
      </w:tr>
      <w:tr>
        <w:trPr>
          <w:trHeight w:val="479" w:hRule="atLeast"/>
        </w:trPr>
        <w:tc>
          <w:tcPr>
            <w:tcW w:w="1301" w:type="dxa"/>
          </w:tcPr>
          <w:p>
            <w:pPr>
              <w:pStyle w:val="TableParagraph"/>
              <w:rPr>
                <w:sz w:val="20"/>
              </w:rPr>
            </w:pPr>
            <w:r>
              <w:rPr>
                <w:spacing w:val="-5"/>
                <w:sz w:val="20"/>
              </w:rPr>
              <w:t>IR2</w:t>
            </w:r>
          </w:p>
        </w:tc>
        <w:tc>
          <w:tcPr>
            <w:tcW w:w="2381" w:type="dxa"/>
          </w:tcPr>
          <w:p>
            <w:pPr>
              <w:pStyle w:val="TableParagraph"/>
              <w:ind w:left="143"/>
              <w:rPr>
                <w:sz w:val="20"/>
              </w:rPr>
            </w:pPr>
            <w:r>
              <w:rPr>
                <w:spacing w:val="-2"/>
                <w:sz w:val="20"/>
              </w:rPr>
              <w:t>Tunnel0</w:t>
            </w:r>
          </w:p>
        </w:tc>
        <w:tc>
          <w:tcPr>
            <w:tcW w:w="1898" w:type="dxa"/>
          </w:tcPr>
          <w:p>
            <w:pPr>
              <w:pStyle w:val="TableParagraph"/>
              <w:rPr>
                <w:sz w:val="20"/>
              </w:rPr>
            </w:pPr>
            <w:r>
              <w:rPr>
                <w:spacing w:val="-2"/>
                <w:sz w:val="20"/>
              </w:rPr>
              <w:t>172.16.100.1/24</w:t>
            </w:r>
          </w:p>
        </w:tc>
        <w:tc>
          <w:tcPr>
            <w:tcW w:w="1300" w:type="dxa"/>
          </w:tcPr>
          <w:p>
            <w:pPr>
              <w:pStyle w:val="TableParagraph"/>
              <w:ind w:left="145"/>
              <w:rPr>
                <w:sz w:val="20"/>
              </w:rPr>
            </w:pPr>
            <w:r>
              <w:rPr>
                <w:spacing w:val="-2"/>
                <w:sz w:val="20"/>
              </w:rPr>
              <w:t>BR1/BR2</w:t>
            </w:r>
          </w:p>
        </w:tc>
      </w:tr>
      <w:tr>
        <w:trPr>
          <w:trHeight w:val="476" w:hRule="atLeast"/>
        </w:trPr>
        <w:tc>
          <w:tcPr>
            <w:tcW w:w="1301" w:type="dxa"/>
          </w:tcPr>
          <w:p>
            <w:pPr>
              <w:pStyle w:val="TableParagraph"/>
              <w:rPr>
                <w:sz w:val="20"/>
              </w:rPr>
            </w:pPr>
            <w:r>
              <w:rPr>
                <w:spacing w:val="-5"/>
                <w:sz w:val="20"/>
              </w:rPr>
              <w:t>IR2</w:t>
            </w:r>
          </w:p>
        </w:tc>
        <w:tc>
          <w:tcPr>
            <w:tcW w:w="2381" w:type="dxa"/>
          </w:tcPr>
          <w:p>
            <w:pPr>
              <w:pStyle w:val="TableParagraph"/>
              <w:ind w:left="143"/>
              <w:rPr>
                <w:sz w:val="20"/>
              </w:rPr>
            </w:pPr>
            <w:r>
              <w:rPr>
                <w:spacing w:val="-2"/>
                <w:sz w:val="20"/>
              </w:rPr>
              <w:t>Loopback1</w:t>
            </w:r>
          </w:p>
        </w:tc>
        <w:tc>
          <w:tcPr>
            <w:tcW w:w="1898" w:type="dxa"/>
          </w:tcPr>
          <w:p>
            <w:pPr>
              <w:pStyle w:val="TableParagraph"/>
              <w:rPr>
                <w:sz w:val="20"/>
              </w:rPr>
            </w:pPr>
            <w:r>
              <w:rPr>
                <w:spacing w:val="-2"/>
                <w:sz w:val="20"/>
              </w:rPr>
              <w:t>10.10.0.11</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CR1</w:t>
            </w:r>
          </w:p>
        </w:tc>
        <w:tc>
          <w:tcPr>
            <w:tcW w:w="2381" w:type="dxa"/>
          </w:tcPr>
          <w:p>
            <w:pPr>
              <w:pStyle w:val="TableParagraph"/>
              <w:ind w:left="143"/>
              <w:rPr>
                <w:sz w:val="20"/>
              </w:rPr>
            </w:pPr>
            <w:r>
              <w:rPr>
                <w:spacing w:val="-2"/>
                <w:sz w:val="20"/>
              </w:rPr>
              <w:t>GiabitEthernet0/0</w:t>
            </w:r>
          </w:p>
        </w:tc>
        <w:tc>
          <w:tcPr>
            <w:tcW w:w="1898" w:type="dxa"/>
          </w:tcPr>
          <w:p>
            <w:pPr>
              <w:pStyle w:val="TableParagraph"/>
              <w:rPr>
                <w:sz w:val="20"/>
              </w:rPr>
            </w:pPr>
            <w:r>
              <w:rPr>
                <w:spacing w:val="-2"/>
                <w:sz w:val="20"/>
              </w:rPr>
              <w:t>10.10.0.113/30</w:t>
            </w:r>
          </w:p>
        </w:tc>
        <w:tc>
          <w:tcPr>
            <w:tcW w:w="1300" w:type="dxa"/>
          </w:tcPr>
          <w:p>
            <w:pPr>
              <w:pStyle w:val="TableParagraph"/>
              <w:ind w:left="145"/>
              <w:rPr>
                <w:sz w:val="20"/>
              </w:rPr>
            </w:pPr>
            <w:r>
              <w:rPr>
                <w:spacing w:val="-5"/>
                <w:sz w:val="20"/>
              </w:rPr>
              <w:t>CR2</w:t>
            </w:r>
          </w:p>
        </w:tc>
      </w:tr>
      <w:tr>
        <w:trPr>
          <w:trHeight w:val="476" w:hRule="atLeast"/>
        </w:trPr>
        <w:tc>
          <w:tcPr>
            <w:tcW w:w="1301" w:type="dxa"/>
          </w:tcPr>
          <w:p>
            <w:pPr>
              <w:pStyle w:val="TableParagraph"/>
              <w:rPr>
                <w:sz w:val="20"/>
              </w:rPr>
            </w:pPr>
            <w:r>
              <w:rPr>
                <w:spacing w:val="-5"/>
                <w:sz w:val="20"/>
              </w:rPr>
              <w:t>CR1</w:t>
            </w:r>
          </w:p>
        </w:tc>
        <w:tc>
          <w:tcPr>
            <w:tcW w:w="2381" w:type="dxa"/>
          </w:tcPr>
          <w:p>
            <w:pPr>
              <w:pStyle w:val="TableParagraph"/>
              <w:ind w:left="143"/>
              <w:rPr>
                <w:sz w:val="20"/>
              </w:rPr>
            </w:pPr>
            <w:r>
              <w:rPr>
                <w:spacing w:val="-2"/>
                <w:sz w:val="20"/>
              </w:rPr>
              <w:t>GiabitEthernet0/1</w:t>
            </w:r>
          </w:p>
        </w:tc>
        <w:tc>
          <w:tcPr>
            <w:tcW w:w="1898" w:type="dxa"/>
          </w:tcPr>
          <w:p>
            <w:pPr>
              <w:pStyle w:val="TableParagraph"/>
              <w:rPr>
                <w:sz w:val="20"/>
              </w:rPr>
            </w:pPr>
            <w:r>
              <w:rPr>
                <w:spacing w:val="-2"/>
                <w:sz w:val="20"/>
              </w:rPr>
              <w:t>10.10.0.121/30</w:t>
            </w:r>
          </w:p>
        </w:tc>
        <w:tc>
          <w:tcPr>
            <w:tcW w:w="1300" w:type="dxa"/>
          </w:tcPr>
          <w:p>
            <w:pPr>
              <w:pStyle w:val="TableParagraph"/>
              <w:ind w:left="145"/>
              <w:rPr>
                <w:sz w:val="20"/>
              </w:rPr>
            </w:pPr>
            <w:r>
              <w:rPr>
                <w:spacing w:val="-5"/>
                <w:sz w:val="20"/>
              </w:rPr>
              <w:t>DS1</w:t>
            </w:r>
          </w:p>
        </w:tc>
      </w:tr>
      <w:tr>
        <w:trPr>
          <w:trHeight w:val="479" w:hRule="atLeast"/>
        </w:trPr>
        <w:tc>
          <w:tcPr>
            <w:tcW w:w="1301" w:type="dxa"/>
          </w:tcPr>
          <w:p>
            <w:pPr>
              <w:pStyle w:val="TableParagraph"/>
              <w:rPr>
                <w:sz w:val="20"/>
              </w:rPr>
            </w:pPr>
            <w:r>
              <w:rPr>
                <w:spacing w:val="-5"/>
                <w:sz w:val="20"/>
              </w:rPr>
              <w:t>CR1</w:t>
            </w:r>
          </w:p>
        </w:tc>
        <w:tc>
          <w:tcPr>
            <w:tcW w:w="2381" w:type="dxa"/>
          </w:tcPr>
          <w:p>
            <w:pPr>
              <w:pStyle w:val="TableParagraph"/>
              <w:ind w:left="143"/>
              <w:rPr>
                <w:sz w:val="20"/>
              </w:rPr>
            </w:pPr>
            <w:r>
              <w:rPr>
                <w:spacing w:val="-2"/>
                <w:sz w:val="20"/>
              </w:rPr>
              <w:t>GigabitEthernet0/2</w:t>
            </w:r>
          </w:p>
        </w:tc>
        <w:tc>
          <w:tcPr>
            <w:tcW w:w="1898" w:type="dxa"/>
          </w:tcPr>
          <w:p>
            <w:pPr>
              <w:pStyle w:val="TableParagraph"/>
              <w:rPr>
                <w:sz w:val="20"/>
              </w:rPr>
            </w:pPr>
            <w:r>
              <w:rPr>
                <w:spacing w:val="-2"/>
                <w:sz w:val="20"/>
              </w:rPr>
              <w:t>10.10.0.125/30</w:t>
            </w:r>
          </w:p>
        </w:tc>
        <w:tc>
          <w:tcPr>
            <w:tcW w:w="1300" w:type="dxa"/>
          </w:tcPr>
          <w:p>
            <w:pPr>
              <w:pStyle w:val="TableParagraph"/>
              <w:ind w:left="145"/>
              <w:rPr>
                <w:sz w:val="20"/>
              </w:rPr>
            </w:pPr>
            <w:r>
              <w:rPr>
                <w:spacing w:val="-5"/>
                <w:sz w:val="20"/>
              </w:rPr>
              <w:t>DS2</w:t>
            </w:r>
          </w:p>
        </w:tc>
      </w:tr>
      <w:tr>
        <w:trPr>
          <w:trHeight w:val="477" w:hRule="atLeast"/>
        </w:trPr>
        <w:tc>
          <w:tcPr>
            <w:tcW w:w="1301" w:type="dxa"/>
          </w:tcPr>
          <w:p>
            <w:pPr>
              <w:pStyle w:val="TableParagraph"/>
              <w:spacing w:before="59"/>
              <w:rPr>
                <w:sz w:val="20"/>
              </w:rPr>
            </w:pPr>
            <w:r>
              <w:rPr>
                <w:spacing w:val="-5"/>
                <w:sz w:val="20"/>
              </w:rPr>
              <w:t>CR1</w:t>
            </w:r>
          </w:p>
        </w:tc>
        <w:tc>
          <w:tcPr>
            <w:tcW w:w="2381" w:type="dxa"/>
          </w:tcPr>
          <w:p>
            <w:pPr>
              <w:pStyle w:val="TableParagraph"/>
              <w:spacing w:before="59"/>
              <w:ind w:left="143"/>
              <w:rPr>
                <w:sz w:val="20"/>
              </w:rPr>
            </w:pPr>
            <w:r>
              <w:rPr>
                <w:spacing w:val="-2"/>
                <w:sz w:val="20"/>
              </w:rPr>
              <w:t>GiabitEthernet0/3</w:t>
            </w:r>
          </w:p>
        </w:tc>
        <w:tc>
          <w:tcPr>
            <w:tcW w:w="1898" w:type="dxa"/>
          </w:tcPr>
          <w:p>
            <w:pPr>
              <w:pStyle w:val="TableParagraph"/>
              <w:spacing w:before="59"/>
              <w:rPr>
                <w:sz w:val="20"/>
              </w:rPr>
            </w:pPr>
            <w:r>
              <w:rPr>
                <w:spacing w:val="-2"/>
                <w:sz w:val="20"/>
              </w:rPr>
              <w:t>10.10.0.106/30</w:t>
            </w:r>
          </w:p>
        </w:tc>
        <w:tc>
          <w:tcPr>
            <w:tcW w:w="1300" w:type="dxa"/>
          </w:tcPr>
          <w:p>
            <w:pPr>
              <w:pStyle w:val="TableParagraph"/>
              <w:spacing w:before="59"/>
              <w:ind w:left="145"/>
              <w:rPr>
                <w:sz w:val="20"/>
              </w:rPr>
            </w:pPr>
            <w:r>
              <w:rPr>
                <w:spacing w:val="-5"/>
                <w:sz w:val="20"/>
              </w:rPr>
              <w:t>IR1</w:t>
            </w:r>
          </w:p>
        </w:tc>
      </w:tr>
      <w:tr>
        <w:trPr>
          <w:trHeight w:val="479" w:hRule="atLeast"/>
        </w:trPr>
        <w:tc>
          <w:tcPr>
            <w:tcW w:w="1301" w:type="dxa"/>
          </w:tcPr>
          <w:p>
            <w:pPr>
              <w:pStyle w:val="TableParagraph"/>
              <w:rPr>
                <w:sz w:val="20"/>
              </w:rPr>
            </w:pPr>
            <w:r>
              <w:rPr>
                <w:spacing w:val="-5"/>
                <w:sz w:val="20"/>
              </w:rPr>
              <w:t>CR1</w:t>
            </w:r>
          </w:p>
        </w:tc>
        <w:tc>
          <w:tcPr>
            <w:tcW w:w="2381" w:type="dxa"/>
          </w:tcPr>
          <w:p>
            <w:pPr>
              <w:pStyle w:val="TableParagraph"/>
              <w:ind w:left="143"/>
              <w:rPr>
                <w:sz w:val="20"/>
              </w:rPr>
            </w:pPr>
            <w:r>
              <w:rPr>
                <w:spacing w:val="-2"/>
                <w:sz w:val="20"/>
              </w:rPr>
              <w:t>GigabitEthernet0/4</w:t>
            </w:r>
          </w:p>
        </w:tc>
        <w:tc>
          <w:tcPr>
            <w:tcW w:w="1898" w:type="dxa"/>
          </w:tcPr>
          <w:p>
            <w:pPr>
              <w:pStyle w:val="TableParagraph"/>
              <w:rPr>
                <w:sz w:val="20"/>
              </w:rPr>
            </w:pPr>
            <w:r>
              <w:rPr>
                <w:spacing w:val="-2"/>
                <w:sz w:val="20"/>
              </w:rPr>
              <w:t>10.10.0.117/30</w:t>
            </w:r>
          </w:p>
        </w:tc>
        <w:tc>
          <w:tcPr>
            <w:tcW w:w="1300" w:type="dxa"/>
          </w:tcPr>
          <w:p>
            <w:pPr>
              <w:pStyle w:val="TableParagraph"/>
              <w:ind w:left="145"/>
              <w:rPr>
                <w:sz w:val="20"/>
              </w:rPr>
            </w:pPr>
            <w:r>
              <w:rPr>
                <w:spacing w:val="-5"/>
                <w:sz w:val="20"/>
              </w:rPr>
              <w:t>CR4</w:t>
            </w:r>
          </w:p>
        </w:tc>
      </w:tr>
      <w:tr>
        <w:trPr>
          <w:trHeight w:val="479" w:hRule="atLeast"/>
        </w:trPr>
        <w:tc>
          <w:tcPr>
            <w:tcW w:w="1301" w:type="dxa"/>
          </w:tcPr>
          <w:p>
            <w:pPr>
              <w:pStyle w:val="TableParagraph"/>
              <w:rPr>
                <w:sz w:val="20"/>
              </w:rPr>
            </w:pPr>
            <w:r>
              <w:rPr>
                <w:spacing w:val="-5"/>
                <w:sz w:val="20"/>
              </w:rPr>
              <w:t>CR1</w:t>
            </w:r>
          </w:p>
        </w:tc>
        <w:tc>
          <w:tcPr>
            <w:tcW w:w="2381" w:type="dxa"/>
          </w:tcPr>
          <w:p>
            <w:pPr>
              <w:pStyle w:val="TableParagraph"/>
              <w:ind w:left="143"/>
              <w:rPr>
                <w:sz w:val="20"/>
              </w:rPr>
            </w:pPr>
            <w:r>
              <w:rPr>
                <w:spacing w:val="-2"/>
                <w:sz w:val="20"/>
              </w:rPr>
              <w:t>Loopback1</w:t>
            </w:r>
          </w:p>
        </w:tc>
        <w:tc>
          <w:tcPr>
            <w:tcW w:w="1898" w:type="dxa"/>
          </w:tcPr>
          <w:p>
            <w:pPr>
              <w:pStyle w:val="TableParagraph"/>
              <w:rPr>
                <w:sz w:val="20"/>
              </w:rPr>
            </w:pPr>
            <w:r>
              <w:rPr>
                <w:spacing w:val="-2"/>
                <w:sz w:val="20"/>
              </w:rPr>
              <w:t>10.10.0.2 là một IP address 32 bit.</w:t>
            </w:r>
          </w:p>
        </w:tc>
        <w:tc>
          <w:tcPr>
            <w:tcW w:w="1300" w:type="dxa"/>
          </w:tcPr>
          <w:p>
            <w:pPr>
              <w:pStyle w:val="TableParagraph"/>
              <w:ind w:left="145"/>
              <w:rPr>
                <w:sz w:val="20"/>
              </w:rPr>
            </w:pPr>
            <w:r>
              <w:rPr>
                <w:spacing w:val="-5"/>
                <w:sz w:val="20"/>
              </w:rPr>
              <w:t>N/A</w:t>
            </w:r>
          </w:p>
        </w:tc>
      </w:tr>
      <w:tr>
        <w:trPr>
          <w:trHeight w:val="476" w:hRule="atLeast"/>
        </w:trPr>
        <w:tc>
          <w:tcPr>
            <w:tcW w:w="1301" w:type="dxa"/>
          </w:tcPr>
          <w:p>
            <w:pPr>
              <w:pStyle w:val="TableParagraph"/>
              <w:rPr>
                <w:sz w:val="20"/>
              </w:rPr>
            </w:pPr>
            <w:r>
              <w:rPr>
                <w:spacing w:val="-5"/>
                <w:sz w:val="20"/>
              </w:rPr>
              <w:t>CR2</w:t>
            </w:r>
          </w:p>
        </w:tc>
        <w:tc>
          <w:tcPr>
            <w:tcW w:w="2381" w:type="dxa"/>
          </w:tcPr>
          <w:p>
            <w:pPr>
              <w:pStyle w:val="TableParagraph"/>
              <w:ind w:left="143"/>
              <w:rPr>
                <w:sz w:val="20"/>
              </w:rPr>
            </w:pPr>
            <w:r>
              <w:rPr>
                <w:spacing w:val="-2"/>
                <w:sz w:val="20"/>
              </w:rPr>
              <w:t>GiabitEthernet0/0</w:t>
            </w:r>
          </w:p>
        </w:tc>
        <w:tc>
          <w:tcPr>
            <w:tcW w:w="1898" w:type="dxa"/>
          </w:tcPr>
          <w:p>
            <w:pPr>
              <w:pStyle w:val="TableParagraph"/>
              <w:rPr>
                <w:sz w:val="20"/>
              </w:rPr>
            </w:pPr>
            <w:r>
              <w:rPr>
                <w:spacing w:val="-2"/>
                <w:sz w:val="20"/>
              </w:rPr>
              <w:t>10.10.0.114/30</w:t>
            </w:r>
          </w:p>
        </w:tc>
        <w:tc>
          <w:tcPr>
            <w:tcW w:w="1300" w:type="dxa"/>
          </w:tcPr>
          <w:p>
            <w:pPr>
              <w:pStyle w:val="TableParagraph"/>
              <w:ind w:left="145"/>
              <w:rPr>
                <w:sz w:val="20"/>
              </w:rPr>
            </w:pPr>
            <w:r>
              <w:rPr>
                <w:spacing w:val="-5"/>
                <w:sz w:val="20"/>
              </w:rPr>
              <w:t>CR1</w:t>
            </w:r>
          </w:p>
        </w:tc>
      </w:tr>
      <w:tr>
        <w:trPr>
          <w:trHeight w:val="479" w:hRule="atLeast"/>
        </w:trPr>
        <w:tc>
          <w:tcPr>
            <w:tcW w:w="1301" w:type="dxa"/>
          </w:tcPr>
          <w:p>
            <w:pPr>
              <w:pStyle w:val="TableParagraph"/>
              <w:rPr>
                <w:sz w:val="20"/>
              </w:rPr>
            </w:pPr>
            <w:r>
              <w:rPr>
                <w:spacing w:val="-5"/>
                <w:sz w:val="20"/>
              </w:rPr>
              <w:t>CR2</w:t>
            </w:r>
          </w:p>
        </w:tc>
        <w:tc>
          <w:tcPr>
            <w:tcW w:w="2381" w:type="dxa"/>
          </w:tcPr>
          <w:p>
            <w:pPr>
              <w:pStyle w:val="TableParagraph"/>
              <w:ind w:left="143"/>
              <w:rPr>
                <w:sz w:val="20"/>
              </w:rPr>
            </w:pPr>
            <w:r>
              <w:rPr>
                <w:spacing w:val="-2"/>
                <w:sz w:val="20"/>
              </w:rPr>
              <w:t>GiabitEthernet0/1</w:t>
            </w:r>
          </w:p>
        </w:tc>
        <w:tc>
          <w:tcPr>
            <w:tcW w:w="1898" w:type="dxa"/>
          </w:tcPr>
          <w:p>
            <w:pPr>
              <w:pStyle w:val="TableParagraph"/>
              <w:rPr>
                <w:sz w:val="20"/>
              </w:rPr>
            </w:pPr>
            <w:r>
              <w:rPr>
                <w:spacing w:val="-2"/>
                <w:sz w:val="20"/>
              </w:rPr>
              <w:t>10.10.0.129/30</w:t>
            </w:r>
          </w:p>
        </w:tc>
        <w:tc>
          <w:tcPr>
            <w:tcW w:w="1300" w:type="dxa"/>
          </w:tcPr>
          <w:p>
            <w:pPr>
              <w:pStyle w:val="TableParagraph"/>
              <w:ind w:left="145"/>
              <w:rPr>
                <w:sz w:val="20"/>
              </w:rPr>
            </w:pPr>
            <w:r>
              <w:rPr>
                <w:spacing w:val="-5"/>
                <w:sz w:val="20"/>
              </w:rPr>
              <w:t>DS1</w:t>
            </w:r>
          </w:p>
        </w:tc>
      </w:tr>
      <w:tr>
        <w:trPr>
          <w:trHeight w:val="476" w:hRule="atLeast"/>
        </w:trPr>
        <w:tc>
          <w:tcPr>
            <w:tcW w:w="1301" w:type="dxa"/>
          </w:tcPr>
          <w:p>
            <w:pPr>
              <w:pStyle w:val="TableParagraph"/>
              <w:rPr>
                <w:sz w:val="20"/>
              </w:rPr>
            </w:pPr>
            <w:r>
              <w:rPr>
                <w:spacing w:val="-5"/>
                <w:sz w:val="20"/>
              </w:rPr>
              <w:t>CR2</w:t>
            </w:r>
          </w:p>
        </w:tc>
        <w:tc>
          <w:tcPr>
            <w:tcW w:w="2381" w:type="dxa"/>
          </w:tcPr>
          <w:p>
            <w:pPr>
              <w:pStyle w:val="TableParagraph"/>
              <w:ind w:left="143"/>
              <w:rPr>
                <w:sz w:val="20"/>
              </w:rPr>
            </w:pPr>
            <w:r>
              <w:rPr>
                <w:spacing w:val="-2"/>
                <w:sz w:val="20"/>
              </w:rPr>
              <w:t>GigabitEthernet0/2</w:t>
            </w:r>
          </w:p>
        </w:tc>
        <w:tc>
          <w:tcPr>
            <w:tcW w:w="1898" w:type="dxa"/>
          </w:tcPr>
          <w:p>
            <w:pPr>
              <w:pStyle w:val="TableParagraph"/>
              <w:rPr>
                <w:sz w:val="20"/>
              </w:rPr>
            </w:pPr>
            <w:r>
              <w:rPr>
                <w:spacing w:val="-2"/>
                <w:sz w:val="20"/>
              </w:rPr>
              <w:t>10.10.0.133/30</w:t>
            </w:r>
          </w:p>
        </w:tc>
        <w:tc>
          <w:tcPr>
            <w:tcW w:w="1300" w:type="dxa"/>
          </w:tcPr>
          <w:p>
            <w:pPr>
              <w:pStyle w:val="TableParagraph"/>
              <w:ind w:left="145"/>
              <w:rPr>
                <w:sz w:val="20"/>
              </w:rPr>
            </w:pPr>
            <w:r>
              <w:rPr>
                <w:spacing w:val="-5"/>
                <w:sz w:val="20"/>
              </w:rPr>
              <w:t>DS2</w:t>
            </w:r>
          </w:p>
        </w:tc>
      </w:tr>
      <w:tr>
        <w:trPr>
          <w:trHeight w:val="479" w:hRule="atLeast"/>
        </w:trPr>
        <w:tc>
          <w:tcPr>
            <w:tcW w:w="1301" w:type="dxa"/>
          </w:tcPr>
          <w:p>
            <w:pPr>
              <w:pStyle w:val="TableParagraph"/>
              <w:rPr>
                <w:sz w:val="20"/>
              </w:rPr>
            </w:pPr>
            <w:r>
              <w:rPr>
                <w:spacing w:val="-5"/>
                <w:sz w:val="20"/>
              </w:rPr>
              <w:t>CR2</w:t>
            </w:r>
          </w:p>
        </w:tc>
        <w:tc>
          <w:tcPr>
            <w:tcW w:w="2381" w:type="dxa"/>
          </w:tcPr>
          <w:p>
            <w:pPr>
              <w:pStyle w:val="TableParagraph"/>
              <w:ind w:left="143"/>
              <w:rPr>
                <w:sz w:val="20"/>
              </w:rPr>
            </w:pPr>
            <w:r>
              <w:rPr>
                <w:spacing w:val="-2"/>
                <w:sz w:val="20"/>
              </w:rPr>
              <w:t>GiabitEthernet0/3</w:t>
            </w:r>
          </w:p>
        </w:tc>
        <w:tc>
          <w:tcPr>
            <w:tcW w:w="1898" w:type="dxa"/>
          </w:tcPr>
          <w:p>
            <w:pPr>
              <w:pStyle w:val="TableParagraph"/>
              <w:rPr>
                <w:sz w:val="20"/>
              </w:rPr>
            </w:pPr>
            <w:r>
              <w:rPr>
                <w:spacing w:val="-2"/>
                <w:sz w:val="20"/>
              </w:rPr>
              <w:t>10.10.0.110/30</w:t>
            </w:r>
          </w:p>
        </w:tc>
        <w:tc>
          <w:tcPr>
            <w:tcW w:w="1300" w:type="dxa"/>
          </w:tcPr>
          <w:p>
            <w:pPr>
              <w:pStyle w:val="TableParagraph"/>
              <w:ind w:left="145"/>
              <w:rPr>
                <w:sz w:val="20"/>
              </w:rPr>
            </w:pPr>
            <w:r>
              <w:rPr>
                <w:spacing w:val="-5"/>
                <w:sz w:val="20"/>
              </w:rPr>
              <w:t>IR1</w:t>
            </w:r>
          </w:p>
        </w:tc>
      </w:tr>
      <w:tr>
        <w:trPr>
          <w:trHeight w:val="477" w:hRule="atLeast"/>
        </w:trPr>
        <w:tc>
          <w:tcPr>
            <w:tcW w:w="1301" w:type="dxa"/>
          </w:tcPr>
          <w:p>
            <w:pPr>
              <w:pStyle w:val="TableParagraph"/>
              <w:rPr>
                <w:sz w:val="20"/>
              </w:rPr>
            </w:pPr>
            <w:r>
              <w:rPr>
                <w:spacing w:val="-5"/>
                <w:sz w:val="20"/>
              </w:rPr>
              <w:t>CR2</w:t>
            </w:r>
          </w:p>
        </w:tc>
        <w:tc>
          <w:tcPr>
            <w:tcW w:w="2381" w:type="dxa"/>
          </w:tcPr>
          <w:p>
            <w:pPr>
              <w:pStyle w:val="TableParagraph"/>
              <w:ind w:left="143"/>
              <w:rPr>
                <w:sz w:val="20"/>
              </w:rPr>
            </w:pPr>
            <w:r>
              <w:rPr>
                <w:spacing w:val="-2"/>
                <w:sz w:val="20"/>
              </w:rPr>
              <w:t>GigabitEthernet0/4</w:t>
            </w:r>
          </w:p>
        </w:tc>
        <w:tc>
          <w:tcPr>
            <w:tcW w:w="1898" w:type="dxa"/>
          </w:tcPr>
          <w:p>
            <w:pPr>
              <w:pStyle w:val="TableParagraph"/>
              <w:rPr>
                <w:sz w:val="20"/>
              </w:rPr>
            </w:pPr>
            <w:r>
              <w:rPr>
                <w:spacing w:val="-2"/>
                <w:sz w:val="20"/>
              </w:rPr>
              <w:t>10.10.0.137/30</w:t>
            </w:r>
          </w:p>
        </w:tc>
        <w:tc>
          <w:tcPr>
            <w:tcW w:w="1300" w:type="dxa"/>
          </w:tcPr>
          <w:p>
            <w:pPr>
              <w:pStyle w:val="TableParagraph"/>
              <w:ind w:left="145"/>
              <w:rPr>
                <w:sz w:val="20"/>
              </w:rPr>
            </w:pPr>
            <w:r>
              <w:rPr>
                <w:spacing w:val="-5"/>
                <w:sz w:val="20"/>
              </w:rPr>
              <w:t>CR3</w:t>
            </w:r>
          </w:p>
        </w:tc>
      </w:tr>
      <w:tr>
        <w:trPr>
          <w:trHeight w:val="479" w:hRule="atLeast"/>
        </w:trPr>
        <w:tc>
          <w:tcPr>
            <w:tcW w:w="1301" w:type="dxa"/>
          </w:tcPr>
          <w:p>
            <w:pPr>
              <w:pStyle w:val="TableParagraph"/>
              <w:rPr>
                <w:sz w:val="20"/>
              </w:rPr>
            </w:pPr>
            <w:r>
              <w:rPr>
                <w:spacing w:val="-5"/>
                <w:sz w:val="20"/>
              </w:rPr>
              <w:t>CR2</w:t>
            </w:r>
          </w:p>
        </w:tc>
        <w:tc>
          <w:tcPr>
            <w:tcW w:w="2381" w:type="dxa"/>
          </w:tcPr>
          <w:p>
            <w:pPr>
              <w:pStyle w:val="TableParagraph"/>
              <w:ind w:left="143"/>
              <w:rPr>
                <w:sz w:val="20"/>
              </w:rPr>
            </w:pPr>
            <w:r>
              <w:rPr>
                <w:spacing w:val="-2"/>
                <w:sz w:val="20"/>
              </w:rPr>
              <w:t>Loopback1</w:t>
            </w:r>
          </w:p>
        </w:tc>
        <w:tc>
          <w:tcPr>
            <w:tcW w:w="1898" w:type="dxa"/>
          </w:tcPr>
          <w:p>
            <w:pPr>
              <w:pStyle w:val="TableParagraph"/>
              <w:rPr>
                <w:sz w:val="20"/>
              </w:rPr>
            </w:pPr>
            <w:r>
              <w:rPr>
                <w:spacing w:val="-2"/>
                <w:sz w:val="20"/>
              </w:rPr>
              <w:t>10.10.0.3/32</w:t>
            </w:r>
          </w:p>
        </w:tc>
        <w:tc>
          <w:tcPr>
            <w:tcW w:w="1300" w:type="dxa"/>
          </w:tcPr>
          <w:p>
            <w:pPr>
              <w:pStyle w:val="TableParagraph"/>
              <w:ind w:left="145"/>
              <w:rPr>
                <w:sz w:val="20"/>
              </w:rPr>
            </w:pPr>
            <w:r>
              <w:rPr>
                <w:spacing w:val="-5"/>
                <w:sz w:val="20"/>
              </w:rPr>
              <w:t>N/A</w:t>
            </w:r>
          </w:p>
        </w:tc>
      </w:tr>
      <w:tr>
        <w:trPr>
          <w:trHeight w:val="476" w:hRule="atLeast"/>
        </w:trPr>
        <w:tc>
          <w:tcPr>
            <w:tcW w:w="1301" w:type="dxa"/>
          </w:tcPr>
          <w:p>
            <w:pPr>
              <w:pStyle w:val="TableParagraph"/>
              <w:rPr>
                <w:sz w:val="20"/>
              </w:rPr>
            </w:pPr>
            <w:r>
              <w:rPr>
                <w:spacing w:val="-5"/>
                <w:sz w:val="20"/>
              </w:rPr>
              <w:t>CR3</w:t>
            </w:r>
          </w:p>
        </w:tc>
        <w:tc>
          <w:tcPr>
            <w:tcW w:w="2381" w:type="dxa"/>
          </w:tcPr>
          <w:p>
            <w:pPr>
              <w:pStyle w:val="TableParagraph"/>
              <w:ind w:left="143"/>
              <w:rPr>
                <w:sz w:val="20"/>
              </w:rPr>
            </w:pPr>
            <w:r>
              <w:rPr>
                <w:spacing w:val="-2"/>
                <w:sz w:val="20"/>
              </w:rPr>
              <w:t>GiabitEthernet0/0</w:t>
            </w:r>
          </w:p>
        </w:tc>
        <w:tc>
          <w:tcPr>
            <w:tcW w:w="1898" w:type="dxa"/>
          </w:tcPr>
          <w:p>
            <w:pPr>
              <w:pStyle w:val="TableParagraph"/>
              <w:rPr>
                <w:sz w:val="20"/>
              </w:rPr>
            </w:pPr>
            <w:r>
              <w:rPr>
                <w:spacing w:val="-2"/>
                <w:sz w:val="20"/>
              </w:rPr>
              <w:t>10.10.0.213</w:t>
            </w:r>
          </w:p>
        </w:tc>
        <w:tc>
          <w:tcPr>
            <w:tcW w:w="1300" w:type="dxa"/>
          </w:tcPr>
          <w:p>
            <w:pPr>
              <w:pStyle w:val="TableParagraph"/>
              <w:ind w:left="145"/>
              <w:rPr>
                <w:sz w:val="20"/>
              </w:rPr>
            </w:pPr>
            <w:r>
              <w:rPr>
                <w:spacing w:val="-5"/>
                <w:sz w:val="20"/>
              </w:rPr>
              <w:t>CR4</w:t>
            </w:r>
          </w:p>
        </w:tc>
      </w:tr>
      <w:tr>
        <w:trPr>
          <w:trHeight w:val="479" w:hRule="atLeast"/>
        </w:trPr>
        <w:tc>
          <w:tcPr>
            <w:tcW w:w="1301" w:type="dxa"/>
          </w:tcPr>
          <w:p>
            <w:pPr>
              <w:pStyle w:val="TableParagraph"/>
              <w:spacing w:before="61"/>
              <w:rPr>
                <w:sz w:val="20"/>
              </w:rPr>
            </w:pPr>
            <w:r>
              <w:rPr>
                <w:spacing w:val="-5"/>
                <w:sz w:val="20"/>
              </w:rPr>
              <w:t>CR3</w:t>
            </w:r>
          </w:p>
        </w:tc>
        <w:tc>
          <w:tcPr>
            <w:tcW w:w="2381" w:type="dxa"/>
          </w:tcPr>
          <w:p>
            <w:pPr>
              <w:pStyle w:val="TableParagraph"/>
              <w:spacing w:before="61"/>
              <w:ind w:left="143"/>
              <w:rPr>
                <w:sz w:val="20"/>
              </w:rPr>
            </w:pPr>
            <w:r>
              <w:rPr>
                <w:spacing w:val="-2"/>
                <w:sz w:val="20"/>
              </w:rPr>
              <w:t>GiabitEthernet0/1</w:t>
            </w:r>
          </w:p>
        </w:tc>
        <w:tc>
          <w:tcPr>
            <w:tcW w:w="1898" w:type="dxa"/>
          </w:tcPr>
          <w:p>
            <w:pPr>
              <w:pStyle w:val="TableParagraph"/>
              <w:spacing w:before="61"/>
              <w:rPr>
                <w:sz w:val="20"/>
              </w:rPr>
            </w:pPr>
            <w:r>
              <w:rPr>
                <w:spacing w:val="-2"/>
                <w:sz w:val="20"/>
              </w:rPr>
              <w:t>10.10.0.221</w:t>
            </w:r>
          </w:p>
        </w:tc>
        <w:tc>
          <w:tcPr>
            <w:tcW w:w="1300" w:type="dxa"/>
          </w:tcPr>
          <w:p>
            <w:pPr>
              <w:pStyle w:val="TableParagraph"/>
              <w:spacing w:before="61"/>
              <w:ind w:left="145"/>
              <w:rPr>
                <w:sz w:val="20"/>
              </w:rPr>
            </w:pPr>
            <w:r>
              <w:rPr>
                <w:spacing w:val="-5"/>
                <w:sz w:val="20"/>
              </w:rPr>
              <w:t>DS3</w:t>
            </w:r>
          </w:p>
        </w:tc>
      </w:tr>
      <w:tr>
        <w:trPr>
          <w:trHeight w:val="479" w:hRule="atLeast"/>
        </w:trPr>
        <w:tc>
          <w:tcPr>
            <w:tcW w:w="1301" w:type="dxa"/>
          </w:tcPr>
          <w:p>
            <w:pPr>
              <w:pStyle w:val="TableParagraph"/>
              <w:rPr>
                <w:sz w:val="20"/>
              </w:rPr>
            </w:pPr>
            <w:r>
              <w:rPr>
                <w:spacing w:val="-5"/>
                <w:sz w:val="20"/>
              </w:rPr>
              <w:t>CR3</w:t>
            </w:r>
          </w:p>
        </w:tc>
        <w:tc>
          <w:tcPr>
            <w:tcW w:w="2381" w:type="dxa"/>
          </w:tcPr>
          <w:p>
            <w:pPr>
              <w:pStyle w:val="TableParagraph"/>
              <w:ind w:left="143"/>
              <w:rPr>
                <w:sz w:val="20"/>
              </w:rPr>
            </w:pPr>
            <w:r>
              <w:rPr>
                <w:spacing w:val="-2"/>
                <w:sz w:val="20"/>
              </w:rPr>
              <w:t>GigabitEthernet0/2</w:t>
            </w:r>
          </w:p>
        </w:tc>
        <w:tc>
          <w:tcPr>
            <w:tcW w:w="1898" w:type="dxa"/>
          </w:tcPr>
          <w:p>
            <w:pPr>
              <w:pStyle w:val="TableParagraph"/>
              <w:rPr>
                <w:sz w:val="20"/>
              </w:rPr>
            </w:pPr>
            <w:r>
              <w:rPr>
                <w:spacing w:val="-2"/>
                <w:sz w:val="20"/>
              </w:rPr>
              <w:t>10.10.0.225/30</w:t>
            </w:r>
          </w:p>
        </w:tc>
        <w:tc>
          <w:tcPr>
            <w:tcW w:w="1300" w:type="dxa"/>
          </w:tcPr>
          <w:p>
            <w:pPr>
              <w:pStyle w:val="TableParagraph"/>
              <w:ind w:left="145"/>
              <w:rPr>
                <w:sz w:val="20"/>
              </w:rPr>
            </w:pPr>
            <w:r>
              <w:rPr>
                <w:spacing w:val="-5"/>
                <w:sz w:val="20"/>
              </w:rPr>
              <w:t>DS4</w:t>
            </w:r>
          </w:p>
        </w:tc>
      </w:tr>
    </w:tbl>
    <w:p>
      <w:pPr>
        <w:pStyle w:val="TableParagraph"/>
        <w:spacing w:after="0"/>
        <w:rPr>
          <w:sz w:val="20"/>
        </w:rPr>
        <w:sectPr>
          <w:headerReference w:type="default" r:id="rId25"/>
          <w:footerReference w:type="default" r:id="rId26"/>
          <w:pgSz w:w="11910" w:h="16840"/>
          <w:pgMar w:header="1134" w:footer="1093" w:top="2000" w:bottom="1280" w:left="992" w:right="1133"/>
        </w:sectPr>
      </w:pPr>
    </w:p>
    <w:p>
      <w:pPr>
        <w:pStyle w:val="BodyText"/>
        <w:spacing w:before="4"/>
      </w:pPr>
    </w:p>
    <w:tbl>
      <w:tblPr>
        <w:tblW w:w="0" w:type="auto"/>
        <w:jc w:val="left"/>
        <w:tblInd w:w="160" w:type="dxa"/>
        <w:tblBorders>
          <w:top w:val="single" w:sz="8" w:space="0" w:color="003A5C"/>
          <w:left w:val="single" w:sz="8" w:space="0" w:color="003A5C"/>
          <w:bottom w:val="single" w:sz="8" w:space="0" w:color="003A5C"/>
          <w:right w:val="single" w:sz="8" w:space="0" w:color="003A5C"/>
          <w:insideH w:val="single" w:sz="8" w:space="0" w:color="003A5C"/>
          <w:insideV w:val="single" w:sz="8" w:space="0" w:color="003A5C"/>
        </w:tblBorders>
        <w:tblLayout w:type="fixed"/>
        <w:tblCellMar>
          <w:top w:w="0" w:type="dxa"/>
          <w:left w:w="0" w:type="dxa"/>
          <w:bottom w:w="0" w:type="dxa"/>
          <w:right w:w="0" w:type="dxa"/>
        </w:tblCellMar>
        <w:tblLook w:val="01E0"/>
      </w:tblPr>
      <w:tblGrid>
        <w:gridCol w:w="1301"/>
        <w:gridCol w:w="2381"/>
        <w:gridCol w:w="1898"/>
        <w:gridCol w:w="1300"/>
      </w:tblGrid>
      <w:tr>
        <w:trPr>
          <w:trHeight w:val="508" w:hRule="atLeast"/>
        </w:trPr>
        <w:tc>
          <w:tcPr>
            <w:tcW w:w="1301" w:type="dxa"/>
            <w:tcBorders>
              <w:top w:val="nil"/>
              <w:bottom w:val="nil"/>
            </w:tcBorders>
            <w:shd w:val="clear" w:color="auto" w:fill="003A5C"/>
          </w:tcPr>
          <w:p>
            <w:pPr>
              <w:pStyle w:val="TableParagraph"/>
              <w:spacing w:before="78"/>
              <w:rPr>
                <w:b/>
                <w:sz w:val="20"/>
              </w:rPr>
            </w:pPr>
            <w:r>
              <w:rPr>
                <w:b/>
                <w:color w:val="FFFFFF"/>
                <w:spacing w:val="-2"/>
                <w:sz w:val="20"/>
              </w:rPr>
              <w:t>DEVICE</w:t>
              <w:br/>
              <w:br/>
              <w:t>This is a technical term that means a machine or instrument that is used to perform a specific task.</w:t>
            </w:r>
          </w:p>
        </w:tc>
        <w:tc>
          <w:tcPr>
            <w:tcW w:w="2381" w:type="dxa"/>
            <w:tcBorders>
              <w:top w:val="nil"/>
              <w:bottom w:val="nil"/>
            </w:tcBorders>
            <w:shd w:val="clear" w:color="auto" w:fill="003A5C"/>
          </w:tcPr>
          <w:p>
            <w:pPr>
              <w:pStyle w:val="TableParagraph"/>
              <w:spacing w:before="78"/>
              <w:ind w:left="143"/>
              <w:rPr>
                <w:b/>
                <w:sz w:val="20"/>
              </w:rPr>
            </w:pPr>
            <w:r>
              <w:rPr>
                <w:b/>
                <w:color w:val="FFFFFF"/>
                <w:spacing w:val="-2"/>
                <w:sz w:val="20"/>
              </w:rPr>
              <w:t>Interface is a software interface that provides a human-computer interaction.</w:t>
            </w:r>
          </w:p>
        </w:tc>
        <w:tc>
          <w:tcPr>
            <w:tcW w:w="1898" w:type="dxa"/>
            <w:tcBorders>
              <w:top w:val="nil"/>
              <w:bottom w:val="nil"/>
            </w:tcBorders>
            <w:shd w:val="clear" w:color="auto" w:fill="003A5C"/>
          </w:tcPr>
          <w:p>
            <w:pPr>
              <w:pStyle w:val="TableParagraph"/>
              <w:spacing w:before="78"/>
              <w:rPr>
                <w:b/>
                <w:sz w:val="20"/>
              </w:rPr>
            </w:pPr>
            <w:r>
              <w:rPr>
                <w:b/>
                <w:color w:val="FFFFFF"/>
                <w:sz w:val="20"/>
              </w:rPr>
              <w:t>Trong văn bản, "IPV4 ADDRESS" có nghĩa là địa chỉ IP v4.</w:t>
            </w:r>
            <w:r>
              <w:rPr>
                <w:b/>
                <w:color w:val="FFFFFF"/>
                <w:spacing w:val="-7"/>
                <w:sz w:val="20"/>
              </w:rPr>
            </w:r>
            <w:r>
              <w:rPr>
                <w:b/>
                <w:color w:val="FFFFFF"/>
                <w:spacing w:val="-2"/>
                <w:sz w:val="20"/>
              </w:rPr>
            </w:r>
          </w:p>
        </w:tc>
        <w:tc>
          <w:tcPr>
            <w:tcW w:w="1300" w:type="dxa"/>
            <w:tcBorders>
              <w:top w:val="nil"/>
              <w:bottom w:val="nil"/>
            </w:tcBorders>
            <w:shd w:val="clear" w:color="auto" w:fill="003A5C"/>
          </w:tcPr>
          <w:p>
            <w:pPr>
              <w:pStyle w:val="TableParagraph"/>
              <w:spacing w:before="78"/>
              <w:ind w:left="145"/>
              <w:rPr>
                <w:b/>
                <w:sz w:val="20"/>
              </w:rPr>
            </w:pPr>
            <w:r>
              <w:rPr>
                <w:b/>
                <w:color w:val="FFFFFF"/>
                <w:spacing w:val="-2"/>
                <w:sz w:val="20"/>
              </w:rPr>
              <w:t>NEIGHBOR</w:t>
            </w:r>
          </w:p>
        </w:tc>
      </w:tr>
      <w:tr>
        <w:trPr>
          <w:trHeight w:val="467" w:hRule="atLeast"/>
        </w:trPr>
        <w:tc>
          <w:tcPr>
            <w:tcW w:w="1301" w:type="dxa"/>
            <w:tcBorders>
              <w:top w:val="nil"/>
            </w:tcBorders>
          </w:tcPr>
          <w:p>
            <w:pPr>
              <w:pStyle w:val="TableParagraph"/>
              <w:spacing w:before="49"/>
              <w:rPr>
                <w:sz w:val="20"/>
              </w:rPr>
            </w:pPr>
            <w:r>
              <w:rPr>
                <w:spacing w:val="-5"/>
                <w:sz w:val="20"/>
              </w:rPr>
              <w:t>CR3</w:t>
            </w:r>
          </w:p>
        </w:tc>
        <w:tc>
          <w:tcPr>
            <w:tcW w:w="2381" w:type="dxa"/>
          </w:tcPr>
          <w:p>
            <w:pPr>
              <w:pStyle w:val="TableParagraph"/>
              <w:spacing w:before="49"/>
              <w:ind w:left="143"/>
              <w:rPr>
                <w:sz w:val="20"/>
              </w:rPr>
            </w:pPr>
            <w:r>
              <w:rPr>
                <w:spacing w:val="-2"/>
                <w:sz w:val="20"/>
              </w:rPr>
              <w:t>GiabitEthernet0/3</w:t>
            </w:r>
          </w:p>
        </w:tc>
        <w:tc>
          <w:tcPr>
            <w:tcW w:w="1898" w:type="dxa"/>
            <w:tcBorders>
              <w:top w:val="nil"/>
            </w:tcBorders>
          </w:tcPr>
          <w:p>
            <w:pPr>
              <w:pStyle w:val="TableParagraph"/>
              <w:spacing w:before="49"/>
              <w:rPr>
                <w:sz w:val="20"/>
              </w:rPr>
            </w:pPr>
            <w:r>
              <w:rPr>
                <w:spacing w:val="-2"/>
                <w:sz w:val="20"/>
              </w:rPr>
              <w:t>10.10.0.206/30</w:t>
            </w:r>
          </w:p>
        </w:tc>
        <w:tc>
          <w:tcPr>
            <w:tcW w:w="1300" w:type="dxa"/>
          </w:tcPr>
          <w:p>
            <w:pPr>
              <w:pStyle w:val="TableParagraph"/>
              <w:spacing w:before="49"/>
              <w:ind w:left="145"/>
              <w:rPr>
                <w:sz w:val="20"/>
              </w:rPr>
            </w:pPr>
            <w:r>
              <w:rPr>
                <w:spacing w:val="-5"/>
                <w:sz w:val="20"/>
              </w:rPr>
              <w:t>IR2</w:t>
            </w:r>
          </w:p>
        </w:tc>
      </w:tr>
      <w:tr>
        <w:trPr>
          <w:trHeight w:val="479" w:hRule="atLeast"/>
        </w:trPr>
        <w:tc>
          <w:tcPr>
            <w:tcW w:w="1301" w:type="dxa"/>
          </w:tcPr>
          <w:p>
            <w:pPr>
              <w:pStyle w:val="TableParagraph"/>
              <w:rPr>
                <w:sz w:val="20"/>
              </w:rPr>
            </w:pPr>
            <w:r>
              <w:rPr>
                <w:spacing w:val="-5"/>
                <w:sz w:val="20"/>
              </w:rPr>
              <w:t>CR3</w:t>
            </w:r>
          </w:p>
        </w:tc>
        <w:tc>
          <w:tcPr>
            <w:tcW w:w="2381" w:type="dxa"/>
          </w:tcPr>
          <w:p>
            <w:pPr>
              <w:pStyle w:val="TableParagraph"/>
              <w:ind w:left="143"/>
              <w:rPr>
                <w:sz w:val="20"/>
              </w:rPr>
            </w:pPr>
            <w:r>
              <w:rPr>
                <w:spacing w:val="-2"/>
                <w:sz w:val="20"/>
              </w:rPr>
              <w:t>GigabitEthernet0/4</w:t>
            </w:r>
          </w:p>
        </w:tc>
        <w:tc>
          <w:tcPr>
            <w:tcW w:w="1898" w:type="dxa"/>
          </w:tcPr>
          <w:p>
            <w:pPr>
              <w:pStyle w:val="TableParagraph"/>
              <w:rPr>
                <w:sz w:val="20"/>
              </w:rPr>
            </w:pPr>
            <w:r>
              <w:rPr>
                <w:spacing w:val="-2"/>
                <w:sz w:val="20"/>
              </w:rPr>
              <w:t>10.10.0.138/30</w:t>
            </w:r>
          </w:p>
        </w:tc>
        <w:tc>
          <w:tcPr>
            <w:tcW w:w="1300" w:type="dxa"/>
          </w:tcPr>
          <w:p>
            <w:pPr>
              <w:pStyle w:val="TableParagraph"/>
              <w:ind w:left="145"/>
              <w:rPr>
                <w:sz w:val="20"/>
              </w:rPr>
            </w:pPr>
            <w:r>
              <w:rPr>
                <w:spacing w:val="-5"/>
                <w:sz w:val="20"/>
              </w:rPr>
              <w:t>CR2</w:t>
            </w:r>
          </w:p>
        </w:tc>
      </w:tr>
      <w:tr>
        <w:trPr>
          <w:trHeight w:val="476" w:hRule="atLeast"/>
        </w:trPr>
        <w:tc>
          <w:tcPr>
            <w:tcW w:w="1301" w:type="dxa"/>
          </w:tcPr>
          <w:p>
            <w:pPr>
              <w:pStyle w:val="TableParagraph"/>
              <w:rPr>
                <w:sz w:val="20"/>
              </w:rPr>
            </w:pPr>
            <w:r>
              <w:rPr>
                <w:spacing w:val="-5"/>
                <w:sz w:val="20"/>
              </w:rPr>
              <w:t>CR3</w:t>
            </w:r>
          </w:p>
        </w:tc>
        <w:tc>
          <w:tcPr>
            <w:tcW w:w="2381" w:type="dxa"/>
          </w:tcPr>
          <w:p>
            <w:pPr>
              <w:pStyle w:val="TableParagraph"/>
              <w:ind w:left="143"/>
              <w:rPr>
                <w:sz w:val="20"/>
              </w:rPr>
            </w:pPr>
            <w:r>
              <w:rPr>
                <w:spacing w:val="-2"/>
                <w:sz w:val="20"/>
              </w:rPr>
              <w:t>Loopback1</w:t>
            </w:r>
          </w:p>
        </w:tc>
        <w:tc>
          <w:tcPr>
            <w:tcW w:w="1898" w:type="dxa"/>
          </w:tcPr>
          <w:p>
            <w:pPr>
              <w:pStyle w:val="TableParagraph"/>
              <w:rPr>
                <w:sz w:val="20"/>
              </w:rPr>
            </w:pPr>
            <w:r>
              <w:rPr>
                <w:spacing w:val="-2"/>
                <w:sz w:val="20"/>
              </w:rPr>
              <w:t>10.10.0.12/32</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CR4</w:t>
            </w:r>
          </w:p>
        </w:tc>
        <w:tc>
          <w:tcPr>
            <w:tcW w:w="2381" w:type="dxa"/>
          </w:tcPr>
          <w:p>
            <w:pPr>
              <w:pStyle w:val="TableParagraph"/>
              <w:ind w:left="143"/>
              <w:rPr>
                <w:sz w:val="20"/>
              </w:rPr>
            </w:pPr>
            <w:r>
              <w:rPr>
                <w:spacing w:val="-2"/>
                <w:sz w:val="20"/>
              </w:rPr>
              <w:t>GiabitEthernet0/0</w:t>
            </w:r>
          </w:p>
        </w:tc>
        <w:tc>
          <w:tcPr>
            <w:tcW w:w="1898" w:type="dxa"/>
          </w:tcPr>
          <w:p>
            <w:pPr>
              <w:pStyle w:val="TableParagraph"/>
              <w:rPr>
                <w:sz w:val="20"/>
              </w:rPr>
            </w:pPr>
            <w:r>
              <w:rPr>
                <w:spacing w:val="-2"/>
                <w:sz w:val="20"/>
              </w:rPr>
              <w:t>10.10.0.214/30</w:t>
            </w:r>
          </w:p>
        </w:tc>
        <w:tc>
          <w:tcPr>
            <w:tcW w:w="1300" w:type="dxa"/>
          </w:tcPr>
          <w:p>
            <w:pPr>
              <w:pStyle w:val="TableParagraph"/>
              <w:ind w:left="145"/>
              <w:rPr>
                <w:sz w:val="20"/>
              </w:rPr>
            </w:pPr>
            <w:r>
              <w:rPr>
                <w:spacing w:val="-5"/>
                <w:sz w:val="20"/>
              </w:rPr>
              <w:t>CR3</w:t>
            </w:r>
          </w:p>
        </w:tc>
      </w:tr>
      <w:tr>
        <w:trPr>
          <w:trHeight w:val="476" w:hRule="atLeast"/>
        </w:trPr>
        <w:tc>
          <w:tcPr>
            <w:tcW w:w="1301" w:type="dxa"/>
          </w:tcPr>
          <w:p>
            <w:pPr>
              <w:pStyle w:val="TableParagraph"/>
              <w:rPr>
                <w:sz w:val="20"/>
              </w:rPr>
            </w:pPr>
            <w:r>
              <w:rPr>
                <w:spacing w:val="-5"/>
                <w:sz w:val="20"/>
              </w:rPr>
              <w:t>CR4</w:t>
            </w:r>
          </w:p>
        </w:tc>
        <w:tc>
          <w:tcPr>
            <w:tcW w:w="2381" w:type="dxa"/>
          </w:tcPr>
          <w:p>
            <w:pPr>
              <w:pStyle w:val="TableParagraph"/>
              <w:ind w:left="143"/>
              <w:rPr>
                <w:sz w:val="20"/>
              </w:rPr>
            </w:pPr>
            <w:r>
              <w:rPr>
                <w:spacing w:val="-2"/>
                <w:sz w:val="20"/>
              </w:rPr>
              <w:t>GiabitEthernet0/1</w:t>
            </w:r>
          </w:p>
        </w:tc>
        <w:tc>
          <w:tcPr>
            <w:tcW w:w="1898" w:type="dxa"/>
          </w:tcPr>
          <w:p>
            <w:pPr>
              <w:pStyle w:val="TableParagraph"/>
              <w:rPr>
                <w:sz w:val="20"/>
              </w:rPr>
            </w:pPr>
            <w:r>
              <w:rPr>
                <w:spacing w:val="-2"/>
                <w:sz w:val="20"/>
              </w:rPr>
              <w:t>10.10.0.229/30</w:t>
            </w:r>
          </w:p>
        </w:tc>
        <w:tc>
          <w:tcPr>
            <w:tcW w:w="1300" w:type="dxa"/>
          </w:tcPr>
          <w:p>
            <w:pPr>
              <w:pStyle w:val="TableParagraph"/>
              <w:ind w:left="145"/>
              <w:rPr>
                <w:sz w:val="20"/>
              </w:rPr>
            </w:pPr>
            <w:r>
              <w:rPr>
                <w:spacing w:val="-5"/>
                <w:sz w:val="20"/>
              </w:rPr>
              <w:t>DS3</w:t>
            </w:r>
          </w:p>
        </w:tc>
      </w:tr>
      <w:tr>
        <w:trPr>
          <w:trHeight w:val="479" w:hRule="atLeast"/>
        </w:trPr>
        <w:tc>
          <w:tcPr>
            <w:tcW w:w="1301" w:type="dxa"/>
          </w:tcPr>
          <w:p>
            <w:pPr>
              <w:pStyle w:val="TableParagraph"/>
              <w:rPr>
                <w:sz w:val="20"/>
              </w:rPr>
            </w:pPr>
            <w:r>
              <w:rPr>
                <w:spacing w:val="-5"/>
                <w:sz w:val="20"/>
              </w:rPr>
              <w:t>CR4</w:t>
            </w:r>
          </w:p>
        </w:tc>
        <w:tc>
          <w:tcPr>
            <w:tcW w:w="2381" w:type="dxa"/>
          </w:tcPr>
          <w:p>
            <w:pPr>
              <w:pStyle w:val="TableParagraph"/>
              <w:ind w:left="143"/>
              <w:rPr>
                <w:sz w:val="20"/>
              </w:rPr>
            </w:pPr>
            <w:r>
              <w:rPr>
                <w:spacing w:val="-2"/>
                <w:sz w:val="20"/>
              </w:rPr>
              <w:t>GigabitEthernet0/2</w:t>
            </w:r>
          </w:p>
        </w:tc>
        <w:tc>
          <w:tcPr>
            <w:tcW w:w="1898" w:type="dxa"/>
          </w:tcPr>
          <w:p>
            <w:pPr>
              <w:pStyle w:val="TableParagraph"/>
              <w:rPr>
                <w:sz w:val="20"/>
              </w:rPr>
            </w:pPr>
            <w:r>
              <w:rPr>
                <w:spacing w:val="-2"/>
                <w:sz w:val="20"/>
              </w:rPr>
              <w:t>10.10.0.233/30</w:t>
            </w:r>
          </w:p>
        </w:tc>
        <w:tc>
          <w:tcPr>
            <w:tcW w:w="1300" w:type="dxa"/>
          </w:tcPr>
          <w:p>
            <w:pPr>
              <w:pStyle w:val="TableParagraph"/>
              <w:ind w:left="145"/>
              <w:rPr>
                <w:sz w:val="20"/>
              </w:rPr>
            </w:pPr>
            <w:r>
              <w:rPr>
                <w:spacing w:val="-5"/>
                <w:sz w:val="20"/>
              </w:rPr>
              <w:t>DS4</w:t>
            </w:r>
          </w:p>
        </w:tc>
      </w:tr>
      <w:tr>
        <w:trPr>
          <w:trHeight w:val="476" w:hRule="atLeast"/>
        </w:trPr>
        <w:tc>
          <w:tcPr>
            <w:tcW w:w="1301" w:type="dxa"/>
          </w:tcPr>
          <w:p>
            <w:pPr>
              <w:pStyle w:val="TableParagraph"/>
              <w:rPr>
                <w:sz w:val="20"/>
              </w:rPr>
            </w:pPr>
            <w:r>
              <w:rPr>
                <w:spacing w:val="-5"/>
                <w:sz w:val="20"/>
              </w:rPr>
              <w:t>CR4</w:t>
            </w:r>
          </w:p>
        </w:tc>
        <w:tc>
          <w:tcPr>
            <w:tcW w:w="2381" w:type="dxa"/>
          </w:tcPr>
          <w:p>
            <w:pPr>
              <w:pStyle w:val="TableParagraph"/>
              <w:ind w:left="143"/>
              <w:rPr>
                <w:sz w:val="20"/>
              </w:rPr>
            </w:pPr>
            <w:r>
              <w:rPr>
                <w:spacing w:val="-2"/>
                <w:sz w:val="20"/>
              </w:rPr>
              <w:t>GiabitEthernet0/3</w:t>
            </w:r>
          </w:p>
        </w:tc>
        <w:tc>
          <w:tcPr>
            <w:tcW w:w="1898" w:type="dxa"/>
          </w:tcPr>
          <w:p>
            <w:pPr>
              <w:pStyle w:val="TableParagraph"/>
              <w:rPr>
                <w:sz w:val="20"/>
              </w:rPr>
            </w:pPr>
            <w:r>
              <w:rPr>
                <w:spacing w:val="-2"/>
                <w:sz w:val="20"/>
              </w:rPr>
              <w:t>10.10.0.210/30</w:t>
            </w:r>
          </w:p>
        </w:tc>
        <w:tc>
          <w:tcPr>
            <w:tcW w:w="1300" w:type="dxa"/>
          </w:tcPr>
          <w:p>
            <w:pPr>
              <w:pStyle w:val="TableParagraph"/>
              <w:ind w:left="145"/>
              <w:rPr>
                <w:sz w:val="20"/>
              </w:rPr>
            </w:pPr>
            <w:r>
              <w:rPr>
                <w:spacing w:val="-5"/>
                <w:sz w:val="20"/>
              </w:rPr>
              <w:t>IR2</w:t>
            </w:r>
          </w:p>
        </w:tc>
      </w:tr>
      <w:tr>
        <w:trPr>
          <w:trHeight w:val="479" w:hRule="atLeast"/>
        </w:trPr>
        <w:tc>
          <w:tcPr>
            <w:tcW w:w="1301" w:type="dxa"/>
          </w:tcPr>
          <w:p>
            <w:pPr>
              <w:pStyle w:val="TableParagraph"/>
              <w:spacing w:before="61"/>
              <w:rPr>
                <w:sz w:val="20"/>
              </w:rPr>
            </w:pPr>
            <w:r>
              <w:rPr>
                <w:spacing w:val="-5"/>
                <w:sz w:val="20"/>
              </w:rPr>
              <w:t>CR4</w:t>
            </w:r>
          </w:p>
        </w:tc>
        <w:tc>
          <w:tcPr>
            <w:tcW w:w="2381" w:type="dxa"/>
          </w:tcPr>
          <w:p>
            <w:pPr>
              <w:pStyle w:val="TableParagraph"/>
              <w:spacing w:before="61"/>
              <w:ind w:left="143"/>
              <w:rPr>
                <w:sz w:val="20"/>
              </w:rPr>
            </w:pPr>
            <w:r>
              <w:rPr>
                <w:spacing w:val="-2"/>
                <w:sz w:val="20"/>
              </w:rPr>
              <w:t>GigabitEthernet0/4</w:t>
            </w:r>
          </w:p>
        </w:tc>
        <w:tc>
          <w:tcPr>
            <w:tcW w:w="1898" w:type="dxa"/>
          </w:tcPr>
          <w:p>
            <w:pPr>
              <w:pStyle w:val="TableParagraph"/>
              <w:spacing w:before="61"/>
              <w:rPr>
                <w:sz w:val="20"/>
              </w:rPr>
            </w:pPr>
            <w:r>
              <w:rPr>
                <w:spacing w:val="-2"/>
                <w:sz w:val="20"/>
              </w:rPr>
              <w:t>10.10.0.118/30</w:t>
            </w:r>
          </w:p>
        </w:tc>
        <w:tc>
          <w:tcPr>
            <w:tcW w:w="1300" w:type="dxa"/>
          </w:tcPr>
          <w:p>
            <w:pPr>
              <w:pStyle w:val="TableParagraph"/>
              <w:spacing w:before="61"/>
              <w:ind w:left="145"/>
              <w:rPr>
                <w:sz w:val="20"/>
              </w:rPr>
            </w:pPr>
            <w:r>
              <w:rPr>
                <w:spacing w:val="-5"/>
                <w:sz w:val="20"/>
              </w:rPr>
              <w:t>CR1</w:t>
            </w:r>
          </w:p>
        </w:tc>
      </w:tr>
      <w:tr>
        <w:trPr>
          <w:trHeight w:val="479" w:hRule="atLeast"/>
        </w:trPr>
        <w:tc>
          <w:tcPr>
            <w:tcW w:w="1301" w:type="dxa"/>
          </w:tcPr>
          <w:p>
            <w:pPr>
              <w:pStyle w:val="TableParagraph"/>
              <w:rPr>
                <w:sz w:val="20"/>
              </w:rPr>
            </w:pPr>
            <w:r>
              <w:rPr>
                <w:spacing w:val="-5"/>
                <w:sz w:val="20"/>
              </w:rPr>
              <w:t>CR4</w:t>
            </w:r>
          </w:p>
        </w:tc>
        <w:tc>
          <w:tcPr>
            <w:tcW w:w="2381" w:type="dxa"/>
          </w:tcPr>
          <w:p>
            <w:pPr>
              <w:pStyle w:val="TableParagraph"/>
              <w:ind w:left="143"/>
              <w:rPr>
                <w:sz w:val="20"/>
              </w:rPr>
            </w:pPr>
            <w:r>
              <w:rPr>
                <w:spacing w:val="-2"/>
                <w:sz w:val="20"/>
              </w:rPr>
              <w:t>Loopback1</w:t>
            </w:r>
          </w:p>
        </w:tc>
        <w:tc>
          <w:tcPr>
            <w:tcW w:w="1898" w:type="dxa"/>
          </w:tcPr>
          <w:p>
            <w:pPr>
              <w:pStyle w:val="TableParagraph"/>
              <w:rPr>
                <w:sz w:val="20"/>
              </w:rPr>
            </w:pPr>
            <w:r>
              <w:rPr>
                <w:spacing w:val="-2"/>
                <w:sz w:val="20"/>
              </w:rPr>
              <w:t>10.10.0.13</w:t>
            </w:r>
          </w:p>
        </w:tc>
        <w:tc>
          <w:tcPr>
            <w:tcW w:w="1300" w:type="dxa"/>
          </w:tcPr>
          <w:p>
            <w:pPr>
              <w:pStyle w:val="TableParagraph"/>
              <w:ind w:left="145"/>
              <w:rPr>
                <w:sz w:val="20"/>
              </w:rPr>
            </w:pPr>
            <w:r>
              <w:rPr>
                <w:spacing w:val="-5"/>
                <w:sz w:val="20"/>
              </w:rPr>
              <w:t>N/A</w:t>
            </w:r>
          </w:p>
        </w:tc>
      </w:tr>
      <w:tr>
        <w:trPr>
          <w:trHeight w:val="476" w:hRule="atLeast"/>
        </w:trPr>
        <w:tc>
          <w:tcPr>
            <w:tcW w:w="1301" w:type="dxa"/>
          </w:tcPr>
          <w:p>
            <w:pPr>
              <w:pStyle w:val="TableParagraph"/>
              <w:rPr>
                <w:sz w:val="20"/>
              </w:rPr>
            </w:pPr>
            <w:r>
              <w:rPr>
                <w:spacing w:val="-5"/>
                <w:sz w:val="20"/>
              </w:rPr>
              <w:t>DS1</w:t>
            </w:r>
          </w:p>
        </w:tc>
        <w:tc>
          <w:tcPr>
            <w:tcW w:w="2381" w:type="dxa"/>
          </w:tcPr>
          <w:p>
            <w:pPr>
              <w:pStyle w:val="TableParagraph"/>
              <w:ind w:left="143"/>
              <w:rPr>
                <w:sz w:val="20"/>
              </w:rPr>
            </w:pPr>
            <w:r>
              <w:rPr>
                <w:spacing w:val="-2"/>
                <w:sz w:val="20"/>
              </w:rPr>
              <w:t>GiabitEthernet0/0</w:t>
            </w:r>
          </w:p>
        </w:tc>
        <w:tc>
          <w:tcPr>
            <w:tcW w:w="1898" w:type="dxa"/>
          </w:tcPr>
          <w:p>
            <w:pPr>
              <w:pStyle w:val="TableParagraph"/>
              <w:rPr>
                <w:sz w:val="20"/>
              </w:rPr>
            </w:pPr>
            <w:r>
              <w:rPr>
                <w:spacing w:val="-2"/>
                <w:sz w:val="20"/>
              </w:rPr>
              <w:t>10.10.0.122/30</w:t>
            </w:r>
          </w:p>
        </w:tc>
        <w:tc>
          <w:tcPr>
            <w:tcW w:w="1300" w:type="dxa"/>
          </w:tcPr>
          <w:p>
            <w:pPr>
              <w:pStyle w:val="TableParagraph"/>
              <w:ind w:left="145"/>
              <w:rPr>
                <w:sz w:val="20"/>
              </w:rPr>
            </w:pPr>
            <w:r>
              <w:rPr>
                <w:spacing w:val="-5"/>
                <w:sz w:val="20"/>
              </w:rPr>
              <w:t>CR1</w:t>
            </w:r>
          </w:p>
        </w:tc>
      </w:tr>
      <w:tr>
        <w:trPr>
          <w:trHeight w:val="479" w:hRule="atLeast"/>
        </w:trPr>
        <w:tc>
          <w:tcPr>
            <w:tcW w:w="1301" w:type="dxa"/>
          </w:tcPr>
          <w:p>
            <w:pPr>
              <w:pStyle w:val="TableParagraph"/>
              <w:rPr>
                <w:sz w:val="20"/>
              </w:rPr>
            </w:pPr>
            <w:r>
              <w:rPr>
                <w:spacing w:val="-5"/>
                <w:sz w:val="20"/>
              </w:rPr>
              <w:t>DS1</w:t>
            </w:r>
          </w:p>
        </w:tc>
        <w:tc>
          <w:tcPr>
            <w:tcW w:w="2381" w:type="dxa"/>
          </w:tcPr>
          <w:p>
            <w:pPr>
              <w:pStyle w:val="TableParagraph"/>
              <w:ind w:left="143"/>
              <w:rPr>
                <w:sz w:val="20"/>
              </w:rPr>
            </w:pPr>
            <w:r>
              <w:rPr>
                <w:spacing w:val="-2"/>
                <w:sz w:val="20"/>
              </w:rPr>
              <w:t>GiabitEthernet0/1</w:t>
            </w:r>
          </w:p>
        </w:tc>
        <w:tc>
          <w:tcPr>
            <w:tcW w:w="1898" w:type="dxa"/>
          </w:tcPr>
          <w:p>
            <w:pPr>
              <w:pStyle w:val="TableParagraph"/>
              <w:rPr>
                <w:sz w:val="20"/>
              </w:rPr>
            </w:pPr>
            <w:r>
              <w:rPr>
                <w:spacing w:val="-2"/>
                <w:sz w:val="20"/>
              </w:rPr>
              <w:t>10.10.0.130/30</w:t>
            </w:r>
          </w:p>
        </w:tc>
        <w:tc>
          <w:tcPr>
            <w:tcW w:w="1300" w:type="dxa"/>
          </w:tcPr>
          <w:p>
            <w:pPr>
              <w:pStyle w:val="TableParagraph"/>
              <w:ind w:left="145"/>
              <w:rPr>
                <w:sz w:val="20"/>
              </w:rPr>
            </w:pPr>
            <w:r>
              <w:rPr>
                <w:spacing w:val="-5"/>
                <w:sz w:val="20"/>
              </w:rPr>
              <w:t>CR2</w:t>
            </w:r>
          </w:p>
        </w:tc>
      </w:tr>
      <w:tr>
        <w:trPr>
          <w:trHeight w:val="476" w:hRule="atLeast"/>
        </w:trPr>
        <w:tc>
          <w:tcPr>
            <w:tcW w:w="1301" w:type="dxa"/>
          </w:tcPr>
          <w:p>
            <w:pPr>
              <w:pStyle w:val="TableParagraph"/>
              <w:rPr>
                <w:sz w:val="20"/>
              </w:rPr>
            </w:pPr>
            <w:r>
              <w:rPr>
                <w:spacing w:val="-5"/>
                <w:sz w:val="20"/>
              </w:rPr>
              <w:t>DS1</w:t>
            </w:r>
          </w:p>
        </w:tc>
        <w:tc>
          <w:tcPr>
            <w:tcW w:w="2381" w:type="dxa"/>
          </w:tcPr>
          <w:p>
            <w:pPr>
              <w:pStyle w:val="TableParagraph"/>
              <w:ind w:left="143"/>
              <w:rPr>
                <w:sz w:val="20"/>
              </w:rPr>
            </w:pPr>
            <w:r>
              <w:rPr>
                <w:spacing w:val="-2"/>
                <w:sz w:val="20"/>
              </w:rPr>
              <w:t>Loopback1</w:t>
            </w:r>
          </w:p>
        </w:tc>
        <w:tc>
          <w:tcPr>
            <w:tcW w:w="1898" w:type="dxa"/>
          </w:tcPr>
          <w:p>
            <w:pPr>
              <w:pStyle w:val="TableParagraph"/>
              <w:rPr>
                <w:sz w:val="20"/>
              </w:rPr>
            </w:pPr>
            <w:r>
              <w:rPr>
                <w:spacing w:val="-2"/>
                <w:sz w:val="20"/>
              </w:rPr>
              <w:t>10.10.0.4/32</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DS1</w:t>
            </w:r>
          </w:p>
        </w:tc>
        <w:tc>
          <w:tcPr>
            <w:tcW w:w="2381" w:type="dxa"/>
          </w:tcPr>
          <w:p>
            <w:pPr>
              <w:pStyle w:val="TableParagraph"/>
              <w:ind w:left="143"/>
              <w:rPr>
                <w:sz w:val="20"/>
              </w:rPr>
            </w:pPr>
            <w:r>
              <w:rPr>
                <w:spacing w:val="-2"/>
                <w:sz w:val="20"/>
              </w:rPr>
              <w:t>Vlan 100</w:t>
            </w:r>
          </w:p>
        </w:tc>
        <w:tc>
          <w:tcPr>
            <w:tcW w:w="1898" w:type="dxa"/>
          </w:tcPr>
          <w:p>
            <w:pPr>
              <w:pStyle w:val="TableParagraph"/>
              <w:rPr>
                <w:sz w:val="20"/>
              </w:rPr>
            </w:pPr>
            <w:r>
              <w:rPr>
                <w:spacing w:val="-2"/>
                <w:sz w:val="20"/>
              </w:rPr>
              <w:t>10.10.100.11/24</w:t>
            </w:r>
          </w:p>
        </w:tc>
        <w:tc>
          <w:tcPr>
            <w:tcW w:w="1300" w:type="dxa"/>
          </w:tcPr>
          <w:p>
            <w:pPr>
              <w:pStyle w:val="TableParagraph"/>
              <w:ind w:left="145"/>
              <w:rPr>
                <w:sz w:val="20"/>
              </w:rPr>
            </w:pPr>
            <w:r>
              <w:rPr>
                <w:spacing w:val="-5"/>
                <w:sz w:val="20"/>
              </w:rPr>
              <w:t>N/A</w:t>
            </w:r>
          </w:p>
        </w:tc>
      </w:tr>
      <w:tr>
        <w:trPr>
          <w:trHeight w:val="477" w:hRule="atLeast"/>
        </w:trPr>
        <w:tc>
          <w:tcPr>
            <w:tcW w:w="1301" w:type="dxa"/>
          </w:tcPr>
          <w:p>
            <w:pPr>
              <w:pStyle w:val="TableParagraph"/>
              <w:spacing w:before="59"/>
              <w:rPr>
                <w:sz w:val="20"/>
              </w:rPr>
            </w:pPr>
            <w:r>
              <w:rPr>
                <w:spacing w:val="-5"/>
                <w:sz w:val="20"/>
              </w:rPr>
              <w:t>DS1</w:t>
            </w:r>
          </w:p>
        </w:tc>
        <w:tc>
          <w:tcPr>
            <w:tcW w:w="2381" w:type="dxa"/>
          </w:tcPr>
          <w:p>
            <w:pPr>
              <w:pStyle w:val="TableParagraph"/>
              <w:spacing w:before="59"/>
              <w:ind w:left="143"/>
              <w:rPr>
                <w:sz w:val="20"/>
              </w:rPr>
            </w:pPr>
            <w:r>
              <w:rPr>
                <w:spacing w:val="-2"/>
                <w:sz w:val="20"/>
              </w:rPr>
              <w:t>Vlan101</w:t>
            </w:r>
          </w:p>
        </w:tc>
        <w:tc>
          <w:tcPr>
            <w:tcW w:w="1898" w:type="dxa"/>
          </w:tcPr>
          <w:p>
            <w:pPr>
              <w:pStyle w:val="TableParagraph"/>
              <w:spacing w:before="59"/>
              <w:rPr>
                <w:sz w:val="20"/>
              </w:rPr>
            </w:pPr>
            <w:r>
              <w:rPr>
                <w:spacing w:val="-2"/>
                <w:sz w:val="20"/>
              </w:rPr>
              <w:t>10.10.101.11</w:t>
            </w:r>
          </w:p>
        </w:tc>
        <w:tc>
          <w:tcPr>
            <w:tcW w:w="1300" w:type="dxa"/>
          </w:tcPr>
          <w:p>
            <w:pPr>
              <w:pStyle w:val="TableParagraph"/>
              <w:spacing w:before="59"/>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DS1</w:t>
            </w:r>
          </w:p>
        </w:tc>
        <w:tc>
          <w:tcPr>
            <w:tcW w:w="2381" w:type="dxa"/>
          </w:tcPr>
          <w:p>
            <w:pPr>
              <w:pStyle w:val="TableParagraph"/>
              <w:ind w:left="143"/>
              <w:rPr>
                <w:sz w:val="20"/>
              </w:rPr>
            </w:pPr>
            <w:r>
              <w:rPr>
                <w:spacing w:val="-2"/>
                <w:sz w:val="20"/>
              </w:rPr>
              <w:t>Vlan 102</w:t>
            </w:r>
          </w:p>
        </w:tc>
        <w:tc>
          <w:tcPr>
            <w:tcW w:w="1898" w:type="dxa"/>
          </w:tcPr>
          <w:p>
            <w:pPr>
              <w:pStyle w:val="TableParagraph"/>
              <w:rPr>
                <w:sz w:val="20"/>
              </w:rPr>
            </w:pPr>
            <w:r>
              <w:rPr>
                <w:spacing w:val="-2"/>
                <w:sz w:val="20"/>
              </w:rPr>
              <w:t>10.10.102.11</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DS1</w:t>
            </w:r>
          </w:p>
        </w:tc>
        <w:tc>
          <w:tcPr>
            <w:tcW w:w="2381" w:type="dxa"/>
          </w:tcPr>
          <w:p>
            <w:pPr>
              <w:pStyle w:val="TableParagraph"/>
              <w:ind w:left="143"/>
              <w:rPr>
                <w:sz w:val="20"/>
              </w:rPr>
            </w:pPr>
            <w:r>
              <w:rPr>
                <w:spacing w:val="-2"/>
                <w:sz w:val="20"/>
              </w:rPr>
              <w:t>Vlan 103</w:t>
            </w:r>
          </w:p>
        </w:tc>
        <w:tc>
          <w:tcPr>
            <w:tcW w:w="1898" w:type="dxa"/>
          </w:tcPr>
          <w:p>
            <w:pPr>
              <w:pStyle w:val="TableParagraph"/>
              <w:rPr>
                <w:sz w:val="20"/>
              </w:rPr>
            </w:pPr>
            <w:r>
              <w:rPr>
                <w:spacing w:val="-2"/>
                <w:sz w:val="20"/>
              </w:rPr>
              <w:t>10.10.103.11</w:t>
            </w:r>
          </w:p>
        </w:tc>
        <w:tc>
          <w:tcPr>
            <w:tcW w:w="1300" w:type="dxa"/>
          </w:tcPr>
          <w:p>
            <w:pPr>
              <w:pStyle w:val="TableParagraph"/>
              <w:ind w:left="145"/>
              <w:rPr>
                <w:sz w:val="20"/>
              </w:rPr>
            </w:pPr>
            <w:r>
              <w:rPr>
                <w:spacing w:val="-5"/>
                <w:sz w:val="20"/>
              </w:rPr>
              <w:t>N/A</w:t>
            </w:r>
          </w:p>
        </w:tc>
      </w:tr>
      <w:tr>
        <w:trPr>
          <w:trHeight w:val="476" w:hRule="atLeast"/>
        </w:trPr>
        <w:tc>
          <w:tcPr>
            <w:tcW w:w="1301" w:type="dxa"/>
          </w:tcPr>
          <w:p>
            <w:pPr>
              <w:pStyle w:val="TableParagraph"/>
              <w:rPr>
                <w:sz w:val="20"/>
              </w:rPr>
            </w:pPr>
            <w:r>
              <w:rPr>
                <w:spacing w:val="-5"/>
                <w:sz w:val="20"/>
              </w:rPr>
              <w:t>DS1</w:t>
            </w:r>
          </w:p>
        </w:tc>
        <w:tc>
          <w:tcPr>
            <w:tcW w:w="2381" w:type="dxa"/>
          </w:tcPr>
          <w:p>
            <w:pPr>
              <w:pStyle w:val="TableParagraph"/>
              <w:ind w:left="143"/>
              <w:rPr>
                <w:sz w:val="20"/>
              </w:rPr>
            </w:pPr>
            <w:r>
              <w:rPr>
                <w:spacing w:val="-2"/>
                <w:sz w:val="20"/>
              </w:rPr>
              <w:t>Vlan999</w:t>
            </w:r>
          </w:p>
        </w:tc>
        <w:tc>
          <w:tcPr>
            <w:tcW w:w="1898" w:type="dxa"/>
          </w:tcPr>
          <w:p>
            <w:pPr>
              <w:pStyle w:val="TableParagraph"/>
              <w:rPr>
                <w:sz w:val="20"/>
              </w:rPr>
            </w:pPr>
            <w:r>
              <w:rPr>
                <w:spacing w:val="-2"/>
                <w:sz w:val="20"/>
              </w:rPr>
              <w:t>10.10.0.141</w:t>
            </w:r>
          </w:p>
        </w:tc>
        <w:tc>
          <w:tcPr>
            <w:tcW w:w="1300" w:type="dxa"/>
          </w:tcPr>
          <w:p>
            <w:pPr>
              <w:pStyle w:val="TableParagraph"/>
              <w:ind w:left="145"/>
              <w:rPr>
                <w:sz w:val="20"/>
              </w:rPr>
            </w:pPr>
            <w:r>
              <w:rPr>
                <w:spacing w:val="-5"/>
                <w:sz w:val="20"/>
              </w:rPr>
              <w:t>DS2</w:t>
            </w:r>
          </w:p>
        </w:tc>
      </w:tr>
      <w:tr>
        <w:trPr>
          <w:trHeight w:val="479" w:hRule="atLeast"/>
        </w:trPr>
        <w:tc>
          <w:tcPr>
            <w:tcW w:w="1301" w:type="dxa"/>
          </w:tcPr>
          <w:p>
            <w:pPr>
              <w:pStyle w:val="TableParagraph"/>
              <w:rPr>
                <w:sz w:val="20"/>
              </w:rPr>
            </w:pPr>
            <w:r>
              <w:rPr>
                <w:spacing w:val="-5"/>
                <w:sz w:val="20"/>
              </w:rPr>
              <w:t>DS2</w:t>
            </w:r>
          </w:p>
        </w:tc>
        <w:tc>
          <w:tcPr>
            <w:tcW w:w="2381" w:type="dxa"/>
          </w:tcPr>
          <w:p>
            <w:pPr>
              <w:pStyle w:val="TableParagraph"/>
              <w:ind w:left="143"/>
              <w:rPr>
                <w:sz w:val="20"/>
              </w:rPr>
            </w:pPr>
            <w:r>
              <w:rPr>
                <w:spacing w:val="-2"/>
                <w:sz w:val="20"/>
              </w:rPr>
              <w:t>GiabitEthernet0/0</w:t>
            </w:r>
          </w:p>
        </w:tc>
        <w:tc>
          <w:tcPr>
            <w:tcW w:w="1898" w:type="dxa"/>
          </w:tcPr>
          <w:p>
            <w:pPr>
              <w:pStyle w:val="TableParagraph"/>
              <w:rPr>
                <w:sz w:val="20"/>
              </w:rPr>
            </w:pPr>
            <w:r>
              <w:rPr>
                <w:spacing w:val="-2"/>
                <w:sz w:val="20"/>
              </w:rPr>
              <w:t>10.10.0.126/30</w:t>
            </w:r>
          </w:p>
        </w:tc>
        <w:tc>
          <w:tcPr>
            <w:tcW w:w="1300" w:type="dxa"/>
          </w:tcPr>
          <w:p>
            <w:pPr>
              <w:pStyle w:val="TableParagraph"/>
              <w:ind w:left="145"/>
              <w:rPr>
                <w:sz w:val="20"/>
              </w:rPr>
            </w:pPr>
            <w:r>
              <w:rPr>
                <w:spacing w:val="-5"/>
                <w:sz w:val="20"/>
              </w:rPr>
              <w:t>CR1</w:t>
            </w:r>
          </w:p>
        </w:tc>
      </w:tr>
      <w:tr>
        <w:trPr>
          <w:trHeight w:val="476" w:hRule="atLeast"/>
        </w:trPr>
        <w:tc>
          <w:tcPr>
            <w:tcW w:w="1301" w:type="dxa"/>
          </w:tcPr>
          <w:p>
            <w:pPr>
              <w:pStyle w:val="TableParagraph"/>
              <w:rPr>
                <w:sz w:val="20"/>
              </w:rPr>
            </w:pPr>
            <w:r>
              <w:rPr>
                <w:spacing w:val="-5"/>
                <w:sz w:val="20"/>
              </w:rPr>
              <w:t>DS2</w:t>
            </w:r>
          </w:p>
        </w:tc>
        <w:tc>
          <w:tcPr>
            <w:tcW w:w="2381" w:type="dxa"/>
          </w:tcPr>
          <w:p>
            <w:pPr>
              <w:pStyle w:val="TableParagraph"/>
              <w:ind w:left="143"/>
              <w:rPr>
                <w:sz w:val="20"/>
              </w:rPr>
            </w:pPr>
            <w:r>
              <w:rPr>
                <w:spacing w:val="-2"/>
                <w:sz w:val="20"/>
              </w:rPr>
              <w:t>GiabitEthernet0/1</w:t>
            </w:r>
          </w:p>
        </w:tc>
        <w:tc>
          <w:tcPr>
            <w:tcW w:w="1898" w:type="dxa"/>
          </w:tcPr>
          <w:p>
            <w:pPr>
              <w:pStyle w:val="TableParagraph"/>
              <w:rPr>
                <w:sz w:val="20"/>
              </w:rPr>
            </w:pPr>
            <w:r>
              <w:rPr>
                <w:spacing w:val="-2"/>
                <w:sz w:val="20"/>
              </w:rPr>
              <w:t>10.10.0.134/30</w:t>
            </w:r>
          </w:p>
        </w:tc>
        <w:tc>
          <w:tcPr>
            <w:tcW w:w="1300" w:type="dxa"/>
          </w:tcPr>
          <w:p>
            <w:pPr>
              <w:pStyle w:val="TableParagraph"/>
              <w:ind w:left="145"/>
              <w:rPr>
                <w:sz w:val="20"/>
              </w:rPr>
            </w:pPr>
            <w:r>
              <w:rPr>
                <w:spacing w:val="-5"/>
                <w:sz w:val="20"/>
              </w:rPr>
              <w:t>CR2</w:t>
            </w:r>
          </w:p>
        </w:tc>
      </w:tr>
      <w:tr>
        <w:trPr>
          <w:trHeight w:val="479" w:hRule="atLeast"/>
        </w:trPr>
        <w:tc>
          <w:tcPr>
            <w:tcW w:w="1301" w:type="dxa"/>
          </w:tcPr>
          <w:p>
            <w:pPr>
              <w:pStyle w:val="TableParagraph"/>
              <w:rPr>
                <w:sz w:val="20"/>
              </w:rPr>
            </w:pPr>
            <w:r>
              <w:rPr>
                <w:spacing w:val="-5"/>
                <w:sz w:val="20"/>
              </w:rPr>
              <w:t>DS2</w:t>
            </w:r>
          </w:p>
        </w:tc>
        <w:tc>
          <w:tcPr>
            <w:tcW w:w="2381" w:type="dxa"/>
          </w:tcPr>
          <w:p>
            <w:pPr>
              <w:pStyle w:val="TableParagraph"/>
              <w:ind w:left="143"/>
              <w:rPr>
                <w:sz w:val="20"/>
              </w:rPr>
            </w:pPr>
            <w:r>
              <w:rPr>
                <w:spacing w:val="-2"/>
                <w:sz w:val="20"/>
              </w:rPr>
              <w:t>Loopback1</w:t>
            </w:r>
          </w:p>
        </w:tc>
        <w:tc>
          <w:tcPr>
            <w:tcW w:w="1898" w:type="dxa"/>
          </w:tcPr>
          <w:p>
            <w:pPr>
              <w:pStyle w:val="TableParagraph"/>
              <w:rPr>
                <w:sz w:val="20"/>
              </w:rPr>
            </w:pPr>
            <w:r>
              <w:rPr>
                <w:spacing w:val="-2"/>
                <w:sz w:val="20"/>
              </w:rPr>
              <w:t>10.10.0.5/32</w:t>
            </w:r>
          </w:p>
        </w:tc>
        <w:tc>
          <w:tcPr>
            <w:tcW w:w="1300" w:type="dxa"/>
          </w:tcPr>
          <w:p>
            <w:pPr>
              <w:pStyle w:val="TableParagraph"/>
              <w:ind w:left="145"/>
              <w:rPr>
                <w:sz w:val="20"/>
              </w:rPr>
            </w:pPr>
            <w:r>
              <w:rPr>
                <w:spacing w:val="-5"/>
                <w:sz w:val="20"/>
              </w:rPr>
              <w:t>N/A</w:t>
            </w:r>
          </w:p>
        </w:tc>
      </w:tr>
      <w:tr>
        <w:trPr>
          <w:trHeight w:val="477" w:hRule="atLeast"/>
        </w:trPr>
        <w:tc>
          <w:tcPr>
            <w:tcW w:w="1301" w:type="dxa"/>
          </w:tcPr>
          <w:p>
            <w:pPr>
              <w:pStyle w:val="TableParagraph"/>
              <w:rPr>
                <w:sz w:val="20"/>
              </w:rPr>
            </w:pPr>
            <w:r>
              <w:rPr>
                <w:spacing w:val="-5"/>
                <w:sz w:val="20"/>
              </w:rPr>
              <w:t>DS2</w:t>
            </w:r>
          </w:p>
        </w:tc>
        <w:tc>
          <w:tcPr>
            <w:tcW w:w="2381" w:type="dxa"/>
          </w:tcPr>
          <w:p>
            <w:pPr>
              <w:pStyle w:val="TableParagraph"/>
              <w:ind w:left="143"/>
              <w:rPr>
                <w:sz w:val="20"/>
              </w:rPr>
            </w:pPr>
            <w:r>
              <w:rPr>
                <w:spacing w:val="-2"/>
                <w:sz w:val="20"/>
              </w:rPr>
              <w:t>Vlan 100</w:t>
            </w:r>
          </w:p>
        </w:tc>
        <w:tc>
          <w:tcPr>
            <w:tcW w:w="1898" w:type="dxa"/>
          </w:tcPr>
          <w:p>
            <w:pPr>
              <w:pStyle w:val="TableParagraph"/>
              <w:rPr>
                <w:sz w:val="20"/>
              </w:rPr>
            </w:pPr>
            <w:r>
              <w:rPr>
                <w:spacing w:val="-2"/>
                <w:sz w:val="20"/>
              </w:rPr>
              <w:t>10.10.100.12/24</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DS2</w:t>
            </w:r>
          </w:p>
        </w:tc>
        <w:tc>
          <w:tcPr>
            <w:tcW w:w="2381" w:type="dxa"/>
          </w:tcPr>
          <w:p>
            <w:pPr>
              <w:pStyle w:val="TableParagraph"/>
              <w:ind w:left="143"/>
              <w:rPr>
                <w:sz w:val="20"/>
              </w:rPr>
            </w:pPr>
            <w:r>
              <w:rPr>
                <w:spacing w:val="-2"/>
                <w:sz w:val="20"/>
              </w:rPr>
              <w:t>Vlan101</w:t>
            </w:r>
          </w:p>
        </w:tc>
        <w:tc>
          <w:tcPr>
            <w:tcW w:w="1898" w:type="dxa"/>
          </w:tcPr>
          <w:p>
            <w:pPr>
              <w:pStyle w:val="TableParagraph"/>
              <w:rPr>
                <w:sz w:val="20"/>
              </w:rPr>
            </w:pPr>
            <w:r>
              <w:rPr>
                <w:spacing w:val="-2"/>
                <w:sz w:val="20"/>
              </w:rPr>
              <w:t>10.10.101.12/24</w:t>
            </w:r>
          </w:p>
        </w:tc>
        <w:tc>
          <w:tcPr>
            <w:tcW w:w="1300" w:type="dxa"/>
          </w:tcPr>
          <w:p>
            <w:pPr>
              <w:pStyle w:val="TableParagraph"/>
              <w:ind w:left="145"/>
              <w:rPr>
                <w:sz w:val="20"/>
              </w:rPr>
            </w:pPr>
            <w:r>
              <w:rPr>
                <w:spacing w:val="-5"/>
                <w:sz w:val="20"/>
              </w:rPr>
              <w:t>N/A</w:t>
            </w:r>
          </w:p>
        </w:tc>
      </w:tr>
      <w:tr>
        <w:trPr>
          <w:trHeight w:val="476" w:hRule="atLeast"/>
        </w:trPr>
        <w:tc>
          <w:tcPr>
            <w:tcW w:w="1301" w:type="dxa"/>
          </w:tcPr>
          <w:p>
            <w:pPr>
              <w:pStyle w:val="TableParagraph"/>
              <w:rPr>
                <w:sz w:val="20"/>
              </w:rPr>
            </w:pPr>
            <w:r>
              <w:rPr>
                <w:spacing w:val="-5"/>
                <w:sz w:val="20"/>
              </w:rPr>
              <w:t>DS2</w:t>
            </w:r>
          </w:p>
        </w:tc>
        <w:tc>
          <w:tcPr>
            <w:tcW w:w="2381" w:type="dxa"/>
          </w:tcPr>
          <w:p>
            <w:pPr>
              <w:pStyle w:val="TableParagraph"/>
              <w:ind w:left="143"/>
              <w:rPr>
                <w:sz w:val="20"/>
              </w:rPr>
            </w:pPr>
            <w:r>
              <w:rPr>
                <w:spacing w:val="-2"/>
                <w:sz w:val="20"/>
              </w:rPr>
              <w:t>Vlan 102</w:t>
            </w:r>
          </w:p>
        </w:tc>
        <w:tc>
          <w:tcPr>
            <w:tcW w:w="1898" w:type="dxa"/>
          </w:tcPr>
          <w:p>
            <w:pPr>
              <w:pStyle w:val="TableParagraph"/>
              <w:rPr>
                <w:sz w:val="20"/>
              </w:rPr>
            </w:pPr>
            <w:r>
              <w:rPr>
                <w:spacing w:val="-2"/>
                <w:sz w:val="20"/>
              </w:rPr>
              <w:t>10.10.102.12/24</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spacing w:before="61"/>
              <w:rPr>
                <w:sz w:val="20"/>
              </w:rPr>
            </w:pPr>
            <w:r>
              <w:rPr>
                <w:spacing w:val="-5"/>
                <w:sz w:val="20"/>
              </w:rPr>
              <w:t>DS2</w:t>
            </w:r>
          </w:p>
        </w:tc>
        <w:tc>
          <w:tcPr>
            <w:tcW w:w="2381" w:type="dxa"/>
          </w:tcPr>
          <w:p>
            <w:pPr>
              <w:pStyle w:val="TableParagraph"/>
              <w:spacing w:before="61"/>
              <w:ind w:left="143"/>
              <w:rPr>
                <w:sz w:val="20"/>
              </w:rPr>
            </w:pPr>
            <w:r>
              <w:rPr>
                <w:spacing w:val="-2"/>
                <w:sz w:val="20"/>
              </w:rPr>
              <w:t>Vlan 103</w:t>
            </w:r>
          </w:p>
        </w:tc>
        <w:tc>
          <w:tcPr>
            <w:tcW w:w="1898" w:type="dxa"/>
          </w:tcPr>
          <w:p>
            <w:pPr>
              <w:pStyle w:val="TableParagraph"/>
              <w:spacing w:before="61"/>
              <w:rPr>
                <w:sz w:val="20"/>
              </w:rPr>
            </w:pPr>
            <w:r>
              <w:rPr>
                <w:spacing w:val="-2"/>
                <w:sz w:val="20"/>
              </w:rPr>
              <w:t>10.10.103.12/24</w:t>
            </w:r>
          </w:p>
        </w:tc>
        <w:tc>
          <w:tcPr>
            <w:tcW w:w="1300" w:type="dxa"/>
          </w:tcPr>
          <w:p>
            <w:pPr>
              <w:pStyle w:val="TableParagraph"/>
              <w:spacing w:before="61"/>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DS2</w:t>
            </w:r>
          </w:p>
        </w:tc>
        <w:tc>
          <w:tcPr>
            <w:tcW w:w="2381" w:type="dxa"/>
          </w:tcPr>
          <w:p>
            <w:pPr>
              <w:pStyle w:val="TableParagraph"/>
              <w:ind w:left="143"/>
              <w:rPr>
                <w:sz w:val="20"/>
              </w:rPr>
            </w:pPr>
            <w:r>
              <w:rPr>
                <w:spacing w:val="-2"/>
                <w:sz w:val="20"/>
              </w:rPr>
              <w:t>Vlan999</w:t>
            </w:r>
          </w:p>
        </w:tc>
        <w:tc>
          <w:tcPr>
            <w:tcW w:w="1898" w:type="dxa"/>
          </w:tcPr>
          <w:p>
            <w:pPr>
              <w:pStyle w:val="TableParagraph"/>
              <w:rPr>
                <w:sz w:val="20"/>
              </w:rPr>
            </w:pPr>
            <w:r>
              <w:rPr>
                <w:spacing w:val="-2"/>
                <w:sz w:val="20"/>
              </w:rPr>
              <w:t>10.10.0.142/30</w:t>
            </w:r>
          </w:p>
        </w:tc>
        <w:tc>
          <w:tcPr>
            <w:tcW w:w="1300" w:type="dxa"/>
          </w:tcPr>
          <w:p>
            <w:pPr>
              <w:pStyle w:val="TableParagraph"/>
              <w:ind w:left="145"/>
              <w:rPr>
                <w:sz w:val="20"/>
              </w:rPr>
            </w:pPr>
            <w:r>
              <w:rPr>
                <w:spacing w:val="-5"/>
                <w:sz w:val="20"/>
              </w:rPr>
              <w:t>DS2</w:t>
            </w:r>
          </w:p>
        </w:tc>
      </w:tr>
    </w:tbl>
    <w:p>
      <w:pPr>
        <w:pStyle w:val="TableParagraph"/>
        <w:spacing w:after="0"/>
        <w:rPr>
          <w:sz w:val="20"/>
        </w:rPr>
        <w:sectPr>
          <w:pgSz w:w="11910" w:h="16840"/>
          <w:pgMar w:header="1134" w:footer="1093" w:top="2000" w:bottom="1280" w:left="992" w:right="1133"/>
        </w:sectPr>
      </w:pPr>
    </w:p>
    <w:p>
      <w:pPr>
        <w:pStyle w:val="BodyText"/>
        <w:spacing w:before="4"/>
      </w:pPr>
    </w:p>
    <w:tbl>
      <w:tblPr>
        <w:tblW w:w="0" w:type="auto"/>
        <w:jc w:val="left"/>
        <w:tblInd w:w="160" w:type="dxa"/>
        <w:tblBorders>
          <w:top w:val="single" w:sz="8" w:space="0" w:color="003A5C"/>
          <w:left w:val="single" w:sz="8" w:space="0" w:color="003A5C"/>
          <w:bottom w:val="single" w:sz="8" w:space="0" w:color="003A5C"/>
          <w:right w:val="single" w:sz="8" w:space="0" w:color="003A5C"/>
          <w:insideH w:val="single" w:sz="8" w:space="0" w:color="003A5C"/>
          <w:insideV w:val="single" w:sz="8" w:space="0" w:color="003A5C"/>
        </w:tblBorders>
        <w:tblLayout w:type="fixed"/>
        <w:tblCellMar>
          <w:top w:w="0" w:type="dxa"/>
          <w:left w:w="0" w:type="dxa"/>
          <w:bottom w:w="0" w:type="dxa"/>
          <w:right w:w="0" w:type="dxa"/>
        </w:tblCellMar>
        <w:tblLook w:val="01E0"/>
      </w:tblPr>
      <w:tblGrid>
        <w:gridCol w:w="1301"/>
        <w:gridCol w:w="2381"/>
        <w:gridCol w:w="1898"/>
        <w:gridCol w:w="1300"/>
      </w:tblGrid>
      <w:tr>
        <w:trPr>
          <w:trHeight w:val="508" w:hRule="atLeast"/>
        </w:trPr>
        <w:tc>
          <w:tcPr>
            <w:tcW w:w="1301" w:type="dxa"/>
            <w:tcBorders>
              <w:top w:val="nil"/>
              <w:bottom w:val="nil"/>
            </w:tcBorders>
            <w:shd w:val="clear" w:color="auto" w:fill="003A5C"/>
          </w:tcPr>
          <w:p>
            <w:pPr>
              <w:pStyle w:val="TableParagraph"/>
              <w:spacing w:before="78"/>
              <w:rPr>
                <w:b/>
                <w:sz w:val="20"/>
              </w:rPr>
            </w:pPr>
            <w:r>
              <w:rPr>
                <w:b/>
                <w:color w:val="FFFFFF"/>
                <w:spacing w:val="-2"/>
                <w:sz w:val="20"/>
              </w:rPr>
              <w:t>DEVICE</w:t>
              <w:br/>
              <w:br/>
              <w:t>This is a technical term that means a machine or instrument that is used to perform a specific task.</w:t>
            </w:r>
          </w:p>
        </w:tc>
        <w:tc>
          <w:tcPr>
            <w:tcW w:w="2381" w:type="dxa"/>
            <w:tcBorders>
              <w:top w:val="nil"/>
              <w:bottom w:val="nil"/>
            </w:tcBorders>
            <w:shd w:val="clear" w:color="auto" w:fill="003A5C"/>
          </w:tcPr>
          <w:p>
            <w:pPr>
              <w:pStyle w:val="TableParagraph"/>
              <w:spacing w:before="78"/>
              <w:ind w:left="143"/>
              <w:rPr>
                <w:b/>
                <w:sz w:val="20"/>
              </w:rPr>
            </w:pPr>
            <w:r>
              <w:rPr>
                <w:b/>
                <w:color w:val="FFFFFF"/>
                <w:spacing w:val="-2"/>
                <w:sz w:val="20"/>
              </w:rPr>
              <w:t>Interface is a software interface that provides a human-computer interaction.</w:t>
            </w:r>
          </w:p>
        </w:tc>
        <w:tc>
          <w:tcPr>
            <w:tcW w:w="1898" w:type="dxa"/>
            <w:tcBorders>
              <w:top w:val="nil"/>
              <w:bottom w:val="nil"/>
            </w:tcBorders>
            <w:shd w:val="clear" w:color="auto" w:fill="003A5C"/>
          </w:tcPr>
          <w:p>
            <w:pPr>
              <w:pStyle w:val="TableParagraph"/>
              <w:spacing w:before="78"/>
              <w:rPr>
                <w:b/>
                <w:sz w:val="20"/>
              </w:rPr>
            </w:pPr>
            <w:r>
              <w:rPr>
                <w:b/>
                <w:color w:val="FFFFFF"/>
                <w:sz w:val="20"/>
              </w:rPr>
              <w:t>Trong văn bản, "IPV4 ADDRESS" có nghĩa là địa chỉ IP v4.</w:t>
            </w:r>
            <w:r>
              <w:rPr>
                <w:b/>
                <w:color w:val="FFFFFF"/>
                <w:spacing w:val="-7"/>
                <w:sz w:val="20"/>
              </w:rPr>
            </w:r>
            <w:r>
              <w:rPr>
                <w:b/>
                <w:color w:val="FFFFFF"/>
                <w:spacing w:val="-2"/>
                <w:sz w:val="20"/>
              </w:rPr>
            </w:r>
          </w:p>
        </w:tc>
        <w:tc>
          <w:tcPr>
            <w:tcW w:w="1300" w:type="dxa"/>
            <w:tcBorders>
              <w:top w:val="nil"/>
              <w:bottom w:val="nil"/>
            </w:tcBorders>
            <w:shd w:val="clear" w:color="auto" w:fill="003A5C"/>
          </w:tcPr>
          <w:p>
            <w:pPr>
              <w:pStyle w:val="TableParagraph"/>
              <w:spacing w:before="78"/>
              <w:ind w:left="145"/>
              <w:rPr>
                <w:b/>
                <w:sz w:val="20"/>
              </w:rPr>
            </w:pPr>
            <w:r>
              <w:rPr>
                <w:b/>
                <w:color w:val="FFFFFF"/>
                <w:spacing w:val="-2"/>
                <w:sz w:val="20"/>
              </w:rPr>
              <w:t>NEIGHBOR</w:t>
            </w:r>
          </w:p>
        </w:tc>
      </w:tr>
      <w:tr>
        <w:trPr>
          <w:trHeight w:val="467" w:hRule="atLeast"/>
        </w:trPr>
        <w:tc>
          <w:tcPr>
            <w:tcW w:w="1301" w:type="dxa"/>
            <w:tcBorders>
              <w:top w:val="nil"/>
            </w:tcBorders>
          </w:tcPr>
          <w:p>
            <w:pPr>
              <w:pStyle w:val="TableParagraph"/>
              <w:spacing w:before="49"/>
              <w:rPr>
                <w:sz w:val="20"/>
              </w:rPr>
            </w:pPr>
            <w:r>
              <w:rPr>
                <w:spacing w:val="-5"/>
                <w:sz w:val="20"/>
              </w:rPr>
              <w:t>DS3</w:t>
            </w:r>
          </w:p>
        </w:tc>
        <w:tc>
          <w:tcPr>
            <w:tcW w:w="2381" w:type="dxa"/>
          </w:tcPr>
          <w:p>
            <w:pPr>
              <w:pStyle w:val="TableParagraph"/>
              <w:spacing w:before="49"/>
              <w:ind w:left="143"/>
              <w:rPr>
                <w:sz w:val="20"/>
              </w:rPr>
            </w:pPr>
            <w:r>
              <w:rPr>
                <w:spacing w:val="-2"/>
                <w:sz w:val="20"/>
              </w:rPr>
              <w:t>GiabitEthernet0/0</w:t>
            </w:r>
          </w:p>
        </w:tc>
        <w:tc>
          <w:tcPr>
            <w:tcW w:w="1898" w:type="dxa"/>
            <w:tcBorders>
              <w:top w:val="nil"/>
            </w:tcBorders>
          </w:tcPr>
          <w:p>
            <w:pPr>
              <w:pStyle w:val="TableParagraph"/>
              <w:spacing w:before="49"/>
              <w:rPr>
                <w:sz w:val="20"/>
              </w:rPr>
            </w:pPr>
            <w:r>
              <w:rPr>
                <w:spacing w:val="-2"/>
                <w:sz w:val="20"/>
              </w:rPr>
              <w:t>10.10.0.222/30</w:t>
            </w:r>
          </w:p>
        </w:tc>
        <w:tc>
          <w:tcPr>
            <w:tcW w:w="1300" w:type="dxa"/>
          </w:tcPr>
          <w:p>
            <w:pPr>
              <w:pStyle w:val="TableParagraph"/>
              <w:spacing w:before="49"/>
              <w:ind w:left="145"/>
              <w:rPr>
                <w:sz w:val="20"/>
              </w:rPr>
            </w:pPr>
            <w:r>
              <w:rPr>
                <w:spacing w:val="-5"/>
                <w:sz w:val="20"/>
              </w:rPr>
              <w:t>CR3</w:t>
            </w:r>
          </w:p>
        </w:tc>
      </w:tr>
      <w:tr>
        <w:trPr>
          <w:trHeight w:val="479" w:hRule="atLeast"/>
        </w:trPr>
        <w:tc>
          <w:tcPr>
            <w:tcW w:w="1301" w:type="dxa"/>
          </w:tcPr>
          <w:p>
            <w:pPr>
              <w:pStyle w:val="TableParagraph"/>
              <w:rPr>
                <w:sz w:val="20"/>
              </w:rPr>
            </w:pPr>
            <w:r>
              <w:rPr>
                <w:spacing w:val="-5"/>
                <w:sz w:val="20"/>
              </w:rPr>
              <w:t>DS3</w:t>
            </w:r>
          </w:p>
        </w:tc>
        <w:tc>
          <w:tcPr>
            <w:tcW w:w="2381" w:type="dxa"/>
          </w:tcPr>
          <w:p>
            <w:pPr>
              <w:pStyle w:val="TableParagraph"/>
              <w:ind w:left="143"/>
              <w:rPr>
                <w:sz w:val="20"/>
              </w:rPr>
            </w:pPr>
            <w:r>
              <w:rPr>
                <w:spacing w:val="-2"/>
                <w:sz w:val="20"/>
              </w:rPr>
              <w:t>GiabitEthernet0/1</w:t>
            </w:r>
          </w:p>
        </w:tc>
        <w:tc>
          <w:tcPr>
            <w:tcW w:w="1898" w:type="dxa"/>
          </w:tcPr>
          <w:p>
            <w:pPr>
              <w:pStyle w:val="TableParagraph"/>
              <w:rPr>
                <w:sz w:val="20"/>
              </w:rPr>
            </w:pPr>
            <w:r>
              <w:rPr>
                <w:spacing w:val="-2"/>
                <w:sz w:val="20"/>
              </w:rPr>
              <w:t>10.10.0.230/30</w:t>
            </w:r>
          </w:p>
        </w:tc>
        <w:tc>
          <w:tcPr>
            <w:tcW w:w="1300" w:type="dxa"/>
          </w:tcPr>
          <w:p>
            <w:pPr>
              <w:pStyle w:val="TableParagraph"/>
              <w:ind w:left="145"/>
              <w:rPr>
                <w:sz w:val="20"/>
              </w:rPr>
            </w:pPr>
            <w:r>
              <w:rPr>
                <w:spacing w:val="-5"/>
                <w:sz w:val="20"/>
              </w:rPr>
              <w:t>CR4</w:t>
            </w:r>
          </w:p>
        </w:tc>
      </w:tr>
      <w:tr>
        <w:trPr>
          <w:trHeight w:val="476" w:hRule="atLeast"/>
        </w:trPr>
        <w:tc>
          <w:tcPr>
            <w:tcW w:w="1301" w:type="dxa"/>
          </w:tcPr>
          <w:p>
            <w:pPr>
              <w:pStyle w:val="TableParagraph"/>
              <w:rPr>
                <w:sz w:val="20"/>
              </w:rPr>
            </w:pPr>
            <w:r>
              <w:rPr>
                <w:spacing w:val="-5"/>
                <w:sz w:val="20"/>
              </w:rPr>
              <w:t>DS3</w:t>
            </w:r>
          </w:p>
        </w:tc>
        <w:tc>
          <w:tcPr>
            <w:tcW w:w="2381" w:type="dxa"/>
          </w:tcPr>
          <w:p>
            <w:pPr>
              <w:pStyle w:val="TableParagraph"/>
              <w:ind w:left="143"/>
              <w:rPr>
                <w:sz w:val="20"/>
              </w:rPr>
            </w:pPr>
            <w:r>
              <w:rPr>
                <w:spacing w:val="-2"/>
                <w:sz w:val="20"/>
              </w:rPr>
              <w:t>Loopback1</w:t>
            </w:r>
          </w:p>
        </w:tc>
        <w:tc>
          <w:tcPr>
            <w:tcW w:w="1898" w:type="dxa"/>
          </w:tcPr>
          <w:p>
            <w:pPr>
              <w:pStyle w:val="TableParagraph"/>
              <w:rPr>
                <w:sz w:val="20"/>
              </w:rPr>
            </w:pPr>
            <w:r>
              <w:rPr>
                <w:spacing w:val="-2"/>
                <w:sz w:val="20"/>
              </w:rPr>
              <w:t>10.10.0.14</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DS3</w:t>
            </w:r>
          </w:p>
        </w:tc>
        <w:tc>
          <w:tcPr>
            <w:tcW w:w="2381" w:type="dxa"/>
          </w:tcPr>
          <w:p>
            <w:pPr>
              <w:pStyle w:val="TableParagraph"/>
              <w:ind w:left="143"/>
              <w:rPr>
                <w:sz w:val="20"/>
              </w:rPr>
            </w:pPr>
            <w:r>
              <w:rPr>
                <w:spacing w:val="-2"/>
                <w:sz w:val="20"/>
              </w:rPr>
              <w:t>Vlan 100</w:t>
            </w:r>
          </w:p>
        </w:tc>
        <w:tc>
          <w:tcPr>
            <w:tcW w:w="1898" w:type="dxa"/>
          </w:tcPr>
          <w:p>
            <w:pPr>
              <w:pStyle w:val="TableParagraph"/>
              <w:rPr>
                <w:sz w:val="20"/>
              </w:rPr>
            </w:pPr>
            <w:r>
              <w:rPr>
                <w:spacing w:val="-2"/>
                <w:sz w:val="20"/>
              </w:rPr>
              <w:t>10.11.100.11</w:t>
            </w:r>
          </w:p>
        </w:tc>
        <w:tc>
          <w:tcPr>
            <w:tcW w:w="1300" w:type="dxa"/>
          </w:tcPr>
          <w:p>
            <w:pPr>
              <w:pStyle w:val="TableParagraph"/>
              <w:ind w:left="145"/>
              <w:rPr>
                <w:sz w:val="20"/>
              </w:rPr>
            </w:pPr>
            <w:r>
              <w:rPr>
                <w:spacing w:val="-5"/>
                <w:sz w:val="20"/>
              </w:rPr>
              <w:t>N/A</w:t>
            </w:r>
          </w:p>
        </w:tc>
      </w:tr>
      <w:tr>
        <w:trPr>
          <w:trHeight w:val="476" w:hRule="atLeast"/>
        </w:trPr>
        <w:tc>
          <w:tcPr>
            <w:tcW w:w="1301" w:type="dxa"/>
          </w:tcPr>
          <w:p>
            <w:pPr>
              <w:pStyle w:val="TableParagraph"/>
              <w:rPr>
                <w:sz w:val="20"/>
              </w:rPr>
            </w:pPr>
            <w:r>
              <w:rPr>
                <w:spacing w:val="-5"/>
                <w:sz w:val="20"/>
              </w:rPr>
              <w:t>DS3</w:t>
            </w:r>
          </w:p>
        </w:tc>
        <w:tc>
          <w:tcPr>
            <w:tcW w:w="2381" w:type="dxa"/>
          </w:tcPr>
          <w:p>
            <w:pPr>
              <w:pStyle w:val="TableParagraph"/>
              <w:ind w:left="143"/>
              <w:rPr>
                <w:sz w:val="20"/>
              </w:rPr>
            </w:pPr>
            <w:r>
              <w:rPr>
                <w:spacing w:val="-2"/>
                <w:sz w:val="20"/>
              </w:rPr>
              <w:t>Vlan101</w:t>
            </w:r>
          </w:p>
        </w:tc>
        <w:tc>
          <w:tcPr>
            <w:tcW w:w="1898" w:type="dxa"/>
          </w:tcPr>
          <w:p>
            <w:pPr>
              <w:pStyle w:val="TableParagraph"/>
              <w:rPr>
                <w:sz w:val="20"/>
              </w:rPr>
            </w:pPr>
            <w:r>
              <w:rPr>
                <w:spacing w:val="-2"/>
                <w:sz w:val="20"/>
              </w:rPr>
              <w:t>10.11.101.11</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DS3</w:t>
            </w:r>
          </w:p>
        </w:tc>
        <w:tc>
          <w:tcPr>
            <w:tcW w:w="2381" w:type="dxa"/>
          </w:tcPr>
          <w:p>
            <w:pPr>
              <w:pStyle w:val="TableParagraph"/>
              <w:ind w:left="143"/>
              <w:rPr>
                <w:sz w:val="20"/>
              </w:rPr>
            </w:pPr>
            <w:r>
              <w:rPr>
                <w:spacing w:val="-2"/>
                <w:sz w:val="20"/>
              </w:rPr>
              <w:t>Vlan 102</w:t>
            </w:r>
          </w:p>
        </w:tc>
        <w:tc>
          <w:tcPr>
            <w:tcW w:w="1898" w:type="dxa"/>
          </w:tcPr>
          <w:p>
            <w:pPr>
              <w:pStyle w:val="TableParagraph"/>
              <w:rPr>
                <w:sz w:val="20"/>
              </w:rPr>
            </w:pPr>
            <w:r>
              <w:rPr>
                <w:spacing w:val="-2"/>
                <w:sz w:val="20"/>
              </w:rPr>
              <w:t>10.11.102.11</w:t>
            </w:r>
          </w:p>
        </w:tc>
        <w:tc>
          <w:tcPr>
            <w:tcW w:w="1300" w:type="dxa"/>
          </w:tcPr>
          <w:p>
            <w:pPr>
              <w:pStyle w:val="TableParagraph"/>
              <w:ind w:left="145"/>
              <w:rPr>
                <w:sz w:val="20"/>
              </w:rPr>
            </w:pPr>
            <w:r>
              <w:rPr>
                <w:spacing w:val="-5"/>
                <w:sz w:val="20"/>
              </w:rPr>
              <w:t>N/A</w:t>
            </w:r>
          </w:p>
        </w:tc>
      </w:tr>
      <w:tr>
        <w:trPr>
          <w:trHeight w:val="476" w:hRule="atLeast"/>
        </w:trPr>
        <w:tc>
          <w:tcPr>
            <w:tcW w:w="1301" w:type="dxa"/>
          </w:tcPr>
          <w:p>
            <w:pPr>
              <w:pStyle w:val="TableParagraph"/>
              <w:rPr>
                <w:sz w:val="20"/>
              </w:rPr>
            </w:pPr>
            <w:r>
              <w:rPr>
                <w:spacing w:val="-5"/>
                <w:sz w:val="20"/>
              </w:rPr>
              <w:t>DS3</w:t>
            </w:r>
          </w:p>
        </w:tc>
        <w:tc>
          <w:tcPr>
            <w:tcW w:w="2381" w:type="dxa"/>
          </w:tcPr>
          <w:p>
            <w:pPr>
              <w:pStyle w:val="TableParagraph"/>
              <w:ind w:left="143"/>
              <w:rPr>
                <w:sz w:val="20"/>
              </w:rPr>
            </w:pPr>
            <w:r>
              <w:rPr>
                <w:spacing w:val="-2"/>
                <w:sz w:val="20"/>
              </w:rPr>
              <w:t>Vlan 103</w:t>
            </w:r>
          </w:p>
        </w:tc>
        <w:tc>
          <w:tcPr>
            <w:tcW w:w="1898" w:type="dxa"/>
          </w:tcPr>
          <w:p>
            <w:pPr>
              <w:pStyle w:val="TableParagraph"/>
              <w:rPr>
                <w:sz w:val="20"/>
              </w:rPr>
            </w:pPr>
            <w:r>
              <w:rPr>
                <w:spacing w:val="-2"/>
                <w:sz w:val="20"/>
              </w:rPr>
              <w:t>10.11.103.11/24</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spacing w:before="61"/>
              <w:rPr>
                <w:sz w:val="20"/>
              </w:rPr>
            </w:pPr>
            <w:r>
              <w:rPr>
                <w:spacing w:val="-5"/>
                <w:sz w:val="20"/>
              </w:rPr>
              <w:t>DS3</w:t>
            </w:r>
          </w:p>
        </w:tc>
        <w:tc>
          <w:tcPr>
            <w:tcW w:w="2381" w:type="dxa"/>
          </w:tcPr>
          <w:p>
            <w:pPr>
              <w:pStyle w:val="TableParagraph"/>
              <w:spacing w:before="61"/>
              <w:ind w:left="143"/>
              <w:rPr>
                <w:sz w:val="20"/>
              </w:rPr>
            </w:pPr>
            <w:r>
              <w:rPr>
                <w:spacing w:val="-2"/>
                <w:sz w:val="20"/>
              </w:rPr>
              <w:t>Vlan999</w:t>
            </w:r>
          </w:p>
        </w:tc>
        <w:tc>
          <w:tcPr>
            <w:tcW w:w="1898" w:type="dxa"/>
          </w:tcPr>
          <w:p>
            <w:pPr>
              <w:pStyle w:val="TableParagraph"/>
              <w:spacing w:before="61"/>
              <w:rPr>
                <w:sz w:val="20"/>
              </w:rPr>
            </w:pPr>
            <w:r>
              <w:rPr>
                <w:spacing w:val="-2"/>
                <w:sz w:val="20"/>
              </w:rPr>
              <w:t>10.10.0.241</w:t>
            </w:r>
          </w:p>
        </w:tc>
        <w:tc>
          <w:tcPr>
            <w:tcW w:w="1300" w:type="dxa"/>
          </w:tcPr>
          <w:p>
            <w:pPr>
              <w:pStyle w:val="TableParagraph"/>
              <w:spacing w:before="61"/>
              <w:ind w:left="145"/>
              <w:rPr>
                <w:sz w:val="20"/>
              </w:rPr>
            </w:pPr>
            <w:r>
              <w:rPr>
                <w:spacing w:val="-5"/>
                <w:sz w:val="20"/>
              </w:rPr>
              <w:t>DS4</w:t>
            </w:r>
          </w:p>
        </w:tc>
      </w:tr>
      <w:tr>
        <w:trPr>
          <w:trHeight w:val="479" w:hRule="atLeast"/>
        </w:trPr>
        <w:tc>
          <w:tcPr>
            <w:tcW w:w="1301" w:type="dxa"/>
          </w:tcPr>
          <w:p>
            <w:pPr>
              <w:pStyle w:val="TableParagraph"/>
              <w:rPr>
                <w:sz w:val="20"/>
              </w:rPr>
            </w:pPr>
            <w:r>
              <w:rPr>
                <w:spacing w:val="-5"/>
                <w:sz w:val="20"/>
              </w:rPr>
              <w:t>DS4</w:t>
            </w:r>
          </w:p>
        </w:tc>
        <w:tc>
          <w:tcPr>
            <w:tcW w:w="2381" w:type="dxa"/>
          </w:tcPr>
          <w:p>
            <w:pPr>
              <w:pStyle w:val="TableParagraph"/>
              <w:ind w:left="143"/>
              <w:rPr>
                <w:sz w:val="20"/>
              </w:rPr>
            </w:pPr>
            <w:r>
              <w:rPr>
                <w:spacing w:val="-2"/>
                <w:sz w:val="20"/>
              </w:rPr>
              <w:t>GiabitEthernet0/0</w:t>
            </w:r>
          </w:p>
        </w:tc>
        <w:tc>
          <w:tcPr>
            <w:tcW w:w="1898" w:type="dxa"/>
          </w:tcPr>
          <w:p>
            <w:pPr>
              <w:pStyle w:val="TableParagraph"/>
              <w:rPr>
                <w:sz w:val="20"/>
              </w:rPr>
            </w:pPr>
            <w:r>
              <w:rPr>
                <w:spacing w:val="-2"/>
                <w:sz w:val="20"/>
              </w:rPr>
              <w:t>10.10.0.226/30</w:t>
            </w:r>
          </w:p>
        </w:tc>
        <w:tc>
          <w:tcPr>
            <w:tcW w:w="1300" w:type="dxa"/>
          </w:tcPr>
          <w:p>
            <w:pPr>
              <w:pStyle w:val="TableParagraph"/>
              <w:ind w:left="145"/>
              <w:rPr>
                <w:sz w:val="20"/>
              </w:rPr>
            </w:pPr>
            <w:r>
              <w:rPr>
                <w:spacing w:val="-5"/>
                <w:sz w:val="20"/>
              </w:rPr>
              <w:t>CR3</w:t>
            </w:r>
          </w:p>
        </w:tc>
      </w:tr>
      <w:tr>
        <w:trPr>
          <w:trHeight w:val="476" w:hRule="atLeast"/>
        </w:trPr>
        <w:tc>
          <w:tcPr>
            <w:tcW w:w="1301" w:type="dxa"/>
          </w:tcPr>
          <w:p>
            <w:pPr>
              <w:pStyle w:val="TableParagraph"/>
              <w:rPr>
                <w:sz w:val="20"/>
              </w:rPr>
            </w:pPr>
            <w:r>
              <w:rPr>
                <w:spacing w:val="-5"/>
                <w:sz w:val="20"/>
              </w:rPr>
              <w:t>DS4</w:t>
            </w:r>
          </w:p>
        </w:tc>
        <w:tc>
          <w:tcPr>
            <w:tcW w:w="2381" w:type="dxa"/>
          </w:tcPr>
          <w:p>
            <w:pPr>
              <w:pStyle w:val="TableParagraph"/>
              <w:ind w:left="143"/>
              <w:rPr>
                <w:sz w:val="20"/>
              </w:rPr>
            </w:pPr>
            <w:r>
              <w:rPr>
                <w:spacing w:val="-2"/>
                <w:sz w:val="20"/>
              </w:rPr>
              <w:t>GiabitEthernet0/1</w:t>
            </w:r>
          </w:p>
        </w:tc>
        <w:tc>
          <w:tcPr>
            <w:tcW w:w="1898" w:type="dxa"/>
          </w:tcPr>
          <w:p>
            <w:pPr>
              <w:pStyle w:val="TableParagraph"/>
              <w:rPr>
                <w:sz w:val="20"/>
              </w:rPr>
            </w:pPr>
            <w:r>
              <w:rPr>
                <w:spacing w:val="-2"/>
                <w:sz w:val="20"/>
              </w:rPr>
              <w:t>10.10.0.234/30</w:t>
            </w:r>
          </w:p>
        </w:tc>
        <w:tc>
          <w:tcPr>
            <w:tcW w:w="1300" w:type="dxa"/>
          </w:tcPr>
          <w:p>
            <w:pPr>
              <w:pStyle w:val="TableParagraph"/>
              <w:ind w:left="145"/>
              <w:rPr>
                <w:sz w:val="20"/>
              </w:rPr>
            </w:pPr>
            <w:r>
              <w:rPr>
                <w:spacing w:val="-5"/>
                <w:sz w:val="20"/>
              </w:rPr>
              <w:t>CR4</w:t>
            </w:r>
          </w:p>
        </w:tc>
      </w:tr>
      <w:tr>
        <w:trPr>
          <w:trHeight w:val="479" w:hRule="atLeast"/>
        </w:trPr>
        <w:tc>
          <w:tcPr>
            <w:tcW w:w="1301" w:type="dxa"/>
          </w:tcPr>
          <w:p>
            <w:pPr>
              <w:pStyle w:val="TableParagraph"/>
              <w:rPr>
                <w:sz w:val="20"/>
              </w:rPr>
            </w:pPr>
            <w:r>
              <w:rPr>
                <w:spacing w:val="-5"/>
                <w:sz w:val="20"/>
              </w:rPr>
              <w:t>DS4</w:t>
            </w:r>
          </w:p>
        </w:tc>
        <w:tc>
          <w:tcPr>
            <w:tcW w:w="2381" w:type="dxa"/>
          </w:tcPr>
          <w:p>
            <w:pPr>
              <w:pStyle w:val="TableParagraph"/>
              <w:ind w:left="143"/>
              <w:rPr>
                <w:sz w:val="20"/>
              </w:rPr>
            </w:pPr>
            <w:r>
              <w:rPr>
                <w:spacing w:val="-2"/>
                <w:sz w:val="20"/>
              </w:rPr>
              <w:t>Loopback1</w:t>
            </w:r>
          </w:p>
        </w:tc>
        <w:tc>
          <w:tcPr>
            <w:tcW w:w="1898" w:type="dxa"/>
          </w:tcPr>
          <w:p>
            <w:pPr>
              <w:pStyle w:val="TableParagraph"/>
              <w:rPr>
                <w:sz w:val="20"/>
              </w:rPr>
            </w:pPr>
            <w:r>
              <w:rPr>
                <w:spacing w:val="-2"/>
                <w:sz w:val="20"/>
              </w:rPr>
              <w:t>10.10.0.15</w:t>
            </w:r>
          </w:p>
        </w:tc>
        <w:tc>
          <w:tcPr>
            <w:tcW w:w="1300" w:type="dxa"/>
          </w:tcPr>
          <w:p>
            <w:pPr>
              <w:pStyle w:val="TableParagraph"/>
              <w:ind w:left="145"/>
              <w:rPr>
                <w:sz w:val="20"/>
              </w:rPr>
            </w:pPr>
            <w:r>
              <w:rPr>
                <w:spacing w:val="-5"/>
                <w:sz w:val="20"/>
              </w:rPr>
              <w:t>N/A</w:t>
            </w:r>
          </w:p>
        </w:tc>
      </w:tr>
      <w:tr>
        <w:trPr>
          <w:trHeight w:val="476" w:hRule="atLeast"/>
        </w:trPr>
        <w:tc>
          <w:tcPr>
            <w:tcW w:w="1301" w:type="dxa"/>
          </w:tcPr>
          <w:p>
            <w:pPr>
              <w:pStyle w:val="TableParagraph"/>
              <w:rPr>
                <w:sz w:val="20"/>
              </w:rPr>
            </w:pPr>
            <w:r>
              <w:rPr>
                <w:spacing w:val="-5"/>
                <w:sz w:val="20"/>
              </w:rPr>
              <w:t>DS4</w:t>
            </w:r>
          </w:p>
        </w:tc>
        <w:tc>
          <w:tcPr>
            <w:tcW w:w="2381" w:type="dxa"/>
          </w:tcPr>
          <w:p>
            <w:pPr>
              <w:pStyle w:val="TableParagraph"/>
              <w:ind w:left="143"/>
              <w:rPr>
                <w:sz w:val="20"/>
              </w:rPr>
            </w:pPr>
            <w:r>
              <w:rPr>
                <w:spacing w:val="-2"/>
                <w:sz w:val="20"/>
              </w:rPr>
              <w:t>Vlan 100</w:t>
            </w:r>
          </w:p>
        </w:tc>
        <w:tc>
          <w:tcPr>
            <w:tcW w:w="1898" w:type="dxa"/>
          </w:tcPr>
          <w:p>
            <w:pPr>
              <w:pStyle w:val="TableParagraph"/>
              <w:rPr>
                <w:sz w:val="20"/>
              </w:rPr>
            </w:pPr>
            <w:r>
              <w:rPr>
                <w:spacing w:val="-2"/>
                <w:sz w:val="20"/>
              </w:rPr>
              <w:t>10.11.100.12/24</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DS4</w:t>
            </w:r>
          </w:p>
        </w:tc>
        <w:tc>
          <w:tcPr>
            <w:tcW w:w="2381" w:type="dxa"/>
          </w:tcPr>
          <w:p>
            <w:pPr>
              <w:pStyle w:val="TableParagraph"/>
              <w:ind w:left="143"/>
              <w:rPr>
                <w:sz w:val="20"/>
              </w:rPr>
            </w:pPr>
            <w:r>
              <w:rPr>
                <w:spacing w:val="-2"/>
                <w:sz w:val="20"/>
              </w:rPr>
              <w:t>Vlan101</w:t>
            </w:r>
          </w:p>
        </w:tc>
        <w:tc>
          <w:tcPr>
            <w:tcW w:w="1898" w:type="dxa"/>
          </w:tcPr>
          <w:p>
            <w:pPr>
              <w:pStyle w:val="TableParagraph"/>
              <w:rPr>
                <w:sz w:val="20"/>
              </w:rPr>
            </w:pPr>
            <w:r>
              <w:rPr>
                <w:spacing w:val="-2"/>
                <w:sz w:val="20"/>
              </w:rPr>
              <w:t>10.11.101.12/24</w:t>
            </w:r>
          </w:p>
        </w:tc>
        <w:tc>
          <w:tcPr>
            <w:tcW w:w="1300" w:type="dxa"/>
          </w:tcPr>
          <w:p>
            <w:pPr>
              <w:pStyle w:val="TableParagraph"/>
              <w:ind w:left="145"/>
              <w:rPr>
                <w:sz w:val="20"/>
              </w:rPr>
            </w:pPr>
            <w:r>
              <w:rPr>
                <w:spacing w:val="-5"/>
                <w:sz w:val="20"/>
              </w:rPr>
              <w:t>N/A</w:t>
            </w:r>
          </w:p>
        </w:tc>
      </w:tr>
      <w:tr>
        <w:trPr>
          <w:trHeight w:val="477" w:hRule="atLeast"/>
        </w:trPr>
        <w:tc>
          <w:tcPr>
            <w:tcW w:w="1301" w:type="dxa"/>
          </w:tcPr>
          <w:p>
            <w:pPr>
              <w:pStyle w:val="TableParagraph"/>
              <w:spacing w:before="59"/>
              <w:rPr>
                <w:sz w:val="20"/>
              </w:rPr>
            </w:pPr>
            <w:r>
              <w:rPr>
                <w:spacing w:val="-5"/>
                <w:sz w:val="20"/>
              </w:rPr>
              <w:t>DS4</w:t>
            </w:r>
          </w:p>
        </w:tc>
        <w:tc>
          <w:tcPr>
            <w:tcW w:w="2381" w:type="dxa"/>
          </w:tcPr>
          <w:p>
            <w:pPr>
              <w:pStyle w:val="TableParagraph"/>
              <w:spacing w:before="59"/>
              <w:ind w:left="143"/>
              <w:rPr>
                <w:sz w:val="20"/>
              </w:rPr>
            </w:pPr>
            <w:r>
              <w:rPr>
                <w:spacing w:val="-2"/>
                <w:sz w:val="20"/>
              </w:rPr>
              <w:t>Vlan 102</w:t>
            </w:r>
          </w:p>
        </w:tc>
        <w:tc>
          <w:tcPr>
            <w:tcW w:w="1898" w:type="dxa"/>
          </w:tcPr>
          <w:p>
            <w:pPr>
              <w:pStyle w:val="TableParagraph"/>
              <w:spacing w:before="59"/>
              <w:rPr>
                <w:sz w:val="20"/>
              </w:rPr>
            </w:pPr>
            <w:r>
              <w:rPr>
                <w:spacing w:val="-2"/>
                <w:sz w:val="20"/>
              </w:rPr>
              <w:t>10.11.102.12/24</w:t>
            </w:r>
          </w:p>
        </w:tc>
        <w:tc>
          <w:tcPr>
            <w:tcW w:w="1300" w:type="dxa"/>
          </w:tcPr>
          <w:p>
            <w:pPr>
              <w:pStyle w:val="TableParagraph"/>
              <w:spacing w:before="59"/>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DS4</w:t>
            </w:r>
          </w:p>
        </w:tc>
        <w:tc>
          <w:tcPr>
            <w:tcW w:w="2381" w:type="dxa"/>
          </w:tcPr>
          <w:p>
            <w:pPr>
              <w:pStyle w:val="TableParagraph"/>
              <w:ind w:left="143"/>
              <w:rPr>
                <w:sz w:val="20"/>
              </w:rPr>
            </w:pPr>
            <w:r>
              <w:rPr>
                <w:spacing w:val="-2"/>
                <w:sz w:val="20"/>
              </w:rPr>
              <w:t>Vlan 103</w:t>
            </w:r>
          </w:p>
        </w:tc>
        <w:tc>
          <w:tcPr>
            <w:tcW w:w="1898" w:type="dxa"/>
          </w:tcPr>
          <w:p>
            <w:pPr>
              <w:pStyle w:val="TableParagraph"/>
              <w:rPr>
                <w:sz w:val="20"/>
              </w:rPr>
            </w:pPr>
            <w:r>
              <w:rPr>
                <w:spacing w:val="-2"/>
                <w:sz w:val="20"/>
              </w:rPr>
              <w:t>10.11.103.12/24</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DS4</w:t>
            </w:r>
          </w:p>
        </w:tc>
        <w:tc>
          <w:tcPr>
            <w:tcW w:w="2381" w:type="dxa"/>
          </w:tcPr>
          <w:p>
            <w:pPr>
              <w:pStyle w:val="TableParagraph"/>
              <w:ind w:left="143"/>
              <w:rPr>
                <w:sz w:val="20"/>
              </w:rPr>
            </w:pPr>
            <w:r>
              <w:rPr>
                <w:spacing w:val="-2"/>
                <w:sz w:val="20"/>
              </w:rPr>
              <w:t>Vlan999</w:t>
            </w:r>
          </w:p>
        </w:tc>
        <w:tc>
          <w:tcPr>
            <w:tcW w:w="1898" w:type="dxa"/>
          </w:tcPr>
          <w:p>
            <w:pPr>
              <w:pStyle w:val="TableParagraph"/>
              <w:rPr>
                <w:sz w:val="20"/>
              </w:rPr>
            </w:pPr>
            <w:r>
              <w:rPr>
                <w:spacing w:val="-2"/>
                <w:sz w:val="20"/>
              </w:rPr>
              <w:t>10.10.0.242/30</w:t>
            </w:r>
          </w:p>
        </w:tc>
        <w:tc>
          <w:tcPr>
            <w:tcW w:w="1300" w:type="dxa"/>
          </w:tcPr>
          <w:p>
            <w:pPr>
              <w:pStyle w:val="TableParagraph"/>
              <w:ind w:left="145"/>
              <w:rPr>
                <w:sz w:val="20"/>
              </w:rPr>
            </w:pPr>
            <w:r>
              <w:rPr>
                <w:spacing w:val="-5"/>
                <w:sz w:val="20"/>
              </w:rPr>
              <w:t>DS3</w:t>
            </w:r>
          </w:p>
        </w:tc>
      </w:tr>
      <w:tr>
        <w:trPr>
          <w:trHeight w:val="476" w:hRule="atLeast"/>
        </w:trPr>
        <w:tc>
          <w:tcPr>
            <w:tcW w:w="1301" w:type="dxa"/>
          </w:tcPr>
          <w:p>
            <w:pPr>
              <w:pStyle w:val="TableParagraph"/>
              <w:rPr>
                <w:sz w:val="20"/>
              </w:rPr>
            </w:pPr>
            <w:r>
              <w:rPr>
                <w:spacing w:val="-5"/>
                <w:sz w:val="20"/>
              </w:rPr>
              <w:t>AS1</w:t>
            </w:r>
          </w:p>
        </w:tc>
        <w:tc>
          <w:tcPr>
            <w:tcW w:w="2381" w:type="dxa"/>
          </w:tcPr>
          <w:p>
            <w:pPr>
              <w:pStyle w:val="TableParagraph"/>
              <w:ind w:left="143"/>
              <w:rPr>
                <w:sz w:val="20"/>
              </w:rPr>
            </w:pPr>
            <w:r>
              <w:rPr>
                <w:spacing w:val="-2"/>
                <w:sz w:val="20"/>
              </w:rPr>
              <w:t>Vlan 103</w:t>
            </w:r>
          </w:p>
        </w:tc>
        <w:tc>
          <w:tcPr>
            <w:tcW w:w="1898" w:type="dxa"/>
          </w:tcPr>
          <w:p>
            <w:pPr>
              <w:pStyle w:val="TableParagraph"/>
              <w:rPr>
                <w:sz w:val="20"/>
              </w:rPr>
            </w:pPr>
            <w:r>
              <w:rPr>
                <w:spacing w:val="-2"/>
                <w:sz w:val="20"/>
              </w:rPr>
              <w:t>10.10.103.1/24</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AS2</w:t>
            </w:r>
          </w:p>
        </w:tc>
        <w:tc>
          <w:tcPr>
            <w:tcW w:w="2381" w:type="dxa"/>
          </w:tcPr>
          <w:p>
            <w:pPr>
              <w:pStyle w:val="TableParagraph"/>
              <w:ind w:left="143"/>
              <w:rPr>
                <w:sz w:val="20"/>
              </w:rPr>
            </w:pPr>
            <w:r>
              <w:rPr>
                <w:spacing w:val="-2"/>
                <w:sz w:val="20"/>
              </w:rPr>
              <w:t>Vlan 103</w:t>
            </w:r>
          </w:p>
        </w:tc>
        <w:tc>
          <w:tcPr>
            <w:tcW w:w="1898" w:type="dxa"/>
          </w:tcPr>
          <w:p>
            <w:pPr>
              <w:pStyle w:val="TableParagraph"/>
              <w:rPr>
                <w:sz w:val="20"/>
              </w:rPr>
            </w:pPr>
            <w:r>
              <w:rPr>
                <w:spacing w:val="-2"/>
                <w:sz w:val="20"/>
              </w:rPr>
              <w:t>10.11.103.1/24</w:t>
            </w:r>
          </w:p>
        </w:tc>
        <w:tc>
          <w:tcPr>
            <w:tcW w:w="1300" w:type="dxa"/>
          </w:tcPr>
          <w:p>
            <w:pPr>
              <w:pStyle w:val="TableParagraph"/>
              <w:ind w:left="145"/>
              <w:rPr>
                <w:sz w:val="20"/>
              </w:rPr>
            </w:pPr>
            <w:r>
              <w:rPr>
                <w:spacing w:val="-5"/>
                <w:sz w:val="20"/>
              </w:rPr>
              <w:t>N/A</w:t>
            </w:r>
          </w:p>
        </w:tc>
      </w:tr>
      <w:tr>
        <w:trPr>
          <w:trHeight w:val="476" w:hRule="atLeast"/>
        </w:trPr>
        <w:tc>
          <w:tcPr>
            <w:tcW w:w="1301" w:type="dxa"/>
          </w:tcPr>
          <w:p>
            <w:pPr>
              <w:pStyle w:val="TableParagraph"/>
              <w:rPr>
                <w:sz w:val="20"/>
              </w:rPr>
            </w:pPr>
            <w:r>
              <w:rPr>
                <w:spacing w:val="-5"/>
                <w:sz w:val="20"/>
              </w:rPr>
              <w:t>BR1</w:t>
            </w:r>
          </w:p>
        </w:tc>
        <w:tc>
          <w:tcPr>
            <w:tcW w:w="2381" w:type="dxa"/>
          </w:tcPr>
          <w:p>
            <w:pPr>
              <w:pStyle w:val="TableParagraph"/>
              <w:ind w:left="143"/>
              <w:rPr>
                <w:sz w:val="20"/>
              </w:rPr>
            </w:pPr>
            <w:r>
              <w:rPr>
                <w:spacing w:val="-2"/>
                <w:sz w:val="20"/>
              </w:rPr>
              <w:t>GiabitEthernet0/0</w:t>
            </w:r>
          </w:p>
        </w:tc>
        <w:tc>
          <w:tcPr>
            <w:tcW w:w="1898" w:type="dxa"/>
          </w:tcPr>
          <w:p>
            <w:pPr>
              <w:pStyle w:val="TableParagraph"/>
              <w:rPr>
                <w:sz w:val="20"/>
              </w:rPr>
            </w:pPr>
            <w:r>
              <w:rPr>
                <w:spacing w:val="-2"/>
                <w:sz w:val="20"/>
              </w:rPr>
              <w:t>192.0.2.2/30</w:t>
            </w:r>
          </w:p>
        </w:tc>
        <w:tc>
          <w:tcPr>
            <w:tcW w:w="1300" w:type="dxa"/>
          </w:tcPr>
          <w:p>
            <w:pPr>
              <w:pStyle w:val="TableParagraph"/>
              <w:ind w:left="145"/>
              <w:rPr>
                <w:sz w:val="20"/>
              </w:rPr>
            </w:pPr>
            <w:r>
              <w:rPr>
                <w:spacing w:val="-4"/>
                <w:sz w:val="20"/>
              </w:rPr>
              <w:t>ISP1</w:t>
            </w:r>
          </w:p>
        </w:tc>
      </w:tr>
      <w:tr>
        <w:trPr>
          <w:trHeight w:val="479" w:hRule="atLeast"/>
        </w:trPr>
        <w:tc>
          <w:tcPr>
            <w:tcW w:w="1301" w:type="dxa"/>
          </w:tcPr>
          <w:p>
            <w:pPr>
              <w:pStyle w:val="TableParagraph"/>
              <w:rPr>
                <w:sz w:val="20"/>
              </w:rPr>
            </w:pPr>
            <w:r>
              <w:rPr>
                <w:spacing w:val="-5"/>
                <w:sz w:val="20"/>
              </w:rPr>
              <w:t>BR1</w:t>
            </w:r>
          </w:p>
        </w:tc>
        <w:tc>
          <w:tcPr>
            <w:tcW w:w="2381" w:type="dxa"/>
          </w:tcPr>
          <w:p>
            <w:pPr>
              <w:pStyle w:val="TableParagraph"/>
              <w:ind w:left="143"/>
              <w:rPr>
                <w:sz w:val="20"/>
              </w:rPr>
            </w:pPr>
            <w:r>
              <w:rPr>
                <w:spacing w:val="-2"/>
                <w:sz w:val="20"/>
              </w:rPr>
              <w:t>GiabitEthernet0/1.100</w:t>
            </w:r>
          </w:p>
        </w:tc>
        <w:tc>
          <w:tcPr>
            <w:tcW w:w="1898" w:type="dxa"/>
          </w:tcPr>
          <w:p>
            <w:pPr>
              <w:pStyle w:val="TableParagraph"/>
              <w:rPr>
                <w:sz w:val="20"/>
              </w:rPr>
            </w:pPr>
            <w:r>
              <w:rPr>
                <w:spacing w:val="-2"/>
                <w:sz w:val="20"/>
              </w:rPr>
              <w:t>10.1.100.100/24</w:t>
            </w:r>
          </w:p>
        </w:tc>
        <w:tc>
          <w:tcPr>
            <w:tcW w:w="1300" w:type="dxa"/>
          </w:tcPr>
          <w:p>
            <w:pPr>
              <w:pStyle w:val="TableParagraph"/>
              <w:ind w:left="145"/>
              <w:rPr>
                <w:sz w:val="20"/>
              </w:rPr>
            </w:pPr>
            <w:r>
              <w:rPr>
                <w:spacing w:val="-5"/>
                <w:sz w:val="20"/>
              </w:rPr>
              <w:t>N/A</w:t>
            </w:r>
          </w:p>
        </w:tc>
      </w:tr>
      <w:tr>
        <w:trPr>
          <w:trHeight w:val="477" w:hRule="atLeast"/>
        </w:trPr>
        <w:tc>
          <w:tcPr>
            <w:tcW w:w="1301" w:type="dxa"/>
          </w:tcPr>
          <w:p>
            <w:pPr>
              <w:pStyle w:val="TableParagraph"/>
              <w:rPr>
                <w:sz w:val="20"/>
              </w:rPr>
            </w:pPr>
            <w:r>
              <w:rPr>
                <w:spacing w:val="-5"/>
                <w:sz w:val="20"/>
              </w:rPr>
              <w:t>BR1</w:t>
            </w:r>
          </w:p>
        </w:tc>
        <w:tc>
          <w:tcPr>
            <w:tcW w:w="2381" w:type="dxa"/>
          </w:tcPr>
          <w:p>
            <w:pPr>
              <w:pStyle w:val="TableParagraph"/>
              <w:ind w:left="143"/>
              <w:rPr>
                <w:sz w:val="20"/>
              </w:rPr>
            </w:pPr>
            <w:r>
              <w:rPr>
                <w:spacing w:val="-2"/>
                <w:sz w:val="20"/>
              </w:rPr>
              <w:t>GiabitEthernet0/1.101</w:t>
            </w:r>
          </w:p>
        </w:tc>
        <w:tc>
          <w:tcPr>
            <w:tcW w:w="1898" w:type="dxa"/>
          </w:tcPr>
          <w:p>
            <w:pPr>
              <w:pStyle w:val="TableParagraph"/>
              <w:rPr>
                <w:sz w:val="20"/>
              </w:rPr>
            </w:pPr>
            <w:r>
              <w:rPr>
                <w:spacing w:val="-2"/>
                <w:sz w:val="20"/>
              </w:rPr>
              <w:t>10.1.101.10/24</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BR1</w:t>
            </w:r>
          </w:p>
        </w:tc>
        <w:tc>
          <w:tcPr>
            <w:tcW w:w="2381" w:type="dxa"/>
          </w:tcPr>
          <w:p>
            <w:pPr>
              <w:pStyle w:val="TableParagraph"/>
              <w:ind w:left="143"/>
              <w:rPr>
                <w:sz w:val="20"/>
              </w:rPr>
            </w:pPr>
            <w:r>
              <w:rPr>
                <w:spacing w:val="-2"/>
                <w:sz w:val="20"/>
              </w:rPr>
              <w:t>GiabitEthernet0/1.102</w:t>
            </w:r>
          </w:p>
        </w:tc>
        <w:tc>
          <w:tcPr>
            <w:tcW w:w="1898" w:type="dxa"/>
          </w:tcPr>
          <w:p>
            <w:pPr>
              <w:pStyle w:val="TableParagraph"/>
              <w:rPr>
                <w:sz w:val="20"/>
              </w:rPr>
            </w:pPr>
            <w:r>
              <w:rPr>
                <w:spacing w:val="-2"/>
                <w:sz w:val="20"/>
              </w:rPr>
              <w:t>10.1.102.10/24</w:t>
            </w:r>
          </w:p>
        </w:tc>
        <w:tc>
          <w:tcPr>
            <w:tcW w:w="1300" w:type="dxa"/>
          </w:tcPr>
          <w:p>
            <w:pPr>
              <w:pStyle w:val="TableParagraph"/>
              <w:ind w:left="145"/>
              <w:rPr>
                <w:sz w:val="20"/>
              </w:rPr>
            </w:pPr>
            <w:r>
              <w:rPr>
                <w:spacing w:val="-5"/>
                <w:sz w:val="20"/>
              </w:rPr>
              <w:t>N/A</w:t>
            </w:r>
          </w:p>
        </w:tc>
      </w:tr>
      <w:tr>
        <w:trPr>
          <w:trHeight w:val="476" w:hRule="atLeast"/>
        </w:trPr>
        <w:tc>
          <w:tcPr>
            <w:tcW w:w="1301" w:type="dxa"/>
          </w:tcPr>
          <w:p>
            <w:pPr>
              <w:pStyle w:val="TableParagraph"/>
              <w:rPr>
                <w:sz w:val="20"/>
              </w:rPr>
            </w:pPr>
            <w:r>
              <w:rPr>
                <w:spacing w:val="-5"/>
                <w:sz w:val="20"/>
              </w:rPr>
              <w:t>BR1</w:t>
            </w:r>
          </w:p>
        </w:tc>
        <w:tc>
          <w:tcPr>
            <w:tcW w:w="2381" w:type="dxa"/>
          </w:tcPr>
          <w:p>
            <w:pPr>
              <w:pStyle w:val="TableParagraph"/>
              <w:ind w:left="143"/>
              <w:rPr>
                <w:sz w:val="20"/>
              </w:rPr>
            </w:pPr>
            <w:r>
              <w:rPr>
                <w:spacing w:val="-2"/>
                <w:sz w:val="20"/>
              </w:rPr>
              <w:t>GiabitEthernet0/1.103</w:t>
            </w:r>
          </w:p>
        </w:tc>
        <w:tc>
          <w:tcPr>
            <w:tcW w:w="1898" w:type="dxa"/>
          </w:tcPr>
          <w:p>
            <w:pPr>
              <w:pStyle w:val="TableParagraph"/>
              <w:rPr>
                <w:sz w:val="20"/>
              </w:rPr>
            </w:pPr>
            <w:r>
              <w:rPr>
                <w:spacing w:val="-2"/>
                <w:sz w:val="20"/>
              </w:rPr>
              <w:t>10.1.103.10/24</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spacing w:before="61"/>
              <w:rPr>
                <w:sz w:val="20"/>
              </w:rPr>
            </w:pPr>
            <w:r>
              <w:rPr>
                <w:spacing w:val="-5"/>
                <w:sz w:val="20"/>
              </w:rPr>
              <w:t>BR1</w:t>
            </w:r>
          </w:p>
        </w:tc>
        <w:tc>
          <w:tcPr>
            <w:tcW w:w="2381" w:type="dxa"/>
          </w:tcPr>
          <w:p>
            <w:pPr>
              <w:pStyle w:val="TableParagraph"/>
              <w:spacing w:before="61"/>
              <w:ind w:left="143"/>
              <w:rPr>
                <w:sz w:val="20"/>
              </w:rPr>
            </w:pPr>
            <w:r>
              <w:rPr>
                <w:spacing w:val="-2"/>
                <w:sz w:val="20"/>
              </w:rPr>
              <w:t>Loopback1</w:t>
            </w:r>
          </w:p>
        </w:tc>
        <w:tc>
          <w:tcPr>
            <w:tcW w:w="1898" w:type="dxa"/>
          </w:tcPr>
          <w:p>
            <w:pPr>
              <w:pStyle w:val="TableParagraph"/>
              <w:spacing w:before="61"/>
              <w:rPr>
                <w:sz w:val="20"/>
              </w:rPr>
            </w:pPr>
            <w:r>
              <w:rPr>
                <w:spacing w:val="-2"/>
                <w:sz w:val="20"/>
              </w:rPr>
              <w:t>10.10.0.21</w:t>
            </w:r>
          </w:p>
        </w:tc>
        <w:tc>
          <w:tcPr>
            <w:tcW w:w="1300" w:type="dxa"/>
          </w:tcPr>
          <w:p>
            <w:pPr>
              <w:pStyle w:val="TableParagraph"/>
              <w:spacing w:before="61"/>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BR1</w:t>
            </w:r>
          </w:p>
        </w:tc>
        <w:tc>
          <w:tcPr>
            <w:tcW w:w="2381" w:type="dxa"/>
          </w:tcPr>
          <w:p>
            <w:pPr>
              <w:pStyle w:val="TableParagraph"/>
              <w:ind w:left="143"/>
              <w:rPr>
                <w:sz w:val="20"/>
              </w:rPr>
            </w:pPr>
            <w:r>
              <w:rPr>
                <w:spacing w:val="-2"/>
                <w:sz w:val="20"/>
              </w:rPr>
              <w:t>Tunnel0</w:t>
            </w:r>
          </w:p>
        </w:tc>
        <w:tc>
          <w:tcPr>
            <w:tcW w:w="1898" w:type="dxa"/>
          </w:tcPr>
          <w:p>
            <w:pPr>
              <w:pStyle w:val="TableParagraph"/>
              <w:rPr>
                <w:sz w:val="20"/>
              </w:rPr>
            </w:pPr>
            <w:r>
              <w:rPr>
                <w:spacing w:val="-2"/>
                <w:sz w:val="20"/>
              </w:rPr>
              <w:t>172.16.100.11</w:t>
            </w:r>
          </w:p>
        </w:tc>
        <w:tc>
          <w:tcPr>
            <w:tcW w:w="1300" w:type="dxa"/>
          </w:tcPr>
          <w:p>
            <w:pPr>
              <w:pStyle w:val="TableParagraph"/>
              <w:ind w:left="145"/>
              <w:rPr>
                <w:sz w:val="20"/>
              </w:rPr>
            </w:pPr>
            <w:r>
              <w:rPr>
                <w:spacing w:val="-5"/>
                <w:sz w:val="20"/>
              </w:rPr>
              <w:t>IR2</w:t>
            </w:r>
          </w:p>
        </w:tc>
      </w:tr>
    </w:tbl>
    <w:p>
      <w:pPr>
        <w:pStyle w:val="TableParagraph"/>
        <w:spacing w:after="0"/>
        <w:rPr>
          <w:sz w:val="20"/>
        </w:rPr>
        <w:sectPr>
          <w:pgSz w:w="11910" w:h="16840"/>
          <w:pgMar w:header="1134" w:footer="1093" w:top="2000" w:bottom="1280" w:left="992" w:right="1133"/>
        </w:sectPr>
      </w:pPr>
    </w:p>
    <w:p>
      <w:pPr>
        <w:pStyle w:val="BodyText"/>
        <w:spacing w:before="4"/>
      </w:pPr>
    </w:p>
    <w:tbl>
      <w:tblPr>
        <w:tblW w:w="0" w:type="auto"/>
        <w:jc w:val="left"/>
        <w:tblInd w:w="160" w:type="dxa"/>
        <w:tblBorders>
          <w:top w:val="single" w:sz="8" w:space="0" w:color="003A5C"/>
          <w:left w:val="single" w:sz="8" w:space="0" w:color="003A5C"/>
          <w:bottom w:val="single" w:sz="8" w:space="0" w:color="003A5C"/>
          <w:right w:val="single" w:sz="8" w:space="0" w:color="003A5C"/>
          <w:insideH w:val="single" w:sz="8" w:space="0" w:color="003A5C"/>
          <w:insideV w:val="single" w:sz="8" w:space="0" w:color="003A5C"/>
        </w:tblBorders>
        <w:tblLayout w:type="fixed"/>
        <w:tblCellMar>
          <w:top w:w="0" w:type="dxa"/>
          <w:left w:w="0" w:type="dxa"/>
          <w:bottom w:w="0" w:type="dxa"/>
          <w:right w:w="0" w:type="dxa"/>
        </w:tblCellMar>
        <w:tblLook w:val="01E0"/>
      </w:tblPr>
      <w:tblGrid>
        <w:gridCol w:w="1301"/>
        <w:gridCol w:w="2381"/>
        <w:gridCol w:w="1898"/>
        <w:gridCol w:w="1300"/>
      </w:tblGrid>
      <w:tr>
        <w:trPr>
          <w:trHeight w:val="508" w:hRule="atLeast"/>
        </w:trPr>
        <w:tc>
          <w:tcPr>
            <w:tcW w:w="1301" w:type="dxa"/>
            <w:tcBorders>
              <w:top w:val="nil"/>
              <w:bottom w:val="nil"/>
            </w:tcBorders>
            <w:shd w:val="clear" w:color="auto" w:fill="003A5C"/>
          </w:tcPr>
          <w:p>
            <w:pPr>
              <w:pStyle w:val="TableParagraph"/>
              <w:spacing w:before="78"/>
              <w:rPr>
                <w:b/>
                <w:sz w:val="20"/>
              </w:rPr>
            </w:pPr>
            <w:r>
              <w:rPr>
                <w:b/>
                <w:color w:val="FFFFFF"/>
                <w:spacing w:val="-2"/>
                <w:sz w:val="20"/>
              </w:rPr>
              <w:t>DEVICE</w:t>
              <w:br/>
              <w:br/>
              <w:t>This is a technical term that means a machine or instrument that is used to perform a specific task.</w:t>
            </w:r>
          </w:p>
        </w:tc>
        <w:tc>
          <w:tcPr>
            <w:tcW w:w="2381" w:type="dxa"/>
            <w:tcBorders>
              <w:top w:val="nil"/>
              <w:bottom w:val="nil"/>
            </w:tcBorders>
            <w:shd w:val="clear" w:color="auto" w:fill="003A5C"/>
          </w:tcPr>
          <w:p>
            <w:pPr>
              <w:pStyle w:val="TableParagraph"/>
              <w:spacing w:before="78"/>
              <w:ind w:left="143"/>
              <w:rPr>
                <w:b/>
                <w:sz w:val="20"/>
              </w:rPr>
            </w:pPr>
            <w:r>
              <w:rPr>
                <w:b/>
                <w:color w:val="FFFFFF"/>
                <w:spacing w:val="-2"/>
                <w:sz w:val="20"/>
              </w:rPr>
              <w:t>Interface is a software interface that provides a human-computer interaction.</w:t>
            </w:r>
          </w:p>
        </w:tc>
        <w:tc>
          <w:tcPr>
            <w:tcW w:w="1898" w:type="dxa"/>
            <w:tcBorders>
              <w:top w:val="nil"/>
              <w:bottom w:val="nil"/>
            </w:tcBorders>
            <w:shd w:val="clear" w:color="auto" w:fill="003A5C"/>
          </w:tcPr>
          <w:p>
            <w:pPr>
              <w:pStyle w:val="TableParagraph"/>
              <w:spacing w:before="78"/>
              <w:rPr>
                <w:b/>
                <w:sz w:val="20"/>
              </w:rPr>
            </w:pPr>
            <w:r>
              <w:rPr>
                <w:b/>
                <w:color w:val="FFFFFF"/>
                <w:sz w:val="20"/>
              </w:rPr>
              <w:t>Trong văn bản, "IPV4 ADDRESS" có nghĩa là địa chỉ IP v4.</w:t>
            </w:r>
            <w:r>
              <w:rPr>
                <w:b/>
                <w:color w:val="FFFFFF"/>
                <w:spacing w:val="-7"/>
                <w:sz w:val="20"/>
              </w:rPr>
            </w:r>
            <w:r>
              <w:rPr>
                <w:b/>
                <w:color w:val="FFFFFF"/>
                <w:spacing w:val="-2"/>
                <w:sz w:val="20"/>
              </w:rPr>
            </w:r>
          </w:p>
        </w:tc>
        <w:tc>
          <w:tcPr>
            <w:tcW w:w="1300" w:type="dxa"/>
            <w:tcBorders>
              <w:top w:val="nil"/>
              <w:bottom w:val="nil"/>
            </w:tcBorders>
            <w:shd w:val="clear" w:color="auto" w:fill="003A5C"/>
          </w:tcPr>
          <w:p>
            <w:pPr>
              <w:pStyle w:val="TableParagraph"/>
              <w:spacing w:before="78"/>
              <w:ind w:left="145"/>
              <w:rPr>
                <w:b/>
                <w:sz w:val="20"/>
              </w:rPr>
            </w:pPr>
            <w:r>
              <w:rPr>
                <w:b/>
                <w:color w:val="FFFFFF"/>
                <w:spacing w:val="-2"/>
                <w:sz w:val="20"/>
              </w:rPr>
              <w:t>NEIGHBOR</w:t>
            </w:r>
          </w:p>
        </w:tc>
      </w:tr>
      <w:tr>
        <w:trPr>
          <w:trHeight w:val="467" w:hRule="atLeast"/>
        </w:trPr>
        <w:tc>
          <w:tcPr>
            <w:tcW w:w="1301" w:type="dxa"/>
            <w:tcBorders>
              <w:top w:val="nil"/>
            </w:tcBorders>
          </w:tcPr>
          <w:p>
            <w:pPr>
              <w:pStyle w:val="TableParagraph"/>
              <w:spacing w:before="49"/>
              <w:rPr>
                <w:sz w:val="20"/>
              </w:rPr>
            </w:pPr>
            <w:r>
              <w:rPr>
                <w:spacing w:val="-5"/>
                <w:sz w:val="20"/>
              </w:rPr>
              <w:t>AS3</w:t>
            </w:r>
          </w:p>
        </w:tc>
        <w:tc>
          <w:tcPr>
            <w:tcW w:w="2381" w:type="dxa"/>
          </w:tcPr>
          <w:p>
            <w:pPr>
              <w:pStyle w:val="TableParagraph"/>
              <w:spacing w:before="49"/>
              <w:ind w:left="143"/>
              <w:rPr>
                <w:sz w:val="20"/>
              </w:rPr>
            </w:pPr>
            <w:r>
              <w:rPr>
                <w:spacing w:val="-2"/>
                <w:sz w:val="20"/>
              </w:rPr>
              <w:t>Vlan 103</w:t>
            </w:r>
          </w:p>
        </w:tc>
        <w:tc>
          <w:tcPr>
            <w:tcW w:w="1898" w:type="dxa"/>
            <w:tcBorders>
              <w:top w:val="nil"/>
            </w:tcBorders>
          </w:tcPr>
          <w:p>
            <w:pPr>
              <w:pStyle w:val="TableParagraph"/>
              <w:spacing w:before="49"/>
              <w:rPr>
                <w:sz w:val="20"/>
              </w:rPr>
            </w:pPr>
            <w:r>
              <w:rPr>
                <w:spacing w:val="-2"/>
                <w:sz w:val="20"/>
              </w:rPr>
              <w:t>10.1.103.1/24</w:t>
            </w:r>
          </w:p>
        </w:tc>
        <w:tc>
          <w:tcPr>
            <w:tcW w:w="1300" w:type="dxa"/>
          </w:tcPr>
          <w:p>
            <w:pPr>
              <w:pStyle w:val="TableParagraph"/>
              <w:spacing w:before="49"/>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BR2</w:t>
            </w:r>
          </w:p>
        </w:tc>
        <w:tc>
          <w:tcPr>
            <w:tcW w:w="2381" w:type="dxa"/>
          </w:tcPr>
          <w:p>
            <w:pPr>
              <w:pStyle w:val="TableParagraph"/>
              <w:ind w:left="143"/>
              <w:rPr>
                <w:sz w:val="20"/>
              </w:rPr>
            </w:pPr>
            <w:r>
              <w:rPr>
                <w:spacing w:val="-2"/>
                <w:sz w:val="20"/>
              </w:rPr>
              <w:t>GiabitEthernet0/0</w:t>
            </w:r>
          </w:p>
        </w:tc>
        <w:tc>
          <w:tcPr>
            <w:tcW w:w="1898" w:type="dxa"/>
          </w:tcPr>
          <w:p>
            <w:pPr>
              <w:pStyle w:val="TableParagraph"/>
              <w:rPr>
                <w:sz w:val="20"/>
              </w:rPr>
            </w:pPr>
            <w:r>
              <w:rPr>
                <w:spacing w:val="-2"/>
                <w:sz w:val="20"/>
              </w:rPr>
              <w:t>192.0.2.6/30</w:t>
            </w:r>
          </w:p>
        </w:tc>
        <w:tc>
          <w:tcPr>
            <w:tcW w:w="1300" w:type="dxa"/>
          </w:tcPr>
          <w:p>
            <w:pPr>
              <w:pStyle w:val="TableParagraph"/>
              <w:ind w:left="145"/>
              <w:rPr>
                <w:sz w:val="20"/>
              </w:rPr>
            </w:pPr>
            <w:r>
              <w:rPr>
                <w:spacing w:val="-4"/>
                <w:sz w:val="20"/>
              </w:rPr>
              <w:t>ISP1</w:t>
            </w:r>
          </w:p>
        </w:tc>
      </w:tr>
      <w:tr>
        <w:trPr>
          <w:trHeight w:val="476" w:hRule="atLeast"/>
        </w:trPr>
        <w:tc>
          <w:tcPr>
            <w:tcW w:w="1301" w:type="dxa"/>
          </w:tcPr>
          <w:p>
            <w:pPr>
              <w:pStyle w:val="TableParagraph"/>
              <w:rPr>
                <w:sz w:val="20"/>
              </w:rPr>
            </w:pPr>
            <w:r>
              <w:rPr>
                <w:spacing w:val="-5"/>
                <w:sz w:val="20"/>
              </w:rPr>
              <w:t>BR2</w:t>
            </w:r>
          </w:p>
        </w:tc>
        <w:tc>
          <w:tcPr>
            <w:tcW w:w="2381" w:type="dxa"/>
          </w:tcPr>
          <w:p>
            <w:pPr>
              <w:pStyle w:val="TableParagraph"/>
              <w:ind w:left="143"/>
              <w:rPr>
                <w:sz w:val="20"/>
              </w:rPr>
            </w:pPr>
            <w:r>
              <w:rPr>
                <w:spacing w:val="-2"/>
                <w:sz w:val="20"/>
              </w:rPr>
              <w:t>GiabitEthernet0/1.100</w:t>
            </w:r>
          </w:p>
        </w:tc>
        <w:tc>
          <w:tcPr>
            <w:tcW w:w="1898" w:type="dxa"/>
          </w:tcPr>
          <w:p>
            <w:pPr>
              <w:pStyle w:val="TableParagraph"/>
              <w:rPr>
                <w:sz w:val="20"/>
              </w:rPr>
            </w:pPr>
            <w:r>
              <w:rPr>
                <w:spacing w:val="-2"/>
                <w:sz w:val="20"/>
              </w:rPr>
              <w:t>10.2.100.10/24</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BR2</w:t>
            </w:r>
          </w:p>
        </w:tc>
        <w:tc>
          <w:tcPr>
            <w:tcW w:w="2381" w:type="dxa"/>
          </w:tcPr>
          <w:p>
            <w:pPr>
              <w:pStyle w:val="TableParagraph"/>
              <w:ind w:left="143"/>
              <w:rPr>
                <w:sz w:val="20"/>
              </w:rPr>
            </w:pPr>
            <w:r>
              <w:rPr>
                <w:spacing w:val="-2"/>
                <w:sz w:val="20"/>
              </w:rPr>
              <w:t>GiabitEthernet0/1.101</w:t>
            </w:r>
          </w:p>
        </w:tc>
        <w:tc>
          <w:tcPr>
            <w:tcW w:w="1898" w:type="dxa"/>
          </w:tcPr>
          <w:p>
            <w:pPr>
              <w:pStyle w:val="TableParagraph"/>
              <w:rPr>
                <w:sz w:val="20"/>
              </w:rPr>
            </w:pPr>
            <w:r>
              <w:rPr>
                <w:spacing w:val="-2"/>
                <w:sz w:val="20"/>
              </w:rPr>
              <w:t>10.2.101.10/24</w:t>
            </w:r>
          </w:p>
        </w:tc>
        <w:tc>
          <w:tcPr>
            <w:tcW w:w="1300" w:type="dxa"/>
          </w:tcPr>
          <w:p>
            <w:pPr>
              <w:pStyle w:val="TableParagraph"/>
              <w:ind w:left="145"/>
              <w:rPr>
                <w:sz w:val="20"/>
              </w:rPr>
            </w:pPr>
            <w:r>
              <w:rPr>
                <w:spacing w:val="-5"/>
                <w:sz w:val="20"/>
              </w:rPr>
              <w:t>N/A</w:t>
            </w:r>
          </w:p>
        </w:tc>
      </w:tr>
      <w:tr>
        <w:trPr>
          <w:trHeight w:val="476" w:hRule="atLeast"/>
        </w:trPr>
        <w:tc>
          <w:tcPr>
            <w:tcW w:w="1301" w:type="dxa"/>
          </w:tcPr>
          <w:p>
            <w:pPr>
              <w:pStyle w:val="TableParagraph"/>
              <w:rPr>
                <w:sz w:val="20"/>
              </w:rPr>
            </w:pPr>
            <w:r>
              <w:rPr>
                <w:spacing w:val="-5"/>
                <w:sz w:val="20"/>
              </w:rPr>
              <w:t>BR2</w:t>
            </w:r>
          </w:p>
        </w:tc>
        <w:tc>
          <w:tcPr>
            <w:tcW w:w="2381" w:type="dxa"/>
          </w:tcPr>
          <w:p>
            <w:pPr>
              <w:pStyle w:val="TableParagraph"/>
              <w:ind w:left="143"/>
              <w:rPr>
                <w:sz w:val="20"/>
              </w:rPr>
            </w:pPr>
            <w:r>
              <w:rPr>
                <w:spacing w:val="-2"/>
                <w:sz w:val="20"/>
              </w:rPr>
              <w:t>GiabitEthernet0/1.102</w:t>
            </w:r>
          </w:p>
        </w:tc>
        <w:tc>
          <w:tcPr>
            <w:tcW w:w="1898" w:type="dxa"/>
          </w:tcPr>
          <w:p>
            <w:pPr>
              <w:pStyle w:val="TableParagraph"/>
              <w:rPr>
                <w:sz w:val="20"/>
              </w:rPr>
            </w:pPr>
            <w:r>
              <w:rPr>
                <w:spacing w:val="-2"/>
                <w:sz w:val="20"/>
              </w:rPr>
              <w:t>10.2.102.10/24</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rPr>
                <w:sz w:val="20"/>
              </w:rPr>
            </w:pPr>
            <w:r>
              <w:rPr>
                <w:spacing w:val="-5"/>
                <w:sz w:val="20"/>
              </w:rPr>
              <w:t>BR2</w:t>
            </w:r>
          </w:p>
        </w:tc>
        <w:tc>
          <w:tcPr>
            <w:tcW w:w="2381" w:type="dxa"/>
          </w:tcPr>
          <w:p>
            <w:pPr>
              <w:pStyle w:val="TableParagraph"/>
              <w:ind w:left="143"/>
              <w:rPr>
                <w:sz w:val="20"/>
              </w:rPr>
            </w:pPr>
            <w:r>
              <w:rPr>
                <w:spacing w:val="-2"/>
                <w:sz w:val="20"/>
              </w:rPr>
              <w:t>GiabitEthernet0/1.103</w:t>
            </w:r>
          </w:p>
        </w:tc>
        <w:tc>
          <w:tcPr>
            <w:tcW w:w="1898" w:type="dxa"/>
          </w:tcPr>
          <w:p>
            <w:pPr>
              <w:pStyle w:val="TableParagraph"/>
              <w:rPr>
                <w:sz w:val="20"/>
              </w:rPr>
            </w:pPr>
            <w:r>
              <w:rPr>
                <w:spacing w:val="-2"/>
                <w:sz w:val="20"/>
              </w:rPr>
              <w:t>10.2.103.10/24</w:t>
            </w:r>
          </w:p>
        </w:tc>
        <w:tc>
          <w:tcPr>
            <w:tcW w:w="1300" w:type="dxa"/>
          </w:tcPr>
          <w:p>
            <w:pPr>
              <w:pStyle w:val="TableParagraph"/>
              <w:ind w:left="145"/>
              <w:rPr>
                <w:sz w:val="20"/>
              </w:rPr>
            </w:pPr>
            <w:r>
              <w:rPr>
                <w:spacing w:val="-5"/>
                <w:sz w:val="20"/>
              </w:rPr>
              <w:t>N/A</w:t>
            </w:r>
          </w:p>
        </w:tc>
      </w:tr>
      <w:tr>
        <w:trPr>
          <w:trHeight w:val="476" w:hRule="atLeast"/>
        </w:trPr>
        <w:tc>
          <w:tcPr>
            <w:tcW w:w="1301" w:type="dxa"/>
          </w:tcPr>
          <w:p>
            <w:pPr>
              <w:pStyle w:val="TableParagraph"/>
              <w:rPr>
                <w:sz w:val="20"/>
              </w:rPr>
            </w:pPr>
            <w:r>
              <w:rPr>
                <w:spacing w:val="-5"/>
                <w:sz w:val="20"/>
              </w:rPr>
              <w:t>BR2</w:t>
            </w:r>
          </w:p>
        </w:tc>
        <w:tc>
          <w:tcPr>
            <w:tcW w:w="2381" w:type="dxa"/>
          </w:tcPr>
          <w:p>
            <w:pPr>
              <w:pStyle w:val="TableParagraph"/>
              <w:ind w:left="143"/>
              <w:rPr>
                <w:sz w:val="20"/>
              </w:rPr>
            </w:pPr>
            <w:r>
              <w:rPr>
                <w:spacing w:val="-2"/>
                <w:sz w:val="20"/>
              </w:rPr>
              <w:t>Loopback1</w:t>
            </w:r>
          </w:p>
        </w:tc>
        <w:tc>
          <w:tcPr>
            <w:tcW w:w="1898" w:type="dxa"/>
          </w:tcPr>
          <w:p>
            <w:pPr>
              <w:pStyle w:val="TableParagraph"/>
              <w:rPr>
                <w:sz w:val="20"/>
              </w:rPr>
            </w:pPr>
            <w:r>
              <w:rPr>
                <w:spacing w:val="-2"/>
                <w:sz w:val="20"/>
              </w:rPr>
              <w:t>10.10.0.22</w:t>
            </w:r>
          </w:p>
        </w:tc>
        <w:tc>
          <w:tcPr>
            <w:tcW w:w="1300" w:type="dxa"/>
          </w:tcPr>
          <w:p>
            <w:pPr>
              <w:pStyle w:val="TableParagraph"/>
              <w:ind w:left="145"/>
              <w:rPr>
                <w:sz w:val="20"/>
              </w:rPr>
            </w:pPr>
            <w:r>
              <w:rPr>
                <w:spacing w:val="-5"/>
                <w:sz w:val="20"/>
              </w:rPr>
              <w:t>N/A</w:t>
            </w:r>
          </w:p>
        </w:tc>
      </w:tr>
      <w:tr>
        <w:trPr>
          <w:trHeight w:val="479" w:hRule="atLeast"/>
        </w:trPr>
        <w:tc>
          <w:tcPr>
            <w:tcW w:w="1301" w:type="dxa"/>
          </w:tcPr>
          <w:p>
            <w:pPr>
              <w:pStyle w:val="TableParagraph"/>
              <w:spacing w:before="61"/>
              <w:rPr>
                <w:sz w:val="20"/>
              </w:rPr>
            </w:pPr>
            <w:r>
              <w:rPr>
                <w:spacing w:val="-5"/>
                <w:sz w:val="20"/>
              </w:rPr>
              <w:t>BR2</w:t>
            </w:r>
          </w:p>
        </w:tc>
        <w:tc>
          <w:tcPr>
            <w:tcW w:w="2381" w:type="dxa"/>
          </w:tcPr>
          <w:p>
            <w:pPr>
              <w:pStyle w:val="TableParagraph"/>
              <w:spacing w:before="61"/>
              <w:ind w:left="143"/>
              <w:rPr>
                <w:sz w:val="20"/>
              </w:rPr>
            </w:pPr>
            <w:r>
              <w:rPr>
                <w:spacing w:val="-2"/>
                <w:sz w:val="20"/>
              </w:rPr>
              <w:t>Tunnel0</w:t>
            </w:r>
          </w:p>
        </w:tc>
        <w:tc>
          <w:tcPr>
            <w:tcW w:w="1898" w:type="dxa"/>
          </w:tcPr>
          <w:p>
            <w:pPr>
              <w:pStyle w:val="TableParagraph"/>
              <w:spacing w:before="61"/>
              <w:rPr>
                <w:sz w:val="20"/>
              </w:rPr>
            </w:pPr>
            <w:r>
              <w:rPr>
                <w:spacing w:val="-2"/>
                <w:sz w:val="20"/>
              </w:rPr>
              <w:t>172.16.100.12/24</w:t>
            </w:r>
          </w:p>
        </w:tc>
        <w:tc>
          <w:tcPr>
            <w:tcW w:w="1300" w:type="dxa"/>
          </w:tcPr>
          <w:p>
            <w:pPr>
              <w:pStyle w:val="TableParagraph"/>
              <w:spacing w:before="61"/>
              <w:ind w:left="145"/>
              <w:rPr>
                <w:sz w:val="20"/>
              </w:rPr>
            </w:pPr>
            <w:r>
              <w:rPr>
                <w:spacing w:val="-5"/>
                <w:sz w:val="20"/>
              </w:rPr>
              <w:t>IR2</w:t>
            </w:r>
          </w:p>
        </w:tc>
      </w:tr>
      <w:tr>
        <w:trPr>
          <w:trHeight w:val="479" w:hRule="atLeast"/>
        </w:trPr>
        <w:tc>
          <w:tcPr>
            <w:tcW w:w="1301" w:type="dxa"/>
          </w:tcPr>
          <w:p>
            <w:pPr>
              <w:pStyle w:val="TableParagraph"/>
              <w:rPr>
                <w:sz w:val="20"/>
              </w:rPr>
            </w:pPr>
            <w:r>
              <w:rPr>
                <w:spacing w:val="-5"/>
                <w:sz w:val="20"/>
              </w:rPr>
              <w:t>AS4</w:t>
            </w:r>
          </w:p>
        </w:tc>
        <w:tc>
          <w:tcPr>
            <w:tcW w:w="2381" w:type="dxa"/>
          </w:tcPr>
          <w:p>
            <w:pPr>
              <w:pStyle w:val="TableParagraph"/>
              <w:ind w:left="143"/>
              <w:rPr>
                <w:sz w:val="20"/>
              </w:rPr>
            </w:pPr>
            <w:r>
              <w:rPr>
                <w:spacing w:val="-2"/>
                <w:sz w:val="20"/>
              </w:rPr>
              <w:t>Vlan 103</w:t>
            </w:r>
          </w:p>
        </w:tc>
        <w:tc>
          <w:tcPr>
            <w:tcW w:w="1898" w:type="dxa"/>
          </w:tcPr>
          <w:p>
            <w:pPr>
              <w:pStyle w:val="TableParagraph"/>
              <w:rPr>
                <w:sz w:val="20"/>
              </w:rPr>
            </w:pPr>
            <w:r>
              <w:rPr>
                <w:spacing w:val="-2"/>
                <w:sz w:val="20"/>
              </w:rPr>
              <w:t>10.2.103.1/24</w:t>
            </w:r>
          </w:p>
        </w:tc>
        <w:tc>
          <w:tcPr>
            <w:tcW w:w="1300" w:type="dxa"/>
          </w:tcPr>
          <w:p>
            <w:pPr>
              <w:pStyle w:val="TableParagraph"/>
              <w:ind w:left="145"/>
              <w:rPr>
                <w:sz w:val="20"/>
              </w:rPr>
            </w:pPr>
            <w:r>
              <w:rPr>
                <w:spacing w:val="-5"/>
                <w:sz w:val="20"/>
              </w:rPr>
              <w:t>N/A</w:t>
            </w:r>
          </w:p>
        </w:tc>
      </w:tr>
    </w:tbl>
    <w:p>
      <w:pPr>
        <w:pStyle w:val="BodyText"/>
        <w:spacing w:before="114"/>
      </w:pPr>
    </w:p>
    <w:p>
      <w:pPr>
        <w:pStyle w:val="ListParagraph"/>
        <w:numPr>
          <w:ilvl w:val="0"/>
          <w:numId w:val="3"/>
        </w:numPr>
        <w:tabs>
          <w:tab w:pos="422" w:val="left" w:leader="none"/>
        </w:tabs>
        <w:spacing w:line="240" w:lineRule="auto" w:before="0" w:after="0"/>
        <w:ind w:left="422" w:right="0" w:hanging="282"/>
        <w:jc w:val="left"/>
        <w:rPr>
          <w:sz w:val="20"/>
        </w:rPr>
      </w:pPr>
      <w:r>
        <w:rPr>
          <w:sz w:val="20"/>
        </w:rPr>
        <w:t>Configure IPv6 addresses in HQ2 devices as follows:</w:t>
        <w:br/>
        <w:br/>
        <w:t>| Device | IP Address | Mask |</w:t>
        <w:br/>
        <w:t>|---|---|---|</w:t>
        <w:br/>
        <w:t>| HQ2-1 | 192.168.1.1 | 255.255.255.0 |</w:t>
        <w:br/>
        <w:t>| HQ2-2 | 192.168.1.2 | 255.255.255.0 |</w:t>
        <w:br/>
        <w:t>| HQ2-3 | 192.168.1.3 | 255.255.255.0 |</w:t>
      </w:r>
      <w:r>
        <w:rPr>
          <w:spacing w:val="-6"/>
          <w:sz w:val="20"/>
        </w:rPr>
      </w:r>
      <w:r>
        <w:rPr>
          <w:sz w:val="20"/>
        </w:rPr>
      </w:r>
      <w:r>
        <w:rPr>
          <w:spacing w:val="-6"/>
          <w:sz w:val="20"/>
        </w:rPr>
      </w:r>
      <w:r>
        <w:rPr>
          <w:sz w:val="20"/>
        </w:rPr>
      </w:r>
      <w:r>
        <w:rPr>
          <w:spacing w:val="-5"/>
          <w:sz w:val="20"/>
        </w:rPr>
      </w:r>
      <w:r>
        <w:rPr>
          <w:sz w:val="20"/>
        </w:rPr>
      </w:r>
      <w:r>
        <w:rPr>
          <w:spacing w:val="-5"/>
          <w:sz w:val="20"/>
        </w:rPr>
      </w:r>
      <w:r>
        <w:rPr>
          <w:sz w:val="20"/>
        </w:rPr>
      </w:r>
      <w:r>
        <w:rPr>
          <w:spacing w:val="-6"/>
          <w:sz w:val="20"/>
        </w:rPr>
      </w:r>
      <w:r>
        <w:rPr>
          <w:sz w:val="20"/>
        </w:rPr>
      </w:r>
      <w:r>
        <w:rPr>
          <w:spacing w:val="-5"/>
          <w:sz w:val="20"/>
        </w:rPr>
      </w:r>
      <w:r>
        <w:rPr>
          <w:sz w:val="20"/>
        </w:rPr>
      </w:r>
      <w:r>
        <w:rPr>
          <w:spacing w:val="-5"/>
          <w:sz w:val="20"/>
        </w:rPr>
      </w:r>
      <w:r>
        <w:rPr>
          <w:sz w:val="20"/>
        </w:rPr>
      </w:r>
      <w:r>
        <w:rPr>
          <w:spacing w:val="-5"/>
          <w:sz w:val="20"/>
        </w:rPr>
      </w:r>
      <w:r>
        <w:rPr>
          <w:sz w:val="20"/>
        </w:rPr>
      </w:r>
      <w:r>
        <w:rPr>
          <w:spacing w:val="-6"/>
          <w:sz w:val="20"/>
        </w:rPr>
      </w:r>
      <w:r>
        <w:rPr>
          <w:spacing w:val="-2"/>
          <w:sz w:val="20"/>
        </w:rPr>
      </w:r>
    </w:p>
    <w:p>
      <w:pPr>
        <w:pStyle w:val="BodyText"/>
        <w:spacing w:before="7"/>
        <w:rPr>
          <w:sz w:val="10"/>
        </w:rPr>
      </w:pPr>
    </w:p>
    <w:tbl>
      <w:tblPr>
        <w:tblW w:w="0" w:type="auto"/>
        <w:jc w:val="left"/>
        <w:tblInd w:w="160" w:type="dxa"/>
        <w:tblBorders>
          <w:top w:val="single" w:sz="8" w:space="0" w:color="003A5C"/>
          <w:left w:val="single" w:sz="8" w:space="0" w:color="003A5C"/>
          <w:bottom w:val="single" w:sz="8" w:space="0" w:color="003A5C"/>
          <w:right w:val="single" w:sz="8" w:space="0" w:color="003A5C"/>
          <w:insideH w:val="single" w:sz="8" w:space="0" w:color="003A5C"/>
          <w:insideV w:val="single" w:sz="8" w:space="0" w:color="003A5C"/>
        </w:tblBorders>
        <w:tblLayout w:type="fixed"/>
        <w:tblCellMar>
          <w:top w:w="0" w:type="dxa"/>
          <w:left w:w="0" w:type="dxa"/>
          <w:bottom w:w="0" w:type="dxa"/>
          <w:right w:w="0" w:type="dxa"/>
        </w:tblCellMar>
        <w:tblLook w:val="01E0"/>
      </w:tblPr>
      <w:tblGrid>
        <w:gridCol w:w="1342"/>
        <w:gridCol w:w="2161"/>
        <w:gridCol w:w="2739"/>
        <w:gridCol w:w="1301"/>
      </w:tblGrid>
      <w:tr>
        <w:trPr>
          <w:trHeight w:val="505" w:hRule="atLeast"/>
        </w:trPr>
        <w:tc>
          <w:tcPr>
            <w:tcW w:w="1342" w:type="dxa"/>
            <w:tcBorders>
              <w:top w:val="nil"/>
              <w:bottom w:val="nil"/>
            </w:tcBorders>
            <w:shd w:val="clear" w:color="auto" w:fill="003A5C"/>
          </w:tcPr>
          <w:p>
            <w:pPr>
              <w:pStyle w:val="TableParagraph"/>
              <w:spacing w:before="78"/>
              <w:rPr>
                <w:b/>
                <w:sz w:val="20"/>
              </w:rPr>
            </w:pPr>
            <w:r>
              <w:rPr>
                <w:b/>
                <w:color w:val="FFFFFF"/>
                <w:spacing w:val="-2"/>
                <w:sz w:val="20"/>
              </w:rPr>
              <w:t>DEVICE</w:t>
              <w:br/>
              <w:br/>
              <w:t>This is a technical term that means a machine or instrument that is used to perform a specific task.</w:t>
            </w:r>
          </w:p>
        </w:tc>
        <w:tc>
          <w:tcPr>
            <w:tcW w:w="2161" w:type="dxa"/>
            <w:tcBorders>
              <w:top w:val="nil"/>
              <w:bottom w:val="nil"/>
            </w:tcBorders>
            <w:shd w:val="clear" w:color="auto" w:fill="003A5C"/>
          </w:tcPr>
          <w:p>
            <w:pPr>
              <w:pStyle w:val="TableParagraph"/>
              <w:spacing w:before="78"/>
              <w:ind w:left="141"/>
              <w:rPr>
                <w:b/>
                <w:sz w:val="20"/>
              </w:rPr>
            </w:pPr>
            <w:r>
              <w:rPr>
                <w:b/>
                <w:color w:val="FFFFFF"/>
                <w:spacing w:val="-2"/>
                <w:sz w:val="20"/>
              </w:rPr>
              <w:t>Interface is a software interface that provides a human-computer interaction.</w:t>
            </w:r>
          </w:p>
        </w:tc>
        <w:tc>
          <w:tcPr>
            <w:tcW w:w="2739" w:type="dxa"/>
            <w:tcBorders>
              <w:top w:val="nil"/>
              <w:bottom w:val="nil"/>
            </w:tcBorders>
            <w:shd w:val="clear" w:color="auto" w:fill="003A5C"/>
          </w:tcPr>
          <w:p>
            <w:pPr>
              <w:pStyle w:val="TableParagraph"/>
              <w:spacing w:before="78"/>
              <w:ind w:left="140"/>
              <w:rPr>
                <w:b/>
                <w:sz w:val="20"/>
              </w:rPr>
            </w:pPr>
            <w:r>
              <w:rPr>
                <w:b/>
                <w:color w:val="FFFFFF"/>
                <w:sz w:val="20"/>
              </w:rPr>
              <w:t>Trong văn bản, "IPV4 ADDRESS" có nghĩa là địa chỉ IP v4.</w:t>
            </w:r>
            <w:r>
              <w:rPr>
                <w:b/>
                <w:color w:val="FFFFFF"/>
                <w:spacing w:val="-7"/>
                <w:sz w:val="20"/>
              </w:rPr>
            </w:r>
            <w:r>
              <w:rPr>
                <w:b/>
                <w:color w:val="FFFFFF"/>
                <w:spacing w:val="-2"/>
                <w:sz w:val="20"/>
              </w:rPr>
            </w:r>
          </w:p>
        </w:tc>
        <w:tc>
          <w:tcPr>
            <w:tcW w:w="1301" w:type="dxa"/>
            <w:tcBorders>
              <w:top w:val="nil"/>
              <w:bottom w:val="nil"/>
            </w:tcBorders>
            <w:shd w:val="clear" w:color="auto" w:fill="003A5C"/>
          </w:tcPr>
          <w:p>
            <w:pPr>
              <w:pStyle w:val="TableParagraph"/>
              <w:spacing w:before="78"/>
              <w:ind w:left="142"/>
              <w:rPr>
                <w:b/>
                <w:sz w:val="20"/>
              </w:rPr>
            </w:pPr>
            <w:r>
              <w:rPr>
                <w:b/>
                <w:color w:val="FFFFFF"/>
                <w:spacing w:val="-2"/>
                <w:sz w:val="20"/>
              </w:rPr>
              <w:t>NEIGHBOR</w:t>
            </w:r>
          </w:p>
        </w:tc>
      </w:tr>
      <w:tr>
        <w:trPr>
          <w:trHeight w:val="469" w:hRule="atLeast"/>
        </w:trPr>
        <w:tc>
          <w:tcPr>
            <w:tcW w:w="1342" w:type="dxa"/>
            <w:tcBorders>
              <w:top w:val="nil"/>
            </w:tcBorders>
          </w:tcPr>
          <w:p>
            <w:pPr>
              <w:pStyle w:val="TableParagraph"/>
              <w:spacing w:before="49"/>
              <w:rPr>
                <w:sz w:val="20"/>
              </w:rPr>
            </w:pPr>
            <w:r>
              <w:rPr>
                <w:spacing w:val="-5"/>
                <w:sz w:val="20"/>
              </w:rPr>
              <w:t>IR2</w:t>
            </w:r>
          </w:p>
        </w:tc>
        <w:tc>
          <w:tcPr>
            <w:tcW w:w="2161" w:type="dxa"/>
          </w:tcPr>
          <w:p>
            <w:pPr>
              <w:pStyle w:val="TableParagraph"/>
              <w:spacing w:before="49"/>
              <w:ind w:left="141"/>
              <w:rPr>
                <w:sz w:val="20"/>
              </w:rPr>
            </w:pPr>
            <w:r>
              <w:rPr>
                <w:spacing w:val="-2"/>
                <w:sz w:val="20"/>
              </w:rPr>
              <w:t>GiabitEthernet0/1</w:t>
            </w:r>
          </w:p>
        </w:tc>
        <w:tc>
          <w:tcPr>
            <w:tcW w:w="2739" w:type="dxa"/>
            <w:tcBorders>
              <w:top w:val="nil"/>
            </w:tcBorders>
          </w:tcPr>
          <w:p>
            <w:pPr>
              <w:pStyle w:val="TableParagraph"/>
              <w:spacing w:before="49"/>
              <w:ind w:left="140"/>
              <w:rPr>
                <w:sz w:val="20"/>
              </w:rPr>
            </w:pPr>
            <w:r>
              <w:rPr>
                <w:spacing w:val="-2"/>
                <w:sz w:val="20"/>
              </w:rPr>
              <w:t>2001:DB8:0:204::1/64</w:t>
            </w:r>
          </w:p>
        </w:tc>
        <w:tc>
          <w:tcPr>
            <w:tcW w:w="1301" w:type="dxa"/>
          </w:tcPr>
          <w:p>
            <w:pPr>
              <w:pStyle w:val="TableParagraph"/>
              <w:spacing w:before="49"/>
              <w:ind w:left="142"/>
              <w:rPr>
                <w:sz w:val="20"/>
              </w:rPr>
            </w:pPr>
            <w:r>
              <w:rPr>
                <w:spacing w:val="-5"/>
                <w:sz w:val="20"/>
              </w:rPr>
              <w:t>CR3</w:t>
            </w:r>
          </w:p>
        </w:tc>
      </w:tr>
      <w:tr>
        <w:trPr>
          <w:trHeight w:val="479" w:hRule="atLeast"/>
        </w:trPr>
        <w:tc>
          <w:tcPr>
            <w:tcW w:w="1342" w:type="dxa"/>
          </w:tcPr>
          <w:p>
            <w:pPr>
              <w:pStyle w:val="TableParagraph"/>
              <w:rPr>
                <w:sz w:val="20"/>
              </w:rPr>
            </w:pPr>
            <w:r>
              <w:rPr>
                <w:spacing w:val="-5"/>
                <w:sz w:val="20"/>
              </w:rPr>
              <w:t>IR2</w:t>
            </w:r>
          </w:p>
        </w:tc>
        <w:tc>
          <w:tcPr>
            <w:tcW w:w="2161" w:type="dxa"/>
          </w:tcPr>
          <w:p>
            <w:pPr>
              <w:pStyle w:val="TableParagraph"/>
              <w:ind w:left="141"/>
              <w:rPr>
                <w:sz w:val="20"/>
              </w:rPr>
            </w:pPr>
            <w:r>
              <w:rPr>
                <w:spacing w:val="-2"/>
                <w:sz w:val="20"/>
              </w:rPr>
              <w:t>GigabitEthernet0/2</w:t>
            </w:r>
          </w:p>
        </w:tc>
        <w:tc>
          <w:tcPr>
            <w:tcW w:w="2739" w:type="dxa"/>
          </w:tcPr>
          <w:p>
            <w:pPr>
              <w:pStyle w:val="TableParagraph"/>
              <w:ind w:left="140"/>
              <w:rPr>
                <w:sz w:val="20"/>
              </w:rPr>
            </w:pPr>
            <w:r>
              <w:rPr>
                <w:spacing w:val="-2"/>
                <w:sz w:val="20"/>
              </w:rPr>
              <w:t>2001:DB8:0:208::1/64</w:t>
            </w:r>
          </w:p>
        </w:tc>
        <w:tc>
          <w:tcPr>
            <w:tcW w:w="1301" w:type="dxa"/>
          </w:tcPr>
          <w:p>
            <w:pPr>
              <w:pStyle w:val="TableParagraph"/>
              <w:ind w:left="142"/>
              <w:rPr>
                <w:sz w:val="20"/>
              </w:rPr>
            </w:pPr>
            <w:r>
              <w:rPr>
                <w:spacing w:val="-5"/>
                <w:sz w:val="20"/>
              </w:rPr>
              <w:t>CR4</w:t>
            </w:r>
          </w:p>
        </w:tc>
      </w:tr>
      <w:tr>
        <w:trPr>
          <w:trHeight w:val="476" w:hRule="atLeast"/>
        </w:trPr>
        <w:tc>
          <w:tcPr>
            <w:tcW w:w="1342" w:type="dxa"/>
          </w:tcPr>
          <w:p>
            <w:pPr>
              <w:pStyle w:val="TableParagraph"/>
              <w:rPr>
                <w:sz w:val="20"/>
              </w:rPr>
            </w:pPr>
            <w:r>
              <w:rPr>
                <w:spacing w:val="-5"/>
                <w:sz w:val="20"/>
              </w:rPr>
              <w:t>IR2</w:t>
            </w:r>
          </w:p>
        </w:tc>
        <w:tc>
          <w:tcPr>
            <w:tcW w:w="2161" w:type="dxa"/>
          </w:tcPr>
          <w:p>
            <w:pPr>
              <w:pStyle w:val="TableParagraph"/>
              <w:ind w:left="141"/>
              <w:rPr>
                <w:sz w:val="20"/>
              </w:rPr>
            </w:pPr>
            <w:r>
              <w:rPr>
                <w:spacing w:val="-2"/>
                <w:sz w:val="20"/>
              </w:rPr>
              <w:t>GiabitEthernet0/3</w:t>
            </w:r>
          </w:p>
        </w:tc>
        <w:tc>
          <w:tcPr>
            <w:tcW w:w="2739" w:type="dxa"/>
          </w:tcPr>
          <w:p>
            <w:pPr>
              <w:pStyle w:val="TableParagraph"/>
              <w:ind w:left="140"/>
              <w:rPr>
                <w:sz w:val="20"/>
              </w:rPr>
            </w:pPr>
            <w:r>
              <w:rPr>
                <w:spacing w:val="-2"/>
                <w:sz w:val="20"/>
              </w:rPr>
              <w:t>2001:DB8:0:200::2/64</w:t>
            </w:r>
          </w:p>
        </w:tc>
        <w:tc>
          <w:tcPr>
            <w:tcW w:w="1301" w:type="dxa"/>
          </w:tcPr>
          <w:p>
            <w:pPr>
              <w:pStyle w:val="TableParagraph"/>
              <w:ind w:left="142"/>
              <w:rPr>
                <w:sz w:val="20"/>
              </w:rPr>
            </w:pPr>
            <w:r>
              <w:rPr>
                <w:spacing w:val="-4"/>
                <w:sz w:val="20"/>
              </w:rPr>
              <w:t>ISP1</w:t>
            </w:r>
          </w:p>
        </w:tc>
      </w:tr>
      <w:tr>
        <w:trPr>
          <w:trHeight w:val="479" w:hRule="atLeast"/>
        </w:trPr>
        <w:tc>
          <w:tcPr>
            <w:tcW w:w="1342" w:type="dxa"/>
          </w:tcPr>
          <w:p>
            <w:pPr>
              <w:pStyle w:val="TableParagraph"/>
              <w:rPr>
                <w:sz w:val="20"/>
              </w:rPr>
            </w:pPr>
            <w:r>
              <w:rPr>
                <w:spacing w:val="-5"/>
                <w:sz w:val="20"/>
              </w:rPr>
              <w:t>IR2</w:t>
            </w:r>
          </w:p>
        </w:tc>
        <w:tc>
          <w:tcPr>
            <w:tcW w:w="2161" w:type="dxa"/>
          </w:tcPr>
          <w:p>
            <w:pPr>
              <w:pStyle w:val="TableParagraph"/>
              <w:ind w:left="141"/>
              <w:rPr>
                <w:sz w:val="20"/>
              </w:rPr>
            </w:pPr>
            <w:r>
              <w:rPr>
                <w:spacing w:val="-2"/>
                <w:sz w:val="20"/>
              </w:rPr>
              <w:t>Tunnel0</w:t>
            </w:r>
          </w:p>
        </w:tc>
        <w:tc>
          <w:tcPr>
            <w:tcW w:w="2739" w:type="dxa"/>
          </w:tcPr>
          <w:p>
            <w:pPr>
              <w:pStyle w:val="TableParagraph"/>
              <w:ind w:left="140"/>
              <w:rPr>
                <w:sz w:val="20"/>
              </w:rPr>
            </w:pPr>
            <w:r>
              <w:rPr>
                <w:spacing w:val="-2"/>
                <w:sz w:val="20"/>
              </w:rPr>
              <w:t>2001:DB8:16:100::1/64</w:t>
            </w:r>
          </w:p>
        </w:tc>
        <w:tc>
          <w:tcPr>
            <w:tcW w:w="1301" w:type="dxa"/>
          </w:tcPr>
          <w:p>
            <w:pPr>
              <w:pStyle w:val="TableParagraph"/>
              <w:ind w:left="142"/>
              <w:rPr>
                <w:sz w:val="20"/>
              </w:rPr>
            </w:pPr>
            <w:r>
              <w:rPr>
                <w:spacing w:val="-5"/>
                <w:sz w:val="20"/>
              </w:rPr>
              <w:t>BR1</w:t>
            </w:r>
          </w:p>
        </w:tc>
      </w:tr>
      <w:tr>
        <w:trPr>
          <w:trHeight w:val="476" w:hRule="atLeast"/>
        </w:trPr>
        <w:tc>
          <w:tcPr>
            <w:tcW w:w="1342" w:type="dxa"/>
          </w:tcPr>
          <w:p>
            <w:pPr>
              <w:pStyle w:val="TableParagraph"/>
              <w:rPr>
                <w:sz w:val="20"/>
              </w:rPr>
            </w:pPr>
            <w:r>
              <w:rPr>
                <w:spacing w:val="-5"/>
                <w:sz w:val="20"/>
              </w:rPr>
              <w:t>IR2</w:t>
            </w:r>
          </w:p>
        </w:tc>
        <w:tc>
          <w:tcPr>
            <w:tcW w:w="2161" w:type="dxa"/>
          </w:tcPr>
          <w:p>
            <w:pPr>
              <w:pStyle w:val="TableParagraph"/>
              <w:ind w:left="141"/>
              <w:rPr>
                <w:sz w:val="20"/>
              </w:rPr>
            </w:pPr>
            <w:r>
              <w:rPr>
                <w:spacing w:val="-2"/>
                <w:sz w:val="20"/>
              </w:rPr>
              <w:t>Loopback1</w:t>
            </w:r>
          </w:p>
        </w:tc>
        <w:tc>
          <w:tcPr>
            <w:tcW w:w="2739" w:type="dxa"/>
          </w:tcPr>
          <w:p>
            <w:pPr>
              <w:pStyle w:val="TableParagraph"/>
              <w:ind w:left="140"/>
              <w:rPr>
                <w:sz w:val="20"/>
              </w:rPr>
            </w:pPr>
            <w:r>
              <w:rPr>
                <w:spacing w:val="-2"/>
                <w:sz w:val="20"/>
              </w:rPr>
              <w:t>2001:DB8:0:11::1/64</w:t>
            </w:r>
          </w:p>
        </w:tc>
        <w:tc>
          <w:tcPr>
            <w:tcW w:w="1301" w:type="dxa"/>
          </w:tcPr>
          <w:p>
            <w:pPr>
              <w:pStyle w:val="TableParagraph"/>
              <w:ind w:left="142"/>
              <w:rPr>
                <w:sz w:val="20"/>
              </w:rPr>
            </w:pPr>
            <w:r>
              <w:rPr>
                <w:spacing w:val="-5"/>
                <w:sz w:val="20"/>
              </w:rPr>
              <w:t>N/A</w:t>
            </w:r>
          </w:p>
        </w:tc>
      </w:tr>
      <w:tr>
        <w:trPr>
          <w:trHeight w:val="479" w:hRule="atLeast"/>
        </w:trPr>
        <w:tc>
          <w:tcPr>
            <w:tcW w:w="1342" w:type="dxa"/>
          </w:tcPr>
          <w:p>
            <w:pPr>
              <w:pStyle w:val="TableParagraph"/>
              <w:rPr>
                <w:sz w:val="20"/>
              </w:rPr>
            </w:pPr>
            <w:r>
              <w:rPr>
                <w:spacing w:val="-5"/>
                <w:sz w:val="20"/>
              </w:rPr>
              <w:t>CR3</w:t>
            </w:r>
          </w:p>
        </w:tc>
        <w:tc>
          <w:tcPr>
            <w:tcW w:w="2161" w:type="dxa"/>
          </w:tcPr>
          <w:p>
            <w:pPr>
              <w:pStyle w:val="TableParagraph"/>
              <w:ind w:left="141"/>
              <w:rPr>
                <w:sz w:val="20"/>
              </w:rPr>
            </w:pPr>
            <w:r>
              <w:rPr>
                <w:spacing w:val="-2"/>
                <w:sz w:val="20"/>
              </w:rPr>
              <w:t>GiabitEthernet0/0</w:t>
            </w:r>
          </w:p>
        </w:tc>
        <w:tc>
          <w:tcPr>
            <w:tcW w:w="2739" w:type="dxa"/>
          </w:tcPr>
          <w:p>
            <w:pPr>
              <w:pStyle w:val="TableParagraph"/>
              <w:ind w:left="140"/>
              <w:rPr>
                <w:sz w:val="20"/>
              </w:rPr>
            </w:pPr>
            <w:r>
              <w:rPr>
                <w:spacing w:val="-2"/>
                <w:sz w:val="20"/>
              </w:rPr>
              <w:t>2001:DB8:0:212::1/64</w:t>
            </w:r>
          </w:p>
        </w:tc>
        <w:tc>
          <w:tcPr>
            <w:tcW w:w="1301" w:type="dxa"/>
          </w:tcPr>
          <w:p>
            <w:pPr>
              <w:pStyle w:val="TableParagraph"/>
              <w:ind w:left="142"/>
              <w:rPr>
                <w:sz w:val="20"/>
              </w:rPr>
            </w:pPr>
            <w:r>
              <w:rPr>
                <w:spacing w:val="-5"/>
                <w:sz w:val="20"/>
              </w:rPr>
              <w:t>CR4</w:t>
            </w:r>
          </w:p>
        </w:tc>
      </w:tr>
      <w:tr>
        <w:trPr>
          <w:trHeight w:val="476" w:hRule="atLeast"/>
        </w:trPr>
        <w:tc>
          <w:tcPr>
            <w:tcW w:w="1342" w:type="dxa"/>
          </w:tcPr>
          <w:p>
            <w:pPr>
              <w:pStyle w:val="TableParagraph"/>
              <w:rPr>
                <w:sz w:val="20"/>
              </w:rPr>
            </w:pPr>
            <w:r>
              <w:rPr>
                <w:spacing w:val="-5"/>
                <w:sz w:val="20"/>
              </w:rPr>
              <w:t>CR3</w:t>
            </w:r>
          </w:p>
        </w:tc>
        <w:tc>
          <w:tcPr>
            <w:tcW w:w="2161" w:type="dxa"/>
          </w:tcPr>
          <w:p>
            <w:pPr>
              <w:pStyle w:val="TableParagraph"/>
              <w:ind w:left="141"/>
              <w:rPr>
                <w:sz w:val="20"/>
              </w:rPr>
            </w:pPr>
            <w:r>
              <w:rPr>
                <w:spacing w:val="-2"/>
                <w:sz w:val="20"/>
              </w:rPr>
              <w:t>GiabitEthernet0/1</w:t>
            </w:r>
          </w:p>
        </w:tc>
        <w:tc>
          <w:tcPr>
            <w:tcW w:w="2739" w:type="dxa"/>
          </w:tcPr>
          <w:p>
            <w:pPr>
              <w:pStyle w:val="TableParagraph"/>
              <w:ind w:left="140"/>
              <w:rPr>
                <w:sz w:val="20"/>
              </w:rPr>
            </w:pPr>
            <w:r>
              <w:rPr>
                <w:spacing w:val="-2"/>
                <w:sz w:val="20"/>
              </w:rPr>
              <w:t>2001:DB8:0:220::1/64</w:t>
            </w:r>
          </w:p>
        </w:tc>
        <w:tc>
          <w:tcPr>
            <w:tcW w:w="1301" w:type="dxa"/>
          </w:tcPr>
          <w:p>
            <w:pPr>
              <w:pStyle w:val="TableParagraph"/>
              <w:ind w:left="142"/>
              <w:rPr>
                <w:sz w:val="20"/>
              </w:rPr>
            </w:pPr>
            <w:r>
              <w:rPr>
                <w:spacing w:val="-5"/>
                <w:sz w:val="20"/>
              </w:rPr>
              <w:t>DS3</w:t>
            </w:r>
          </w:p>
        </w:tc>
      </w:tr>
      <w:tr>
        <w:trPr>
          <w:trHeight w:val="479" w:hRule="atLeast"/>
        </w:trPr>
        <w:tc>
          <w:tcPr>
            <w:tcW w:w="1342" w:type="dxa"/>
          </w:tcPr>
          <w:p>
            <w:pPr>
              <w:pStyle w:val="TableParagraph"/>
              <w:rPr>
                <w:sz w:val="20"/>
              </w:rPr>
            </w:pPr>
            <w:r>
              <w:rPr>
                <w:spacing w:val="-5"/>
                <w:sz w:val="20"/>
              </w:rPr>
              <w:t>CR3</w:t>
            </w:r>
          </w:p>
        </w:tc>
        <w:tc>
          <w:tcPr>
            <w:tcW w:w="2161" w:type="dxa"/>
          </w:tcPr>
          <w:p>
            <w:pPr>
              <w:pStyle w:val="TableParagraph"/>
              <w:ind w:left="141"/>
              <w:rPr>
                <w:sz w:val="20"/>
              </w:rPr>
            </w:pPr>
            <w:r>
              <w:rPr>
                <w:spacing w:val="-2"/>
                <w:sz w:val="20"/>
              </w:rPr>
              <w:t>GigabitEthernet0/2</w:t>
            </w:r>
          </w:p>
        </w:tc>
        <w:tc>
          <w:tcPr>
            <w:tcW w:w="2739" w:type="dxa"/>
          </w:tcPr>
          <w:p>
            <w:pPr>
              <w:pStyle w:val="TableParagraph"/>
              <w:ind w:left="140"/>
              <w:rPr>
                <w:sz w:val="20"/>
              </w:rPr>
            </w:pPr>
            <w:r>
              <w:rPr>
                <w:spacing w:val="-2"/>
                <w:sz w:val="20"/>
              </w:rPr>
              <w:t>2001:DB8:0:224::1/64</w:t>
            </w:r>
          </w:p>
        </w:tc>
        <w:tc>
          <w:tcPr>
            <w:tcW w:w="1301" w:type="dxa"/>
          </w:tcPr>
          <w:p>
            <w:pPr>
              <w:pStyle w:val="TableParagraph"/>
              <w:ind w:left="142"/>
              <w:rPr>
                <w:sz w:val="20"/>
              </w:rPr>
            </w:pPr>
            <w:r>
              <w:rPr>
                <w:spacing w:val="-5"/>
                <w:sz w:val="20"/>
              </w:rPr>
              <w:t>DS4</w:t>
            </w:r>
          </w:p>
        </w:tc>
      </w:tr>
      <w:tr>
        <w:trPr>
          <w:trHeight w:val="476" w:hRule="atLeast"/>
        </w:trPr>
        <w:tc>
          <w:tcPr>
            <w:tcW w:w="1342" w:type="dxa"/>
          </w:tcPr>
          <w:p>
            <w:pPr>
              <w:pStyle w:val="TableParagraph"/>
              <w:rPr>
                <w:sz w:val="20"/>
              </w:rPr>
            </w:pPr>
            <w:r>
              <w:rPr>
                <w:spacing w:val="-5"/>
                <w:sz w:val="20"/>
              </w:rPr>
              <w:t>CR3</w:t>
            </w:r>
          </w:p>
        </w:tc>
        <w:tc>
          <w:tcPr>
            <w:tcW w:w="2161" w:type="dxa"/>
          </w:tcPr>
          <w:p>
            <w:pPr>
              <w:pStyle w:val="TableParagraph"/>
              <w:ind w:left="141"/>
              <w:rPr>
                <w:sz w:val="20"/>
              </w:rPr>
            </w:pPr>
            <w:r>
              <w:rPr>
                <w:spacing w:val="-2"/>
                <w:sz w:val="20"/>
              </w:rPr>
              <w:t>GiabitEthernet0/3</w:t>
            </w:r>
          </w:p>
        </w:tc>
        <w:tc>
          <w:tcPr>
            <w:tcW w:w="2739" w:type="dxa"/>
          </w:tcPr>
          <w:p>
            <w:pPr>
              <w:pStyle w:val="TableParagraph"/>
              <w:ind w:left="140"/>
              <w:rPr>
                <w:sz w:val="20"/>
              </w:rPr>
            </w:pPr>
            <w:r>
              <w:rPr>
                <w:spacing w:val="-2"/>
                <w:sz w:val="20"/>
              </w:rPr>
              <w:t>2001:DB8:0:204::2/64</w:t>
            </w:r>
          </w:p>
        </w:tc>
        <w:tc>
          <w:tcPr>
            <w:tcW w:w="1301" w:type="dxa"/>
          </w:tcPr>
          <w:p>
            <w:pPr>
              <w:pStyle w:val="TableParagraph"/>
              <w:ind w:left="142"/>
              <w:rPr>
                <w:sz w:val="20"/>
              </w:rPr>
            </w:pPr>
            <w:r>
              <w:rPr>
                <w:spacing w:val="-5"/>
                <w:sz w:val="20"/>
              </w:rPr>
              <w:t>IR2</w:t>
            </w:r>
          </w:p>
        </w:tc>
      </w:tr>
      <w:tr>
        <w:trPr>
          <w:trHeight w:val="479" w:hRule="atLeast"/>
        </w:trPr>
        <w:tc>
          <w:tcPr>
            <w:tcW w:w="1342" w:type="dxa"/>
          </w:tcPr>
          <w:p>
            <w:pPr>
              <w:pStyle w:val="TableParagraph"/>
              <w:spacing w:before="61"/>
              <w:rPr>
                <w:sz w:val="20"/>
              </w:rPr>
            </w:pPr>
            <w:r>
              <w:rPr>
                <w:spacing w:val="-5"/>
                <w:sz w:val="20"/>
              </w:rPr>
              <w:t>CR3</w:t>
            </w:r>
          </w:p>
        </w:tc>
        <w:tc>
          <w:tcPr>
            <w:tcW w:w="2161" w:type="dxa"/>
          </w:tcPr>
          <w:p>
            <w:pPr>
              <w:pStyle w:val="TableParagraph"/>
              <w:spacing w:before="61"/>
              <w:ind w:left="141"/>
              <w:rPr>
                <w:sz w:val="20"/>
              </w:rPr>
            </w:pPr>
            <w:r>
              <w:rPr>
                <w:spacing w:val="-2"/>
                <w:sz w:val="20"/>
              </w:rPr>
              <w:t>Loopback1</w:t>
            </w:r>
          </w:p>
        </w:tc>
        <w:tc>
          <w:tcPr>
            <w:tcW w:w="2739" w:type="dxa"/>
          </w:tcPr>
          <w:p>
            <w:pPr>
              <w:pStyle w:val="TableParagraph"/>
              <w:spacing w:before="61"/>
              <w:ind w:left="140"/>
              <w:rPr>
                <w:sz w:val="20"/>
              </w:rPr>
            </w:pPr>
            <w:r>
              <w:rPr>
                <w:spacing w:val="-2"/>
                <w:sz w:val="20"/>
              </w:rPr>
              <w:t>2001:DB8:0:12::1/64</w:t>
            </w:r>
          </w:p>
        </w:tc>
        <w:tc>
          <w:tcPr>
            <w:tcW w:w="1301" w:type="dxa"/>
          </w:tcPr>
          <w:p>
            <w:pPr>
              <w:pStyle w:val="TableParagraph"/>
              <w:spacing w:before="61"/>
              <w:ind w:left="142"/>
              <w:rPr>
                <w:sz w:val="20"/>
              </w:rPr>
            </w:pPr>
            <w:r>
              <w:rPr>
                <w:spacing w:val="-5"/>
                <w:sz w:val="20"/>
              </w:rPr>
              <w:t>N/A</w:t>
            </w:r>
          </w:p>
        </w:tc>
      </w:tr>
      <w:tr>
        <w:trPr>
          <w:trHeight w:val="479" w:hRule="atLeast"/>
        </w:trPr>
        <w:tc>
          <w:tcPr>
            <w:tcW w:w="1342" w:type="dxa"/>
          </w:tcPr>
          <w:p>
            <w:pPr>
              <w:pStyle w:val="TableParagraph"/>
              <w:rPr>
                <w:sz w:val="20"/>
              </w:rPr>
            </w:pPr>
            <w:r>
              <w:rPr>
                <w:spacing w:val="-5"/>
                <w:sz w:val="20"/>
              </w:rPr>
              <w:t>CR4</w:t>
            </w:r>
          </w:p>
        </w:tc>
        <w:tc>
          <w:tcPr>
            <w:tcW w:w="2161" w:type="dxa"/>
          </w:tcPr>
          <w:p>
            <w:pPr>
              <w:pStyle w:val="TableParagraph"/>
              <w:ind w:left="141"/>
              <w:rPr>
                <w:sz w:val="20"/>
              </w:rPr>
            </w:pPr>
            <w:r>
              <w:rPr>
                <w:spacing w:val="-2"/>
                <w:sz w:val="20"/>
              </w:rPr>
              <w:t>GiabitEthernet0/0</w:t>
            </w:r>
          </w:p>
        </w:tc>
        <w:tc>
          <w:tcPr>
            <w:tcW w:w="2739" w:type="dxa"/>
          </w:tcPr>
          <w:p>
            <w:pPr>
              <w:pStyle w:val="TableParagraph"/>
              <w:ind w:left="140"/>
              <w:rPr>
                <w:sz w:val="20"/>
              </w:rPr>
            </w:pPr>
            <w:r>
              <w:rPr>
                <w:spacing w:val="-2"/>
                <w:sz w:val="20"/>
              </w:rPr>
              <w:t>2001:DB8:0:212::2/64</w:t>
            </w:r>
          </w:p>
        </w:tc>
        <w:tc>
          <w:tcPr>
            <w:tcW w:w="1301" w:type="dxa"/>
          </w:tcPr>
          <w:p>
            <w:pPr>
              <w:pStyle w:val="TableParagraph"/>
              <w:ind w:left="142"/>
              <w:rPr>
                <w:sz w:val="20"/>
              </w:rPr>
            </w:pPr>
            <w:r>
              <w:rPr>
                <w:spacing w:val="-5"/>
                <w:sz w:val="20"/>
              </w:rPr>
              <w:t>CR3</w:t>
            </w:r>
          </w:p>
        </w:tc>
      </w:tr>
      <w:tr>
        <w:trPr>
          <w:trHeight w:val="476" w:hRule="atLeast"/>
        </w:trPr>
        <w:tc>
          <w:tcPr>
            <w:tcW w:w="1342" w:type="dxa"/>
          </w:tcPr>
          <w:p>
            <w:pPr>
              <w:pStyle w:val="TableParagraph"/>
              <w:rPr>
                <w:sz w:val="20"/>
              </w:rPr>
            </w:pPr>
            <w:r>
              <w:rPr>
                <w:spacing w:val="-5"/>
                <w:sz w:val="20"/>
              </w:rPr>
              <w:t>CR4</w:t>
            </w:r>
          </w:p>
        </w:tc>
        <w:tc>
          <w:tcPr>
            <w:tcW w:w="2161" w:type="dxa"/>
          </w:tcPr>
          <w:p>
            <w:pPr>
              <w:pStyle w:val="TableParagraph"/>
              <w:ind w:left="141"/>
              <w:rPr>
                <w:sz w:val="20"/>
              </w:rPr>
            </w:pPr>
            <w:r>
              <w:rPr>
                <w:spacing w:val="-2"/>
                <w:sz w:val="20"/>
              </w:rPr>
              <w:t>GiabitEthernet0/1</w:t>
            </w:r>
          </w:p>
        </w:tc>
        <w:tc>
          <w:tcPr>
            <w:tcW w:w="2739" w:type="dxa"/>
          </w:tcPr>
          <w:p>
            <w:pPr>
              <w:pStyle w:val="TableParagraph"/>
              <w:ind w:left="140"/>
              <w:rPr>
                <w:sz w:val="20"/>
              </w:rPr>
            </w:pPr>
            <w:r>
              <w:rPr>
                <w:spacing w:val="-2"/>
                <w:sz w:val="20"/>
              </w:rPr>
              <w:t>2001:DB8:0:228::1/64</w:t>
            </w:r>
          </w:p>
        </w:tc>
        <w:tc>
          <w:tcPr>
            <w:tcW w:w="1301" w:type="dxa"/>
          </w:tcPr>
          <w:p>
            <w:pPr>
              <w:pStyle w:val="TableParagraph"/>
              <w:ind w:left="142"/>
              <w:rPr>
                <w:sz w:val="20"/>
              </w:rPr>
            </w:pPr>
            <w:r>
              <w:rPr>
                <w:spacing w:val="-5"/>
                <w:sz w:val="20"/>
              </w:rPr>
              <w:t>DS3</w:t>
            </w:r>
          </w:p>
        </w:tc>
      </w:tr>
      <w:tr>
        <w:trPr>
          <w:trHeight w:val="479" w:hRule="atLeast"/>
        </w:trPr>
        <w:tc>
          <w:tcPr>
            <w:tcW w:w="1342" w:type="dxa"/>
          </w:tcPr>
          <w:p>
            <w:pPr>
              <w:pStyle w:val="TableParagraph"/>
              <w:rPr>
                <w:sz w:val="20"/>
              </w:rPr>
            </w:pPr>
            <w:r>
              <w:rPr>
                <w:spacing w:val="-5"/>
                <w:sz w:val="20"/>
              </w:rPr>
              <w:t>CR4</w:t>
            </w:r>
          </w:p>
        </w:tc>
        <w:tc>
          <w:tcPr>
            <w:tcW w:w="2161" w:type="dxa"/>
          </w:tcPr>
          <w:p>
            <w:pPr>
              <w:pStyle w:val="TableParagraph"/>
              <w:ind w:left="141"/>
              <w:rPr>
                <w:sz w:val="20"/>
              </w:rPr>
            </w:pPr>
            <w:r>
              <w:rPr>
                <w:spacing w:val="-2"/>
                <w:sz w:val="20"/>
              </w:rPr>
              <w:t>GigabitEthernet0/2</w:t>
            </w:r>
          </w:p>
        </w:tc>
        <w:tc>
          <w:tcPr>
            <w:tcW w:w="2739" w:type="dxa"/>
          </w:tcPr>
          <w:p>
            <w:pPr>
              <w:pStyle w:val="TableParagraph"/>
              <w:ind w:left="140"/>
              <w:rPr>
                <w:sz w:val="20"/>
              </w:rPr>
            </w:pPr>
            <w:r>
              <w:rPr>
                <w:spacing w:val="-2"/>
                <w:sz w:val="20"/>
              </w:rPr>
              <w:t>2001:DB8:0:232::1/64</w:t>
            </w:r>
          </w:p>
        </w:tc>
        <w:tc>
          <w:tcPr>
            <w:tcW w:w="1301" w:type="dxa"/>
          </w:tcPr>
          <w:p>
            <w:pPr>
              <w:pStyle w:val="TableParagraph"/>
              <w:ind w:left="142"/>
              <w:rPr>
                <w:sz w:val="20"/>
              </w:rPr>
            </w:pPr>
            <w:r>
              <w:rPr>
                <w:spacing w:val="-5"/>
                <w:sz w:val="20"/>
              </w:rPr>
              <w:t>DS4</w:t>
            </w:r>
          </w:p>
        </w:tc>
      </w:tr>
    </w:tbl>
    <w:p>
      <w:pPr>
        <w:pStyle w:val="TableParagraph"/>
        <w:spacing w:after="0"/>
        <w:rPr>
          <w:sz w:val="20"/>
        </w:rPr>
        <w:sectPr>
          <w:pgSz w:w="11910" w:h="16840"/>
          <w:pgMar w:header="1134" w:footer="1093" w:top="2000" w:bottom="1280" w:left="992" w:right="1133"/>
        </w:sectPr>
      </w:pPr>
    </w:p>
    <w:p>
      <w:pPr>
        <w:pStyle w:val="BodyText"/>
        <w:spacing w:before="4"/>
      </w:pPr>
    </w:p>
    <w:tbl>
      <w:tblPr>
        <w:tblW w:w="0" w:type="auto"/>
        <w:jc w:val="left"/>
        <w:tblInd w:w="160" w:type="dxa"/>
        <w:tblBorders>
          <w:top w:val="single" w:sz="8" w:space="0" w:color="003A5C"/>
          <w:left w:val="single" w:sz="8" w:space="0" w:color="003A5C"/>
          <w:bottom w:val="single" w:sz="8" w:space="0" w:color="003A5C"/>
          <w:right w:val="single" w:sz="8" w:space="0" w:color="003A5C"/>
          <w:insideH w:val="single" w:sz="8" w:space="0" w:color="003A5C"/>
          <w:insideV w:val="single" w:sz="8" w:space="0" w:color="003A5C"/>
        </w:tblBorders>
        <w:tblLayout w:type="fixed"/>
        <w:tblCellMar>
          <w:top w:w="0" w:type="dxa"/>
          <w:left w:w="0" w:type="dxa"/>
          <w:bottom w:w="0" w:type="dxa"/>
          <w:right w:w="0" w:type="dxa"/>
        </w:tblCellMar>
        <w:tblLook w:val="01E0"/>
      </w:tblPr>
      <w:tblGrid>
        <w:gridCol w:w="1342"/>
        <w:gridCol w:w="2161"/>
        <w:gridCol w:w="2739"/>
        <w:gridCol w:w="1301"/>
      </w:tblGrid>
      <w:tr>
        <w:trPr>
          <w:trHeight w:val="508" w:hRule="atLeast"/>
        </w:trPr>
        <w:tc>
          <w:tcPr>
            <w:tcW w:w="1342" w:type="dxa"/>
            <w:tcBorders>
              <w:top w:val="nil"/>
              <w:bottom w:val="nil"/>
            </w:tcBorders>
            <w:shd w:val="clear" w:color="auto" w:fill="003A5C"/>
          </w:tcPr>
          <w:p>
            <w:pPr>
              <w:pStyle w:val="TableParagraph"/>
              <w:spacing w:before="78"/>
              <w:rPr>
                <w:b/>
                <w:sz w:val="20"/>
              </w:rPr>
            </w:pPr>
            <w:r>
              <w:rPr>
                <w:b/>
                <w:color w:val="FFFFFF"/>
                <w:spacing w:val="-2"/>
                <w:sz w:val="20"/>
              </w:rPr>
              <w:t>DEVICE</w:t>
              <w:br/>
              <w:br/>
              <w:t>This is a technical term that means a machine or instrument that is used to perform a specific task.</w:t>
            </w:r>
          </w:p>
        </w:tc>
        <w:tc>
          <w:tcPr>
            <w:tcW w:w="2161" w:type="dxa"/>
            <w:tcBorders>
              <w:top w:val="nil"/>
              <w:bottom w:val="nil"/>
            </w:tcBorders>
            <w:shd w:val="clear" w:color="auto" w:fill="003A5C"/>
          </w:tcPr>
          <w:p>
            <w:pPr>
              <w:pStyle w:val="TableParagraph"/>
              <w:spacing w:before="78"/>
              <w:ind w:left="141"/>
              <w:rPr>
                <w:b/>
                <w:sz w:val="20"/>
              </w:rPr>
            </w:pPr>
            <w:r>
              <w:rPr>
                <w:b/>
                <w:color w:val="FFFFFF"/>
                <w:spacing w:val="-2"/>
                <w:sz w:val="20"/>
              </w:rPr>
              <w:t>Interface is a software interface that provides a human-computer interaction.</w:t>
            </w:r>
          </w:p>
        </w:tc>
        <w:tc>
          <w:tcPr>
            <w:tcW w:w="2739" w:type="dxa"/>
            <w:tcBorders>
              <w:top w:val="nil"/>
              <w:bottom w:val="nil"/>
            </w:tcBorders>
            <w:shd w:val="clear" w:color="auto" w:fill="003A5C"/>
          </w:tcPr>
          <w:p>
            <w:pPr>
              <w:pStyle w:val="TableParagraph"/>
              <w:spacing w:before="78"/>
              <w:ind w:left="140"/>
              <w:rPr>
                <w:b/>
                <w:sz w:val="20"/>
              </w:rPr>
            </w:pPr>
            <w:r>
              <w:rPr>
                <w:b/>
                <w:color w:val="FFFFFF"/>
                <w:sz w:val="20"/>
              </w:rPr>
              <w:t>Trong văn bản, "IPV4 ADDRESS" có nghĩa là địa chỉ IP v4.</w:t>
            </w:r>
            <w:r>
              <w:rPr>
                <w:b/>
                <w:color w:val="FFFFFF"/>
                <w:spacing w:val="-7"/>
                <w:sz w:val="20"/>
              </w:rPr>
            </w:r>
            <w:r>
              <w:rPr>
                <w:b/>
                <w:color w:val="FFFFFF"/>
                <w:spacing w:val="-2"/>
                <w:sz w:val="20"/>
              </w:rPr>
            </w:r>
          </w:p>
        </w:tc>
        <w:tc>
          <w:tcPr>
            <w:tcW w:w="1301" w:type="dxa"/>
            <w:tcBorders>
              <w:top w:val="nil"/>
              <w:bottom w:val="nil"/>
            </w:tcBorders>
            <w:shd w:val="clear" w:color="auto" w:fill="003A5C"/>
          </w:tcPr>
          <w:p>
            <w:pPr>
              <w:pStyle w:val="TableParagraph"/>
              <w:spacing w:before="78"/>
              <w:ind w:left="142"/>
              <w:rPr>
                <w:b/>
                <w:sz w:val="20"/>
              </w:rPr>
            </w:pPr>
            <w:r>
              <w:rPr>
                <w:b/>
                <w:color w:val="FFFFFF"/>
                <w:spacing w:val="-2"/>
                <w:sz w:val="20"/>
              </w:rPr>
              <w:t>NEIGHBOR</w:t>
            </w:r>
          </w:p>
        </w:tc>
      </w:tr>
      <w:tr>
        <w:trPr>
          <w:trHeight w:val="467" w:hRule="atLeast"/>
        </w:trPr>
        <w:tc>
          <w:tcPr>
            <w:tcW w:w="1342" w:type="dxa"/>
            <w:tcBorders>
              <w:top w:val="nil"/>
            </w:tcBorders>
          </w:tcPr>
          <w:p>
            <w:pPr>
              <w:pStyle w:val="TableParagraph"/>
              <w:spacing w:before="49"/>
              <w:rPr>
                <w:sz w:val="20"/>
              </w:rPr>
            </w:pPr>
            <w:r>
              <w:rPr>
                <w:spacing w:val="-5"/>
                <w:sz w:val="20"/>
              </w:rPr>
              <w:t>CR4</w:t>
            </w:r>
          </w:p>
        </w:tc>
        <w:tc>
          <w:tcPr>
            <w:tcW w:w="2161" w:type="dxa"/>
          </w:tcPr>
          <w:p>
            <w:pPr>
              <w:pStyle w:val="TableParagraph"/>
              <w:spacing w:before="49"/>
              <w:ind w:left="141"/>
              <w:rPr>
                <w:sz w:val="20"/>
              </w:rPr>
            </w:pPr>
            <w:r>
              <w:rPr>
                <w:spacing w:val="-2"/>
                <w:sz w:val="20"/>
              </w:rPr>
              <w:t>GiabitEthernet0/3</w:t>
            </w:r>
          </w:p>
        </w:tc>
        <w:tc>
          <w:tcPr>
            <w:tcW w:w="2739" w:type="dxa"/>
            <w:tcBorders>
              <w:top w:val="nil"/>
            </w:tcBorders>
          </w:tcPr>
          <w:p>
            <w:pPr>
              <w:pStyle w:val="TableParagraph"/>
              <w:spacing w:before="49"/>
              <w:ind w:left="140"/>
              <w:rPr>
                <w:sz w:val="20"/>
              </w:rPr>
            </w:pPr>
            <w:r>
              <w:rPr>
                <w:spacing w:val="-2"/>
                <w:sz w:val="20"/>
              </w:rPr>
              <w:t>2001:DB8:0:208::2/64</w:t>
            </w:r>
          </w:p>
        </w:tc>
        <w:tc>
          <w:tcPr>
            <w:tcW w:w="1301" w:type="dxa"/>
          </w:tcPr>
          <w:p>
            <w:pPr>
              <w:pStyle w:val="TableParagraph"/>
              <w:spacing w:before="49"/>
              <w:ind w:left="142"/>
              <w:rPr>
                <w:sz w:val="20"/>
              </w:rPr>
            </w:pPr>
            <w:r>
              <w:rPr>
                <w:spacing w:val="-5"/>
                <w:sz w:val="20"/>
              </w:rPr>
              <w:t>IR2</w:t>
            </w:r>
          </w:p>
        </w:tc>
      </w:tr>
      <w:tr>
        <w:trPr>
          <w:trHeight w:val="479" w:hRule="atLeast"/>
        </w:trPr>
        <w:tc>
          <w:tcPr>
            <w:tcW w:w="1342" w:type="dxa"/>
          </w:tcPr>
          <w:p>
            <w:pPr>
              <w:pStyle w:val="TableParagraph"/>
              <w:rPr>
                <w:sz w:val="20"/>
              </w:rPr>
            </w:pPr>
            <w:r>
              <w:rPr>
                <w:spacing w:val="-5"/>
                <w:sz w:val="20"/>
              </w:rPr>
              <w:t>CR4</w:t>
            </w:r>
          </w:p>
        </w:tc>
        <w:tc>
          <w:tcPr>
            <w:tcW w:w="2161" w:type="dxa"/>
          </w:tcPr>
          <w:p>
            <w:pPr>
              <w:pStyle w:val="TableParagraph"/>
              <w:ind w:left="141"/>
              <w:rPr>
                <w:sz w:val="20"/>
              </w:rPr>
            </w:pPr>
            <w:r>
              <w:rPr>
                <w:spacing w:val="-2"/>
                <w:sz w:val="20"/>
              </w:rPr>
              <w:t>Loopback1</w:t>
            </w:r>
          </w:p>
        </w:tc>
        <w:tc>
          <w:tcPr>
            <w:tcW w:w="2739" w:type="dxa"/>
          </w:tcPr>
          <w:p>
            <w:pPr>
              <w:pStyle w:val="TableParagraph"/>
              <w:ind w:left="140"/>
              <w:rPr>
                <w:sz w:val="20"/>
              </w:rPr>
            </w:pPr>
            <w:r>
              <w:rPr>
                <w:spacing w:val="-2"/>
                <w:sz w:val="20"/>
              </w:rPr>
              <w:t>2001:DB8:0:13::1/64</w:t>
            </w:r>
          </w:p>
        </w:tc>
        <w:tc>
          <w:tcPr>
            <w:tcW w:w="1301" w:type="dxa"/>
          </w:tcPr>
          <w:p>
            <w:pPr>
              <w:pStyle w:val="TableParagraph"/>
              <w:ind w:left="142"/>
              <w:rPr>
                <w:sz w:val="20"/>
              </w:rPr>
            </w:pPr>
            <w:r>
              <w:rPr>
                <w:spacing w:val="-5"/>
                <w:sz w:val="20"/>
              </w:rPr>
              <w:t>N/A</w:t>
            </w:r>
          </w:p>
        </w:tc>
      </w:tr>
      <w:tr>
        <w:trPr>
          <w:trHeight w:val="476" w:hRule="atLeast"/>
        </w:trPr>
        <w:tc>
          <w:tcPr>
            <w:tcW w:w="1342" w:type="dxa"/>
          </w:tcPr>
          <w:p>
            <w:pPr>
              <w:pStyle w:val="TableParagraph"/>
              <w:rPr>
                <w:sz w:val="20"/>
              </w:rPr>
            </w:pPr>
            <w:r>
              <w:rPr>
                <w:spacing w:val="-5"/>
                <w:sz w:val="20"/>
              </w:rPr>
              <w:t>DS3</w:t>
            </w:r>
          </w:p>
        </w:tc>
        <w:tc>
          <w:tcPr>
            <w:tcW w:w="2161" w:type="dxa"/>
          </w:tcPr>
          <w:p>
            <w:pPr>
              <w:pStyle w:val="TableParagraph"/>
              <w:ind w:left="141"/>
              <w:rPr>
                <w:sz w:val="20"/>
              </w:rPr>
            </w:pPr>
            <w:r>
              <w:rPr>
                <w:spacing w:val="-2"/>
                <w:sz w:val="20"/>
              </w:rPr>
              <w:t>GiabitEthernet0/0</w:t>
            </w:r>
          </w:p>
        </w:tc>
        <w:tc>
          <w:tcPr>
            <w:tcW w:w="2739" w:type="dxa"/>
          </w:tcPr>
          <w:p>
            <w:pPr>
              <w:pStyle w:val="TableParagraph"/>
              <w:ind w:left="140"/>
              <w:rPr>
                <w:sz w:val="20"/>
              </w:rPr>
            </w:pPr>
            <w:r>
              <w:rPr>
                <w:spacing w:val="-2"/>
                <w:sz w:val="20"/>
              </w:rPr>
              <w:t>2001:DB8:0:220::2/64</w:t>
            </w:r>
          </w:p>
        </w:tc>
        <w:tc>
          <w:tcPr>
            <w:tcW w:w="1301" w:type="dxa"/>
          </w:tcPr>
          <w:p>
            <w:pPr>
              <w:pStyle w:val="TableParagraph"/>
              <w:ind w:left="142"/>
              <w:rPr>
                <w:sz w:val="20"/>
              </w:rPr>
            </w:pPr>
            <w:r>
              <w:rPr>
                <w:spacing w:val="-5"/>
                <w:sz w:val="20"/>
              </w:rPr>
              <w:t>CR3</w:t>
            </w:r>
          </w:p>
        </w:tc>
      </w:tr>
      <w:tr>
        <w:trPr>
          <w:trHeight w:val="479" w:hRule="atLeast"/>
        </w:trPr>
        <w:tc>
          <w:tcPr>
            <w:tcW w:w="1342" w:type="dxa"/>
          </w:tcPr>
          <w:p>
            <w:pPr>
              <w:pStyle w:val="TableParagraph"/>
              <w:rPr>
                <w:sz w:val="20"/>
              </w:rPr>
            </w:pPr>
            <w:r>
              <w:rPr>
                <w:spacing w:val="-5"/>
                <w:sz w:val="20"/>
              </w:rPr>
              <w:t>DS3</w:t>
            </w:r>
          </w:p>
        </w:tc>
        <w:tc>
          <w:tcPr>
            <w:tcW w:w="2161" w:type="dxa"/>
          </w:tcPr>
          <w:p>
            <w:pPr>
              <w:pStyle w:val="TableParagraph"/>
              <w:ind w:left="141"/>
              <w:rPr>
                <w:sz w:val="20"/>
              </w:rPr>
            </w:pPr>
            <w:r>
              <w:rPr>
                <w:spacing w:val="-2"/>
                <w:sz w:val="20"/>
              </w:rPr>
              <w:t>GiabitEthernet0/1</w:t>
            </w:r>
          </w:p>
        </w:tc>
        <w:tc>
          <w:tcPr>
            <w:tcW w:w="2739" w:type="dxa"/>
          </w:tcPr>
          <w:p>
            <w:pPr>
              <w:pStyle w:val="TableParagraph"/>
              <w:ind w:left="140"/>
              <w:rPr>
                <w:sz w:val="20"/>
              </w:rPr>
            </w:pPr>
            <w:r>
              <w:rPr>
                <w:spacing w:val="-2"/>
                <w:sz w:val="20"/>
              </w:rPr>
              <w:t>2001:DB8:0:228::2/64</w:t>
            </w:r>
          </w:p>
        </w:tc>
        <w:tc>
          <w:tcPr>
            <w:tcW w:w="1301" w:type="dxa"/>
          </w:tcPr>
          <w:p>
            <w:pPr>
              <w:pStyle w:val="TableParagraph"/>
              <w:ind w:left="142"/>
              <w:rPr>
                <w:sz w:val="20"/>
              </w:rPr>
            </w:pPr>
            <w:r>
              <w:rPr>
                <w:spacing w:val="-5"/>
                <w:sz w:val="20"/>
              </w:rPr>
              <w:t>CR4</w:t>
            </w:r>
          </w:p>
        </w:tc>
      </w:tr>
      <w:tr>
        <w:trPr>
          <w:trHeight w:val="476" w:hRule="atLeast"/>
        </w:trPr>
        <w:tc>
          <w:tcPr>
            <w:tcW w:w="1342" w:type="dxa"/>
          </w:tcPr>
          <w:p>
            <w:pPr>
              <w:pStyle w:val="TableParagraph"/>
              <w:rPr>
                <w:sz w:val="20"/>
              </w:rPr>
            </w:pPr>
            <w:r>
              <w:rPr>
                <w:spacing w:val="-5"/>
                <w:sz w:val="20"/>
              </w:rPr>
              <w:t>DS3</w:t>
            </w:r>
          </w:p>
        </w:tc>
        <w:tc>
          <w:tcPr>
            <w:tcW w:w="2161" w:type="dxa"/>
          </w:tcPr>
          <w:p>
            <w:pPr>
              <w:pStyle w:val="TableParagraph"/>
              <w:ind w:left="141"/>
              <w:rPr>
                <w:sz w:val="20"/>
              </w:rPr>
            </w:pPr>
            <w:r>
              <w:rPr>
                <w:spacing w:val="-2"/>
                <w:sz w:val="20"/>
              </w:rPr>
              <w:t>Loopback1</w:t>
            </w:r>
          </w:p>
        </w:tc>
        <w:tc>
          <w:tcPr>
            <w:tcW w:w="2739" w:type="dxa"/>
          </w:tcPr>
          <w:p>
            <w:pPr>
              <w:pStyle w:val="TableParagraph"/>
              <w:ind w:left="140"/>
              <w:rPr>
                <w:sz w:val="20"/>
              </w:rPr>
            </w:pPr>
            <w:r>
              <w:rPr>
                <w:spacing w:val="-2"/>
                <w:sz w:val="20"/>
              </w:rPr>
              <w:t>2001:DB8:0:14::1/64</w:t>
            </w:r>
          </w:p>
        </w:tc>
        <w:tc>
          <w:tcPr>
            <w:tcW w:w="1301" w:type="dxa"/>
          </w:tcPr>
          <w:p>
            <w:pPr>
              <w:pStyle w:val="TableParagraph"/>
              <w:ind w:left="142"/>
              <w:rPr>
                <w:sz w:val="20"/>
              </w:rPr>
            </w:pPr>
            <w:r>
              <w:rPr>
                <w:spacing w:val="-5"/>
                <w:sz w:val="20"/>
              </w:rPr>
              <w:t>N/A</w:t>
            </w:r>
          </w:p>
        </w:tc>
      </w:tr>
      <w:tr>
        <w:trPr>
          <w:trHeight w:val="479" w:hRule="atLeast"/>
        </w:trPr>
        <w:tc>
          <w:tcPr>
            <w:tcW w:w="1342" w:type="dxa"/>
          </w:tcPr>
          <w:p>
            <w:pPr>
              <w:pStyle w:val="TableParagraph"/>
              <w:rPr>
                <w:sz w:val="20"/>
              </w:rPr>
            </w:pPr>
            <w:r>
              <w:rPr>
                <w:spacing w:val="-5"/>
                <w:sz w:val="20"/>
              </w:rPr>
              <w:t>DS3</w:t>
            </w:r>
          </w:p>
        </w:tc>
        <w:tc>
          <w:tcPr>
            <w:tcW w:w="2161" w:type="dxa"/>
          </w:tcPr>
          <w:p>
            <w:pPr>
              <w:pStyle w:val="TableParagraph"/>
              <w:ind w:left="141"/>
              <w:rPr>
                <w:sz w:val="20"/>
              </w:rPr>
            </w:pPr>
            <w:r>
              <w:rPr>
                <w:spacing w:val="-2"/>
                <w:sz w:val="20"/>
              </w:rPr>
              <w:t>Vlan 100</w:t>
            </w:r>
          </w:p>
        </w:tc>
        <w:tc>
          <w:tcPr>
            <w:tcW w:w="2739" w:type="dxa"/>
          </w:tcPr>
          <w:p>
            <w:pPr>
              <w:pStyle w:val="TableParagraph"/>
              <w:ind w:left="140"/>
              <w:rPr>
                <w:sz w:val="20"/>
              </w:rPr>
            </w:pPr>
            <w:r>
              <w:rPr>
                <w:spacing w:val="-2"/>
                <w:sz w:val="20"/>
              </w:rPr>
              <w:t>2001:DB8:11:100::11/64</w:t>
            </w:r>
          </w:p>
        </w:tc>
        <w:tc>
          <w:tcPr>
            <w:tcW w:w="1301" w:type="dxa"/>
          </w:tcPr>
          <w:p>
            <w:pPr>
              <w:pStyle w:val="TableParagraph"/>
              <w:ind w:left="142"/>
              <w:rPr>
                <w:sz w:val="20"/>
              </w:rPr>
            </w:pPr>
            <w:r>
              <w:rPr>
                <w:spacing w:val="-5"/>
                <w:sz w:val="20"/>
              </w:rPr>
              <w:t>N/A</w:t>
            </w:r>
          </w:p>
        </w:tc>
      </w:tr>
      <w:tr>
        <w:trPr>
          <w:trHeight w:val="476" w:hRule="atLeast"/>
        </w:trPr>
        <w:tc>
          <w:tcPr>
            <w:tcW w:w="1342" w:type="dxa"/>
          </w:tcPr>
          <w:p>
            <w:pPr>
              <w:pStyle w:val="TableParagraph"/>
              <w:rPr>
                <w:sz w:val="20"/>
              </w:rPr>
            </w:pPr>
            <w:r>
              <w:rPr>
                <w:spacing w:val="-5"/>
                <w:sz w:val="20"/>
              </w:rPr>
              <w:t>DS3</w:t>
            </w:r>
          </w:p>
        </w:tc>
        <w:tc>
          <w:tcPr>
            <w:tcW w:w="2161" w:type="dxa"/>
          </w:tcPr>
          <w:p>
            <w:pPr>
              <w:pStyle w:val="TableParagraph"/>
              <w:ind w:left="141"/>
              <w:rPr>
                <w:sz w:val="20"/>
              </w:rPr>
            </w:pPr>
            <w:r>
              <w:rPr>
                <w:spacing w:val="-2"/>
                <w:sz w:val="20"/>
              </w:rPr>
              <w:t>Vlan101</w:t>
            </w:r>
          </w:p>
        </w:tc>
        <w:tc>
          <w:tcPr>
            <w:tcW w:w="2739" w:type="dxa"/>
          </w:tcPr>
          <w:p>
            <w:pPr>
              <w:pStyle w:val="TableParagraph"/>
              <w:ind w:left="140"/>
              <w:rPr>
                <w:sz w:val="20"/>
              </w:rPr>
            </w:pPr>
            <w:r>
              <w:rPr>
                <w:spacing w:val="-2"/>
                <w:sz w:val="20"/>
              </w:rPr>
              <w:t>2001:DB8:11:101::11/64</w:t>
            </w:r>
          </w:p>
        </w:tc>
        <w:tc>
          <w:tcPr>
            <w:tcW w:w="1301" w:type="dxa"/>
          </w:tcPr>
          <w:p>
            <w:pPr>
              <w:pStyle w:val="TableParagraph"/>
              <w:ind w:left="142"/>
              <w:rPr>
                <w:sz w:val="20"/>
              </w:rPr>
            </w:pPr>
            <w:r>
              <w:rPr>
                <w:spacing w:val="-5"/>
                <w:sz w:val="20"/>
              </w:rPr>
              <w:t>N/A</w:t>
            </w:r>
          </w:p>
        </w:tc>
      </w:tr>
      <w:tr>
        <w:trPr>
          <w:trHeight w:val="479" w:hRule="atLeast"/>
        </w:trPr>
        <w:tc>
          <w:tcPr>
            <w:tcW w:w="1342" w:type="dxa"/>
          </w:tcPr>
          <w:p>
            <w:pPr>
              <w:pStyle w:val="TableParagraph"/>
              <w:spacing w:before="61"/>
              <w:rPr>
                <w:sz w:val="20"/>
              </w:rPr>
            </w:pPr>
            <w:r>
              <w:rPr>
                <w:spacing w:val="-5"/>
                <w:sz w:val="20"/>
              </w:rPr>
              <w:t>DS3</w:t>
            </w:r>
          </w:p>
        </w:tc>
        <w:tc>
          <w:tcPr>
            <w:tcW w:w="2161" w:type="dxa"/>
          </w:tcPr>
          <w:p>
            <w:pPr>
              <w:pStyle w:val="TableParagraph"/>
              <w:spacing w:before="61"/>
              <w:ind w:left="141"/>
              <w:rPr>
                <w:sz w:val="20"/>
              </w:rPr>
            </w:pPr>
            <w:r>
              <w:rPr>
                <w:spacing w:val="-2"/>
                <w:sz w:val="20"/>
              </w:rPr>
              <w:t>Vlan 102</w:t>
            </w:r>
          </w:p>
        </w:tc>
        <w:tc>
          <w:tcPr>
            <w:tcW w:w="2739" w:type="dxa"/>
          </w:tcPr>
          <w:p>
            <w:pPr>
              <w:pStyle w:val="TableParagraph"/>
              <w:spacing w:before="61"/>
              <w:ind w:left="140"/>
              <w:rPr>
                <w:sz w:val="20"/>
              </w:rPr>
            </w:pPr>
            <w:r>
              <w:rPr>
                <w:spacing w:val="-2"/>
                <w:sz w:val="20"/>
              </w:rPr>
              <w:t>2001:DB8:11:102::11/64</w:t>
            </w:r>
          </w:p>
        </w:tc>
        <w:tc>
          <w:tcPr>
            <w:tcW w:w="1301" w:type="dxa"/>
          </w:tcPr>
          <w:p>
            <w:pPr>
              <w:pStyle w:val="TableParagraph"/>
              <w:spacing w:before="61"/>
              <w:ind w:left="142"/>
              <w:rPr>
                <w:sz w:val="20"/>
              </w:rPr>
            </w:pPr>
            <w:r>
              <w:rPr>
                <w:spacing w:val="-5"/>
                <w:sz w:val="20"/>
              </w:rPr>
              <w:t>N/A</w:t>
            </w:r>
          </w:p>
        </w:tc>
      </w:tr>
      <w:tr>
        <w:trPr>
          <w:trHeight w:val="479" w:hRule="atLeast"/>
        </w:trPr>
        <w:tc>
          <w:tcPr>
            <w:tcW w:w="1342" w:type="dxa"/>
          </w:tcPr>
          <w:p>
            <w:pPr>
              <w:pStyle w:val="TableParagraph"/>
              <w:rPr>
                <w:sz w:val="20"/>
              </w:rPr>
            </w:pPr>
            <w:r>
              <w:rPr>
                <w:spacing w:val="-5"/>
                <w:sz w:val="20"/>
              </w:rPr>
              <w:t>DS3</w:t>
            </w:r>
          </w:p>
        </w:tc>
        <w:tc>
          <w:tcPr>
            <w:tcW w:w="2161" w:type="dxa"/>
          </w:tcPr>
          <w:p>
            <w:pPr>
              <w:pStyle w:val="TableParagraph"/>
              <w:ind w:left="141"/>
              <w:rPr>
                <w:sz w:val="20"/>
              </w:rPr>
            </w:pPr>
            <w:r>
              <w:rPr>
                <w:spacing w:val="-2"/>
                <w:sz w:val="20"/>
              </w:rPr>
              <w:t>Vlan999</w:t>
            </w:r>
          </w:p>
        </w:tc>
        <w:tc>
          <w:tcPr>
            <w:tcW w:w="2739" w:type="dxa"/>
          </w:tcPr>
          <w:p>
            <w:pPr>
              <w:pStyle w:val="TableParagraph"/>
              <w:ind w:left="140"/>
              <w:rPr>
                <w:sz w:val="20"/>
              </w:rPr>
            </w:pPr>
            <w:r>
              <w:rPr>
                <w:spacing w:val="-2"/>
                <w:sz w:val="20"/>
              </w:rPr>
              <w:t>2001:DB8:0:240::1/64</w:t>
            </w:r>
          </w:p>
        </w:tc>
        <w:tc>
          <w:tcPr>
            <w:tcW w:w="1301" w:type="dxa"/>
          </w:tcPr>
          <w:p>
            <w:pPr>
              <w:pStyle w:val="TableParagraph"/>
              <w:ind w:left="142"/>
              <w:rPr>
                <w:sz w:val="20"/>
              </w:rPr>
            </w:pPr>
            <w:r>
              <w:rPr>
                <w:spacing w:val="-5"/>
                <w:sz w:val="20"/>
              </w:rPr>
              <w:t>DS4</w:t>
            </w:r>
          </w:p>
        </w:tc>
      </w:tr>
      <w:tr>
        <w:trPr>
          <w:trHeight w:val="476" w:hRule="atLeast"/>
        </w:trPr>
        <w:tc>
          <w:tcPr>
            <w:tcW w:w="1342" w:type="dxa"/>
          </w:tcPr>
          <w:p>
            <w:pPr>
              <w:pStyle w:val="TableParagraph"/>
              <w:rPr>
                <w:sz w:val="20"/>
              </w:rPr>
            </w:pPr>
            <w:r>
              <w:rPr>
                <w:spacing w:val="-5"/>
                <w:sz w:val="20"/>
              </w:rPr>
              <w:t>DS4</w:t>
            </w:r>
          </w:p>
        </w:tc>
        <w:tc>
          <w:tcPr>
            <w:tcW w:w="2161" w:type="dxa"/>
          </w:tcPr>
          <w:p>
            <w:pPr>
              <w:pStyle w:val="TableParagraph"/>
              <w:ind w:left="141"/>
              <w:rPr>
                <w:sz w:val="20"/>
              </w:rPr>
            </w:pPr>
            <w:r>
              <w:rPr>
                <w:spacing w:val="-2"/>
                <w:sz w:val="20"/>
              </w:rPr>
              <w:t>GiabitEthernet0/0</w:t>
            </w:r>
          </w:p>
        </w:tc>
        <w:tc>
          <w:tcPr>
            <w:tcW w:w="2739" w:type="dxa"/>
          </w:tcPr>
          <w:p>
            <w:pPr>
              <w:pStyle w:val="TableParagraph"/>
              <w:ind w:left="140"/>
              <w:rPr>
                <w:sz w:val="20"/>
              </w:rPr>
            </w:pPr>
            <w:r>
              <w:rPr>
                <w:spacing w:val="-2"/>
                <w:sz w:val="20"/>
              </w:rPr>
              <w:t>2001:DB8:0:224::2/64</w:t>
            </w:r>
          </w:p>
        </w:tc>
        <w:tc>
          <w:tcPr>
            <w:tcW w:w="1301" w:type="dxa"/>
          </w:tcPr>
          <w:p>
            <w:pPr>
              <w:pStyle w:val="TableParagraph"/>
              <w:ind w:left="142"/>
              <w:rPr>
                <w:sz w:val="20"/>
              </w:rPr>
            </w:pPr>
            <w:r>
              <w:rPr>
                <w:spacing w:val="-5"/>
                <w:sz w:val="20"/>
              </w:rPr>
              <w:t>CR3</w:t>
            </w:r>
          </w:p>
        </w:tc>
      </w:tr>
      <w:tr>
        <w:trPr>
          <w:trHeight w:val="479" w:hRule="atLeast"/>
        </w:trPr>
        <w:tc>
          <w:tcPr>
            <w:tcW w:w="1342" w:type="dxa"/>
          </w:tcPr>
          <w:p>
            <w:pPr>
              <w:pStyle w:val="TableParagraph"/>
              <w:rPr>
                <w:sz w:val="20"/>
              </w:rPr>
            </w:pPr>
            <w:r>
              <w:rPr>
                <w:spacing w:val="-5"/>
                <w:sz w:val="20"/>
              </w:rPr>
              <w:t>DS4</w:t>
            </w:r>
          </w:p>
        </w:tc>
        <w:tc>
          <w:tcPr>
            <w:tcW w:w="2161" w:type="dxa"/>
          </w:tcPr>
          <w:p>
            <w:pPr>
              <w:pStyle w:val="TableParagraph"/>
              <w:ind w:left="141"/>
              <w:rPr>
                <w:sz w:val="20"/>
              </w:rPr>
            </w:pPr>
            <w:r>
              <w:rPr>
                <w:spacing w:val="-2"/>
                <w:sz w:val="20"/>
              </w:rPr>
              <w:t>GiabitEthernet0/1</w:t>
            </w:r>
          </w:p>
        </w:tc>
        <w:tc>
          <w:tcPr>
            <w:tcW w:w="2739" w:type="dxa"/>
          </w:tcPr>
          <w:p>
            <w:pPr>
              <w:pStyle w:val="TableParagraph"/>
              <w:ind w:left="140"/>
              <w:rPr>
                <w:sz w:val="20"/>
              </w:rPr>
            </w:pPr>
            <w:r>
              <w:rPr>
                <w:spacing w:val="-2"/>
                <w:sz w:val="20"/>
              </w:rPr>
              <w:t>2001:DB8:0:232::2/64</w:t>
            </w:r>
          </w:p>
        </w:tc>
        <w:tc>
          <w:tcPr>
            <w:tcW w:w="1301" w:type="dxa"/>
          </w:tcPr>
          <w:p>
            <w:pPr>
              <w:pStyle w:val="TableParagraph"/>
              <w:ind w:left="142"/>
              <w:rPr>
                <w:sz w:val="20"/>
              </w:rPr>
            </w:pPr>
            <w:r>
              <w:rPr>
                <w:spacing w:val="-5"/>
                <w:sz w:val="20"/>
              </w:rPr>
              <w:t>CR4</w:t>
            </w:r>
          </w:p>
        </w:tc>
      </w:tr>
      <w:tr>
        <w:trPr>
          <w:trHeight w:val="476" w:hRule="atLeast"/>
        </w:trPr>
        <w:tc>
          <w:tcPr>
            <w:tcW w:w="1342" w:type="dxa"/>
          </w:tcPr>
          <w:p>
            <w:pPr>
              <w:pStyle w:val="TableParagraph"/>
              <w:rPr>
                <w:sz w:val="20"/>
              </w:rPr>
            </w:pPr>
            <w:r>
              <w:rPr>
                <w:spacing w:val="-5"/>
                <w:sz w:val="20"/>
              </w:rPr>
              <w:t>DS4</w:t>
            </w:r>
          </w:p>
        </w:tc>
        <w:tc>
          <w:tcPr>
            <w:tcW w:w="2161" w:type="dxa"/>
          </w:tcPr>
          <w:p>
            <w:pPr>
              <w:pStyle w:val="TableParagraph"/>
              <w:ind w:left="141"/>
              <w:rPr>
                <w:sz w:val="20"/>
              </w:rPr>
            </w:pPr>
            <w:r>
              <w:rPr>
                <w:spacing w:val="-2"/>
                <w:sz w:val="20"/>
              </w:rPr>
              <w:t>Loopback1</w:t>
            </w:r>
          </w:p>
        </w:tc>
        <w:tc>
          <w:tcPr>
            <w:tcW w:w="2739" w:type="dxa"/>
          </w:tcPr>
          <w:p>
            <w:pPr>
              <w:pStyle w:val="TableParagraph"/>
              <w:ind w:left="140"/>
              <w:rPr>
                <w:sz w:val="20"/>
              </w:rPr>
            </w:pPr>
            <w:r>
              <w:rPr>
                <w:spacing w:val="-2"/>
                <w:sz w:val="20"/>
              </w:rPr>
              <w:t>2001:DB8:0:15::1/64</w:t>
            </w:r>
          </w:p>
        </w:tc>
        <w:tc>
          <w:tcPr>
            <w:tcW w:w="1301" w:type="dxa"/>
          </w:tcPr>
          <w:p>
            <w:pPr>
              <w:pStyle w:val="TableParagraph"/>
              <w:ind w:left="142"/>
              <w:rPr>
                <w:sz w:val="20"/>
              </w:rPr>
            </w:pPr>
            <w:r>
              <w:rPr>
                <w:spacing w:val="-5"/>
                <w:sz w:val="20"/>
              </w:rPr>
              <w:t>N/A</w:t>
            </w:r>
          </w:p>
        </w:tc>
      </w:tr>
      <w:tr>
        <w:trPr>
          <w:trHeight w:val="479" w:hRule="atLeast"/>
        </w:trPr>
        <w:tc>
          <w:tcPr>
            <w:tcW w:w="1342" w:type="dxa"/>
          </w:tcPr>
          <w:p>
            <w:pPr>
              <w:pStyle w:val="TableParagraph"/>
              <w:rPr>
                <w:sz w:val="20"/>
              </w:rPr>
            </w:pPr>
            <w:r>
              <w:rPr>
                <w:spacing w:val="-5"/>
                <w:sz w:val="20"/>
              </w:rPr>
              <w:t>DS4</w:t>
            </w:r>
          </w:p>
        </w:tc>
        <w:tc>
          <w:tcPr>
            <w:tcW w:w="2161" w:type="dxa"/>
          </w:tcPr>
          <w:p>
            <w:pPr>
              <w:pStyle w:val="TableParagraph"/>
              <w:ind w:left="141"/>
              <w:rPr>
                <w:sz w:val="20"/>
              </w:rPr>
            </w:pPr>
            <w:r>
              <w:rPr>
                <w:spacing w:val="-2"/>
                <w:sz w:val="20"/>
              </w:rPr>
              <w:t>Vlan 100</w:t>
            </w:r>
          </w:p>
        </w:tc>
        <w:tc>
          <w:tcPr>
            <w:tcW w:w="2739" w:type="dxa"/>
          </w:tcPr>
          <w:p>
            <w:pPr>
              <w:pStyle w:val="TableParagraph"/>
              <w:ind w:left="140"/>
              <w:rPr>
                <w:sz w:val="20"/>
              </w:rPr>
            </w:pPr>
            <w:r>
              <w:rPr>
                <w:spacing w:val="-2"/>
                <w:sz w:val="20"/>
              </w:rPr>
              <w:t>2001:DB8:11:100::12/64</w:t>
            </w:r>
          </w:p>
        </w:tc>
        <w:tc>
          <w:tcPr>
            <w:tcW w:w="1301" w:type="dxa"/>
          </w:tcPr>
          <w:p>
            <w:pPr>
              <w:pStyle w:val="TableParagraph"/>
              <w:ind w:left="142"/>
              <w:rPr>
                <w:sz w:val="20"/>
              </w:rPr>
            </w:pPr>
            <w:r>
              <w:rPr>
                <w:spacing w:val="-5"/>
                <w:sz w:val="20"/>
              </w:rPr>
              <w:t>N/A</w:t>
            </w:r>
          </w:p>
        </w:tc>
      </w:tr>
      <w:tr>
        <w:trPr>
          <w:trHeight w:val="477" w:hRule="atLeast"/>
        </w:trPr>
        <w:tc>
          <w:tcPr>
            <w:tcW w:w="1342" w:type="dxa"/>
          </w:tcPr>
          <w:p>
            <w:pPr>
              <w:pStyle w:val="TableParagraph"/>
              <w:spacing w:before="59"/>
              <w:rPr>
                <w:sz w:val="20"/>
              </w:rPr>
            </w:pPr>
            <w:r>
              <w:rPr>
                <w:spacing w:val="-5"/>
                <w:sz w:val="20"/>
              </w:rPr>
              <w:t>DS4</w:t>
            </w:r>
          </w:p>
        </w:tc>
        <w:tc>
          <w:tcPr>
            <w:tcW w:w="2161" w:type="dxa"/>
          </w:tcPr>
          <w:p>
            <w:pPr>
              <w:pStyle w:val="TableParagraph"/>
              <w:spacing w:before="59"/>
              <w:ind w:left="141"/>
              <w:rPr>
                <w:sz w:val="20"/>
              </w:rPr>
            </w:pPr>
            <w:r>
              <w:rPr>
                <w:spacing w:val="-2"/>
                <w:sz w:val="20"/>
              </w:rPr>
              <w:t>Vlan101</w:t>
            </w:r>
          </w:p>
        </w:tc>
        <w:tc>
          <w:tcPr>
            <w:tcW w:w="2739" w:type="dxa"/>
          </w:tcPr>
          <w:p>
            <w:pPr>
              <w:pStyle w:val="TableParagraph"/>
              <w:spacing w:before="59"/>
              <w:ind w:left="140"/>
              <w:rPr>
                <w:sz w:val="20"/>
              </w:rPr>
            </w:pPr>
            <w:r>
              <w:rPr>
                <w:spacing w:val="-2"/>
                <w:sz w:val="20"/>
              </w:rPr>
              <w:t>2001:DB8:11:101::12/64</w:t>
            </w:r>
          </w:p>
        </w:tc>
        <w:tc>
          <w:tcPr>
            <w:tcW w:w="1301" w:type="dxa"/>
          </w:tcPr>
          <w:p>
            <w:pPr>
              <w:pStyle w:val="TableParagraph"/>
              <w:spacing w:before="59"/>
              <w:ind w:left="142"/>
              <w:rPr>
                <w:sz w:val="20"/>
              </w:rPr>
            </w:pPr>
            <w:r>
              <w:rPr>
                <w:spacing w:val="-5"/>
                <w:sz w:val="20"/>
              </w:rPr>
              <w:t>N/A</w:t>
            </w:r>
          </w:p>
        </w:tc>
      </w:tr>
      <w:tr>
        <w:trPr>
          <w:trHeight w:val="479" w:hRule="atLeast"/>
        </w:trPr>
        <w:tc>
          <w:tcPr>
            <w:tcW w:w="1342" w:type="dxa"/>
          </w:tcPr>
          <w:p>
            <w:pPr>
              <w:pStyle w:val="TableParagraph"/>
              <w:rPr>
                <w:sz w:val="20"/>
              </w:rPr>
            </w:pPr>
            <w:r>
              <w:rPr>
                <w:spacing w:val="-5"/>
                <w:sz w:val="20"/>
              </w:rPr>
              <w:t>DS4</w:t>
            </w:r>
          </w:p>
        </w:tc>
        <w:tc>
          <w:tcPr>
            <w:tcW w:w="2161" w:type="dxa"/>
          </w:tcPr>
          <w:p>
            <w:pPr>
              <w:pStyle w:val="TableParagraph"/>
              <w:ind w:left="141"/>
              <w:rPr>
                <w:sz w:val="20"/>
              </w:rPr>
            </w:pPr>
            <w:r>
              <w:rPr>
                <w:spacing w:val="-2"/>
                <w:sz w:val="20"/>
              </w:rPr>
              <w:t>Vlan 102</w:t>
            </w:r>
          </w:p>
        </w:tc>
        <w:tc>
          <w:tcPr>
            <w:tcW w:w="2739" w:type="dxa"/>
          </w:tcPr>
          <w:p>
            <w:pPr>
              <w:pStyle w:val="TableParagraph"/>
              <w:ind w:left="140"/>
              <w:rPr>
                <w:sz w:val="20"/>
              </w:rPr>
            </w:pPr>
            <w:r>
              <w:rPr>
                <w:spacing w:val="-2"/>
                <w:sz w:val="20"/>
              </w:rPr>
              <w:t>2001:DB8:11:102::12/64</w:t>
            </w:r>
          </w:p>
        </w:tc>
        <w:tc>
          <w:tcPr>
            <w:tcW w:w="1301" w:type="dxa"/>
          </w:tcPr>
          <w:p>
            <w:pPr>
              <w:pStyle w:val="TableParagraph"/>
              <w:ind w:left="142"/>
              <w:rPr>
                <w:sz w:val="20"/>
              </w:rPr>
            </w:pPr>
            <w:r>
              <w:rPr>
                <w:spacing w:val="-5"/>
                <w:sz w:val="20"/>
              </w:rPr>
              <w:t>N/A</w:t>
            </w:r>
          </w:p>
        </w:tc>
      </w:tr>
      <w:tr>
        <w:trPr>
          <w:trHeight w:val="479" w:hRule="atLeast"/>
        </w:trPr>
        <w:tc>
          <w:tcPr>
            <w:tcW w:w="1342" w:type="dxa"/>
          </w:tcPr>
          <w:p>
            <w:pPr>
              <w:pStyle w:val="TableParagraph"/>
              <w:rPr>
                <w:sz w:val="20"/>
              </w:rPr>
            </w:pPr>
            <w:r>
              <w:rPr>
                <w:spacing w:val="-5"/>
                <w:sz w:val="20"/>
              </w:rPr>
              <w:t>DS4</w:t>
            </w:r>
          </w:p>
        </w:tc>
        <w:tc>
          <w:tcPr>
            <w:tcW w:w="2161" w:type="dxa"/>
          </w:tcPr>
          <w:p>
            <w:pPr>
              <w:pStyle w:val="TableParagraph"/>
              <w:ind w:left="141"/>
              <w:rPr>
                <w:sz w:val="20"/>
              </w:rPr>
            </w:pPr>
            <w:r>
              <w:rPr>
                <w:spacing w:val="-2"/>
                <w:sz w:val="20"/>
              </w:rPr>
              <w:t>Vlan999</w:t>
            </w:r>
          </w:p>
        </w:tc>
        <w:tc>
          <w:tcPr>
            <w:tcW w:w="2739" w:type="dxa"/>
          </w:tcPr>
          <w:p>
            <w:pPr>
              <w:pStyle w:val="TableParagraph"/>
              <w:ind w:left="140"/>
              <w:rPr>
                <w:sz w:val="20"/>
              </w:rPr>
            </w:pPr>
            <w:r>
              <w:rPr>
                <w:spacing w:val="-2"/>
                <w:sz w:val="20"/>
              </w:rPr>
              <w:t>2001:DB8:0:240::2/64</w:t>
            </w:r>
          </w:p>
        </w:tc>
        <w:tc>
          <w:tcPr>
            <w:tcW w:w="1301" w:type="dxa"/>
          </w:tcPr>
          <w:p>
            <w:pPr>
              <w:pStyle w:val="TableParagraph"/>
              <w:ind w:left="142"/>
              <w:rPr>
                <w:sz w:val="20"/>
              </w:rPr>
            </w:pPr>
            <w:r>
              <w:rPr>
                <w:spacing w:val="-5"/>
                <w:sz w:val="20"/>
              </w:rPr>
              <w:t>DS3</w:t>
            </w:r>
          </w:p>
        </w:tc>
      </w:tr>
    </w:tbl>
    <w:p>
      <w:pPr>
        <w:pStyle w:val="ListParagraph"/>
        <w:numPr>
          <w:ilvl w:val="0"/>
          <w:numId w:val="3"/>
        </w:numPr>
        <w:tabs>
          <w:tab w:pos="422" w:val="left" w:leader="none"/>
        </w:tabs>
        <w:spacing w:line="240" w:lineRule="auto" w:before="18" w:after="0"/>
        <w:ind w:left="422" w:right="0" w:hanging="282"/>
        <w:jc w:val="left"/>
        <w:rPr>
          <w:sz w:val="20"/>
        </w:rPr>
      </w:pPr>
      <w:bookmarkStart w:name="_bookmark9" w:id="10"/>
      <w:bookmarkEnd w:id="10"/>
      <w:r>
        <w:rPr/>
        <w:t>Thiết lập tất cả các router và switch trong HQ1, HQ2, BR1 và BR2 sử dụng CET (UTC+1) thời gian.</w:t>
      </w:r>
      <w:r>
        <w:rPr>
          <w:sz w:val="20"/>
        </w:rPr>
      </w:r>
      <w:r>
        <w:rPr>
          <w:spacing w:val="-6"/>
          <w:sz w:val="20"/>
        </w:rPr>
      </w:r>
      <w:r>
        <w:rPr>
          <w:sz w:val="20"/>
        </w:rPr>
      </w:r>
      <w:r>
        <w:rPr>
          <w:spacing w:val="-6"/>
          <w:sz w:val="20"/>
        </w:rPr>
      </w:r>
      <w:r>
        <w:rPr>
          <w:sz w:val="20"/>
        </w:rPr>
      </w:r>
      <w:r>
        <w:rPr>
          <w:spacing w:val="-5"/>
          <w:sz w:val="20"/>
        </w:rPr>
      </w:r>
      <w:r>
        <w:rPr>
          <w:sz w:val="20"/>
        </w:rPr>
      </w:r>
      <w:r>
        <w:rPr>
          <w:spacing w:val="-4"/>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6"/>
          <w:sz w:val="20"/>
        </w:rPr>
      </w:r>
      <w:r>
        <w:rPr>
          <w:sz w:val="20"/>
        </w:rPr>
      </w:r>
      <w:r>
        <w:rPr>
          <w:spacing w:val="-5"/>
          <w:sz w:val="20"/>
        </w:rPr>
      </w:r>
      <w:r>
        <w:rPr>
          <w:sz w:val="20"/>
        </w:rPr>
      </w:r>
      <w:r>
        <w:rPr>
          <w:spacing w:val="-5"/>
          <w:sz w:val="20"/>
        </w:rPr>
      </w:r>
      <w:r>
        <w:rPr>
          <w:sz w:val="20"/>
        </w:rPr>
      </w:r>
      <w:r>
        <w:rPr>
          <w:spacing w:val="-7"/>
          <w:sz w:val="20"/>
        </w:rPr>
      </w:r>
      <w:r>
        <w:rPr>
          <w:sz w:val="20"/>
        </w:rPr>
      </w:r>
      <w:r>
        <w:rPr>
          <w:spacing w:val="-6"/>
          <w:sz w:val="20"/>
        </w:rPr>
      </w:r>
      <w:r>
        <w:rPr>
          <w:spacing w:val="-2"/>
          <w:sz w:val="20"/>
        </w:rPr>
      </w:r>
    </w:p>
    <w:p>
      <w:pPr>
        <w:pStyle w:val="ListParagraph"/>
        <w:numPr>
          <w:ilvl w:val="1"/>
          <w:numId w:val="3"/>
        </w:numPr>
        <w:tabs>
          <w:tab w:pos="707" w:val="left" w:leader="none"/>
          <w:tab w:pos="710" w:val="left" w:leader="none"/>
        </w:tabs>
        <w:spacing w:line="256" w:lineRule="auto" w:before="140" w:after="0"/>
        <w:ind w:left="710" w:right="168" w:hanging="286"/>
        <w:jc w:val="left"/>
        <w:rPr>
          <w:sz w:val="20"/>
        </w:rPr>
      </w:pPr>
      <w:r>
        <w:rPr>
          <w:sz w:val="20"/>
        </w:rPr>
        <w:t>Tạo điều kiện để nó xem xét thời gian tổng thể (tắt từ 02:00 sáng thứ Bảy tuần trước ngày 30 tháng 3 và kết thúc vào 03:00 sáng thứ Bảy tuần sau ngày 1 tháng 10).</w:t>
      </w:r>
      <w:r>
        <w:rPr>
          <w:spacing w:val="-3"/>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1"/>
          <w:sz w:val="20"/>
        </w:rPr>
      </w:r>
      <w:r>
        <w:rPr>
          <w:sz w:val="20"/>
        </w:rPr>
      </w:r>
      <w:r>
        <w:rPr>
          <w:spacing w:val="-4"/>
          <w:sz w:val="20"/>
        </w:rPr>
      </w:r>
      <w:r>
        <w:rPr>
          <w:sz w:val="20"/>
        </w:rPr>
      </w:r>
      <w:r>
        <w:rPr>
          <w:spacing w:val="-2"/>
          <w:sz w:val="20"/>
        </w:rPr>
      </w:r>
      <w:r>
        <w:rPr>
          <w:sz w:val="20"/>
        </w:rPr>
      </w:r>
      <w:r>
        <w:rPr>
          <w:spacing w:val="-2"/>
          <w:sz w:val="20"/>
        </w:rPr>
      </w:r>
      <w:r>
        <w:rPr>
          <w:sz w:val="20"/>
        </w:rPr>
      </w:r>
      <w:r>
        <w:rPr>
          <w:spacing w:val="-4"/>
          <w:sz w:val="20"/>
        </w:rPr>
      </w:r>
      <w:r>
        <w:rPr>
          <w:sz w:val="20"/>
        </w:rPr>
      </w:r>
      <w:r>
        <w:rPr>
          <w:spacing w:val="-4"/>
          <w:sz w:val="20"/>
        </w:rPr>
      </w:r>
      <w:r>
        <w:rPr>
          <w:sz w:val="20"/>
        </w:rPr>
      </w:r>
      <w:r>
        <w:rPr>
          <w:spacing w:val="-2"/>
          <w:sz w:val="20"/>
        </w:rPr>
      </w:r>
      <w:r>
        <w:rPr>
          <w:sz w:val="20"/>
        </w:rPr>
      </w:r>
      <w:r>
        <w:rPr>
          <w:spacing w:val="-2"/>
          <w:sz w:val="20"/>
        </w:rPr>
      </w:r>
      <w:r>
        <w:rPr>
          <w:sz w:val="20"/>
        </w:rPr>
      </w:r>
    </w:p>
    <w:p>
      <w:pPr>
        <w:pStyle w:val="ListParagraph"/>
        <w:numPr>
          <w:ilvl w:val="0"/>
          <w:numId w:val="3"/>
        </w:numPr>
        <w:tabs>
          <w:tab w:pos="422" w:val="left" w:leader="none"/>
        </w:tabs>
        <w:spacing w:line="240" w:lineRule="auto" w:before="123" w:after="0"/>
        <w:ind w:left="422" w:right="0" w:hanging="282"/>
        <w:jc w:val="left"/>
        <w:rPr>
          <w:sz w:val="20"/>
        </w:rPr>
      </w:pPr>
      <w:r>
        <w:rPr>
          <w:sz w:val="20"/>
        </w:rPr>
        <w:t>Thiết lập tên miền wsc2024.net cho tất cả thiết bị trong topology.</w:t>
      </w:r>
      <w:r>
        <w:rPr>
          <w:spacing w:val="-7"/>
          <w:sz w:val="20"/>
        </w:rPr>
      </w:r>
      <w:r>
        <w:rPr>
          <w:sz w:val="20"/>
        </w:rPr>
      </w:r>
      <w:r>
        <w:rPr>
          <w:spacing w:val="-6"/>
          <w:sz w:val="20"/>
        </w:rPr>
      </w:r>
      <w:r>
        <w:rPr>
          <w:sz w:val="20"/>
        </w:rPr>
      </w:r>
      <w:r>
        <w:rPr>
          <w:spacing w:val="-6"/>
          <w:sz w:val="20"/>
        </w:rPr>
      </w:r>
      <w:r>
        <w:rPr>
          <w:b/>
          <w:sz w:val="20"/>
        </w:rPr>
      </w:r>
      <w:r>
        <w:rPr>
          <w:b/>
          <w:spacing w:val="-4"/>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7"/>
          <w:sz w:val="20"/>
        </w:rPr>
      </w:r>
      <w:r>
        <w:rPr>
          <w:spacing w:val="-2"/>
          <w:sz w:val="20"/>
        </w:rPr>
      </w:r>
    </w:p>
    <w:p>
      <w:pPr>
        <w:pStyle w:val="ListParagraph"/>
        <w:numPr>
          <w:ilvl w:val="0"/>
          <w:numId w:val="3"/>
        </w:numPr>
        <w:tabs>
          <w:tab w:pos="422" w:val="left" w:leader="none"/>
          <w:tab w:pos="424" w:val="left" w:leader="none"/>
        </w:tabs>
        <w:spacing w:line="259" w:lineRule="auto" w:before="20" w:after="0"/>
        <w:ind w:left="424" w:right="483" w:hanging="284"/>
        <w:jc w:val="left"/>
        <w:rPr>
          <w:sz w:val="20"/>
        </w:rPr>
      </w:pPr>
      <w:r>
        <w:rPr>
          <w:sz w:val="20"/>
        </w:rPr>
        <w:t>Configure cho các router và switch, kích hoạt mật khẩu Skill39@Lyon cho tất cả các thiết bị. Ngoài ra, định nghĩa tên người dùng địa phương admin với mật khẩu Skill39@Lyon cho tất cả các thiết bị. Người dùng này phải có quyền riêng cao nhất mà bạn có thể cho nó.</w:t>
      </w:r>
      <w:r>
        <w:rPr>
          <w:b/>
          <w:sz w:val="20"/>
        </w:rPr>
      </w:r>
      <w:r>
        <w:rPr>
          <w:sz w:val="20"/>
        </w:rPr>
      </w:r>
      <w:r>
        <w:rPr>
          <w:spacing w:val="-3"/>
          <w:sz w:val="20"/>
        </w:rPr>
      </w:r>
      <w:r>
        <w:rPr>
          <w:sz w:val="20"/>
        </w:rPr>
      </w:r>
      <w:r>
        <w:rPr>
          <w:spacing w:val="-3"/>
          <w:sz w:val="20"/>
        </w:rPr>
      </w:r>
      <w:r>
        <w:rPr>
          <w:sz w:val="20"/>
        </w:rPr>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4"/>
          <w:sz w:val="20"/>
        </w:rPr>
      </w:r>
      <w:r>
        <w:rPr>
          <w:sz w:val="20"/>
        </w:rPr>
      </w:r>
      <w:r>
        <w:rPr>
          <w:spacing w:val="-4"/>
          <w:sz w:val="20"/>
        </w:rPr>
      </w:r>
      <w:r>
        <w:rPr>
          <w:sz w:val="20"/>
        </w:rPr>
      </w:r>
      <w:r>
        <w:rPr>
          <w:spacing w:val="-5"/>
          <w:sz w:val="20"/>
        </w:rPr>
      </w:r>
      <w:r>
        <w:rPr>
          <w:sz w:val="20"/>
        </w:rPr>
      </w:r>
      <w:r>
        <w:rPr>
          <w:spacing w:val="-3"/>
          <w:sz w:val="20"/>
        </w:rPr>
      </w:r>
      <w:r>
        <w:rPr>
          <w:sz w:val="20"/>
        </w:rPr>
      </w:r>
      <w:r>
        <w:rPr>
          <w:spacing w:val="-3"/>
          <w:sz w:val="20"/>
        </w:rPr>
      </w:r>
      <w:r>
        <w:rPr>
          <w:sz w:val="20"/>
        </w:rPr>
      </w:r>
    </w:p>
    <w:p>
      <w:pPr>
        <w:pStyle w:val="ListParagraph"/>
        <w:numPr>
          <w:ilvl w:val="1"/>
          <w:numId w:val="3"/>
        </w:numPr>
        <w:tabs>
          <w:tab w:pos="707" w:val="left" w:leader="none"/>
        </w:tabs>
        <w:spacing w:line="240" w:lineRule="auto" w:before="79" w:after="0"/>
        <w:ind w:left="707" w:right="0" w:hanging="283"/>
        <w:jc w:val="left"/>
        <w:rPr>
          <w:sz w:val="20"/>
        </w:rPr>
      </w:pPr>
      <w:r>
        <w:rPr>
          <w:sz w:val="20"/>
        </w:rPr>
        <w:t>Ensure all passwords use 9-character encryption (as shown below).</w:t>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6"/>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pacing w:val="-2"/>
          <w:sz w:val="20"/>
        </w:rPr>
      </w:r>
    </w:p>
    <w:p>
      <w:pPr>
        <w:pStyle w:val="BodyText"/>
        <w:spacing w:before="4"/>
        <w:rPr>
          <w:sz w:val="9"/>
        </w:rPr>
      </w:pPr>
      <w:r>
        <w:rPr>
          <w:sz w:val="9"/>
        </w:rPr>
        <mc:AlternateContent>
          <mc:Choice Requires="wps">
            <w:drawing>
              <wp:anchor distT="0" distB="0" distL="0" distR="0" allowOverlap="1" layoutInCell="1" locked="0" behindDoc="1" simplePos="0" relativeHeight="487593984">
                <wp:simplePos x="0" y="0"/>
                <wp:positionH relativeFrom="page">
                  <wp:posOffset>1004620</wp:posOffset>
                </wp:positionH>
                <wp:positionV relativeFrom="paragraph">
                  <wp:posOffset>90718</wp:posOffset>
                </wp:positionV>
                <wp:extent cx="4591685" cy="716915"/>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4591685" cy="716915"/>
                        </a:xfrm>
                        <a:prstGeom prst="rect">
                          <a:avLst/>
                        </a:prstGeom>
                        <a:ln w="6096">
                          <a:solidFill>
                            <a:srgbClr val="000000"/>
                          </a:solidFill>
                          <a:prstDash val="solid"/>
                        </a:ln>
                      </wps:spPr>
                      <wps:txbx>
                        <w:txbxContent>
                          <w:p>
                            <w:pPr>
                              <w:spacing w:line="324" w:lineRule="auto" w:before="2"/>
                              <w:ind w:left="103" w:right="3554" w:firstLine="0"/>
                              <w:jc w:val="left"/>
                              <w:rPr>
                                <w:b/>
                                <w:sz w:val="18"/>
                              </w:rPr>
                            </w:pPr>
                            <w:r>
                              <w:rPr>
                                <w:sz w:val="18"/>
                              </w:rPr>
                              <w:t>AS3(config)#do</w:t>
                            </w:r>
                            <w:r>
                              <w:rPr>
                                <w:spacing w:val="-9"/>
                                <w:sz w:val="18"/>
                              </w:rPr>
                              <w:t> </w:t>
                            </w:r>
                            <w:r>
                              <w:rPr>
                                <w:sz w:val="18"/>
                              </w:rPr>
                              <w:t>sh</w:t>
                            </w:r>
                            <w:r>
                              <w:rPr>
                                <w:spacing w:val="-8"/>
                                <w:sz w:val="18"/>
                              </w:rPr>
                              <w:t> </w:t>
                            </w:r>
                            <w:r>
                              <w:rPr>
                                <w:sz w:val="18"/>
                              </w:rPr>
                              <w:t>run</w:t>
                            </w:r>
                            <w:r>
                              <w:rPr>
                                <w:spacing w:val="-9"/>
                                <w:sz w:val="18"/>
                              </w:rPr>
                              <w:t> </w:t>
                            </w:r>
                            <w:r>
                              <w:rPr>
                                <w:sz w:val="18"/>
                              </w:rPr>
                              <w:t>|</w:t>
                            </w:r>
                            <w:r>
                              <w:rPr>
                                <w:spacing w:val="-9"/>
                                <w:sz w:val="18"/>
                              </w:rPr>
                              <w:t> </w:t>
                            </w:r>
                            <w:r>
                              <w:rPr>
                                <w:sz w:val="18"/>
                              </w:rPr>
                              <w:t>i</w:t>
                            </w:r>
                            <w:r>
                              <w:rPr>
                                <w:spacing w:val="-9"/>
                                <w:sz w:val="18"/>
                              </w:rPr>
                              <w:t> </w:t>
                            </w:r>
                            <w:r>
                              <w:rPr>
                                <w:sz w:val="18"/>
                              </w:rPr>
                              <w:t>admin|enable username admin privilege 15 secret </w:t>
                            </w:r>
                            <w:r>
                              <w:rPr>
                                <w:b/>
                                <w:color w:val="000000"/>
                                <w:sz w:val="18"/>
                                <w:highlight w:val="yellow"/>
                              </w:rPr>
                              <w:t>9</w:t>
                            </w:r>
                          </w:p>
                          <w:p>
                            <w:pPr>
                              <w:spacing w:line="145" w:lineRule="exact" w:before="0"/>
                              <w:ind w:left="103" w:right="0" w:firstLine="0"/>
                              <w:jc w:val="left"/>
                              <w:rPr>
                                <w:sz w:val="18"/>
                              </w:rPr>
                            </w:pPr>
                            <w:r>
                              <w:rPr>
                                <w:spacing w:val="-2"/>
                                <w:sz w:val="18"/>
                              </w:rPr>
                              <w:t>$9$NOUZJkpL/2WNiv$pL9bus2.Tf90j8ZBwV1AwBfv/jPJFmmzmWtH0WUF2/Q</w:t>
                            </w:r>
                          </w:p>
                          <w:p>
                            <w:pPr>
                              <w:spacing w:before="80"/>
                              <w:ind w:left="103" w:right="0" w:firstLine="0"/>
                              <w:jc w:val="left"/>
                              <w:rPr>
                                <w:sz w:val="18"/>
                              </w:rPr>
                            </w:pPr>
                            <w:r>
                              <w:rPr>
                                <w:sz w:val="18"/>
                              </w:rPr>
                              <w:t>enable</w:t>
                            </w:r>
                            <w:r>
                              <w:rPr>
                                <w:spacing w:val="-3"/>
                                <w:sz w:val="18"/>
                              </w:rPr>
                              <w:t> </w:t>
                            </w:r>
                            <w:r>
                              <w:rPr>
                                <w:sz w:val="18"/>
                              </w:rPr>
                              <w:t>secret</w:t>
                            </w:r>
                            <w:r>
                              <w:rPr>
                                <w:spacing w:val="-2"/>
                                <w:sz w:val="18"/>
                              </w:rPr>
                              <w:t> </w:t>
                            </w:r>
                            <w:r>
                              <w:rPr>
                                <w:b/>
                                <w:color w:val="000000"/>
                                <w:sz w:val="18"/>
                                <w:highlight w:val="yellow"/>
                              </w:rPr>
                              <w:t>9</w:t>
                            </w:r>
                            <w:r>
                              <w:rPr>
                                <w:b/>
                                <w:color w:val="000000"/>
                                <w:spacing w:val="-1"/>
                                <w:sz w:val="18"/>
                              </w:rPr>
                              <w:t> </w:t>
                            </w:r>
                            <w:r>
                              <w:rPr>
                                <w:color w:val="000000"/>
                                <w:spacing w:val="-2"/>
                                <w:sz w:val="18"/>
                              </w:rPr>
                              <w:t>$9$eXQkNfnt7wXC5f$wmtQW14ysBLUDV87oOrKy90eX8FXdYKP77JaEMr7ddo</w:t>
                            </w:r>
                          </w:p>
                        </w:txbxContent>
                      </wps:txbx>
                      <wps:bodyPr wrap="square" lIns="0" tIns="0" rIns="0" bIns="0" rtlCol="0">
                        <a:noAutofit/>
                      </wps:bodyPr>
                    </wps:wsp>
                  </a:graphicData>
                </a:graphic>
              </wp:anchor>
            </w:drawing>
          </mc:Choice>
          <mc:Fallback>
            <w:pict>
              <v:shape style="position:absolute;margin-left:79.103996pt;margin-top:7.143164pt;width:361.55pt;height:56.45pt;mso-position-horizontal-relative:page;mso-position-vertical-relative:paragraph;z-index:-15722496;mso-wrap-distance-left:0;mso-wrap-distance-right:0" type="#_x0000_t202" id="docshape72" filled="false" stroked="true" strokeweight=".48001pt" strokecolor="#000000">
                <v:textbox inset="0,0,0,0">
                  <w:txbxContent>
                    <w:p>
                      <w:pPr>
                        <w:spacing w:line="324" w:lineRule="auto" w:before="2"/>
                        <w:ind w:left="103" w:right="3554" w:firstLine="0"/>
                        <w:jc w:val="left"/>
                        <w:rPr>
                          <w:b/>
                          <w:sz w:val="18"/>
                        </w:rPr>
                      </w:pPr>
                      <w:r>
                        <w:rPr>
                          <w:sz w:val="18"/>
                        </w:rPr>
                        <w:t>AS3(config)#do</w:t>
                      </w:r>
                      <w:r>
                        <w:rPr>
                          <w:spacing w:val="-9"/>
                          <w:sz w:val="18"/>
                        </w:rPr>
                        <w:t> </w:t>
                      </w:r>
                      <w:r>
                        <w:rPr>
                          <w:sz w:val="18"/>
                        </w:rPr>
                        <w:t>sh</w:t>
                      </w:r>
                      <w:r>
                        <w:rPr>
                          <w:spacing w:val="-8"/>
                          <w:sz w:val="18"/>
                        </w:rPr>
                        <w:t> </w:t>
                      </w:r>
                      <w:r>
                        <w:rPr>
                          <w:sz w:val="18"/>
                        </w:rPr>
                        <w:t>run</w:t>
                      </w:r>
                      <w:r>
                        <w:rPr>
                          <w:spacing w:val="-9"/>
                          <w:sz w:val="18"/>
                        </w:rPr>
                        <w:t> </w:t>
                      </w:r>
                      <w:r>
                        <w:rPr>
                          <w:sz w:val="18"/>
                        </w:rPr>
                        <w:t>|</w:t>
                      </w:r>
                      <w:r>
                        <w:rPr>
                          <w:spacing w:val="-9"/>
                          <w:sz w:val="18"/>
                        </w:rPr>
                        <w:t> </w:t>
                      </w:r>
                      <w:r>
                        <w:rPr>
                          <w:sz w:val="18"/>
                        </w:rPr>
                        <w:t>i</w:t>
                      </w:r>
                      <w:r>
                        <w:rPr>
                          <w:spacing w:val="-9"/>
                          <w:sz w:val="18"/>
                        </w:rPr>
                        <w:t> </w:t>
                      </w:r>
                      <w:r>
                        <w:rPr>
                          <w:sz w:val="18"/>
                        </w:rPr>
                        <w:t>admin|enable username admin privilege 15 secret </w:t>
                      </w:r>
                      <w:r>
                        <w:rPr>
                          <w:b/>
                          <w:color w:val="000000"/>
                          <w:sz w:val="18"/>
                          <w:highlight w:val="yellow"/>
                        </w:rPr>
                        <w:t>9</w:t>
                      </w:r>
                    </w:p>
                    <w:p>
                      <w:pPr>
                        <w:spacing w:line="145" w:lineRule="exact" w:before="0"/>
                        <w:ind w:left="103" w:right="0" w:firstLine="0"/>
                        <w:jc w:val="left"/>
                        <w:rPr>
                          <w:sz w:val="18"/>
                        </w:rPr>
                      </w:pPr>
                      <w:r>
                        <w:rPr>
                          <w:spacing w:val="-2"/>
                          <w:sz w:val="18"/>
                        </w:rPr>
                        <w:t>$9$NOUZJkpL/2WNiv$pL9bus2.Tf90j8ZBwV1AwBfv/jPJFmmzmWtH0WUF2/Q</w:t>
                      </w:r>
                    </w:p>
                    <w:p>
                      <w:pPr>
                        <w:spacing w:before="80"/>
                        <w:ind w:left="103" w:right="0" w:firstLine="0"/>
                        <w:jc w:val="left"/>
                        <w:rPr>
                          <w:sz w:val="18"/>
                        </w:rPr>
                      </w:pPr>
                      <w:r>
                        <w:rPr>
                          <w:sz w:val="18"/>
                        </w:rPr>
                        <w:t>enable</w:t>
                      </w:r>
                      <w:r>
                        <w:rPr>
                          <w:spacing w:val="-3"/>
                          <w:sz w:val="18"/>
                        </w:rPr>
                        <w:t> </w:t>
                      </w:r>
                      <w:r>
                        <w:rPr>
                          <w:sz w:val="18"/>
                        </w:rPr>
                        <w:t>secret</w:t>
                      </w:r>
                      <w:r>
                        <w:rPr>
                          <w:spacing w:val="-2"/>
                          <w:sz w:val="18"/>
                        </w:rPr>
                        <w:t> </w:t>
                      </w:r>
                      <w:r>
                        <w:rPr>
                          <w:b/>
                          <w:color w:val="000000"/>
                          <w:sz w:val="18"/>
                          <w:highlight w:val="yellow"/>
                        </w:rPr>
                        <w:t>9</w:t>
                      </w:r>
                      <w:r>
                        <w:rPr>
                          <w:b/>
                          <w:color w:val="000000"/>
                          <w:spacing w:val="-1"/>
                          <w:sz w:val="18"/>
                        </w:rPr>
                        <w:t> </w:t>
                      </w:r>
                      <w:r>
                        <w:rPr>
                          <w:color w:val="000000"/>
                          <w:spacing w:val="-2"/>
                          <w:sz w:val="18"/>
                        </w:rPr>
                        <w:t>$9$eXQkNfnt7wXC5f$wmtQW14ysBLUDV87oOrKy90eX8FXdYKP77JaEMr7ddo</w:t>
                      </w:r>
                    </w:p>
                  </w:txbxContent>
                </v:textbox>
                <v:stroke dashstyle="solid"/>
                <w10:wrap type="topAndBottom"/>
              </v:shape>
            </w:pict>
          </mc:Fallback>
        </mc:AlternateContent>
      </w:r>
    </w:p>
    <w:p>
      <w:pPr>
        <w:pStyle w:val="BodyText"/>
        <w:spacing w:after="0"/>
        <w:rPr>
          <w:sz w:val="9"/>
        </w:rPr>
        <w:sectPr>
          <w:pgSz w:w="11910" w:h="16840"/>
          <w:pgMar w:header="1134" w:footer="1093" w:top="2000" w:bottom="1280" w:left="992" w:right="1133"/>
        </w:sectPr>
      </w:pPr>
    </w:p>
    <w:p>
      <w:pPr>
        <w:pStyle w:val="Heading3"/>
      </w:pPr>
      <w:r>
        <w:rPr>
          <w:color w:val="003763"/>
        </w:rPr>
        <w:t>L2 Services dịch vụ kỹ thuật.</w:t>
      </w:r>
      <w:r>
        <w:rPr>
          <w:color w:val="003763"/>
          <w:spacing w:val="-5"/>
        </w:rPr>
      </w:r>
      <w:r>
        <w:rPr>
          <w:color w:val="003763"/>
          <w:spacing w:val="-2"/>
        </w:rPr>
      </w:r>
    </w:p>
    <w:p>
      <w:pPr>
        <w:pStyle w:val="ListParagraph"/>
        <w:numPr>
          <w:ilvl w:val="0"/>
          <w:numId w:val="4"/>
        </w:numPr>
        <w:tabs>
          <w:tab w:pos="468" w:val="left" w:leader="none"/>
        </w:tabs>
        <w:spacing w:line="240" w:lineRule="auto" w:before="153" w:after="0"/>
        <w:ind w:left="468" w:right="0" w:hanging="328"/>
        <w:jc w:val="left"/>
        <w:rPr>
          <w:sz w:val="20"/>
        </w:rPr>
      </w:pPr>
      <w:r>
        <w:rPr>
          <w:sz w:val="20"/>
        </w:rPr>
        <w:t>VTP domain "WSC2024" được đặt tên trên DS1, DS2, DS3, DS4, AS1, AS2, AS3 và AS4. Không có thông báo VTP truyền thông.</w:t>
      </w:r>
      <w:r>
        <w:rPr>
          <w:spacing w:val="-6"/>
          <w:sz w:val="20"/>
        </w:rPr>
      </w:r>
      <w:r>
        <w:rPr>
          <w:sz w:val="20"/>
        </w:rPr>
      </w:r>
      <w:r>
        <w:rPr>
          <w:spacing w:val="-4"/>
          <w:sz w:val="20"/>
        </w:rPr>
      </w:r>
      <w:r>
        <w:rPr>
          <w:sz w:val="20"/>
        </w:rPr>
      </w:r>
      <w:r>
        <w:rPr>
          <w:spacing w:val="-4"/>
          <w:sz w:val="20"/>
        </w:rPr>
      </w:r>
      <w:r>
        <w:rPr>
          <w:sz w:val="20"/>
        </w:rPr>
      </w:r>
      <w:r>
        <w:rPr>
          <w:b/>
          <w:sz w:val="20"/>
        </w:rPr>
      </w:r>
      <w:r>
        <w:rPr>
          <w:sz w:val="20"/>
        </w:rPr>
      </w:r>
      <w:r>
        <w:rPr>
          <w:spacing w:val="-4"/>
          <w:sz w:val="20"/>
        </w:rPr>
      </w:r>
      <w:r>
        <w:rPr>
          <w:sz w:val="20"/>
        </w:rPr>
      </w:r>
      <w:r>
        <w:rPr>
          <w:spacing w:val="-4"/>
          <w:sz w:val="20"/>
        </w:rPr>
      </w:r>
      <w:r>
        <w:rPr>
          <w:sz w:val="20"/>
        </w:rPr>
      </w:r>
      <w:r>
        <w:rPr>
          <w:spacing w:val="-4"/>
          <w:sz w:val="20"/>
        </w:rPr>
      </w:r>
      <w:r>
        <w:rPr>
          <w:sz w:val="20"/>
        </w:rPr>
      </w:r>
      <w:r>
        <w:rPr>
          <w:spacing w:val="-5"/>
          <w:sz w:val="20"/>
        </w:rPr>
      </w:r>
      <w:r>
        <w:rPr>
          <w:sz w:val="20"/>
        </w:rPr>
      </w:r>
      <w:r>
        <w:rPr>
          <w:spacing w:val="-4"/>
          <w:sz w:val="20"/>
        </w:rPr>
      </w:r>
      <w:r>
        <w:rPr>
          <w:sz w:val="20"/>
        </w:rPr>
      </w:r>
      <w:r>
        <w:rPr>
          <w:spacing w:val="-2"/>
          <w:sz w:val="20"/>
        </w:rPr>
      </w:r>
      <w:r>
        <w:rPr>
          <w:sz w:val="20"/>
        </w:rPr>
      </w:r>
      <w:r>
        <w:rPr>
          <w:spacing w:val="-4"/>
          <w:sz w:val="20"/>
        </w:rPr>
      </w:r>
      <w:r>
        <w:rPr>
          <w:sz w:val="20"/>
        </w:rPr>
      </w:r>
      <w:r>
        <w:rPr>
          <w:spacing w:val="-4"/>
          <w:sz w:val="20"/>
        </w:rPr>
      </w:r>
      <w:r>
        <w:rPr>
          <w:sz w:val="20"/>
        </w:rPr>
      </w:r>
      <w:r>
        <w:rPr>
          <w:spacing w:val="-6"/>
          <w:sz w:val="20"/>
        </w:rPr>
      </w:r>
      <w:r>
        <w:rPr>
          <w:sz w:val="20"/>
        </w:rPr>
      </w:r>
      <w:r>
        <w:rPr>
          <w:spacing w:val="-4"/>
          <w:sz w:val="20"/>
        </w:rPr>
      </w:r>
      <w:r>
        <w:rPr>
          <w:sz w:val="20"/>
        </w:rPr>
      </w:r>
      <w:r>
        <w:rPr>
          <w:spacing w:val="37"/>
          <w:sz w:val="20"/>
        </w:rPr>
      </w:r>
      <w:r>
        <w:rPr>
          <w:sz w:val="20"/>
        </w:rPr>
      </w:r>
      <w:r>
        <w:rPr>
          <w:spacing w:val="-4"/>
          <w:sz w:val="20"/>
        </w:rPr>
      </w:r>
      <w:r>
        <w:rPr>
          <w:sz w:val="20"/>
        </w:rPr>
      </w:r>
      <w:r>
        <w:rPr>
          <w:spacing w:val="-4"/>
          <w:sz w:val="20"/>
        </w:rPr>
      </w:r>
      <w:r>
        <w:rPr>
          <w:sz w:val="20"/>
        </w:rPr>
      </w:r>
      <w:r>
        <w:rPr>
          <w:spacing w:val="-5"/>
          <w:sz w:val="20"/>
        </w:rPr>
      </w:r>
      <w:r>
        <w:rPr>
          <w:spacing w:val="-2"/>
          <w:sz w:val="20"/>
        </w:rPr>
      </w:r>
    </w:p>
    <w:p>
      <w:pPr>
        <w:pStyle w:val="BodyText"/>
        <w:spacing w:before="17"/>
        <w:ind w:left="424"/>
      </w:pPr>
      <w:r>
        <w:rPr/>
        <w:t>Các thiết bị này được cho phép sử dụng bất kỳ trong các thiết bị này.</w:t>
      </w:r>
      <w:r>
        <w:rPr>
          <w:spacing w:val="-5"/>
        </w:rPr>
      </w:r>
      <w:r>
        <w:rPr/>
      </w:r>
      <w:r>
        <w:rPr>
          <w:spacing w:val="-4"/>
        </w:rPr>
      </w:r>
      <w:r>
        <w:rPr/>
      </w:r>
      <w:r>
        <w:rPr>
          <w:spacing w:val="-5"/>
        </w:rPr>
      </w:r>
      <w:r>
        <w:rPr/>
      </w:r>
      <w:r>
        <w:rPr>
          <w:spacing w:val="-6"/>
        </w:rPr>
      </w:r>
      <w:r>
        <w:rPr/>
      </w:r>
      <w:r>
        <w:rPr>
          <w:spacing w:val="-5"/>
        </w:rPr>
      </w:r>
      <w:r>
        <w:rPr>
          <w:spacing w:val="-2"/>
        </w:rPr>
      </w:r>
    </w:p>
    <w:p>
      <w:pPr>
        <w:pStyle w:val="ListParagraph"/>
        <w:numPr>
          <w:ilvl w:val="0"/>
          <w:numId w:val="4"/>
        </w:numPr>
        <w:tabs>
          <w:tab w:pos="422" w:val="left" w:leader="none"/>
        </w:tabs>
        <w:spacing w:line="240" w:lineRule="auto" w:before="20" w:after="0"/>
        <w:ind w:left="422" w:right="0" w:hanging="282"/>
        <w:jc w:val="left"/>
        <w:rPr>
          <w:sz w:val="20"/>
        </w:rPr>
      </w:pPr>
      <w:r>
        <w:rPr>
          <w:sz w:val="20"/>
        </w:rPr>
        <w:t>Configure các VLANs trên tất cả các thiết bị phân phối (DSx) và kết nối (ASx) trong topology này.</w:t>
      </w:r>
      <w:r>
        <w:rPr>
          <w:spacing w:val="-7"/>
          <w:sz w:val="20"/>
        </w:rPr>
      </w:r>
      <w:r>
        <w:rPr>
          <w:sz w:val="20"/>
        </w:rPr>
      </w:r>
      <w:r>
        <w:rPr>
          <w:spacing w:val="-6"/>
          <w:sz w:val="20"/>
        </w:rPr>
      </w:r>
      <w:r>
        <w:rPr>
          <w:sz w:val="20"/>
        </w:rPr>
      </w:r>
      <w:r>
        <w:rPr>
          <w:spacing w:val="-7"/>
          <w:sz w:val="20"/>
        </w:rPr>
      </w:r>
      <w:r>
        <w:rPr>
          <w:sz w:val="20"/>
        </w:rPr>
      </w:r>
      <w:r>
        <w:rPr>
          <w:spacing w:val="-7"/>
          <w:sz w:val="20"/>
        </w:rPr>
      </w:r>
      <w:r>
        <w:rPr>
          <w:sz w:val="20"/>
        </w:rPr>
      </w:r>
      <w:r>
        <w:rPr>
          <w:spacing w:val="-8"/>
          <w:sz w:val="20"/>
        </w:rPr>
      </w:r>
      <w:r>
        <w:rPr>
          <w:sz w:val="20"/>
        </w:rPr>
      </w:r>
      <w:r>
        <w:rPr>
          <w:spacing w:val="-8"/>
          <w:sz w:val="20"/>
        </w:rPr>
      </w:r>
      <w:r>
        <w:rPr>
          <w:sz w:val="20"/>
        </w:rPr>
      </w:r>
      <w:r>
        <w:rPr>
          <w:spacing w:val="-8"/>
          <w:sz w:val="20"/>
        </w:rPr>
      </w:r>
      <w:r>
        <w:rPr>
          <w:sz w:val="20"/>
        </w:rPr>
      </w:r>
      <w:r>
        <w:rPr>
          <w:spacing w:val="-7"/>
          <w:sz w:val="20"/>
        </w:rPr>
      </w:r>
      <w:r>
        <w:rPr>
          <w:sz w:val="20"/>
        </w:rPr>
      </w:r>
      <w:r>
        <w:rPr>
          <w:spacing w:val="-8"/>
          <w:sz w:val="20"/>
        </w:rPr>
      </w:r>
      <w:r>
        <w:rPr>
          <w:sz w:val="20"/>
        </w:rPr>
      </w:r>
      <w:r>
        <w:rPr>
          <w:spacing w:val="-7"/>
          <w:sz w:val="20"/>
        </w:rPr>
      </w:r>
      <w:r>
        <w:rPr>
          <w:sz w:val="20"/>
        </w:rPr>
      </w:r>
      <w:r>
        <w:rPr>
          <w:spacing w:val="-8"/>
          <w:sz w:val="20"/>
        </w:rPr>
      </w:r>
      <w:r>
        <w:rPr>
          <w:sz w:val="20"/>
        </w:rPr>
      </w:r>
      <w:r>
        <w:rPr>
          <w:spacing w:val="-7"/>
          <w:sz w:val="20"/>
        </w:rPr>
      </w:r>
      <w:r>
        <w:rPr>
          <w:sz w:val="20"/>
        </w:rPr>
      </w:r>
      <w:r>
        <w:rPr>
          <w:spacing w:val="-8"/>
          <w:sz w:val="20"/>
        </w:rPr>
      </w:r>
      <w:r>
        <w:rPr>
          <w:spacing w:val="-2"/>
          <w:sz w:val="20"/>
        </w:rPr>
      </w:r>
    </w:p>
    <w:p>
      <w:pPr>
        <w:pStyle w:val="BodyText"/>
        <w:spacing w:before="149"/>
      </w:pPr>
    </w:p>
    <w:tbl>
      <w:tblPr>
        <w:tblW w:w="0" w:type="auto"/>
        <w:jc w:val="left"/>
        <w:tblInd w:w="160" w:type="dxa"/>
        <w:tblBorders>
          <w:top w:val="single" w:sz="8" w:space="0" w:color="003A5C"/>
          <w:left w:val="single" w:sz="8" w:space="0" w:color="003A5C"/>
          <w:bottom w:val="single" w:sz="8" w:space="0" w:color="003A5C"/>
          <w:right w:val="single" w:sz="8" w:space="0" w:color="003A5C"/>
          <w:insideH w:val="single" w:sz="8" w:space="0" w:color="003A5C"/>
          <w:insideV w:val="single" w:sz="8" w:space="0" w:color="003A5C"/>
        </w:tblBorders>
        <w:tblLayout w:type="fixed"/>
        <w:tblCellMar>
          <w:top w:w="0" w:type="dxa"/>
          <w:left w:w="0" w:type="dxa"/>
          <w:bottom w:w="0" w:type="dxa"/>
          <w:right w:w="0" w:type="dxa"/>
        </w:tblCellMar>
        <w:tblLook w:val="01E0"/>
      </w:tblPr>
      <w:tblGrid>
        <w:gridCol w:w="1301"/>
        <w:gridCol w:w="1580"/>
        <w:gridCol w:w="4486"/>
      </w:tblGrid>
      <w:tr>
        <w:trPr>
          <w:trHeight w:val="506" w:hRule="atLeast"/>
        </w:trPr>
        <w:tc>
          <w:tcPr>
            <w:tcW w:w="1301" w:type="dxa"/>
            <w:tcBorders>
              <w:top w:val="nil"/>
              <w:bottom w:val="nil"/>
            </w:tcBorders>
            <w:shd w:val="clear" w:color="auto" w:fill="003A5C"/>
          </w:tcPr>
          <w:p>
            <w:pPr>
              <w:pStyle w:val="TableParagraph"/>
              <w:spacing w:before="78"/>
              <w:ind w:left="19" w:right="2"/>
              <w:jc w:val="center"/>
              <w:rPr>
                <w:b/>
                <w:sz w:val="20"/>
              </w:rPr>
            </w:pPr>
            <w:r>
              <w:rPr>
                <w:b/>
                <w:color w:val="FFFFFF"/>
                <w:sz w:val="20"/>
              </w:rPr>
              <w:t>VLV ID</w:t>
            </w:r>
            <w:r>
              <w:rPr>
                <w:b/>
                <w:color w:val="FFFFFF"/>
                <w:spacing w:val="-7"/>
                <w:sz w:val="20"/>
              </w:rPr>
            </w:r>
            <w:r>
              <w:rPr>
                <w:b/>
                <w:color w:val="FFFFFF"/>
                <w:spacing w:val="-5"/>
                <w:sz w:val="20"/>
              </w:rPr>
            </w:r>
          </w:p>
        </w:tc>
        <w:tc>
          <w:tcPr>
            <w:tcW w:w="1580" w:type="dxa"/>
            <w:tcBorders>
              <w:top w:val="nil"/>
              <w:bottom w:val="nil"/>
            </w:tcBorders>
            <w:shd w:val="clear" w:color="auto" w:fill="003A5C"/>
          </w:tcPr>
          <w:p>
            <w:pPr>
              <w:pStyle w:val="TableParagraph"/>
              <w:spacing w:before="78"/>
              <w:ind w:left="22" w:right="3"/>
              <w:jc w:val="center"/>
              <w:rPr>
                <w:b/>
                <w:sz w:val="20"/>
              </w:rPr>
            </w:pPr>
            <w:r>
              <w:rPr>
                <w:b/>
                <w:color w:val="FFFFFF"/>
                <w:sz w:val="20"/>
              </w:rPr>
              <w:t>Văn mạng VLAN (Virtual Local Area Network) tên là...</w:t>
              <w:br/>
              <w:br/>
              <w:t>( VLAN name is...)</w:t>
            </w:r>
            <w:r>
              <w:rPr>
                <w:b/>
                <w:color w:val="FFFFFF"/>
                <w:spacing w:val="-7"/>
                <w:sz w:val="20"/>
              </w:rPr>
            </w:r>
            <w:r>
              <w:rPr>
                <w:b/>
                <w:color w:val="FFFFFF"/>
                <w:spacing w:val="-4"/>
                <w:sz w:val="20"/>
              </w:rPr>
            </w:r>
          </w:p>
        </w:tc>
        <w:tc>
          <w:tcPr>
            <w:tcW w:w="4486" w:type="dxa"/>
            <w:tcBorders>
              <w:top w:val="nil"/>
              <w:bottom w:val="nil"/>
            </w:tcBorders>
            <w:shd w:val="clear" w:color="auto" w:fill="003A5C"/>
          </w:tcPr>
          <w:p>
            <w:pPr>
              <w:pStyle w:val="TableParagraph"/>
              <w:spacing w:before="78"/>
              <w:ind w:left="21"/>
              <w:jc w:val="center"/>
              <w:rPr>
                <w:b/>
                <w:sz w:val="20"/>
              </w:rPr>
            </w:pPr>
            <w:r>
              <w:rPr>
                <w:b/>
                <w:color w:val="FFFFFF"/>
                <w:spacing w:val="-2"/>
                <w:sz w:val="20"/>
              </w:rPr>
              <w:t>Devices: thiết bị</w:t>
            </w:r>
          </w:p>
        </w:tc>
      </w:tr>
      <w:tr>
        <w:trPr>
          <w:trHeight w:val="469" w:hRule="atLeast"/>
        </w:trPr>
        <w:tc>
          <w:tcPr>
            <w:tcW w:w="1301" w:type="dxa"/>
            <w:tcBorders>
              <w:top w:val="nil"/>
            </w:tcBorders>
          </w:tcPr>
          <w:p>
            <w:pPr>
              <w:pStyle w:val="TableParagraph"/>
              <w:spacing w:before="49"/>
              <w:ind w:left="19"/>
              <w:jc w:val="center"/>
              <w:rPr>
                <w:sz w:val="20"/>
              </w:rPr>
            </w:pPr>
            <w:r>
              <w:rPr>
                <w:spacing w:val="-5"/>
                <w:sz w:val="20"/>
              </w:rPr>
              <w:t>100</w:t>
            </w:r>
          </w:p>
        </w:tc>
        <w:tc>
          <w:tcPr>
            <w:tcW w:w="1580" w:type="dxa"/>
          </w:tcPr>
          <w:p>
            <w:pPr>
              <w:pStyle w:val="TableParagraph"/>
              <w:spacing w:before="49"/>
              <w:ind w:left="22" w:right="2"/>
              <w:jc w:val="center"/>
              <w:rPr>
                <w:sz w:val="20"/>
              </w:rPr>
            </w:pPr>
            <w:r>
              <w:rPr>
                <w:spacing w:val="-2"/>
                <w:sz w:val="20"/>
              </w:rPr>
              <w:t>Server.</w:t>
              <w:br/>
              <w:br/>
              <w:t>This is a computer that stores and provides data and programs to other computers on a network.</w:t>
            </w:r>
          </w:p>
        </w:tc>
        <w:tc>
          <w:tcPr>
            <w:tcW w:w="4486" w:type="dxa"/>
            <w:tcBorders>
              <w:top w:val="nil"/>
            </w:tcBorders>
          </w:tcPr>
          <w:p>
            <w:pPr>
              <w:pStyle w:val="TableParagraph"/>
              <w:spacing w:before="49"/>
              <w:ind w:left="143"/>
              <w:rPr>
                <w:sz w:val="20"/>
              </w:rPr>
            </w:pPr>
            <w:r>
              <w:rPr>
                <w:sz w:val="20"/>
              </w:rPr>
              <w:t>DS1, DS2, DS3, DS4, AS1, AS2, AS3, AS4</w:t>
            </w:r>
            <w:r>
              <w:rPr>
                <w:spacing w:val="-4"/>
                <w:sz w:val="20"/>
              </w:rPr>
            </w:r>
            <w:r>
              <w:rPr>
                <w:sz w:val="20"/>
              </w:rPr>
            </w:r>
            <w:r>
              <w:rPr>
                <w:spacing w:val="-4"/>
                <w:sz w:val="20"/>
              </w:rPr>
            </w:r>
            <w:r>
              <w:rPr>
                <w:sz w:val="20"/>
              </w:rPr>
            </w:r>
            <w:r>
              <w:rPr>
                <w:spacing w:val="-3"/>
                <w:sz w:val="20"/>
              </w:rPr>
            </w:r>
            <w:r>
              <w:rPr>
                <w:sz w:val="20"/>
              </w:rPr>
            </w:r>
            <w:r>
              <w:rPr>
                <w:spacing w:val="-4"/>
                <w:sz w:val="20"/>
              </w:rPr>
            </w:r>
            <w:r>
              <w:rPr>
                <w:sz w:val="20"/>
              </w:rPr>
            </w:r>
            <w:r>
              <w:rPr>
                <w:spacing w:val="-4"/>
                <w:sz w:val="20"/>
              </w:rPr>
            </w:r>
            <w:r>
              <w:rPr>
                <w:sz w:val="20"/>
              </w:rPr>
            </w:r>
            <w:r>
              <w:rPr>
                <w:spacing w:val="-1"/>
                <w:sz w:val="20"/>
              </w:rPr>
            </w:r>
            <w:r>
              <w:rPr>
                <w:sz w:val="20"/>
              </w:rPr>
            </w:r>
            <w:r>
              <w:rPr>
                <w:spacing w:val="-4"/>
                <w:sz w:val="20"/>
              </w:rPr>
            </w:r>
            <w:r>
              <w:rPr>
                <w:spacing w:val="-5"/>
                <w:sz w:val="20"/>
              </w:rPr>
            </w:r>
          </w:p>
        </w:tc>
      </w:tr>
      <w:tr>
        <w:trPr>
          <w:trHeight w:val="476" w:hRule="atLeast"/>
        </w:trPr>
        <w:tc>
          <w:tcPr>
            <w:tcW w:w="1301" w:type="dxa"/>
          </w:tcPr>
          <w:p>
            <w:pPr>
              <w:pStyle w:val="TableParagraph"/>
              <w:ind w:left="19"/>
              <w:jc w:val="center"/>
              <w:rPr>
                <w:sz w:val="20"/>
              </w:rPr>
            </w:pPr>
            <w:r>
              <w:rPr>
                <w:spacing w:val="-5"/>
                <w:sz w:val="20"/>
              </w:rPr>
              <w:t>101</w:t>
            </w:r>
          </w:p>
        </w:tc>
        <w:tc>
          <w:tcPr>
            <w:tcW w:w="1580" w:type="dxa"/>
          </w:tcPr>
          <w:p>
            <w:pPr>
              <w:pStyle w:val="TableParagraph"/>
              <w:ind w:left="22" w:right="4"/>
              <w:jc w:val="center"/>
              <w:rPr>
                <w:sz w:val="20"/>
              </w:rPr>
            </w:pPr>
            <w:r>
              <w:rPr>
                <w:spacing w:val="-2"/>
                <w:sz w:val="20"/>
              </w:rPr>
              <w:t>CLIENT_1</w:t>
            </w:r>
          </w:p>
        </w:tc>
        <w:tc>
          <w:tcPr>
            <w:tcW w:w="4486" w:type="dxa"/>
          </w:tcPr>
          <w:p>
            <w:pPr>
              <w:pStyle w:val="TableParagraph"/>
              <w:ind w:left="143"/>
              <w:rPr>
                <w:sz w:val="20"/>
              </w:rPr>
            </w:pPr>
            <w:r>
              <w:rPr>
                <w:sz w:val="20"/>
              </w:rPr>
              <w:t>DS1, DS2, DS3, DS4, AS1, AS2, AS3, AS4</w:t>
            </w:r>
            <w:r>
              <w:rPr>
                <w:spacing w:val="-4"/>
                <w:sz w:val="20"/>
              </w:rPr>
            </w:r>
            <w:r>
              <w:rPr>
                <w:sz w:val="20"/>
              </w:rPr>
            </w:r>
            <w:r>
              <w:rPr>
                <w:spacing w:val="-4"/>
                <w:sz w:val="20"/>
              </w:rPr>
            </w:r>
            <w:r>
              <w:rPr>
                <w:sz w:val="20"/>
              </w:rPr>
            </w:r>
            <w:r>
              <w:rPr>
                <w:spacing w:val="-3"/>
                <w:sz w:val="20"/>
              </w:rPr>
            </w:r>
            <w:r>
              <w:rPr>
                <w:sz w:val="20"/>
              </w:rPr>
            </w:r>
            <w:r>
              <w:rPr>
                <w:spacing w:val="-4"/>
                <w:sz w:val="20"/>
              </w:rPr>
            </w:r>
            <w:r>
              <w:rPr>
                <w:sz w:val="20"/>
              </w:rPr>
            </w:r>
            <w:r>
              <w:rPr>
                <w:spacing w:val="-4"/>
                <w:sz w:val="20"/>
              </w:rPr>
            </w:r>
            <w:r>
              <w:rPr>
                <w:sz w:val="20"/>
              </w:rPr>
            </w:r>
            <w:r>
              <w:rPr>
                <w:spacing w:val="-1"/>
                <w:sz w:val="20"/>
              </w:rPr>
            </w:r>
            <w:r>
              <w:rPr>
                <w:sz w:val="20"/>
              </w:rPr>
            </w:r>
            <w:r>
              <w:rPr>
                <w:spacing w:val="-4"/>
                <w:sz w:val="20"/>
              </w:rPr>
            </w:r>
            <w:r>
              <w:rPr>
                <w:spacing w:val="-5"/>
                <w:sz w:val="20"/>
              </w:rPr>
            </w:r>
          </w:p>
        </w:tc>
      </w:tr>
      <w:tr>
        <w:trPr>
          <w:trHeight w:val="479" w:hRule="atLeast"/>
        </w:trPr>
        <w:tc>
          <w:tcPr>
            <w:tcW w:w="1301" w:type="dxa"/>
          </w:tcPr>
          <w:p>
            <w:pPr>
              <w:pStyle w:val="TableParagraph"/>
              <w:spacing w:before="61"/>
              <w:ind w:left="19"/>
              <w:jc w:val="center"/>
              <w:rPr>
                <w:sz w:val="20"/>
              </w:rPr>
            </w:pPr>
            <w:r>
              <w:rPr>
                <w:spacing w:val="-5"/>
                <w:sz w:val="20"/>
              </w:rPr>
              <w:t>102</w:t>
            </w:r>
          </w:p>
        </w:tc>
        <w:tc>
          <w:tcPr>
            <w:tcW w:w="1580" w:type="dxa"/>
          </w:tcPr>
          <w:p>
            <w:pPr>
              <w:pStyle w:val="TableParagraph"/>
              <w:spacing w:before="61"/>
              <w:ind w:left="22" w:right="4"/>
              <w:jc w:val="center"/>
              <w:rPr>
                <w:sz w:val="20"/>
              </w:rPr>
            </w:pPr>
            <w:r>
              <w:rPr>
                <w:spacing w:val="-2"/>
                <w:sz w:val="20"/>
              </w:rPr>
              <w:t>CLIENT_2</w:t>
            </w:r>
          </w:p>
        </w:tc>
        <w:tc>
          <w:tcPr>
            <w:tcW w:w="4486" w:type="dxa"/>
          </w:tcPr>
          <w:p>
            <w:pPr>
              <w:pStyle w:val="TableParagraph"/>
              <w:spacing w:before="61"/>
              <w:ind w:left="143"/>
              <w:rPr>
                <w:sz w:val="20"/>
              </w:rPr>
            </w:pPr>
            <w:r>
              <w:rPr>
                <w:sz w:val="20"/>
              </w:rPr>
              <w:t>DS1, DS2, DS3, DS4, AS1, AS2, AS3, AS4</w:t>
            </w:r>
            <w:r>
              <w:rPr>
                <w:spacing w:val="-4"/>
                <w:sz w:val="20"/>
              </w:rPr>
            </w:r>
            <w:r>
              <w:rPr>
                <w:sz w:val="20"/>
              </w:rPr>
            </w:r>
            <w:r>
              <w:rPr>
                <w:spacing w:val="-4"/>
                <w:sz w:val="20"/>
              </w:rPr>
            </w:r>
            <w:r>
              <w:rPr>
                <w:sz w:val="20"/>
              </w:rPr>
            </w:r>
            <w:r>
              <w:rPr>
                <w:spacing w:val="-3"/>
                <w:sz w:val="20"/>
              </w:rPr>
            </w:r>
            <w:r>
              <w:rPr>
                <w:sz w:val="20"/>
              </w:rPr>
            </w:r>
            <w:r>
              <w:rPr>
                <w:spacing w:val="-4"/>
                <w:sz w:val="20"/>
              </w:rPr>
            </w:r>
            <w:r>
              <w:rPr>
                <w:sz w:val="20"/>
              </w:rPr>
            </w:r>
            <w:r>
              <w:rPr>
                <w:spacing w:val="-4"/>
                <w:sz w:val="20"/>
              </w:rPr>
            </w:r>
            <w:r>
              <w:rPr>
                <w:sz w:val="20"/>
              </w:rPr>
            </w:r>
            <w:r>
              <w:rPr>
                <w:spacing w:val="-1"/>
                <w:sz w:val="20"/>
              </w:rPr>
            </w:r>
            <w:r>
              <w:rPr>
                <w:sz w:val="20"/>
              </w:rPr>
            </w:r>
            <w:r>
              <w:rPr>
                <w:spacing w:val="-4"/>
                <w:sz w:val="20"/>
              </w:rPr>
            </w:r>
            <w:r>
              <w:rPr>
                <w:spacing w:val="-5"/>
                <w:sz w:val="20"/>
              </w:rPr>
            </w:r>
          </w:p>
        </w:tc>
      </w:tr>
      <w:tr>
        <w:trPr>
          <w:trHeight w:val="479" w:hRule="atLeast"/>
        </w:trPr>
        <w:tc>
          <w:tcPr>
            <w:tcW w:w="1301" w:type="dxa"/>
          </w:tcPr>
          <w:p>
            <w:pPr>
              <w:pStyle w:val="TableParagraph"/>
              <w:ind w:left="19"/>
              <w:jc w:val="center"/>
              <w:rPr>
                <w:sz w:val="20"/>
              </w:rPr>
            </w:pPr>
            <w:r>
              <w:rPr>
                <w:spacing w:val="-5"/>
                <w:sz w:val="20"/>
              </w:rPr>
              <w:t>103</w:t>
            </w:r>
          </w:p>
        </w:tc>
        <w:tc>
          <w:tcPr>
            <w:tcW w:w="1580" w:type="dxa"/>
          </w:tcPr>
          <w:p>
            <w:pPr>
              <w:pStyle w:val="TableParagraph"/>
              <w:ind w:left="22"/>
              <w:jc w:val="center"/>
              <w:rPr>
                <w:sz w:val="20"/>
              </w:rPr>
            </w:pPr>
            <w:r>
              <w:rPr>
                <w:spacing w:val="-4"/>
                <w:sz w:val="20"/>
              </w:rPr>
              <w:t>MGMT</w:t>
            </w:r>
          </w:p>
        </w:tc>
        <w:tc>
          <w:tcPr>
            <w:tcW w:w="4486" w:type="dxa"/>
          </w:tcPr>
          <w:p>
            <w:pPr>
              <w:pStyle w:val="TableParagraph"/>
              <w:ind w:left="143"/>
              <w:rPr>
                <w:sz w:val="20"/>
              </w:rPr>
            </w:pPr>
            <w:r>
              <w:rPr>
                <w:sz w:val="20"/>
              </w:rPr>
              <w:t>DS1, DS2, DS3, DS4, AS1, AS2, AS3, AS4</w:t>
            </w:r>
            <w:r>
              <w:rPr>
                <w:spacing w:val="-4"/>
                <w:sz w:val="20"/>
              </w:rPr>
            </w:r>
            <w:r>
              <w:rPr>
                <w:sz w:val="20"/>
              </w:rPr>
            </w:r>
            <w:r>
              <w:rPr>
                <w:spacing w:val="-4"/>
                <w:sz w:val="20"/>
              </w:rPr>
            </w:r>
            <w:r>
              <w:rPr>
                <w:sz w:val="20"/>
              </w:rPr>
            </w:r>
            <w:r>
              <w:rPr>
                <w:spacing w:val="-3"/>
                <w:sz w:val="20"/>
              </w:rPr>
            </w:r>
            <w:r>
              <w:rPr>
                <w:sz w:val="20"/>
              </w:rPr>
            </w:r>
            <w:r>
              <w:rPr>
                <w:spacing w:val="-4"/>
                <w:sz w:val="20"/>
              </w:rPr>
            </w:r>
            <w:r>
              <w:rPr>
                <w:sz w:val="20"/>
              </w:rPr>
            </w:r>
            <w:r>
              <w:rPr>
                <w:spacing w:val="-4"/>
                <w:sz w:val="20"/>
              </w:rPr>
            </w:r>
            <w:r>
              <w:rPr>
                <w:sz w:val="20"/>
              </w:rPr>
            </w:r>
            <w:r>
              <w:rPr>
                <w:spacing w:val="-1"/>
                <w:sz w:val="20"/>
              </w:rPr>
            </w:r>
            <w:r>
              <w:rPr>
                <w:sz w:val="20"/>
              </w:rPr>
            </w:r>
            <w:r>
              <w:rPr>
                <w:spacing w:val="-4"/>
                <w:sz w:val="20"/>
              </w:rPr>
            </w:r>
            <w:r>
              <w:rPr>
                <w:spacing w:val="-5"/>
                <w:sz w:val="20"/>
              </w:rPr>
            </w:r>
          </w:p>
        </w:tc>
      </w:tr>
      <w:tr>
        <w:trPr>
          <w:trHeight w:val="476" w:hRule="atLeast"/>
        </w:trPr>
        <w:tc>
          <w:tcPr>
            <w:tcW w:w="1301" w:type="dxa"/>
          </w:tcPr>
          <w:p>
            <w:pPr>
              <w:pStyle w:val="TableParagraph"/>
              <w:ind w:left="19"/>
              <w:jc w:val="center"/>
              <w:rPr>
                <w:sz w:val="20"/>
              </w:rPr>
            </w:pPr>
            <w:r>
              <w:rPr>
                <w:spacing w:val="-5"/>
                <w:sz w:val="20"/>
              </w:rPr>
              <w:t>999</w:t>
            </w:r>
          </w:p>
        </w:tc>
        <w:tc>
          <w:tcPr>
            <w:tcW w:w="1580" w:type="dxa"/>
          </w:tcPr>
          <w:p>
            <w:pPr>
              <w:pStyle w:val="TableParagraph"/>
              <w:ind w:left="22" w:right="4"/>
              <w:jc w:val="center"/>
              <w:rPr>
                <w:sz w:val="20"/>
              </w:rPr>
            </w:pPr>
            <w:r>
              <w:rPr>
                <w:spacing w:val="-2"/>
                <w:sz w:val="20"/>
              </w:rPr>
              <w:t>L3_P2P</w:t>
            </w:r>
          </w:p>
        </w:tc>
        <w:tc>
          <w:tcPr>
            <w:tcW w:w="4486" w:type="dxa"/>
          </w:tcPr>
          <w:p>
            <w:pPr>
              <w:pStyle w:val="TableParagraph"/>
              <w:ind w:left="143"/>
              <w:rPr>
                <w:sz w:val="20"/>
              </w:rPr>
            </w:pPr>
            <w:r>
              <w:rPr>
                <w:sz w:val="20"/>
              </w:rPr>
              <w:t>DS1, DS2, DS3, DS4</w:t>
            </w:r>
            <w:r>
              <w:rPr>
                <w:spacing w:val="-4"/>
                <w:sz w:val="20"/>
              </w:rPr>
            </w:r>
            <w:r>
              <w:rPr>
                <w:sz w:val="20"/>
              </w:rPr>
            </w:r>
            <w:r>
              <w:rPr>
                <w:spacing w:val="-4"/>
                <w:sz w:val="20"/>
              </w:rPr>
            </w:r>
            <w:r>
              <w:rPr>
                <w:sz w:val="20"/>
              </w:rPr>
            </w:r>
            <w:r>
              <w:rPr>
                <w:spacing w:val="-3"/>
                <w:sz w:val="20"/>
              </w:rPr>
            </w:r>
            <w:r>
              <w:rPr>
                <w:spacing w:val="-5"/>
                <w:sz w:val="20"/>
              </w:rPr>
            </w:r>
          </w:p>
        </w:tc>
      </w:tr>
    </w:tbl>
    <w:p>
      <w:pPr>
        <w:pStyle w:val="ListParagraph"/>
        <w:numPr>
          <w:ilvl w:val="0"/>
          <w:numId w:val="4"/>
        </w:numPr>
        <w:tabs>
          <w:tab w:pos="422" w:val="left" w:leader="none"/>
        </w:tabs>
        <w:spacing w:line="240" w:lineRule="auto" w:before="14" w:after="0"/>
        <w:ind w:left="422" w:right="0" w:hanging="282"/>
        <w:jc w:val="left"/>
        <w:rPr>
          <w:sz w:val="20"/>
        </w:rPr>
      </w:pPr>
      <w:r>
        <w:rPr>
          <w:sz w:val="20"/>
        </w:rPr>
        <w:t>Configure STP to meet the following requirements:</w:t>
        <w:br/>
        <w:br/>
        <w:t>- Implement the necessary data structures and algorithms to handle the data flow.</w:t>
        <w:br/>
        <w:t>- Ensure data integrity and consistency throughout the process.</w:t>
        <w:br/>
        <w:t>- Implement error handling mechanisms to capture and address potential issues.</w:t>
        <w:br/>
        <w:t>- Optimize the STP performance to achieve the desired data processing efficiency.</w:t>
      </w:r>
      <w:r>
        <w:rPr>
          <w:spacing w:val="-7"/>
          <w:sz w:val="20"/>
        </w:rPr>
      </w:r>
      <w:r>
        <w:rPr>
          <w:sz w:val="20"/>
        </w:rPr>
      </w:r>
      <w:r>
        <w:rPr>
          <w:spacing w:val="-7"/>
          <w:sz w:val="20"/>
        </w:rPr>
      </w:r>
      <w:r>
        <w:rPr>
          <w:sz w:val="20"/>
        </w:rPr>
      </w:r>
      <w:r>
        <w:rPr>
          <w:spacing w:val="-6"/>
          <w:sz w:val="20"/>
        </w:rPr>
      </w:r>
      <w:r>
        <w:rPr>
          <w:sz w:val="20"/>
        </w:rPr>
      </w:r>
      <w:r>
        <w:rPr>
          <w:spacing w:val="-6"/>
          <w:sz w:val="20"/>
        </w:rPr>
      </w:r>
      <w:r>
        <w:rPr>
          <w:sz w:val="20"/>
        </w:rPr>
      </w:r>
      <w:r>
        <w:rPr>
          <w:spacing w:val="-7"/>
          <w:sz w:val="20"/>
        </w:rPr>
      </w:r>
      <w:r>
        <w:rPr>
          <w:sz w:val="20"/>
        </w:rPr>
      </w:r>
      <w:r>
        <w:rPr>
          <w:spacing w:val="-5"/>
          <w:sz w:val="20"/>
        </w:rPr>
      </w:r>
      <w:r>
        <w:rPr>
          <w:spacing w:val="-4"/>
          <w:sz w:val="20"/>
        </w:rPr>
      </w:r>
    </w:p>
    <w:p>
      <w:pPr>
        <w:pStyle w:val="ListParagraph"/>
        <w:numPr>
          <w:ilvl w:val="1"/>
          <w:numId w:val="4"/>
        </w:numPr>
        <w:tabs>
          <w:tab w:pos="707" w:val="left" w:leader="none"/>
          <w:tab w:pos="710" w:val="left" w:leader="none"/>
        </w:tabs>
        <w:spacing w:line="259" w:lineRule="auto" w:before="140" w:after="0"/>
        <w:ind w:left="710" w:right="40" w:hanging="286"/>
        <w:jc w:val="left"/>
        <w:rPr>
          <w:sz w:val="20"/>
        </w:rPr>
      </w:pPr>
      <w:r>
        <w:rPr>
          <w:sz w:val="20"/>
        </w:rPr>
        <w:t>Trong HQ1, DS1 là STP root bridge cho tất cả các vlan (gần đây là vlan tương lai) và DS2 trở thành root bridge nếu DS1 bị hỏng.</w:t>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3"/>
          <w:sz w:val="20"/>
        </w:rPr>
      </w:r>
      <w:r>
        <w:rPr>
          <w:sz w:val="20"/>
        </w:rPr>
      </w:r>
      <w:r>
        <w:rPr>
          <w:spacing w:val="-2"/>
          <w:sz w:val="20"/>
        </w:rPr>
      </w:r>
      <w:r>
        <w:rPr>
          <w:sz w:val="20"/>
        </w:rPr>
      </w:r>
      <w:r>
        <w:rPr>
          <w:spacing w:val="-2"/>
          <w:sz w:val="20"/>
        </w:rPr>
      </w:r>
      <w:r>
        <w:rPr>
          <w:sz w:val="20"/>
        </w:rPr>
      </w:r>
      <w:r>
        <w:rPr>
          <w:spacing w:val="-4"/>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3"/>
          <w:sz w:val="20"/>
        </w:rPr>
      </w:r>
      <w:r>
        <w:rPr>
          <w:sz w:val="20"/>
        </w:rPr>
      </w:r>
      <w:r>
        <w:rPr>
          <w:spacing w:val="-3"/>
          <w:sz w:val="20"/>
        </w:rPr>
      </w:r>
      <w:r>
        <w:rPr>
          <w:sz w:val="20"/>
        </w:rPr>
      </w:r>
      <w:r>
        <w:rPr>
          <w:spacing w:val="-4"/>
          <w:sz w:val="20"/>
        </w:rPr>
      </w:r>
      <w:r>
        <w:rPr>
          <w:sz w:val="20"/>
        </w:rPr>
      </w:r>
      <w:r>
        <w:rPr>
          <w:spacing w:val="-2"/>
          <w:sz w:val="20"/>
        </w:rPr>
      </w:r>
      <w:r>
        <w:rPr>
          <w:sz w:val="20"/>
        </w:rPr>
      </w:r>
      <w:r>
        <w:rPr>
          <w:spacing w:val="-4"/>
          <w:sz w:val="20"/>
        </w:rPr>
      </w:r>
      <w:r>
        <w:rPr>
          <w:sz w:val="20"/>
        </w:rPr>
      </w:r>
      <w:r>
        <w:rPr>
          <w:spacing w:val="-3"/>
          <w:sz w:val="20"/>
        </w:rPr>
      </w:r>
      <w:r>
        <w:rPr>
          <w:sz w:val="20"/>
        </w:rPr>
      </w:r>
    </w:p>
    <w:p>
      <w:pPr>
        <w:pStyle w:val="ListParagraph"/>
        <w:numPr>
          <w:ilvl w:val="1"/>
          <w:numId w:val="4"/>
        </w:numPr>
        <w:tabs>
          <w:tab w:pos="707" w:val="left" w:leader="none"/>
          <w:tab w:pos="710" w:val="left" w:leader="none"/>
        </w:tabs>
        <w:spacing w:line="259" w:lineRule="auto" w:before="0" w:after="0"/>
        <w:ind w:left="710" w:right="40" w:hanging="286"/>
        <w:jc w:val="left"/>
        <w:rPr>
          <w:sz w:val="20"/>
        </w:rPr>
      </w:pPr>
      <w:r>
        <w:rPr>
          <w:sz w:val="20"/>
        </w:rPr>
        <w:t>Trong HQ2, DS3 là STP root bridge cho tất cả các vlan (gần đây là các vlan tương lai) và DS4 trở thành root bridge nếu DS3 bị hỏng.</w:t>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3"/>
          <w:sz w:val="20"/>
        </w:rPr>
      </w:r>
      <w:r>
        <w:rPr>
          <w:sz w:val="20"/>
        </w:rPr>
      </w:r>
      <w:r>
        <w:rPr>
          <w:spacing w:val="-2"/>
          <w:sz w:val="20"/>
        </w:rPr>
      </w:r>
      <w:r>
        <w:rPr>
          <w:sz w:val="20"/>
        </w:rPr>
      </w:r>
      <w:r>
        <w:rPr>
          <w:spacing w:val="-2"/>
          <w:sz w:val="20"/>
        </w:rPr>
      </w:r>
      <w:r>
        <w:rPr>
          <w:sz w:val="20"/>
        </w:rPr>
      </w:r>
      <w:r>
        <w:rPr>
          <w:spacing w:val="-4"/>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3"/>
          <w:sz w:val="20"/>
        </w:rPr>
      </w:r>
      <w:r>
        <w:rPr>
          <w:sz w:val="20"/>
        </w:rPr>
      </w:r>
      <w:r>
        <w:rPr>
          <w:spacing w:val="-3"/>
          <w:sz w:val="20"/>
        </w:rPr>
      </w:r>
      <w:r>
        <w:rPr>
          <w:sz w:val="20"/>
        </w:rPr>
      </w:r>
      <w:r>
        <w:rPr>
          <w:spacing w:val="-4"/>
          <w:sz w:val="20"/>
        </w:rPr>
      </w:r>
      <w:r>
        <w:rPr>
          <w:sz w:val="20"/>
        </w:rPr>
      </w:r>
      <w:r>
        <w:rPr>
          <w:spacing w:val="-2"/>
          <w:sz w:val="20"/>
        </w:rPr>
      </w:r>
      <w:r>
        <w:rPr>
          <w:sz w:val="20"/>
        </w:rPr>
      </w:r>
      <w:r>
        <w:rPr>
          <w:spacing w:val="-4"/>
          <w:sz w:val="20"/>
        </w:rPr>
      </w:r>
      <w:r>
        <w:rPr>
          <w:sz w:val="20"/>
        </w:rPr>
      </w:r>
      <w:r>
        <w:rPr>
          <w:spacing w:val="-3"/>
          <w:sz w:val="20"/>
        </w:rPr>
      </w:r>
      <w:r>
        <w:rPr>
          <w:sz w:val="20"/>
        </w:rPr>
      </w:r>
    </w:p>
    <w:p>
      <w:pPr>
        <w:pStyle w:val="ListParagraph"/>
        <w:numPr>
          <w:ilvl w:val="1"/>
          <w:numId w:val="4"/>
        </w:numPr>
        <w:tabs>
          <w:tab w:pos="710" w:val="left" w:leader="none"/>
          <w:tab w:pos="753" w:val="left" w:leader="none"/>
        </w:tabs>
        <w:spacing w:line="259" w:lineRule="auto" w:before="0" w:after="0"/>
        <w:ind w:left="710" w:right="219" w:hanging="286"/>
        <w:jc w:val="left"/>
        <w:rPr>
          <w:sz w:val="20"/>
        </w:rPr>
      </w:pPr>
      <w:r>
        <w:rPr>
          <w:sz w:val="20"/>
        </w:rPr>
        <w:t>These STP convergences cần diễn ra nhanh chóng, chọn cách STP phù hợp để đạt được kết quả mong muốn.</w:t>
      </w:r>
      <w:r>
        <w:rPr>
          <w:spacing w:val="37"/>
          <w:sz w:val="20"/>
        </w:rPr>
      </w:r>
      <w:r>
        <w:rPr>
          <w:sz w:val="20"/>
        </w:rPr>
      </w:r>
      <w:r>
        <w:rPr>
          <w:spacing w:val="-2"/>
          <w:sz w:val="20"/>
        </w:rPr>
      </w:r>
      <w:r>
        <w:rPr>
          <w:sz w:val="20"/>
        </w:rPr>
      </w:r>
      <w:r>
        <w:rPr>
          <w:spacing w:val="-2"/>
          <w:sz w:val="20"/>
        </w:rPr>
      </w:r>
      <w:r>
        <w:rPr>
          <w:sz w:val="20"/>
        </w:rPr>
      </w:r>
      <w:r>
        <w:rPr>
          <w:spacing w:val="-4"/>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p>
    <w:p>
      <w:pPr>
        <w:pStyle w:val="ListParagraph"/>
        <w:numPr>
          <w:ilvl w:val="0"/>
          <w:numId w:val="4"/>
        </w:numPr>
        <w:tabs>
          <w:tab w:pos="422" w:val="left" w:leader="none"/>
          <w:tab w:pos="424" w:val="left" w:leader="none"/>
        </w:tabs>
        <w:spacing w:line="259" w:lineRule="auto" w:before="119" w:after="0"/>
        <w:ind w:left="424" w:right="496" w:hanging="284"/>
        <w:jc w:val="left"/>
        <w:rPr>
          <w:sz w:val="20"/>
        </w:rPr>
      </w:pPr>
      <w:r>
        <w:rPr>
          <w:sz w:val="20"/>
        </w:rPr>
        <w:t>Thiết lập tất cả các thiết bị phân phối (DS1-4) nối vào các port trunk AS1 và AS2 như trục chính. Thiết lập vlan 888 là vlan tự nhiên trên các port trunk này.</w:t>
      </w:r>
      <w:r>
        <w:rPr>
          <w:spacing w:val="-4"/>
          <w:sz w:val="20"/>
        </w:rPr>
      </w:r>
      <w:r>
        <w:rPr>
          <w:sz w:val="20"/>
        </w:rPr>
      </w:r>
      <w:r>
        <w:rPr>
          <w:spacing w:val="-4"/>
          <w:sz w:val="20"/>
        </w:rPr>
      </w:r>
      <w:r>
        <w:rPr>
          <w:sz w:val="20"/>
        </w:rPr>
      </w:r>
      <w:r>
        <w:rPr>
          <w:spacing w:val="-3"/>
          <w:sz w:val="20"/>
        </w:rPr>
      </w:r>
      <w:r>
        <w:rPr>
          <w:sz w:val="20"/>
        </w:rPr>
      </w:r>
      <w:r>
        <w:rPr>
          <w:spacing w:val="-3"/>
          <w:sz w:val="20"/>
        </w:rPr>
      </w:r>
      <w:r>
        <w:rPr>
          <w:sz w:val="20"/>
        </w:rPr>
      </w:r>
      <w:r>
        <w:rPr>
          <w:spacing w:val="-4"/>
          <w:sz w:val="20"/>
        </w:rPr>
      </w:r>
      <w:r>
        <w:rPr>
          <w:sz w:val="20"/>
        </w:rPr>
      </w:r>
      <w:r>
        <w:rPr>
          <w:spacing w:val="-2"/>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3"/>
          <w:sz w:val="20"/>
        </w:rPr>
      </w:r>
      <w:r>
        <w:rPr>
          <w:sz w:val="20"/>
        </w:rPr>
      </w:r>
      <w:r>
        <w:rPr>
          <w:spacing w:val="-4"/>
          <w:sz w:val="20"/>
        </w:rPr>
      </w:r>
      <w:r>
        <w:rPr>
          <w:sz w:val="20"/>
        </w:rPr>
      </w:r>
      <w:r>
        <w:rPr>
          <w:spacing w:val="-3"/>
          <w:sz w:val="20"/>
        </w:rPr>
      </w:r>
      <w:r>
        <w:rPr>
          <w:sz w:val="20"/>
        </w:rPr>
      </w:r>
      <w:r>
        <w:rPr>
          <w:spacing w:val="-4"/>
          <w:sz w:val="20"/>
        </w:rPr>
      </w:r>
      <w:r>
        <w:rPr>
          <w:sz w:val="20"/>
        </w:rPr>
      </w:r>
    </w:p>
    <w:p>
      <w:pPr>
        <w:pStyle w:val="ListParagraph"/>
        <w:numPr>
          <w:ilvl w:val="1"/>
          <w:numId w:val="4"/>
        </w:numPr>
        <w:tabs>
          <w:tab w:pos="707" w:val="left" w:leader="none"/>
          <w:tab w:pos="710" w:val="left" w:leader="none"/>
        </w:tabs>
        <w:spacing w:line="259" w:lineRule="auto" w:before="119" w:after="0"/>
        <w:ind w:left="710" w:right="309" w:hanging="286"/>
        <w:jc w:val="left"/>
        <w:rPr>
          <w:sz w:val="20"/>
        </w:rPr>
      </w:pPr>
      <w:r>
        <w:rPr>
          <w:sz w:val="20"/>
        </w:rPr>
        <w:t>Thiết lập AS3 và AS4 G0/0 giao diện làm trục tiếp. Bạn có thể để nguyên vẹn VLAN 1 cho các giao diện này.</w:t>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p>
    <w:p>
      <w:pPr>
        <w:pStyle w:val="ListParagraph"/>
        <w:numPr>
          <w:ilvl w:val="0"/>
          <w:numId w:val="4"/>
        </w:numPr>
        <w:tabs>
          <w:tab w:pos="422" w:val="left" w:leader="none"/>
          <w:tab w:pos="424" w:val="left" w:leader="none"/>
        </w:tabs>
        <w:spacing w:line="259" w:lineRule="auto" w:before="120" w:after="0"/>
        <w:ind w:left="424" w:right="247" w:hanging="284"/>
        <w:jc w:val="left"/>
        <w:rPr>
          <w:sz w:val="20"/>
        </w:rPr>
      </w:pPr>
      <w:r>
        <w:rPr>
          <w:sz w:val="20"/>
        </w:rPr>
        <w:t>Thiết lập giao diện logic (đối với số thứ tự giao diện là 12) giữa DS1 và DS2 để truyền qua tất cả các VLAN trên nó. Assigner các kết nối vật lý G0/2 và G1/0 cho nó. Bạn cần sử dụng protocole LACP và cả hai switch phải có thể bắt đầu giao tiếp cho phép phân phối traffic qua hai đường dây này theo cơ chế source và destination IP.</w:t>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4"/>
          <w:sz w:val="20"/>
        </w:rPr>
      </w:r>
      <w:r>
        <w:rPr>
          <w:sz w:val="20"/>
        </w:rPr>
      </w:r>
      <w:r>
        <w:rPr>
          <w:spacing w:val="-2"/>
          <w:sz w:val="20"/>
        </w:rPr>
      </w:r>
      <w:r>
        <w:rPr>
          <w:sz w:val="20"/>
        </w:rPr>
      </w:r>
      <w:r>
        <w:rPr>
          <w:spacing w:val="-2"/>
          <w:sz w:val="20"/>
        </w:rPr>
      </w:r>
    </w:p>
    <w:p>
      <w:pPr>
        <w:pStyle w:val="ListParagraph"/>
        <w:numPr>
          <w:ilvl w:val="0"/>
          <w:numId w:val="4"/>
        </w:numPr>
        <w:tabs>
          <w:tab w:pos="422" w:val="left" w:leader="none"/>
          <w:tab w:pos="424" w:val="left" w:leader="none"/>
        </w:tabs>
        <w:spacing w:line="259" w:lineRule="auto" w:before="0" w:after="0"/>
        <w:ind w:left="424" w:right="576" w:hanging="284"/>
        <w:jc w:val="left"/>
        <w:rPr>
          <w:sz w:val="20"/>
        </w:rPr>
      </w:pPr>
      <w:r>
        <w:rPr>
          <w:sz w:val="20"/>
        </w:rPr>
        <w:t>Thiết lập giao diện logic (với số thứ tự 34) giữa DS3 và DS4 mà không sử dụng bất kỳ phân phối dynamic. Assigner G0/2 và G1/0 cho giao diện vật lý.</w:t>
      </w:r>
      <w:r>
        <w:rPr>
          <w:spacing w:val="-4"/>
          <w:sz w:val="20"/>
        </w:rPr>
      </w:r>
      <w:r>
        <w:rPr>
          <w:sz w:val="20"/>
        </w:rPr>
      </w:r>
      <w:r>
        <w:rPr>
          <w:spacing w:val="-3"/>
          <w:sz w:val="20"/>
        </w:rPr>
      </w:r>
      <w:r>
        <w:rPr>
          <w:sz w:val="20"/>
        </w:rPr>
      </w:r>
      <w:r>
        <w:rPr>
          <w:spacing w:val="-3"/>
          <w:sz w:val="20"/>
        </w:rPr>
      </w:r>
      <w:r>
        <w:rPr>
          <w:sz w:val="20"/>
        </w:rPr>
      </w:r>
      <w:r>
        <w:rPr>
          <w:spacing w:val="-4"/>
          <w:sz w:val="20"/>
        </w:rPr>
      </w:r>
      <w:r>
        <w:rPr>
          <w:sz w:val="20"/>
        </w:rPr>
      </w:r>
      <w:r>
        <w:rPr>
          <w:spacing w:val="-4"/>
          <w:sz w:val="20"/>
        </w:rPr>
      </w:r>
      <w:r>
        <w:rPr>
          <w:sz w:val="20"/>
        </w:rPr>
      </w:r>
      <w:r>
        <w:rPr>
          <w:spacing w:val="-3"/>
          <w:sz w:val="20"/>
        </w:rPr>
      </w:r>
      <w:r>
        <w:rPr>
          <w:sz w:val="20"/>
        </w:rPr>
      </w:r>
      <w:r>
        <w:rPr>
          <w:spacing w:val="-3"/>
          <w:sz w:val="20"/>
        </w:rPr>
      </w:r>
      <w:r>
        <w:rPr>
          <w:sz w:val="20"/>
        </w:rPr>
      </w:r>
      <w:r>
        <w:rPr>
          <w:spacing w:val="-4"/>
          <w:sz w:val="20"/>
        </w:rPr>
      </w:r>
      <w:r>
        <w:rPr>
          <w:sz w:val="20"/>
        </w:rPr>
      </w:r>
      <w:r>
        <w:rPr>
          <w:spacing w:val="-1"/>
          <w:sz w:val="20"/>
        </w:rPr>
      </w:r>
      <w:r>
        <w:rPr>
          <w:sz w:val="20"/>
        </w:rPr>
      </w:r>
      <w:r>
        <w:rPr>
          <w:spacing w:val="-3"/>
          <w:sz w:val="20"/>
        </w:rPr>
      </w:r>
      <w:r>
        <w:rPr>
          <w:sz w:val="20"/>
        </w:rPr>
      </w:r>
      <w:r>
        <w:rPr>
          <w:spacing w:val="-3"/>
          <w:sz w:val="20"/>
        </w:rPr>
      </w:r>
      <w:r>
        <w:rPr>
          <w:sz w:val="20"/>
        </w:rPr>
      </w:r>
      <w:r>
        <w:rPr>
          <w:spacing w:val="-3"/>
          <w:sz w:val="20"/>
        </w:rPr>
      </w:r>
      <w:r>
        <w:rPr>
          <w:sz w:val="20"/>
        </w:rPr>
      </w:r>
      <w:r>
        <w:rPr>
          <w:spacing w:val="-1"/>
          <w:sz w:val="20"/>
        </w:rPr>
      </w:r>
      <w:r>
        <w:rPr>
          <w:sz w:val="20"/>
        </w:rPr>
      </w:r>
      <w:r>
        <w:rPr>
          <w:spacing w:val="-3"/>
          <w:sz w:val="20"/>
        </w:rPr>
      </w:r>
      <w:r>
        <w:rPr>
          <w:sz w:val="20"/>
        </w:rPr>
      </w:r>
      <w:r>
        <w:rPr>
          <w:spacing w:val="-4"/>
          <w:sz w:val="20"/>
        </w:rPr>
      </w:r>
      <w:r>
        <w:rPr>
          <w:sz w:val="20"/>
        </w:rPr>
      </w:r>
    </w:p>
    <w:p>
      <w:pPr>
        <w:pStyle w:val="ListParagraph"/>
        <w:numPr>
          <w:ilvl w:val="0"/>
          <w:numId w:val="4"/>
        </w:numPr>
        <w:tabs>
          <w:tab w:pos="422" w:val="left" w:leader="none"/>
        </w:tabs>
        <w:spacing w:line="240" w:lineRule="auto" w:before="0" w:after="0"/>
        <w:ind w:left="422" w:right="0" w:hanging="282"/>
        <w:jc w:val="left"/>
        <w:rPr>
          <w:sz w:val="20"/>
        </w:rPr>
      </w:pPr>
      <w:r>
        <w:rPr>
          <w:sz w:val="20"/>
        </w:rPr>
        <w:t>HSRP cho 4 ván (100-103) để đạt mục tiêu sau:</w:t>
      </w:r>
      <w:r>
        <w:rPr>
          <w:spacing w:val="-6"/>
          <w:sz w:val="20"/>
        </w:rPr>
      </w:r>
      <w:r>
        <w:rPr>
          <w:sz w:val="20"/>
        </w:rPr>
      </w:r>
      <w:r>
        <w:rPr>
          <w:spacing w:val="-5"/>
          <w:sz w:val="20"/>
        </w:rPr>
      </w:r>
      <w:r>
        <w:rPr>
          <w:sz w:val="20"/>
        </w:rPr>
      </w:r>
      <w:r>
        <w:rPr>
          <w:spacing w:val="-5"/>
          <w:sz w:val="20"/>
        </w:rPr>
      </w:r>
      <w:r>
        <w:rPr>
          <w:sz w:val="20"/>
        </w:rPr>
      </w:r>
      <w:r>
        <w:rPr>
          <w:spacing w:val="-6"/>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3"/>
          <w:sz w:val="20"/>
        </w:rPr>
      </w:r>
      <w:r>
        <w:rPr>
          <w:spacing w:val="-2"/>
          <w:sz w:val="20"/>
        </w:rPr>
      </w:r>
    </w:p>
    <w:p>
      <w:pPr>
        <w:pStyle w:val="ListParagraph"/>
        <w:numPr>
          <w:ilvl w:val="1"/>
          <w:numId w:val="4"/>
        </w:numPr>
        <w:tabs>
          <w:tab w:pos="707" w:val="left" w:leader="none"/>
          <w:tab w:pos="710" w:val="left" w:leader="none"/>
        </w:tabs>
        <w:spacing w:line="259" w:lineRule="auto" w:before="137" w:after="0"/>
        <w:ind w:left="710" w:right="61" w:hanging="286"/>
        <w:jc w:val="left"/>
        <w:rPr>
          <w:sz w:val="20"/>
        </w:rPr>
      </w:pPr>
      <w:r>
        <w:rPr>
          <w:sz w:val="20"/>
        </w:rPr>
        <w:t>Trong mỗi subnet, địa chỉ gateway IP của gateway default cần là .10 trong mỗi /24 subnet. Sử dụng số thứ tự VLAN làm nhóm HSRP cho thiết bị.</w:t>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1"/>
          <w:sz w:val="20"/>
        </w:rPr>
      </w:r>
      <w:r>
        <w:rPr>
          <w:sz w:val="20"/>
        </w:rPr>
      </w:r>
      <w:r>
        <w:rPr>
          <w:spacing w:val="-2"/>
          <w:sz w:val="20"/>
        </w:rPr>
      </w:r>
      <w:r>
        <w:rPr>
          <w:sz w:val="20"/>
        </w:rPr>
      </w:r>
      <w:r>
        <w:rPr>
          <w:spacing w:val="-4"/>
          <w:sz w:val="20"/>
        </w:rPr>
      </w:r>
      <w:r>
        <w:rPr>
          <w:sz w:val="20"/>
        </w:rPr>
      </w:r>
      <w:r>
        <w:rPr>
          <w:spacing w:val="-2"/>
          <w:sz w:val="20"/>
        </w:rPr>
      </w:r>
      <w:r>
        <w:rPr>
          <w:sz w:val="20"/>
        </w:rPr>
      </w:r>
      <w:r>
        <w:rPr>
          <w:spacing w:val="-2"/>
          <w:sz w:val="20"/>
        </w:rPr>
      </w:r>
      <w:r>
        <w:rPr>
          <w:sz w:val="20"/>
        </w:rPr>
      </w:r>
      <w:r>
        <w:rPr>
          <w:spacing w:val="-3"/>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1"/>
          <w:sz w:val="20"/>
        </w:rPr>
      </w:r>
      <w:r>
        <w:rPr>
          <w:sz w:val="20"/>
        </w:rPr>
      </w:r>
      <w:r>
        <w:rPr>
          <w:spacing w:val="-3"/>
          <w:sz w:val="20"/>
        </w:rPr>
      </w:r>
      <w:r>
        <w:rPr>
          <w:sz w:val="20"/>
        </w:rPr>
      </w:r>
    </w:p>
    <w:p>
      <w:pPr>
        <w:pStyle w:val="ListParagraph"/>
        <w:numPr>
          <w:ilvl w:val="1"/>
          <w:numId w:val="4"/>
        </w:numPr>
        <w:tabs>
          <w:tab w:pos="707" w:val="left" w:leader="none"/>
        </w:tabs>
        <w:spacing w:line="240" w:lineRule="auto" w:before="1" w:after="0"/>
        <w:ind w:left="707" w:right="0" w:hanging="283"/>
        <w:jc w:val="left"/>
        <w:rPr>
          <w:sz w:val="20"/>
        </w:rPr>
      </w:pPr>
      <w:r>
        <w:rPr>
          <w:sz w:val="20"/>
        </w:rPr>
        <w:t>DS1 là HSRP chủ động cho HQ1 và DS3 là HSRP chủ động cho HQ2.</w:t>
      </w:r>
      <w:r>
        <w:rPr>
          <w:spacing w:val="-5"/>
          <w:sz w:val="20"/>
        </w:rPr>
      </w:r>
      <w:r>
        <w:rPr>
          <w:sz w:val="20"/>
        </w:rPr>
      </w:r>
      <w:r>
        <w:rPr>
          <w:spacing w:val="-3"/>
          <w:sz w:val="20"/>
        </w:rPr>
      </w:r>
      <w:r>
        <w:rPr>
          <w:sz w:val="20"/>
        </w:rPr>
      </w:r>
      <w:r>
        <w:rPr>
          <w:spacing w:val="-4"/>
          <w:sz w:val="20"/>
        </w:rPr>
      </w:r>
      <w:r>
        <w:rPr>
          <w:sz w:val="20"/>
        </w:rPr>
      </w:r>
      <w:r>
        <w:rPr>
          <w:spacing w:val="-5"/>
          <w:sz w:val="20"/>
        </w:rPr>
      </w:r>
      <w:r>
        <w:rPr>
          <w:sz w:val="20"/>
        </w:rPr>
      </w:r>
      <w:r>
        <w:rPr>
          <w:spacing w:val="-4"/>
          <w:sz w:val="20"/>
        </w:rPr>
      </w:r>
      <w:r>
        <w:rPr>
          <w:sz w:val="20"/>
        </w:rPr>
      </w:r>
      <w:r>
        <w:rPr>
          <w:spacing w:val="-4"/>
          <w:sz w:val="20"/>
        </w:rPr>
      </w:r>
      <w:r>
        <w:rPr>
          <w:sz w:val="20"/>
        </w:rPr>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spacing w:val="-5"/>
          <w:sz w:val="20"/>
        </w:rPr>
      </w:r>
      <w:r>
        <w:rPr>
          <w:sz w:val="20"/>
        </w:rPr>
      </w:r>
      <w:r>
        <w:rPr>
          <w:spacing w:val="-3"/>
          <w:sz w:val="20"/>
        </w:rPr>
      </w:r>
      <w:r>
        <w:rPr>
          <w:spacing w:val="-4"/>
          <w:sz w:val="20"/>
        </w:rPr>
      </w:r>
    </w:p>
    <w:p>
      <w:pPr>
        <w:pStyle w:val="ListParagraph"/>
        <w:numPr>
          <w:ilvl w:val="1"/>
          <w:numId w:val="4"/>
        </w:numPr>
        <w:tabs>
          <w:tab w:pos="707" w:val="left" w:leader="none"/>
          <w:tab w:pos="710" w:val="left" w:leader="none"/>
        </w:tabs>
        <w:spacing w:line="259" w:lineRule="auto" w:before="21" w:after="0"/>
        <w:ind w:left="710" w:right="168" w:hanging="286"/>
        <w:jc w:val="left"/>
        <w:rPr>
          <w:sz w:val="20"/>
        </w:rPr>
      </w:pPr>
      <w:r>
        <w:rPr>
          <w:sz w:val="20"/>
        </w:rPr>
        <w:t>Nếu thiết bị hoạt động (DS1 hoặc DS3) bị mất chức năng (DS2 hoặc DS4), chúng nên chuyển sang thiết bị hoạt động trong mỗi khu vực. Khi DS1 hoặc DS3 quay lại sau khi bị mất chức năng, chúng nên nhắm vai trò HSRP hoạt động cho đến khi nó hoạt động trở lại.</w:t>
      </w:r>
      <w:r>
        <w:rPr>
          <w:spacing w:val="-2"/>
          <w:sz w:val="20"/>
        </w:rPr>
      </w:r>
      <w:r>
        <w:rPr>
          <w:sz w:val="20"/>
        </w:rPr>
      </w:r>
      <w:r>
        <w:rPr>
          <w:spacing w:val="-3"/>
          <w:sz w:val="20"/>
        </w:rPr>
      </w:r>
      <w:r>
        <w:rPr>
          <w:sz w:val="20"/>
        </w:rPr>
      </w:r>
      <w:r>
        <w:rPr>
          <w:spacing w:val="-4"/>
          <w:sz w:val="20"/>
        </w:rPr>
      </w:r>
      <w:r>
        <w:rPr>
          <w:sz w:val="20"/>
        </w:rPr>
      </w:r>
      <w:r>
        <w:rPr>
          <w:spacing w:val="-3"/>
          <w:sz w:val="20"/>
        </w:rPr>
      </w:r>
      <w:r>
        <w:rPr>
          <w:sz w:val="20"/>
        </w:rPr>
      </w:r>
      <w:r>
        <w:rPr>
          <w:spacing w:val="-4"/>
          <w:sz w:val="20"/>
        </w:rPr>
      </w:r>
      <w:r>
        <w:rPr>
          <w:sz w:val="20"/>
        </w:rPr>
      </w:r>
      <w:r>
        <w:rPr>
          <w:spacing w:val="-3"/>
          <w:sz w:val="20"/>
        </w:rPr>
      </w:r>
      <w:r>
        <w:rPr>
          <w:sz w:val="20"/>
        </w:rPr>
      </w:r>
      <w:r>
        <w:rPr>
          <w:spacing w:val="-2"/>
          <w:sz w:val="20"/>
        </w:rPr>
      </w:r>
      <w:r>
        <w:rPr>
          <w:sz w:val="20"/>
        </w:rPr>
      </w:r>
      <w:r>
        <w:rPr>
          <w:spacing w:val="-4"/>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4"/>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p>
    <w:p>
      <w:pPr>
        <w:pStyle w:val="ListParagraph"/>
        <w:numPr>
          <w:ilvl w:val="0"/>
          <w:numId w:val="4"/>
        </w:numPr>
        <w:tabs>
          <w:tab w:pos="422" w:val="left" w:leader="none"/>
        </w:tabs>
        <w:spacing w:line="240" w:lineRule="auto" w:before="118" w:after="0"/>
        <w:ind w:left="422" w:right="0" w:hanging="282"/>
        <w:jc w:val="left"/>
        <w:rPr>
          <w:sz w:val="20"/>
        </w:rPr>
      </w:pPr>
      <w:r>
        <w:rPr>
          <w:sz w:val="20"/>
        </w:rPr>
        <w:t>In HQ2, skonfiguruip IPv6 HSRP cho vlans 101 và 102 trên DS3 và DS4.</w:t>
      </w:r>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spacing w:val="-5"/>
          <w:sz w:val="20"/>
        </w:rPr>
      </w:r>
      <w:r>
        <w:rPr>
          <w:sz w:val="20"/>
        </w:rPr>
      </w:r>
      <w:r>
        <w:rPr>
          <w:spacing w:val="-3"/>
          <w:sz w:val="20"/>
        </w:rPr>
      </w:r>
      <w:r>
        <w:rPr>
          <w:sz w:val="20"/>
        </w:rPr>
      </w:r>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spacing w:val="-3"/>
          <w:sz w:val="20"/>
        </w:rPr>
      </w:r>
      <w:r>
        <w:rPr>
          <w:sz w:val="20"/>
        </w:rPr>
      </w:r>
      <w:r>
        <w:rPr>
          <w:spacing w:val="-4"/>
          <w:sz w:val="20"/>
        </w:rPr>
      </w:r>
    </w:p>
    <w:p>
      <w:pPr>
        <w:pStyle w:val="ListParagraph"/>
        <w:numPr>
          <w:ilvl w:val="1"/>
          <w:numId w:val="4"/>
        </w:numPr>
        <w:tabs>
          <w:tab w:pos="707" w:val="left" w:leader="none"/>
        </w:tabs>
        <w:spacing w:line="240" w:lineRule="auto" w:before="140" w:after="0"/>
        <w:ind w:left="707" w:right="0" w:hanging="283"/>
        <w:jc w:val="left"/>
        <w:rPr>
          <w:sz w:val="20"/>
        </w:rPr>
      </w:pPr>
      <w:r>
        <w:rPr>
          <w:sz w:val="20"/>
        </w:rPr>
        <w:t>Group number 1101 for vlan 101 and group number 1102 for vlan 102.</w:t>
      </w:r>
      <w:r>
        <w:rPr>
          <w:spacing w:val="-6"/>
          <w:sz w:val="20"/>
        </w:rPr>
      </w:r>
      <w:r>
        <w:rPr>
          <w:sz w:val="20"/>
        </w:rPr>
      </w:r>
      <w:r>
        <w:rPr>
          <w:spacing w:val="-5"/>
          <w:sz w:val="20"/>
        </w:rPr>
      </w:r>
      <w:r>
        <w:rPr>
          <w:sz w:val="20"/>
        </w:rPr>
      </w:r>
      <w:r>
        <w:rPr>
          <w:spacing w:val="-4"/>
          <w:sz w:val="20"/>
        </w:rPr>
      </w:r>
      <w:r>
        <w:rPr>
          <w:sz w:val="20"/>
        </w:rPr>
      </w:r>
      <w:r>
        <w:rPr>
          <w:spacing w:val="-4"/>
          <w:sz w:val="20"/>
        </w:rPr>
      </w:r>
      <w:r>
        <w:rPr>
          <w:sz w:val="20"/>
        </w:rPr>
      </w:r>
      <w:r>
        <w:rPr>
          <w:spacing w:val="-4"/>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4"/>
          <w:sz w:val="20"/>
        </w:rPr>
      </w:r>
      <w:r>
        <w:rPr>
          <w:sz w:val="20"/>
        </w:rPr>
      </w:r>
      <w:r>
        <w:rPr>
          <w:spacing w:val="-6"/>
          <w:sz w:val="20"/>
        </w:rPr>
      </w:r>
      <w:r>
        <w:rPr>
          <w:sz w:val="20"/>
        </w:rPr>
      </w:r>
      <w:r>
        <w:rPr>
          <w:spacing w:val="-4"/>
          <w:sz w:val="20"/>
        </w:rPr>
      </w:r>
      <w:r>
        <w:rPr>
          <w:sz w:val="20"/>
        </w:rPr>
      </w:r>
      <w:r>
        <w:rPr>
          <w:spacing w:val="-5"/>
          <w:sz w:val="20"/>
        </w:rPr>
      </w:r>
      <w:r>
        <w:rPr>
          <w:spacing w:val="-4"/>
          <w:sz w:val="20"/>
        </w:rPr>
      </w:r>
    </w:p>
    <w:p>
      <w:pPr>
        <w:pStyle w:val="ListParagraph"/>
        <w:numPr>
          <w:ilvl w:val="1"/>
          <w:numId w:val="4"/>
        </w:numPr>
        <w:tabs>
          <w:tab w:pos="707" w:val="left" w:leader="none"/>
        </w:tabs>
        <w:spacing w:line="240" w:lineRule="auto" w:before="20" w:after="0"/>
        <w:ind w:left="707" w:right="0" w:hanging="283"/>
        <w:jc w:val="left"/>
        <w:rPr>
          <w:sz w:val="20"/>
        </w:rPr>
      </w:pPr>
      <w:r>
        <w:rPr>
          <w:sz w:val="20"/>
        </w:rPr>
        <w:t>HSRP virtual IPv6 address cho hai ván là FE80::10.</w:t>
      </w:r>
      <w:r>
        <w:rPr>
          <w:spacing w:val="-6"/>
          <w:sz w:val="20"/>
        </w:rPr>
      </w:r>
      <w:r>
        <w:rPr>
          <w:sz w:val="20"/>
        </w:rPr>
      </w:r>
      <w:r>
        <w:rPr>
          <w:spacing w:val="-5"/>
          <w:sz w:val="20"/>
        </w:rPr>
      </w:r>
      <w:r>
        <w:rPr>
          <w:sz w:val="20"/>
        </w:rPr>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6"/>
          <w:sz w:val="20"/>
        </w:rPr>
      </w:r>
      <w:r>
        <w:rPr>
          <w:sz w:val="20"/>
        </w:rPr>
      </w:r>
      <w:r>
        <w:rPr>
          <w:spacing w:val="-5"/>
          <w:sz w:val="20"/>
        </w:rPr>
      </w:r>
      <w:r>
        <w:rPr>
          <w:sz w:val="20"/>
        </w:rPr>
      </w:r>
      <w:r>
        <w:rPr>
          <w:spacing w:val="-4"/>
          <w:sz w:val="20"/>
        </w:rPr>
      </w:r>
      <w:r>
        <w:rPr>
          <w:spacing w:val="-2"/>
          <w:sz w:val="20"/>
        </w:rPr>
      </w:r>
    </w:p>
    <w:p>
      <w:pPr>
        <w:pStyle w:val="ListParagraph"/>
        <w:numPr>
          <w:ilvl w:val="1"/>
          <w:numId w:val="4"/>
        </w:numPr>
        <w:tabs>
          <w:tab w:pos="707" w:val="left" w:leader="none"/>
        </w:tabs>
        <w:spacing w:line="240" w:lineRule="auto" w:before="19" w:after="0"/>
        <w:ind w:left="707" w:right="0" w:hanging="283"/>
        <w:jc w:val="left"/>
        <w:rPr>
          <w:sz w:val="20"/>
        </w:rPr>
      </w:pPr>
      <w:r>
        <w:rPr>
          <w:sz w:val="20"/>
        </w:rPr>
        <w:t>DS3 là thiết bị HSRP hoạt động và DS4 là thiết bị standby.</w:t>
      </w:r>
      <w:r>
        <w:rPr>
          <w:spacing w:val="-5"/>
          <w:sz w:val="20"/>
        </w:rPr>
      </w:r>
      <w:r>
        <w:rPr>
          <w:sz w:val="20"/>
        </w:rPr>
      </w:r>
      <w:r>
        <w:rPr>
          <w:spacing w:val="-3"/>
          <w:sz w:val="20"/>
        </w:rPr>
      </w:r>
      <w:r>
        <w:rPr>
          <w:sz w:val="20"/>
        </w:rPr>
      </w:r>
      <w:r>
        <w:rPr>
          <w:spacing w:val="-5"/>
          <w:sz w:val="20"/>
        </w:rPr>
      </w:r>
      <w:r>
        <w:rPr>
          <w:sz w:val="20"/>
        </w:rPr>
      </w:r>
      <w:r>
        <w:rPr>
          <w:spacing w:val="-4"/>
          <w:sz w:val="20"/>
        </w:rPr>
      </w:r>
      <w:r>
        <w:rPr>
          <w:sz w:val="20"/>
        </w:rPr>
      </w:r>
      <w:r>
        <w:rPr>
          <w:spacing w:val="-5"/>
          <w:sz w:val="20"/>
        </w:rPr>
      </w:r>
      <w:r>
        <w:rPr>
          <w:sz w:val="20"/>
        </w:rPr>
      </w:r>
      <w:r>
        <w:rPr>
          <w:spacing w:val="-4"/>
          <w:sz w:val="20"/>
        </w:rPr>
      </w:r>
      <w:r>
        <w:rPr>
          <w:sz w:val="20"/>
        </w:rPr>
      </w:r>
      <w:r>
        <w:rPr>
          <w:spacing w:val="-5"/>
          <w:sz w:val="20"/>
        </w:rPr>
      </w:r>
      <w:r>
        <w:rPr>
          <w:sz w:val="20"/>
        </w:rPr>
      </w:r>
      <w:r>
        <w:rPr>
          <w:spacing w:val="-4"/>
          <w:sz w:val="20"/>
        </w:rPr>
      </w:r>
      <w:r>
        <w:rPr>
          <w:sz w:val="20"/>
        </w:rPr>
      </w:r>
      <w:r>
        <w:rPr>
          <w:spacing w:val="-3"/>
          <w:sz w:val="20"/>
        </w:rPr>
      </w:r>
      <w:r>
        <w:rPr>
          <w:sz w:val="20"/>
        </w:rPr>
      </w:r>
      <w:r>
        <w:rPr>
          <w:spacing w:val="-4"/>
          <w:sz w:val="20"/>
        </w:rPr>
      </w:r>
      <w:r>
        <w:rPr>
          <w:sz w:val="20"/>
        </w:rPr>
      </w:r>
      <w:r>
        <w:rPr>
          <w:spacing w:val="-4"/>
          <w:sz w:val="20"/>
        </w:rPr>
      </w:r>
      <w:r>
        <w:rPr>
          <w:sz w:val="20"/>
        </w:rPr>
      </w:r>
      <w:r>
        <w:rPr>
          <w:spacing w:val="-5"/>
          <w:sz w:val="20"/>
        </w:rPr>
      </w:r>
      <w:r>
        <w:rPr>
          <w:sz w:val="20"/>
        </w:rPr>
      </w:r>
      <w:r>
        <w:rPr>
          <w:spacing w:val="-3"/>
          <w:sz w:val="20"/>
        </w:rPr>
      </w:r>
      <w:r>
        <w:rPr>
          <w:spacing w:val="-2"/>
          <w:sz w:val="20"/>
        </w:rPr>
      </w:r>
    </w:p>
    <w:p>
      <w:pPr>
        <w:pStyle w:val="ListParagraph"/>
        <w:spacing w:after="0" w:line="240" w:lineRule="auto"/>
        <w:jc w:val="left"/>
        <w:rPr>
          <w:sz w:val="20"/>
        </w:rPr>
        <w:sectPr>
          <w:pgSz w:w="11910" w:h="16840"/>
          <w:pgMar w:header="1134" w:footer="1093" w:top="2000" w:bottom="1280" w:left="992" w:right="1133"/>
        </w:sectPr>
      </w:pPr>
    </w:p>
    <w:p>
      <w:pPr>
        <w:pStyle w:val="Heading2"/>
        <w:spacing w:before="258"/>
      </w:pPr>
      <w:bookmarkStart w:name="_bookmark10" w:id="11"/>
      <w:bookmarkEnd w:id="11"/>
      <w:r>
        <w:rPr>
          <w:b w:val="0"/>
        </w:rPr>
        <w:t>EIGRP</w:t>
      </w:r>
      <w:r>
        <w:rPr>
          <w:color w:val="003763"/>
          <w:spacing w:val="-2"/>
        </w:rPr>
      </w:r>
    </w:p>
    <w:p>
      <w:pPr>
        <w:pStyle w:val="BodyText"/>
        <w:spacing w:line="259" w:lineRule="auto" w:before="191"/>
        <w:ind w:left="140"/>
      </w:pPr>
      <w:r>
        <w:rPr/>
        <w:t>Thiết lập protokol EIGRP trong HQ2 (IR2, CR3, CR4, DS3 và DS4 thiết bị) để đạt được các yêu cầu sau:</w:t>
        <w:br/>
        <w:br/>
        <w:t>- Thiết lập EIGRP trên BR1 và BR2 như phần liên quan đến "Seguurity and VPN".</w:t>
      </w:r>
      <w:r>
        <w:rPr>
          <w:spacing w:val="-4"/>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4"/>
        </w:rPr>
      </w:r>
      <w:r>
        <w:rPr/>
      </w:r>
      <w:r>
        <w:rPr>
          <w:spacing w:val="-4"/>
        </w:rPr>
      </w:r>
      <w:r>
        <w:rPr/>
      </w:r>
      <w:r>
        <w:rPr>
          <w:spacing w:val="-3"/>
        </w:rPr>
      </w:r>
      <w:r>
        <w:rPr/>
      </w:r>
      <w:r>
        <w:rPr>
          <w:spacing w:val="-4"/>
        </w:rPr>
      </w:r>
      <w:r>
        <w:rPr/>
      </w:r>
      <w:r>
        <w:rPr>
          <w:spacing w:val="-4"/>
        </w:rPr>
      </w:r>
      <w:r>
        <w:rPr/>
      </w:r>
      <w:r>
        <w:rPr>
          <w:spacing w:val="-4"/>
        </w:rPr>
      </w:r>
      <w:r>
        <w:rPr/>
      </w:r>
      <w:r>
        <w:rPr>
          <w:spacing w:val="-3"/>
        </w:rPr>
      </w:r>
      <w:r>
        <w:rPr/>
      </w:r>
      <w:r>
        <w:rPr>
          <w:spacing w:val="-3"/>
        </w:rPr>
      </w:r>
      <w:r>
        <w:rPr/>
      </w:r>
    </w:p>
    <w:p>
      <w:pPr>
        <w:pStyle w:val="ListParagraph"/>
        <w:numPr>
          <w:ilvl w:val="0"/>
          <w:numId w:val="5"/>
        </w:numPr>
        <w:tabs>
          <w:tab w:pos="422" w:val="left" w:leader="none"/>
          <w:tab w:pos="424" w:val="left" w:leader="none"/>
        </w:tabs>
        <w:spacing w:line="259" w:lineRule="auto" w:before="121" w:after="0"/>
        <w:ind w:left="424" w:right="200" w:hanging="284"/>
        <w:jc w:val="left"/>
        <w:rPr>
          <w:sz w:val="20"/>
        </w:rPr>
      </w:pPr>
      <w:r>
        <w:rPr>
          <w:sz w:val="20"/>
        </w:rPr>
        <w:t>Thiết lập một quá trình EIGRP cho mỗi thiết bị mà bạn có thể bật cả IPv4 và IPv6 dưới cùng một instance EIGRP. Bạn cần sử dụng tên "WSC2024" cho thiết bị này. Không bật EIGRP trên các kết nối với CR1 và CR2 trong HQ1.</w:t>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4"/>
          <w:sz w:val="20"/>
        </w:rPr>
      </w:r>
      <w:r>
        <w:rPr>
          <w:sz w:val="20"/>
        </w:rPr>
      </w:r>
      <w:r>
        <w:rPr>
          <w:spacing w:val="-3"/>
          <w:sz w:val="20"/>
        </w:rPr>
      </w:r>
      <w:r>
        <w:rPr>
          <w:sz w:val="20"/>
        </w:rPr>
      </w:r>
      <w:r>
        <w:rPr>
          <w:spacing w:val="-1"/>
          <w:sz w:val="20"/>
        </w:rPr>
      </w:r>
      <w:r>
        <w:rPr>
          <w:sz w:val="20"/>
        </w:rPr>
      </w:r>
      <w:r>
        <w:rPr>
          <w:spacing w:val="-2"/>
          <w:sz w:val="20"/>
        </w:rPr>
      </w:r>
      <w:r>
        <w:rPr>
          <w:sz w:val="20"/>
        </w:rPr>
      </w:r>
      <w:r>
        <w:rPr>
          <w:spacing w:val="-2"/>
          <w:sz w:val="20"/>
        </w:rPr>
      </w:r>
      <w:r>
        <w:rPr>
          <w:sz w:val="20"/>
        </w:rPr>
      </w:r>
      <w:r>
        <w:rPr>
          <w:spacing w:val="-4"/>
          <w:sz w:val="20"/>
        </w:rPr>
      </w:r>
      <w:r>
        <w:rPr>
          <w:sz w:val="20"/>
        </w:rPr>
      </w:r>
      <w:r>
        <w:rPr>
          <w:spacing w:val="-2"/>
          <w:sz w:val="20"/>
        </w:rPr>
      </w:r>
      <w:r>
        <w:rPr>
          <w:sz w:val="20"/>
        </w:rPr>
      </w:r>
      <w:r>
        <w:rPr>
          <w:spacing w:val="-3"/>
          <w:sz w:val="20"/>
        </w:rPr>
      </w:r>
      <w:r>
        <w:rPr>
          <w:sz w:val="20"/>
        </w:rPr>
      </w:r>
      <w:r>
        <w:rPr>
          <w:spacing w:val="-4"/>
          <w:sz w:val="20"/>
        </w:rPr>
      </w:r>
      <w:r>
        <w:rPr>
          <w:sz w:val="20"/>
        </w:rPr>
      </w:r>
      <w:r>
        <w:rPr>
          <w:spacing w:val="-3"/>
          <w:sz w:val="20"/>
        </w:rPr>
      </w:r>
      <w:r>
        <w:rPr>
          <w:sz w:val="20"/>
        </w:rPr>
      </w:r>
      <w:r>
        <w:rPr>
          <w:spacing w:val="-2"/>
          <w:sz w:val="20"/>
        </w:rPr>
      </w:r>
      <w:r>
        <w:rPr>
          <w:sz w:val="20"/>
        </w:rPr>
      </w:r>
      <w:r>
        <w:rPr>
          <w:spacing w:val="-4"/>
          <w:sz w:val="20"/>
        </w:rPr>
      </w:r>
      <w:r>
        <w:rPr>
          <w:sz w:val="20"/>
        </w:rPr>
      </w:r>
      <w:r>
        <w:rPr>
          <w:b/>
          <w:sz w:val="20"/>
        </w:rPr>
      </w:r>
      <w:r>
        <w:rPr>
          <w:sz w:val="20"/>
        </w:rPr>
      </w:r>
    </w:p>
    <w:p>
      <w:pPr>
        <w:pStyle w:val="ListParagraph"/>
        <w:numPr>
          <w:ilvl w:val="0"/>
          <w:numId w:val="5"/>
        </w:numPr>
        <w:tabs>
          <w:tab w:pos="422" w:val="left" w:leader="none"/>
        </w:tabs>
        <w:spacing w:line="243" w:lineRule="exact" w:before="0" w:after="0"/>
        <w:ind w:left="422" w:right="0" w:hanging="282"/>
        <w:jc w:val="left"/>
        <w:rPr>
          <w:sz w:val="20"/>
        </w:rPr>
      </w:pPr>
      <w:r>
        <w:rPr>
          <w:sz w:val="20"/>
        </w:rPr>
        <w:t>For IPv4, sử dụng số hệ thống địa lý số 100. Hãy đảm bảo rằng địa chỉ loopback 1 IP address trở thành địa chỉ EIGRP router-id.</w:t>
      </w:r>
      <w:r>
        <w:rPr>
          <w:spacing w:val="-6"/>
          <w:sz w:val="20"/>
        </w:rPr>
      </w:r>
      <w:r>
        <w:rPr>
          <w:sz w:val="20"/>
        </w:rPr>
      </w:r>
      <w:r>
        <w:rPr>
          <w:spacing w:val="-5"/>
          <w:sz w:val="20"/>
        </w:rPr>
      </w:r>
      <w:r>
        <w:rPr>
          <w:sz w:val="20"/>
        </w:rPr>
      </w:r>
      <w:r>
        <w:rPr>
          <w:spacing w:val="-6"/>
          <w:sz w:val="20"/>
        </w:rPr>
      </w:r>
      <w:r>
        <w:rPr>
          <w:sz w:val="20"/>
        </w:rPr>
      </w:r>
      <w:r>
        <w:rPr>
          <w:spacing w:val="-8"/>
          <w:sz w:val="20"/>
        </w:rPr>
      </w:r>
      <w:r>
        <w:rPr>
          <w:sz w:val="20"/>
        </w:rPr>
      </w:r>
      <w:r>
        <w:rPr>
          <w:spacing w:val="-7"/>
          <w:sz w:val="20"/>
        </w:rPr>
      </w:r>
      <w:r>
        <w:rPr>
          <w:sz w:val="20"/>
        </w:rPr>
      </w:r>
      <w:r>
        <w:rPr>
          <w:spacing w:val="-5"/>
          <w:sz w:val="20"/>
        </w:rPr>
      </w:r>
      <w:r>
        <w:rPr>
          <w:sz w:val="20"/>
        </w:rPr>
      </w:r>
      <w:r>
        <w:rPr>
          <w:spacing w:val="-6"/>
          <w:sz w:val="20"/>
        </w:rPr>
      </w:r>
      <w:r>
        <w:rPr>
          <w:sz w:val="20"/>
        </w:rPr>
      </w:r>
      <w:r>
        <w:rPr>
          <w:spacing w:val="-7"/>
          <w:sz w:val="20"/>
        </w:rPr>
      </w:r>
      <w:r>
        <w:rPr>
          <w:sz w:val="20"/>
        </w:rPr>
      </w:r>
      <w:r>
        <w:rPr>
          <w:spacing w:val="-5"/>
          <w:sz w:val="20"/>
        </w:rPr>
      </w:r>
      <w:r>
        <w:rPr>
          <w:sz w:val="20"/>
        </w:rPr>
      </w:r>
      <w:r>
        <w:rPr>
          <w:spacing w:val="-5"/>
          <w:sz w:val="20"/>
        </w:rPr>
      </w:r>
      <w:r>
        <w:rPr>
          <w:sz w:val="20"/>
        </w:rPr>
      </w:r>
      <w:r>
        <w:rPr>
          <w:spacing w:val="-6"/>
          <w:sz w:val="20"/>
        </w:rPr>
      </w:r>
      <w:r>
        <w:rPr>
          <w:sz w:val="20"/>
        </w:rPr>
      </w:r>
      <w:r>
        <w:rPr>
          <w:spacing w:val="-7"/>
          <w:sz w:val="20"/>
        </w:rPr>
      </w:r>
      <w:r>
        <w:rPr>
          <w:sz w:val="20"/>
        </w:rPr>
      </w:r>
      <w:r>
        <w:rPr>
          <w:spacing w:val="-5"/>
          <w:sz w:val="20"/>
        </w:rPr>
      </w:r>
      <w:r>
        <w:rPr>
          <w:sz w:val="20"/>
        </w:rPr>
      </w:r>
      <w:r>
        <w:rPr>
          <w:spacing w:val="-6"/>
          <w:sz w:val="20"/>
        </w:rPr>
      </w:r>
      <w:r>
        <w:rPr>
          <w:sz w:val="20"/>
        </w:rPr>
      </w:r>
      <w:r>
        <w:rPr>
          <w:spacing w:val="-5"/>
          <w:sz w:val="20"/>
        </w:rPr>
      </w:r>
    </w:p>
    <w:p>
      <w:pPr>
        <w:pStyle w:val="ListParagraph"/>
        <w:numPr>
          <w:ilvl w:val="0"/>
          <w:numId w:val="5"/>
        </w:numPr>
        <w:tabs>
          <w:tab w:pos="422" w:val="left" w:leader="none"/>
          <w:tab w:pos="424" w:val="left" w:leader="none"/>
        </w:tabs>
        <w:spacing w:line="259" w:lineRule="auto" w:before="20" w:after="0"/>
        <w:ind w:left="424" w:right="69" w:hanging="284"/>
        <w:jc w:val="left"/>
        <w:rPr>
          <w:sz w:val="20"/>
        </w:rPr>
      </w:pPr>
      <w:r>
        <w:rPr>
          <w:sz w:val="20"/>
        </w:rPr>
        <w:t>Advertisar todos os rede de loopback e /30 P2P (point-to-point/) em EIGRP em IR2, CR3, CR4, DS3 e DS4. Advertisar o intervalo 100-103 dos rede VLAN 100-103 em EIGRP em DS3 e DS4.</w:t>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p>
    <w:p>
      <w:pPr>
        <w:pStyle w:val="ListParagraph"/>
        <w:numPr>
          <w:ilvl w:val="0"/>
          <w:numId w:val="5"/>
        </w:numPr>
        <w:tabs>
          <w:tab w:pos="422" w:val="left" w:leader="none"/>
          <w:tab w:pos="424" w:val="left" w:leader="none"/>
        </w:tabs>
        <w:spacing w:line="256" w:lineRule="auto" w:before="0" w:after="0"/>
        <w:ind w:left="424" w:right="467" w:hanging="284"/>
        <w:jc w:val="left"/>
        <w:rPr>
          <w:sz w:val="20"/>
        </w:rPr>
      </w:pPr>
      <w:r>
        <w:rPr>
          <w:sz w:val="20"/>
        </w:rPr>
        <w:t>Trong chế độ mặc định, tất cả các tin nhắn EIGRP hello đều được ẩn hiện trên tất cả các thiết bị. Chỉ bật nó lên trên các thiết bị mà EIGRP liên kết với nhau.</w:t>
      </w:r>
      <w:r>
        <w:rPr>
          <w:spacing w:val="-3"/>
          <w:sz w:val="20"/>
        </w:rPr>
      </w:r>
      <w:r>
        <w:rPr>
          <w:sz w:val="20"/>
        </w:rPr>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5"/>
          <w:sz w:val="20"/>
        </w:rPr>
      </w:r>
      <w:r>
        <w:rPr>
          <w:sz w:val="20"/>
        </w:rPr>
      </w:r>
      <w:r>
        <w:rPr>
          <w:spacing w:val="-1"/>
          <w:sz w:val="20"/>
        </w:rPr>
      </w:r>
      <w:r>
        <w:rPr>
          <w:sz w:val="20"/>
        </w:rPr>
      </w:r>
      <w:r>
        <w:rPr>
          <w:spacing w:val="-3"/>
          <w:sz w:val="20"/>
        </w:rPr>
      </w:r>
      <w:r>
        <w:rPr>
          <w:sz w:val="20"/>
        </w:rPr>
      </w:r>
      <w:r>
        <w:rPr>
          <w:spacing w:val="-3"/>
          <w:sz w:val="20"/>
        </w:rPr>
      </w:r>
      <w:r>
        <w:rPr>
          <w:sz w:val="20"/>
        </w:rPr>
      </w:r>
    </w:p>
    <w:p>
      <w:pPr>
        <w:pStyle w:val="ListParagraph"/>
        <w:numPr>
          <w:ilvl w:val="0"/>
          <w:numId w:val="5"/>
        </w:numPr>
        <w:tabs>
          <w:tab w:pos="422" w:val="left" w:leader="none"/>
        </w:tabs>
        <w:spacing w:line="240" w:lineRule="auto" w:before="4" w:after="0"/>
        <w:ind w:left="422" w:right="0" w:hanging="282"/>
        <w:jc w:val="left"/>
        <w:rPr>
          <w:sz w:val="20"/>
        </w:rPr>
      </w:pPr>
      <w:r>
        <w:rPr>
          <w:sz w:val="20"/>
        </w:rPr>
        <w:t>IR2 để quảng cáo đường dẫn mặc định vào EIGRP nếu nó nhận được đường dẫn mặc định từ ISP1 qua BGP.</w:t>
      </w:r>
      <w:r>
        <w:rPr>
          <w:spacing w:val="-6"/>
          <w:sz w:val="20"/>
        </w:rPr>
      </w:r>
      <w:r>
        <w:rPr>
          <w:sz w:val="20"/>
        </w:rPr>
      </w:r>
      <w:r>
        <w:rPr>
          <w:spacing w:val="-4"/>
          <w:sz w:val="20"/>
        </w:rPr>
      </w:r>
      <w:r>
        <w:rPr>
          <w:sz w:val="20"/>
        </w:rPr>
      </w:r>
      <w:r>
        <w:rPr>
          <w:spacing w:val="-5"/>
          <w:sz w:val="20"/>
        </w:rPr>
      </w:r>
      <w:r>
        <w:rPr>
          <w:sz w:val="20"/>
        </w:rPr>
      </w:r>
      <w:r>
        <w:rPr>
          <w:spacing w:val="-4"/>
          <w:sz w:val="20"/>
        </w:rPr>
      </w:r>
      <w:r>
        <w:rPr>
          <w:sz w:val="20"/>
        </w:rPr>
      </w:r>
      <w:r>
        <w:rPr>
          <w:spacing w:val="-5"/>
          <w:sz w:val="20"/>
        </w:rPr>
      </w:r>
      <w:r>
        <w:rPr>
          <w:sz w:val="20"/>
        </w:rPr>
      </w:r>
      <w:r>
        <w:rPr>
          <w:spacing w:val="-4"/>
          <w:sz w:val="20"/>
        </w:rPr>
      </w:r>
      <w:r>
        <w:rPr>
          <w:sz w:val="20"/>
        </w:rPr>
      </w:r>
      <w:r>
        <w:rPr>
          <w:spacing w:val="-4"/>
          <w:sz w:val="20"/>
        </w:rPr>
      </w:r>
      <w:r>
        <w:rPr>
          <w:sz w:val="20"/>
        </w:rPr>
      </w:r>
      <w:r>
        <w:rPr>
          <w:spacing w:val="-6"/>
          <w:sz w:val="20"/>
        </w:rPr>
      </w:r>
      <w:r>
        <w:rPr>
          <w:sz w:val="20"/>
        </w:rPr>
      </w:r>
      <w:r>
        <w:rPr>
          <w:spacing w:val="-5"/>
          <w:sz w:val="20"/>
        </w:rPr>
      </w:r>
      <w:r>
        <w:rPr>
          <w:sz w:val="20"/>
        </w:rPr>
      </w:r>
      <w:r>
        <w:rPr>
          <w:spacing w:val="-4"/>
          <w:sz w:val="20"/>
        </w:rPr>
      </w:r>
      <w:r>
        <w:rPr>
          <w:sz w:val="20"/>
        </w:rPr>
      </w:r>
      <w:r>
        <w:rPr>
          <w:spacing w:val="-4"/>
          <w:sz w:val="20"/>
        </w:rPr>
      </w:r>
      <w:r>
        <w:rPr>
          <w:sz w:val="20"/>
        </w:rPr>
      </w:r>
      <w:r>
        <w:rPr>
          <w:spacing w:val="-4"/>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pacing w:val="-4"/>
          <w:sz w:val="20"/>
        </w:rPr>
      </w:r>
    </w:p>
    <w:p>
      <w:pPr>
        <w:pStyle w:val="ListParagraph"/>
        <w:numPr>
          <w:ilvl w:val="0"/>
          <w:numId w:val="5"/>
        </w:numPr>
        <w:tabs>
          <w:tab w:pos="422" w:val="left" w:leader="none"/>
        </w:tabs>
        <w:spacing w:line="240" w:lineRule="auto" w:before="20" w:after="0"/>
        <w:ind w:left="422" w:right="0" w:hanging="282"/>
        <w:jc w:val="left"/>
        <w:rPr>
          <w:sz w:val="20"/>
        </w:rPr>
      </w:pPr>
      <w:r>
        <w:rPr>
          <w:sz w:val="20"/>
        </w:rPr>
        <w:t>Modify administrative distance of external EIGRP learned route to 100 on CR3 and CR4.</w:t>
      </w:r>
      <w:r>
        <w:rPr>
          <w:spacing w:val="-6"/>
          <w:sz w:val="20"/>
        </w:rPr>
      </w:r>
      <w:r>
        <w:rPr>
          <w:sz w:val="20"/>
        </w:rPr>
      </w:r>
      <w:r>
        <w:rPr>
          <w:spacing w:val="-6"/>
          <w:sz w:val="20"/>
        </w:rPr>
      </w:r>
      <w:r>
        <w:rPr>
          <w:sz w:val="20"/>
        </w:rPr>
      </w:r>
      <w:r>
        <w:rPr>
          <w:spacing w:val="-7"/>
          <w:sz w:val="20"/>
        </w:rPr>
      </w:r>
      <w:r>
        <w:rPr>
          <w:sz w:val="20"/>
        </w:rPr>
      </w:r>
      <w:r>
        <w:rPr>
          <w:spacing w:val="-7"/>
          <w:sz w:val="20"/>
        </w:rPr>
      </w:r>
      <w:r>
        <w:rPr>
          <w:sz w:val="20"/>
        </w:rPr>
      </w:r>
      <w:r>
        <w:rPr>
          <w:spacing w:val="-5"/>
          <w:sz w:val="20"/>
        </w:rPr>
      </w:r>
      <w:r>
        <w:rPr>
          <w:sz w:val="20"/>
        </w:rPr>
      </w:r>
      <w:r>
        <w:rPr>
          <w:spacing w:val="-6"/>
          <w:sz w:val="20"/>
        </w:rPr>
      </w:r>
      <w:r>
        <w:rPr>
          <w:sz w:val="20"/>
        </w:rPr>
      </w:r>
      <w:r>
        <w:rPr>
          <w:spacing w:val="-5"/>
          <w:sz w:val="20"/>
        </w:rPr>
      </w:r>
      <w:r>
        <w:rPr>
          <w:sz w:val="20"/>
        </w:rPr>
      </w:r>
      <w:r>
        <w:rPr>
          <w:spacing w:val="-7"/>
          <w:sz w:val="20"/>
        </w:rPr>
      </w:r>
      <w:r>
        <w:rPr>
          <w:sz w:val="20"/>
        </w:rPr>
      </w:r>
      <w:r>
        <w:rPr>
          <w:spacing w:val="-5"/>
          <w:sz w:val="20"/>
        </w:rPr>
      </w:r>
      <w:r>
        <w:rPr>
          <w:sz w:val="20"/>
        </w:rPr>
      </w:r>
      <w:r>
        <w:rPr>
          <w:spacing w:val="-7"/>
          <w:sz w:val="20"/>
        </w:rPr>
      </w:r>
      <w:r>
        <w:rPr>
          <w:sz w:val="20"/>
        </w:rPr>
      </w:r>
      <w:r>
        <w:rPr>
          <w:spacing w:val="-5"/>
          <w:sz w:val="20"/>
        </w:rPr>
      </w:r>
      <w:r>
        <w:rPr>
          <w:sz w:val="20"/>
        </w:rPr>
      </w:r>
      <w:r>
        <w:rPr>
          <w:spacing w:val="-6"/>
          <w:sz w:val="20"/>
        </w:rPr>
      </w:r>
      <w:r>
        <w:rPr>
          <w:sz w:val="20"/>
        </w:rPr>
      </w:r>
      <w:r>
        <w:rPr>
          <w:spacing w:val="-6"/>
          <w:sz w:val="20"/>
        </w:rPr>
      </w:r>
      <w:r>
        <w:rPr>
          <w:spacing w:val="-4"/>
          <w:sz w:val="20"/>
        </w:rPr>
      </w:r>
    </w:p>
    <w:p>
      <w:pPr>
        <w:pStyle w:val="ListParagraph"/>
        <w:numPr>
          <w:ilvl w:val="0"/>
          <w:numId w:val="5"/>
        </w:numPr>
        <w:tabs>
          <w:tab w:pos="422" w:val="left" w:leader="none"/>
        </w:tabs>
        <w:spacing w:line="240" w:lineRule="auto" w:before="20" w:after="0"/>
        <w:ind w:left="422" w:right="0" w:hanging="282"/>
        <w:jc w:val="left"/>
        <w:rPr>
          <w:sz w:val="20"/>
        </w:rPr>
      </w:pPr>
      <w:r>
        <w:rPr>
          <w:sz w:val="20"/>
        </w:rPr>
        <w:t>Router CR3 and CR4 summary HQ2 vlan 100-103 subnets and advertise it via EIGRP to IR2.</w:t>
      </w:r>
      <w:r>
        <w:rPr>
          <w:spacing w:val="-5"/>
          <w:sz w:val="20"/>
        </w:rPr>
      </w:r>
      <w:r>
        <w:rPr>
          <w:sz w:val="20"/>
        </w:rPr>
      </w:r>
      <w:r>
        <w:rPr>
          <w:spacing w:val="-5"/>
          <w:sz w:val="20"/>
        </w:rPr>
      </w:r>
      <w:r>
        <w:rPr>
          <w:sz w:val="20"/>
        </w:rPr>
      </w:r>
      <w:r>
        <w:rPr>
          <w:spacing w:val="-5"/>
          <w:sz w:val="20"/>
        </w:rPr>
      </w:r>
      <w:r>
        <w:rPr>
          <w:sz w:val="20"/>
        </w:rPr>
      </w:r>
      <w:r>
        <w:rPr>
          <w:spacing w:val="-4"/>
          <w:sz w:val="20"/>
        </w:rPr>
      </w:r>
      <w:r>
        <w:rPr>
          <w:sz w:val="20"/>
        </w:rPr>
      </w:r>
      <w:r>
        <w:rPr>
          <w:spacing w:val="-5"/>
          <w:sz w:val="20"/>
        </w:rPr>
      </w:r>
      <w:r>
        <w:rPr>
          <w:sz w:val="20"/>
        </w:rPr>
      </w:r>
      <w:r>
        <w:rPr>
          <w:spacing w:val="-5"/>
          <w:sz w:val="20"/>
        </w:rPr>
      </w:r>
      <w:r>
        <w:rPr>
          <w:sz w:val="20"/>
        </w:rPr>
      </w:r>
      <w:r>
        <w:rPr>
          <w:spacing w:val="-4"/>
          <w:sz w:val="20"/>
        </w:rPr>
      </w:r>
      <w:r>
        <w:rPr>
          <w:sz w:val="20"/>
        </w:rPr>
      </w:r>
      <w:r>
        <w:rPr>
          <w:spacing w:val="-5"/>
          <w:sz w:val="20"/>
        </w:rPr>
      </w:r>
      <w:r>
        <w:rPr>
          <w:sz w:val="20"/>
        </w:rPr>
      </w:r>
      <w:r>
        <w:rPr>
          <w:spacing w:val="-5"/>
          <w:sz w:val="20"/>
        </w:rPr>
      </w:r>
      <w:r>
        <w:rPr>
          <w:sz w:val="20"/>
        </w:rPr>
      </w:r>
      <w:r>
        <w:rPr>
          <w:spacing w:val="-3"/>
          <w:sz w:val="20"/>
        </w:rPr>
      </w:r>
      <w:r>
        <w:rPr>
          <w:sz w:val="20"/>
        </w:rPr>
      </w:r>
      <w:r>
        <w:rPr>
          <w:spacing w:val="-4"/>
          <w:sz w:val="20"/>
        </w:rPr>
      </w:r>
      <w:r>
        <w:rPr>
          <w:sz w:val="20"/>
        </w:rPr>
      </w:r>
      <w:r>
        <w:rPr>
          <w:spacing w:val="-6"/>
          <w:sz w:val="20"/>
        </w:rPr>
      </w:r>
      <w:r>
        <w:rPr>
          <w:sz w:val="20"/>
        </w:rPr>
      </w:r>
      <w:r>
        <w:rPr>
          <w:spacing w:val="-4"/>
          <w:sz w:val="20"/>
        </w:rPr>
      </w:r>
      <w:r>
        <w:rPr>
          <w:sz w:val="20"/>
        </w:rPr>
      </w:r>
      <w:r>
        <w:rPr>
          <w:spacing w:val="-4"/>
          <w:sz w:val="20"/>
        </w:rPr>
      </w:r>
      <w:r>
        <w:rPr>
          <w:sz w:val="20"/>
        </w:rPr>
      </w:r>
      <w:r>
        <w:rPr>
          <w:spacing w:val="-5"/>
          <w:sz w:val="20"/>
        </w:rPr>
      </w:r>
      <w:r>
        <w:rPr>
          <w:sz w:val="20"/>
        </w:rPr>
      </w:r>
      <w:r>
        <w:rPr>
          <w:spacing w:val="-4"/>
          <w:sz w:val="20"/>
        </w:rPr>
      </w:r>
    </w:p>
    <w:p>
      <w:pPr>
        <w:pStyle w:val="ListParagraph"/>
        <w:numPr>
          <w:ilvl w:val="0"/>
          <w:numId w:val="5"/>
        </w:numPr>
        <w:tabs>
          <w:tab w:pos="422" w:val="left" w:leader="none"/>
        </w:tabs>
        <w:spacing w:line="240" w:lineRule="auto" w:before="17" w:after="0"/>
        <w:ind w:left="422" w:right="0" w:hanging="282"/>
        <w:jc w:val="left"/>
        <w:rPr>
          <w:sz w:val="20"/>
        </w:rPr>
      </w:pPr>
      <w:r>
        <w:rPr>
          <w:sz w:val="20"/>
        </w:rPr>
        <w:t>Configure EIGRP on IPv6 on HQ2</w:t>
      </w:r>
      <w:r>
        <w:rPr>
          <w:spacing w:val="-6"/>
          <w:sz w:val="20"/>
        </w:rPr>
      </w:r>
      <w:r>
        <w:rPr>
          <w:sz w:val="20"/>
        </w:rPr>
      </w:r>
      <w:r>
        <w:rPr>
          <w:spacing w:val="-4"/>
          <w:sz w:val="20"/>
        </w:rPr>
      </w:r>
      <w:r>
        <w:rPr>
          <w:sz w:val="20"/>
        </w:rPr>
      </w:r>
      <w:r>
        <w:rPr>
          <w:spacing w:val="-4"/>
          <w:sz w:val="20"/>
        </w:rPr>
      </w:r>
      <w:r>
        <w:rPr>
          <w:sz w:val="20"/>
        </w:rPr>
      </w:r>
      <w:r>
        <w:rPr>
          <w:spacing w:val="-5"/>
          <w:sz w:val="20"/>
        </w:rPr>
      </w:r>
      <w:r>
        <w:rPr>
          <w:sz w:val="20"/>
        </w:rPr>
      </w:r>
      <w:r>
        <w:rPr>
          <w:spacing w:val="-4"/>
          <w:sz w:val="20"/>
        </w:rPr>
      </w:r>
      <w:r>
        <w:rPr>
          <w:spacing w:val="-5"/>
          <w:sz w:val="20"/>
        </w:rPr>
      </w:r>
    </w:p>
    <w:p>
      <w:pPr>
        <w:pStyle w:val="ListParagraph"/>
        <w:numPr>
          <w:ilvl w:val="1"/>
          <w:numId w:val="5"/>
        </w:numPr>
        <w:tabs>
          <w:tab w:pos="707" w:val="left" w:leader="none"/>
        </w:tabs>
        <w:spacing w:line="240" w:lineRule="auto" w:before="140" w:after="0"/>
        <w:ind w:left="707" w:right="0" w:hanging="283"/>
        <w:jc w:val="left"/>
        <w:rPr>
          <w:sz w:val="20"/>
        </w:rPr>
      </w:pPr>
      <w:r>
        <w:rPr>
          <w:sz w:val="20"/>
        </w:rPr>
        <w:t>Không thể dịch văn bản này cho ngôn ngữ Việt Nam vì văn bản này sử dụng các thuật ngữ kỹ thuật.</w:t>
      </w:r>
      <w:r>
        <w:rPr>
          <w:spacing w:val="-7"/>
          <w:sz w:val="20"/>
        </w:rPr>
      </w:r>
      <w:r>
        <w:rPr>
          <w:sz w:val="20"/>
        </w:rPr>
      </w:r>
      <w:r>
        <w:rPr>
          <w:spacing w:val="-7"/>
          <w:sz w:val="20"/>
        </w:rPr>
      </w:r>
      <w:r>
        <w:rPr>
          <w:sz w:val="20"/>
        </w:rPr>
      </w:r>
      <w:r>
        <w:rPr>
          <w:spacing w:val="-5"/>
          <w:sz w:val="20"/>
        </w:rPr>
      </w:r>
      <w:r>
        <w:rPr>
          <w:sz w:val="20"/>
        </w:rPr>
      </w:r>
      <w:r>
        <w:rPr>
          <w:spacing w:val="-7"/>
          <w:sz w:val="20"/>
        </w:rPr>
      </w:r>
      <w:r>
        <w:rPr>
          <w:sz w:val="20"/>
        </w:rPr>
      </w:r>
      <w:r>
        <w:rPr>
          <w:spacing w:val="-6"/>
          <w:sz w:val="20"/>
        </w:rPr>
      </w:r>
      <w:r>
        <w:rPr>
          <w:sz w:val="20"/>
        </w:rPr>
      </w:r>
      <w:r>
        <w:rPr>
          <w:spacing w:val="-5"/>
          <w:sz w:val="20"/>
        </w:rPr>
      </w:r>
      <w:r>
        <w:rPr>
          <w:sz w:val="20"/>
        </w:rPr>
      </w:r>
      <w:r>
        <w:rPr>
          <w:spacing w:val="-5"/>
          <w:sz w:val="20"/>
        </w:rPr>
      </w:r>
      <w:r>
        <w:rPr>
          <w:sz w:val="20"/>
        </w:rPr>
      </w:r>
      <w:r>
        <w:rPr>
          <w:spacing w:val="-6"/>
          <w:sz w:val="20"/>
        </w:rPr>
      </w:r>
      <w:r>
        <w:rPr>
          <w:spacing w:val="-4"/>
          <w:sz w:val="20"/>
        </w:rPr>
      </w:r>
    </w:p>
    <w:p>
      <w:pPr>
        <w:pStyle w:val="ListParagraph"/>
        <w:numPr>
          <w:ilvl w:val="1"/>
          <w:numId w:val="5"/>
        </w:numPr>
        <w:tabs>
          <w:tab w:pos="707" w:val="left" w:leader="none"/>
        </w:tabs>
        <w:spacing w:line="240" w:lineRule="auto" w:before="20" w:after="0"/>
        <w:ind w:left="707" w:right="0" w:hanging="283"/>
        <w:jc w:val="left"/>
        <w:rPr>
          <w:sz w:val="20"/>
        </w:rPr>
      </w:pPr>
      <w:r>
        <w:rPr>
          <w:sz w:val="20"/>
        </w:rPr>
        <w:t>Số bộ nhớ hệ thống tự động số 100 cho IPv6 cũng được sử dụng.</w:t>
      </w:r>
      <w:r>
        <w:rPr>
          <w:spacing w:val="-6"/>
          <w:sz w:val="20"/>
        </w:rPr>
      </w:r>
      <w:r>
        <w:rPr>
          <w:sz w:val="20"/>
        </w:rPr>
      </w:r>
      <w:r>
        <w:rPr>
          <w:spacing w:val="-5"/>
          <w:sz w:val="20"/>
        </w:rPr>
      </w:r>
      <w:r>
        <w:rPr>
          <w:sz w:val="20"/>
        </w:rPr>
      </w:r>
      <w:r>
        <w:rPr>
          <w:spacing w:val="-7"/>
          <w:sz w:val="20"/>
        </w:rPr>
      </w:r>
      <w:r>
        <w:rPr>
          <w:sz w:val="20"/>
        </w:rPr>
      </w:r>
      <w:r>
        <w:rPr>
          <w:spacing w:val="-5"/>
          <w:sz w:val="20"/>
        </w:rPr>
      </w:r>
      <w:r>
        <w:rPr>
          <w:sz w:val="20"/>
        </w:rPr>
      </w:r>
      <w:r>
        <w:rPr>
          <w:spacing w:val="-5"/>
          <w:sz w:val="20"/>
        </w:rPr>
      </w:r>
      <w:r>
        <w:rPr>
          <w:sz w:val="20"/>
        </w:rPr>
      </w:r>
      <w:r>
        <w:rPr>
          <w:spacing w:val="-5"/>
          <w:sz w:val="20"/>
        </w:rPr>
      </w:r>
      <w:r>
        <w:rPr>
          <w:sz w:val="20"/>
        </w:rPr>
      </w:r>
      <w:r>
        <w:rPr>
          <w:spacing w:val="-6"/>
          <w:sz w:val="20"/>
        </w:rPr>
      </w:r>
      <w:r>
        <w:rPr>
          <w:sz w:val="20"/>
        </w:rPr>
      </w:r>
      <w:r>
        <w:rPr>
          <w:spacing w:val="-5"/>
          <w:sz w:val="20"/>
        </w:rPr>
      </w:r>
      <w:r>
        <w:rPr>
          <w:spacing w:val="-2"/>
          <w:sz w:val="20"/>
        </w:rPr>
      </w:r>
    </w:p>
    <w:p>
      <w:pPr>
        <w:pStyle w:val="ListParagraph"/>
        <w:numPr>
          <w:ilvl w:val="1"/>
          <w:numId w:val="5"/>
        </w:numPr>
        <w:tabs>
          <w:tab w:pos="707" w:val="left" w:leader="none"/>
        </w:tabs>
        <w:spacing w:line="240" w:lineRule="auto" w:before="20" w:after="0"/>
        <w:ind w:left="707" w:right="0" w:hanging="283"/>
        <w:jc w:val="left"/>
        <w:rPr>
          <w:sz w:val="20"/>
        </w:rPr>
      </w:pPr>
      <w:r>
        <w:rPr>
          <w:sz w:val="20"/>
        </w:rPr>
        <w:t>On DS3 and DS4, IPv6 EIGRP adjacencies should not established across VLAN 100,101,102 or VLAN 103.</w:t>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5"/>
          <w:sz w:val="20"/>
        </w:rPr>
      </w:r>
      <w:r>
        <w:rPr>
          <w:sz w:val="20"/>
        </w:rPr>
      </w:r>
      <w:r>
        <w:rPr>
          <w:spacing w:val="-6"/>
          <w:sz w:val="20"/>
        </w:rPr>
      </w:r>
      <w:r>
        <w:rPr>
          <w:sz w:val="20"/>
        </w:rPr>
      </w:r>
      <w:r>
        <w:rPr>
          <w:spacing w:val="-5"/>
          <w:sz w:val="20"/>
        </w:rPr>
      </w:r>
      <w:r>
        <w:rPr>
          <w:sz w:val="20"/>
        </w:rPr>
      </w:r>
      <w:r>
        <w:rPr>
          <w:spacing w:val="-8"/>
          <w:sz w:val="20"/>
        </w:rPr>
      </w:r>
      <w:r>
        <w:rPr>
          <w:sz w:val="20"/>
        </w:rPr>
      </w:r>
      <w:r>
        <w:rPr>
          <w:spacing w:val="-4"/>
          <w:sz w:val="20"/>
        </w:rPr>
      </w:r>
      <w:r>
        <w:rPr>
          <w:sz w:val="20"/>
        </w:rPr>
      </w:r>
      <w:r>
        <w:rPr>
          <w:spacing w:val="-5"/>
          <w:sz w:val="20"/>
        </w:rPr>
      </w:r>
      <w:r>
        <w:rPr>
          <w:sz w:val="20"/>
        </w:rPr>
      </w:r>
      <w:r>
        <w:rPr>
          <w:spacing w:val="-6"/>
          <w:sz w:val="20"/>
        </w:rPr>
      </w:r>
      <w:r>
        <w:rPr>
          <w:spacing w:val="-4"/>
          <w:sz w:val="20"/>
        </w:rPr>
      </w:r>
    </w:p>
    <w:p>
      <w:pPr>
        <w:pStyle w:val="ListParagraph"/>
        <w:numPr>
          <w:ilvl w:val="1"/>
          <w:numId w:val="5"/>
        </w:numPr>
        <w:tabs>
          <w:tab w:pos="707" w:val="left" w:leader="none"/>
        </w:tabs>
        <w:spacing w:line="240" w:lineRule="auto" w:before="20" w:after="0"/>
        <w:ind w:left="707" w:right="0" w:hanging="283"/>
        <w:jc w:val="left"/>
        <w:rPr>
          <w:sz w:val="20"/>
        </w:rPr>
      </w:pPr>
      <w:r>
        <w:rPr>
          <w:sz w:val="20"/>
        </w:rPr>
        <w:t>Verify bạn có thể gán kết với đường link IR2 loopback 1 địa chỉ (2001:DB8:0:11::1/64) từ HQ2-CLI1.</w:t>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7"/>
          <w:sz w:val="20"/>
        </w:rPr>
      </w:r>
      <w:r>
        <w:rPr>
          <w:sz w:val="20"/>
        </w:rPr>
      </w:r>
      <w:r>
        <w:rPr>
          <w:spacing w:val="-6"/>
          <w:sz w:val="20"/>
        </w:rPr>
      </w:r>
      <w:r>
        <w:rPr>
          <w:sz w:val="20"/>
        </w:rPr>
      </w:r>
      <w:r>
        <w:rPr>
          <w:spacing w:val="-2"/>
          <w:sz w:val="20"/>
        </w:rPr>
      </w:r>
    </w:p>
    <w:p>
      <w:pPr>
        <w:pStyle w:val="Heading2"/>
        <w:spacing w:before="136"/>
      </w:pPr>
      <w:bookmarkStart w:name="_bookmark11" w:id="12"/>
      <w:bookmarkEnd w:id="12"/>
      <w:r>
        <w:rPr>
          <w:b w:val="0"/>
        </w:rPr>
        <w:t>OSPF stands for Open Shortest Path First. It is a protocol used in computer networking to find the shortest path between two nodes on a network.</w:t>
      </w:r>
      <w:r>
        <w:rPr>
          <w:color w:val="003763"/>
          <w:spacing w:val="-4"/>
        </w:rPr>
      </w:r>
    </w:p>
    <w:p>
      <w:pPr>
        <w:pStyle w:val="BodyText"/>
        <w:spacing w:before="153"/>
        <w:ind w:left="140"/>
      </w:pPr>
      <w:r>
        <w:rPr/>
        <w:t>OSPF protocol được thiết lập tại HQ1 (IR1, CR1, CR2, DS1 và DS2 thiết bị) để đạt được các yêu cầu sau:</w:t>
      </w:r>
      <w:r>
        <w:rPr>
          <w:spacing w:val="-6"/>
        </w:rPr>
      </w:r>
      <w:r>
        <w:rPr/>
      </w:r>
      <w:r>
        <w:rPr>
          <w:spacing w:val="-6"/>
        </w:rPr>
      </w:r>
      <w:r>
        <w:rPr/>
      </w:r>
      <w:r>
        <w:rPr>
          <w:spacing w:val="-5"/>
        </w:rPr>
      </w:r>
      <w:r>
        <w:rPr/>
      </w:r>
      <w:r>
        <w:rPr>
          <w:spacing w:val="-5"/>
        </w:rPr>
      </w:r>
      <w:r>
        <w:rPr/>
      </w:r>
      <w:r>
        <w:rPr>
          <w:spacing w:val="-5"/>
        </w:rPr>
      </w:r>
      <w:r>
        <w:rPr/>
      </w:r>
      <w:r>
        <w:rPr>
          <w:spacing w:val="-5"/>
        </w:rPr>
      </w:r>
      <w:r>
        <w:rPr/>
      </w:r>
      <w:r>
        <w:rPr>
          <w:spacing w:val="-3"/>
        </w:rPr>
      </w:r>
      <w:r>
        <w:rPr/>
      </w:r>
      <w:r>
        <w:rPr>
          <w:spacing w:val="-5"/>
        </w:rPr>
      </w:r>
      <w:r>
        <w:rPr/>
      </w:r>
      <w:r>
        <w:rPr>
          <w:spacing w:val="-5"/>
        </w:rPr>
      </w:r>
      <w:r>
        <w:rPr/>
      </w:r>
      <w:r>
        <w:rPr>
          <w:spacing w:val="-5"/>
        </w:rPr>
      </w:r>
      <w:r>
        <w:rPr/>
      </w:r>
      <w:r>
        <w:rPr>
          <w:spacing w:val="-6"/>
        </w:rPr>
      </w:r>
      <w:r>
        <w:rPr/>
      </w:r>
      <w:r>
        <w:rPr>
          <w:spacing w:val="-6"/>
        </w:rPr>
      </w:r>
      <w:r>
        <w:rPr/>
      </w:r>
      <w:r>
        <w:rPr>
          <w:spacing w:val="-5"/>
        </w:rPr>
      </w:r>
      <w:r>
        <w:rPr/>
      </w:r>
      <w:r>
        <w:rPr>
          <w:spacing w:val="-6"/>
        </w:rPr>
      </w:r>
      <w:r>
        <w:rPr/>
      </w:r>
      <w:r>
        <w:rPr>
          <w:spacing w:val="-6"/>
        </w:rPr>
      </w:r>
      <w:r>
        <w:rPr/>
      </w:r>
      <w:r>
        <w:rPr>
          <w:spacing w:val="-6"/>
        </w:rPr>
      </w:r>
      <w:r>
        <w:rPr>
          <w:spacing w:val="-2"/>
        </w:rPr>
      </w:r>
    </w:p>
    <w:p>
      <w:pPr>
        <w:pStyle w:val="ListParagraph"/>
        <w:numPr>
          <w:ilvl w:val="0"/>
          <w:numId w:val="6"/>
        </w:numPr>
        <w:tabs>
          <w:tab w:pos="422" w:val="left" w:leader="none"/>
          <w:tab w:pos="424" w:val="left" w:leader="none"/>
        </w:tabs>
        <w:spacing w:line="259" w:lineRule="auto" w:before="140" w:after="0"/>
        <w:ind w:left="424" w:right="619" w:hanging="284"/>
        <w:jc w:val="left"/>
        <w:rPr>
          <w:sz w:val="20"/>
        </w:rPr>
      </w:pPr>
      <w:r>
        <w:rPr>
          <w:sz w:val="20"/>
        </w:rPr>
        <w:t>Configure OSPF process 100 in each of those devices. Use Loopback 1 interface as router-id in each of those devices.</w:t>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4"/>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4"/>
          <w:sz w:val="20"/>
        </w:rPr>
      </w:r>
      <w:r>
        <w:rPr>
          <w:sz w:val="20"/>
        </w:rPr>
      </w:r>
      <w:r>
        <w:rPr>
          <w:spacing w:val="-2"/>
          <w:sz w:val="20"/>
        </w:rPr>
      </w:r>
    </w:p>
    <w:p>
      <w:pPr>
        <w:pStyle w:val="ListParagraph"/>
        <w:numPr>
          <w:ilvl w:val="0"/>
          <w:numId w:val="6"/>
        </w:numPr>
        <w:tabs>
          <w:tab w:pos="422" w:val="left" w:leader="none"/>
        </w:tabs>
        <w:spacing w:line="243" w:lineRule="exact" w:before="0" w:after="0"/>
        <w:ind w:left="422" w:right="0" w:hanging="282"/>
        <w:jc w:val="left"/>
        <w:rPr>
          <w:sz w:val="20"/>
        </w:rPr>
      </w:pPr>
      <w:r>
        <w:rPr>
          <w:sz w:val="20"/>
        </w:rPr>
        <w:t>OSPF area 0 có 30 kết nối P2P và Loopback 1.</w:t>
      </w:r>
      <w:r>
        <w:rPr>
          <w:spacing w:val="-7"/>
          <w:sz w:val="20"/>
        </w:rPr>
      </w:r>
      <w:r>
        <w:rPr>
          <w:sz w:val="20"/>
        </w:rPr>
      </w:r>
      <w:r>
        <w:rPr>
          <w:spacing w:val="-6"/>
          <w:sz w:val="20"/>
        </w:rPr>
      </w:r>
      <w:r>
        <w:rPr>
          <w:sz w:val="20"/>
        </w:rPr>
      </w:r>
      <w:r>
        <w:rPr>
          <w:spacing w:val="-6"/>
          <w:sz w:val="20"/>
        </w:rPr>
      </w:r>
      <w:r>
        <w:rPr>
          <w:sz w:val="20"/>
        </w:rPr>
      </w:r>
      <w:r>
        <w:rPr>
          <w:spacing w:val="-6"/>
          <w:sz w:val="20"/>
        </w:rPr>
      </w:r>
      <w:r>
        <w:rPr>
          <w:sz w:val="20"/>
        </w:rPr>
      </w:r>
      <w:r>
        <w:rPr>
          <w:spacing w:val="-5"/>
          <w:sz w:val="20"/>
        </w:rPr>
      </w:r>
      <w:r>
        <w:rPr>
          <w:sz w:val="20"/>
        </w:rPr>
      </w:r>
      <w:r>
        <w:rPr>
          <w:spacing w:val="-5"/>
          <w:sz w:val="20"/>
        </w:rPr>
      </w:r>
      <w:r>
        <w:rPr>
          <w:sz w:val="20"/>
        </w:rPr>
      </w:r>
      <w:r>
        <w:rPr>
          <w:spacing w:val="-6"/>
          <w:sz w:val="20"/>
        </w:rPr>
      </w:r>
      <w:r>
        <w:rPr>
          <w:sz w:val="20"/>
        </w:rPr>
      </w:r>
      <w:r>
        <w:rPr>
          <w:spacing w:val="-5"/>
          <w:sz w:val="20"/>
        </w:rPr>
      </w:r>
      <w:r>
        <w:rPr>
          <w:sz w:val="20"/>
        </w:rPr>
      </w:r>
      <w:r>
        <w:rPr>
          <w:spacing w:val="-6"/>
          <w:sz w:val="20"/>
        </w:rPr>
      </w:r>
      <w:r>
        <w:rPr>
          <w:sz w:val="20"/>
        </w:rPr>
      </w:r>
      <w:r>
        <w:rPr>
          <w:spacing w:val="-5"/>
          <w:sz w:val="20"/>
        </w:rPr>
      </w:r>
      <w:r>
        <w:rPr>
          <w:sz w:val="20"/>
        </w:rPr>
      </w:r>
      <w:r>
        <w:rPr>
          <w:spacing w:val="-6"/>
          <w:sz w:val="20"/>
        </w:rPr>
      </w:r>
      <w:r>
        <w:rPr>
          <w:sz w:val="20"/>
        </w:rPr>
      </w:r>
      <w:r>
        <w:rPr>
          <w:spacing w:val="-6"/>
          <w:sz w:val="20"/>
        </w:rPr>
      </w:r>
      <w:r>
        <w:rPr>
          <w:spacing w:val="-5"/>
          <w:sz w:val="20"/>
        </w:rPr>
      </w:r>
    </w:p>
    <w:p>
      <w:pPr>
        <w:pStyle w:val="ListParagraph"/>
        <w:numPr>
          <w:ilvl w:val="0"/>
          <w:numId w:val="6"/>
        </w:numPr>
        <w:tabs>
          <w:tab w:pos="422" w:val="left" w:leader="none"/>
        </w:tabs>
        <w:spacing w:line="240" w:lineRule="auto" w:before="20" w:after="0"/>
        <w:ind w:left="422" w:right="0" w:hanging="282"/>
        <w:jc w:val="left"/>
        <w:rPr>
          <w:sz w:val="20"/>
        </w:rPr>
      </w:pPr>
      <w:r>
        <w:rPr>
          <w:sz w:val="20"/>
        </w:rPr>
        <w:t>DS1 và DS2, thiết lập vlans 100-103 mạng mạng OSPF khu vực 10.</w:t>
      </w:r>
      <w:r>
        <w:rPr>
          <w:spacing w:val="-6"/>
          <w:sz w:val="20"/>
        </w:rPr>
      </w:r>
      <w:r>
        <w:rPr>
          <w:sz w:val="20"/>
        </w:rPr>
      </w:r>
      <w:r>
        <w:rPr>
          <w:spacing w:val="-4"/>
          <w:sz w:val="20"/>
        </w:rPr>
      </w:r>
      <w:r>
        <w:rPr>
          <w:sz w:val="20"/>
        </w:rPr>
      </w:r>
      <w:r>
        <w:rPr>
          <w:spacing w:val="-5"/>
          <w:sz w:val="20"/>
        </w:rPr>
      </w:r>
      <w:r>
        <w:rPr>
          <w:sz w:val="20"/>
        </w:rPr>
      </w:r>
      <w:r>
        <w:rPr>
          <w:spacing w:val="-5"/>
          <w:sz w:val="20"/>
        </w:rPr>
      </w:r>
      <w:r>
        <w:rPr>
          <w:sz w:val="20"/>
        </w:rPr>
      </w:r>
      <w:r>
        <w:rPr>
          <w:spacing w:val="-4"/>
          <w:sz w:val="20"/>
        </w:rPr>
      </w:r>
      <w:r>
        <w:rPr>
          <w:sz w:val="20"/>
        </w:rPr>
      </w:r>
      <w:r>
        <w:rPr>
          <w:spacing w:val="-6"/>
          <w:sz w:val="20"/>
        </w:rPr>
      </w:r>
      <w:r>
        <w:rPr>
          <w:sz w:val="20"/>
        </w:rPr>
      </w:r>
      <w:r>
        <w:rPr>
          <w:spacing w:val="-4"/>
          <w:sz w:val="20"/>
        </w:rPr>
      </w:r>
      <w:r>
        <w:rPr>
          <w:sz w:val="20"/>
        </w:rPr>
      </w:r>
      <w:r>
        <w:rPr>
          <w:spacing w:val="-4"/>
          <w:sz w:val="20"/>
        </w:rPr>
      </w:r>
      <w:r>
        <w:rPr>
          <w:sz w:val="20"/>
        </w:rPr>
      </w:r>
      <w:r>
        <w:rPr>
          <w:spacing w:val="-6"/>
          <w:sz w:val="20"/>
        </w:rPr>
      </w:r>
      <w:r>
        <w:rPr>
          <w:sz w:val="20"/>
        </w:rPr>
      </w:r>
      <w:r>
        <w:rPr>
          <w:spacing w:val="-1"/>
          <w:sz w:val="20"/>
        </w:rPr>
      </w:r>
      <w:r>
        <w:rPr>
          <w:spacing w:val="-5"/>
          <w:sz w:val="20"/>
        </w:rPr>
      </w:r>
    </w:p>
    <w:p>
      <w:pPr>
        <w:pStyle w:val="ListParagraph"/>
        <w:numPr>
          <w:ilvl w:val="0"/>
          <w:numId w:val="6"/>
        </w:numPr>
        <w:tabs>
          <w:tab w:pos="422" w:val="left" w:leader="none"/>
        </w:tabs>
        <w:spacing w:line="240" w:lineRule="auto" w:before="20" w:after="0"/>
        <w:ind w:left="422" w:right="0" w:hanging="282"/>
        <w:jc w:val="left"/>
        <w:rPr>
          <w:sz w:val="20"/>
        </w:rPr>
      </w:pPr>
      <w:r>
        <w:rPr>
          <w:sz w:val="20"/>
        </w:rPr>
        <w:t>OSPF thông báo hello các thiết bị chỉ được gửi qua các subnet 30 bit, nơi các thiết bị kết nối với nhau.</w:t>
      </w:r>
      <w:r>
        <w:rPr>
          <w:spacing w:val="-6"/>
          <w:sz w:val="20"/>
        </w:rPr>
      </w:r>
      <w:r>
        <w:rPr>
          <w:sz w:val="20"/>
        </w:rPr>
      </w:r>
      <w:r>
        <w:rPr>
          <w:spacing w:val="-4"/>
          <w:sz w:val="20"/>
        </w:rPr>
      </w:r>
      <w:r>
        <w:rPr>
          <w:sz w:val="20"/>
        </w:rPr>
      </w:r>
      <w:r>
        <w:rPr>
          <w:spacing w:val="-5"/>
          <w:sz w:val="20"/>
        </w:rPr>
      </w:r>
      <w:r>
        <w:rPr>
          <w:sz w:val="20"/>
        </w:rPr>
      </w:r>
      <w:r>
        <w:rPr>
          <w:spacing w:val="-5"/>
          <w:sz w:val="20"/>
        </w:rPr>
      </w:r>
      <w:r>
        <w:rPr>
          <w:sz w:val="20"/>
        </w:rPr>
      </w:r>
      <w:r>
        <w:rPr>
          <w:spacing w:val="-6"/>
          <w:sz w:val="20"/>
        </w:rPr>
      </w:r>
      <w:r>
        <w:rPr>
          <w:sz w:val="20"/>
        </w:rPr>
      </w:r>
      <w:r>
        <w:rPr>
          <w:spacing w:val="-5"/>
          <w:sz w:val="20"/>
        </w:rPr>
      </w:r>
      <w:r>
        <w:rPr>
          <w:sz w:val="20"/>
        </w:rPr>
      </w:r>
      <w:r>
        <w:rPr>
          <w:spacing w:val="-5"/>
          <w:sz w:val="20"/>
        </w:rPr>
      </w:r>
      <w:r>
        <w:rPr>
          <w:sz w:val="20"/>
        </w:rPr>
      </w:r>
      <w:r>
        <w:rPr>
          <w:spacing w:val="-5"/>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pacing w:val="-2"/>
          <w:sz w:val="20"/>
        </w:rPr>
      </w:r>
    </w:p>
    <w:p>
      <w:pPr>
        <w:pStyle w:val="ListParagraph"/>
        <w:numPr>
          <w:ilvl w:val="0"/>
          <w:numId w:val="6"/>
        </w:numPr>
        <w:tabs>
          <w:tab w:pos="422" w:val="left" w:leader="none"/>
        </w:tabs>
        <w:spacing w:line="240" w:lineRule="auto" w:before="19" w:after="0"/>
        <w:ind w:left="422" w:right="0" w:hanging="282"/>
        <w:jc w:val="left"/>
        <w:rPr>
          <w:sz w:val="20"/>
        </w:rPr>
      </w:pPr>
      <w:r>
        <w:rPr>
          <w:sz w:val="20"/>
        </w:rPr>
        <w:t>OSPF adjacencies should not elect DR/BDR.</w:t>
      </w:r>
      <w:r>
        <w:rPr>
          <w:spacing w:val="-7"/>
          <w:sz w:val="20"/>
        </w:rPr>
      </w:r>
      <w:r>
        <w:rPr>
          <w:sz w:val="20"/>
        </w:rPr>
      </w:r>
      <w:r>
        <w:rPr>
          <w:spacing w:val="-7"/>
          <w:sz w:val="20"/>
        </w:rPr>
      </w:r>
      <w:r>
        <w:rPr>
          <w:sz w:val="20"/>
        </w:rPr>
      </w:r>
      <w:r>
        <w:rPr>
          <w:spacing w:val="-8"/>
          <w:sz w:val="20"/>
        </w:rPr>
      </w:r>
      <w:r>
        <w:rPr>
          <w:sz w:val="20"/>
        </w:rPr>
      </w:r>
      <w:r>
        <w:rPr>
          <w:spacing w:val="-7"/>
          <w:sz w:val="20"/>
        </w:rPr>
      </w:r>
      <w:r>
        <w:rPr>
          <w:sz w:val="20"/>
        </w:rPr>
      </w:r>
      <w:r>
        <w:rPr>
          <w:spacing w:val="-6"/>
          <w:sz w:val="20"/>
        </w:rPr>
      </w:r>
      <w:r>
        <w:rPr>
          <w:sz w:val="20"/>
        </w:rPr>
      </w:r>
      <w:r>
        <w:rPr>
          <w:spacing w:val="-7"/>
          <w:sz w:val="20"/>
        </w:rPr>
      </w:r>
      <w:r>
        <w:rPr>
          <w:sz w:val="20"/>
        </w:rPr>
      </w:r>
      <w:r>
        <w:rPr>
          <w:spacing w:val="-7"/>
          <w:sz w:val="20"/>
        </w:rPr>
      </w:r>
      <w:r>
        <w:rPr>
          <w:sz w:val="20"/>
        </w:rPr>
      </w:r>
      <w:r>
        <w:rPr>
          <w:spacing w:val="-7"/>
          <w:sz w:val="20"/>
        </w:rPr>
      </w:r>
      <w:r>
        <w:rPr>
          <w:spacing w:val="-2"/>
          <w:sz w:val="20"/>
        </w:rPr>
      </w:r>
    </w:p>
    <w:p>
      <w:pPr>
        <w:pStyle w:val="ListParagraph"/>
        <w:numPr>
          <w:ilvl w:val="0"/>
          <w:numId w:val="6"/>
        </w:numPr>
        <w:tabs>
          <w:tab w:pos="422" w:val="left" w:leader="none"/>
          <w:tab w:pos="424" w:val="left" w:leader="none"/>
        </w:tabs>
        <w:spacing w:line="259" w:lineRule="auto" w:before="18" w:after="0"/>
        <w:ind w:left="424" w:right="481" w:hanging="284"/>
        <w:jc w:val="left"/>
        <w:rPr>
          <w:sz w:val="20"/>
        </w:rPr>
      </w:pPr>
      <w:r>
        <w:rPr>
          <w:sz w:val="20"/>
        </w:rPr>
        <w:t>IR1 được định nghĩa là đường dẫn mặc định cho các router OSPF khác nếu nó nhận được đường dẫn mặc định từ ISP1. Nó được hiển thị dưới dạng loại 2 với giá trị mêtric là 5000.</w:t>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3"/>
          <w:sz w:val="20"/>
        </w:rPr>
      </w:r>
      <w:r>
        <w:rPr>
          <w:sz w:val="20"/>
        </w:rPr>
      </w:r>
      <w:r>
        <w:rPr>
          <w:spacing w:val="-3"/>
          <w:sz w:val="20"/>
        </w:rPr>
      </w:r>
      <w:r>
        <w:rPr>
          <w:sz w:val="20"/>
        </w:rPr>
      </w:r>
      <w:r>
        <w:rPr>
          <w:spacing w:val="-1"/>
          <w:sz w:val="20"/>
        </w:rPr>
      </w:r>
      <w:r>
        <w:rPr>
          <w:sz w:val="20"/>
        </w:rPr>
      </w:r>
    </w:p>
    <w:p>
      <w:pPr>
        <w:pStyle w:val="ListParagraph"/>
        <w:numPr>
          <w:ilvl w:val="1"/>
          <w:numId w:val="6"/>
        </w:numPr>
        <w:tabs>
          <w:tab w:pos="707" w:val="left" w:leader="none"/>
        </w:tabs>
        <w:spacing w:line="240" w:lineRule="auto" w:before="121" w:after="0"/>
        <w:ind w:left="707" w:right="0" w:hanging="283"/>
        <w:jc w:val="left"/>
        <w:rPr>
          <w:sz w:val="20"/>
        </w:rPr>
      </w:pPr>
      <w:r>
        <w:rPr>
          <w:sz w:val="20"/>
        </w:rPr>
        <w:t>Hướng dẫn mặc định cho đường dẫn vào OSPF trên CR4 với giá trị mêtric là 4000.</w:t>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5"/>
          <w:sz w:val="20"/>
        </w:rPr>
      </w:r>
      <w:r>
        <w:rPr>
          <w:sz w:val="20"/>
        </w:rPr>
      </w:r>
      <w:r>
        <w:rPr>
          <w:spacing w:val="-6"/>
          <w:sz w:val="20"/>
        </w:rPr>
      </w:r>
      <w:r>
        <w:rPr>
          <w:sz w:val="20"/>
        </w:rPr>
      </w:r>
      <w:r>
        <w:rPr>
          <w:spacing w:val="-5"/>
          <w:sz w:val="20"/>
        </w:rPr>
      </w:r>
      <w:r>
        <w:rPr>
          <w:sz w:val="20"/>
        </w:rPr>
      </w:r>
      <w:r>
        <w:rPr>
          <w:spacing w:val="-3"/>
          <w:sz w:val="20"/>
        </w:rPr>
      </w:r>
      <w:r>
        <w:rPr>
          <w:sz w:val="20"/>
        </w:rPr>
      </w:r>
      <w:r>
        <w:rPr>
          <w:spacing w:val="-5"/>
          <w:sz w:val="20"/>
        </w:rPr>
      </w:r>
      <w:r>
        <w:rPr>
          <w:sz w:val="20"/>
        </w:rPr>
      </w:r>
      <w:r>
        <w:rPr>
          <w:spacing w:val="-6"/>
          <w:sz w:val="20"/>
        </w:rPr>
      </w:r>
      <w:r>
        <w:rPr>
          <w:sz w:val="20"/>
        </w:rPr>
      </w:r>
      <w:r>
        <w:rPr>
          <w:spacing w:val="-6"/>
          <w:sz w:val="20"/>
        </w:rPr>
      </w:r>
      <w:r>
        <w:rPr>
          <w:spacing w:val="-2"/>
          <w:sz w:val="20"/>
        </w:rPr>
      </w:r>
    </w:p>
    <w:p>
      <w:pPr>
        <w:pStyle w:val="ListParagraph"/>
        <w:numPr>
          <w:ilvl w:val="1"/>
          <w:numId w:val="6"/>
        </w:numPr>
        <w:tabs>
          <w:tab w:pos="707" w:val="left" w:leader="none"/>
          <w:tab w:pos="710" w:val="left" w:leader="none"/>
        </w:tabs>
        <w:spacing w:line="259" w:lineRule="auto" w:before="19" w:after="0"/>
        <w:ind w:left="710" w:right="149" w:hanging="286"/>
        <w:jc w:val="left"/>
        <w:rPr>
          <w:sz w:val="20"/>
        </w:rPr>
      </w:pPr>
      <w:r>
        <w:rPr>
          <w:sz w:val="20"/>
        </w:rPr>
        <w:t>CR4 chỉ được kết nối đường dẫn mặc định vào OSPF chỉ khi 10.10.0.208/30 mạng (tức là G 0/3 giao thức mạng đang hoạt động) trên bảng đường dẫn của họ.</w:t>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p>
    <w:p>
      <w:pPr>
        <w:pStyle w:val="ListParagraph"/>
        <w:numPr>
          <w:ilvl w:val="0"/>
          <w:numId w:val="6"/>
        </w:numPr>
        <w:tabs>
          <w:tab w:pos="422" w:val="left" w:leader="none"/>
          <w:tab w:pos="424" w:val="left" w:leader="none"/>
        </w:tabs>
        <w:spacing w:line="259" w:lineRule="auto" w:before="119" w:after="0"/>
        <w:ind w:left="424" w:right="536" w:hanging="284"/>
        <w:jc w:val="left"/>
        <w:rPr>
          <w:sz w:val="20"/>
        </w:rPr>
      </w:pPr>
      <w:r>
        <w:rPr>
          <w:sz w:val="20"/>
        </w:rPr>
        <w:t>Configure mutual route redistribution between EIGRP and OSPF on CR3 and CR4 so that HQ1 can access HQ2 subnets (vice-versa).</w:t>
      </w:r>
      <w:r>
        <w:rPr>
          <w:spacing w:val="-2"/>
          <w:sz w:val="20"/>
        </w:rPr>
      </w:r>
      <w:r>
        <w:rPr>
          <w:sz w:val="20"/>
        </w:rPr>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4"/>
          <w:sz w:val="20"/>
        </w:rPr>
      </w:r>
      <w:r>
        <w:rPr>
          <w:sz w:val="20"/>
        </w:rPr>
      </w:r>
      <w:r>
        <w:rPr>
          <w:spacing w:val="-3"/>
          <w:sz w:val="20"/>
        </w:rPr>
      </w:r>
      <w:r>
        <w:rPr>
          <w:sz w:val="20"/>
        </w:rPr>
      </w:r>
      <w:r>
        <w:rPr>
          <w:spacing w:val="-4"/>
          <w:sz w:val="20"/>
        </w:rPr>
      </w:r>
      <w:r>
        <w:rPr>
          <w:sz w:val="20"/>
        </w:rPr>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p>
    <w:p>
      <w:pPr>
        <w:pStyle w:val="ListParagraph"/>
        <w:numPr>
          <w:ilvl w:val="1"/>
          <w:numId w:val="6"/>
        </w:numPr>
        <w:tabs>
          <w:tab w:pos="707" w:val="left" w:leader="none"/>
          <w:tab w:pos="710" w:val="left" w:leader="none"/>
        </w:tabs>
        <w:spacing w:line="259" w:lineRule="auto" w:before="120" w:after="0"/>
        <w:ind w:left="710" w:right="120" w:hanging="286"/>
        <w:jc w:val="left"/>
        <w:rPr>
          <w:sz w:val="20"/>
        </w:rPr>
      </w:pPr>
      <w:r>
        <w:rPr>
          <w:sz w:val="20"/>
        </w:rPr>
        <w:t>"Define IP prefix lists "HQ1-SUBNETS" and "HQ2-SUBNETS" to include loopback IPs, P2P and vlan100-103 IPs in HQ1 and HQ2."</w:t>
      </w:r>
      <w:r>
        <w:rPr>
          <w:spacing w:val="-4"/>
          <w:sz w:val="20"/>
        </w:rPr>
      </w:r>
      <w:r>
        <w:rPr>
          <w:sz w:val="20"/>
        </w:rPr>
      </w:r>
      <w:r>
        <w:rPr>
          <w:spacing w:val="-3"/>
          <w:sz w:val="20"/>
        </w:rPr>
      </w:r>
      <w:r>
        <w:rPr>
          <w:sz w:val="20"/>
        </w:rPr>
      </w:r>
      <w:r>
        <w:rPr>
          <w:spacing w:val="-4"/>
          <w:sz w:val="20"/>
        </w:rPr>
      </w:r>
      <w:r>
        <w:rPr>
          <w:sz w:val="20"/>
        </w:rPr>
      </w:r>
      <w:r>
        <w:rPr>
          <w:spacing w:val="-2"/>
          <w:sz w:val="20"/>
        </w:rPr>
      </w:r>
      <w:r>
        <w:rPr>
          <w:sz w:val="20"/>
        </w:rPr>
      </w:r>
      <w:r>
        <w:rPr>
          <w:b/>
          <w:sz w:val="20"/>
        </w:rPr>
      </w:r>
      <w:r>
        <w:rPr>
          <w:sz w:val="20"/>
        </w:rPr>
      </w:r>
      <w:r>
        <w:rPr>
          <w:spacing w:val="-3"/>
          <w:sz w:val="20"/>
        </w:rPr>
      </w:r>
      <w:r>
        <w:rPr>
          <w:sz w:val="20"/>
        </w:rPr>
      </w:r>
      <w:r>
        <w:rPr>
          <w:spacing w:val="-3"/>
          <w:sz w:val="20"/>
        </w:rPr>
      </w:r>
      <w:r>
        <w:rPr>
          <w:sz w:val="20"/>
        </w:rPr>
      </w:r>
      <w:r>
        <w:rPr>
          <w:b/>
          <w:sz w:val="20"/>
        </w:rPr>
      </w:r>
      <w:r>
        <w:rPr>
          <w:sz w:val="20"/>
        </w:rPr>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4"/>
          <w:sz w:val="20"/>
        </w:rPr>
      </w:r>
      <w:r>
        <w:rPr>
          <w:sz w:val="20"/>
        </w:rPr>
      </w:r>
      <w:r>
        <w:rPr>
          <w:spacing w:val="-2"/>
          <w:sz w:val="20"/>
        </w:rPr>
      </w:r>
      <w:r>
        <w:rPr>
          <w:sz w:val="20"/>
        </w:rPr>
      </w:r>
    </w:p>
    <w:p>
      <w:pPr>
        <w:pStyle w:val="ListParagraph"/>
        <w:numPr>
          <w:ilvl w:val="1"/>
          <w:numId w:val="6"/>
        </w:numPr>
        <w:tabs>
          <w:tab w:pos="707" w:val="left" w:leader="none"/>
        </w:tabs>
        <w:spacing w:line="243" w:lineRule="exact" w:before="0" w:after="0"/>
        <w:ind w:left="707" w:right="0" w:hanging="283"/>
        <w:jc w:val="left"/>
        <w:rPr>
          <w:sz w:val="20"/>
        </w:rPr>
      </w:pPr>
      <w:r>
        <w:rPr>
          <w:sz w:val="20"/>
        </w:rPr>
        <w:t>When HQ2 routes go into OSPF, they should have a tag value of 34.</w:t>
      </w:r>
      <w:r>
        <w:rPr>
          <w:spacing w:val="-6"/>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6"/>
          <w:sz w:val="20"/>
        </w:rPr>
      </w:r>
      <w:r>
        <w:rPr>
          <w:sz w:val="20"/>
        </w:rPr>
      </w:r>
      <w:r>
        <w:rPr>
          <w:spacing w:val="-5"/>
          <w:sz w:val="20"/>
        </w:rPr>
      </w:r>
      <w:r>
        <w:rPr>
          <w:sz w:val="20"/>
        </w:rPr>
      </w:r>
      <w:r>
        <w:rPr>
          <w:spacing w:val="-5"/>
          <w:sz w:val="20"/>
        </w:rPr>
      </w:r>
      <w:r>
        <w:rPr>
          <w:sz w:val="20"/>
        </w:rPr>
      </w:r>
      <w:r>
        <w:rPr>
          <w:spacing w:val="-6"/>
          <w:sz w:val="20"/>
        </w:rPr>
      </w:r>
      <w:r>
        <w:rPr>
          <w:sz w:val="20"/>
        </w:rPr>
      </w:r>
      <w:r>
        <w:rPr>
          <w:spacing w:val="-6"/>
          <w:sz w:val="20"/>
        </w:rPr>
      </w:r>
      <w:r>
        <w:rPr>
          <w:sz w:val="20"/>
        </w:rPr>
      </w:r>
      <w:r>
        <w:rPr>
          <w:spacing w:val="-5"/>
          <w:sz w:val="20"/>
        </w:rPr>
      </w:r>
      <w:r>
        <w:rPr>
          <w:sz w:val="20"/>
        </w:rPr>
      </w:r>
      <w:r>
        <w:rPr>
          <w:spacing w:val="-6"/>
          <w:sz w:val="20"/>
        </w:rPr>
      </w:r>
      <w:r>
        <w:rPr>
          <w:spacing w:val="-5"/>
          <w:sz w:val="20"/>
        </w:rPr>
      </w:r>
    </w:p>
    <w:p>
      <w:pPr>
        <w:pStyle w:val="ListParagraph"/>
        <w:numPr>
          <w:ilvl w:val="1"/>
          <w:numId w:val="6"/>
        </w:numPr>
        <w:tabs>
          <w:tab w:pos="707" w:val="left" w:leader="none"/>
        </w:tabs>
        <w:spacing w:line="240" w:lineRule="auto" w:before="20" w:after="0"/>
        <w:ind w:left="707" w:right="0" w:hanging="283"/>
        <w:jc w:val="left"/>
        <w:rPr>
          <w:sz w:val="20"/>
        </w:rPr>
      </w:pPr>
      <w:r>
        <w:rPr>
          <w:sz w:val="20"/>
        </w:rPr>
        <w:t>When HQ1 routes go into EIGRP they should have a tag value of 12.</w:t>
      </w:r>
      <w:r>
        <w:rPr>
          <w:spacing w:val="-6"/>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6"/>
          <w:sz w:val="20"/>
        </w:rPr>
      </w:r>
      <w:r>
        <w:rPr>
          <w:sz w:val="20"/>
        </w:rPr>
      </w:r>
      <w:r>
        <w:rPr>
          <w:spacing w:val="-5"/>
          <w:sz w:val="20"/>
        </w:rPr>
      </w:r>
      <w:r>
        <w:rPr>
          <w:sz w:val="20"/>
        </w:rPr>
      </w:r>
      <w:r>
        <w:rPr>
          <w:spacing w:val="-5"/>
          <w:sz w:val="20"/>
        </w:rPr>
      </w:r>
    </w:p>
    <w:p>
      <w:pPr>
        <w:pStyle w:val="ListParagraph"/>
        <w:numPr>
          <w:ilvl w:val="1"/>
          <w:numId w:val="6"/>
        </w:numPr>
        <w:tabs>
          <w:tab w:pos="707" w:val="left" w:leader="none"/>
        </w:tabs>
        <w:spacing w:line="240" w:lineRule="auto" w:before="20" w:after="0"/>
        <w:ind w:left="707" w:right="0" w:hanging="283"/>
        <w:jc w:val="left"/>
        <w:rPr>
          <w:sz w:val="20"/>
        </w:rPr>
      </w:pPr>
      <w:r>
        <w:rPr>
          <w:sz w:val="20"/>
        </w:rPr>
        <w:t>Prevent any routing loops while performing mutual route-redistribution.</w:t>
      </w:r>
      <w:r>
        <w:rPr>
          <w:spacing w:val="-7"/>
          <w:sz w:val="20"/>
        </w:rPr>
      </w:r>
      <w:r>
        <w:rPr>
          <w:sz w:val="20"/>
        </w:rPr>
      </w:r>
      <w:r>
        <w:rPr>
          <w:spacing w:val="-7"/>
          <w:sz w:val="20"/>
        </w:rPr>
      </w:r>
      <w:r>
        <w:rPr>
          <w:sz w:val="20"/>
        </w:rPr>
      </w:r>
      <w:r>
        <w:rPr>
          <w:spacing w:val="-8"/>
          <w:sz w:val="20"/>
        </w:rPr>
      </w:r>
      <w:r>
        <w:rPr>
          <w:sz w:val="20"/>
        </w:rPr>
      </w:r>
      <w:r>
        <w:rPr>
          <w:spacing w:val="-9"/>
          <w:sz w:val="20"/>
        </w:rPr>
      </w:r>
      <w:r>
        <w:rPr>
          <w:sz w:val="20"/>
        </w:rPr>
      </w:r>
      <w:r>
        <w:rPr>
          <w:spacing w:val="-9"/>
          <w:sz w:val="20"/>
        </w:rPr>
      </w:r>
      <w:r>
        <w:rPr>
          <w:sz w:val="20"/>
        </w:rPr>
      </w:r>
      <w:r>
        <w:rPr>
          <w:spacing w:val="-7"/>
          <w:sz w:val="20"/>
        </w:rPr>
      </w:r>
      <w:r>
        <w:rPr>
          <w:sz w:val="20"/>
        </w:rPr>
      </w:r>
      <w:r>
        <w:rPr>
          <w:spacing w:val="-7"/>
          <w:sz w:val="20"/>
        </w:rPr>
      </w:r>
      <w:r>
        <w:rPr>
          <w:sz w:val="20"/>
        </w:rPr>
      </w:r>
      <w:r>
        <w:rPr>
          <w:spacing w:val="-2"/>
          <w:sz w:val="20"/>
        </w:rPr>
      </w:r>
    </w:p>
    <w:p>
      <w:pPr>
        <w:pStyle w:val="ListParagraph"/>
        <w:numPr>
          <w:ilvl w:val="0"/>
          <w:numId w:val="6"/>
        </w:numPr>
        <w:tabs>
          <w:tab w:pos="422" w:val="left" w:leader="none"/>
        </w:tabs>
        <w:spacing w:line="240" w:lineRule="auto" w:before="140" w:after="0"/>
        <w:ind w:left="422" w:right="0" w:hanging="282"/>
        <w:jc w:val="left"/>
        <w:rPr>
          <w:sz w:val="20"/>
        </w:rPr>
      </w:pPr>
      <w:r>
        <w:rPr>
          <w:sz w:val="20"/>
        </w:rPr>
        <w:t>OSPF summary routes trên ABR và ASBR routers chỉ được định nghĩa cho 10.10.100.0/22 đường được quảng cáo.</w:t>
      </w:r>
      <w:r>
        <w:rPr>
          <w:spacing w:val="-8"/>
          <w:sz w:val="20"/>
        </w:rPr>
      </w:r>
      <w:r>
        <w:rPr>
          <w:sz w:val="20"/>
        </w:rPr>
      </w:r>
      <w:r>
        <w:rPr>
          <w:spacing w:val="-7"/>
          <w:sz w:val="20"/>
        </w:rPr>
      </w:r>
      <w:r>
        <w:rPr>
          <w:sz w:val="20"/>
        </w:rPr>
      </w:r>
      <w:r>
        <w:rPr>
          <w:spacing w:val="-7"/>
          <w:sz w:val="20"/>
        </w:rPr>
      </w:r>
      <w:r>
        <w:rPr>
          <w:sz w:val="20"/>
        </w:rPr>
      </w:r>
      <w:r>
        <w:rPr>
          <w:spacing w:val="-6"/>
          <w:sz w:val="20"/>
        </w:rPr>
      </w:r>
      <w:r>
        <w:rPr>
          <w:sz w:val="20"/>
        </w:rPr>
      </w:r>
      <w:r>
        <w:rPr>
          <w:spacing w:val="-7"/>
          <w:sz w:val="20"/>
        </w:rPr>
      </w:r>
      <w:r>
        <w:rPr>
          <w:sz w:val="20"/>
        </w:rPr>
      </w:r>
      <w:r>
        <w:rPr>
          <w:spacing w:val="-7"/>
          <w:sz w:val="20"/>
        </w:rPr>
      </w:r>
      <w:r>
        <w:rPr>
          <w:sz w:val="20"/>
        </w:rPr>
      </w:r>
      <w:r>
        <w:rPr>
          <w:spacing w:val="-7"/>
          <w:sz w:val="20"/>
        </w:rPr>
      </w:r>
      <w:r>
        <w:rPr>
          <w:sz w:val="20"/>
        </w:rPr>
      </w:r>
      <w:r>
        <w:rPr>
          <w:spacing w:val="-7"/>
          <w:sz w:val="20"/>
        </w:rPr>
      </w:r>
      <w:r>
        <w:rPr>
          <w:sz w:val="20"/>
        </w:rPr>
      </w:r>
      <w:r>
        <w:rPr>
          <w:spacing w:val="-6"/>
          <w:sz w:val="20"/>
        </w:rPr>
      </w:r>
      <w:r>
        <w:rPr>
          <w:sz w:val="20"/>
        </w:rPr>
      </w:r>
      <w:r>
        <w:rPr>
          <w:spacing w:val="-7"/>
          <w:sz w:val="20"/>
        </w:rPr>
      </w:r>
      <w:r>
        <w:rPr>
          <w:sz w:val="20"/>
        </w:rPr>
      </w:r>
      <w:r>
        <w:rPr>
          <w:spacing w:val="-7"/>
          <w:sz w:val="20"/>
        </w:rPr>
      </w:r>
      <w:r>
        <w:rPr>
          <w:sz w:val="20"/>
        </w:rPr>
      </w:r>
      <w:r>
        <w:rPr>
          <w:spacing w:val="-8"/>
          <w:sz w:val="20"/>
        </w:rPr>
      </w:r>
      <w:r>
        <w:rPr>
          <w:sz w:val="20"/>
        </w:rPr>
      </w:r>
      <w:r>
        <w:rPr>
          <w:spacing w:val="-7"/>
          <w:sz w:val="20"/>
        </w:rPr>
      </w:r>
      <w:r>
        <w:rPr>
          <w:spacing w:val="-2"/>
          <w:sz w:val="20"/>
        </w:rPr>
      </w:r>
    </w:p>
    <w:p>
      <w:pPr>
        <w:pStyle w:val="ListParagraph"/>
        <w:spacing w:after="0" w:line="240" w:lineRule="auto"/>
        <w:jc w:val="left"/>
        <w:rPr>
          <w:sz w:val="20"/>
        </w:rPr>
        <w:sectPr>
          <w:pgSz w:w="11910" w:h="16840"/>
          <w:pgMar w:header="1134" w:footer="1093" w:top="2000" w:bottom="1280" w:left="992" w:right="1133"/>
        </w:sectPr>
      </w:pPr>
    </w:p>
    <w:p>
      <w:pPr>
        <w:pStyle w:val="BodyText"/>
        <w:spacing w:before="15"/>
      </w:pPr>
    </w:p>
    <w:p>
      <w:pPr>
        <w:pStyle w:val="ListParagraph"/>
        <w:numPr>
          <w:ilvl w:val="0"/>
          <w:numId w:val="6"/>
        </w:numPr>
        <w:tabs>
          <w:tab w:pos="422" w:val="left" w:leader="none"/>
          <w:tab w:pos="424" w:val="left" w:leader="none"/>
        </w:tabs>
        <w:spacing w:line="259" w:lineRule="auto" w:before="0" w:after="0"/>
        <w:ind w:left="424" w:right="318" w:hanging="284"/>
        <w:jc w:val="left"/>
        <w:rPr>
          <w:sz w:val="20"/>
        </w:rPr>
      </w:pPr>
      <w:r>
        <w:rPr>
          <w:sz w:val="20"/>
        </w:rPr>
        <w:t>Sau khi thiết lập đường dẫn cho BR1 và BR2 (phần 3.7.1-3.7.3), hãy đảm bảo rằng các đường tổng quan (10.1.100.0/22 và 10.2.100.0/22) và địa chỉ vòng quay (10.10.0.21 và 10.10.0.22) được cung cấp trên bảng routing OSPF cho thiết bị HQ1 (như mẫu output được cung cấp dưới đây).</w:t>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p>
    <w:p>
      <w:pPr>
        <w:pStyle w:val="BodyText"/>
        <w:spacing w:before="22"/>
      </w:pPr>
    </w:p>
    <w:p>
      <w:pPr>
        <w:pStyle w:val="BodyText"/>
        <w:spacing w:after="0"/>
        <w:sectPr>
          <w:pgSz w:w="11910" w:h="16840"/>
          <w:pgMar w:header="1134" w:footer="1093" w:top="2000" w:bottom="1280" w:left="992" w:right="1133"/>
        </w:sect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87"/>
        <w:rPr>
          <w:sz w:val="32"/>
        </w:rPr>
      </w:pPr>
    </w:p>
    <w:p>
      <w:pPr>
        <w:pStyle w:val="Heading2"/>
      </w:pPr>
      <w:bookmarkStart w:name="_bookmark12" w:id="13"/>
      <w:bookmarkEnd w:id="13"/>
      <w:r>
        <w:rPr>
          <w:b w:val="0"/>
        </w:rPr>
        <w:t>BGP stands for Border Gateway Protocol. It is a protocol used to exchange routing information between network devices on a network.</w:t>
      </w:r>
      <w:r>
        <w:rPr>
          <w:color w:val="003763"/>
          <w:spacing w:val="-5"/>
        </w:rPr>
      </w:r>
    </w:p>
    <w:p>
      <w:pPr>
        <w:spacing w:before="63"/>
        <w:ind w:left="127" w:right="0" w:firstLine="0"/>
        <w:jc w:val="left"/>
        <w:rPr>
          <w:sz w:val="18"/>
        </w:rPr>
      </w:pPr>
      <w:r>
        <w:rPr/>
        <w:t>DS1#sh ip route | in 10.10.0.21/32</w:t>
      </w:r>
      <w:r>
        <w:rPr>
          <w:b/>
          <w:sz w:val="18"/>
        </w:rPr>
      </w:r>
      <w:r>
        <w:rPr>
          <w:sz w:val="18"/>
        </w:rPr>
      </w:r>
      <w:r>
        <w:rPr>
          <w:spacing w:val="-3"/>
          <w:sz w:val="18"/>
        </w:rPr>
      </w:r>
      <w:r>
        <w:rPr>
          <w:sz w:val="18"/>
        </w:rPr>
      </w:r>
      <w:r>
        <w:rPr>
          <w:spacing w:val="-2"/>
          <w:sz w:val="18"/>
        </w:rPr>
      </w:r>
      <w:r>
        <w:rPr>
          <w:sz w:val="18"/>
        </w:rPr>
      </w:r>
      <w:r>
        <w:rPr>
          <w:spacing w:val="-3"/>
          <w:sz w:val="18"/>
        </w:rPr>
      </w:r>
      <w:r>
        <w:rPr>
          <w:sz w:val="18"/>
        </w:rPr>
      </w:r>
      <w:r>
        <w:rPr>
          <w:spacing w:val="-2"/>
          <w:sz w:val="18"/>
        </w:rPr>
      </w:r>
      <w:r>
        <w:rPr>
          <w:sz w:val="18"/>
        </w:rPr>
      </w:r>
      <w:r>
        <w:rPr>
          <w:spacing w:val="-3"/>
          <w:sz w:val="18"/>
        </w:rPr>
      </w:r>
      <w:r>
        <w:rPr>
          <w:spacing w:val="-2"/>
          <w:sz w:val="18"/>
        </w:rPr>
      </w:r>
    </w:p>
    <w:p>
      <w:pPr>
        <w:tabs>
          <w:tab w:pos="671" w:val="left" w:leader="none"/>
        </w:tabs>
        <w:spacing w:before="18"/>
        <w:ind w:left="127" w:right="0" w:firstLine="0"/>
        <w:jc w:val="left"/>
        <w:rPr>
          <w:sz w:val="18"/>
        </w:rPr>
      </w:pPr>
      <w:r>
        <w:rPr>
          <w:sz w:val="18"/>
        </w:rPr>
        <w:t>O E2</w:t>
        <w:tab/>
        <w:t>10.10.0.21/32 [110/20] via 10.10.0.121, 00:04:31, GigabitEthernet0/0</w:t>
      </w:r>
      <w:r>
        <w:rPr>
          <w:spacing w:val="-5"/>
          <w:sz w:val="18"/>
        </w:rPr>
      </w:r>
      <w:r>
        <w:rPr>
          <w:sz w:val="18"/>
        </w:rPr>
      </w:r>
      <w:r>
        <w:rPr>
          <w:spacing w:val="-2"/>
          <w:sz w:val="18"/>
        </w:rPr>
      </w:r>
      <w:r>
        <w:rPr>
          <w:sz w:val="18"/>
        </w:rPr>
      </w:r>
      <w:r>
        <w:rPr>
          <w:spacing w:val="-3"/>
          <w:sz w:val="18"/>
        </w:rPr>
      </w:r>
      <w:r>
        <w:rPr>
          <w:sz w:val="18"/>
        </w:rPr>
      </w:r>
      <w:r>
        <w:rPr>
          <w:spacing w:val="-2"/>
          <w:sz w:val="18"/>
        </w:rPr>
      </w:r>
      <w:r>
        <w:rPr>
          <w:sz w:val="18"/>
        </w:rPr>
      </w:r>
      <w:r>
        <w:rPr>
          <w:spacing w:val="-2"/>
          <w:sz w:val="18"/>
        </w:rPr>
      </w:r>
      <w:r>
        <w:rPr>
          <w:sz w:val="18"/>
        </w:rPr>
      </w:r>
      <w:r>
        <w:rPr>
          <w:spacing w:val="-2"/>
          <w:sz w:val="18"/>
        </w:rPr>
      </w:r>
    </w:p>
    <w:p>
      <w:pPr>
        <w:spacing w:before="18"/>
        <w:ind w:left="127" w:right="0" w:firstLine="0"/>
        <w:jc w:val="left"/>
        <w:rPr>
          <w:sz w:val="18"/>
        </w:rPr>
      </w:pPr>
      <w:r>
        <w:rPr>
          <w:sz w:val="18"/>
        </w:rPr>
        <w:t>DS1#sh ip route | in 10.10.0.22/32</w:t>
      </w:r>
      <w:r>
        <w:rPr>
          <w:spacing w:val="-3"/>
          <w:sz w:val="18"/>
        </w:rPr>
      </w:r>
      <w:r>
        <w:rPr>
          <w:sz w:val="18"/>
        </w:rPr>
      </w:r>
      <w:r>
        <w:rPr>
          <w:spacing w:val="-3"/>
          <w:sz w:val="18"/>
        </w:rPr>
      </w:r>
      <w:r>
        <w:rPr>
          <w:sz w:val="18"/>
        </w:rPr>
      </w:r>
      <w:r>
        <w:rPr>
          <w:spacing w:val="-2"/>
          <w:sz w:val="18"/>
        </w:rPr>
      </w:r>
      <w:r>
        <w:rPr>
          <w:sz w:val="18"/>
        </w:rPr>
      </w:r>
      <w:r>
        <w:rPr>
          <w:spacing w:val="-1"/>
          <w:sz w:val="18"/>
        </w:rPr>
      </w:r>
      <w:r>
        <w:rPr>
          <w:sz w:val="18"/>
        </w:rPr>
      </w:r>
      <w:r>
        <w:rPr>
          <w:spacing w:val="-3"/>
          <w:sz w:val="18"/>
        </w:rPr>
      </w:r>
      <w:r>
        <w:rPr>
          <w:spacing w:val="-2"/>
          <w:sz w:val="18"/>
        </w:rPr>
      </w:r>
    </w:p>
    <w:p>
      <w:pPr>
        <w:tabs>
          <w:tab w:pos="671" w:val="left" w:leader="none"/>
        </w:tabs>
        <w:spacing w:before="18"/>
        <w:ind w:left="127" w:right="0" w:firstLine="0"/>
        <w:jc w:val="left"/>
        <w:rPr>
          <w:sz w:val="18"/>
        </w:rPr>
      </w:pPr>
      <w:r>
        <w:rPr>
          <w:sz w:val="18"/>
        </w:rPr>
        <w:t>O E2</w:t>
        <w:tab/>
        <w:t>10.10.0.22/32 [110/20] via 10.10.0.121, 00:04:37, GigabitEthernet0/0</w:t>
      </w:r>
      <w:r>
        <w:rPr>
          <w:spacing w:val="-5"/>
          <w:sz w:val="18"/>
        </w:rPr>
      </w:r>
      <w:r>
        <w:rPr>
          <w:sz w:val="18"/>
        </w:rPr>
      </w:r>
      <w:r>
        <w:rPr>
          <w:spacing w:val="-2"/>
          <w:sz w:val="18"/>
        </w:rPr>
      </w:r>
      <w:r>
        <w:rPr>
          <w:sz w:val="18"/>
        </w:rPr>
      </w:r>
      <w:r>
        <w:rPr>
          <w:spacing w:val="-3"/>
          <w:sz w:val="18"/>
        </w:rPr>
      </w:r>
      <w:r>
        <w:rPr>
          <w:sz w:val="18"/>
        </w:rPr>
      </w:r>
      <w:r>
        <w:rPr>
          <w:spacing w:val="-2"/>
          <w:sz w:val="18"/>
        </w:rPr>
      </w:r>
      <w:r>
        <w:rPr>
          <w:sz w:val="18"/>
        </w:rPr>
      </w:r>
      <w:r>
        <w:rPr>
          <w:spacing w:val="-2"/>
          <w:sz w:val="18"/>
        </w:rPr>
      </w:r>
      <w:r>
        <w:rPr>
          <w:sz w:val="18"/>
        </w:rPr>
      </w:r>
      <w:r>
        <w:rPr>
          <w:spacing w:val="-2"/>
          <w:sz w:val="18"/>
        </w:rPr>
      </w:r>
    </w:p>
    <w:p>
      <w:pPr>
        <w:spacing w:before="16"/>
        <w:ind w:left="127" w:right="0" w:firstLine="0"/>
        <w:jc w:val="left"/>
        <w:rPr>
          <w:sz w:val="18"/>
        </w:rPr>
      </w:pPr>
      <w:r>
        <w:rPr>
          <w:sz w:val="18"/>
        </w:rPr>
        <w:t>DS1#sh ip route | in 10.1.100</w:t>
      </w:r>
      <w:r>
        <w:rPr>
          <w:spacing w:val="-3"/>
          <w:sz w:val="18"/>
        </w:rPr>
      </w:r>
      <w:r>
        <w:rPr>
          <w:sz w:val="18"/>
        </w:rPr>
      </w:r>
      <w:r>
        <w:rPr>
          <w:spacing w:val="-3"/>
          <w:sz w:val="18"/>
        </w:rPr>
      </w:r>
      <w:r>
        <w:rPr>
          <w:sz w:val="18"/>
        </w:rPr>
      </w:r>
      <w:r>
        <w:rPr>
          <w:spacing w:val="-2"/>
          <w:sz w:val="18"/>
        </w:rPr>
      </w:r>
      <w:r>
        <w:rPr>
          <w:sz w:val="18"/>
        </w:rPr>
      </w:r>
      <w:r>
        <w:rPr>
          <w:spacing w:val="-1"/>
          <w:sz w:val="18"/>
        </w:rPr>
      </w:r>
      <w:r>
        <w:rPr>
          <w:sz w:val="18"/>
        </w:rPr>
      </w:r>
      <w:r>
        <w:rPr>
          <w:spacing w:val="-3"/>
          <w:sz w:val="18"/>
        </w:rPr>
      </w:r>
      <w:r>
        <w:rPr>
          <w:spacing w:val="-2"/>
          <w:sz w:val="18"/>
        </w:rPr>
      </w:r>
    </w:p>
    <w:p>
      <w:pPr>
        <w:tabs>
          <w:tab w:pos="671" w:val="left" w:leader="none"/>
        </w:tabs>
        <w:spacing w:before="17"/>
        <w:ind w:left="127" w:right="0" w:firstLine="0"/>
        <w:jc w:val="left"/>
        <w:rPr>
          <w:sz w:val="18"/>
        </w:rPr>
      </w:pPr>
      <w:r>
        <w:rPr>
          <w:sz w:val="18"/>
        </w:rPr>
        <w:t>O E2</w:t>
        <w:tab/>
        <w:t>10.1.100.0/22 [110/20] via 10.10.0.121, 00:04:41, GigabitEthernet0/0</w:t>
      </w:r>
      <w:r>
        <w:rPr>
          <w:spacing w:val="-5"/>
          <w:sz w:val="18"/>
        </w:rPr>
      </w:r>
      <w:r>
        <w:rPr>
          <w:sz w:val="18"/>
        </w:rPr>
      </w:r>
      <w:r>
        <w:rPr>
          <w:spacing w:val="-2"/>
          <w:sz w:val="18"/>
        </w:rPr>
      </w:r>
      <w:r>
        <w:rPr>
          <w:sz w:val="18"/>
        </w:rPr>
      </w:r>
      <w:r>
        <w:rPr>
          <w:spacing w:val="-3"/>
          <w:sz w:val="18"/>
        </w:rPr>
      </w:r>
      <w:r>
        <w:rPr>
          <w:sz w:val="18"/>
        </w:rPr>
      </w:r>
      <w:r>
        <w:rPr>
          <w:spacing w:val="-2"/>
          <w:sz w:val="18"/>
        </w:rPr>
      </w:r>
      <w:r>
        <w:rPr>
          <w:sz w:val="18"/>
        </w:rPr>
      </w:r>
      <w:r>
        <w:rPr>
          <w:spacing w:val="-2"/>
          <w:sz w:val="18"/>
        </w:rPr>
      </w:r>
      <w:r>
        <w:rPr>
          <w:sz w:val="18"/>
        </w:rPr>
      </w:r>
      <w:r>
        <w:rPr>
          <w:spacing w:val="-2"/>
          <w:sz w:val="18"/>
        </w:rPr>
      </w:r>
    </w:p>
    <w:p>
      <w:pPr>
        <w:spacing w:before="18"/>
        <w:ind w:left="127" w:right="0" w:firstLine="0"/>
        <w:jc w:val="left"/>
        <w:rPr>
          <w:sz w:val="18"/>
        </w:rPr>
      </w:pPr>
      <w:r>
        <w:rPr>
          <w:sz w:val="18"/>
        </w:rPr>
        <w:t>DS1#sh ip route | in 10.2.100</w:t>
      </w:r>
      <w:r>
        <w:rPr>
          <w:spacing w:val="-3"/>
          <w:sz w:val="18"/>
        </w:rPr>
      </w:r>
      <w:r>
        <w:rPr>
          <w:sz w:val="18"/>
        </w:rPr>
      </w:r>
      <w:r>
        <w:rPr>
          <w:spacing w:val="-3"/>
          <w:sz w:val="18"/>
        </w:rPr>
      </w:r>
      <w:r>
        <w:rPr>
          <w:sz w:val="18"/>
        </w:rPr>
      </w:r>
      <w:r>
        <w:rPr>
          <w:spacing w:val="-2"/>
          <w:sz w:val="18"/>
        </w:rPr>
      </w:r>
      <w:r>
        <w:rPr>
          <w:sz w:val="18"/>
        </w:rPr>
      </w:r>
      <w:r>
        <w:rPr>
          <w:spacing w:val="-1"/>
          <w:sz w:val="18"/>
        </w:rPr>
      </w:r>
      <w:r>
        <w:rPr>
          <w:sz w:val="18"/>
        </w:rPr>
      </w:r>
      <w:r>
        <w:rPr>
          <w:spacing w:val="-3"/>
          <w:sz w:val="18"/>
        </w:rPr>
      </w:r>
      <w:r>
        <w:rPr>
          <w:spacing w:val="-2"/>
          <w:sz w:val="18"/>
        </w:rPr>
      </w:r>
    </w:p>
    <w:p>
      <w:pPr>
        <w:tabs>
          <w:tab w:pos="671" w:val="left" w:leader="none"/>
        </w:tabs>
        <w:spacing w:before="16"/>
        <w:ind w:left="127" w:right="0" w:firstLine="0"/>
        <w:jc w:val="left"/>
        <w:rPr>
          <w:sz w:val="18"/>
        </w:rPr>
      </w:pPr>
      <w:r>
        <w:rPr>
          <w:sz w:val="18"/>
        </w:rPr>
        <w:t>O E2</w:t>
        <w:tab/>
        <w:t>10.2.100.0/22 [110/20] via 10.10.0.121, 00:03:39, GigabitEthernet0/0</w:t>
      </w:r>
      <w:r>
        <w:rPr>
          <w:spacing w:val="-5"/>
          <w:sz w:val="18"/>
        </w:rPr>
      </w:r>
      <w:r>
        <w:rPr>
          <w:sz w:val="18"/>
        </w:rPr>
      </w:r>
      <w:r>
        <w:rPr>
          <w:spacing w:val="-2"/>
          <w:sz w:val="18"/>
        </w:rPr>
      </w:r>
      <w:r>
        <w:rPr>
          <w:sz w:val="18"/>
        </w:rPr>
      </w:r>
      <w:r>
        <w:rPr>
          <w:spacing w:val="-3"/>
          <w:sz w:val="18"/>
        </w:rPr>
      </w:r>
      <w:r>
        <w:rPr>
          <w:sz w:val="18"/>
        </w:rPr>
      </w:r>
      <w:r>
        <w:rPr>
          <w:spacing w:val="-2"/>
          <w:sz w:val="18"/>
        </w:rPr>
      </w:r>
      <w:r>
        <w:rPr>
          <w:sz w:val="18"/>
        </w:rPr>
      </w:r>
      <w:r>
        <w:rPr>
          <w:spacing w:val="-2"/>
          <w:sz w:val="18"/>
        </w:rPr>
      </w:r>
      <w:r>
        <w:rPr>
          <w:sz w:val="18"/>
        </w:rPr>
      </w:r>
      <w:r>
        <w:rPr>
          <w:spacing w:val="-2"/>
          <w:sz w:val="18"/>
        </w:rPr>
      </w:r>
    </w:p>
    <w:p>
      <w:pPr>
        <w:spacing w:after="0"/>
        <w:jc w:val="left"/>
        <w:rPr>
          <w:sz w:val="18"/>
        </w:rPr>
        <w:sectPr>
          <w:type w:val="continuous"/>
          <w:pgSz w:w="11910" w:h="16840"/>
          <w:pgMar w:header="1134" w:footer="1093" w:top="1400" w:bottom="280" w:left="992" w:right="1133"/>
          <w:cols w:num="2" w:equalWidth="0">
            <w:col w:w="695" w:space="40"/>
            <w:col w:w="9050"/>
          </w:cols>
        </w:sectPr>
      </w:pPr>
    </w:p>
    <w:p>
      <w:pPr>
        <w:pStyle w:val="BodyText"/>
        <w:spacing w:line="259" w:lineRule="auto" w:before="153"/>
        <w:ind w:left="140"/>
      </w:pPr>
      <w:r>
        <w:rPr/>
        <w:t>Configurem BGP protokol di IR1 dan IR2 router agar memenuhi permintaan yang diberikan. IP adres layanan provider (ISP1) WAN link (di dalam rentang 192.0.2.x/24) tidak harus disumbangkan ke router lain selain yang terhubung secara lokal (IR1, IR2, BR1, dan BR2).</w:t>
      </w:r>
      <w:r>
        <w:rPr>
          <w:spacing w:val="-3"/>
        </w:rPr>
      </w:r>
      <w:r>
        <w:rPr/>
      </w:r>
      <w:r>
        <w:rPr>
          <w:spacing w:val="-5"/>
        </w:rPr>
      </w:r>
      <w:r>
        <w:rPr/>
      </w:r>
      <w:r>
        <w:rPr>
          <w:spacing w:val="-3"/>
        </w:rPr>
      </w:r>
      <w:r>
        <w:rPr/>
      </w:r>
      <w:r>
        <w:rPr>
          <w:spacing w:val="-2"/>
        </w:rPr>
      </w:r>
      <w:r>
        <w:rPr/>
      </w:r>
      <w:r>
        <w:rPr>
          <w:spacing w:val="-3"/>
        </w:rPr>
      </w:r>
      <w:r>
        <w:rPr/>
      </w:r>
      <w:r>
        <w:rPr>
          <w:spacing w:val="-4"/>
        </w:rPr>
      </w:r>
      <w:r>
        <w:rPr/>
      </w:r>
      <w:r>
        <w:rPr>
          <w:spacing w:val="-4"/>
        </w:rPr>
      </w:r>
      <w:r>
        <w:rPr/>
      </w:r>
      <w:r>
        <w:rPr>
          <w:spacing w:val="-4"/>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2"/>
        </w:rPr>
      </w:r>
      <w:r>
        <w:rPr/>
      </w:r>
      <w:r>
        <w:rPr>
          <w:spacing w:val="-4"/>
        </w:rPr>
      </w:r>
      <w:r>
        <w:rPr/>
      </w:r>
    </w:p>
    <w:p>
      <w:pPr>
        <w:pStyle w:val="ListParagraph"/>
        <w:numPr>
          <w:ilvl w:val="0"/>
          <w:numId w:val="7"/>
        </w:numPr>
        <w:tabs>
          <w:tab w:pos="422" w:val="left" w:leader="none"/>
          <w:tab w:pos="424" w:val="left" w:leader="none"/>
        </w:tabs>
        <w:spacing w:line="259" w:lineRule="auto" w:before="119" w:after="0"/>
        <w:ind w:left="424" w:right="184" w:hanging="284"/>
        <w:jc w:val="left"/>
        <w:rPr>
          <w:sz w:val="20"/>
        </w:rPr>
      </w:pPr>
      <w:r>
        <w:rPr>
          <w:sz w:val="20"/>
        </w:rPr>
        <w:t>Configure các giao tiếp eBGP trên IR1 và IR2 (đều ở AS#65000.3) với kết nối ISP G0/1 và G0/2 IP (192.0.2.101 và 192.0.2.201 IP). Lưu ý rằng kết nối ISP đã được thiết lập với các cài đặt sau:</w:t>
      </w:r>
      <w:r>
        <w:rPr>
          <w:spacing w:val="-1"/>
          <w:sz w:val="20"/>
        </w:rPr>
      </w:r>
      <w:r>
        <w:rPr>
          <w:sz w:val="20"/>
        </w:rPr>
      </w:r>
      <w:r>
        <w:rPr>
          <w:spacing w:val="-2"/>
          <w:sz w:val="20"/>
        </w:rPr>
      </w:r>
      <w:r>
        <w:rPr>
          <w:sz w:val="20"/>
        </w:rPr>
      </w:r>
      <w:r>
        <w:rPr>
          <w:spacing w:val="-2"/>
          <w:sz w:val="20"/>
        </w:rPr>
      </w:r>
      <w:r>
        <w:rPr>
          <w:sz w:val="20"/>
        </w:rPr>
      </w:r>
      <w:r>
        <w:rPr>
          <w:spacing w:val="-4"/>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p>
    <w:p>
      <w:pPr>
        <w:pStyle w:val="ListParagraph"/>
        <w:numPr>
          <w:ilvl w:val="1"/>
          <w:numId w:val="7"/>
        </w:numPr>
        <w:tabs>
          <w:tab w:pos="707" w:val="left" w:leader="none"/>
        </w:tabs>
        <w:spacing w:line="240" w:lineRule="auto" w:before="118" w:after="0"/>
        <w:ind w:left="707" w:right="0" w:hanging="283"/>
        <w:jc w:val="left"/>
        <w:rPr>
          <w:sz w:val="20"/>
        </w:rPr>
      </w:pPr>
      <w:r>
        <w:rPr>
          <w:sz w:val="20"/>
        </w:rPr>
        <w:t>Keepalive interval: 10s</w:t>
        <w:br/>
        <w:t>Holddown time: 30s</w:t>
      </w:r>
      <w:r>
        <w:rPr>
          <w:spacing w:val="-7"/>
          <w:sz w:val="20"/>
        </w:rPr>
      </w:r>
      <w:r>
        <w:rPr>
          <w:sz w:val="20"/>
        </w:rPr>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7"/>
          <w:sz w:val="20"/>
        </w:rPr>
      </w:r>
      <w:r>
        <w:rPr>
          <w:sz w:val="20"/>
        </w:rPr>
      </w:r>
      <w:r>
        <w:rPr>
          <w:spacing w:val="-7"/>
          <w:sz w:val="20"/>
        </w:rPr>
      </w:r>
      <w:r>
        <w:rPr>
          <w:spacing w:val="-5"/>
          <w:sz w:val="20"/>
        </w:rPr>
      </w:r>
    </w:p>
    <w:p>
      <w:pPr>
        <w:pStyle w:val="ListParagraph"/>
        <w:numPr>
          <w:ilvl w:val="1"/>
          <w:numId w:val="7"/>
        </w:numPr>
        <w:tabs>
          <w:tab w:pos="707" w:val="left" w:leader="none"/>
        </w:tabs>
        <w:spacing w:line="240" w:lineRule="auto" w:before="20" w:after="0"/>
        <w:ind w:left="707" w:right="0" w:hanging="283"/>
        <w:jc w:val="left"/>
        <w:rPr>
          <w:b/>
          <w:sz w:val="20"/>
        </w:rPr>
      </w:pPr>
      <w:r>
        <w:rPr>
          <w:sz w:val="20"/>
        </w:rPr>
        <w:t>Authentication password Skill39@Lyon</w:t>
      </w:r>
      <w:r>
        <w:rPr>
          <w:spacing w:val="-12"/>
          <w:sz w:val="20"/>
        </w:rPr>
      </w:r>
      <w:r>
        <w:rPr>
          <w:sz w:val="20"/>
        </w:rPr>
      </w:r>
      <w:r>
        <w:rPr>
          <w:spacing w:val="-8"/>
          <w:sz w:val="20"/>
        </w:rPr>
      </w:r>
      <w:r>
        <w:rPr>
          <w:b/>
          <w:spacing w:val="-2"/>
          <w:sz w:val="20"/>
        </w:rPr>
      </w:r>
    </w:p>
    <w:p>
      <w:pPr>
        <w:pStyle w:val="ListParagraph"/>
        <w:numPr>
          <w:ilvl w:val="0"/>
          <w:numId w:val="7"/>
        </w:numPr>
        <w:tabs>
          <w:tab w:pos="422" w:val="left" w:leader="none"/>
          <w:tab w:pos="424" w:val="left" w:leader="none"/>
        </w:tabs>
        <w:spacing w:line="259" w:lineRule="auto" w:before="140" w:after="0"/>
        <w:ind w:left="424" w:right="165" w:hanging="284"/>
        <w:jc w:val="left"/>
        <w:rPr>
          <w:sz w:val="20"/>
        </w:rPr>
      </w:pPr>
      <w:r>
        <w:rPr>
          <w:sz w:val="20"/>
        </w:rPr>
        <w:t>Configure một nhóm iBGP tên "WSC2024" trên IR1 và IR2 để tạo ra peering iBGP giữa chúng. Các thiết lập cần được thực hiện như sau:</w:t>
      </w:r>
      <w:r>
        <w:rPr>
          <w:spacing w:val="-4"/>
          <w:sz w:val="20"/>
        </w:rPr>
      </w:r>
      <w:r>
        <w:rPr>
          <w:sz w:val="20"/>
        </w:rPr>
      </w:r>
      <w:r>
        <w:rPr>
          <w:spacing w:val="-3"/>
          <w:sz w:val="20"/>
        </w:rPr>
      </w:r>
      <w:r>
        <w:rPr>
          <w:sz w:val="20"/>
        </w:rPr>
      </w:r>
      <w:r>
        <w:rPr>
          <w:spacing w:val="-3"/>
          <w:sz w:val="20"/>
        </w:rPr>
      </w:r>
      <w:r>
        <w:rPr>
          <w:sz w:val="20"/>
        </w:rPr>
      </w:r>
      <w:r>
        <w:rPr>
          <w:spacing w:val="-3"/>
          <w:sz w:val="20"/>
        </w:rPr>
      </w:r>
      <w:r>
        <w:rPr>
          <w:sz w:val="20"/>
        </w:rPr>
      </w:r>
      <w:r>
        <w:rPr>
          <w:spacing w:val="-1"/>
          <w:sz w:val="20"/>
        </w:rPr>
      </w:r>
      <w:r>
        <w:rPr>
          <w:sz w:val="20"/>
        </w:rPr>
      </w:r>
      <w:r>
        <w:rPr>
          <w:spacing w:val="-3"/>
          <w:sz w:val="20"/>
        </w:rPr>
      </w:r>
      <w:r>
        <w:rPr>
          <w:sz w:val="20"/>
        </w:rPr>
      </w:r>
      <w:r>
        <w:rPr>
          <w:b/>
          <w:sz w:val="20"/>
        </w:rPr>
      </w:r>
      <w:r>
        <w:rPr>
          <w:sz w:val="20"/>
        </w:rPr>
      </w:r>
      <w:r>
        <w:rPr>
          <w:spacing w:val="-3"/>
          <w:sz w:val="20"/>
        </w:rPr>
      </w:r>
      <w:r>
        <w:rPr>
          <w:sz w:val="20"/>
        </w:rPr>
      </w:r>
      <w:r>
        <w:rPr>
          <w:spacing w:val="-3"/>
          <w:sz w:val="20"/>
        </w:rPr>
      </w:r>
      <w:r>
        <w:rPr>
          <w:sz w:val="20"/>
        </w:rPr>
      </w:r>
      <w:r>
        <w:rPr>
          <w:spacing w:val="-1"/>
          <w:sz w:val="20"/>
        </w:rPr>
      </w:r>
      <w:r>
        <w:rPr>
          <w:sz w:val="20"/>
        </w:rPr>
      </w:r>
      <w:r>
        <w:rPr>
          <w:spacing w:val="-4"/>
          <w:sz w:val="20"/>
        </w:rPr>
      </w:r>
      <w:r>
        <w:rPr>
          <w:sz w:val="20"/>
        </w:rPr>
      </w:r>
      <w:r>
        <w:rPr>
          <w:spacing w:val="-3"/>
          <w:sz w:val="20"/>
        </w:rPr>
      </w:r>
      <w:r>
        <w:rPr>
          <w:sz w:val="20"/>
        </w:rPr>
      </w:r>
      <w:r>
        <w:rPr>
          <w:spacing w:val="-4"/>
          <w:sz w:val="20"/>
        </w:rPr>
      </w:r>
      <w:r>
        <w:rPr>
          <w:sz w:val="20"/>
        </w:rPr>
      </w:r>
      <w:r>
        <w:rPr>
          <w:spacing w:val="-3"/>
          <w:sz w:val="20"/>
        </w:rPr>
      </w:r>
      <w:r>
        <w:rPr>
          <w:sz w:val="20"/>
        </w:rPr>
      </w:r>
      <w:r>
        <w:rPr>
          <w:spacing w:val="-5"/>
          <w:sz w:val="20"/>
        </w:rPr>
      </w:r>
      <w:r>
        <w:rPr>
          <w:sz w:val="20"/>
        </w:rPr>
      </w:r>
      <w:r>
        <w:rPr>
          <w:spacing w:val="-3"/>
          <w:sz w:val="20"/>
        </w:rPr>
      </w:r>
      <w:r>
        <w:rPr>
          <w:sz w:val="20"/>
        </w:rPr>
      </w:r>
      <w:r>
        <w:rPr>
          <w:spacing w:val="-4"/>
          <w:sz w:val="20"/>
        </w:rPr>
      </w:r>
      <w:r>
        <w:rPr>
          <w:sz w:val="20"/>
        </w:rPr>
      </w:r>
      <w:r>
        <w:rPr>
          <w:spacing w:val="-4"/>
          <w:sz w:val="20"/>
        </w:rPr>
      </w:r>
      <w:r>
        <w:rPr>
          <w:sz w:val="20"/>
        </w:rPr>
      </w:r>
    </w:p>
    <w:p>
      <w:pPr>
        <w:pStyle w:val="ListParagraph"/>
        <w:numPr>
          <w:ilvl w:val="1"/>
          <w:numId w:val="7"/>
        </w:numPr>
        <w:tabs>
          <w:tab w:pos="707" w:val="left" w:leader="none"/>
        </w:tabs>
        <w:spacing w:line="240" w:lineRule="auto" w:before="121" w:after="0"/>
        <w:ind w:left="707" w:right="0" w:hanging="283"/>
        <w:jc w:val="left"/>
        <w:rPr>
          <w:sz w:val="20"/>
        </w:rPr>
      </w:pPr>
      <w:r>
        <w:rPr>
          <w:sz w:val="20"/>
        </w:rPr>
        <w:t>Keepalive interval: 10s</w:t>
        <w:br/>
        <w:t>Holddown time: 30s</w:t>
      </w:r>
      <w:r>
        <w:rPr>
          <w:spacing w:val="-7"/>
          <w:sz w:val="20"/>
        </w:rPr>
      </w:r>
      <w:r>
        <w:rPr>
          <w:sz w:val="20"/>
        </w:rPr>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7"/>
          <w:sz w:val="20"/>
        </w:rPr>
      </w:r>
      <w:r>
        <w:rPr>
          <w:sz w:val="20"/>
        </w:rPr>
      </w:r>
      <w:r>
        <w:rPr>
          <w:spacing w:val="-7"/>
          <w:sz w:val="20"/>
        </w:rPr>
      </w:r>
      <w:r>
        <w:rPr>
          <w:spacing w:val="-5"/>
          <w:sz w:val="20"/>
        </w:rPr>
      </w:r>
    </w:p>
    <w:p>
      <w:pPr>
        <w:pStyle w:val="ListParagraph"/>
        <w:numPr>
          <w:ilvl w:val="1"/>
          <w:numId w:val="7"/>
        </w:numPr>
        <w:tabs>
          <w:tab w:pos="707" w:val="left" w:leader="none"/>
        </w:tabs>
        <w:spacing w:line="240" w:lineRule="auto" w:before="17" w:after="0"/>
        <w:ind w:left="707" w:right="0" w:hanging="283"/>
        <w:jc w:val="left"/>
        <w:rPr>
          <w:b/>
          <w:sz w:val="20"/>
        </w:rPr>
      </w:pPr>
      <w:r>
        <w:rPr>
          <w:sz w:val="20"/>
        </w:rPr>
        <w:t>Có thể xác thực mỗi giao thức iBGP với mật khẩu Skill39@Lyon</w:t>
      </w:r>
      <w:r>
        <w:rPr>
          <w:spacing w:val="-9"/>
          <w:sz w:val="20"/>
        </w:rPr>
      </w:r>
      <w:r>
        <w:rPr>
          <w:sz w:val="20"/>
        </w:rPr>
      </w:r>
      <w:r>
        <w:rPr>
          <w:spacing w:val="-7"/>
          <w:sz w:val="20"/>
        </w:rPr>
      </w:r>
      <w:r>
        <w:rPr>
          <w:sz w:val="20"/>
        </w:rPr>
      </w:r>
      <w:r>
        <w:rPr>
          <w:spacing w:val="-8"/>
          <w:sz w:val="20"/>
        </w:rPr>
      </w:r>
      <w:r>
        <w:rPr>
          <w:sz w:val="20"/>
        </w:rPr>
      </w:r>
      <w:r>
        <w:rPr>
          <w:spacing w:val="-7"/>
          <w:sz w:val="20"/>
        </w:rPr>
      </w:r>
      <w:r>
        <w:rPr>
          <w:sz w:val="20"/>
        </w:rPr>
      </w:r>
      <w:r>
        <w:rPr>
          <w:spacing w:val="-7"/>
          <w:sz w:val="20"/>
        </w:rPr>
      </w:r>
      <w:r>
        <w:rPr>
          <w:sz w:val="20"/>
        </w:rPr>
      </w:r>
      <w:r>
        <w:rPr>
          <w:spacing w:val="-3"/>
          <w:sz w:val="20"/>
        </w:rPr>
      </w:r>
      <w:r>
        <w:rPr>
          <w:b/>
          <w:spacing w:val="-2"/>
          <w:sz w:val="20"/>
        </w:rPr>
      </w:r>
    </w:p>
    <w:p>
      <w:pPr>
        <w:pStyle w:val="ListParagraph"/>
        <w:numPr>
          <w:ilvl w:val="1"/>
          <w:numId w:val="7"/>
        </w:numPr>
        <w:tabs>
          <w:tab w:pos="707" w:val="left" w:leader="none"/>
        </w:tabs>
        <w:spacing w:line="240" w:lineRule="auto" w:before="20" w:after="0"/>
        <w:ind w:left="707" w:right="0" w:hanging="283"/>
        <w:jc w:val="left"/>
        <w:rPr>
          <w:sz w:val="20"/>
        </w:rPr>
      </w:pPr>
      <w:r>
        <w:rPr>
          <w:sz w:val="20"/>
        </w:rPr>
        <w:t>GPB quan sát sử dụng giao thức loopback1 với IP của nó.</w:t>
      </w:r>
      <w:r>
        <w:rPr>
          <w:spacing w:val="-7"/>
          <w:sz w:val="20"/>
        </w:rPr>
      </w:r>
      <w:r>
        <w:rPr>
          <w:sz w:val="20"/>
        </w:rPr>
      </w:r>
      <w:r>
        <w:rPr>
          <w:spacing w:val="-7"/>
          <w:sz w:val="20"/>
        </w:rPr>
      </w:r>
      <w:r>
        <w:rPr>
          <w:sz w:val="20"/>
        </w:rPr>
      </w:r>
      <w:r>
        <w:rPr>
          <w:spacing w:val="-7"/>
          <w:sz w:val="20"/>
        </w:rPr>
      </w:r>
      <w:r>
        <w:rPr>
          <w:sz w:val="20"/>
        </w:rPr>
      </w:r>
      <w:r>
        <w:rPr>
          <w:spacing w:val="-7"/>
          <w:sz w:val="20"/>
        </w:rPr>
      </w:r>
      <w:r>
        <w:rPr>
          <w:sz w:val="20"/>
        </w:rPr>
      </w:r>
      <w:r>
        <w:rPr>
          <w:spacing w:val="-8"/>
          <w:sz w:val="20"/>
        </w:rPr>
      </w:r>
      <w:r>
        <w:rPr>
          <w:sz w:val="20"/>
        </w:rPr>
      </w:r>
      <w:r>
        <w:rPr>
          <w:spacing w:val="-7"/>
          <w:sz w:val="20"/>
        </w:rPr>
      </w:r>
      <w:r>
        <w:rPr>
          <w:spacing w:val="-5"/>
          <w:sz w:val="20"/>
        </w:rPr>
      </w:r>
    </w:p>
    <w:p>
      <w:pPr>
        <w:pStyle w:val="ListParagraph"/>
        <w:numPr>
          <w:ilvl w:val="0"/>
          <w:numId w:val="7"/>
        </w:numPr>
        <w:tabs>
          <w:tab w:pos="422" w:val="left" w:leader="none"/>
        </w:tabs>
        <w:spacing w:line="240" w:lineRule="auto" w:before="140" w:after="0"/>
        <w:ind w:left="422" w:right="0" w:hanging="282"/>
        <w:jc w:val="left"/>
        <w:rPr>
          <w:sz w:val="20"/>
        </w:rPr>
      </w:pPr>
      <w:r>
        <w:rPr>
          <w:sz w:val="20"/>
        </w:rPr>
        <w:t>10.10.100.0/22 và 10.11.100.0/22 được kết nối đến BGP trên IR1 và IR2.</w:t>
      </w:r>
      <w:r>
        <w:rPr>
          <w:spacing w:val="-8"/>
          <w:sz w:val="20"/>
        </w:rPr>
      </w:r>
      <w:r>
        <w:rPr>
          <w:sz w:val="20"/>
        </w:rPr>
      </w:r>
      <w:r>
        <w:rPr>
          <w:spacing w:val="-7"/>
          <w:sz w:val="20"/>
        </w:rPr>
      </w:r>
      <w:r>
        <w:rPr>
          <w:sz w:val="20"/>
        </w:rPr>
      </w:r>
      <w:r>
        <w:rPr>
          <w:spacing w:val="-6"/>
          <w:sz w:val="20"/>
        </w:rPr>
      </w:r>
      <w:r>
        <w:rPr>
          <w:sz w:val="20"/>
        </w:rPr>
      </w:r>
      <w:r>
        <w:rPr>
          <w:spacing w:val="-7"/>
          <w:sz w:val="20"/>
        </w:rPr>
      </w:r>
      <w:r>
        <w:rPr>
          <w:sz w:val="20"/>
        </w:rPr>
      </w:r>
      <w:r>
        <w:rPr>
          <w:spacing w:val="-6"/>
          <w:sz w:val="20"/>
        </w:rPr>
      </w:r>
      <w:r>
        <w:rPr>
          <w:sz w:val="20"/>
        </w:rPr>
      </w:r>
      <w:r>
        <w:rPr>
          <w:spacing w:val="-6"/>
          <w:sz w:val="20"/>
        </w:rPr>
      </w:r>
      <w:r>
        <w:rPr>
          <w:sz w:val="20"/>
        </w:rPr>
      </w:r>
      <w:r>
        <w:rPr>
          <w:spacing w:val="-6"/>
          <w:sz w:val="20"/>
        </w:rPr>
      </w:r>
      <w:r>
        <w:rPr>
          <w:sz w:val="20"/>
        </w:rPr>
      </w:r>
      <w:r>
        <w:rPr>
          <w:spacing w:val="-7"/>
          <w:sz w:val="20"/>
        </w:rPr>
      </w:r>
      <w:r>
        <w:rPr>
          <w:sz w:val="20"/>
        </w:rPr>
      </w:r>
      <w:r>
        <w:rPr>
          <w:spacing w:val="-7"/>
          <w:sz w:val="20"/>
        </w:rPr>
      </w:r>
      <w:r>
        <w:rPr>
          <w:sz w:val="20"/>
        </w:rPr>
      </w:r>
      <w:r>
        <w:rPr>
          <w:spacing w:val="-6"/>
          <w:sz w:val="20"/>
        </w:rPr>
      </w:r>
      <w:r>
        <w:rPr>
          <w:spacing w:val="-4"/>
          <w:sz w:val="20"/>
        </w:rPr>
      </w:r>
    </w:p>
    <w:p>
      <w:pPr>
        <w:pStyle w:val="ListParagraph"/>
        <w:numPr>
          <w:ilvl w:val="1"/>
          <w:numId w:val="7"/>
        </w:numPr>
        <w:tabs>
          <w:tab w:pos="707" w:val="left" w:leader="none"/>
          <w:tab w:pos="710" w:val="left" w:leader="none"/>
        </w:tabs>
        <w:spacing w:line="256" w:lineRule="auto" w:before="140" w:after="0"/>
        <w:ind w:left="710" w:right="309" w:hanging="286"/>
        <w:jc w:val="left"/>
        <w:rPr>
          <w:sz w:val="20"/>
        </w:rPr>
      </w:pPr>
      <w:r>
        <w:rPr>
          <w:sz w:val="20"/>
        </w:rPr>
        <w:t>ISP không nên nhận bất kỳ đường chệ ngẫu từ IR1 hoặc IR2 ngoài các đường chệ ngẫu trên tổng quan (tạo ra một đường dẫn có tên ISPV4_EXPORT).</w:t>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1"/>
          <w:sz w:val="20"/>
        </w:rPr>
      </w:r>
      <w:r>
        <w:rPr>
          <w:sz w:val="20"/>
        </w:rPr>
      </w:r>
      <w:r>
        <w:rPr>
          <w:spacing w:val="-5"/>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b/>
          <w:sz w:val="20"/>
        </w:rPr>
      </w:r>
      <w:r>
        <w:rPr>
          <w:sz w:val="20"/>
        </w:rPr>
      </w:r>
    </w:p>
    <w:p>
      <w:pPr>
        <w:pStyle w:val="ListParagraph"/>
        <w:numPr>
          <w:ilvl w:val="0"/>
          <w:numId w:val="7"/>
        </w:numPr>
        <w:tabs>
          <w:tab w:pos="422" w:val="left" w:leader="none"/>
          <w:tab w:pos="424" w:val="left" w:leader="none"/>
        </w:tabs>
        <w:spacing w:line="256" w:lineRule="auto" w:before="85" w:after="0"/>
        <w:ind w:left="424" w:right="102" w:hanging="284"/>
        <w:jc w:val="left"/>
        <w:rPr>
          <w:sz w:val="20"/>
        </w:rPr>
      </w:pPr>
      <w:r>
        <w:rPr>
          <w:sz w:val="20"/>
        </w:rPr>
        <w:t>Configure BGP on IR1 and IR2 to ensure that all internet traffic is routed via IR2 as the primary path and only via IR1 in case of a failure in the primary path.</w:t>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1"/>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4"/>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p>
    <w:p>
      <w:pPr>
        <w:pStyle w:val="ListParagraph"/>
        <w:numPr>
          <w:ilvl w:val="1"/>
          <w:numId w:val="7"/>
        </w:numPr>
        <w:tabs>
          <w:tab w:pos="707" w:val="left" w:leader="none"/>
        </w:tabs>
        <w:spacing w:line="240" w:lineRule="auto" w:before="123" w:after="0"/>
        <w:ind w:left="707" w:right="0" w:hanging="283"/>
        <w:jc w:val="left"/>
        <w:rPr>
          <w:sz w:val="20"/>
        </w:rPr>
      </w:pPr>
      <w:r>
        <w:rPr>
          <w:sz w:val="20"/>
        </w:rPr>
        <w:t>Local preference BGP attribute</w:t>
      </w:r>
      <w:r>
        <w:rPr>
          <w:spacing w:val="-6"/>
          <w:sz w:val="20"/>
        </w:rPr>
      </w:r>
      <w:r>
        <w:rPr>
          <w:sz w:val="20"/>
        </w:rPr>
      </w:r>
      <w:r>
        <w:rPr>
          <w:spacing w:val="-6"/>
          <w:sz w:val="20"/>
        </w:rPr>
      </w:r>
      <w:r>
        <w:rPr>
          <w:sz w:val="20"/>
        </w:rPr>
      </w:r>
      <w:r>
        <w:rPr>
          <w:spacing w:val="-5"/>
          <w:sz w:val="20"/>
        </w:rPr>
      </w:r>
      <w:r>
        <w:rPr>
          <w:sz w:val="20"/>
        </w:rPr>
      </w:r>
      <w:r>
        <w:rPr>
          <w:spacing w:val="-5"/>
          <w:sz w:val="20"/>
        </w:rPr>
      </w:r>
      <w:r>
        <w:rPr>
          <w:sz w:val="20"/>
        </w:rPr>
      </w:r>
      <w:r>
        <w:rPr>
          <w:spacing w:val="-6"/>
          <w:sz w:val="20"/>
        </w:rPr>
      </w:r>
      <w:r>
        <w:rPr>
          <w:sz w:val="20"/>
        </w:rPr>
      </w:r>
      <w:r>
        <w:rPr>
          <w:spacing w:val="-5"/>
          <w:sz w:val="20"/>
        </w:rPr>
      </w:r>
      <w:r>
        <w:rPr>
          <w:sz w:val="20"/>
        </w:rPr>
      </w:r>
      <w:r>
        <w:rPr>
          <w:spacing w:val="-6"/>
          <w:sz w:val="20"/>
        </w:rPr>
      </w:r>
      <w:r>
        <w:rPr>
          <w:sz w:val="20"/>
        </w:rPr>
      </w:r>
      <w:r>
        <w:rPr>
          <w:spacing w:val="-4"/>
          <w:sz w:val="20"/>
        </w:rPr>
      </w:r>
    </w:p>
    <w:p>
      <w:pPr>
        <w:pStyle w:val="ListParagraph"/>
        <w:numPr>
          <w:ilvl w:val="0"/>
          <w:numId w:val="7"/>
        </w:numPr>
        <w:tabs>
          <w:tab w:pos="422" w:val="left" w:leader="none"/>
          <w:tab w:pos="424" w:val="left" w:leader="none"/>
        </w:tabs>
        <w:spacing w:line="259" w:lineRule="auto" w:before="140" w:after="0"/>
        <w:ind w:left="424" w:right="258" w:hanging="284"/>
        <w:jc w:val="left"/>
        <w:rPr>
          <w:sz w:val="20"/>
        </w:rPr>
      </w:pPr>
      <w:r>
        <w:rPr>
          <w:sz w:val="20"/>
        </w:rPr>
        <w:t>Configure BGP on IR1 and IR2 to ensure all incoming internet traffic is routed via IR2 as the primary path and only via IR1 in case of a failure in the primary path.</w:t>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1"/>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p>
    <w:p>
      <w:pPr>
        <w:pStyle w:val="ListParagraph"/>
        <w:numPr>
          <w:ilvl w:val="1"/>
          <w:numId w:val="7"/>
        </w:numPr>
        <w:tabs>
          <w:tab w:pos="707" w:val="left" w:leader="none"/>
        </w:tabs>
        <w:spacing w:line="240" w:lineRule="auto" w:before="118" w:after="0"/>
        <w:ind w:left="707" w:right="0" w:hanging="283"/>
        <w:jc w:val="left"/>
        <w:rPr>
          <w:sz w:val="20"/>
        </w:rPr>
      </w:pPr>
      <w:r>
        <w:rPr>
          <w:sz w:val="20"/>
        </w:rPr>
        <w:t>ISP1 sẽ không chấp nhận bất kỳ đường đi nào có "AS-PATH" trước tên. Do đó, hãy sử dụng một thuộc tính BGP khác để</w:t>
      </w:r>
      <w:r>
        <w:rPr>
          <w:spacing w:val="-7"/>
          <w:sz w:val="20"/>
        </w:rPr>
      </w:r>
      <w:r>
        <w:rPr>
          <w:sz w:val="20"/>
        </w:rPr>
      </w:r>
      <w:r>
        <w:rPr>
          <w:spacing w:val="-6"/>
          <w:sz w:val="20"/>
        </w:rPr>
      </w:r>
      <w:r>
        <w:rPr>
          <w:sz w:val="20"/>
        </w:rPr>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pacing w:val="-5"/>
          <w:sz w:val="20"/>
        </w:rPr>
      </w:r>
    </w:p>
    <w:p>
      <w:pPr>
        <w:pStyle w:val="BodyText"/>
        <w:spacing w:before="20"/>
        <w:ind w:left="710"/>
      </w:pPr>
      <w:r>
        <w:rPr/>
        <w:t>Luyện tập đạt được mục tiêu.</w:t>
      </w:r>
      <w:r>
        <w:rPr>
          <w:spacing w:val="-7"/>
        </w:rPr>
      </w:r>
      <w:r>
        <w:rPr/>
      </w:r>
      <w:r>
        <w:rPr>
          <w:spacing w:val="-6"/>
        </w:rPr>
      </w:r>
      <w:r>
        <w:rPr>
          <w:spacing w:val="-2"/>
        </w:rPr>
      </w:r>
    </w:p>
    <w:p>
      <w:pPr>
        <w:pStyle w:val="ListParagraph"/>
        <w:numPr>
          <w:ilvl w:val="0"/>
          <w:numId w:val="7"/>
        </w:numPr>
        <w:tabs>
          <w:tab w:pos="422" w:val="left" w:leader="none"/>
          <w:tab w:pos="424" w:val="left" w:leader="none"/>
        </w:tabs>
        <w:spacing w:line="259" w:lineRule="auto" w:before="140" w:after="0"/>
        <w:ind w:left="424" w:right="91" w:hanging="284"/>
        <w:jc w:val="left"/>
        <w:rPr>
          <w:sz w:val="20"/>
        </w:rPr>
      </w:pPr>
      <w:r>
        <w:rPr>
          <w:sz w:val="20"/>
        </w:rPr>
        <w:t>IR1 và IR2 nhận các prefix 198.51.100.0/24 và 203.0.113.0/24 từ ISP1. Họ phải thiết lập IR1 làm đường dẫn chính (đối với incoming và outgoing) để tiếp cận các prefix từ HQ1 và HQ2.</w:t>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3"/>
          <w:sz w:val="20"/>
        </w:rPr>
      </w:r>
      <w:r>
        <w:rPr>
          <w:sz w:val="20"/>
        </w:rPr>
      </w:r>
      <w:r>
        <w:rPr>
          <w:spacing w:val="-4"/>
          <w:sz w:val="20"/>
        </w:rPr>
      </w:r>
      <w:r>
        <w:rPr>
          <w:sz w:val="20"/>
        </w:rPr>
      </w:r>
      <w:r>
        <w:rPr>
          <w:spacing w:val="-3"/>
          <w:sz w:val="20"/>
        </w:rPr>
      </w:r>
      <w:r>
        <w:rPr>
          <w:sz w:val="20"/>
        </w:rPr>
      </w:r>
      <w:r>
        <w:rPr>
          <w:spacing w:val="-4"/>
          <w:sz w:val="20"/>
        </w:rPr>
      </w:r>
      <w:r>
        <w:rPr>
          <w:sz w:val="20"/>
        </w:rPr>
      </w:r>
      <w:r>
        <w:rPr>
          <w:spacing w:val="-3"/>
          <w:sz w:val="20"/>
        </w:rPr>
      </w:r>
      <w:r>
        <w:rPr>
          <w:sz w:val="20"/>
        </w:rPr>
      </w:r>
      <w:r>
        <w:rPr>
          <w:spacing w:val="-1"/>
          <w:sz w:val="20"/>
        </w:rPr>
      </w:r>
      <w:r>
        <w:rPr>
          <w:sz w:val="20"/>
        </w:rPr>
      </w:r>
      <w:r>
        <w:rPr>
          <w:spacing w:val="-4"/>
          <w:sz w:val="20"/>
        </w:rPr>
      </w:r>
      <w:r>
        <w:rPr>
          <w:sz w:val="20"/>
        </w:rPr>
      </w:r>
      <w:r>
        <w:rPr>
          <w:spacing w:val="-4"/>
          <w:sz w:val="20"/>
        </w:rPr>
      </w:r>
      <w:r>
        <w:rPr>
          <w:sz w:val="20"/>
        </w:rPr>
      </w:r>
      <w:r>
        <w:rPr>
          <w:spacing w:val="-4"/>
          <w:sz w:val="20"/>
        </w:rPr>
      </w:r>
      <w:r>
        <w:rPr>
          <w:sz w:val="20"/>
        </w:rPr>
      </w:r>
      <w:r>
        <w:rPr>
          <w:spacing w:val="-3"/>
          <w:sz w:val="20"/>
        </w:rPr>
      </w:r>
      <w:r>
        <w:rPr>
          <w:sz w:val="20"/>
        </w:rPr>
      </w:r>
      <w:r>
        <w:rPr>
          <w:spacing w:val="-3"/>
          <w:sz w:val="20"/>
        </w:rPr>
      </w:r>
      <w:r>
        <w:rPr>
          <w:sz w:val="20"/>
        </w:rPr>
      </w:r>
    </w:p>
    <w:p>
      <w:pPr>
        <w:pStyle w:val="ListParagraph"/>
        <w:numPr>
          <w:ilvl w:val="1"/>
          <w:numId w:val="7"/>
        </w:numPr>
        <w:tabs>
          <w:tab w:pos="707" w:val="left" w:leader="none"/>
        </w:tabs>
        <w:spacing w:line="240" w:lineRule="auto" w:before="121" w:after="0"/>
        <w:ind w:left="707" w:right="0" w:hanging="283"/>
        <w:jc w:val="left"/>
        <w:rPr>
          <w:sz w:val="20"/>
        </w:rPr>
      </w:pPr>
      <w:r>
        <w:rPr>
          <w:sz w:val="20"/>
        </w:rPr>
        <w:t>Bạn có thể sử dụng các địa chỉ IP "198.51.100.1" và "203.0.113.1" cho các bài kiểm tra khả năng liên lạc (ping và traceroute) từ</w:t>
      </w:r>
      <w:r>
        <w:rPr>
          <w:spacing w:val="-7"/>
          <w:sz w:val="20"/>
        </w:rPr>
      </w:r>
      <w:r>
        <w:rPr>
          <w:sz w:val="20"/>
        </w:rPr>
      </w:r>
      <w:r>
        <w:rPr>
          <w:spacing w:val="-7"/>
          <w:sz w:val="20"/>
        </w:rPr>
      </w:r>
      <w:r>
        <w:rPr>
          <w:sz w:val="20"/>
        </w:rPr>
      </w:r>
      <w:r>
        <w:rPr>
          <w:spacing w:val="-8"/>
          <w:sz w:val="20"/>
        </w:rPr>
      </w:r>
      <w:r>
        <w:rPr>
          <w:sz w:val="20"/>
        </w:rPr>
      </w:r>
      <w:r>
        <w:rPr>
          <w:spacing w:val="-6"/>
          <w:sz w:val="20"/>
        </w:rPr>
      </w:r>
      <w:r>
        <w:rPr>
          <w:sz w:val="20"/>
        </w:rPr>
      </w:r>
      <w:r>
        <w:rPr>
          <w:spacing w:val="-7"/>
          <w:sz w:val="20"/>
        </w:rPr>
      </w:r>
      <w:r>
        <w:rPr>
          <w:sz w:val="20"/>
        </w:rPr>
      </w:r>
      <w:r>
        <w:rPr>
          <w:spacing w:val="-7"/>
          <w:sz w:val="20"/>
        </w:rPr>
      </w:r>
      <w:r>
        <w:rPr>
          <w:sz w:val="20"/>
        </w:rPr>
      </w:r>
      <w:r>
        <w:rPr>
          <w:spacing w:val="-7"/>
          <w:sz w:val="20"/>
        </w:rPr>
      </w:r>
      <w:r>
        <w:rPr>
          <w:sz w:val="20"/>
        </w:rPr>
      </w:r>
      <w:r>
        <w:rPr>
          <w:spacing w:val="-6"/>
          <w:sz w:val="20"/>
        </w:rPr>
      </w:r>
      <w:r>
        <w:rPr>
          <w:sz w:val="20"/>
        </w:rPr>
      </w:r>
      <w:r>
        <w:rPr>
          <w:spacing w:val="-7"/>
          <w:sz w:val="20"/>
        </w:rPr>
      </w:r>
      <w:r>
        <w:rPr>
          <w:sz w:val="20"/>
        </w:rPr>
      </w:r>
      <w:r>
        <w:rPr>
          <w:spacing w:val="-6"/>
          <w:sz w:val="20"/>
        </w:rPr>
      </w:r>
      <w:r>
        <w:rPr>
          <w:sz w:val="20"/>
        </w:rPr>
      </w:r>
      <w:r>
        <w:rPr>
          <w:spacing w:val="-7"/>
          <w:sz w:val="20"/>
        </w:rPr>
      </w:r>
      <w:r>
        <w:rPr>
          <w:sz w:val="20"/>
        </w:rPr>
      </w:r>
      <w:r>
        <w:rPr>
          <w:spacing w:val="-8"/>
          <w:sz w:val="20"/>
        </w:rPr>
      </w:r>
      <w:r>
        <w:rPr>
          <w:sz w:val="20"/>
        </w:rPr>
      </w:r>
      <w:r>
        <w:rPr>
          <w:spacing w:val="-7"/>
          <w:sz w:val="20"/>
        </w:rPr>
      </w:r>
      <w:r>
        <w:rPr>
          <w:sz w:val="20"/>
        </w:rPr>
      </w:r>
      <w:r>
        <w:rPr>
          <w:spacing w:val="-7"/>
          <w:sz w:val="20"/>
        </w:rPr>
      </w:r>
      <w:r>
        <w:rPr>
          <w:spacing w:val="-4"/>
          <w:sz w:val="20"/>
        </w:rPr>
      </w:r>
    </w:p>
    <w:p>
      <w:pPr>
        <w:pStyle w:val="BodyText"/>
        <w:spacing w:before="17"/>
        <w:ind w:left="710"/>
      </w:pPr>
      <w:r>
        <w:rPr/>
        <w:t>HQ-CLI1 and HQ2-CLI1.</w:t>
      </w:r>
      <w:r>
        <w:rPr>
          <w:spacing w:val="-9"/>
        </w:rPr>
      </w:r>
      <w:r>
        <w:rPr/>
      </w:r>
      <w:r>
        <w:rPr>
          <w:spacing w:val="-7"/>
        </w:rPr>
      </w:r>
      <w:r>
        <w:rPr/>
      </w:r>
      <w:r>
        <w:rPr>
          <w:spacing w:val="-2"/>
        </w:rPr>
      </w:r>
    </w:p>
    <w:p>
      <w:pPr>
        <w:pStyle w:val="ListParagraph"/>
        <w:numPr>
          <w:ilvl w:val="0"/>
          <w:numId w:val="7"/>
        </w:numPr>
        <w:tabs>
          <w:tab w:pos="422" w:val="left" w:leader="none"/>
        </w:tabs>
        <w:spacing w:line="240" w:lineRule="auto" w:before="140" w:after="0"/>
        <w:ind w:left="422" w:right="0" w:hanging="282"/>
        <w:jc w:val="left"/>
        <w:rPr>
          <w:sz w:val="20"/>
        </w:rPr>
      </w:pPr>
      <w:r>
        <w:rPr>
          <w:sz w:val="20"/>
        </w:rPr>
        <w:t>Internet giao tiếp đang hoạt động trong một tình huống hỏng máy chủ chính (IR2).</w:t>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5"/>
          <w:sz w:val="20"/>
        </w:rPr>
      </w:r>
      <w:r>
        <w:rPr>
          <w:sz w:val="20"/>
        </w:rPr>
      </w:r>
      <w:r>
        <w:rPr>
          <w:spacing w:val="-8"/>
          <w:sz w:val="20"/>
        </w:rPr>
      </w:r>
      <w:r>
        <w:rPr>
          <w:sz w:val="20"/>
        </w:rPr>
      </w:r>
      <w:r>
        <w:rPr>
          <w:spacing w:val="-6"/>
          <w:sz w:val="20"/>
        </w:rPr>
      </w:r>
      <w:r>
        <w:rPr>
          <w:sz w:val="20"/>
        </w:rPr>
      </w:r>
      <w:r>
        <w:rPr>
          <w:spacing w:val="-6"/>
          <w:sz w:val="20"/>
        </w:rPr>
      </w:r>
      <w:r>
        <w:rPr>
          <w:sz w:val="20"/>
        </w:rPr>
      </w:r>
      <w:r>
        <w:rPr>
          <w:spacing w:val="-5"/>
          <w:sz w:val="20"/>
        </w:rPr>
      </w:r>
      <w:r>
        <w:rPr>
          <w:sz w:val="20"/>
        </w:rPr>
      </w:r>
      <w:r>
        <w:rPr>
          <w:spacing w:val="-7"/>
          <w:sz w:val="20"/>
        </w:rPr>
      </w:r>
      <w:r>
        <w:rPr>
          <w:spacing w:val="-2"/>
          <w:sz w:val="20"/>
        </w:rPr>
      </w:r>
    </w:p>
    <w:p>
      <w:pPr>
        <w:pStyle w:val="ListParagraph"/>
        <w:numPr>
          <w:ilvl w:val="1"/>
          <w:numId w:val="7"/>
        </w:numPr>
        <w:tabs>
          <w:tab w:pos="707" w:val="left" w:leader="none"/>
          <w:tab w:pos="861" w:val="left" w:leader="none"/>
        </w:tabs>
        <w:spacing w:line="376" w:lineRule="auto" w:before="140" w:after="0"/>
        <w:ind w:left="861" w:right="2998" w:hanging="437"/>
        <w:jc w:val="left"/>
        <w:rPr>
          <w:sz w:val="20"/>
        </w:rPr>
      </w:pPr>
      <w:r>
        <w:rPr>
          <w:sz w:val="20"/>
        </w:rPr>
        <w:t>Simulate a failure of IR2 by shutting down G 0/3 interfaces of CR3 and CR4. CR3(config)#int g0/3</w:t>
      </w:r>
      <w:r>
        <w:rPr>
          <w:spacing w:val="-4"/>
          <w:sz w:val="20"/>
        </w:rPr>
      </w:r>
      <w:r>
        <w:rPr>
          <w:sz w:val="20"/>
        </w:rPr>
      </w:r>
      <w:r>
        <w:rPr>
          <w:spacing w:val="-3"/>
          <w:sz w:val="20"/>
        </w:rPr>
      </w:r>
      <w:r>
        <w:rPr>
          <w:sz w:val="20"/>
        </w:rPr>
      </w:r>
      <w:r>
        <w:rPr>
          <w:spacing w:val="-4"/>
          <w:sz w:val="20"/>
        </w:rPr>
      </w:r>
      <w:r>
        <w:rPr>
          <w:sz w:val="20"/>
        </w:rPr>
      </w:r>
      <w:r>
        <w:rPr>
          <w:spacing w:val="-5"/>
          <w:sz w:val="20"/>
        </w:rPr>
      </w:r>
      <w:r>
        <w:rPr>
          <w:sz w:val="20"/>
        </w:rPr>
      </w:r>
      <w:r>
        <w:rPr>
          <w:spacing w:val="-4"/>
          <w:sz w:val="20"/>
        </w:rPr>
      </w:r>
      <w:r>
        <w:rPr>
          <w:sz w:val="20"/>
        </w:rPr>
      </w:r>
      <w:r>
        <w:rPr>
          <w:spacing w:val="-3"/>
          <w:sz w:val="20"/>
        </w:rPr>
      </w:r>
      <w:r>
        <w:rPr>
          <w:sz w:val="20"/>
        </w:rPr>
      </w:r>
      <w:r>
        <w:rPr>
          <w:spacing w:val="-4"/>
          <w:sz w:val="20"/>
        </w:rPr>
      </w:r>
      <w:r>
        <w:rPr>
          <w:sz w:val="20"/>
        </w:rPr>
      </w:r>
      <w:r>
        <w:rPr>
          <w:spacing w:val="-3"/>
          <w:sz w:val="20"/>
        </w:rPr>
      </w:r>
      <w:r>
        <w:rPr>
          <w:sz w:val="20"/>
        </w:rPr>
      </w:r>
      <w:r>
        <w:rPr>
          <w:spacing w:val="-4"/>
          <w:sz w:val="20"/>
        </w:rPr>
      </w:r>
      <w:r>
        <w:rPr>
          <w:sz w:val="20"/>
        </w:rPr>
      </w:r>
      <w:r>
        <w:rPr>
          <w:spacing w:val="-4"/>
          <w:sz w:val="20"/>
        </w:rPr>
      </w:r>
      <w:r>
        <w:rPr>
          <w:sz w:val="20"/>
        </w:rPr>
      </w:r>
      <w:r>
        <w:rPr>
          <w:spacing w:val="-3"/>
          <w:sz w:val="20"/>
        </w:rPr>
      </w:r>
      <w:r>
        <w:rPr>
          <w:sz w:val="20"/>
        </w:rPr>
      </w:r>
      <w:r>
        <w:rPr>
          <w:spacing w:val="-5"/>
          <w:sz w:val="20"/>
        </w:rPr>
      </w:r>
      <w:r>
        <w:rPr>
          <w:sz w:val="20"/>
        </w:rPr>
      </w:r>
      <w:r>
        <w:rPr>
          <w:spacing w:val="-4"/>
          <w:sz w:val="20"/>
        </w:rPr>
      </w:r>
      <w:r>
        <w:rPr>
          <w:sz w:val="20"/>
        </w:rPr>
      </w:r>
      <w:r>
        <w:rPr>
          <w:spacing w:val="-3"/>
          <w:sz w:val="20"/>
        </w:rPr>
      </w:r>
      <w:r>
        <w:rPr>
          <w:sz w:val="20"/>
        </w:rPr>
      </w:r>
    </w:p>
    <w:p>
      <w:pPr>
        <w:pStyle w:val="ListParagraph"/>
        <w:spacing w:after="0" w:line="376" w:lineRule="auto"/>
        <w:jc w:val="left"/>
        <w:rPr>
          <w:sz w:val="20"/>
        </w:rPr>
        <w:sectPr>
          <w:type w:val="continuous"/>
          <w:pgSz w:w="11910" w:h="16840"/>
          <w:pgMar w:header="1134" w:footer="1093" w:top="1400" w:bottom="280" w:left="992" w:right="1133"/>
        </w:sectPr>
      </w:pPr>
    </w:p>
    <w:p>
      <w:pPr>
        <w:pStyle w:val="BodyText"/>
        <w:spacing w:before="15"/>
      </w:pPr>
    </w:p>
    <w:p>
      <w:pPr>
        <w:pStyle w:val="BodyText"/>
        <w:ind w:left="861"/>
      </w:pPr>
      <w:bookmarkStart w:name="_bookmark13" w:id="14"/>
      <w:bookmarkEnd w:id="14"/>
      <w:r>
        <w:rPr/>
        <w:t>CR3(config-if)#shut</w:t>
      </w:r>
      <w:r>
        <w:rPr>
          <w:spacing w:val="-2"/>
        </w:rPr>
      </w:r>
    </w:p>
    <w:p>
      <w:pPr>
        <w:spacing w:before="99"/>
        <w:ind w:left="861" w:right="0" w:firstLine="0"/>
        <w:jc w:val="left"/>
        <w:rPr>
          <w:sz w:val="20"/>
        </w:rPr>
      </w:pPr>
      <w:r>
        <w:rPr>
          <w:spacing w:val="-10"/>
          <w:sz w:val="20"/>
        </w:rPr>
        <w:t>!</w:t>
      </w:r>
    </w:p>
    <w:p>
      <w:pPr>
        <w:pStyle w:val="BodyText"/>
        <w:spacing w:line="338" w:lineRule="auto" w:before="99"/>
        <w:ind w:left="861" w:right="7250"/>
      </w:pPr>
      <w:r>
        <w:rPr/>
        <w:t>CR4(config)#int g0/3 CR4(config-if)#shut</w:t>
      </w:r>
      <w:r>
        <w:rPr>
          <w:spacing w:val="-12"/>
        </w:rPr>
      </w:r>
      <w:r>
        <w:rPr/>
      </w:r>
      <w:r>
        <w:rPr>
          <w:spacing w:val="-2"/>
        </w:rPr>
      </w:r>
    </w:p>
    <w:p>
      <w:pPr>
        <w:spacing w:line="242" w:lineRule="exact" w:before="0"/>
        <w:ind w:left="861" w:right="0" w:firstLine="0"/>
        <w:jc w:val="left"/>
        <w:rPr>
          <w:sz w:val="20"/>
        </w:rPr>
      </w:pPr>
      <w:r>
        <w:rPr>
          <w:spacing w:val="-10"/>
          <w:sz w:val="20"/>
        </w:rPr>
        <w:t>!</w:t>
      </w:r>
    </w:p>
    <w:p>
      <w:pPr>
        <w:pStyle w:val="BodyText"/>
        <w:spacing w:before="2"/>
        <w:rPr>
          <w:sz w:val="6"/>
        </w:rPr>
      </w:pPr>
      <w:r>
        <w:rPr>
          <w:sz w:val="6"/>
        </w:rPr>
        <w:drawing>
          <wp:anchor distT="0" distB="0" distL="0" distR="0" allowOverlap="1" layoutInCell="1" locked="0" behindDoc="1" simplePos="0" relativeHeight="487594496">
            <wp:simplePos x="0" y="0"/>
            <wp:positionH relativeFrom="page">
              <wp:posOffset>1177289</wp:posOffset>
            </wp:positionH>
            <wp:positionV relativeFrom="paragraph">
              <wp:posOffset>63391</wp:posOffset>
            </wp:positionV>
            <wp:extent cx="2293370" cy="1428178"/>
            <wp:effectExtent l="0" t="0" r="0" b="0"/>
            <wp:wrapTopAndBottom/>
            <wp:docPr id="83" name="Image 83" descr="A diagram of a graph  Description automatically generated with medium confidence"/>
            <wp:cNvGraphicFramePr>
              <a:graphicFrameLocks/>
            </wp:cNvGraphicFramePr>
            <a:graphic>
              <a:graphicData uri="http://schemas.openxmlformats.org/drawingml/2006/picture">
                <pic:pic>
                  <pic:nvPicPr>
                    <pic:cNvPr id="83" name="Image 83" descr="A diagram of a graph  Description automatically generated with medium confidence"/>
                    <pic:cNvPicPr/>
                  </pic:nvPicPr>
                  <pic:blipFill>
                    <a:blip r:embed="rId27" cstate="print"/>
                    <a:stretch>
                      <a:fillRect/>
                    </a:stretch>
                  </pic:blipFill>
                  <pic:spPr>
                    <a:xfrm>
                      <a:off x="0" y="0"/>
                      <a:ext cx="2293370" cy="1428178"/>
                    </a:xfrm>
                    <a:prstGeom prst="rect">
                      <a:avLst/>
                    </a:prstGeom>
                  </pic:spPr>
                </pic:pic>
              </a:graphicData>
            </a:graphic>
          </wp:anchor>
        </w:drawing>
      </w:r>
    </w:p>
    <w:p>
      <w:pPr>
        <w:pStyle w:val="ListParagraph"/>
        <w:numPr>
          <w:ilvl w:val="1"/>
          <w:numId w:val="7"/>
        </w:numPr>
        <w:tabs>
          <w:tab w:pos="707" w:val="left" w:leader="none"/>
          <w:tab w:pos="861" w:val="left" w:leader="none"/>
        </w:tabs>
        <w:spacing w:line="376" w:lineRule="auto" w:before="100" w:after="0"/>
        <w:ind w:left="861" w:right="137" w:hanging="437"/>
        <w:jc w:val="left"/>
        <w:rPr>
          <w:sz w:val="20"/>
        </w:rPr>
      </w:pPr>
      <w:r>
        <w:rPr>
          <w:sz w:val="20"/>
        </w:rPr>
        <w:t>Ping 8.8.8.8 từ HQ1-CLI1 và kiểm tra xem nó thành công. Xuống tracersoute sẽ chứng minh rằng dòng traffic đi qua IR1 HQ1-CLI1:~$ traceroute 8.8.8.8</w:t>
      </w:r>
      <w:r>
        <w:rPr>
          <w:spacing w:val="-3"/>
          <w:sz w:val="20"/>
        </w:rPr>
      </w:r>
      <w:r>
        <w:rPr>
          <w:sz w:val="20"/>
        </w:rPr>
      </w:r>
      <w:r>
        <w:rPr>
          <w:spacing w:val="-2"/>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4"/>
          <w:sz w:val="20"/>
        </w:rPr>
      </w:r>
      <w:r>
        <w:rPr>
          <w:sz w:val="20"/>
        </w:rPr>
      </w:r>
      <w:r>
        <w:rPr>
          <w:spacing w:val="-5"/>
          <w:sz w:val="20"/>
        </w:rPr>
      </w:r>
      <w:r>
        <w:rPr>
          <w:sz w:val="20"/>
        </w:rPr>
      </w:r>
      <w:r>
        <w:rPr>
          <w:spacing w:val="-3"/>
          <w:sz w:val="20"/>
        </w:rPr>
      </w:r>
      <w:r>
        <w:rPr>
          <w:sz w:val="20"/>
        </w:rPr>
      </w:r>
      <w:r>
        <w:rPr>
          <w:spacing w:val="-2"/>
          <w:sz w:val="20"/>
        </w:rPr>
      </w:r>
      <w:r>
        <w:rPr>
          <w:sz w:val="20"/>
        </w:rPr>
      </w:r>
      <w:r>
        <w:rPr>
          <w:spacing w:val="-2"/>
          <w:sz w:val="20"/>
        </w:rPr>
      </w:r>
      <w:r>
        <w:rPr>
          <w:sz w:val="20"/>
        </w:rPr>
      </w:r>
      <w:r>
        <w:rPr>
          <w:spacing w:val="-4"/>
          <w:sz w:val="20"/>
        </w:rPr>
      </w:r>
      <w:r>
        <w:rPr>
          <w:sz w:val="20"/>
        </w:rPr>
      </w:r>
      <w:r>
        <w:rPr>
          <w:spacing w:val="-3"/>
          <w:sz w:val="20"/>
        </w:rPr>
      </w:r>
      <w:r>
        <w:rPr>
          <w:sz w:val="20"/>
        </w:rPr>
      </w:r>
      <w:r>
        <w:rPr>
          <w:spacing w:val="-2"/>
          <w:sz w:val="20"/>
        </w:rPr>
      </w:r>
      <w:r>
        <w:rPr>
          <w:sz w:val="20"/>
        </w:rPr>
      </w:r>
      <w:r>
        <w:rPr>
          <w:spacing w:val="-2"/>
          <w:sz w:val="20"/>
        </w:rPr>
      </w:r>
      <w:r>
        <w:rPr>
          <w:sz w:val="20"/>
        </w:rPr>
      </w:r>
    </w:p>
    <w:p>
      <w:pPr>
        <w:pStyle w:val="BodyText"/>
        <w:spacing w:line="205" w:lineRule="exact"/>
        <w:ind w:left="861"/>
      </w:pPr>
      <w:r>
        <w:rPr/>
        <w:t>Traceroute đến 8.8.8.8 (8.8.8.8), 30 hops max, 46 byte packets</w:t>
      </w:r>
      <w:r>
        <w:rPr>
          <w:spacing w:val="-7"/>
        </w:rPr>
      </w:r>
      <w:r>
        <w:rPr/>
      </w:r>
      <w:r>
        <w:rPr>
          <w:spacing w:val="-5"/>
        </w:rPr>
      </w:r>
      <w:r>
        <w:rPr/>
      </w:r>
      <w:r>
        <w:rPr>
          <w:spacing w:val="-4"/>
        </w:rPr>
      </w:r>
      <w:r>
        <w:rPr/>
      </w:r>
      <w:r>
        <w:rPr>
          <w:spacing w:val="-6"/>
        </w:rPr>
      </w:r>
      <w:r>
        <w:rPr/>
      </w:r>
      <w:r>
        <w:rPr>
          <w:spacing w:val="-5"/>
        </w:rPr>
      </w:r>
      <w:r>
        <w:rPr/>
      </w:r>
      <w:r>
        <w:rPr>
          <w:spacing w:val="-6"/>
        </w:rPr>
      </w:r>
      <w:r>
        <w:rPr/>
      </w:r>
      <w:r>
        <w:rPr>
          <w:spacing w:val="-5"/>
        </w:rPr>
      </w:r>
      <w:r>
        <w:rPr/>
      </w:r>
      <w:r>
        <w:rPr>
          <w:spacing w:val="-6"/>
        </w:rPr>
      </w:r>
      <w:r>
        <w:rPr/>
      </w:r>
      <w:r>
        <w:rPr>
          <w:spacing w:val="-6"/>
        </w:rPr>
      </w:r>
      <w:r>
        <w:rPr>
          <w:spacing w:val="-2"/>
        </w:rPr>
      </w:r>
    </w:p>
    <w:p>
      <w:pPr>
        <w:pStyle w:val="BodyText"/>
        <w:spacing w:before="99"/>
        <w:ind w:left="906"/>
      </w:pPr>
      <w:r>
        <w:rPr/>
        <w:t>1 10.10.101.11 (10.10.101.11) 8.110 ms 6.477 ms 6.440 ms</w:t>
      </w:r>
      <w:r>
        <w:rPr>
          <w:spacing w:val="38"/>
        </w:rPr>
      </w:r>
      <w:r>
        <w:rPr/>
      </w:r>
      <w:r>
        <w:rPr>
          <w:spacing w:val="-3"/>
        </w:rPr>
      </w:r>
      <w:r>
        <w:rPr/>
      </w:r>
      <w:r>
        <w:rPr>
          <w:spacing w:val="37"/>
        </w:rPr>
      </w:r>
      <w:r>
        <w:rPr/>
      </w:r>
      <w:r>
        <w:rPr>
          <w:spacing w:val="-1"/>
        </w:rPr>
      </w:r>
      <w:r>
        <w:rPr/>
      </w:r>
      <w:r>
        <w:rPr>
          <w:spacing w:val="39"/>
        </w:rPr>
      </w:r>
      <w:r>
        <w:rPr/>
      </w:r>
      <w:r>
        <w:rPr>
          <w:spacing w:val="-4"/>
        </w:rPr>
      </w:r>
      <w:r>
        <w:rPr/>
      </w:r>
      <w:r>
        <w:rPr>
          <w:spacing w:val="39"/>
        </w:rPr>
      </w:r>
      <w:r>
        <w:rPr/>
      </w:r>
      <w:r>
        <w:rPr>
          <w:spacing w:val="-4"/>
        </w:rPr>
      </w:r>
      <w:r>
        <w:rPr>
          <w:spacing w:val="-5"/>
        </w:rPr>
      </w:r>
    </w:p>
    <w:p>
      <w:pPr>
        <w:pStyle w:val="BodyText"/>
        <w:spacing w:before="102"/>
        <w:ind w:left="906"/>
      </w:pPr>
      <w:r>
        <w:rPr/>
        <w:t>2 10.10.0.142 (10.10.0.142) 9.587 ms 12.553 ms 8.434 ms</w:t>
      </w:r>
      <w:r>
        <w:rPr>
          <w:spacing w:val="38"/>
        </w:rPr>
      </w:r>
      <w:r>
        <w:rPr/>
      </w:r>
      <w:r>
        <w:rPr>
          <w:spacing w:val="-5"/>
        </w:rPr>
      </w:r>
      <w:r>
        <w:rPr/>
      </w:r>
      <w:r>
        <w:rPr>
          <w:spacing w:val="40"/>
        </w:rPr>
      </w:r>
      <w:r>
        <w:rPr/>
      </w:r>
      <w:r>
        <w:rPr>
          <w:spacing w:val="-5"/>
        </w:rPr>
      </w:r>
      <w:r>
        <w:rPr/>
      </w:r>
      <w:r>
        <w:rPr>
          <w:spacing w:val="39"/>
        </w:rPr>
      </w:r>
      <w:r>
        <w:rPr/>
      </w:r>
      <w:r>
        <w:rPr>
          <w:spacing w:val="-4"/>
        </w:rPr>
      </w:r>
      <w:r>
        <w:rPr/>
      </w:r>
      <w:r>
        <w:rPr>
          <w:spacing w:val="38"/>
        </w:rPr>
      </w:r>
      <w:r>
        <w:rPr/>
      </w:r>
      <w:r>
        <w:rPr>
          <w:spacing w:val="-4"/>
        </w:rPr>
      </w:r>
      <w:r>
        <w:rPr>
          <w:spacing w:val="-5"/>
        </w:rPr>
      </w:r>
    </w:p>
    <w:p>
      <w:pPr>
        <w:pStyle w:val="BodyText"/>
        <w:spacing w:before="99"/>
        <w:ind w:left="906"/>
      </w:pPr>
      <w:r>
        <w:rPr/>
        <w:t>3 10.10.0.125 (10.10.0.125) 7.655 ms 14.774 ms 7.074 ms</w:t>
      </w:r>
      <w:r>
        <w:rPr>
          <w:spacing w:val="38"/>
        </w:rPr>
      </w:r>
      <w:r>
        <w:rPr/>
      </w:r>
      <w:r>
        <w:rPr>
          <w:spacing w:val="-5"/>
        </w:rPr>
      </w:r>
      <w:r>
        <w:rPr/>
      </w:r>
      <w:r>
        <w:rPr>
          <w:spacing w:val="40"/>
        </w:rPr>
      </w:r>
      <w:r>
        <w:rPr/>
      </w:r>
      <w:r>
        <w:rPr>
          <w:spacing w:val="-5"/>
        </w:rPr>
      </w:r>
      <w:r>
        <w:rPr/>
      </w:r>
      <w:r>
        <w:rPr>
          <w:spacing w:val="39"/>
        </w:rPr>
      </w:r>
      <w:r>
        <w:rPr/>
      </w:r>
      <w:r>
        <w:rPr>
          <w:spacing w:val="-4"/>
        </w:rPr>
      </w:r>
      <w:r>
        <w:rPr/>
      </w:r>
      <w:r>
        <w:rPr>
          <w:spacing w:val="38"/>
        </w:rPr>
      </w:r>
      <w:r>
        <w:rPr/>
      </w:r>
      <w:r>
        <w:rPr>
          <w:spacing w:val="-4"/>
        </w:rPr>
      </w:r>
      <w:r>
        <w:rPr>
          <w:spacing w:val="-5"/>
        </w:rPr>
      </w:r>
    </w:p>
    <w:p>
      <w:pPr>
        <w:pStyle w:val="BodyText"/>
        <w:spacing w:before="99"/>
        <w:ind w:left="906"/>
      </w:pPr>
      <w:r>
        <w:rPr/>
        <w:t>4 10.10.0.105 (10.10.0.105) 11.138 ms 16.037 ms 9.988 ms</w:t>
      </w:r>
      <w:r>
        <w:rPr>
          <w:spacing w:val="37"/>
        </w:rPr>
      </w:r>
      <w:r>
        <w:rPr/>
      </w:r>
      <w:r>
        <w:rPr>
          <w:spacing w:val="-5"/>
        </w:rPr>
      </w:r>
      <w:r>
        <w:rPr/>
      </w:r>
      <w:r>
        <w:rPr>
          <w:spacing w:val="40"/>
        </w:rPr>
      </w:r>
      <w:r>
        <w:rPr/>
      </w:r>
      <w:r>
        <w:rPr>
          <w:spacing w:val="-3"/>
        </w:rPr>
      </w:r>
      <w:r>
        <w:rPr/>
      </w:r>
      <w:r>
        <w:rPr>
          <w:spacing w:val="38"/>
        </w:rPr>
      </w:r>
      <w:r>
        <w:rPr/>
      </w:r>
      <w:r>
        <w:rPr>
          <w:spacing w:val="-3"/>
        </w:rPr>
      </w:r>
      <w:r>
        <w:rPr/>
      </w:r>
      <w:r>
        <w:rPr>
          <w:spacing w:val="39"/>
        </w:rPr>
      </w:r>
      <w:r>
        <w:rPr/>
      </w:r>
      <w:r>
        <w:rPr>
          <w:spacing w:val="-2"/>
        </w:rPr>
      </w:r>
      <w:r>
        <w:rPr>
          <w:spacing w:val="-5"/>
        </w:rPr>
      </w:r>
    </w:p>
    <w:p>
      <w:pPr>
        <w:pStyle w:val="BodyText"/>
        <w:tabs>
          <w:tab w:pos="1386" w:val="left" w:leader="none"/>
        </w:tabs>
        <w:spacing w:before="99"/>
        <w:ind w:left="981"/>
      </w:pPr>
      <w:r>
        <w:rPr>
          <w:spacing w:val="-10"/>
        </w:rPr>
        <w:t>5 ms 192.0.2.101 (192.0.2.101) 11.284 ms 25.961 ms</w:t>
      </w:r>
      <w:r>
        <w:rPr/>
      </w:r>
      <w:r>
        <w:rPr>
          <w:color w:val="000000"/>
          <w:highlight w:val="yellow"/>
        </w:rPr>
      </w:r>
      <w:r>
        <w:rPr>
          <w:color w:val="000000"/>
          <w:spacing w:val="-6"/>
        </w:rPr>
      </w:r>
      <w:r>
        <w:rPr>
          <w:color w:val="000000"/>
        </w:rPr>
      </w:r>
      <w:r>
        <w:rPr>
          <w:color w:val="000000"/>
          <w:spacing w:val="35"/>
        </w:rPr>
      </w:r>
      <w:r>
        <w:rPr>
          <w:color w:val="000000"/>
        </w:rPr>
      </w:r>
      <w:r>
        <w:rPr>
          <w:color w:val="000000"/>
          <w:spacing w:val="-5"/>
        </w:rPr>
      </w:r>
      <w:r>
        <w:rPr>
          <w:color w:val="000000"/>
        </w:rPr>
      </w:r>
      <w:r>
        <w:rPr>
          <w:color w:val="000000"/>
          <w:spacing w:val="37"/>
        </w:rPr>
      </w:r>
      <w:r>
        <w:rPr>
          <w:color w:val="000000"/>
        </w:rPr>
      </w:r>
      <w:r>
        <w:rPr>
          <w:color w:val="000000"/>
          <w:spacing w:val="-6"/>
        </w:rPr>
      </w:r>
      <w:r>
        <w:rPr>
          <w:color w:val="000000"/>
        </w:rPr>
      </w:r>
      <w:r>
        <w:rPr>
          <w:color w:val="000000"/>
          <w:spacing w:val="37"/>
        </w:rPr>
      </w:r>
      <w:r>
        <w:rPr>
          <w:color w:val="000000"/>
          <w:spacing w:val="-10"/>
        </w:rPr>
      </w:r>
    </w:p>
    <w:p>
      <w:pPr>
        <w:pStyle w:val="ListParagraph"/>
        <w:numPr>
          <w:ilvl w:val="1"/>
          <w:numId w:val="7"/>
        </w:numPr>
        <w:tabs>
          <w:tab w:pos="707" w:val="left" w:leader="none"/>
          <w:tab w:pos="861" w:val="left" w:leader="none"/>
        </w:tabs>
        <w:spacing w:line="376" w:lineRule="auto" w:before="80" w:after="0"/>
        <w:ind w:left="861" w:right="137" w:hanging="437"/>
        <w:jc w:val="left"/>
        <w:rPr>
          <w:sz w:val="20"/>
        </w:rPr>
      </w:pPr>
      <w:r>
        <w:rPr>
          <w:sz w:val="20"/>
        </w:rPr>
        <w:t>Ping 8.8.8.8 từ HQ2-CLI1 và kiểm tra xem nó thành công. Xuống tracersoute sẽ chứng minh rằng dòng traffic đi qua IR1 HQ2-CLI1:~$ traceroute 8.8.8.8</w:t>
      </w:r>
      <w:r>
        <w:rPr>
          <w:spacing w:val="-3"/>
          <w:sz w:val="20"/>
        </w:rPr>
      </w:r>
      <w:r>
        <w:rPr>
          <w:sz w:val="20"/>
        </w:rPr>
      </w:r>
      <w:r>
        <w:rPr>
          <w:spacing w:val="-2"/>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4"/>
          <w:sz w:val="20"/>
        </w:rPr>
      </w:r>
      <w:r>
        <w:rPr>
          <w:sz w:val="20"/>
        </w:rPr>
      </w:r>
      <w:r>
        <w:rPr>
          <w:spacing w:val="-5"/>
          <w:sz w:val="20"/>
        </w:rPr>
      </w:r>
      <w:r>
        <w:rPr>
          <w:sz w:val="20"/>
        </w:rPr>
      </w:r>
      <w:r>
        <w:rPr>
          <w:spacing w:val="-3"/>
          <w:sz w:val="20"/>
        </w:rPr>
      </w:r>
      <w:r>
        <w:rPr>
          <w:sz w:val="20"/>
        </w:rPr>
      </w:r>
      <w:r>
        <w:rPr>
          <w:spacing w:val="-2"/>
          <w:sz w:val="20"/>
        </w:rPr>
      </w:r>
      <w:r>
        <w:rPr>
          <w:sz w:val="20"/>
        </w:rPr>
      </w:r>
      <w:r>
        <w:rPr>
          <w:spacing w:val="-2"/>
          <w:sz w:val="20"/>
        </w:rPr>
      </w:r>
      <w:r>
        <w:rPr>
          <w:sz w:val="20"/>
        </w:rPr>
      </w:r>
      <w:r>
        <w:rPr>
          <w:spacing w:val="-4"/>
          <w:sz w:val="20"/>
        </w:rPr>
      </w:r>
      <w:r>
        <w:rPr>
          <w:sz w:val="20"/>
        </w:rPr>
      </w:r>
      <w:r>
        <w:rPr>
          <w:spacing w:val="-3"/>
          <w:sz w:val="20"/>
        </w:rPr>
      </w:r>
      <w:r>
        <w:rPr>
          <w:sz w:val="20"/>
        </w:rPr>
      </w:r>
      <w:r>
        <w:rPr>
          <w:spacing w:val="-2"/>
          <w:sz w:val="20"/>
        </w:rPr>
      </w:r>
      <w:r>
        <w:rPr>
          <w:sz w:val="20"/>
        </w:rPr>
      </w:r>
      <w:r>
        <w:rPr>
          <w:spacing w:val="-2"/>
          <w:sz w:val="20"/>
        </w:rPr>
      </w:r>
      <w:r>
        <w:rPr>
          <w:sz w:val="20"/>
        </w:rPr>
      </w:r>
    </w:p>
    <w:p>
      <w:pPr>
        <w:pStyle w:val="BodyText"/>
        <w:spacing w:line="205" w:lineRule="exact"/>
        <w:ind w:left="861"/>
      </w:pPr>
      <w:r>
        <w:rPr/>
        <w:t>Traceroute đến 8.8.8.8 (8.8.8.8), 30 hops max, 46 byte packets</w:t>
      </w:r>
      <w:r>
        <w:rPr>
          <w:spacing w:val="-7"/>
        </w:rPr>
      </w:r>
      <w:r>
        <w:rPr/>
      </w:r>
      <w:r>
        <w:rPr>
          <w:spacing w:val="-5"/>
        </w:rPr>
      </w:r>
      <w:r>
        <w:rPr/>
      </w:r>
      <w:r>
        <w:rPr>
          <w:spacing w:val="-4"/>
        </w:rPr>
      </w:r>
      <w:r>
        <w:rPr/>
      </w:r>
      <w:r>
        <w:rPr>
          <w:spacing w:val="-6"/>
        </w:rPr>
      </w:r>
      <w:r>
        <w:rPr/>
      </w:r>
      <w:r>
        <w:rPr>
          <w:spacing w:val="-5"/>
        </w:rPr>
      </w:r>
      <w:r>
        <w:rPr/>
      </w:r>
      <w:r>
        <w:rPr>
          <w:spacing w:val="-6"/>
        </w:rPr>
      </w:r>
      <w:r>
        <w:rPr/>
      </w:r>
      <w:r>
        <w:rPr>
          <w:spacing w:val="-5"/>
        </w:rPr>
      </w:r>
      <w:r>
        <w:rPr/>
      </w:r>
      <w:r>
        <w:rPr>
          <w:spacing w:val="-6"/>
        </w:rPr>
      </w:r>
      <w:r>
        <w:rPr/>
      </w:r>
      <w:r>
        <w:rPr>
          <w:spacing w:val="-6"/>
        </w:rPr>
      </w:r>
      <w:r>
        <w:rPr>
          <w:spacing w:val="-2"/>
        </w:rPr>
      </w:r>
    </w:p>
    <w:p>
      <w:pPr>
        <w:pStyle w:val="BodyText"/>
        <w:spacing w:before="99"/>
        <w:ind w:left="906"/>
      </w:pPr>
      <w:r>
        <w:rPr/>
        <w:t>1 10.11.102.11 (10.11.102.11) 4.603 ms 6.894 ms 5.212 ms</w:t>
      </w:r>
      <w:r>
        <w:rPr>
          <w:spacing w:val="38"/>
        </w:rPr>
      </w:r>
      <w:r>
        <w:rPr/>
      </w:r>
      <w:r>
        <w:rPr>
          <w:spacing w:val="-4"/>
        </w:rPr>
      </w:r>
      <w:r>
        <w:rPr/>
      </w:r>
      <w:r>
        <w:rPr>
          <w:spacing w:val="37"/>
        </w:rPr>
      </w:r>
      <w:r>
        <w:rPr/>
      </w:r>
      <w:r>
        <w:rPr>
          <w:spacing w:val="-1"/>
        </w:rPr>
      </w:r>
      <w:r>
        <w:rPr/>
      </w:r>
      <w:r>
        <w:rPr>
          <w:spacing w:val="39"/>
        </w:rPr>
      </w:r>
      <w:r>
        <w:rPr/>
      </w:r>
      <w:r>
        <w:rPr>
          <w:spacing w:val="-4"/>
        </w:rPr>
      </w:r>
      <w:r>
        <w:rPr/>
      </w:r>
      <w:r>
        <w:rPr>
          <w:spacing w:val="39"/>
        </w:rPr>
      </w:r>
      <w:r>
        <w:rPr/>
      </w:r>
      <w:r>
        <w:rPr>
          <w:spacing w:val="-4"/>
        </w:rPr>
      </w:r>
      <w:r>
        <w:rPr>
          <w:spacing w:val="-5"/>
        </w:rPr>
      </w:r>
    </w:p>
    <w:p>
      <w:pPr>
        <w:pStyle w:val="BodyText"/>
        <w:spacing w:before="99"/>
        <w:ind w:left="906"/>
      </w:pPr>
      <w:r>
        <w:rPr/>
        <w:t>2 10.10.0.221 (10.10.0.221) 9.680 ms 8.064 ms 9.047 ms</w:t>
      </w:r>
      <w:r>
        <w:rPr>
          <w:spacing w:val="38"/>
        </w:rPr>
      </w:r>
      <w:r>
        <w:rPr/>
      </w:r>
      <w:r>
        <w:rPr>
          <w:spacing w:val="-5"/>
        </w:rPr>
      </w:r>
      <w:r>
        <w:rPr/>
      </w:r>
      <w:r>
        <w:rPr>
          <w:spacing w:val="40"/>
        </w:rPr>
      </w:r>
      <w:r>
        <w:rPr/>
      </w:r>
      <w:r>
        <w:rPr>
          <w:spacing w:val="-5"/>
        </w:rPr>
      </w:r>
      <w:r>
        <w:rPr/>
      </w:r>
      <w:r>
        <w:rPr>
          <w:spacing w:val="39"/>
        </w:rPr>
      </w:r>
      <w:r>
        <w:rPr/>
      </w:r>
      <w:r>
        <w:rPr>
          <w:spacing w:val="-4"/>
        </w:rPr>
      </w:r>
      <w:r>
        <w:rPr/>
      </w:r>
      <w:r>
        <w:rPr>
          <w:spacing w:val="39"/>
        </w:rPr>
      </w:r>
      <w:r>
        <w:rPr/>
      </w:r>
      <w:r>
        <w:rPr>
          <w:spacing w:val="-2"/>
        </w:rPr>
      </w:r>
      <w:r>
        <w:rPr>
          <w:spacing w:val="-7"/>
        </w:rPr>
      </w:r>
    </w:p>
    <w:p>
      <w:pPr>
        <w:pStyle w:val="BodyText"/>
        <w:spacing w:before="99"/>
        <w:ind w:left="906"/>
      </w:pPr>
      <w:r>
        <w:rPr/>
        <w:t>3 10.10.0.137 (10.10.0.137) 9.039 ms 10.686 ms 8.120 ms</w:t>
      </w:r>
      <w:r>
        <w:rPr>
          <w:spacing w:val="38"/>
        </w:rPr>
      </w:r>
      <w:r>
        <w:rPr/>
      </w:r>
      <w:r>
        <w:rPr>
          <w:spacing w:val="-5"/>
        </w:rPr>
      </w:r>
      <w:r>
        <w:rPr/>
      </w:r>
      <w:r>
        <w:rPr>
          <w:spacing w:val="40"/>
        </w:rPr>
      </w:r>
      <w:r>
        <w:rPr/>
      </w:r>
      <w:r>
        <w:rPr>
          <w:spacing w:val="-5"/>
        </w:rPr>
      </w:r>
      <w:r>
        <w:rPr/>
      </w:r>
      <w:r>
        <w:rPr>
          <w:spacing w:val="39"/>
        </w:rPr>
      </w:r>
      <w:r>
        <w:rPr/>
      </w:r>
      <w:r>
        <w:rPr>
          <w:spacing w:val="-4"/>
        </w:rPr>
      </w:r>
      <w:r>
        <w:rPr/>
      </w:r>
      <w:r>
        <w:rPr>
          <w:spacing w:val="38"/>
        </w:rPr>
      </w:r>
      <w:r>
        <w:rPr/>
      </w:r>
      <w:r>
        <w:rPr>
          <w:spacing w:val="-4"/>
        </w:rPr>
      </w:r>
      <w:r>
        <w:rPr>
          <w:spacing w:val="-5"/>
        </w:rPr>
      </w:r>
    </w:p>
    <w:p>
      <w:pPr>
        <w:pStyle w:val="BodyText"/>
        <w:spacing w:before="99"/>
        <w:ind w:left="906"/>
      </w:pPr>
      <w:r>
        <w:rPr/>
        <w:t>4 10.10.0.109 (10.10.0.109) 8.147 ms 15.148 ms 8.367 ms</w:t>
      </w:r>
      <w:r>
        <w:rPr>
          <w:spacing w:val="38"/>
        </w:rPr>
      </w:r>
      <w:r>
        <w:rPr/>
      </w:r>
      <w:r>
        <w:rPr>
          <w:spacing w:val="-5"/>
        </w:rPr>
      </w:r>
      <w:r>
        <w:rPr/>
      </w:r>
      <w:r>
        <w:rPr>
          <w:spacing w:val="40"/>
        </w:rPr>
      </w:r>
      <w:r>
        <w:rPr/>
      </w:r>
      <w:r>
        <w:rPr>
          <w:spacing w:val="-5"/>
        </w:rPr>
      </w:r>
      <w:r>
        <w:rPr/>
      </w:r>
      <w:r>
        <w:rPr>
          <w:spacing w:val="39"/>
        </w:rPr>
      </w:r>
      <w:r>
        <w:rPr/>
      </w:r>
      <w:r>
        <w:rPr>
          <w:spacing w:val="-4"/>
        </w:rPr>
      </w:r>
      <w:r>
        <w:rPr/>
      </w:r>
      <w:r>
        <w:rPr>
          <w:spacing w:val="38"/>
        </w:rPr>
      </w:r>
      <w:r>
        <w:rPr/>
      </w:r>
      <w:r>
        <w:rPr>
          <w:spacing w:val="-4"/>
        </w:rPr>
      </w:r>
      <w:r>
        <w:rPr>
          <w:spacing w:val="-5"/>
        </w:rPr>
      </w:r>
    </w:p>
    <w:p>
      <w:pPr>
        <w:pStyle w:val="BodyText"/>
        <w:spacing w:before="99"/>
        <w:ind w:left="906"/>
      </w:pPr>
      <w:r>
        <w:rPr/>
        <w:t>5 192.0.2.101 (192.0.2.101) 19.074 ms 19.037 ms</w:t>
      </w:r>
      <w:r>
        <w:rPr>
          <w:spacing w:val="38"/>
        </w:rPr>
      </w:r>
      <w:r>
        <w:rPr>
          <w:color w:val="000000"/>
          <w:highlight w:val="yellow"/>
        </w:rPr>
      </w:r>
      <w:r>
        <w:rPr>
          <w:color w:val="000000"/>
          <w:spacing w:val="-4"/>
        </w:rPr>
      </w:r>
      <w:r>
        <w:rPr>
          <w:color w:val="000000"/>
        </w:rPr>
      </w:r>
      <w:r>
        <w:rPr>
          <w:color w:val="000000"/>
          <w:spacing w:val="40"/>
        </w:rPr>
      </w:r>
      <w:r>
        <w:rPr>
          <w:color w:val="000000"/>
        </w:rPr>
      </w:r>
      <w:r>
        <w:rPr>
          <w:color w:val="000000"/>
          <w:spacing w:val="-3"/>
        </w:rPr>
      </w:r>
      <w:r>
        <w:rPr>
          <w:color w:val="000000"/>
        </w:rPr>
      </w:r>
      <w:r>
        <w:rPr>
          <w:color w:val="000000"/>
          <w:spacing w:val="40"/>
        </w:rPr>
      </w:r>
      <w:r>
        <w:rPr>
          <w:color w:val="000000"/>
        </w:rPr>
      </w:r>
      <w:r>
        <w:rPr>
          <w:color w:val="000000"/>
          <w:spacing w:val="-3"/>
        </w:rPr>
      </w:r>
      <w:r>
        <w:rPr>
          <w:color w:val="000000"/>
        </w:rPr>
      </w:r>
      <w:r>
        <w:rPr>
          <w:color w:val="000000"/>
          <w:spacing w:val="39"/>
        </w:rPr>
      </w:r>
      <w:r>
        <w:rPr>
          <w:color w:val="000000"/>
          <w:spacing w:val="-10"/>
        </w:rPr>
      </w:r>
    </w:p>
    <w:p>
      <w:pPr>
        <w:pStyle w:val="BodyText"/>
        <w:spacing w:before="201"/>
      </w:pPr>
    </w:p>
    <w:p>
      <w:pPr>
        <w:pStyle w:val="BodyText"/>
        <w:ind w:left="140"/>
      </w:pPr>
      <w:r>
        <w:rPr/>
        <w:t>Nếu bước b và bước c trên không thành công, hãy sửa chữa vấn đề đó.</w:t>
      </w:r>
      <w:r>
        <w:rPr>
          <w:spacing w:val="-5"/>
        </w:rPr>
      </w:r>
      <w:r>
        <w:rPr/>
      </w:r>
      <w:r>
        <w:rPr>
          <w:spacing w:val="-1"/>
        </w:rPr>
      </w:r>
      <w:r>
        <w:rPr>
          <w:b/>
        </w:rPr>
      </w:r>
      <w:r>
        <w:rPr>
          <w:b/>
          <w:spacing w:val="-3"/>
        </w:rPr>
      </w:r>
      <w:r>
        <w:rPr/>
      </w:r>
      <w:r>
        <w:rPr>
          <w:spacing w:val="-4"/>
        </w:rPr>
      </w:r>
      <w:r>
        <w:rPr>
          <w:b/>
        </w:rPr>
      </w:r>
      <w:r>
        <w:rPr>
          <w:b/>
          <w:spacing w:val="-3"/>
        </w:rPr>
      </w:r>
      <w:r>
        <w:rPr/>
      </w:r>
      <w:r>
        <w:rPr>
          <w:spacing w:val="-4"/>
        </w:rPr>
      </w:r>
      <w:r>
        <w:rPr/>
      </w:r>
      <w:r>
        <w:rPr>
          <w:spacing w:val="-5"/>
        </w:rPr>
      </w:r>
      <w:r>
        <w:rPr/>
      </w:r>
      <w:r>
        <w:rPr>
          <w:spacing w:val="-5"/>
        </w:rPr>
      </w:r>
      <w:r>
        <w:rPr/>
      </w:r>
      <w:r>
        <w:rPr>
          <w:spacing w:val="-3"/>
        </w:rPr>
      </w:r>
      <w:r>
        <w:rPr/>
      </w:r>
      <w:r>
        <w:rPr>
          <w:spacing w:val="-5"/>
        </w:rPr>
      </w:r>
      <w:r>
        <w:rPr/>
      </w:r>
      <w:r>
        <w:rPr>
          <w:spacing w:val="-3"/>
        </w:rPr>
      </w:r>
      <w:r>
        <w:rPr>
          <w:spacing w:val="-2"/>
        </w:rPr>
      </w:r>
    </w:p>
    <w:p>
      <w:pPr>
        <w:pStyle w:val="BodyText"/>
        <w:spacing w:after="0"/>
        <w:sectPr>
          <w:pgSz w:w="11910" w:h="16840"/>
          <w:pgMar w:header="1134" w:footer="1093" w:top="2000" w:bottom="1280" w:left="992" w:right="1133"/>
        </w:sectPr>
      </w:pPr>
    </w:p>
    <w:p>
      <w:pPr>
        <w:pStyle w:val="Heading3"/>
      </w:pPr>
      <w:r>
        <w:rPr>
          <w:color w:val="003763"/>
        </w:rPr>
        <w:t>IP Services là dịch vụ cung cấp dịch vụ IP.</w:t>
      </w:r>
      <w:r>
        <w:rPr>
          <w:color w:val="003763"/>
          <w:spacing w:val="-6"/>
        </w:rPr>
      </w:r>
      <w:r>
        <w:rPr>
          <w:color w:val="003763"/>
          <w:spacing w:val="-2"/>
        </w:rPr>
      </w:r>
    </w:p>
    <w:p>
      <w:pPr>
        <w:pStyle w:val="BodyText"/>
        <w:spacing w:before="153"/>
        <w:ind w:left="140"/>
      </w:pPr>
      <w:r>
        <w:rPr/>
        <w:t>Bạn đã được yêu cầu thiết lập các dịch vụ IP sau:</w:t>
      </w:r>
      <w:r>
        <w:rPr>
          <w:spacing w:val="-6"/>
        </w:rPr>
      </w:r>
      <w:r>
        <w:rPr/>
      </w:r>
      <w:r>
        <w:rPr>
          <w:spacing w:val="-6"/>
        </w:rPr>
      </w:r>
      <w:r>
        <w:rPr/>
      </w:r>
      <w:r>
        <w:rPr>
          <w:spacing w:val="-5"/>
        </w:rPr>
      </w:r>
      <w:r>
        <w:rPr/>
      </w:r>
      <w:r>
        <w:rPr>
          <w:spacing w:val="-5"/>
        </w:rPr>
      </w:r>
      <w:r>
        <w:rPr/>
      </w:r>
      <w:r>
        <w:rPr>
          <w:spacing w:val="-5"/>
        </w:rPr>
      </w:r>
      <w:r>
        <w:rPr/>
      </w:r>
      <w:r>
        <w:rPr>
          <w:spacing w:val="-6"/>
        </w:rPr>
      </w:r>
      <w:r>
        <w:rPr/>
      </w:r>
      <w:r>
        <w:rPr>
          <w:spacing w:val="-7"/>
        </w:rPr>
      </w:r>
      <w:r>
        <w:rPr/>
      </w:r>
      <w:r>
        <w:rPr>
          <w:spacing w:val="-5"/>
        </w:rPr>
      </w:r>
      <w:r>
        <w:rPr>
          <w:spacing w:val="-2"/>
        </w:rPr>
      </w:r>
    </w:p>
    <w:p>
      <w:pPr>
        <w:pStyle w:val="ListParagraph"/>
        <w:numPr>
          <w:ilvl w:val="0"/>
          <w:numId w:val="8"/>
        </w:numPr>
        <w:tabs>
          <w:tab w:pos="422" w:val="left" w:leader="none"/>
          <w:tab w:pos="424" w:val="left" w:leader="none"/>
        </w:tabs>
        <w:spacing w:line="259" w:lineRule="auto" w:before="137" w:after="0"/>
        <w:ind w:left="424" w:right="48" w:hanging="284"/>
        <w:jc w:val="left"/>
        <w:rPr>
          <w:sz w:val="20"/>
        </w:rPr>
      </w:pPr>
      <w:r>
        <w:rPr>
          <w:sz w:val="20"/>
        </w:rPr>
        <w:t>When VLAN 101-102 users (~400 total users) in HQ1, HQ2, BR1 and BR2 communicate with the internet (using IP addresses 8.8.8.8 for testing), their addresses should be translated to the following addresses based on the internet router they traverse.</w:t>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4"/>
          <w:sz w:val="20"/>
        </w:rPr>
      </w:r>
      <w:r>
        <w:rPr>
          <w:sz w:val="20"/>
        </w:rPr>
      </w:r>
      <w:r>
        <w:rPr>
          <w:spacing w:val="-4"/>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p>
    <w:p>
      <w:pPr>
        <w:pStyle w:val="ListParagraph"/>
        <w:numPr>
          <w:ilvl w:val="1"/>
          <w:numId w:val="8"/>
        </w:numPr>
        <w:tabs>
          <w:tab w:pos="707" w:val="left" w:leader="none"/>
        </w:tabs>
        <w:spacing w:line="240" w:lineRule="auto" w:before="121" w:after="0"/>
        <w:ind w:left="707" w:right="0" w:hanging="283"/>
        <w:jc w:val="left"/>
        <w:rPr>
          <w:sz w:val="20"/>
        </w:rPr>
      </w:pPr>
      <w:r>
        <w:rPr>
          <w:sz w:val="20"/>
        </w:rPr>
        <w:t>Traffic đi qua IR1 -&gt; 192.0.2.104 -192.0.2.110</w:t>
      </w:r>
      <w:r>
        <w:rPr>
          <w:spacing w:val="-7"/>
          <w:sz w:val="20"/>
        </w:rPr>
      </w:r>
      <w:r>
        <w:rPr>
          <w:sz w:val="20"/>
        </w:rPr>
      </w:r>
      <w:r>
        <w:rPr>
          <w:spacing w:val="-5"/>
          <w:sz w:val="20"/>
        </w:rPr>
      </w:r>
      <w:r>
        <w:rPr>
          <w:sz w:val="20"/>
        </w:rPr>
      </w:r>
      <w:r>
        <w:rPr>
          <w:spacing w:val="-5"/>
          <w:sz w:val="20"/>
        </w:rPr>
      </w:r>
      <w:r>
        <w:rPr>
          <w:sz w:val="20"/>
        </w:rPr>
      </w:r>
      <w:r>
        <w:rPr>
          <w:spacing w:val="-5"/>
          <w:sz w:val="20"/>
        </w:rPr>
      </w:r>
      <w:r>
        <w:rPr>
          <w:sz w:val="20"/>
        </w:rPr>
      </w:r>
      <w:r>
        <w:rPr>
          <w:spacing w:val="-6"/>
          <w:sz w:val="20"/>
        </w:rPr>
      </w:r>
      <w:r>
        <w:rPr>
          <w:sz w:val="20"/>
        </w:rPr>
      </w:r>
      <w:r>
        <w:rPr>
          <w:spacing w:val="-4"/>
          <w:sz w:val="20"/>
        </w:rPr>
      </w:r>
      <w:r>
        <w:rPr>
          <w:sz w:val="20"/>
        </w:rPr>
      </w:r>
      <w:r>
        <w:rPr>
          <w:spacing w:val="-2"/>
          <w:sz w:val="20"/>
        </w:rPr>
      </w:r>
    </w:p>
    <w:p>
      <w:pPr>
        <w:pStyle w:val="ListParagraph"/>
        <w:numPr>
          <w:ilvl w:val="1"/>
          <w:numId w:val="8"/>
        </w:numPr>
        <w:tabs>
          <w:tab w:pos="707" w:val="left" w:leader="none"/>
        </w:tabs>
        <w:spacing w:line="240" w:lineRule="auto" w:before="20" w:after="0"/>
        <w:ind w:left="707" w:right="0" w:hanging="283"/>
        <w:jc w:val="left"/>
        <w:rPr>
          <w:sz w:val="20"/>
        </w:rPr>
      </w:pPr>
      <w:r>
        <w:rPr>
          <w:sz w:val="20"/>
        </w:rPr>
        <w:t>Traffic đi qua IR2 -&gt; 192.0.2.193 -192.0.2.199</w:t>
      </w:r>
      <w:r>
        <w:rPr>
          <w:spacing w:val="-7"/>
          <w:sz w:val="20"/>
        </w:rPr>
      </w:r>
      <w:r>
        <w:rPr>
          <w:sz w:val="20"/>
        </w:rPr>
      </w:r>
      <w:r>
        <w:rPr>
          <w:spacing w:val="-5"/>
          <w:sz w:val="20"/>
        </w:rPr>
      </w:r>
      <w:r>
        <w:rPr>
          <w:sz w:val="20"/>
        </w:rPr>
      </w:r>
      <w:r>
        <w:rPr>
          <w:spacing w:val="-5"/>
          <w:sz w:val="20"/>
        </w:rPr>
      </w:r>
      <w:r>
        <w:rPr>
          <w:sz w:val="20"/>
        </w:rPr>
      </w:r>
      <w:r>
        <w:rPr>
          <w:spacing w:val="-5"/>
          <w:sz w:val="20"/>
        </w:rPr>
      </w:r>
      <w:r>
        <w:rPr>
          <w:sz w:val="20"/>
        </w:rPr>
      </w:r>
      <w:r>
        <w:rPr>
          <w:spacing w:val="-6"/>
          <w:sz w:val="20"/>
        </w:rPr>
      </w:r>
      <w:r>
        <w:rPr>
          <w:sz w:val="20"/>
        </w:rPr>
      </w:r>
      <w:r>
        <w:rPr>
          <w:spacing w:val="-4"/>
          <w:sz w:val="20"/>
        </w:rPr>
      </w:r>
      <w:r>
        <w:rPr>
          <w:sz w:val="20"/>
        </w:rPr>
      </w:r>
      <w:r>
        <w:rPr>
          <w:spacing w:val="-2"/>
          <w:sz w:val="20"/>
        </w:rPr>
      </w:r>
    </w:p>
    <w:p>
      <w:pPr>
        <w:pStyle w:val="ListParagraph"/>
        <w:numPr>
          <w:ilvl w:val="0"/>
          <w:numId w:val="8"/>
        </w:numPr>
        <w:tabs>
          <w:tab w:pos="422" w:val="left" w:leader="none"/>
          <w:tab w:pos="424" w:val="left" w:leader="none"/>
        </w:tabs>
        <w:spacing w:line="259" w:lineRule="auto" w:before="138" w:after="0"/>
        <w:ind w:left="424" w:right="441" w:hanging="284"/>
        <w:jc w:val="left"/>
        <w:rPr>
          <w:sz w:val="20"/>
        </w:rPr>
      </w:pPr>
      <w:r>
        <w:rPr>
          <w:sz w:val="20"/>
        </w:rPr>
        <w:t>When HQ1-SVR1 with IP address 10.10.100.101 goes online, it should appear as 192.0.2.99 or 192.9.2.205 depending on which network interface (IR1 or IR2) is used. You can configure AS1 G0/3 to VLAN 100 to test this configuration.</w:t>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3"/>
          <w:sz w:val="20"/>
        </w:rPr>
      </w:r>
      <w:r>
        <w:rPr>
          <w:sz w:val="20"/>
        </w:rPr>
      </w:r>
      <w:r>
        <w:rPr>
          <w:spacing w:val="-4"/>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3"/>
          <w:sz w:val="20"/>
        </w:rPr>
      </w:r>
      <w:r>
        <w:rPr>
          <w:sz w:val="20"/>
        </w:rPr>
      </w:r>
      <w:r>
        <w:rPr>
          <w:spacing w:val="-5"/>
          <w:sz w:val="20"/>
        </w:rPr>
      </w:r>
      <w:r>
        <w:rPr>
          <w:sz w:val="20"/>
        </w:rPr>
      </w:r>
      <w:r>
        <w:rPr>
          <w:spacing w:val="-4"/>
          <w:sz w:val="20"/>
        </w:rPr>
      </w:r>
      <w:r>
        <w:rPr>
          <w:sz w:val="20"/>
        </w:rPr>
      </w:r>
      <w:r>
        <w:rPr>
          <w:spacing w:val="-3"/>
          <w:sz w:val="20"/>
        </w:rPr>
      </w:r>
      <w:r>
        <w:rPr>
          <w:sz w:val="20"/>
        </w:rPr>
      </w:r>
      <w:r>
        <w:rPr>
          <w:spacing w:val="-2"/>
          <w:sz w:val="20"/>
        </w:rPr>
      </w:r>
    </w:p>
    <w:p>
      <w:pPr>
        <w:pStyle w:val="ListParagraph"/>
        <w:numPr>
          <w:ilvl w:val="1"/>
          <w:numId w:val="8"/>
        </w:numPr>
        <w:tabs>
          <w:tab w:pos="752" w:val="left" w:leader="none"/>
        </w:tabs>
        <w:spacing w:line="240" w:lineRule="auto" w:before="121" w:after="0"/>
        <w:ind w:left="752" w:right="0" w:hanging="328"/>
        <w:jc w:val="left"/>
        <w:rPr>
          <w:sz w:val="20"/>
        </w:rPr>
      </w:pPr>
      <w:r>
        <w:rPr>
          <w:sz w:val="20"/>
        </w:rPr>
        <w:t>HQ-SVR1 đã được thiết lập với địa chỉ 10.10.100.101 statisch.</w:t>
      </w:r>
      <w:r>
        <w:rPr>
          <w:spacing w:val="-10"/>
          <w:sz w:val="20"/>
        </w:rPr>
      </w:r>
      <w:r>
        <w:rPr>
          <w:sz w:val="20"/>
        </w:rPr>
      </w:r>
      <w:r>
        <w:rPr>
          <w:spacing w:val="-7"/>
          <w:sz w:val="20"/>
        </w:rPr>
      </w:r>
      <w:r>
        <w:rPr>
          <w:sz w:val="20"/>
        </w:rPr>
      </w:r>
      <w:r>
        <w:rPr>
          <w:spacing w:val="-8"/>
          <w:sz w:val="20"/>
        </w:rPr>
      </w:r>
      <w:r>
        <w:rPr>
          <w:sz w:val="20"/>
        </w:rPr>
      </w:r>
      <w:r>
        <w:rPr>
          <w:spacing w:val="-8"/>
          <w:sz w:val="20"/>
        </w:rPr>
      </w:r>
      <w:r>
        <w:rPr>
          <w:sz w:val="20"/>
        </w:rPr>
      </w:r>
      <w:r>
        <w:rPr>
          <w:spacing w:val="-9"/>
          <w:sz w:val="20"/>
        </w:rPr>
      </w:r>
      <w:r>
        <w:rPr>
          <w:sz w:val="20"/>
        </w:rPr>
      </w:r>
      <w:r>
        <w:rPr>
          <w:spacing w:val="-9"/>
          <w:sz w:val="20"/>
        </w:rPr>
      </w:r>
      <w:r>
        <w:rPr>
          <w:spacing w:val="-2"/>
          <w:sz w:val="20"/>
        </w:rPr>
      </w:r>
    </w:p>
    <w:p>
      <w:pPr>
        <w:pStyle w:val="ListParagraph"/>
        <w:numPr>
          <w:ilvl w:val="0"/>
          <w:numId w:val="8"/>
        </w:numPr>
        <w:tabs>
          <w:tab w:pos="422" w:val="left" w:leader="none"/>
        </w:tabs>
        <w:spacing w:line="240" w:lineRule="auto" w:before="138" w:after="0"/>
        <w:ind w:left="422" w:right="0" w:hanging="282"/>
        <w:jc w:val="left"/>
        <w:rPr>
          <w:sz w:val="20"/>
        </w:rPr>
      </w:pPr>
      <w:r>
        <w:rPr>
          <w:sz w:val="20"/>
        </w:rPr>
        <w:t>IR1 và IR2 sẽ nhận thời gian từ địa chỉ peek ISP1 là (192.0.2.101 và 192.0.2.201).</w:t>
      </w:r>
      <w:r>
        <w:rPr>
          <w:spacing w:val="-7"/>
          <w:sz w:val="20"/>
        </w:rPr>
      </w:r>
      <w:r>
        <w:rPr>
          <w:sz w:val="20"/>
        </w:rPr>
      </w:r>
      <w:r>
        <w:rPr>
          <w:spacing w:val="-5"/>
          <w:sz w:val="20"/>
        </w:rPr>
      </w:r>
      <w:r>
        <w:rPr>
          <w:sz w:val="20"/>
        </w:rPr>
      </w:r>
      <w:r>
        <w:rPr>
          <w:spacing w:val="-6"/>
          <w:sz w:val="20"/>
        </w:rPr>
      </w:r>
      <w:r>
        <w:rPr>
          <w:sz w:val="20"/>
        </w:rPr>
      </w:r>
      <w:r>
        <w:rPr>
          <w:spacing w:val="-5"/>
          <w:sz w:val="20"/>
        </w:rPr>
      </w:r>
      <w:r>
        <w:rPr>
          <w:sz w:val="20"/>
        </w:rPr>
      </w:r>
      <w:r>
        <w:rPr>
          <w:spacing w:val="-6"/>
          <w:sz w:val="20"/>
        </w:rPr>
      </w:r>
      <w:r>
        <w:rPr>
          <w:sz w:val="20"/>
        </w:rPr>
      </w:r>
      <w:r>
        <w:rPr>
          <w:spacing w:val="-4"/>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6"/>
          <w:sz w:val="20"/>
        </w:rPr>
      </w:r>
      <w:r>
        <w:rPr>
          <w:spacing w:val="-2"/>
          <w:sz w:val="20"/>
        </w:rPr>
      </w:r>
    </w:p>
    <w:p>
      <w:pPr>
        <w:pStyle w:val="ListParagraph"/>
        <w:numPr>
          <w:ilvl w:val="1"/>
          <w:numId w:val="8"/>
        </w:numPr>
        <w:tabs>
          <w:tab w:pos="707" w:val="left" w:leader="none"/>
          <w:tab w:pos="710" w:val="left" w:leader="none"/>
        </w:tabs>
        <w:spacing w:line="259" w:lineRule="auto" w:before="140" w:after="0"/>
        <w:ind w:left="710" w:right="681" w:hanging="286"/>
        <w:jc w:val="left"/>
        <w:rPr>
          <w:sz w:val="20"/>
        </w:rPr>
      </w:pPr>
      <w:r>
        <w:rPr>
          <w:sz w:val="20"/>
        </w:rPr>
        <w:t>Các thiết bị khác trong HQ1, HQ2, BR1 và BR2 nên sử dụng IR1 (10.10.0.1) và IR2 (10.10.0.11) làm server NTP cho họ.</w:t>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p>
    <w:p>
      <w:pPr>
        <w:pStyle w:val="ListParagraph"/>
        <w:numPr>
          <w:ilvl w:val="1"/>
          <w:numId w:val="8"/>
        </w:numPr>
        <w:tabs>
          <w:tab w:pos="707" w:val="left" w:leader="none"/>
          <w:tab w:pos="710" w:val="left" w:leader="none"/>
        </w:tabs>
        <w:spacing w:line="259" w:lineRule="auto" w:before="0" w:after="0"/>
        <w:ind w:left="710" w:right="129" w:hanging="286"/>
        <w:jc w:val="left"/>
        <w:rPr>
          <w:sz w:val="20"/>
        </w:rPr>
      </w:pPr>
      <w:r>
        <w:rPr>
          <w:sz w:val="20"/>
        </w:rPr>
        <w:t>Kết nối địa chỉ vòng quay cho giao thức NTP với IR1 và IR2 (trừ AS1 đến AS4, bạn có thể sử dụng địa chỉ IP SVI 103).</w:t>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1"/>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4"/>
          <w:sz w:val="20"/>
        </w:rPr>
      </w:r>
    </w:p>
    <w:p>
      <w:pPr>
        <w:pStyle w:val="ListParagraph"/>
        <w:numPr>
          <w:ilvl w:val="0"/>
          <w:numId w:val="8"/>
        </w:numPr>
        <w:tabs>
          <w:tab w:pos="422" w:val="left" w:leader="none"/>
        </w:tabs>
        <w:spacing w:line="240" w:lineRule="auto" w:before="118" w:after="0"/>
        <w:ind w:left="422" w:right="0" w:hanging="282"/>
        <w:jc w:val="left"/>
        <w:rPr>
          <w:sz w:val="20"/>
        </w:rPr>
      </w:pPr>
      <w:r>
        <w:rPr>
          <w:sz w:val="20"/>
        </w:rPr>
        <w:t>Configure dịch vụ DHCP trên DS1 và DS3 để đáp ứng các yêu cầu sau.</w:t>
      </w:r>
      <w:r>
        <w:rPr>
          <w:spacing w:val="-6"/>
          <w:sz w:val="20"/>
        </w:rPr>
      </w:r>
      <w:r>
        <w:rPr>
          <w:sz w:val="20"/>
        </w:rPr>
      </w:r>
      <w:r>
        <w:rPr>
          <w:spacing w:val="-6"/>
          <w:sz w:val="20"/>
        </w:rPr>
      </w:r>
      <w:r>
        <w:rPr>
          <w:sz w:val="20"/>
        </w:rPr>
      </w:r>
      <w:r>
        <w:rPr>
          <w:spacing w:val="-5"/>
          <w:sz w:val="20"/>
        </w:rPr>
      </w:r>
      <w:r>
        <w:rPr>
          <w:sz w:val="20"/>
        </w:rPr>
      </w:r>
      <w:r>
        <w:rPr>
          <w:spacing w:val="-5"/>
          <w:sz w:val="20"/>
        </w:rPr>
      </w:r>
      <w:r>
        <w:rPr>
          <w:sz w:val="20"/>
        </w:rPr>
      </w:r>
      <w:r>
        <w:rPr>
          <w:spacing w:val="-6"/>
          <w:sz w:val="20"/>
        </w:rPr>
      </w:r>
      <w:r>
        <w:rPr>
          <w:sz w:val="20"/>
        </w:rPr>
      </w:r>
      <w:r>
        <w:rPr>
          <w:spacing w:val="-4"/>
          <w:sz w:val="20"/>
        </w:rPr>
      </w:r>
      <w:r>
        <w:rPr>
          <w:sz w:val="20"/>
        </w:rPr>
      </w:r>
      <w:r>
        <w:rPr>
          <w:spacing w:val="-5"/>
          <w:sz w:val="20"/>
        </w:rPr>
      </w:r>
      <w:r>
        <w:rPr>
          <w:sz w:val="20"/>
        </w:rPr>
      </w:r>
      <w:r>
        <w:rPr>
          <w:spacing w:val="-5"/>
          <w:sz w:val="20"/>
        </w:rPr>
      </w:r>
      <w:r>
        <w:rPr>
          <w:sz w:val="20"/>
        </w:rPr>
      </w:r>
      <w:r>
        <w:rPr>
          <w:spacing w:val="-5"/>
          <w:sz w:val="20"/>
        </w:rPr>
      </w:r>
      <w:r>
        <w:rPr>
          <w:sz w:val="20"/>
        </w:rPr>
      </w:r>
      <w:r>
        <w:rPr>
          <w:spacing w:val="-4"/>
          <w:sz w:val="20"/>
        </w:rPr>
      </w:r>
      <w:r>
        <w:rPr>
          <w:spacing w:val="-2"/>
          <w:sz w:val="20"/>
        </w:rPr>
      </w:r>
    </w:p>
    <w:p>
      <w:pPr>
        <w:pStyle w:val="Heading4"/>
      </w:pPr>
      <w:r>
        <w:rPr/>
        <w:t>on DS1</w:t>
      </w:r>
      <w:r>
        <w:rPr>
          <w:spacing w:val="-3"/>
        </w:rPr>
      </w:r>
      <w:r>
        <w:rPr>
          <w:spacing w:val="-5"/>
        </w:rPr>
      </w:r>
    </w:p>
    <w:p>
      <w:pPr>
        <w:pStyle w:val="ListParagraph"/>
        <w:numPr>
          <w:ilvl w:val="1"/>
          <w:numId w:val="8"/>
        </w:numPr>
        <w:tabs>
          <w:tab w:pos="707" w:val="left" w:leader="none"/>
        </w:tabs>
        <w:spacing w:line="240" w:lineRule="auto" w:before="140" w:after="0"/>
        <w:ind w:left="707" w:right="0" w:hanging="283"/>
        <w:jc w:val="left"/>
        <w:rPr>
          <w:sz w:val="20"/>
        </w:rPr>
      </w:pPr>
      <w:r>
        <w:rPr>
          <w:sz w:val="20"/>
        </w:rPr>
        <w:t>VL101 DHCP address scope 10.10.101.101-10.10.101.254 với router chính là 10.10.101.10</w:t>
      </w:r>
      <w:r>
        <w:rPr>
          <w:spacing w:val="-9"/>
          <w:sz w:val="20"/>
        </w:rPr>
      </w:r>
      <w:r>
        <w:rPr>
          <w:sz w:val="20"/>
        </w:rPr>
      </w:r>
      <w:r>
        <w:rPr>
          <w:spacing w:val="-8"/>
          <w:sz w:val="20"/>
        </w:rPr>
      </w:r>
      <w:r>
        <w:rPr>
          <w:sz w:val="20"/>
        </w:rPr>
      </w:r>
      <w:r>
        <w:rPr>
          <w:spacing w:val="-8"/>
          <w:sz w:val="20"/>
        </w:rPr>
      </w:r>
      <w:r>
        <w:rPr>
          <w:sz w:val="20"/>
        </w:rPr>
      </w:r>
      <w:r>
        <w:rPr>
          <w:spacing w:val="-8"/>
          <w:sz w:val="20"/>
        </w:rPr>
      </w:r>
      <w:r>
        <w:rPr>
          <w:sz w:val="20"/>
        </w:rPr>
      </w:r>
      <w:r>
        <w:rPr>
          <w:spacing w:val="-9"/>
          <w:sz w:val="20"/>
        </w:rPr>
      </w:r>
      <w:r>
        <w:rPr>
          <w:sz w:val="20"/>
        </w:rPr>
      </w:r>
      <w:r>
        <w:rPr>
          <w:spacing w:val="-7"/>
          <w:sz w:val="20"/>
        </w:rPr>
      </w:r>
      <w:r>
        <w:rPr>
          <w:sz w:val="20"/>
        </w:rPr>
      </w:r>
      <w:r>
        <w:rPr>
          <w:spacing w:val="-8"/>
          <w:sz w:val="20"/>
        </w:rPr>
      </w:r>
      <w:r>
        <w:rPr>
          <w:sz w:val="20"/>
        </w:rPr>
      </w:r>
      <w:r>
        <w:rPr>
          <w:spacing w:val="-8"/>
          <w:sz w:val="20"/>
        </w:rPr>
      </w:r>
      <w:r>
        <w:rPr>
          <w:sz w:val="20"/>
        </w:rPr>
      </w:r>
      <w:r>
        <w:rPr>
          <w:spacing w:val="-9"/>
          <w:sz w:val="20"/>
        </w:rPr>
      </w:r>
      <w:r>
        <w:rPr>
          <w:spacing w:val="-2"/>
          <w:sz w:val="20"/>
        </w:rPr>
      </w:r>
    </w:p>
    <w:p>
      <w:pPr>
        <w:pStyle w:val="ListParagraph"/>
        <w:numPr>
          <w:ilvl w:val="1"/>
          <w:numId w:val="8"/>
        </w:numPr>
        <w:tabs>
          <w:tab w:pos="707" w:val="left" w:leader="none"/>
        </w:tabs>
        <w:spacing w:line="240" w:lineRule="auto" w:before="20" w:after="0"/>
        <w:ind w:left="707" w:right="0" w:hanging="283"/>
        <w:jc w:val="left"/>
        <w:rPr>
          <w:sz w:val="20"/>
        </w:rPr>
      </w:pPr>
      <w:r>
        <w:rPr>
          <w:sz w:val="20"/>
        </w:rPr>
        <w:t>VL102 DHCP address scope 10.10.102.101-10.10.102.254 với router chính là 10.10.102.10</w:t>
      </w:r>
      <w:r>
        <w:rPr>
          <w:spacing w:val="-9"/>
          <w:sz w:val="20"/>
        </w:rPr>
      </w:r>
      <w:r>
        <w:rPr>
          <w:sz w:val="20"/>
        </w:rPr>
      </w:r>
      <w:r>
        <w:rPr>
          <w:spacing w:val="-8"/>
          <w:sz w:val="20"/>
        </w:rPr>
      </w:r>
      <w:r>
        <w:rPr>
          <w:sz w:val="20"/>
        </w:rPr>
      </w:r>
      <w:r>
        <w:rPr>
          <w:spacing w:val="-8"/>
          <w:sz w:val="20"/>
        </w:rPr>
      </w:r>
      <w:r>
        <w:rPr>
          <w:sz w:val="20"/>
        </w:rPr>
      </w:r>
      <w:r>
        <w:rPr>
          <w:spacing w:val="-8"/>
          <w:sz w:val="20"/>
        </w:rPr>
      </w:r>
      <w:r>
        <w:rPr>
          <w:sz w:val="20"/>
        </w:rPr>
      </w:r>
      <w:r>
        <w:rPr>
          <w:spacing w:val="-9"/>
          <w:sz w:val="20"/>
        </w:rPr>
      </w:r>
      <w:r>
        <w:rPr>
          <w:sz w:val="20"/>
        </w:rPr>
      </w:r>
      <w:r>
        <w:rPr>
          <w:spacing w:val="-7"/>
          <w:sz w:val="20"/>
        </w:rPr>
      </w:r>
      <w:r>
        <w:rPr>
          <w:sz w:val="20"/>
        </w:rPr>
      </w:r>
      <w:r>
        <w:rPr>
          <w:spacing w:val="-8"/>
          <w:sz w:val="20"/>
        </w:rPr>
      </w:r>
      <w:r>
        <w:rPr>
          <w:sz w:val="20"/>
        </w:rPr>
      </w:r>
      <w:r>
        <w:rPr>
          <w:spacing w:val="-8"/>
          <w:sz w:val="20"/>
        </w:rPr>
      </w:r>
      <w:r>
        <w:rPr>
          <w:sz w:val="20"/>
        </w:rPr>
      </w:r>
      <w:r>
        <w:rPr>
          <w:spacing w:val="-9"/>
          <w:sz w:val="20"/>
        </w:rPr>
      </w:r>
      <w:r>
        <w:rPr>
          <w:spacing w:val="-2"/>
          <w:sz w:val="20"/>
        </w:rPr>
      </w:r>
    </w:p>
    <w:p>
      <w:pPr>
        <w:pStyle w:val="Heading4"/>
        <w:spacing w:before="137"/>
      </w:pPr>
      <w:r>
        <w:rPr/>
        <w:t>on DS3</w:t>
      </w:r>
      <w:r>
        <w:rPr>
          <w:spacing w:val="-3"/>
        </w:rPr>
      </w:r>
      <w:r>
        <w:rPr>
          <w:spacing w:val="-5"/>
        </w:rPr>
      </w:r>
    </w:p>
    <w:p>
      <w:pPr>
        <w:pStyle w:val="ListParagraph"/>
        <w:numPr>
          <w:ilvl w:val="1"/>
          <w:numId w:val="8"/>
        </w:numPr>
        <w:tabs>
          <w:tab w:pos="707" w:val="left" w:leader="none"/>
        </w:tabs>
        <w:spacing w:line="240" w:lineRule="auto" w:before="102" w:after="0"/>
        <w:ind w:left="707" w:right="0" w:hanging="283"/>
        <w:jc w:val="left"/>
        <w:rPr>
          <w:sz w:val="20"/>
        </w:rPr>
      </w:pPr>
      <w:r>
        <w:rPr>
          <w:sz w:val="20"/>
        </w:rPr>
        <w:t>VL101 DHCP address scope 10.11.101.101-10.11.101.254 với router chính là 10.11.101.10</w:t>
      </w:r>
      <w:r>
        <w:rPr>
          <w:spacing w:val="-9"/>
          <w:sz w:val="20"/>
        </w:rPr>
      </w:r>
      <w:r>
        <w:rPr>
          <w:sz w:val="20"/>
        </w:rPr>
      </w:r>
      <w:r>
        <w:rPr>
          <w:spacing w:val="-8"/>
          <w:sz w:val="20"/>
        </w:rPr>
      </w:r>
      <w:r>
        <w:rPr>
          <w:sz w:val="20"/>
        </w:rPr>
      </w:r>
      <w:r>
        <w:rPr>
          <w:spacing w:val="-8"/>
          <w:sz w:val="20"/>
        </w:rPr>
      </w:r>
      <w:r>
        <w:rPr>
          <w:sz w:val="20"/>
        </w:rPr>
      </w:r>
      <w:r>
        <w:rPr>
          <w:spacing w:val="-8"/>
          <w:sz w:val="20"/>
        </w:rPr>
      </w:r>
      <w:r>
        <w:rPr>
          <w:sz w:val="20"/>
        </w:rPr>
      </w:r>
      <w:r>
        <w:rPr>
          <w:spacing w:val="-9"/>
          <w:sz w:val="20"/>
        </w:rPr>
      </w:r>
      <w:r>
        <w:rPr>
          <w:sz w:val="20"/>
        </w:rPr>
      </w:r>
      <w:r>
        <w:rPr>
          <w:spacing w:val="-7"/>
          <w:sz w:val="20"/>
        </w:rPr>
      </w:r>
      <w:r>
        <w:rPr>
          <w:sz w:val="20"/>
        </w:rPr>
      </w:r>
      <w:r>
        <w:rPr>
          <w:spacing w:val="-8"/>
          <w:sz w:val="20"/>
        </w:rPr>
      </w:r>
      <w:r>
        <w:rPr>
          <w:sz w:val="20"/>
        </w:rPr>
      </w:r>
      <w:r>
        <w:rPr>
          <w:spacing w:val="-8"/>
          <w:sz w:val="20"/>
        </w:rPr>
      </w:r>
      <w:r>
        <w:rPr>
          <w:sz w:val="20"/>
        </w:rPr>
      </w:r>
      <w:r>
        <w:rPr>
          <w:spacing w:val="-9"/>
          <w:sz w:val="20"/>
        </w:rPr>
      </w:r>
      <w:r>
        <w:rPr>
          <w:spacing w:val="-2"/>
          <w:sz w:val="20"/>
        </w:rPr>
      </w:r>
    </w:p>
    <w:p>
      <w:pPr>
        <w:pStyle w:val="ListParagraph"/>
        <w:numPr>
          <w:ilvl w:val="1"/>
          <w:numId w:val="8"/>
        </w:numPr>
        <w:tabs>
          <w:tab w:pos="707" w:val="left" w:leader="none"/>
        </w:tabs>
        <w:spacing w:line="240" w:lineRule="auto" w:before="18" w:after="0"/>
        <w:ind w:left="707" w:right="0" w:hanging="283"/>
        <w:jc w:val="left"/>
        <w:rPr>
          <w:sz w:val="20"/>
        </w:rPr>
      </w:pPr>
      <w:r>
        <w:rPr>
          <w:sz w:val="20"/>
        </w:rPr>
        <w:t>VL102 DHCP address scope 10.11.102.101-10.11.102.254 với router chính là 10.11.102.10</w:t>
      </w:r>
      <w:r>
        <w:rPr>
          <w:spacing w:val="-9"/>
          <w:sz w:val="20"/>
        </w:rPr>
      </w:r>
      <w:r>
        <w:rPr>
          <w:sz w:val="20"/>
        </w:rPr>
      </w:r>
      <w:r>
        <w:rPr>
          <w:spacing w:val="-8"/>
          <w:sz w:val="20"/>
        </w:rPr>
      </w:r>
      <w:r>
        <w:rPr>
          <w:sz w:val="20"/>
        </w:rPr>
      </w:r>
      <w:r>
        <w:rPr>
          <w:spacing w:val="-8"/>
          <w:sz w:val="20"/>
        </w:rPr>
      </w:r>
      <w:r>
        <w:rPr>
          <w:sz w:val="20"/>
        </w:rPr>
      </w:r>
      <w:r>
        <w:rPr>
          <w:spacing w:val="-8"/>
          <w:sz w:val="20"/>
        </w:rPr>
      </w:r>
      <w:r>
        <w:rPr>
          <w:sz w:val="20"/>
        </w:rPr>
      </w:r>
      <w:r>
        <w:rPr>
          <w:spacing w:val="-9"/>
          <w:sz w:val="20"/>
        </w:rPr>
      </w:r>
      <w:r>
        <w:rPr>
          <w:sz w:val="20"/>
        </w:rPr>
      </w:r>
      <w:r>
        <w:rPr>
          <w:spacing w:val="-7"/>
          <w:sz w:val="20"/>
        </w:rPr>
      </w:r>
      <w:r>
        <w:rPr>
          <w:sz w:val="20"/>
        </w:rPr>
      </w:r>
      <w:r>
        <w:rPr>
          <w:spacing w:val="-8"/>
          <w:sz w:val="20"/>
        </w:rPr>
      </w:r>
      <w:r>
        <w:rPr>
          <w:sz w:val="20"/>
        </w:rPr>
      </w:r>
      <w:r>
        <w:rPr>
          <w:spacing w:val="-8"/>
          <w:sz w:val="20"/>
        </w:rPr>
      </w:r>
      <w:r>
        <w:rPr>
          <w:sz w:val="20"/>
        </w:rPr>
      </w:r>
      <w:r>
        <w:rPr>
          <w:spacing w:val="-9"/>
          <w:sz w:val="20"/>
        </w:rPr>
      </w:r>
      <w:r>
        <w:rPr>
          <w:spacing w:val="-2"/>
          <w:sz w:val="20"/>
        </w:rPr>
      </w:r>
    </w:p>
    <w:p>
      <w:pPr>
        <w:pStyle w:val="ListParagraph"/>
        <w:numPr>
          <w:ilvl w:val="0"/>
          <w:numId w:val="8"/>
        </w:numPr>
        <w:tabs>
          <w:tab w:pos="422" w:val="left" w:leader="none"/>
          <w:tab w:pos="424" w:val="left" w:leader="none"/>
        </w:tabs>
        <w:spacing w:line="259" w:lineRule="auto" w:before="140" w:after="0"/>
        <w:ind w:left="424" w:right="262" w:hanging="284"/>
        <w:jc w:val="left"/>
        <w:rPr>
          <w:sz w:val="20"/>
        </w:rPr>
      </w:pPr>
      <w:r>
        <w:rPr>
          <w:sz w:val="20"/>
        </w:rPr>
        <w:t>BR1 và BR2 được thiết lập dịch vụ DHCP cho các máy khách BR1-CLI1 và BR2-CLI1. Các máy khách BR1-CLI1 nhận địa chỉ IP từ nhóm 101, còn các máy khách BR2-CLI1 nhận địa chỉ IP từ nhóm 102.</w:t>
      </w:r>
      <w:r>
        <w:rPr>
          <w:spacing w:val="-3"/>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1"/>
          <w:sz w:val="20"/>
        </w:rPr>
      </w:r>
      <w:r>
        <w:rPr>
          <w:sz w:val="20"/>
        </w:rPr>
      </w:r>
      <w:r>
        <w:rPr>
          <w:spacing w:val="-1"/>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p>
    <w:p>
      <w:pPr>
        <w:pStyle w:val="ListParagraph"/>
        <w:numPr>
          <w:ilvl w:val="1"/>
          <w:numId w:val="8"/>
        </w:numPr>
        <w:tabs>
          <w:tab w:pos="707" w:val="left" w:leader="none"/>
        </w:tabs>
        <w:spacing w:line="240" w:lineRule="auto" w:before="120" w:after="0"/>
        <w:ind w:left="707" w:right="0" w:hanging="283"/>
        <w:jc w:val="left"/>
        <w:rPr>
          <w:sz w:val="20"/>
        </w:rPr>
      </w:pPr>
      <w:r>
        <w:rPr>
          <w:sz w:val="20"/>
        </w:rPr>
        <w:t>BR1- VL101 DHCP address scope 10.1.101.101-10.1.101.254 with default-gateway 10.1.101.10</w:t>
      </w:r>
      <w:r>
        <w:rPr>
          <w:spacing w:val="-10"/>
          <w:sz w:val="20"/>
        </w:rPr>
      </w:r>
      <w:r>
        <w:rPr>
          <w:sz w:val="20"/>
        </w:rPr>
      </w:r>
      <w:r>
        <w:rPr>
          <w:spacing w:val="-9"/>
          <w:sz w:val="20"/>
        </w:rPr>
      </w:r>
      <w:r>
        <w:rPr>
          <w:sz w:val="20"/>
        </w:rPr>
      </w:r>
      <w:r>
        <w:rPr>
          <w:spacing w:val="-9"/>
          <w:sz w:val="20"/>
        </w:rPr>
      </w:r>
      <w:r>
        <w:rPr>
          <w:sz w:val="20"/>
        </w:rPr>
      </w:r>
      <w:r>
        <w:rPr>
          <w:spacing w:val="-9"/>
          <w:sz w:val="20"/>
        </w:rPr>
      </w:r>
      <w:r>
        <w:rPr>
          <w:sz w:val="20"/>
        </w:rPr>
      </w:r>
      <w:r>
        <w:rPr>
          <w:spacing w:val="-9"/>
          <w:sz w:val="20"/>
        </w:rPr>
      </w:r>
      <w:r>
        <w:rPr>
          <w:sz w:val="20"/>
        </w:rPr>
      </w:r>
      <w:r>
        <w:rPr>
          <w:spacing w:val="-8"/>
          <w:sz w:val="20"/>
        </w:rPr>
      </w:r>
      <w:r>
        <w:rPr>
          <w:sz w:val="20"/>
        </w:rPr>
      </w:r>
      <w:r>
        <w:rPr>
          <w:spacing w:val="-8"/>
          <w:sz w:val="20"/>
        </w:rPr>
      </w:r>
      <w:r>
        <w:rPr>
          <w:sz w:val="20"/>
        </w:rPr>
      </w:r>
      <w:r>
        <w:rPr>
          <w:spacing w:val="-8"/>
          <w:sz w:val="20"/>
        </w:rPr>
      </w:r>
      <w:r>
        <w:rPr>
          <w:spacing w:val="-2"/>
          <w:sz w:val="20"/>
        </w:rPr>
      </w:r>
    </w:p>
    <w:p>
      <w:pPr>
        <w:pStyle w:val="ListParagraph"/>
        <w:numPr>
          <w:ilvl w:val="1"/>
          <w:numId w:val="8"/>
        </w:numPr>
        <w:tabs>
          <w:tab w:pos="707" w:val="left" w:leader="none"/>
        </w:tabs>
        <w:spacing w:line="240" w:lineRule="auto" w:before="18" w:after="0"/>
        <w:ind w:left="707" w:right="0" w:hanging="283"/>
        <w:jc w:val="left"/>
        <w:rPr>
          <w:sz w:val="20"/>
        </w:rPr>
      </w:pPr>
      <w:r>
        <w:rPr>
          <w:sz w:val="20"/>
        </w:rPr>
        <w:t>BR2- VL102 DHCP address scope 10.2.102.101-10.2.102.254, default-gateway 10.2.102.10</w:t>
      </w:r>
      <w:r>
        <w:rPr>
          <w:spacing w:val="-10"/>
          <w:sz w:val="20"/>
        </w:rPr>
      </w:r>
      <w:r>
        <w:rPr>
          <w:sz w:val="20"/>
        </w:rPr>
      </w:r>
      <w:r>
        <w:rPr>
          <w:spacing w:val="-9"/>
          <w:sz w:val="20"/>
        </w:rPr>
      </w:r>
      <w:r>
        <w:rPr>
          <w:sz w:val="20"/>
        </w:rPr>
      </w:r>
      <w:r>
        <w:rPr>
          <w:spacing w:val="-9"/>
          <w:sz w:val="20"/>
        </w:rPr>
      </w:r>
      <w:r>
        <w:rPr>
          <w:sz w:val="20"/>
        </w:rPr>
      </w:r>
      <w:r>
        <w:rPr>
          <w:spacing w:val="-9"/>
          <w:sz w:val="20"/>
        </w:rPr>
      </w:r>
      <w:r>
        <w:rPr>
          <w:sz w:val="20"/>
        </w:rPr>
      </w:r>
      <w:r>
        <w:rPr>
          <w:spacing w:val="-9"/>
          <w:sz w:val="20"/>
        </w:rPr>
      </w:r>
      <w:r>
        <w:rPr>
          <w:sz w:val="20"/>
        </w:rPr>
      </w:r>
      <w:r>
        <w:rPr>
          <w:spacing w:val="-8"/>
          <w:sz w:val="20"/>
        </w:rPr>
      </w:r>
      <w:r>
        <w:rPr>
          <w:sz w:val="20"/>
        </w:rPr>
      </w:r>
      <w:r>
        <w:rPr>
          <w:spacing w:val="-8"/>
          <w:sz w:val="20"/>
        </w:rPr>
      </w:r>
      <w:r>
        <w:rPr>
          <w:sz w:val="20"/>
        </w:rPr>
      </w:r>
      <w:r>
        <w:rPr>
          <w:spacing w:val="-8"/>
          <w:sz w:val="20"/>
        </w:rPr>
      </w:r>
      <w:r>
        <w:rPr>
          <w:spacing w:val="-2"/>
          <w:sz w:val="20"/>
        </w:rPr>
      </w:r>
    </w:p>
    <w:p>
      <w:pPr>
        <w:pStyle w:val="ListParagraph"/>
        <w:numPr>
          <w:ilvl w:val="0"/>
          <w:numId w:val="8"/>
        </w:numPr>
        <w:tabs>
          <w:tab w:pos="422" w:val="left" w:leader="none"/>
        </w:tabs>
        <w:spacing w:line="240" w:lineRule="auto" w:before="140" w:after="0"/>
        <w:ind w:left="422" w:right="0" w:hanging="282"/>
        <w:jc w:val="left"/>
        <w:rPr>
          <w:sz w:val="20"/>
        </w:rPr>
      </w:pPr>
      <w:r>
        <w:rPr>
          <w:sz w:val="20"/>
        </w:rPr>
        <w:t>DS3 được thiết lập để cho các máy khách trên vlan 102 trong HQ2 có địa chỉ IPv6.</w:t>
      </w:r>
      <w:r>
        <w:rPr>
          <w:spacing w:val="-5"/>
          <w:sz w:val="20"/>
        </w:rPr>
      </w:r>
      <w:r>
        <w:rPr>
          <w:sz w:val="20"/>
        </w:rPr>
      </w:r>
      <w:r>
        <w:rPr>
          <w:spacing w:val="-5"/>
          <w:sz w:val="20"/>
        </w:rPr>
      </w:r>
      <w:r>
        <w:rPr>
          <w:sz w:val="20"/>
        </w:rPr>
      </w:r>
      <w:r>
        <w:rPr>
          <w:spacing w:val="-4"/>
          <w:sz w:val="20"/>
        </w:rPr>
      </w:r>
      <w:r>
        <w:rPr>
          <w:sz w:val="20"/>
        </w:rPr>
      </w:r>
      <w:r>
        <w:rPr>
          <w:spacing w:val="-5"/>
          <w:sz w:val="20"/>
        </w:rPr>
      </w:r>
      <w:r>
        <w:rPr>
          <w:sz w:val="20"/>
        </w:rPr>
      </w:r>
      <w:r>
        <w:rPr>
          <w:spacing w:val="-5"/>
          <w:sz w:val="20"/>
        </w:rPr>
      </w:r>
      <w:r>
        <w:rPr>
          <w:sz w:val="20"/>
        </w:rPr>
      </w:r>
      <w:r>
        <w:rPr>
          <w:spacing w:val="-4"/>
          <w:sz w:val="20"/>
        </w:rPr>
      </w:r>
      <w:r>
        <w:rPr>
          <w:sz w:val="20"/>
        </w:rPr>
      </w:r>
      <w:r>
        <w:rPr>
          <w:spacing w:val="-4"/>
          <w:sz w:val="20"/>
        </w:rPr>
      </w:r>
      <w:r>
        <w:rPr>
          <w:sz w:val="20"/>
        </w:rPr>
      </w:r>
      <w:r>
        <w:rPr>
          <w:spacing w:val="-3"/>
          <w:sz w:val="20"/>
        </w:rPr>
      </w:r>
      <w:r>
        <w:rPr>
          <w:sz w:val="20"/>
        </w:rPr>
      </w:r>
      <w:r>
        <w:rPr>
          <w:spacing w:val="-6"/>
          <w:sz w:val="20"/>
        </w:rPr>
      </w:r>
      <w:r>
        <w:rPr>
          <w:sz w:val="20"/>
        </w:rPr>
      </w:r>
      <w:r>
        <w:rPr>
          <w:spacing w:val="-4"/>
          <w:sz w:val="20"/>
        </w:rPr>
      </w:r>
      <w:r>
        <w:rPr>
          <w:sz w:val="20"/>
        </w:rPr>
      </w:r>
      <w:r>
        <w:rPr>
          <w:spacing w:val="-5"/>
          <w:sz w:val="20"/>
        </w:rPr>
      </w:r>
      <w:r>
        <w:rPr>
          <w:sz w:val="20"/>
        </w:rPr>
      </w:r>
      <w:r>
        <w:rPr>
          <w:spacing w:val="-4"/>
          <w:sz w:val="20"/>
        </w:rPr>
      </w:r>
    </w:p>
    <w:p>
      <w:pPr>
        <w:pStyle w:val="Heading3"/>
        <w:spacing w:before="138"/>
      </w:pPr>
      <w:bookmarkStart w:name="_bookmark14" w:id="15"/>
      <w:bookmarkEnd w:id="15"/>
      <w:r>
        <w:rPr>
          <w:b w:val="0"/>
        </w:rPr>
        <w:t>Security and VPN are two important technologies for protecting your privacy and security online.</w:t>
      </w:r>
      <w:r>
        <w:rPr>
          <w:color w:val="003763"/>
        </w:rPr>
      </w:r>
      <w:r>
        <w:rPr>
          <w:color w:val="003763"/>
          <w:spacing w:val="-10"/>
        </w:rPr>
      </w:r>
      <w:r>
        <w:rPr>
          <w:color w:val="003763"/>
        </w:rPr>
      </w:r>
      <w:r>
        <w:rPr>
          <w:color w:val="003763"/>
          <w:spacing w:val="-11"/>
        </w:rPr>
      </w:r>
      <w:r>
        <w:rPr>
          <w:color w:val="003763"/>
          <w:spacing w:val="-5"/>
        </w:rPr>
      </w:r>
    </w:p>
    <w:p>
      <w:pPr>
        <w:pStyle w:val="BodyText"/>
        <w:spacing w:line="256" w:lineRule="auto" w:before="153"/>
        <w:ind w:left="140" w:right="26"/>
      </w:pPr>
      <w:r>
        <w:rPr/>
        <w:t>Multiple branch sites phải kết nối với mạng HQ2. Để kiểm tra kết nối mới, BR1 &amp; BR2 đã phải được thiết lập như điểm DMVPN spoke site với router IR2 tại HQ2.</w:t>
      </w:r>
      <w:r>
        <w:rPr>
          <w:spacing w:val="-4"/>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1"/>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ListParagraph"/>
        <w:numPr>
          <w:ilvl w:val="0"/>
          <w:numId w:val="9"/>
        </w:numPr>
        <w:tabs>
          <w:tab w:pos="422" w:val="left" w:leader="none"/>
        </w:tabs>
        <w:spacing w:line="240" w:lineRule="auto" w:before="123" w:after="0"/>
        <w:ind w:left="422" w:right="0" w:hanging="282"/>
        <w:jc w:val="left"/>
        <w:rPr>
          <w:sz w:val="20"/>
        </w:rPr>
      </w:pPr>
      <w:r>
        <w:rPr>
          <w:sz w:val="20"/>
        </w:rPr>
        <w:t>Configure IR2 thành hub DMVPN cho các điểm nối phân nhánh. Bạn cần lưu ý các điều kiện sau khi thiết lập IR2:</w:t>
        <w:br/>
        <w:br/>
        <w:t>- Xác định các giao thức và các thông tin cần thiết cho các điểm nối phân nhánh.</w:t>
        <w:br/>
        <w:t>- Xác định các thông tin bảo mật và các quy trình bảo mật cần thiết cho mạng.</w:t>
      </w:r>
      <w:r>
        <w:rPr>
          <w:spacing w:val="-7"/>
          <w:sz w:val="20"/>
        </w:rPr>
      </w:r>
      <w:r>
        <w:rPr>
          <w:sz w:val="20"/>
        </w:rPr>
      </w:r>
      <w:r>
        <w:rPr>
          <w:spacing w:val="-7"/>
          <w:sz w:val="20"/>
        </w:rPr>
      </w:r>
      <w:r>
        <w:rPr>
          <w:sz w:val="20"/>
        </w:rPr>
      </w:r>
      <w:r>
        <w:rPr>
          <w:spacing w:val="-7"/>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8"/>
          <w:sz w:val="20"/>
        </w:rPr>
      </w:r>
      <w:r>
        <w:rPr>
          <w:sz w:val="20"/>
        </w:rPr>
      </w:r>
      <w:r>
        <w:rPr>
          <w:spacing w:val="-6"/>
          <w:sz w:val="20"/>
        </w:rPr>
      </w:r>
      <w:r>
        <w:rPr>
          <w:sz w:val="20"/>
        </w:rPr>
      </w:r>
      <w:r>
        <w:rPr>
          <w:spacing w:val="-8"/>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7"/>
          <w:sz w:val="20"/>
        </w:rPr>
      </w:r>
      <w:r>
        <w:rPr>
          <w:spacing w:val="-4"/>
          <w:sz w:val="20"/>
        </w:rPr>
      </w:r>
    </w:p>
    <w:p>
      <w:pPr>
        <w:pStyle w:val="ListParagraph"/>
        <w:numPr>
          <w:ilvl w:val="1"/>
          <w:numId w:val="9"/>
        </w:numPr>
        <w:tabs>
          <w:tab w:pos="707" w:val="left" w:leader="none"/>
        </w:tabs>
        <w:spacing w:line="240" w:lineRule="auto" w:before="141" w:after="0"/>
        <w:ind w:left="707" w:right="0" w:hanging="283"/>
        <w:jc w:val="left"/>
        <w:rPr>
          <w:sz w:val="20"/>
        </w:rPr>
      </w:pPr>
      <w:r>
        <w:rPr>
          <w:sz w:val="20"/>
        </w:rPr>
        <w:t>Network-id 2024</w:t>
      </w:r>
      <w:r>
        <w:rPr>
          <w:spacing w:val="-7"/>
          <w:sz w:val="20"/>
        </w:rPr>
      </w:r>
      <w:r>
        <w:rPr>
          <w:sz w:val="20"/>
        </w:rPr>
      </w:r>
      <w:r>
        <w:rPr>
          <w:spacing w:val="-4"/>
          <w:sz w:val="20"/>
        </w:rPr>
      </w:r>
      <w:r>
        <w:rPr>
          <w:b/>
          <w:spacing w:val="-2"/>
          <w:sz w:val="20"/>
        </w:rPr>
      </w:r>
      <w:r>
        <w:rPr>
          <w:spacing w:val="-2"/>
          <w:sz w:val="20"/>
        </w:rPr>
      </w:r>
    </w:p>
    <w:p>
      <w:pPr>
        <w:pStyle w:val="ListParagraph"/>
        <w:numPr>
          <w:ilvl w:val="1"/>
          <w:numId w:val="9"/>
        </w:numPr>
        <w:tabs>
          <w:tab w:pos="707" w:val="left" w:leader="none"/>
        </w:tabs>
        <w:spacing w:line="240" w:lineRule="auto" w:before="20" w:after="0"/>
        <w:ind w:left="707" w:right="0" w:hanging="283"/>
        <w:jc w:val="left"/>
        <w:rPr>
          <w:sz w:val="20"/>
        </w:rPr>
      </w:pPr>
      <w:r>
        <w:rPr>
          <w:sz w:val="20"/>
        </w:rPr>
        <w:t>Tối ưu cho tunnel interface 0 sử dụng 172.16.100.1/24 địa chỉ IP.</w:t>
      </w:r>
      <w:r>
        <w:rPr>
          <w:spacing w:val="-7"/>
          <w:sz w:val="20"/>
        </w:rPr>
      </w:r>
      <w:r>
        <w:rPr>
          <w:sz w:val="20"/>
        </w:rPr>
      </w:r>
      <w:r>
        <w:rPr>
          <w:spacing w:val="-7"/>
          <w:sz w:val="20"/>
        </w:rPr>
      </w:r>
      <w:r>
        <w:rPr>
          <w:sz w:val="20"/>
        </w:rPr>
      </w:r>
      <w:r>
        <w:rPr>
          <w:spacing w:val="-5"/>
          <w:sz w:val="20"/>
        </w:rPr>
      </w:r>
      <w:r>
        <w:rPr>
          <w:sz w:val="20"/>
        </w:rPr>
      </w:r>
      <w:r>
        <w:rPr>
          <w:spacing w:val="-6"/>
          <w:sz w:val="20"/>
        </w:rPr>
      </w:r>
      <w:r>
        <w:rPr>
          <w:sz w:val="20"/>
        </w:rPr>
      </w:r>
      <w:r>
        <w:rPr>
          <w:spacing w:val="-7"/>
          <w:sz w:val="20"/>
        </w:rPr>
      </w:r>
      <w:r>
        <w:rPr>
          <w:sz w:val="20"/>
        </w:rPr>
      </w:r>
      <w:r>
        <w:rPr>
          <w:spacing w:val="-6"/>
          <w:sz w:val="20"/>
        </w:rPr>
      </w:r>
      <w:r>
        <w:rPr>
          <w:sz w:val="20"/>
        </w:rPr>
      </w:r>
      <w:r>
        <w:rPr>
          <w:spacing w:val="-6"/>
          <w:sz w:val="20"/>
        </w:rPr>
      </w:r>
      <w:r>
        <w:rPr>
          <w:spacing w:val="-2"/>
          <w:sz w:val="20"/>
        </w:rPr>
      </w:r>
    </w:p>
    <w:p>
      <w:pPr>
        <w:pStyle w:val="ListParagraph"/>
        <w:numPr>
          <w:ilvl w:val="1"/>
          <w:numId w:val="9"/>
        </w:numPr>
        <w:tabs>
          <w:tab w:pos="707" w:val="left" w:leader="none"/>
        </w:tabs>
        <w:spacing w:line="240" w:lineRule="auto" w:before="20" w:after="0"/>
        <w:ind w:left="707" w:right="0" w:hanging="283"/>
        <w:jc w:val="left"/>
        <w:rPr>
          <w:sz w:val="20"/>
        </w:rPr>
      </w:pPr>
      <w:r>
        <w:rPr>
          <w:sz w:val="20"/>
        </w:rPr>
        <w:t>String WSC2024 được sử dụng để xác định domaine NHRP khi thiết lập kết nối VPN.</w:t>
      </w:r>
      <w:r>
        <w:rPr>
          <w:spacing w:val="-8"/>
          <w:sz w:val="20"/>
        </w:rPr>
      </w:r>
      <w:r>
        <w:rPr>
          <w:sz w:val="20"/>
        </w:rPr>
      </w:r>
      <w:r>
        <w:rPr>
          <w:spacing w:val="-7"/>
          <w:sz w:val="20"/>
        </w:rPr>
      </w:r>
      <w:r>
        <w:rPr>
          <w:b/>
          <w:sz w:val="20"/>
        </w:rPr>
      </w:r>
      <w:r>
        <w:rPr>
          <w:b/>
          <w:spacing w:val="-6"/>
          <w:sz w:val="20"/>
        </w:rPr>
      </w:r>
      <w:r>
        <w:rPr>
          <w:sz w:val="20"/>
        </w:rPr>
      </w:r>
      <w:r>
        <w:rPr>
          <w:spacing w:val="-7"/>
          <w:sz w:val="20"/>
        </w:rPr>
      </w:r>
      <w:r>
        <w:rPr>
          <w:sz w:val="20"/>
        </w:rPr>
      </w:r>
      <w:r>
        <w:rPr>
          <w:spacing w:val="-6"/>
          <w:sz w:val="20"/>
        </w:rPr>
      </w:r>
      <w:r>
        <w:rPr>
          <w:sz w:val="20"/>
        </w:rPr>
      </w:r>
      <w:r>
        <w:rPr>
          <w:spacing w:val="-7"/>
          <w:sz w:val="20"/>
        </w:rPr>
      </w:r>
      <w:r>
        <w:rPr>
          <w:sz w:val="20"/>
        </w:rPr>
      </w:r>
      <w:r>
        <w:rPr>
          <w:spacing w:val="-7"/>
          <w:sz w:val="20"/>
        </w:rPr>
      </w:r>
      <w:r>
        <w:rPr>
          <w:sz w:val="20"/>
        </w:rPr>
      </w:r>
      <w:r>
        <w:rPr>
          <w:spacing w:val="-6"/>
          <w:sz w:val="20"/>
        </w:rPr>
      </w:r>
      <w:r>
        <w:rPr>
          <w:sz w:val="20"/>
        </w:rPr>
      </w:r>
      <w:r>
        <w:rPr>
          <w:spacing w:val="-8"/>
          <w:sz w:val="20"/>
        </w:rPr>
      </w:r>
      <w:r>
        <w:rPr>
          <w:sz w:val="20"/>
        </w:rPr>
      </w:r>
      <w:r>
        <w:rPr>
          <w:spacing w:val="-5"/>
          <w:sz w:val="20"/>
        </w:rPr>
      </w:r>
      <w:r>
        <w:rPr>
          <w:spacing w:val="-2"/>
          <w:sz w:val="20"/>
        </w:rPr>
      </w:r>
    </w:p>
    <w:p>
      <w:pPr>
        <w:pStyle w:val="ListParagraph"/>
        <w:spacing w:after="0" w:line="240" w:lineRule="auto"/>
        <w:jc w:val="left"/>
        <w:rPr>
          <w:sz w:val="20"/>
        </w:rPr>
        <w:sectPr>
          <w:pgSz w:w="11910" w:h="16840"/>
          <w:pgMar w:header="1134" w:footer="1093" w:top="2000" w:bottom="1280" w:left="992" w:right="1133"/>
        </w:sectPr>
      </w:pPr>
    </w:p>
    <w:p>
      <w:pPr>
        <w:pStyle w:val="BodyText"/>
        <w:spacing w:before="15"/>
      </w:pPr>
    </w:p>
    <w:p>
      <w:pPr>
        <w:pStyle w:val="ListParagraph"/>
        <w:numPr>
          <w:ilvl w:val="0"/>
          <w:numId w:val="9"/>
        </w:numPr>
        <w:tabs>
          <w:tab w:pos="422" w:val="left" w:leader="none"/>
        </w:tabs>
        <w:spacing w:line="240" w:lineRule="auto" w:before="0" w:after="0"/>
        <w:ind w:left="422" w:right="0" w:hanging="282"/>
        <w:jc w:val="left"/>
        <w:rPr>
          <w:sz w:val="20"/>
        </w:rPr>
      </w:pPr>
      <w:r>
        <w:rPr>
          <w:sz w:val="20"/>
        </w:rPr>
        <w:t>BR1 &amp; BR2 được đặt làm Spoke sites DMVP.</w:t>
      </w:r>
      <w:r>
        <w:rPr>
          <w:spacing w:val="-6"/>
          <w:sz w:val="20"/>
        </w:rPr>
      </w:r>
      <w:r>
        <w:rPr>
          <w:sz w:val="20"/>
        </w:rPr>
      </w:r>
      <w:r>
        <w:rPr>
          <w:spacing w:val="-5"/>
          <w:sz w:val="20"/>
        </w:rPr>
      </w:r>
      <w:r>
        <w:rPr>
          <w:sz w:val="20"/>
        </w:rPr>
      </w:r>
      <w:r>
        <w:rPr>
          <w:spacing w:val="-4"/>
          <w:sz w:val="20"/>
        </w:rPr>
      </w:r>
      <w:r>
        <w:rPr>
          <w:sz w:val="20"/>
        </w:rPr>
      </w:r>
      <w:r>
        <w:rPr>
          <w:spacing w:val="-5"/>
          <w:sz w:val="20"/>
        </w:rPr>
      </w:r>
      <w:r>
        <w:rPr>
          <w:sz w:val="20"/>
        </w:rPr>
      </w:r>
      <w:r>
        <w:rPr>
          <w:spacing w:val="-5"/>
          <w:sz w:val="20"/>
        </w:rPr>
      </w:r>
      <w:r>
        <w:rPr>
          <w:sz w:val="20"/>
        </w:rPr>
      </w:r>
      <w:r>
        <w:rPr>
          <w:spacing w:val="-4"/>
          <w:sz w:val="20"/>
        </w:rPr>
      </w:r>
      <w:r>
        <w:rPr>
          <w:sz w:val="20"/>
        </w:rPr>
      </w:r>
      <w:r>
        <w:rPr>
          <w:spacing w:val="-5"/>
          <w:sz w:val="20"/>
        </w:rPr>
      </w:r>
      <w:r>
        <w:rPr>
          <w:spacing w:val="-2"/>
          <w:sz w:val="20"/>
        </w:rPr>
      </w:r>
    </w:p>
    <w:p>
      <w:pPr>
        <w:pStyle w:val="ListParagraph"/>
        <w:numPr>
          <w:ilvl w:val="1"/>
          <w:numId w:val="9"/>
        </w:numPr>
        <w:tabs>
          <w:tab w:pos="707" w:val="left" w:leader="none"/>
          <w:tab w:pos="1581" w:val="left" w:leader="none"/>
        </w:tabs>
        <w:spacing w:line="380" w:lineRule="atLeast" w:before="4" w:after="0"/>
        <w:ind w:left="1581" w:right="4078" w:hanging="1157"/>
        <w:jc w:val="left"/>
        <w:rPr>
          <w:sz w:val="20"/>
        </w:rPr>
      </w:pPr>
      <w:r>
        <w:rPr>
          <w:sz w:val="20"/>
        </w:rPr>
        <w:t>BR1 và BR2 BR1 có thể được thêm các đường dẫn statice trong BR1 và BR2.</w:t>
      </w:r>
      <w:r>
        <w:rPr>
          <w:spacing w:val="-4"/>
          <w:sz w:val="20"/>
        </w:rPr>
      </w:r>
      <w:r>
        <w:rPr>
          <w:sz w:val="20"/>
        </w:rPr>
      </w:r>
      <w:r>
        <w:rPr>
          <w:spacing w:val="-5"/>
          <w:sz w:val="20"/>
        </w:rPr>
      </w:r>
      <w:r>
        <w:rPr>
          <w:sz w:val="20"/>
        </w:rPr>
      </w:r>
      <w:r>
        <w:rPr>
          <w:spacing w:val="-4"/>
          <w:sz w:val="20"/>
        </w:rPr>
      </w:r>
      <w:r>
        <w:rPr>
          <w:sz w:val="20"/>
        </w:rPr>
      </w:r>
      <w:r>
        <w:rPr>
          <w:spacing w:val="-4"/>
          <w:sz w:val="20"/>
        </w:rPr>
      </w:r>
      <w:r>
        <w:rPr>
          <w:sz w:val="20"/>
        </w:rPr>
      </w:r>
      <w:r>
        <w:rPr>
          <w:spacing w:val="-4"/>
          <w:sz w:val="20"/>
        </w:rPr>
      </w:r>
      <w:r>
        <w:rPr>
          <w:sz w:val="20"/>
        </w:rPr>
      </w:r>
      <w:r>
        <w:rPr>
          <w:spacing w:val="-5"/>
          <w:sz w:val="20"/>
        </w:rPr>
      </w:r>
      <w:r>
        <w:rPr>
          <w:sz w:val="20"/>
        </w:rPr>
      </w:r>
      <w:r>
        <w:rPr>
          <w:spacing w:val="-5"/>
          <w:sz w:val="20"/>
        </w:rPr>
      </w:r>
      <w:r>
        <w:rPr>
          <w:sz w:val="20"/>
        </w:rPr>
      </w:r>
      <w:r>
        <w:rPr>
          <w:spacing w:val="-4"/>
          <w:sz w:val="20"/>
        </w:rPr>
      </w:r>
      <w:r>
        <w:rPr>
          <w:sz w:val="20"/>
        </w:rPr>
      </w:r>
      <w:r>
        <w:rPr>
          <w:spacing w:val="-4"/>
          <w:sz w:val="20"/>
        </w:rPr>
      </w:r>
      <w:r>
        <w:rPr>
          <w:sz w:val="20"/>
        </w:rPr>
      </w:r>
      <w:r>
        <w:rPr>
          <w:spacing w:val="-5"/>
          <w:sz w:val="20"/>
        </w:rPr>
      </w:r>
      <w:r>
        <w:rPr>
          <w:sz w:val="20"/>
        </w:rPr>
      </w:r>
      <w:r>
        <w:rPr>
          <w:spacing w:val="-4"/>
          <w:sz w:val="20"/>
        </w:rPr>
      </w:r>
      <w:r>
        <w:rPr>
          <w:sz w:val="20"/>
        </w:rPr>
      </w:r>
      <w:r>
        <w:rPr>
          <w:spacing w:val="-4"/>
          <w:sz w:val="20"/>
        </w:rPr>
      </w:r>
    </w:p>
    <w:p>
      <w:pPr>
        <w:pStyle w:val="BodyText"/>
        <w:spacing w:before="21"/>
        <w:ind w:left="1581"/>
      </w:pPr>
      <w:r>
        <w:rPr/>
        <w:t>Ip route 192.0.2.96 255.255.255.240 192.0.2.1</w:t>
      </w:r>
      <w:r>
        <w:rPr>
          <w:spacing w:val="-7"/>
        </w:rPr>
      </w:r>
      <w:r>
        <w:rPr/>
      </w:r>
      <w:r>
        <w:rPr>
          <w:spacing w:val="-7"/>
        </w:rPr>
      </w:r>
      <w:r>
        <w:rPr/>
      </w:r>
      <w:r>
        <w:rPr>
          <w:spacing w:val="-7"/>
        </w:rPr>
      </w:r>
      <w:r>
        <w:rPr/>
      </w:r>
      <w:r>
        <w:rPr>
          <w:spacing w:val="-8"/>
        </w:rPr>
      </w:r>
      <w:r>
        <w:rPr>
          <w:spacing w:val="-2"/>
        </w:rPr>
      </w:r>
    </w:p>
    <w:p>
      <w:pPr>
        <w:pStyle w:val="BodyText"/>
        <w:spacing w:line="259" w:lineRule="auto" w:before="20"/>
        <w:ind w:left="1581" w:right="4088"/>
      </w:pPr>
      <w:r>
        <w:rPr/>
        <w:t>&gt; ip route 192.0.2.192 255.255.255.240 192.0.2.1 BR2</w:t>
      </w:r>
      <w:r>
        <w:rPr>
          <w:spacing w:val="-9"/>
        </w:rPr>
      </w:r>
      <w:r>
        <w:rPr/>
      </w:r>
      <w:r>
        <w:rPr>
          <w:spacing w:val="-11"/>
        </w:rPr>
      </w:r>
      <w:r>
        <w:rPr/>
      </w:r>
      <w:r>
        <w:rPr>
          <w:spacing w:val="-11"/>
        </w:rPr>
      </w:r>
      <w:r>
        <w:rPr/>
      </w:r>
      <w:r>
        <w:rPr>
          <w:spacing w:val="-9"/>
        </w:rPr>
      </w:r>
      <w:r>
        <w:rPr/>
      </w:r>
      <w:r>
        <w:rPr>
          <w:spacing w:val="-4"/>
        </w:rPr>
      </w:r>
    </w:p>
    <w:p>
      <w:pPr>
        <w:pStyle w:val="BodyText"/>
        <w:spacing w:before="1"/>
        <w:ind w:left="1581"/>
      </w:pPr>
      <w:r>
        <w:rPr/>
        <w:t>Ip route 192.0.2.96 255.255.255.240 192.0.2.5</w:t>
      </w:r>
      <w:r>
        <w:rPr>
          <w:spacing w:val="-7"/>
        </w:rPr>
      </w:r>
      <w:r>
        <w:rPr/>
      </w:r>
      <w:r>
        <w:rPr>
          <w:spacing w:val="-7"/>
        </w:rPr>
      </w:r>
      <w:r>
        <w:rPr/>
      </w:r>
      <w:r>
        <w:rPr>
          <w:spacing w:val="-7"/>
        </w:rPr>
      </w:r>
      <w:r>
        <w:rPr/>
      </w:r>
      <w:r>
        <w:rPr>
          <w:spacing w:val="-8"/>
        </w:rPr>
      </w:r>
      <w:r>
        <w:rPr>
          <w:spacing w:val="-2"/>
        </w:rPr>
      </w:r>
    </w:p>
    <w:p>
      <w:pPr>
        <w:pStyle w:val="BodyText"/>
        <w:spacing w:before="17"/>
        <w:ind w:left="1581"/>
      </w:pPr>
      <w:r>
        <w:rPr/>
        <w:t>Ip route 192.0.2.192 255.255.255.240 192.0.2.5</w:t>
      </w:r>
      <w:r>
        <w:rPr>
          <w:spacing w:val="-9"/>
        </w:rPr>
      </w:r>
      <w:r>
        <w:rPr/>
      </w:r>
      <w:r>
        <w:rPr>
          <w:spacing w:val="-9"/>
        </w:rPr>
      </w:r>
      <w:r>
        <w:rPr/>
      </w:r>
      <w:r>
        <w:rPr>
          <w:spacing w:val="-10"/>
        </w:rPr>
      </w:r>
      <w:r>
        <w:rPr/>
      </w:r>
      <w:r>
        <w:rPr>
          <w:spacing w:val="-7"/>
        </w:rPr>
      </w:r>
      <w:r>
        <w:rPr>
          <w:spacing w:val="-2"/>
        </w:rPr>
      </w:r>
    </w:p>
    <w:p>
      <w:pPr>
        <w:pStyle w:val="ListParagraph"/>
        <w:numPr>
          <w:ilvl w:val="1"/>
          <w:numId w:val="9"/>
        </w:numPr>
        <w:tabs>
          <w:tab w:pos="707" w:val="left" w:leader="none"/>
        </w:tabs>
        <w:spacing w:line="240" w:lineRule="auto" w:before="102" w:after="0"/>
        <w:ind w:left="707" w:right="0" w:hanging="283"/>
        <w:jc w:val="left"/>
        <w:rPr>
          <w:sz w:val="20"/>
        </w:rPr>
      </w:pPr>
      <w:r>
        <w:rPr>
          <w:sz w:val="20"/>
        </w:rPr>
        <w:t>BR1 tunnel interface 0 dùng 172.16.100.11/24 địa chỉ IP.</w:t>
      </w:r>
      <w:r>
        <w:rPr>
          <w:spacing w:val="-7"/>
          <w:sz w:val="20"/>
        </w:rPr>
      </w:r>
      <w:r>
        <w:rPr>
          <w:sz w:val="20"/>
        </w:rPr>
      </w:r>
      <w:r>
        <w:rPr>
          <w:spacing w:val="-6"/>
          <w:sz w:val="20"/>
        </w:rPr>
      </w:r>
      <w:r>
        <w:rPr>
          <w:sz w:val="20"/>
        </w:rPr>
      </w:r>
      <w:r>
        <w:rPr>
          <w:spacing w:val="-7"/>
          <w:sz w:val="20"/>
        </w:rPr>
      </w:r>
      <w:r>
        <w:rPr>
          <w:sz w:val="20"/>
        </w:rPr>
      </w:r>
      <w:r>
        <w:rPr>
          <w:spacing w:val="-6"/>
          <w:sz w:val="20"/>
        </w:rPr>
      </w:r>
      <w:r>
        <w:rPr>
          <w:sz w:val="20"/>
        </w:rPr>
      </w:r>
      <w:r>
        <w:rPr>
          <w:spacing w:val="-5"/>
          <w:sz w:val="20"/>
        </w:rPr>
      </w:r>
      <w:r>
        <w:rPr>
          <w:sz w:val="20"/>
        </w:rPr>
      </w:r>
      <w:r>
        <w:rPr>
          <w:spacing w:val="-7"/>
          <w:sz w:val="20"/>
        </w:rPr>
      </w:r>
      <w:r>
        <w:rPr>
          <w:sz w:val="20"/>
        </w:rPr>
      </w:r>
      <w:r>
        <w:rPr>
          <w:spacing w:val="-6"/>
          <w:sz w:val="20"/>
        </w:rPr>
      </w:r>
      <w:r>
        <w:rPr>
          <w:sz w:val="20"/>
        </w:rPr>
      </w:r>
      <w:r>
        <w:rPr>
          <w:spacing w:val="-6"/>
          <w:sz w:val="20"/>
        </w:rPr>
      </w:r>
      <w:r>
        <w:rPr>
          <w:spacing w:val="-2"/>
          <w:sz w:val="20"/>
        </w:rPr>
      </w:r>
    </w:p>
    <w:p>
      <w:pPr>
        <w:pStyle w:val="ListParagraph"/>
        <w:numPr>
          <w:ilvl w:val="1"/>
          <w:numId w:val="9"/>
        </w:numPr>
        <w:tabs>
          <w:tab w:pos="707" w:val="left" w:leader="none"/>
        </w:tabs>
        <w:spacing w:line="240" w:lineRule="auto" w:before="17" w:after="0"/>
        <w:ind w:left="707" w:right="0" w:hanging="283"/>
        <w:jc w:val="left"/>
        <w:rPr>
          <w:sz w:val="20"/>
        </w:rPr>
      </w:pPr>
      <w:r>
        <w:rPr>
          <w:sz w:val="20"/>
        </w:rPr>
        <w:t>BR2 tunnel interface 0 dùng 172.16.100.12/24 địa chỉ IP.</w:t>
      </w:r>
      <w:r>
        <w:rPr>
          <w:spacing w:val="-7"/>
          <w:sz w:val="20"/>
        </w:rPr>
      </w:r>
      <w:r>
        <w:rPr>
          <w:sz w:val="20"/>
        </w:rPr>
      </w:r>
      <w:r>
        <w:rPr>
          <w:spacing w:val="-6"/>
          <w:sz w:val="20"/>
        </w:rPr>
      </w:r>
      <w:r>
        <w:rPr>
          <w:sz w:val="20"/>
        </w:rPr>
      </w:r>
      <w:r>
        <w:rPr>
          <w:spacing w:val="-7"/>
          <w:sz w:val="20"/>
        </w:rPr>
      </w:r>
      <w:r>
        <w:rPr>
          <w:sz w:val="20"/>
        </w:rPr>
      </w:r>
      <w:r>
        <w:rPr>
          <w:spacing w:val="-6"/>
          <w:sz w:val="20"/>
        </w:rPr>
      </w:r>
      <w:r>
        <w:rPr>
          <w:sz w:val="20"/>
        </w:rPr>
      </w:r>
      <w:r>
        <w:rPr>
          <w:spacing w:val="-5"/>
          <w:sz w:val="20"/>
        </w:rPr>
      </w:r>
      <w:r>
        <w:rPr>
          <w:sz w:val="20"/>
        </w:rPr>
      </w:r>
      <w:r>
        <w:rPr>
          <w:spacing w:val="-7"/>
          <w:sz w:val="20"/>
        </w:rPr>
      </w:r>
      <w:r>
        <w:rPr>
          <w:sz w:val="20"/>
        </w:rPr>
      </w:r>
      <w:r>
        <w:rPr>
          <w:spacing w:val="-6"/>
          <w:sz w:val="20"/>
        </w:rPr>
      </w:r>
      <w:r>
        <w:rPr>
          <w:sz w:val="20"/>
        </w:rPr>
      </w:r>
      <w:r>
        <w:rPr>
          <w:spacing w:val="-6"/>
          <w:sz w:val="20"/>
        </w:rPr>
      </w:r>
      <w:r>
        <w:rPr>
          <w:spacing w:val="-2"/>
          <w:sz w:val="20"/>
        </w:rPr>
      </w:r>
    </w:p>
    <w:p>
      <w:pPr>
        <w:pStyle w:val="ListParagraph"/>
        <w:numPr>
          <w:ilvl w:val="1"/>
          <w:numId w:val="9"/>
        </w:numPr>
        <w:tabs>
          <w:tab w:pos="707" w:val="left" w:leader="none"/>
        </w:tabs>
        <w:spacing w:line="240" w:lineRule="auto" w:before="20" w:after="0"/>
        <w:ind w:left="707" w:right="0" w:hanging="283"/>
        <w:jc w:val="left"/>
        <w:rPr>
          <w:sz w:val="20"/>
        </w:rPr>
      </w:pPr>
      <w:r>
        <w:rPr>
          <w:sz w:val="20"/>
        </w:rPr>
        <w:t>BR1 và BR2 nên thiết lập tunnel dynamic giữa chúng khi giao tiếp với nhau.</w:t>
      </w:r>
      <w:r>
        <w:rPr>
          <w:spacing w:val="-8"/>
          <w:sz w:val="20"/>
        </w:rPr>
      </w:r>
      <w:r>
        <w:rPr>
          <w:sz w:val="20"/>
        </w:rPr>
      </w:r>
      <w:r>
        <w:rPr>
          <w:spacing w:val="-7"/>
          <w:sz w:val="20"/>
        </w:rPr>
      </w:r>
      <w:r>
        <w:rPr>
          <w:sz w:val="20"/>
        </w:rPr>
      </w:r>
      <w:r>
        <w:rPr>
          <w:spacing w:val="-8"/>
          <w:sz w:val="20"/>
        </w:rPr>
      </w:r>
      <w:r>
        <w:rPr>
          <w:sz w:val="20"/>
        </w:rPr>
      </w:r>
      <w:r>
        <w:rPr>
          <w:spacing w:val="-7"/>
          <w:sz w:val="20"/>
        </w:rPr>
      </w:r>
      <w:r>
        <w:rPr>
          <w:sz w:val="20"/>
        </w:rPr>
      </w:r>
      <w:r>
        <w:rPr>
          <w:spacing w:val="-9"/>
          <w:sz w:val="20"/>
        </w:rPr>
      </w:r>
      <w:r>
        <w:rPr>
          <w:sz w:val="20"/>
        </w:rPr>
      </w:r>
      <w:r>
        <w:rPr>
          <w:spacing w:val="-8"/>
          <w:sz w:val="20"/>
        </w:rPr>
      </w:r>
      <w:r>
        <w:rPr>
          <w:sz w:val="20"/>
        </w:rPr>
      </w:r>
      <w:r>
        <w:rPr>
          <w:spacing w:val="-8"/>
          <w:sz w:val="20"/>
        </w:rPr>
      </w:r>
      <w:r>
        <w:rPr>
          <w:sz w:val="20"/>
        </w:rPr>
      </w:r>
      <w:r>
        <w:rPr>
          <w:spacing w:val="-7"/>
          <w:sz w:val="20"/>
        </w:rPr>
      </w:r>
      <w:r>
        <w:rPr>
          <w:sz w:val="20"/>
        </w:rPr>
      </w:r>
      <w:r>
        <w:rPr>
          <w:spacing w:val="-5"/>
          <w:sz w:val="20"/>
        </w:rPr>
      </w:r>
      <w:r>
        <w:rPr>
          <w:sz w:val="20"/>
        </w:rPr>
      </w:r>
      <w:r>
        <w:rPr>
          <w:spacing w:val="-7"/>
          <w:sz w:val="20"/>
        </w:rPr>
      </w:r>
      <w:r>
        <w:rPr>
          <w:sz w:val="20"/>
        </w:rPr>
      </w:r>
      <w:r>
        <w:rPr>
          <w:spacing w:val="-8"/>
          <w:sz w:val="20"/>
        </w:rPr>
      </w:r>
      <w:r>
        <w:rPr>
          <w:sz w:val="20"/>
        </w:rPr>
      </w:r>
      <w:r>
        <w:rPr>
          <w:spacing w:val="-7"/>
          <w:sz w:val="20"/>
        </w:rPr>
      </w:r>
      <w:r>
        <w:rPr>
          <w:spacing w:val="-2"/>
          <w:sz w:val="20"/>
        </w:rPr>
      </w:r>
    </w:p>
    <w:p>
      <w:pPr>
        <w:pStyle w:val="ListParagraph"/>
        <w:numPr>
          <w:ilvl w:val="0"/>
          <w:numId w:val="9"/>
        </w:numPr>
        <w:tabs>
          <w:tab w:pos="422" w:val="left" w:leader="none"/>
        </w:tabs>
        <w:spacing w:line="240" w:lineRule="auto" w:before="141" w:after="0"/>
        <w:ind w:left="422" w:right="0" w:hanging="282"/>
        <w:jc w:val="left"/>
        <w:rPr>
          <w:sz w:val="20"/>
        </w:rPr>
      </w:pPr>
      <w:r>
        <w:rPr>
          <w:sz w:val="20"/>
        </w:rPr>
        <w:t>EIGRP giữa BR1, BR2 và IR2.</w:t>
      </w:r>
      <w:r>
        <w:rPr>
          <w:spacing w:val="-6"/>
          <w:sz w:val="20"/>
        </w:rPr>
      </w:r>
      <w:r>
        <w:rPr>
          <w:sz w:val="20"/>
        </w:rPr>
      </w:r>
      <w:r>
        <w:rPr>
          <w:spacing w:val="-5"/>
          <w:sz w:val="20"/>
        </w:rPr>
      </w:r>
      <w:r>
        <w:rPr>
          <w:sz w:val="20"/>
        </w:rPr>
      </w:r>
      <w:r>
        <w:rPr>
          <w:spacing w:val="-5"/>
          <w:sz w:val="20"/>
        </w:rPr>
      </w:r>
      <w:r>
        <w:rPr>
          <w:sz w:val="20"/>
        </w:rPr>
      </w:r>
      <w:r>
        <w:rPr>
          <w:spacing w:val="-5"/>
          <w:sz w:val="20"/>
        </w:rPr>
      </w:r>
      <w:r>
        <w:rPr>
          <w:sz w:val="20"/>
        </w:rPr>
      </w:r>
      <w:r>
        <w:rPr>
          <w:spacing w:val="-6"/>
          <w:sz w:val="20"/>
        </w:rPr>
      </w:r>
      <w:r>
        <w:rPr>
          <w:sz w:val="20"/>
        </w:rPr>
      </w:r>
      <w:r>
        <w:rPr>
          <w:spacing w:val="-4"/>
          <w:sz w:val="20"/>
        </w:rPr>
      </w:r>
    </w:p>
    <w:p>
      <w:pPr>
        <w:pStyle w:val="ListParagraph"/>
        <w:numPr>
          <w:ilvl w:val="1"/>
          <w:numId w:val="9"/>
        </w:numPr>
        <w:tabs>
          <w:tab w:pos="707" w:val="left" w:leader="none"/>
        </w:tabs>
        <w:spacing w:line="240" w:lineRule="auto" w:before="139" w:after="0"/>
        <w:ind w:left="707" w:right="0" w:hanging="283"/>
        <w:jc w:val="left"/>
        <w:rPr>
          <w:sz w:val="20"/>
        </w:rPr>
      </w:pPr>
      <w:r>
        <w:rPr>
          <w:sz w:val="20"/>
        </w:rPr>
        <w:t>BR1 và BR2 được sử dụng để quảng cáo một lộ trình tổng quan cho mạng tương tự vùng 100-103 tại vị trí đó.</w:t>
      </w:r>
      <w:r>
        <w:rPr>
          <w:spacing w:val="-6"/>
          <w:sz w:val="20"/>
        </w:rPr>
      </w:r>
      <w:r>
        <w:rPr>
          <w:sz w:val="20"/>
        </w:rPr>
      </w:r>
      <w:r>
        <w:rPr>
          <w:spacing w:val="-4"/>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4"/>
          <w:sz w:val="20"/>
        </w:rPr>
      </w:r>
      <w:r>
        <w:rPr>
          <w:sz w:val="20"/>
        </w:rPr>
      </w:r>
      <w:r>
        <w:rPr>
          <w:spacing w:val="-5"/>
          <w:sz w:val="20"/>
        </w:rPr>
      </w:r>
      <w:r>
        <w:rPr>
          <w:sz w:val="20"/>
        </w:rPr>
      </w:r>
      <w:r>
        <w:rPr>
          <w:spacing w:val="-5"/>
          <w:sz w:val="20"/>
        </w:rPr>
      </w:r>
      <w:r>
        <w:rPr>
          <w:sz w:val="20"/>
        </w:rPr>
      </w:r>
      <w:r>
        <w:rPr>
          <w:spacing w:val="-4"/>
          <w:sz w:val="20"/>
        </w:rPr>
      </w:r>
      <w:r>
        <w:rPr>
          <w:sz w:val="20"/>
        </w:rPr>
      </w:r>
      <w:r>
        <w:rPr>
          <w:spacing w:val="-4"/>
          <w:sz w:val="20"/>
        </w:rPr>
      </w:r>
      <w:r>
        <w:rPr>
          <w:sz w:val="20"/>
        </w:rPr>
      </w:r>
      <w:r>
        <w:rPr>
          <w:spacing w:val="-7"/>
          <w:sz w:val="20"/>
        </w:rPr>
      </w:r>
      <w:r>
        <w:rPr>
          <w:sz w:val="20"/>
        </w:rPr>
      </w:r>
      <w:r>
        <w:rPr>
          <w:spacing w:val="-4"/>
          <w:sz w:val="20"/>
        </w:rPr>
      </w:r>
      <w:r>
        <w:rPr>
          <w:sz w:val="20"/>
        </w:rPr>
      </w:r>
      <w:r>
        <w:rPr>
          <w:spacing w:val="-5"/>
          <w:sz w:val="20"/>
        </w:rPr>
      </w:r>
      <w:r>
        <w:rPr>
          <w:sz w:val="20"/>
        </w:rPr>
      </w:r>
      <w:r>
        <w:rPr>
          <w:spacing w:val="-5"/>
          <w:sz w:val="20"/>
        </w:rPr>
      </w:r>
      <w:r>
        <w:rPr>
          <w:sz w:val="20"/>
        </w:rPr>
      </w:r>
      <w:r>
        <w:rPr>
          <w:spacing w:val="-4"/>
          <w:sz w:val="20"/>
        </w:rPr>
      </w:r>
      <w:r>
        <w:rPr>
          <w:sz w:val="20"/>
        </w:rPr>
      </w:r>
      <w:r>
        <w:rPr>
          <w:spacing w:val="-5"/>
          <w:sz w:val="20"/>
        </w:rPr>
      </w:r>
      <w:r>
        <w:rPr>
          <w:spacing w:val="-2"/>
          <w:sz w:val="20"/>
        </w:rPr>
      </w:r>
    </w:p>
    <w:p>
      <w:pPr>
        <w:pStyle w:val="ListParagraph"/>
        <w:numPr>
          <w:ilvl w:val="0"/>
          <w:numId w:val="9"/>
        </w:numPr>
        <w:tabs>
          <w:tab w:pos="422" w:val="left" w:leader="none"/>
        </w:tabs>
        <w:spacing w:line="240" w:lineRule="auto" w:before="138" w:after="0"/>
        <w:ind w:left="422" w:right="0" w:hanging="282"/>
        <w:jc w:val="left"/>
        <w:rPr>
          <w:sz w:val="20"/>
        </w:rPr>
      </w:pPr>
      <w:r>
        <w:rPr>
          <w:sz w:val="20"/>
        </w:rPr>
        <w:t>IR1 và IR2 routers được thiết lập để cho phép SSH (Secure Shell) trên mạng.</w:t>
      </w:r>
      <w:r>
        <w:rPr>
          <w:spacing w:val="-7"/>
          <w:sz w:val="20"/>
        </w:rPr>
      </w:r>
      <w:r>
        <w:rPr>
          <w:sz w:val="20"/>
        </w:rPr>
      </w:r>
      <w:r>
        <w:rPr>
          <w:spacing w:val="-5"/>
          <w:sz w:val="20"/>
        </w:rPr>
      </w:r>
      <w:r>
        <w:rPr>
          <w:sz w:val="20"/>
        </w:rPr>
      </w:r>
      <w:r>
        <w:rPr>
          <w:spacing w:val="-5"/>
          <w:sz w:val="20"/>
        </w:rPr>
      </w:r>
      <w:r>
        <w:rPr>
          <w:sz w:val="20"/>
        </w:rPr>
      </w:r>
      <w:r>
        <w:rPr>
          <w:spacing w:val="-6"/>
          <w:sz w:val="20"/>
        </w:rPr>
      </w:r>
      <w:r>
        <w:rPr>
          <w:sz w:val="20"/>
        </w:rPr>
      </w:r>
      <w:r>
        <w:rPr>
          <w:spacing w:val="-5"/>
          <w:sz w:val="20"/>
        </w:rPr>
      </w:r>
      <w:r>
        <w:rPr>
          <w:sz w:val="20"/>
        </w:rPr>
      </w:r>
      <w:r>
        <w:rPr>
          <w:spacing w:val="-6"/>
          <w:sz w:val="20"/>
        </w:rPr>
      </w:r>
      <w:r>
        <w:rPr>
          <w:sz w:val="20"/>
        </w:rPr>
      </w:r>
      <w:r>
        <w:rPr>
          <w:spacing w:val="-5"/>
          <w:sz w:val="20"/>
        </w:rPr>
      </w:r>
      <w:r>
        <w:rPr>
          <w:sz w:val="20"/>
        </w:rPr>
      </w:r>
      <w:r>
        <w:rPr>
          <w:spacing w:val="-5"/>
          <w:sz w:val="20"/>
        </w:rPr>
      </w:r>
      <w:r>
        <w:rPr>
          <w:sz w:val="20"/>
        </w:rPr>
      </w:r>
      <w:r>
        <w:rPr>
          <w:spacing w:val="-6"/>
          <w:sz w:val="20"/>
        </w:rPr>
      </w:r>
      <w:r>
        <w:rPr>
          <w:sz w:val="20"/>
        </w:rPr>
      </w:r>
      <w:r>
        <w:rPr>
          <w:spacing w:val="-4"/>
          <w:sz w:val="20"/>
        </w:rPr>
      </w:r>
      <w:r>
        <w:rPr>
          <w:sz w:val="20"/>
        </w:rPr>
      </w:r>
      <w:r>
        <w:rPr>
          <w:spacing w:val="-5"/>
          <w:sz w:val="20"/>
        </w:rPr>
      </w:r>
      <w:r>
        <w:rPr>
          <w:spacing w:val="-2"/>
          <w:sz w:val="20"/>
        </w:rPr>
      </w:r>
    </w:p>
    <w:p>
      <w:pPr>
        <w:pStyle w:val="ListParagraph"/>
        <w:numPr>
          <w:ilvl w:val="1"/>
          <w:numId w:val="9"/>
        </w:numPr>
        <w:tabs>
          <w:tab w:pos="707" w:val="left" w:leader="none"/>
        </w:tabs>
        <w:spacing w:line="240" w:lineRule="auto" w:before="140" w:after="0"/>
        <w:ind w:left="707" w:right="0" w:hanging="283"/>
        <w:jc w:val="left"/>
        <w:rPr>
          <w:sz w:val="20"/>
        </w:rPr>
      </w:pPr>
      <w:r>
        <w:rPr>
          <w:sz w:val="20"/>
        </w:rPr>
        <w:t>Chọn cho phiên bản SSH sử dụng kỹ thuật an toàn nhất.</w:t>
      </w:r>
      <w:r>
        <w:rPr>
          <w:spacing w:val="-6"/>
          <w:sz w:val="20"/>
        </w:rPr>
      </w:r>
      <w:r>
        <w:rPr>
          <w:sz w:val="20"/>
        </w:rPr>
      </w:r>
      <w:r>
        <w:rPr>
          <w:spacing w:val="-4"/>
          <w:sz w:val="20"/>
        </w:rPr>
      </w:r>
      <w:r>
        <w:rPr>
          <w:sz w:val="20"/>
        </w:rPr>
      </w:r>
      <w:r>
        <w:rPr>
          <w:spacing w:val="-6"/>
          <w:sz w:val="20"/>
        </w:rPr>
      </w:r>
      <w:r>
        <w:rPr>
          <w:sz w:val="20"/>
        </w:rPr>
      </w:r>
      <w:r>
        <w:rPr>
          <w:spacing w:val="-4"/>
          <w:sz w:val="20"/>
        </w:rPr>
      </w:r>
      <w:r>
        <w:rPr>
          <w:spacing w:val="-2"/>
          <w:sz w:val="20"/>
        </w:rPr>
      </w:r>
    </w:p>
    <w:p>
      <w:pPr>
        <w:pStyle w:val="ListParagraph"/>
        <w:numPr>
          <w:ilvl w:val="1"/>
          <w:numId w:val="9"/>
        </w:numPr>
        <w:tabs>
          <w:tab w:pos="707" w:val="left" w:leader="none"/>
        </w:tabs>
        <w:spacing w:line="240" w:lineRule="auto" w:before="20" w:after="0"/>
        <w:ind w:left="707" w:right="0" w:hanging="283"/>
        <w:jc w:val="left"/>
        <w:rPr>
          <w:sz w:val="20"/>
        </w:rPr>
      </w:pPr>
      <w:r>
        <w:rPr>
          <w:sz w:val="20"/>
        </w:rPr>
        <w:t>Admin/Skill39@Lyon credential</w:t>
      </w:r>
      <w:r>
        <w:rPr>
          <w:spacing w:val="-12"/>
          <w:sz w:val="20"/>
        </w:rPr>
      </w:r>
      <w:r>
        <w:rPr>
          <w:b/>
          <w:sz w:val="20"/>
        </w:rPr>
      </w:r>
      <w:r>
        <w:rPr>
          <w:sz w:val="20"/>
        </w:rPr>
      </w:r>
      <w:r>
        <w:rPr>
          <w:b/>
          <w:sz w:val="20"/>
        </w:rPr>
      </w:r>
      <w:r>
        <w:rPr>
          <w:b/>
          <w:spacing w:val="-11"/>
          <w:sz w:val="20"/>
        </w:rPr>
      </w:r>
      <w:r>
        <w:rPr>
          <w:spacing w:val="-2"/>
          <w:sz w:val="20"/>
        </w:rPr>
      </w:r>
    </w:p>
    <w:p>
      <w:pPr>
        <w:pStyle w:val="ListParagraph"/>
        <w:numPr>
          <w:ilvl w:val="1"/>
          <w:numId w:val="9"/>
        </w:numPr>
        <w:tabs>
          <w:tab w:pos="707" w:val="left" w:leader="none"/>
        </w:tabs>
        <w:spacing w:line="240" w:lineRule="auto" w:before="19" w:after="0"/>
        <w:ind w:left="707" w:right="0" w:hanging="283"/>
        <w:jc w:val="left"/>
        <w:rPr>
          <w:sz w:val="20"/>
        </w:rPr>
      </w:pPr>
      <w:r>
        <w:rPr>
          <w:sz w:val="20"/>
        </w:rPr>
        <w:t>Telnet không được cho phép khi tiếp cận thiết bị mạng.</w:t>
      </w:r>
      <w:r>
        <w:rPr>
          <w:spacing w:val="-6"/>
          <w:sz w:val="20"/>
        </w:rPr>
      </w:r>
      <w:r>
        <w:rPr>
          <w:sz w:val="20"/>
        </w:rPr>
      </w:r>
      <w:r>
        <w:rPr>
          <w:spacing w:val="-7"/>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7"/>
          <w:sz w:val="20"/>
        </w:rPr>
      </w:r>
      <w:r>
        <w:rPr>
          <w:sz w:val="20"/>
        </w:rPr>
      </w:r>
      <w:r>
        <w:rPr>
          <w:spacing w:val="-6"/>
          <w:sz w:val="20"/>
        </w:rPr>
      </w:r>
      <w:r>
        <w:rPr>
          <w:spacing w:val="-2"/>
          <w:sz w:val="20"/>
        </w:rPr>
      </w:r>
    </w:p>
    <w:p>
      <w:pPr>
        <w:pStyle w:val="ListParagraph"/>
        <w:numPr>
          <w:ilvl w:val="1"/>
          <w:numId w:val="9"/>
        </w:numPr>
        <w:tabs>
          <w:tab w:pos="707" w:val="left" w:leader="none"/>
        </w:tabs>
        <w:spacing w:line="240" w:lineRule="auto" w:before="20" w:after="0"/>
        <w:ind w:left="707" w:right="0" w:hanging="283"/>
        <w:jc w:val="left"/>
        <w:rPr>
          <w:b/>
          <w:sz w:val="20"/>
        </w:rPr>
      </w:pPr>
      <w:r>
        <w:rPr>
          <w:sz w:val="20"/>
        </w:rPr>
        <w:t>Hai router internet (IR1 và IR2) tăng độ bảo mật SSH bằng cách giới hạn thuật toán SSH MAC cho hmac-sha2-512.</w:t>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6"/>
          <w:sz w:val="20"/>
        </w:rPr>
      </w:r>
      <w:r>
        <w:rPr>
          <w:sz w:val="20"/>
        </w:rPr>
      </w:r>
      <w:r>
        <w:rPr>
          <w:spacing w:val="-8"/>
          <w:sz w:val="20"/>
        </w:rPr>
      </w:r>
      <w:r>
        <w:rPr>
          <w:sz w:val="20"/>
        </w:rPr>
      </w:r>
      <w:r>
        <w:rPr>
          <w:spacing w:val="-7"/>
          <w:sz w:val="20"/>
        </w:rPr>
      </w:r>
      <w:r>
        <w:rPr>
          <w:sz w:val="20"/>
        </w:rPr>
      </w:r>
      <w:r>
        <w:rPr>
          <w:spacing w:val="-6"/>
          <w:sz w:val="20"/>
        </w:rPr>
      </w:r>
      <w:r>
        <w:rPr>
          <w:sz w:val="20"/>
        </w:rPr>
      </w:r>
      <w:r>
        <w:rPr>
          <w:spacing w:val="-3"/>
          <w:sz w:val="20"/>
        </w:rPr>
      </w:r>
      <w:r>
        <w:rPr>
          <w:sz w:val="20"/>
        </w:rPr>
      </w:r>
      <w:r>
        <w:rPr>
          <w:spacing w:val="-6"/>
          <w:sz w:val="20"/>
        </w:rPr>
      </w:r>
      <w:r>
        <w:rPr>
          <w:sz w:val="20"/>
        </w:rPr>
      </w:r>
      <w:r>
        <w:rPr>
          <w:spacing w:val="-7"/>
          <w:sz w:val="20"/>
        </w:rPr>
      </w:r>
      <w:r>
        <w:rPr>
          <w:sz w:val="20"/>
        </w:rPr>
      </w:r>
      <w:r>
        <w:rPr>
          <w:spacing w:val="-6"/>
          <w:sz w:val="20"/>
        </w:rPr>
      </w:r>
      <w:r>
        <w:rPr>
          <w:sz w:val="20"/>
        </w:rPr>
      </w:r>
      <w:r>
        <w:rPr>
          <w:spacing w:val="-7"/>
          <w:sz w:val="20"/>
        </w:rPr>
      </w:r>
      <w:r>
        <w:rPr>
          <w:sz w:val="20"/>
        </w:rPr>
      </w:r>
      <w:r>
        <w:rPr>
          <w:spacing w:val="-6"/>
          <w:sz w:val="20"/>
        </w:rPr>
      </w:r>
      <w:r>
        <w:rPr>
          <w:sz w:val="20"/>
        </w:rPr>
      </w:r>
      <w:r>
        <w:rPr>
          <w:spacing w:val="2"/>
          <w:sz w:val="20"/>
        </w:rPr>
      </w:r>
      <w:r>
        <w:rPr>
          <w:b/>
          <w:sz w:val="20"/>
        </w:rPr>
      </w:r>
      <w:r>
        <w:rPr>
          <w:b/>
          <w:spacing w:val="-5"/>
          <w:sz w:val="20"/>
        </w:rPr>
      </w:r>
    </w:p>
    <w:p>
      <w:pPr>
        <w:spacing w:before="18"/>
        <w:ind w:left="710" w:right="0" w:firstLine="0"/>
        <w:jc w:val="left"/>
        <w:rPr>
          <w:b/>
          <w:sz w:val="20"/>
        </w:rPr>
      </w:pPr>
      <w:r>
        <w:rPr>
          <w:spacing w:val="-2"/>
          <w:sz w:val="20"/>
        </w:rPr>
        <w:t>and hmac-sha2-256</w:t>
      </w:r>
      <w:r>
        <w:rPr>
          <w:spacing w:val="11"/>
          <w:sz w:val="20"/>
        </w:rPr>
      </w:r>
      <w:r>
        <w:rPr>
          <w:b/>
          <w:spacing w:val="-2"/>
          <w:sz w:val="20"/>
        </w:rPr>
      </w:r>
      <w:r>
        <w:rPr>
          <w:b/>
          <w:spacing w:val="-5"/>
          <w:sz w:val="20"/>
        </w:rPr>
      </w:r>
    </w:p>
    <w:p>
      <w:pPr>
        <w:pStyle w:val="ListParagraph"/>
        <w:numPr>
          <w:ilvl w:val="0"/>
          <w:numId w:val="9"/>
        </w:numPr>
        <w:tabs>
          <w:tab w:pos="422" w:val="left" w:leader="none"/>
        </w:tabs>
        <w:spacing w:line="240" w:lineRule="auto" w:before="140" w:after="0"/>
        <w:ind w:left="422" w:right="0" w:hanging="282"/>
        <w:jc w:val="left"/>
        <w:rPr>
          <w:sz w:val="20"/>
        </w:rPr>
      </w:pPr>
      <w:r>
        <w:rPr>
          <w:sz w:val="20"/>
        </w:rPr>
        <w:t>Limit chỉ cho HQ1-SVR1(10.10.100.101/24) có thể SSH vào IR1 và IR2.</w:t>
      </w:r>
      <w:r>
        <w:rPr>
          <w:spacing w:val="-7"/>
          <w:sz w:val="20"/>
        </w:rPr>
      </w:r>
      <w:r>
        <w:rPr>
          <w:sz w:val="20"/>
        </w:rPr>
      </w:r>
      <w:r>
        <w:rPr>
          <w:spacing w:val="-6"/>
          <w:sz w:val="20"/>
        </w:rPr>
      </w:r>
      <w:r>
        <w:rPr>
          <w:sz w:val="20"/>
        </w:rPr>
      </w:r>
      <w:r>
        <w:rPr>
          <w:spacing w:val="-7"/>
          <w:sz w:val="20"/>
        </w:rPr>
      </w:r>
      <w:r>
        <w:rPr>
          <w:sz w:val="20"/>
        </w:rPr>
      </w:r>
      <w:r>
        <w:rPr>
          <w:spacing w:val="-7"/>
          <w:sz w:val="20"/>
        </w:rPr>
      </w:r>
      <w:r>
        <w:rPr>
          <w:sz w:val="20"/>
        </w:rPr>
      </w:r>
      <w:r>
        <w:rPr>
          <w:spacing w:val="-6"/>
          <w:sz w:val="20"/>
        </w:rPr>
      </w:r>
      <w:r>
        <w:rPr>
          <w:sz w:val="20"/>
        </w:rPr>
      </w:r>
      <w:r>
        <w:rPr>
          <w:spacing w:val="-6"/>
          <w:sz w:val="20"/>
        </w:rPr>
      </w:r>
      <w:r>
        <w:rPr>
          <w:sz w:val="20"/>
        </w:rPr>
      </w:r>
      <w:r>
        <w:rPr>
          <w:spacing w:val="-8"/>
          <w:sz w:val="20"/>
        </w:rPr>
      </w:r>
      <w:r>
        <w:rPr>
          <w:sz w:val="20"/>
        </w:rPr>
      </w:r>
      <w:r>
        <w:rPr>
          <w:spacing w:val="-6"/>
          <w:sz w:val="20"/>
        </w:rPr>
      </w:r>
      <w:r>
        <w:rPr>
          <w:spacing w:val="-4"/>
          <w:sz w:val="20"/>
        </w:rPr>
      </w:r>
    </w:p>
    <w:p>
      <w:pPr>
        <w:pStyle w:val="ListParagraph"/>
        <w:numPr>
          <w:ilvl w:val="0"/>
          <w:numId w:val="9"/>
        </w:numPr>
        <w:tabs>
          <w:tab w:pos="422" w:val="left" w:leader="none"/>
          <w:tab w:pos="424" w:val="left" w:leader="none"/>
        </w:tabs>
        <w:spacing w:line="259" w:lineRule="auto" w:before="20" w:after="0"/>
        <w:ind w:left="424" w:right="201" w:hanging="284"/>
        <w:jc w:val="left"/>
        <w:rPr>
          <w:sz w:val="20"/>
        </w:rPr>
      </w:pPr>
      <w:r>
        <w:rPr>
          <w:sz w:val="20"/>
        </w:rPr>
        <w:t>Thiết lập bảo mật cho kết nối mạng chính HQ1-CLI và HQ2-CLI1. Có kế hoạch cho việc triển khai các thiết bị di động VoIP vào HQ1 và HQ2 trên vlan 150. Bạn có thể định nghĩa VLAN150 (được đặt tên là VOIP) trên AS1 và AS2 cho mục đích này.</w:t>
      </w:r>
      <w:r>
        <w:rPr>
          <w:spacing w:val="-4"/>
          <w:sz w:val="20"/>
        </w:rPr>
      </w:r>
      <w:r>
        <w:rPr>
          <w:sz w:val="20"/>
        </w:rPr>
      </w:r>
      <w:r>
        <w:rPr>
          <w:spacing w:val="-2"/>
          <w:sz w:val="20"/>
        </w:rPr>
      </w:r>
      <w:r>
        <w:rPr>
          <w:sz w:val="20"/>
        </w:rPr>
      </w:r>
      <w:r>
        <w:rPr>
          <w:spacing w:val="-2"/>
          <w:sz w:val="20"/>
        </w:rPr>
      </w:r>
      <w:r>
        <w:rPr>
          <w:sz w:val="20"/>
        </w:rPr>
      </w:r>
      <w:r>
        <w:rPr>
          <w:spacing w:val="-4"/>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3"/>
          <w:sz w:val="20"/>
        </w:rPr>
      </w:r>
      <w:r>
        <w:rPr>
          <w:sz w:val="20"/>
        </w:rPr>
      </w:r>
      <w:r>
        <w:rPr>
          <w:spacing w:val="-1"/>
          <w:sz w:val="20"/>
        </w:rPr>
      </w:r>
      <w:r>
        <w:rPr>
          <w:sz w:val="20"/>
        </w:rPr>
      </w:r>
      <w:r>
        <w:rPr>
          <w:spacing w:val="-2"/>
          <w:sz w:val="20"/>
        </w:rPr>
      </w:r>
      <w:r>
        <w:rPr>
          <w:sz w:val="20"/>
        </w:rPr>
      </w:r>
      <w:r>
        <w:rPr>
          <w:spacing w:val="-2"/>
          <w:sz w:val="20"/>
        </w:rPr>
      </w:r>
      <w:r>
        <w:rPr>
          <w:sz w:val="20"/>
        </w:rPr>
      </w:r>
      <w:r>
        <w:rPr>
          <w:spacing w:val="-2"/>
          <w:sz w:val="20"/>
        </w:rPr>
      </w:r>
      <w:r>
        <w:rPr>
          <w:sz w:val="20"/>
        </w:rPr>
      </w:r>
      <w:r>
        <w:rPr>
          <w:spacing w:val="-1"/>
          <w:sz w:val="20"/>
        </w:rPr>
      </w:r>
      <w:r>
        <w:rPr>
          <w:sz w:val="20"/>
        </w:rPr>
      </w:r>
      <w:r>
        <w:rPr>
          <w:spacing w:val="-2"/>
          <w:sz w:val="20"/>
        </w:rPr>
      </w:r>
      <w:r>
        <w:rPr>
          <w:sz w:val="20"/>
        </w:rPr>
      </w:r>
      <w:r>
        <w:rPr>
          <w:spacing w:val="-1"/>
          <w:sz w:val="20"/>
        </w:rPr>
      </w:r>
      <w:r>
        <w:rPr>
          <w:sz w:val="20"/>
        </w:rPr>
      </w:r>
    </w:p>
    <w:p>
      <w:pPr>
        <w:pStyle w:val="ListParagraph"/>
        <w:numPr>
          <w:ilvl w:val="1"/>
          <w:numId w:val="9"/>
        </w:numPr>
        <w:tabs>
          <w:tab w:pos="707" w:val="left" w:leader="none"/>
        </w:tabs>
        <w:spacing w:line="240" w:lineRule="auto" w:before="118" w:after="0"/>
        <w:ind w:left="707" w:right="0" w:hanging="283"/>
        <w:jc w:val="left"/>
        <w:rPr>
          <w:sz w:val="20"/>
        </w:rPr>
      </w:pPr>
      <w:r>
        <w:rPr>
          <w:sz w:val="20"/>
        </w:rPr>
        <w:t>Limit the MAC addresses to the minimum required if those PCs go behind a VoIP phone.</w:t>
      </w:r>
      <w:r>
        <w:rPr>
          <w:spacing w:val="-5"/>
          <w:sz w:val="20"/>
        </w:rPr>
      </w:r>
      <w:r>
        <w:rPr>
          <w:sz w:val="20"/>
        </w:rPr>
      </w:r>
      <w:r>
        <w:rPr>
          <w:spacing w:val="-6"/>
          <w:sz w:val="20"/>
        </w:rPr>
      </w:r>
      <w:r>
        <w:rPr>
          <w:sz w:val="20"/>
        </w:rPr>
      </w:r>
      <w:r>
        <w:rPr>
          <w:spacing w:val="-4"/>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5"/>
          <w:sz w:val="20"/>
        </w:rPr>
      </w:r>
      <w:r>
        <w:rPr>
          <w:sz w:val="20"/>
        </w:rPr>
      </w:r>
      <w:r>
        <w:rPr>
          <w:spacing w:val="-6"/>
          <w:sz w:val="20"/>
        </w:rPr>
      </w:r>
      <w:r>
        <w:rPr>
          <w:sz w:val="20"/>
        </w:rPr>
      </w:r>
      <w:r>
        <w:rPr>
          <w:spacing w:val="-5"/>
          <w:sz w:val="20"/>
        </w:rPr>
      </w:r>
      <w:r>
        <w:rPr>
          <w:sz w:val="20"/>
        </w:rPr>
      </w:r>
      <w:r>
        <w:rPr>
          <w:spacing w:val="-4"/>
          <w:sz w:val="20"/>
        </w:rPr>
      </w:r>
      <w:r>
        <w:rPr>
          <w:sz w:val="20"/>
        </w:rPr>
      </w:r>
      <w:r>
        <w:rPr>
          <w:spacing w:val="-5"/>
          <w:sz w:val="20"/>
        </w:rPr>
      </w:r>
      <w:r>
        <w:rPr>
          <w:sz w:val="20"/>
        </w:rPr>
      </w:r>
      <w:r>
        <w:rPr>
          <w:spacing w:val="-5"/>
          <w:sz w:val="20"/>
        </w:rPr>
      </w:r>
      <w:r>
        <w:rPr>
          <w:spacing w:val="-2"/>
          <w:sz w:val="20"/>
        </w:rPr>
      </w:r>
    </w:p>
    <w:p>
      <w:pPr>
        <w:pStyle w:val="ListParagraph"/>
        <w:numPr>
          <w:ilvl w:val="1"/>
          <w:numId w:val="9"/>
        </w:numPr>
        <w:tabs>
          <w:tab w:pos="707" w:val="left" w:leader="none"/>
        </w:tabs>
        <w:spacing w:line="240" w:lineRule="auto" w:before="20" w:after="0"/>
        <w:ind w:left="707" w:right="0" w:hanging="283"/>
        <w:jc w:val="left"/>
        <w:rPr>
          <w:sz w:val="20"/>
        </w:rPr>
      </w:pPr>
      <w:r>
        <w:rPr>
          <w:sz w:val="20"/>
        </w:rPr>
        <w:t>Trong trường hợp vi phạm bảo mật cảng port, cần tắt port và tạo báo cáo syslog.</w:t>
      </w:r>
      <w:r>
        <w:rPr>
          <w:spacing w:val="-5"/>
          <w:sz w:val="20"/>
        </w:rPr>
      </w:r>
      <w:r>
        <w:rPr>
          <w:sz w:val="20"/>
        </w:rPr>
      </w:r>
      <w:r>
        <w:rPr>
          <w:spacing w:val="-5"/>
          <w:sz w:val="20"/>
        </w:rPr>
      </w:r>
      <w:r>
        <w:rPr>
          <w:sz w:val="20"/>
        </w:rPr>
      </w:r>
      <w:r>
        <w:rPr>
          <w:spacing w:val="-7"/>
          <w:sz w:val="20"/>
        </w:rPr>
      </w:r>
      <w:r>
        <w:rPr>
          <w:sz w:val="20"/>
        </w:rPr>
      </w:r>
      <w:r>
        <w:rPr>
          <w:spacing w:val="-4"/>
          <w:sz w:val="20"/>
        </w:rPr>
      </w:r>
      <w:r>
        <w:rPr>
          <w:sz w:val="20"/>
        </w:rPr>
      </w:r>
      <w:r>
        <w:rPr>
          <w:spacing w:val="-5"/>
          <w:sz w:val="20"/>
        </w:rPr>
      </w:r>
      <w:r>
        <w:rPr>
          <w:sz w:val="20"/>
        </w:rPr>
      </w:r>
      <w:r>
        <w:rPr>
          <w:spacing w:val="-4"/>
          <w:sz w:val="20"/>
        </w:rPr>
      </w:r>
      <w:r>
        <w:rPr>
          <w:sz w:val="20"/>
        </w:rPr>
      </w:r>
      <w:r>
        <w:rPr>
          <w:spacing w:val="-5"/>
          <w:sz w:val="20"/>
        </w:rPr>
      </w:r>
      <w:r>
        <w:rPr>
          <w:sz w:val="20"/>
        </w:rPr>
      </w:r>
      <w:r>
        <w:rPr>
          <w:spacing w:val="-4"/>
          <w:sz w:val="20"/>
        </w:rPr>
      </w:r>
      <w:r>
        <w:rPr>
          <w:sz w:val="20"/>
        </w:rPr>
      </w:r>
      <w:r>
        <w:rPr>
          <w:spacing w:val="-6"/>
          <w:sz w:val="20"/>
        </w:rPr>
      </w:r>
      <w:r>
        <w:rPr>
          <w:sz w:val="20"/>
        </w:rPr>
      </w:r>
      <w:r>
        <w:rPr>
          <w:spacing w:val="-4"/>
          <w:sz w:val="20"/>
        </w:rPr>
      </w:r>
      <w:r>
        <w:rPr>
          <w:sz w:val="20"/>
        </w:rPr>
      </w:r>
      <w:r>
        <w:rPr>
          <w:spacing w:val="-5"/>
          <w:sz w:val="20"/>
        </w:rPr>
      </w:r>
      <w:r>
        <w:rPr>
          <w:sz w:val="20"/>
        </w:rPr>
      </w:r>
      <w:r>
        <w:rPr>
          <w:spacing w:val="-4"/>
          <w:sz w:val="20"/>
        </w:rPr>
      </w:r>
      <w:r>
        <w:rPr>
          <w:sz w:val="20"/>
        </w:rPr>
      </w:r>
      <w:r>
        <w:rPr>
          <w:spacing w:val="-5"/>
          <w:sz w:val="20"/>
        </w:rPr>
      </w:r>
      <w:r>
        <w:rPr>
          <w:sz w:val="20"/>
        </w:rPr>
      </w:r>
      <w:r>
        <w:rPr>
          <w:spacing w:val="-5"/>
          <w:sz w:val="20"/>
        </w:rPr>
      </w:r>
      <w:r>
        <w:rPr>
          <w:sz w:val="20"/>
        </w:rPr>
      </w:r>
      <w:r>
        <w:rPr>
          <w:spacing w:val="-5"/>
          <w:sz w:val="20"/>
        </w:rPr>
      </w:r>
      <w:r>
        <w:rPr>
          <w:spacing w:val="-2"/>
          <w:sz w:val="20"/>
        </w:rPr>
      </w:r>
    </w:p>
    <w:p>
      <w:pPr>
        <w:pStyle w:val="ListParagraph"/>
        <w:numPr>
          <w:ilvl w:val="1"/>
          <w:numId w:val="9"/>
        </w:numPr>
        <w:tabs>
          <w:tab w:pos="707" w:val="left" w:leader="none"/>
        </w:tabs>
        <w:spacing w:line="240" w:lineRule="auto" w:before="20" w:after="0"/>
        <w:ind w:left="707" w:right="0" w:hanging="283"/>
        <w:jc w:val="left"/>
        <w:rPr>
          <w:sz w:val="20"/>
        </w:rPr>
      </w:pPr>
      <w:r>
        <w:rPr>
          <w:sz w:val="20"/>
        </w:rPr>
        <w:t>Port sẽ được tự động được phục hồi trong 3 phút.</w:t>
      </w:r>
      <w:r>
        <w:rPr>
          <w:spacing w:val="-6"/>
          <w:sz w:val="20"/>
        </w:rPr>
      </w:r>
      <w:r>
        <w:rPr>
          <w:sz w:val="20"/>
        </w:rPr>
      </w:r>
      <w:r>
        <w:rPr>
          <w:spacing w:val="-7"/>
          <w:sz w:val="20"/>
        </w:rPr>
      </w:r>
      <w:r>
        <w:rPr>
          <w:sz w:val="20"/>
        </w:rPr>
      </w:r>
      <w:r>
        <w:rPr>
          <w:spacing w:val="-6"/>
          <w:sz w:val="20"/>
        </w:rPr>
      </w:r>
      <w:r>
        <w:rPr>
          <w:sz w:val="20"/>
        </w:rPr>
      </w:r>
      <w:r>
        <w:rPr>
          <w:spacing w:val="-6"/>
          <w:sz w:val="20"/>
        </w:rPr>
      </w:r>
      <w:r>
        <w:rPr>
          <w:sz w:val="20"/>
        </w:rPr>
      </w:r>
      <w:r>
        <w:rPr>
          <w:spacing w:val="-5"/>
          <w:sz w:val="20"/>
        </w:rPr>
      </w:r>
      <w:r>
        <w:rPr>
          <w:sz w:val="20"/>
        </w:rPr>
      </w:r>
      <w:r>
        <w:rPr>
          <w:spacing w:val="-5"/>
          <w:sz w:val="20"/>
        </w:rPr>
      </w:r>
      <w:r>
        <w:rPr>
          <w:sz w:val="20"/>
        </w:rPr>
      </w:r>
      <w:r>
        <w:rPr>
          <w:spacing w:val="-1"/>
          <w:sz w:val="20"/>
        </w:rPr>
      </w:r>
      <w:r>
        <w:rPr>
          <w:spacing w:val="-2"/>
          <w:sz w:val="20"/>
        </w:rPr>
      </w:r>
    </w:p>
    <w:p>
      <w:pPr>
        <w:pStyle w:val="ListParagraph"/>
        <w:numPr>
          <w:ilvl w:val="0"/>
          <w:numId w:val="9"/>
        </w:numPr>
        <w:tabs>
          <w:tab w:pos="422" w:val="left" w:leader="none"/>
          <w:tab w:pos="424" w:val="left" w:leader="none"/>
        </w:tabs>
        <w:spacing w:line="259" w:lineRule="auto" w:before="140" w:after="0"/>
        <w:ind w:left="424" w:right="281" w:hanging="284"/>
        <w:jc w:val="left"/>
        <w:rPr>
          <w:sz w:val="20"/>
        </w:rPr>
      </w:pPr>
      <w:r>
        <w:rPr>
          <w:sz w:val="20"/>
        </w:rPr>
        <w:t>Hệ thống ACL để ngăn chặn truy cập vào vlan 102 cho 102 người dùng trong HQ1, HQ2, BR1 và BR2 đến HQ1-SVR1 server. Điều này không thể phá vỡ bất kỳ truy cập đã được thiết lập trước đó từ HQ1-SVR1 đến các thiết bị khác.</w:t>
      </w:r>
      <w:r>
        <w:rPr>
          <w:spacing w:val="-2"/>
          <w:sz w:val="20"/>
        </w:rPr>
      </w:r>
      <w:r>
        <w:rPr>
          <w:sz w:val="20"/>
        </w:rPr>
      </w:r>
      <w:r>
        <w:rPr>
          <w:spacing w:val="-1"/>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3"/>
          <w:sz w:val="20"/>
        </w:rPr>
      </w:r>
      <w:r>
        <w:rPr>
          <w:sz w:val="20"/>
        </w:rPr>
      </w:r>
      <w:r>
        <w:rPr>
          <w:spacing w:val="-2"/>
          <w:sz w:val="20"/>
        </w:rPr>
      </w:r>
      <w:r>
        <w:rPr>
          <w:sz w:val="20"/>
        </w:rPr>
      </w:r>
      <w:r>
        <w:rPr>
          <w:spacing w:val="-2"/>
          <w:sz w:val="20"/>
        </w:rPr>
      </w:r>
      <w:r>
        <w:rPr>
          <w:sz w:val="20"/>
        </w:rPr>
      </w:r>
      <w:r>
        <w:rPr>
          <w:spacing w:val="-2"/>
          <w:sz w:val="20"/>
        </w:rPr>
      </w:r>
      <w:r>
        <w:rPr>
          <w:sz w:val="20"/>
        </w:rPr>
      </w:r>
      <w:r>
        <w:rPr>
          <w:spacing w:val="-2"/>
          <w:sz w:val="20"/>
        </w:rPr>
      </w:r>
      <w:r>
        <w:rPr>
          <w:sz w:val="20"/>
        </w:rPr>
      </w:r>
    </w:p>
    <w:sectPr>
      <w:pgSz w:w="11910" w:h="16840"/>
      <w:pgMar w:header="1134" w:footer="1093" w:top="2000" w:bottom="1280" w:left="992"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29696">
              <wp:simplePos x="0" y="0"/>
              <wp:positionH relativeFrom="page">
                <wp:posOffset>719328</wp:posOffset>
              </wp:positionH>
              <wp:positionV relativeFrom="page">
                <wp:posOffset>9820350</wp:posOffset>
              </wp:positionV>
              <wp:extent cx="6307455" cy="7620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307455" cy="76200"/>
                      </a:xfrm>
                      <a:custGeom>
                        <a:avLst/>
                        <a:gdLst/>
                        <a:ahLst/>
                        <a:cxnLst/>
                        <a:rect l="l" t="t" r="r" b="b"/>
                        <a:pathLst>
                          <a:path w="6307455" h="76200">
                            <a:moveTo>
                              <a:pt x="6307455" y="0"/>
                            </a:moveTo>
                            <a:lnTo>
                              <a:pt x="6307455" y="0"/>
                            </a:lnTo>
                            <a:lnTo>
                              <a:pt x="0" y="0"/>
                            </a:lnTo>
                            <a:lnTo>
                              <a:pt x="0" y="76200"/>
                            </a:lnTo>
                            <a:lnTo>
                              <a:pt x="6307455" y="76200"/>
                            </a:lnTo>
                            <a:lnTo>
                              <a:pt x="6307455" y="0"/>
                            </a:lnTo>
                            <a:close/>
                          </a:path>
                        </a:pathLst>
                      </a:custGeom>
                      <a:solidFill>
                        <a:srgbClr val="003A5C"/>
                      </a:solidFill>
                    </wps:spPr>
                    <wps:bodyPr wrap="square" lIns="0" tIns="0" rIns="0" bIns="0" rtlCol="0">
                      <a:prstTxWarp prst="textNoShape">
                        <a:avLst/>
                      </a:prstTxWarp>
                      <a:noAutofit/>
                    </wps:bodyPr>
                  </wps:wsp>
                </a:graphicData>
              </a:graphic>
            </wp:anchor>
          </w:drawing>
        </mc:Choice>
        <mc:Fallback>
          <w:pict>
            <v:rect style="position:absolute;margin-left:56.640003pt;margin-top:773.255981pt;width:496.650024pt;height:6.0pt;mso-position-horizontal-relative:page;mso-position-vertical-relative:page;z-index:-16886784" id="docshape1" filled="true" fillcolor="#003a5c" stroked="false">
              <v:fill type="solid"/>
              <w10:wrap type="none"/>
            </v:rect>
          </w:pict>
        </mc:Fallback>
      </mc:AlternateContent>
    </w:r>
    <w:r>
      <w:rPr/>
      <mc:AlternateContent>
        <mc:Choice Requires="wps">
          <w:drawing>
            <wp:anchor distT="0" distB="0" distL="0" distR="0" allowOverlap="1" layoutInCell="1" locked="0" behindDoc="1" simplePos="0" relativeHeight="486430208">
              <wp:simplePos x="0" y="0"/>
              <wp:positionH relativeFrom="page">
                <wp:posOffset>798372</wp:posOffset>
              </wp:positionH>
              <wp:positionV relativeFrom="page">
                <wp:posOffset>10003484</wp:posOffset>
              </wp:positionV>
              <wp:extent cx="1161415" cy="2222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61415" cy="222250"/>
                      </a:xfrm>
                      <a:prstGeom prst="rect">
                        <a:avLst/>
                      </a:prstGeom>
                    </wps:spPr>
                    <wps:txbx>
                      <w:txbxContent>
                        <w:p>
                          <w:pPr>
                            <w:spacing w:line="162" w:lineRule="exact" w:before="0"/>
                            <w:ind w:left="20" w:right="0" w:firstLine="0"/>
                            <w:jc w:val="left"/>
                            <w:rPr>
                              <w:sz w:val="14"/>
                            </w:rPr>
                          </w:pPr>
                          <w:r>
                            <w:rPr>
                              <w:sz w:val="14"/>
                            </w:rPr>
                            <w:t>Date:</w:t>
                          </w:r>
                          <w:r>
                            <w:rPr>
                              <w:spacing w:val="-4"/>
                              <w:sz w:val="14"/>
                            </w:rPr>
                            <w:t> </w:t>
                          </w:r>
                          <w:r>
                            <w:rPr>
                              <w:spacing w:val="-2"/>
                              <w:sz w:val="14"/>
                            </w:rPr>
                            <w:t>13.09.24</w:t>
                          </w:r>
                        </w:p>
                        <w:p>
                          <w:pPr>
                            <w:spacing w:line="171" w:lineRule="exact" w:before="0"/>
                            <w:ind w:left="20" w:right="0" w:firstLine="0"/>
                            <w:jc w:val="left"/>
                            <w:rPr>
                              <w:sz w:val="14"/>
                            </w:rPr>
                          </w:pPr>
                          <w:r>
                            <w:rPr>
                              <w:spacing w:val="-2"/>
                              <w:sz w:val="14"/>
                            </w:rPr>
                            <w:t>WSC2024_TP39_MC_actual_en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2.863998pt;margin-top:787.675964pt;width:91.45pt;height:17.5pt;mso-position-horizontal-relative:page;mso-position-vertical-relative:page;z-index:-16886272" type="#_x0000_t202" id="docshape2" filled="false" stroked="false">
              <v:textbox inset="0,0,0,0">
                <w:txbxContent>
                  <w:p>
                    <w:pPr>
                      <w:spacing w:line="162" w:lineRule="exact" w:before="0"/>
                      <w:ind w:left="20" w:right="0" w:firstLine="0"/>
                      <w:jc w:val="left"/>
                      <w:rPr>
                        <w:sz w:val="14"/>
                      </w:rPr>
                    </w:pPr>
                    <w:r>
                      <w:rPr>
                        <w:sz w:val="14"/>
                      </w:rPr>
                      <w:t>Date:</w:t>
                    </w:r>
                    <w:r>
                      <w:rPr>
                        <w:spacing w:val="-4"/>
                        <w:sz w:val="14"/>
                      </w:rPr>
                      <w:t> </w:t>
                    </w:r>
                    <w:r>
                      <w:rPr>
                        <w:spacing w:val="-2"/>
                        <w:sz w:val="14"/>
                      </w:rPr>
                      <w:t>13.09.24</w:t>
                    </w:r>
                  </w:p>
                  <w:p>
                    <w:pPr>
                      <w:spacing w:line="171" w:lineRule="exact" w:before="0"/>
                      <w:ind w:left="20" w:right="0" w:firstLine="0"/>
                      <w:jc w:val="left"/>
                      <w:rPr>
                        <w:sz w:val="14"/>
                      </w:rPr>
                    </w:pPr>
                    <w:r>
                      <w:rPr>
                        <w:spacing w:val="-2"/>
                        <w:sz w:val="14"/>
                      </w:rPr>
                      <w:t>WSC2024_TP39_MC_actual_en</w:t>
                    </w:r>
                  </w:p>
                </w:txbxContent>
              </v:textbox>
              <w10:wrap type="none"/>
            </v:shape>
          </w:pict>
        </mc:Fallback>
      </mc:AlternateContent>
    </w:r>
    <w:r>
      <w:rPr/>
      <mc:AlternateContent>
        <mc:Choice Requires="wps">
          <w:drawing>
            <wp:anchor distT="0" distB="0" distL="0" distR="0" allowOverlap="1" layoutInCell="1" locked="0" behindDoc="1" simplePos="0" relativeHeight="486430720">
              <wp:simplePos x="0" y="0"/>
              <wp:positionH relativeFrom="page">
                <wp:posOffset>3320922</wp:posOffset>
              </wp:positionH>
              <wp:positionV relativeFrom="page">
                <wp:posOffset>10003484</wp:posOffset>
              </wp:positionV>
              <wp:extent cx="1009650" cy="2222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09650" cy="222250"/>
                      </a:xfrm>
                      <a:prstGeom prst="rect">
                        <a:avLst/>
                      </a:prstGeom>
                    </wps:spPr>
                    <wps:txbx>
                      <w:txbxContent>
                        <w:p>
                          <w:pPr>
                            <w:spacing w:line="162" w:lineRule="exact" w:before="0"/>
                            <w:ind w:left="3" w:right="0" w:firstLine="0"/>
                            <w:jc w:val="center"/>
                            <w:rPr>
                              <w:sz w:val="14"/>
                            </w:rPr>
                          </w:pPr>
                          <w:r>
                            <w:rPr>
                              <w:sz w:val="14"/>
                            </w:rPr>
                            <w:t>Version:</w:t>
                          </w:r>
                          <w:r>
                            <w:rPr>
                              <w:spacing w:val="-5"/>
                              <w:sz w:val="14"/>
                            </w:rPr>
                            <w:t> </w:t>
                          </w:r>
                          <w:r>
                            <w:rPr>
                              <w:spacing w:val="-2"/>
                              <w:sz w:val="14"/>
                            </w:rPr>
                            <w:t>Final</w:t>
                          </w:r>
                        </w:p>
                        <w:p>
                          <w:pPr>
                            <w:spacing w:line="171" w:lineRule="exact" w:before="0"/>
                            <w:ind w:left="3" w:right="3" w:firstLine="0"/>
                            <w:jc w:val="center"/>
                            <w:rPr>
                              <w:sz w:val="14"/>
                            </w:rPr>
                          </w:pPr>
                          <w:r>
                            <w:rPr>
                              <w:sz w:val="14"/>
                            </w:rPr>
                            <w:t>©</w:t>
                          </w:r>
                          <w:r>
                            <w:rPr>
                              <w:spacing w:val="-8"/>
                              <w:sz w:val="14"/>
                            </w:rPr>
                            <w:t> </w:t>
                          </w:r>
                          <w:r>
                            <w:rPr>
                              <w:sz w:val="14"/>
                            </w:rPr>
                            <w:t>WorldSkills</w:t>
                          </w:r>
                          <w:r>
                            <w:rPr>
                              <w:spacing w:val="-5"/>
                              <w:sz w:val="14"/>
                            </w:rPr>
                            <w:t> </w:t>
                          </w:r>
                          <w:r>
                            <w:rPr>
                              <w:spacing w:val="-2"/>
                              <w:sz w:val="14"/>
                            </w:rPr>
                            <w:t>International</w:t>
                          </w:r>
                        </w:p>
                      </w:txbxContent>
                    </wps:txbx>
                    <wps:bodyPr wrap="square" lIns="0" tIns="0" rIns="0" bIns="0" rtlCol="0">
                      <a:noAutofit/>
                    </wps:bodyPr>
                  </wps:wsp>
                </a:graphicData>
              </a:graphic>
            </wp:anchor>
          </w:drawing>
        </mc:Choice>
        <mc:Fallback>
          <w:pict>
            <v:shape style="position:absolute;margin-left:261.489990pt;margin-top:787.675964pt;width:79.5pt;height:17.5pt;mso-position-horizontal-relative:page;mso-position-vertical-relative:page;z-index:-16885760" type="#_x0000_t202" id="docshape3" filled="false" stroked="false">
              <v:textbox inset="0,0,0,0">
                <w:txbxContent>
                  <w:p>
                    <w:pPr>
                      <w:spacing w:line="162" w:lineRule="exact" w:before="0"/>
                      <w:ind w:left="3" w:right="0" w:firstLine="0"/>
                      <w:jc w:val="center"/>
                      <w:rPr>
                        <w:sz w:val="14"/>
                      </w:rPr>
                    </w:pPr>
                    <w:r>
                      <w:rPr>
                        <w:sz w:val="14"/>
                      </w:rPr>
                      <w:t>Version:</w:t>
                    </w:r>
                    <w:r>
                      <w:rPr>
                        <w:spacing w:val="-5"/>
                        <w:sz w:val="14"/>
                      </w:rPr>
                      <w:t> </w:t>
                    </w:r>
                    <w:r>
                      <w:rPr>
                        <w:spacing w:val="-2"/>
                        <w:sz w:val="14"/>
                      </w:rPr>
                      <w:t>Final</w:t>
                    </w:r>
                  </w:p>
                  <w:p>
                    <w:pPr>
                      <w:spacing w:line="171" w:lineRule="exact" w:before="0"/>
                      <w:ind w:left="3" w:right="3" w:firstLine="0"/>
                      <w:jc w:val="center"/>
                      <w:rPr>
                        <w:sz w:val="14"/>
                      </w:rPr>
                    </w:pPr>
                    <w:r>
                      <w:rPr>
                        <w:sz w:val="14"/>
                      </w:rPr>
                      <w:t>©</w:t>
                    </w:r>
                    <w:r>
                      <w:rPr>
                        <w:spacing w:val="-8"/>
                        <w:sz w:val="14"/>
                      </w:rPr>
                      <w:t> </w:t>
                    </w:r>
                    <w:r>
                      <w:rPr>
                        <w:sz w:val="14"/>
                      </w:rPr>
                      <w:t>WorldSkills</w:t>
                    </w:r>
                    <w:r>
                      <w:rPr>
                        <w:spacing w:val="-5"/>
                        <w:sz w:val="14"/>
                      </w:rPr>
                      <w:t> </w:t>
                    </w:r>
                    <w:r>
                      <w:rPr>
                        <w:spacing w:val="-2"/>
                        <w:sz w:val="14"/>
                      </w:rPr>
                      <w:t>International</w:t>
                    </w:r>
                  </w:p>
                </w:txbxContent>
              </v:textbox>
              <w10:wrap type="none"/>
            </v:shape>
          </w:pict>
        </mc:Fallback>
      </mc:AlternateContent>
    </w:r>
    <w:r>
      <w:rPr/>
      <mc:AlternateContent>
        <mc:Choice Requires="wps">
          <w:drawing>
            <wp:anchor distT="0" distB="0" distL="0" distR="0" allowOverlap="1" layoutInCell="1" locked="0" behindDoc="1" simplePos="0" relativeHeight="486431232">
              <wp:simplePos x="0" y="0"/>
              <wp:positionH relativeFrom="page">
                <wp:posOffset>6648957</wp:posOffset>
              </wp:positionH>
              <wp:positionV relativeFrom="page">
                <wp:posOffset>10056824</wp:posOffset>
              </wp:positionV>
              <wp:extent cx="300990" cy="1143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00990" cy="114300"/>
                      </a:xfrm>
                      <a:prstGeom prst="rect">
                        <a:avLst/>
                      </a:prstGeom>
                    </wps:spPr>
                    <wps:txbx>
                      <w:txbxContent>
                        <w:p>
                          <w:pPr>
                            <w:spacing w:line="162" w:lineRule="exact" w:before="0"/>
                            <w:ind w:left="60" w:right="0" w:firstLine="0"/>
                            <w:jc w:val="left"/>
                            <w:rPr>
                              <w:sz w:val="14"/>
                            </w:rPr>
                          </w:pPr>
                          <w:r>
                            <w:rPr>
                              <w:sz w:val="14"/>
                            </w:rPr>
                            <w:fldChar w:fldCharType="begin"/>
                          </w:r>
                          <w:r>
                            <w:rPr>
                              <w:sz w:val="14"/>
                            </w:rPr>
                            <w:instrText> PAGE </w:instrText>
                          </w:r>
                          <w:r>
                            <w:rPr>
                              <w:sz w:val="14"/>
                            </w:rPr>
                            <w:fldChar w:fldCharType="separate"/>
                          </w:r>
                          <w:r>
                            <w:rPr>
                              <w:sz w:val="14"/>
                            </w:rPr>
                            <w:t>2</w:t>
                          </w:r>
                          <w:r>
                            <w:rPr>
                              <w:sz w:val="14"/>
                            </w:rPr>
                            <w:fldChar w:fldCharType="end"/>
                          </w:r>
                          <w:r>
                            <w:rPr>
                              <w:spacing w:val="-3"/>
                              <w:sz w:val="14"/>
                            </w:rPr>
                            <w:t> </w:t>
                          </w:r>
                          <w:r>
                            <w:rPr>
                              <w:sz w:val="14"/>
                            </w:rPr>
                            <w:t>of</w:t>
                          </w:r>
                          <w:r>
                            <w:rPr>
                              <w:spacing w:val="-1"/>
                              <w:sz w:val="14"/>
                            </w:rPr>
                            <w:t> </w:t>
                          </w:r>
                          <w:r>
                            <w:rPr>
                              <w:spacing w:val="-5"/>
                              <w:sz w:val="14"/>
                            </w:rPr>
                            <w:fldChar w:fldCharType="begin"/>
                          </w:r>
                          <w:r>
                            <w:rPr>
                              <w:spacing w:val="-5"/>
                              <w:sz w:val="14"/>
                            </w:rPr>
                            <w:instrText> NUMPAGES </w:instrText>
                          </w:r>
                          <w:r>
                            <w:rPr>
                              <w:spacing w:val="-5"/>
                              <w:sz w:val="14"/>
                            </w:rPr>
                            <w:fldChar w:fldCharType="separate"/>
                          </w:r>
                          <w:r>
                            <w:rPr>
                              <w:spacing w:val="-5"/>
                              <w:sz w:val="14"/>
                            </w:rPr>
                            <w:t>20</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523.539978pt;margin-top:791.875977pt;width:23.7pt;height:9pt;mso-position-horizontal-relative:page;mso-position-vertical-relative:page;z-index:-16885248" type="#_x0000_t202" id="docshape4" filled="false" stroked="false">
              <v:textbox inset="0,0,0,0">
                <w:txbxContent>
                  <w:p>
                    <w:pPr>
                      <w:spacing w:line="162" w:lineRule="exact" w:before="0"/>
                      <w:ind w:left="60" w:right="0" w:firstLine="0"/>
                      <w:jc w:val="left"/>
                      <w:rPr>
                        <w:sz w:val="14"/>
                      </w:rPr>
                    </w:pPr>
                    <w:r>
                      <w:rPr>
                        <w:sz w:val="14"/>
                      </w:rPr>
                      <w:fldChar w:fldCharType="begin"/>
                    </w:r>
                    <w:r>
                      <w:rPr>
                        <w:sz w:val="14"/>
                      </w:rPr>
                      <w:instrText> PAGE </w:instrText>
                    </w:r>
                    <w:r>
                      <w:rPr>
                        <w:sz w:val="14"/>
                      </w:rPr>
                      <w:fldChar w:fldCharType="separate"/>
                    </w:r>
                    <w:r>
                      <w:rPr>
                        <w:sz w:val="14"/>
                      </w:rPr>
                      <w:t>2</w:t>
                    </w:r>
                    <w:r>
                      <w:rPr>
                        <w:sz w:val="14"/>
                      </w:rPr>
                      <w:fldChar w:fldCharType="end"/>
                    </w:r>
                    <w:r>
                      <w:rPr>
                        <w:spacing w:val="-3"/>
                        <w:sz w:val="14"/>
                      </w:rPr>
                      <w:t> </w:t>
                    </w:r>
                    <w:r>
                      <w:rPr>
                        <w:sz w:val="14"/>
                      </w:rPr>
                      <w:t>of</w:t>
                    </w:r>
                    <w:r>
                      <w:rPr>
                        <w:spacing w:val="-1"/>
                        <w:sz w:val="14"/>
                      </w:rPr>
                      <w:t> </w:t>
                    </w:r>
                    <w:r>
                      <w:rPr>
                        <w:spacing w:val="-5"/>
                        <w:sz w:val="14"/>
                      </w:rPr>
                      <w:fldChar w:fldCharType="begin"/>
                    </w:r>
                    <w:r>
                      <w:rPr>
                        <w:spacing w:val="-5"/>
                        <w:sz w:val="14"/>
                      </w:rPr>
                      <w:instrText> NUMPAGES </w:instrText>
                    </w:r>
                    <w:r>
                      <w:rPr>
                        <w:spacing w:val="-5"/>
                        <w:sz w:val="14"/>
                      </w:rPr>
                      <w:fldChar w:fldCharType="separate"/>
                    </w:r>
                    <w:r>
                      <w:rPr>
                        <w:spacing w:val="-5"/>
                        <w:sz w:val="14"/>
                      </w:rPr>
                      <w:t>20</w:t>
                    </w:r>
                    <w:r>
                      <w:rPr>
                        <w:spacing w:val="-5"/>
                        <w:sz w:val="1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31744">
              <wp:simplePos x="0" y="0"/>
              <wp:positionH relativeFrom="page">
                <wp:posOffset>1055624</wp:posOffset>
              </wp:positionH>
              <wp:positionV relativeFrom="page">
                <wp:posOffset>6873188</wp:posOffset>
              </wp:positionV>
              <wp:extent cx="1161415" cy="2222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61415" cy="222250"/>
                      </a:xfrm>
                      <a:prstGeom prst="rect">
                        <a:avLst/>
                      </a:prstGeom>
                    </wps:spPr>
                    <wps:txbx>
                      <w:txbxContent>
                        <w:p>
                          <w:pPr>
                            <w:spacing w:line="162" w:lineRule="exact" w:before="0"/>
                            <w:ind w:left="20" w:right="0" w:firstLine="0"/>
                            <w:jc w:val="left"/>
                            <w:rPr>
                              <w:sz w:val="14"/>
                            </w:rPr>
                          </w:pPr>
                          <w:r>
                            <w:rPr>
                              <w:sz w:val="14"/>
                            </w:rPr>
                            <w:t>Date:</w:t>
                          </w:r>
                          <w:r>
                            <w:rPr>
                              <w:spacing w:val="-4"/>
                              <w:sz w:val="14"/>
                            </w:rPr>
                            <w:t> </w:t>
                          </w:r>
                          <w:r>
                            <w:rPr>
                              <w:spacing w:val="-2"/>
                              <w:sz w:val="14"/>
                            </w:rPr>
                            <w:t>13.09.24</w:t>
                          </w:r>
                        </w:p>
                        <w:p>
                          <w:pPr>
                            <w:spacing w:line="171" w:lineRule="exact" w:before="0"/>
                            <w:ind w:left="20" w:right="0" w:firstLine="0"/>
                            <w:jc w:val="left"/>
                            <w:rPr>
                              <w:sz w:val="14"/>
                            </w:rPr>
                          </w:pPr>
                          <w:r>
                            <w:rPr>
                              <w:spacing w:val="-2"/>
                              <w:sz w:val="14"/>
                            </w:rPr>
                            <w:t>WSC2024_TP39_MC_actual_en</w:t>
                          </w:r>
                        </w:p>
                      </w:txbxContent>
                    </wps:txbx>
                    <wps:bodyPr wrap="square" lIns="0" tIns="0" rIns="0" bIns="0" rtlCol="0">
                      <a:noAutofit/>
                    </wps:bodyPr>
                  </wps:wsp>
                </a:graphicData>
              </a:graphic>
            </wp:anchor>
          </w:drawing>
        </mc:Choice>
        <mc:Fallback>
          <w:pict>
            <v:shape style="position:absolute;margin-left:83.120003pt;margin-top:541.195984pt;width:91.45pt;height:17.5pt;mso-position-horizontal-relative:page;mso-position-vertical-relative:page;z-index:-16884736" type="#_x0000_t202" id="docshape5" filled="false" stroked="false">
              <v:textbox inset="0,0,0,0">
                <w:txbxContent>
                  <w:p>
                    <w:pPr>
                      <w:spacing w:line="162" w:lineRule="exact" w:before="0"/>
                      <w:ind w:left="20" w:right="0" w:firstLine="0"/>
                      <w:jc w:val="left"/>
                      <w:rPr>
                        <w:sz w:val="14"/>
                      </w:rPr>
                    </w:pPr>
                    <w:r>
                      <w:rPr>
                        <w:sz w:val="14"/>
                      </w:rPr>
                      <w:t>Date:</w:t>
                    </w:r>
                    <w:r>
                      <w:rPr>
                        <w:spacing w:val="-4"/>
                        <w:sz w:val="14"/>
                      </w:rPr>
                      <w:t> </w:t>
                    </w:r>
                    <w:r>
                      <w:rPr>
                        <w:spacing w:val="-2"/>
                        <w:sz w:val="14"/>
                      </w:rPr>
                      <w:t>13.09.24</w:t>
                    </w:r>
                  </w:p>
                  <w:p>
                    <w:pPr>
                      <w:spacing w:line="171" w:lineRule="exact" w:before="0"/>
                      <w:ind w:left="20" w:right="0" w:firstLine="0"/>
                      <w:jc w:val="left"/>
                      <w:rPr>
                        <w:sz w:val="14"/>
                      </w:rPr>
                    </w:pPr>
                    <w:r>
                      <w:rPr>
                        <w:spacing w:val="-2"/>
                        <w:sz w:val="14"/>
                      </w:rPr>
                      <w:t>WSC2024_TP39_MC_actual_en</w:t>
                    </w:r>
                  </w:p>
                </w:txbxContent>
              </v:textbox>
              <w10:wrap type="none"/>
            </v:shape>
          </w:pict>
        </mc:Fallback>
      </mc:AlternateContent>
    </w:r>
    <w:r>
      <w:rPr/>
      <mc:AlternateContent>
        <mc:Choice Requires="wps">
          <w:drawing>
            <wp:anchor distT="0" distB="0" distL="0" distR="0" allowOverlap="1" layoutInCell="1" locked="0" behindDoc="1" simplePos="0" relativeHeight="486432256">
              <wp:simplePos x="0" y="0"/>
              <wp:positionH relativeFrom="page">
                <wp:posOffset>3578478</wp:posOffset>
              </wp:positionH>
              <wp:positionV relativeFrom="page">
                <wp:posOffset>6873188</wp:posOffset>
              </wp:positionV>
              <wp:extent cx="1009650" cy="2222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09650" cy="222250"/>
                      </a:xfrm>
                      <a:prstGeom prst="rect">
                        <a:avLst/>
                      </a:prstGeom>
                    </wps:spPr>
                    <wps:txbx>
                      <w:txbxContent>
                        <w:p>
                          <w:pPr>
                            <w:spacing w:line="162" w:lineRule="exact" w:before="0"/>
                            <w:ind w:left="3" w:right="0" w:firstLine="0"/>
                            <w:jc w:val="center"/>
                            <w:rPr>
                              <w:sz w:val="14"/>
                            </w:rPr>
                          </w:pPr>
                          <w:r>
                            <w:rPr>
                              <w:sz w:val="14"/>
                            </w:rPr>
                            <w:t>Version:</w:t>
                          </w:r>
                          <w:r>
                            <w:rPr>
                              <w:spacing w:val="-5"/>
                              <w:sz w:val="14"/>
                            </w:rPr>
                            <w:t> </w:t>
                          </w:r>
                          <w:r>
                            <w:rPr>
                              <w:spacing w:val="-2"/>
                              <w:sz w:val="14"/>
                            </w:rPr>
                            <w:t>Final</w:t>
                          </w:r>
                        </w:p>
                        <w:p>
                          <w:pPr>
                            <w:spacing w:line="171" w:lineRule="exact" w:before="0"/>
                            <w:ind w:left="3" w:right="3" w:firstLine="0"/>
                            <w:jc w:val="center"/>
                            <w:rPr>
                              <w:sz w:val="14"/>
                            </w:rPr>
                          </w:pPr>
                          <w:r>
                            <w:rPr>
                              <w:sz w:val="14"/>
                            </w:rPr>
                            <w:t>©</w:t>
                          </w:r>
                          <w:r>
                            <w:rPr>
                              <w:spacing w:val="-8"/>
                              <w:sz w:val="14"/>
                            </w:rPr>
                            <w:t> </w:t>
                          </w:r>
                          <w:r>
                            <w:rPr>
                              <w:sz w:val="14"/>
                            </w:rPr>
                            <w:t>WorldSkills</w:t>
                          </w:r>
                          <w:r>
                            <w:rPr>
                              <w:spacing w:val="-5"/>
                              <w:sz w:val="14"/>
                            </w:rPr>
                            <w:t> </w:t>
                          </w:r>
                          <w:r>
                            <w:rPr>
                              <w:spacing w:val="-2"/>
                              <w:sz w:val="14"/>
                            </w:rPr>
                            <w:t>International</w:t>
                          </w:r>
                        </w:p>
                      </w:txbxContent>
                    </wps:txbx>
                    <wps:bodyPr wrap="square" lIns="0" tIns="0" rIns="0" bIns="0" rtlCol="0">
                      <a:noAutofit/>
                    </wps:bodyPr>
                  </wps:wsp>
                </a:graphicData>
              </a:graphic>
            </wp:anchor>
          </w:drawing>
        </mc:Choice>
        <mc:Fallback>
          <w:pict>
            <v:shape style="position:absolute;margin-left:281.769989pt;margin-top:541.195984pt;width:79.5pt;height:17.5pt;mso-position-horizontal-relative:page;mso-position-vertical-relative:page;z-index:-16884224" type="#_x0000_t202" id="docshape6" filled="false" stroked="false">
              <v:textbox inset="0,0,0,0">
                <w:txbxContent>
                  <w:p>
                    <w:pPr>
                      <w:spacing w:line="162" w:lineRule="exact" w:before="0"/>
                      <w:ind w:left="3" w:right="0" w:firstLine="0"/>
                      <w:jc w:val="center"/>
                      <w:rPr>
                        <w:sz w:val="14"/>
                      </w:rPr>
                    </w:pPr>
                    <w:r>
                      <w:rPr>
                        <w:sz w:val="14"/>
                      </w:rPr>
                      <w:t>Version:</w:t>
                    </w:r>
                    <w:r>
                      <w:rPr>
                        <w:spacing w:val="-5"/>
                        <w:sz w:val="14"/>
                      </w:rPr>
                      <w:t> </w:t>
                    </w:r>
                    <w:r>
                      <w:rPr>
                        <w:spacing w:val="-2"/>
                        <w:sz w:val="14"/>
                      </w:rPr>
                      <w:t>Final</w:t>
                    </w:r>
                  </w:p>
                  <w:p>
                    <w:pPr>
                      <w:spacing w:line="171" w:lineRule="exact" w:before="0"/>
                      <w:ind w:left="3" w:right="3" w:firstLine="0"/>
                      <w:jc w:val="center"/>
                      <w:rPr>
                        <w:sz w:val="14"/>
                      </w:rPr>
                    </w:pPr>
                    <w:r>
                      <w:rPr>
                        <w:sz w:val="14"/>
                      </w:rPr>
                      <w:t>©</w:t>
                    </w:r>
                    <w:r>
                      <w:rPr>
                        <w:spacing w:val="-8"/>
                        <w:sz w:val="14"/>
                      </w:rPr>
                      <w:t> </w:t>
                    </w:r>
                    <w:r>
                      <w:rPr>
                        <w:sz w:val="14"/>
                      </w:rPr>
                      <w:t>WorldSkills</w:t>
                    </w:r>
                    <w:r>
                      <w:rPr>
                        <w:spacing w:val="-5"/>
                        <w:sz w:val="14"/>
                      </w:rPr>
                      <w:t> </w:t>
                    </w:r>
                    <w:r>
                      <w:rPr>
                        <w:spacing w:val="-2"/>
                        <w:sz w:val="14"/>
                      </w:rPr>
                      <w:t>International</w:t>
                    </w:r>
                  </w:p>
                </w:txbxContent>
              </v:textbox>
              <w10:wrap type="none"/>
            </v:shape>
          </w:pict>
        </mc:Fallback>
      </mc:AlternateContent>
    </w:r>
    <w:r>
      <w:rPr/>
      <mc:AlternateContent>
        <mc:Choice Requires="wps">
          <w:drawing>
            <wp:anchor distT="0" distB="0" distL="0" distR="0" allowOverlap="1" layoutInCell="1" locked="0" behindDoc="1" simplePos="0" relativeHeight="486432768">
              <wp:simplePos x="0" y="0"/>
              <wp:positionH relativeFrom="page">
                <wp:posOffset>6906132</wp:posOffset>
              </wp:positionH>
              <wp:positionV relativeFrom="page">
                <wp:posOffset>6926529</wp:posOffset>
              </wp:positionV>
              <wp:extent cx="300990" cy="1143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00990" cy="114300"/>
                      </a:xfrm>
                      <a:prstGeom prst="rect">
                        <a:avLst/>
                      </a:prstGeom>
                    </wps:spPr>
                    <wps:txbx>
                      <w:txbxContent>
                        <w:p>
                          <w:pPr>
                            <w:spacing w:line="162" w:lineRule="exact" w:before="0"/>
                            <w:ind w:left="60" w:right="0" w:firstLine="0"/>
                            <w:jc w:val="left"/>
                            <w:rPr>
                              <w:sz w:val="14"/>
                            </w:rPr>
                          </w:pPr>
                          <w:r>
                            <w:rPr>
                              <w:sz w:val="14"/>
                            </w:rPr>
                            <w:fldChar w:fldCharType="begin"/>
                          </w:r>
                          <w:r>
                            <w:rPr>
                              <w:sz w:val="14"/>
                            </w:rPr>
                            <w:instrText> PAGE </w:instrText>
                          </w:r>
                          <w:r>
                            <w:rPr>
                              <w:sz w:val="14"/>
                            </w:rPr>
                            <w:fldChar w:fldCharType="separate"/>
                          </w:r>
                          <w:r>
                            <w:rPr>
                              <w:sz w:val="14"/>
                            </w:rPr>
                            <w:t>4</w:t>
                          </w:r>
                          <w:r>
                            <w:rPr>
                              <w:sz w:val="14"/>
                            </w:rPr>
                            <w:fldChar w:fldCharType="end"/>
                          </w:r>
                          <w:r>
                            <w:rPr>
                              <w:spacing w:val="-3"/>
                              <w:sz w:val="14"/>
                            </w:rPr>
                            <w:t> </w:t>
                          </w:r>
                          <w:r>
                            <w:rPr>
                              <w:sz w:val="14"/>
                            </w:rPr>
                            <w:t>of</w:t>
                          </w:r>
                          <w:r>
                            <w:rPr>
                              <w:spacing w:val="-1"/>
                              <w:sz w:val="14"/>
                            </w:rPr>
                            <w:t> </w:t>
                          </w:r>
                          <w:r>
                            <w:rPr>
                              <w:spacing w:val="-5"/>
                              <w:sz w:val="14"/>
                            </w:rPr>
                            <w:fldChar w:fldCharType="begin"/>
                          </w:r>
                          <w:r>
                            <w:rPr>
                              <w:spacing w:val="-5"/>
                              <w:sz w:val="14"/>
                            </w:rPr>
                            <w:instrText> NUMPAGES </w:instrText>
                          </w:r>
                          <w:r>
                            <w:rPr>
                              <w:spacing w:val="-5"/>
                              <w:sz w:val="14"/>
                            </w:rPr>
                            <w:fldChar w:fldCharType="separate"/>
                          </w:r>
                          <w:r>
                            <w:rPr>
                              <w:spacing w:val="-5"/>
                              <w:sz w:val="14"/>
                            </w:rPr>
                            <w:t>20</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543.789978pt;margin-top:545.395996pt;width:23.7pt;height:9pt;mso-position-horizontal-relative:page;mso-position-vertical-relative:page;z-index:-16883712" type="#_x0000_t202" id="docshape7" filled="false" stroked="false">
              <v:textbox inset="0,0,0,0">
                <w:txbxContent>
                  <w:p>
                    <w:pPr>
                      <w:spacing w:line="162" w:lineRule="exact" w:before="0"/>
                      <w:ind w:left="60" w:right="0" w:firstLine="0"/>
                      <w:jc w:val="left"/>
                      <w:rPr>
                        <w:sz w:val="14"/>
                      </w:rPr>
                    </w:pPr>
                    <w:r>
                      <w:rPr>
                        <w:sz w:val="14"/>
                      </w:rPr>
                      <w:fldChar w:fldCharType="begin"/>
                    </w:r>
                    <w:r>
                      <w:rPr>
                        <w:sz w:val="14"/>
                      </w:rPr>
                      <w:instrText> PAGE </w:instrText>
                    </w:r>
                    <w:r>
                      <w:rPr>
                        <w:sz w:val="14"/>
                      </w:rPr>
                      <w:fldChar w:fldCharType="separate"/>
                    </w:r>
                    <w:r>
                      <w:rPr>
                        <w:sz w:val="14"/>
                      </w:rPr>
                      <w:t>4</w:t>
                    </w:r>
                    <w:r>
                      <w:rPr>
                        <w:sz w:val="14"/>
                      </w:rPr>
                      <w:fldChar w:fldCharType="end"/>
                    </w:r>
                    <w:r>
                      <w:rPr>
                        <w:spacing w:val="-3"/>
                        <w:sz w:val="14"/>
                      </w:rPr>
                      <w:t> </w:t>
                    </w:r>
                    <w:r>
                      <w:rPr>
                        <w:sz w:val="14"/>
                      </w:rPr>
                      <w:t>of</w:t>
                    </w:r>
                    <w:r>
                      <w:rPr>
                        <w:spacing w:val="-1"/>
                        <w:sz w:val="14"/>
                      </w:rPr>
                      <w:t> </w:t>
                    </w:r>
                    <w:r>
                      <w:rPr>
                        <w:spacing w:val="-5"/>
                        <w:sz w:val="14"/>
                      </w:rPr>
                      <w:fldChar w:fldCharType="begin"/>
                    </w:r>
                    <w:r>
                      <w:rPr>
                        <w:spacing w:val="-5"/>
                        <w:sz w:val="14"/>
                      </w:rPr>
                      <w:instrText> NUMPAGES </w:instrText>
                    </w:r>
                    <w:r>
                      <w:rPr>
                        <w:spacing w:val="-5"/>
                        <w:sz w:val="14"/>
                      </w:rPr>
                      <w:fldChar w:fldCharType="separate"/>
                    </w:r>
                    <w:r>
                      <w:rPr>
                        <w:spacing w:val="-5"/>
                        <w:sz w:val="14"/>
                      </w:rPr>
                      <w:t>20</w:t>
                    </w:r>
                    <w:r>
                      <w:rPr>
                        <w:spacing w:val="-5"/>
                        <w:sz w:val="1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33792">
              <wp:simplePos x="0" y="0"/>
              <wp:positionH relativeFrom="page">
                <wp:posOffset>978408</wp:posOffset>
              </wp:positionH>
              <wp:positionV relativeFrom="page">
                <wp:posOffset>6688531</wp:posOffset>
              </wp:positionV>
              <wp:extent cx="6307455" cy="762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307455" cy="76200"/>
                      </a:xfrm>
                      <a:custGeom>
                        <a:avLst/>
                        <a:gdLst/>
                        <a:ahLst/>
                        <a:cxnLst/>
                        <a:rect l="l" t="t" r="r" b="b"/>
                        <a:pathLst>
                          <a:path w="6307455" h="76200">
                            <a:moveTo>
                              <a:pt x="3871468" y="0"/>
                            </a:moveTo>
                            <a:lnTo>
                              <a:pt x="2417318" y="0"/>
                            </a:lnTo>
                            <a:lnTo>
                              <a:pt x="2341118" y="0"/>
                            </a:lnTo>
                            <a:lnTo>
                              <a:pt x="0" y="0"/>
                            </a:lnTo>
                            <a:lnTo>
                              <a:pt x="0" y="76200"/>
                            </a:lnTo>
                            <a:lnTo>
                              <a:pt x="2341118" y="76200"/>
                            </a:lnTo>
                            <a:lnTo>
                              <a:pt x="2417318" y="76200"/>
                            </a:lnTo>
                            <a:lnTo>
                              <a:pt x="3871468" y="76200"/>
                            </a:lnTo>
                            <a:lnTo>
                              <a:pt x="3871468" y="0"/>
                            </a:lnTo>
                            <a:close/>
                          </a:path>
                          <a:path w="6307455" h="76200">
                            <a:moveTo>
                              <a:pt x="6307201" y="0"/>
                            </a:moveTo>
                            <a:lnTo>
                              <a:pt x="3947795" y="0"/>
                            </a:lnTo>
                            <a:lnTo>
                              <a:pt x="3871595" y="0"/>
                            </a:lnTo>
                            <a:lnTo>
                              <a:pt x="3871595" y="76200"/>
                            </a:lnTo>
                            <a:lnTo>
                              <a:pt x="3947795" y="76200"/>
                            </a:lnTo>
                            <a:lnTo>
                              <a:pt x="6307201" y="76200"/>
                            </a:lnTo>
                            <a:lnTo>
                              <a:pt x="6307201" y="0"/>
                            </a:lnTo>
                            <a:close/>
                          </a:path>
                        </a:pathLst>
                      </a:custGeom>
                      <a:solidFill>
                        <a:srgbClr val="003A5C"/>
                      </a:solidFill>
                    </wps:spPr>
                    <wps:bodyPr wrap="square" lIns="0" tIns="0" rIns="0" bIns="0" rtlCol="0">
                      <a:prstTxWarp prst="textNoShape">
                        <a:avLst/>
                      </a:prstTxWarp>
                      <a:noAutofit/>
                    </wps:bodyPr>
                  </wps:wsp>
                </a:graphicData>
              </a:graphic>
            </wp:anchor>
          </w:drawing>
        </mc:Choice>
        <mc:Fallback>
          <w:pict>
            <v:shape style="position:absolute;margin-left:77.040001pt;margin-top:526.656006pt;width:496.65pt;height:6pt;mso-position-horizontal-relative:page;mso-position-vertical-relative:page;z-index:-16882688" id="docshape9" coordorigin="1541,10533" coordsize="9933,120" path="m7638,10533l5348,10533,5228,10533,1541,10533,1541,10653,5228,10653,5348,10653,7638,10653,7638,10533xm11473,10533l7758,10533,7638,10533,7638,10653,7758,10653,11473,10653,11473,10533xe" filled="true" fillcolor="#003a5c" stroked="false">
              <v:path arrowok="t"/>
              <v:fill type="solid"/>
              <w10:wrap type="none"/>
            </v:shape>
          </w:pict>
        </mc:Fallback>
      </mc:AlternateContent>
    </w:r>
    <w:r>
      <w:rPr/>
      <mc:AlternateContent>
        <mc:Choice Requires="wps">
          <w:drawing>
            <wp:anchor distT="0" distB="0" distL="0" distR="0" allowOverlap="1" layoutInCell="1" locked="0" behindDoc="1" simplePos="0" relativeHeight="486434304">
              <wp:simplePos x="0" y="0"/>
              <wp:positionH relativeFrom="page">
                <wp:posOffset>1055624</wp:posOffset>
              </wp:positionH>
              <wp:positionV relativeFrom="page">
                <wp:posOffset>6873188</wp:posOffset>
              </wp:positionV>
              <wp:extent cx="1161415" cy="2222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161415" cy="222250"/>
                      </a:xfrm>
                      <a:prstGeom prst="rect">
                        <a:avLst/>
                      </a:prstGeom>
                    </wps:spPr>
                    <wps:txbx>
                      <w:txbxContent>
                        <w:p>
                          <w:pPr>
                            <w:spacing w:line="162" w:lineRule="exact" w:before="0"/>
                            <w:ind w:left="20" w:right="0" w:firstLine="0"/>
                            <w:jc w:val="left"/>
                            <w:rPr>
                              <w:sz w:val="14"/>
                            </w:rPr>
                          </w:pPr>
                          <w:r>
                            <w:rPr>
                              <w:sz w:val="14"/>
                            </w:rPr>
                            <w:t>Date:</w:t>
                          </w:r>
                          <w:r>
                            <w:rPr>
                              <w:spacing w:val="-4"/>
                              <w:sz w:val="14"/>
                            </w:rPr>
                            <w:t> </w:t>
                          </w:r>
                          <w:r>
                            <w:rPr>
                              <w:spacing w:val="-2"/>
                              <w:sz w:val="14"/>
                            </w:rPr>
                            <w:t>13.09.24</w:t>
                          </w:r>
                        </w:p>
                        <w:p>
                          <w:pPr>
                            <w:spacing w:line="171" w:lineRule="exact" w:before="0"/>
                            <w:ind w:left="20" w:right="0" w:firstLine="0"/>
                            <w:jc w:val="left"/>
                            <w:rPr>
                              <w:sz w:val="14"/>
                            </w:rPr>
                          </w:pPr>
                          <w:r>
                            <w:rPr>
                              <w:spacing w:val="-2"/>
                              <w:sz w:val="14"/>
                            </w:rPr>
                            <w:t>WSC2024_TP39_MC_actual_en</w:t>
                          </w:r>
                        </w:p>
                      </w:txbxContent>
                    </wps:txbx>
                    <wps:bodyPr wrap="square" lIns="0" tIns="0" rIns="0" bIns="0" rtlCol="0">
                      <a:noAutofit/>
                    </wps:bodyPr>
                  </wps:wsp>
                </a:graphicData>
              </a:graphic>
            </wp:anchor>
          </w:drawing>
        </mc:Choice>
        <mc:Fallback>
          <w:pict>
            <v:shape style="position:absolute;margin-left:83.120003pt;margin-top:541.195984pt;width:91.45pt;height:17.5pt;mso-position-horizontal-relative:page;mso-position-vertical-relative:page;z-index:-16882176" type="#_x0000_t202" id="docshape10" filled="false" stroked="false">
              <v:textbox inset="0,0,0,0">
                <w:txbxContent>
                  <w:p>
                    <w:pPr>
                      <w:spacing w:line="162" w:lineRule="exact" w:before="0"/>
                      <w:ind w:left="20" w:right="0" w:firstLine="0"/>
                      <w:jc w:val="left"/>
                      <w:rPr>
                        <w:sz w:val="14"/>
                      </w:rPr>
                    </w:pPr>
                    <w:r>
                      <w:rPr>
                        <w:sz w:val="14"/>
                      </w:rPr>
                      <w:t>Date:</w:t>
                    </w:r>
                    <w:r>
                      <w:rPr>
                        <w:spacing w:val="-4"/>
                        <w:sz w:val="14"/>
                      </w:rPr>
                      <w:t> </w:t>
                    </w:r>
                    <w:r>
                      <w:rPr>
                        <w:spacing w:val="-2"/>
                        <w:sz w:val="14"/>
                      </w:rPr>
                      <w:t>13.09.24</w:t>
                    </w:r>
                  </w:p>
                  <w:p>
                    <w:pPr>
                      <w:spacing w:line="171" w:lineRule="exact" w:before="0"/>
                      <w:ind w:left="20" w:right="0" w:firstLine="0"/>
                      <w:jc w:val="left"/>
                      <w:rPr>
                        <w:sz w:val="14"/>
                      </w:rPr>
                    </w:pPr>
                    <w:r>
                      <w:rPr>
                        <w:spacing w:val="-2"/>
                        <w:sz w:val="14"/>
                      </w:rPr>
                      <w:t>WSC2024_TP39_MC_actual_en</w:t>
                    </w:r>
                  </w:p>
                </w:txbxContent>
              </v:textbox>
              <w10:wrap type="none"/>
            </v:shape>
          </w:pict>
        </mc:Fallback>
      </mc:AlternateContent>
    </w:r>
    <w:r>
      <w:rPr/>
      <mc:AlternateContent>
        <mc:Choice Requires="wps">
          <w:drawing>
            <wp:anchor distT="0" distB="0" distL="0" distR="0" allowOverlap="1" layoutInCell="1" locked="0" behindDoc="1" simplePos="0" relativeHeight="486434816">
              <wp:simplePos x="0" y="0"/>
              <wp:positionH relativeFrom="page">
                <wp:posOffset>3578478</wp:posOffset>
              </wp:positionH>
              <wp:positionV relativeFrom="page">
                <wp:posOffset>6873188</wp:posOffset>
              </wp:positionV>
              <wp:extent cx="1009650" cy="2222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009650" cy="222250"/>
                      </a:xfrm>
                      <a:prstGeom prst="rect">
                        <a:avLst/>
                      </a:prstGeom>
                    </wps:spPr>
                    <wps:txbx>
                      <w:txbxContent>
                        <w:p>
                          <w:pPr>
                            <w:spacing w:line="162" w:lineRule="exact" w:before="0"/>
                            <w:ind w:left="3" w:right="0" w:firstLine="0"/>
                            <w:jc w:val="center"/>
                            <w:rPr>
                              <w:sz w:val="14"/>
                            </w:rPr>
                          </w:pPr>
                          <w:r>
                            <w:rPr>
                              <w:sz w:val="14"/>
                            </w:rPr>
                            <w:t>Version:</w:t>
                          </w:r>
                          <w:r>
                            <w:rPr>
                              <w:spacing w:val="-5"/>
                              <w:sz w:val="14"/>
                            </w:rPr>
                            <w:t> </w:t>
                          </w:r>
                          <w:r>
                            <w:rPr>
                              <w:spacing w:val="-2"/>
                              <w:sz w:val="14"/>
                            </w:rPr>
                            <w:t>Final</w:t>
                          </w:r>
                        </w:p>
                        <w:p>
                          <w:pPr>
                            <w:spacing w:line="171" w:lineRule="exact" w:before="0"/>
                            <w:ind w:left="3" w:right="3" w:firstLine="0"/>
                            <w:jc w:val="center"/>
                            <w:rPr>
                              <w:sz w:val="14"/>
                            </w:rPr>
                          </w:pPr>
                          <w:r>
                            <w:rPr>
                              <w:sz w:val="14"/>
                            </w:rPr>
                            <w:t>©</w:t>
                          </w:r>
                          <w:r>
                            <w:rPr>
                              <w:spacing w:val="-8"/>
                              <w:sz w:val="14"/>
                            </w:rPr>
                            <w:t> </w:t>
                          </w:r>
                          <w:r>
                            <w:rPr>
                              <w:sz w:val="14"/>
                            </w:rPr>
                            <w:t>WorldSkills</w:t>
                          </w:r>
                          <w:r>
                            <w:rPr>
                              <w:spacing w:val="-5"/>
                              <w:sz w:val="14"/>
                            </w:rPr>
                            <w:t> </w:t>
                          </w:r>
                          <w:r>
                            <w:rPr>
                              <w:spacing w:val="-2"/>
                              <w:sz w:val="14"/>
                            </w:rPr>
                            <w:t>International</w:t>
                          </w:r>
                        </w:p>
                      </w:txbxContent>
                    </wps:txbx>
                    <wps:bodyPr wrap="square" lIns="0" tIns="0" rIns="0" bIns="0" rtlCol="0">
                      <a:noAutofit/>
                    </wps:bodyPr>
                  </wps:wsp>
                </a:graphicData>
              </a:graphic>
            </wp:anchor>
          </w:drawing>
        </mc:Choice>
        <mc:Fallback>
          <w:pict>
            <v:shape style="position:absolute;margin-left:281.769989pt;margin-top:541.195984pt;width:79.5pt;height:17.5pt;mso-position-horizontal-relative:page;mso-position-vertical-relative:page;z-index:-16881664" type="#_x0000_t202" id="docshape11" filled="false" stroked="false">
              <v:textbox inset="0,0,0,0">
                <w:txbxContent>
                  <w:p>
                    <w:pPr>
                      <w:spacing w:line="162" w:lineRule="exact" w:before="0"/>
                      <w:ind w:left="3" w:right="0" w:firstLine="0"/>
                      <w:jc w:val="center"/>
                      <w:rPr>
                        <w:sz w:val="14"/>
                      </w:rPr>
                    </w:pPr>
                    <w:r>
                      <w:rPr>
                        <w:sz w:val="14"/>
                      </w:rPr>
                      <w:t>Version:</w:t>
                    </w:r>
                    <w:r>
                      <w:rPr>
                        <w:spacing w:val="-5"/>
                        <w:sz w:val="14"/>
                      </w:rPr>
                      <w:t> </w:t>
                    </w:r>
                    <w:r>
                      <w:rPr>
                        <w:spacing w:val="-2"/>
                        <w:sz w:val="14"/>
                      </w:rPr>
                      <w:t>Final</w:t>
                    </w:r>
                  </w:p>
                  <w:p>
                    <w:pPr>
                      <w:spacing w:line="171" w:lineRule="exact" w:before="0"/>
                      <w:ind w:left="3" w:right="3" w:firstLine="0"/>
                      <w:jc w:val="center"/>
                      <w:rPr>
                        <w:sz w:val="14"/>
                      </w:rPr>
                    </w:pPr>
                    <w:r>
                      <w:rPr>
                        <w:sz w:val="14"/>
                      </w:rPr>
                      <w:t>©</w:t>
                    </w:r>
                    <w:r>
                      <w:rPr>
                        <w:spacing w:val="-8"/>
                        <w:sz w:val="14"/>
                      </w:rPr>
                      <w:t> </w:t>
                    </w:r>
                    <w:r>
                      <w:rPr>
                        <w:sz w:val="14"/>
                      </w:rPr>
                      <w:t>WorldSkills</w:t>
                    </w:r>
                    <w:r>
                      <w:rPr>
                        <w:spacing w:val="-5"/>
                        <w:sz w:val="14"/>
                      </w:rPr>
                      <w:t> </w:t>
                    </w:r>
                    <w:r>
                      <w:rPr>
                        <w:spacing w:val="-2"/>
                        <w:sz w:val="14"/>
                      </w:rPr>
                      <w:t>International</w:t>
                    </w:r>
                  </w:p>
                </w:txbxContent>
              </v:textbox>
              <w10:wrap type="none"/>
            </v:shape>
          </w:pict>
        </mc:Fallback>
      </mc:AlternateContent>
    </w:r>
    <w:r>
      <w:rPr/>
      <mc:AlternateContent>
        <mc:Choice Requires="wps">
          <w:drawing>
            <wp:anchor distT="0" distB="0" distL="0" distR="0" allowOverlap="1" layoutInCell="1" locked="0" behindDoc="1" simplePos="0" relativeHeight="486435328">
              <wp:simplePos x="0" y="0"/>
              <wp:positionH relativeFrom="page">
                <wp:posOffset>6906132</wp:posOffset>
              </wp:positionH>
              <wp:positionV relativeFrom="page">
                <wp:posOffset>6926529</wp:posOffset>
              </wp:positionV>
              <wp:extent cx="300990" cy="1143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00990" cy="114300"/>
                      </a:xfrm>
                      <a:prstGeom prst="rect">
                        <a:avLst/>
                      </a:prstGeom>
                    </wps:spPr>
                    <wps:txbx>
                      <w:txbxContent>
                        <w:p>
                          <w:pPr>
                            <w:spacing w:line="162" w:lineRule="exact" w:before="0"/>
                            <w:ind w:left="60" w:right="0" w:firstLine="0"/>
                            <w:jc w:val="left"/>
                            <w:rPr>
                              <w:sz w:val="14"/>
                            </w:rPr>
                          </w:pPr>
                          <w:r>
                            <w:rPr>
                              <w:sz w:val="14"/>
                            </w:rPr>
                            <w:fldChar w:fldCharType="begin"/>
                          </w:r>
                          <w:r>
                            <w:rPr>
                              <w:sz w:val="14"/>
                            </w:rPr>
                            <w:instrText> PAGE </w:instrText>
                          </w:r>
                          <w:r>
                            <w:rPr>
                              <w:sz w:val="14"/>
                            </w:rPr>
                            <w:fldChar w:fldCharType="separate"/>
                          </w:r>
                          <w:r>
                            <w:rPr>
                              <w:sz w:val="14"/>
                            </w:rPr>
                            <w:t>5</w:t>
                          </w:r>
                          <w:r>
                            <w:rPr>
                              <w:sz w:val="14"/>
                            </w:rPr>
                            <w:fldChar w:fldCharType="end"/>
                          </w:r>
                          <w:r>
                            <w:rPr>
                              <w:spacing w:val="-3"/>
                              <w:sz w:val="14"/>
                            </w:rPr>
                            <w:t> </w:t>
                          </w:r>
                          <w:r>
                            <w:rPr>
                              <w:sz w:val="14"/>
                            </w:rPr>
                            <w:t>of</w:t>
                          </w:r>
                          <w:r>
                            <w:rPr>
                              <w:spacing w:val="-1"/>
                              <w:sz w:val="14"/>
                            </w:rPr>
                            <w:t> </w:t>
                          </w:r>
                          <w:r>
                            <w:rPr>
                              <w:spacing w:val="-5"/>
                              <w:sz w:val="14"/>
                            </w:rPr>
                            <w:fldChar w:fldCharType="begin"/>
                          </w:r>
                          <w:r>
                            <w:rPr>
                              <w:spacing w:val="-5"/>
                              <w:sz w:val="14"/>
                            </w:rPr>
                            <w:instrText> NUMPAGES </w:instrText>
                          </w:r>
                          <w:r>
                            <w:rPr>
                              <w:spacing w:val="-5"/>
                              <w:sz w:val="14"/>
                            </w:rPr>
                            <w:fldChar w:fldCharType="separate"/>
                          </w:r>
                          <w:r>
                            <w:rPr>
                              <w:spacing w:val="-5"/>
                              <w:sz w:val="14"/>
                            </w:rPr>
                            <w:t>20</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543.789978pt;margin-top:545.395996pt;width:23.7pt;height:9pt;mso-position-horizontal-relative:page;mso-position-vertical-relative:page;z-index:-16881152" type="#_x0000_t202" id="docshape12" filled="false" stroked="false">
              <v:textbox inset="0,0,0,0">
                <w:txbxContent>
                  <w:p>
                    <w:pPr>
                      <w:spacing w:line="162" w:lineRule="exact" w:before="0"/>
                      <w:ind w:left="60" w:right="0" w:firstLine="0"/>
                      <w:jc w:val="left"/>
                      <w:rPr>
                        <w:sz w:val="14"/>
                      </w:rPr>
                    </w:pPr>
                    <w:r>
                      <w:rPr>
                        <w:sz w:val="14"/>
                      </w:rPr>
                      <w:fldChar w:fldCharType="begin"/>
                    </w:r>
                    <w:r>
                      <w:rPr>
                        <w:sz w:val="14"/>
                      </w:rPr>
                      <w:instrText> PAGE </w:instrText>
                    </w:r>
                    <w:r>
                      <w:rPr>
                        <w:sz w:val="14"/>
                      </w:rPr>
                      <w:fldChar w:fldCharType="separate"/>
                    </w:r>
                    <w:r>
                      <w:rPr>
                        <w:sz w:val="14"/>
                      </w:rPr>
                      <w:t>5</w:t>
                    </w:r>
                    <w:r>
                      <w:rPr>
                        <w:sz w:val="14"/>
                      </w:rPr>
                      <w:fldChar w:fldCharType="end"/>
                    </w:r>
                    <w:r>
                      <w:rPr>
                        <w:spacing w:val="-3"/>
                        <w:sz w:val="14"/>
                      </w:rPr>
                      <w:t> </w:t>
                    </w:r>
                    <w:r>
                      <w:rPr>
                        <w:sz w:val="14"/>
                      </w:rPr>
                      <w:t>of</w:t>
                    </w:r>
                    <w:r>
                      <w:rPr>
                        <w:spacing w:val="-1"/>
                        <w:sz w:val="14"/>
                      </w:rPr>
                      <w:t> </w:t>
                    </w:r>
                    <w:r>
                      <w:rPr>
                        <w:spacing w:val="-5"/>
                        <w:sz w:val="14"/>
                      </w:rPr>
                      <w:fldChar w:fldCharType="begin"/>
                    </w:r>
                    <w:r>
                      <w:rPr>
                        <w:spacing w:val="-5"/>
                        <w:sz w:val="14"/>
                      </w:rPr>
                      <w:instrText> NUMPAGES </w:instrText>
                    </w:r>
                    <w:r>
                      <w:rPr>
                        <w:spacing w:val="-5"/>
                        <w:sz w:val="14"/>
                      </w:rPr>
                      <w:fldChar w:fldCharType="separate"/>
                    </w:r>
                    <w:r>
                      <w:rPr>
                        <w:spacing w:val="-5"/>
                        <w:sz w:val="14"/>
                      </w:rPr>
                      <w:t>20</w:t>
                    </w:r>
                    <w:r>
                      <w:rPr>
                        <w:spacing w:val="-5"/>
                        <w:sz w:val="1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36352">
              <wp:simplePos x="0" y="0"/>
              <wp:positionH relativeFrom="page">
                <wp:posOffset>798372</wp:posOffset>
              </wp:positionH>
              <wp:positionV relativeFrom="page">
                <wp:posOffset>10003484</wp:posOffset>
              </wp:positionV>
              <wp:extent cx="1161415" cy="22225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161415" cy="222250"/>
                      </a:xfrm>
                      <a:prstGeom prst="rect">
                        <a:avLst/>
                      </a:prstGeom>
                    </wps:spPr>
                    <wps:txbx>
                      <w:txbxContent>
                        <w:p>
                          <w:pPr>
                            <w:spacing w:line="162" w:lineRule="exact" w:before="0"/>
                            <w:ind w:left="20" w:right="0" w:firstLine="0"/>
                            <w:jc w:val="left"/>
                            <w:rPr>
                              <w:sz w:val="14"/>
                            </w:rPr>
                          </w:pPr>
                          <w:r>
                            <w:rPr>
                              <w:sz w:val="14"/>
                            </w:rPr>
                            <w:t>Date:</w:t>
                          </w:r>
                          <w:r>
                            <w:rPr>
                              <w:spacing w:val="-4"/>
                              <w:sz w:val="14"/>
                            </w:rPr>
                            <w:t> </w:t>
                          </w:r>
                          <w:r>
                            <w:rPr>
                              <w:spacing w:val="-2"/>
                              <w:sz w:val="14"/>
                            </w:rPr>
                            <w:t>13.09.24</w:t>
                          </w:r>
                        </w:p>
                        <w:p>
                          <w:pPr>
                            <w:spacing w:line="171" w:lineRule="exact" w:before="0"/>
                            <w:ind w:left="20" w:right="0" w:firstLine="0"/>
                            <w:jc w:val="left"/>
                            <w:rPr>
                              <w:sz w:val="14"/>
                            </w:rPr>
                          </w:pPr>
                          <w:r>
                            <w:rPr>
                              <w:spacing w:val="-2"/>
                              <w:sz w:val="14"/>
                            </w:rPr>
                            <w:t>WSC2024_TP39_MC_actual_en</w:t>
                          </w:r>
                        </w:p>
                      </w:txbxContent>
                    </wps:txbx>
                    <wps:bodyPr wrap="square" lIns="0" tIns="0" rIns="0" bIns="0" rtlCol="0">
                      <a:noAutofit/>
                    </wps:bodyPr>
                  </wps:wsp>
                </a:graphicData>
              </a:graphic>
            </wp:anchor>
          </w:drawing>
        </mc:Choice>
        <mc:Fallback>
          <w:pict>
            <v:shape style="position:absolute;margin-left:62.863998pt;margin-top:787.675964pt;width:91.45pt;height:17.5pt;mso-position-horizontal-relative:page;mso-position-vertical-relative:page;z-index:-16880128" type="#_x0000_t202" id="docshape64" filled="false" stroked="false">
              <v:textbox inset="0,0,0,0">
                <w:txbxContent>
                  <w:p>
                    <w:pPr>
                      <w:spacing w:line="162" w:lineRule="exact" w:before="0"/>
                      <w:ind w:left="20" w:right="0" w:firstLine="0"/>
                      <w:jc w:val="left"/>
                      <w:rPr>
                        <w:sz w:val="14"/>
                      </w:rPr>
                    </w:pPr>
                    <w:r>
                      <w:rPr>
                        <w:sz w:val="14"/>
                      </w:rPr>
                      <w:t>Date:</w:t>
                    </w:r>
                    <w:r>
                      <w:rPr>
                        <w:spacing w:val="-4"/>
                        <w:sz w:val="14"/>
                      </w:rPr>
                      <w:t> </w:t>
                    </w:r>
                    <w:r>
                      <w:rPr>
                        <w:spacing w:val="-2"/>
                        <w:sz w:val="14"/>
                      </w:rPr>
                      <w:t>13.09.24</w:t>
                    </w:r>
                  </w:p>
                  <w:p>
                    <w:pPr>
                      <w:spacing w:line="171" w:lineRule="exact" w:before="0"/>
                      <w:ind w:left="20" w:right="0" w:firstLine="0"/>
                      <w:jc w:val="left"/>
                      <w:rPr>
                        <w:sz w:val="14"/>
                      </w:rPr>
                    </w:pPr>
                    <w:r>
                      <w:rPr>
                        <w:spacing w:val="-2"/>
                        <w:sz w:val="14"/>
                      </w:rPr>
                      <w:t>WSC2024_TP39_MC_actual_en</w:t>
                    </w:r>
                  </w:p>
                </w:txbxContent>
              </v:textbox>
              <w10:wrap type="none"/>
            </v:shape>
          </w:pict>
        </mc:Fallback>
      </mc:AlternateContent>
    </w:r>
    <w:r>
      <w:rPr/>
      <mc:AlternateContent>
        <mc:Choice Requires="wps">
          <w:drawing>
            <wp:anchor distT="0" distB="0" distL="0" distR="0" allowOverlap="1" layoutInCell="1" locked="0" behindDoc="1" simplePos="0" relativeHeight="486436864">
              <wp:simplePos x="0" y="0"/>
              <wp:positionH relativeFrom="page">
                <wp:posOffset>3320922</wp:posOffset>
              </wp:positionH>
              <wp:positionV relativeFrom="page">
                <wp:posOffset>10003484</wp:posOffset>
              </wp:positionV>
              <wp:extent cx="1009650" cy="22225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009650" cy="222250"/>
                      </a:xfrm>
                      <a:prstGeom prst="rect">
                        <a:avLst/>
                      </a:prstGeom>
                    </wps:spPr>
                    <wps:txbx>
                      <w:txbxContent>
                        <w:p>
                          <w:pPr>
                            <w:spacing w:line="162" w:lineRule="exact" w:before="0"/>
                            <w:ind w:left="3" w:right="0" w:firstLine="0"/>
                            <w:jc w:val="center"/>
                            <w:rPr>
                              <w:sz w:val="14"/>
                            </w:rPr>
                          </w:pPr>
                          <w:r>
                            <w:rPr>
                              <w:sz w:val="14"/>
                            </w:rPr>
                            <w:t>Version:</w:t>
                          </w:r>
                          <w:r>
                            <w:rPr>
                              <w:spacing w:val="-5"/>
                              <w:sz w:val="14"/>
                            </w:rPr>
                            <w:t> </w:t>
                          </w:r>
                          <w:r>
                            <w:rPr>
                              <w:spacing w:val="-2"/>
                              <w:sz w:val="14"/>
                            </w:rPr>
                            <w:t>Final</w:t>
                          </w:r>
                        </w:p>
                        <w:p>
                          <w:pPr>
                            <w:spacing w:line="171" w:lineRule="exact" w:before="0"/>
                            <w:ind w:left="3" w:right="3" w:firstLine="0"/>
                            <w:jc w:val="center"/>
                            <w:rPr>
                              <w:sz w:val="14"/>
                            </w:rPr>
                          </w:pPr>
                          <w:r>
                            <w:rPr>
                              <w:sz w:val="14"/>
                            </w:rPr>
                            <w:t>©</w:t>
                          </w:r>
                          <w:r>
                            <w:rPr>
                              <w:spacing w:val="-8"/>
                              <w:sz w:val="14"/>
                            </w:rPr>
                            <w:t> </w:t>
                          </w:r>
                          <w:r>
                            <w:rPr>
                              <w:sz w:val="14"/>
                            </w:rPr>
                            <w:t>WorldSkills</w:t>
                          </w:r>
                          <w:r>
                            <w:rPr>
                              <w:spacing w:val="-5"/>
                              <w:sz w:val="14"/>
                            </w:rPr>
                            <w:t> </w:t>
                          </w:r>
                          <w:r>
                            <w:rPr>
                              <w:spacing w:val="-2"/>
                              <w:sz w:val="14"/>
                            </w:rPr>
                            <w:t>International</w:t>
                          </w:r>
                        </w:p>
                      </w:txbxContent>
                    </wps:txbx>
                    <wps:bodyPr wrap="square" lIns="0" tIns="0" rIns="0" bIns="0" rtlCol="0">
                      <a:noAutofit/>
                    </wps:bodyPr>
                  </wps:wsp>
                </a:graphicData>
              </a:graphic>
            </wp:anchor>
          </w:drawing>
        </mc:Choice>
        <mc:Fallback>
          <w:pict>
            <v:shape style="position:absolute;margin-left:261.489990pt;margin-top:787.675964pt;width:79.5pt;height:17.5pt;mso-position-horizontal-relative:page;mso-position-vertical-relative:page;z-index:-16879616" type="#_x0000_t202" id="docshape65" filled="false" stroked="false">
              <v:textbox inset="0,0,0,0">
                <w:txbxContent>
                  <w:p>
                    <w:pPr>
                      <w:spacing w:line="162" w:lineRule="exact" w:before="0"/>
                      <w:ind w:left="3" w:right="0" w:firstLine="0"/>
                      <w:jc w:val="center"/>
                      <w:rPr>
                        <w:sz w:val="14"/>
                      </w:rPr>
                    </w:pPr>
                    <w:r>
                      <w:rPr>
                        <w:sz w:val="14"/>
                      </w:rPr>
                      <w:t>Version:</w:t>
                    </w:r>
                    <w:r>
                      <w:rPr>
                        <w:spacing w:val="-5"/>
                        <w:sz w:val="14"/>
                      </w:rPr>
                      <w:t> </w:t>
                    </w:r>
                    <w:r>
                      <w:rPr>
                        <w:spacing w:val="-2"/>
                        <w:sz w:val="14"/>
                      </w:rPr>
                      <w:t>Final</w:t>
                    </w:r>
                  </w:p>
                  <w:p>
                    <w:pPr>
                      <w:spacing w:line="171" w:lineRule="exact" w:before="0"/>
                      <w:ind w:left="3" w:right="3" w:firstLine="0"/>
                      <w:jc w:val="center"/>
                      <w:rPr>
                        <w:sz w:val="14"/>
                      </w:rPr>
                    </w:pPr>
                    <w:r>
                      <w:rPr>
                        <w:sz w:val="14"/>
                      </w:rPr>
                      <w:t>©</w:t>
                    </w:r>
                    <w:r>
                      <w:rPr>
                        <w:spacing w:val="-8"/>
                        <w:sz w:val="14"/>
                      </w:rPr>
                      <w:t> </w:t>
                    </w:r>
                    <w:r>
                      <w:rPr>
                        <w:sz w:val="14"/>
                      </w:rPr>
                      <w:t>WorldSkills</w:t>
                    </w:r>
                    <w:r>
                      <w:rPr>
                        <w:spacing w:val="-5"/>
                        <w:sz w:val="14"/>
                      </w:rPr>
                      <w:t> </w:t>
                    </w:r>
                    <w:r>
                      <w:rPr>
                        <w:spacing w:val="-2"/>
                        <w:sz w:val="14"/>
                      </w:rPr>
                      <w:t>International</w:t>
                    </w:r>
                  </w:p>
                </w:txbxContent>
              </v:textbox>
              <w10:wrap type="none"/>
            </v:shape>
          </w:pict>
        </mc:Fallback>
      </mc:AlternateContent>
    </w:r>
    <w:r>
      <w:rPr/>
      <mc:AlternateContent>
        <mc:Choice Requires="wps">
          <w:drawing>
            <wp:anchor distT="0" distB="0" distL="0" distR="0" allowOverlap="1" layoutInCell="1" locked="0" behindDoc="1" simplePos="0" relativeHeight="486437376">
              <wp:simplePos x="0" y="0"/>
              <wp:positionH relativeFrom="page">
                <wp:posOffset>6648957</wp:posOffset>
              </wp:positionH>
              <wp:positionV relativeFrom="page">
                <wp:posOffset>10056824</wp:posOffset>
              </wp:positionV>
              <wp:extent cx="300990" cy="1143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00990" cy="114300"/>
                      </a:xfrm>
                      <a:prstGeom prst="rect">
                        <a:avLst/>
                      </a:prstGeom>
                    </wps:spPr>
                    <wps:txbx>
                      <w:txbxContent>
                        <w:p>
                          <w:pPr>
                            <w:spacing w:line="162" w:lineRule="exact" w:before="0"/>
                            <w:ind w:left="60" w:right="0" w:firstLine="0"/>
                            <w:jc w:val="left"/>
                            <w:rPr>
                              <w:sz w:val="14"/>
                            </w:rPr>
                          </w:pPr>
                          <w:r>
                            <w:rPr>
                              <w:sz w:val="14"/>
                            </w:rPr>
                            <w:fldChar w:fldCharType="begin"/>
                          </w:r>
                          <w:r>
                            <w:rPr>
                              <w:sz w:val="14"/>
                            </w:rPr>
                            <w:instrText> PAGE </w:instrText>
                          </w:r>
                          <w:r>
                            <w:rPr>
                              <w:sz w:val="14"/>
                            </w:rPr>
                            <w:fldChar w:fldCharType="separate"/>
                          </w:r>
                          <w:r>
                            <w:rPr>
                              <w:sz w:val="14"/>
                            </w:rPr>
                            <w:t>9</w:t>
                          </w:r>
                          <w:r>
                            <w:rPr>
                              <w:sz w:val="14"/>
                            </w:rPr>
                            <w:fldChar w:fldCharType="end"/>
                          </w:r>
                          <w:r>
                            <w:rPr>
                              <w:spacing w:val="-3"/>
                              <w:sz w:val="14"/>
                            </w:rPr>
                            <w:t> </w:t>
                          </w:r>
                          <w:r>
                            <w:rPr>
                              <w:sz w:val="14"/>
                            </w:rPr>
                            <w:t>of</w:t>
                          </w:r>
                          <w:r>
                            <w:rPr>
                              <w:spacing w:val="-1"/>
                              <w:sz w:val="14"/>
                            </w:rPr>
                            <w:t> </w:t>
                          </w:r>
                          <w:r>
                            <w:rPr>
                              <w:spacing w:val="-5"/>
                              <w:sz w:val="14"/>
                            </w:rPr>
                            <w:fldChar w:fldCharType="begin"/>
                          </w:r>
                          <w:r>
                            <w:rPr>
                              <w:spacing w:val="-5"/>
                              <w:sz w:val="14"/>
                            </w:rPr>
                            <w:instrText> NUMPAGES </w:instrText>
                          </w:r>
                          <w:r>
                            <w:rPr>
                              <w:spacing w:val="-5"/>
                              <w:sz w:val="14"/>
                            </w:rPr>
                            <w:fldChar w:fldCharType="separate"/>
                          </w:r>
                          <w:r>
                            <w:rPr>
                              <w:spacing w:val="-5"/>
                              <w:sz w:val="14"/>
                            </w:rPr>
                            <w:t>20</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523.539978pt;margin-top:791.875977pt;width:23.7pt;height:9pt;mso-position-horizontal-relative:page;mso-position-vertical-relative:page;z-index:-16879104" type="#_x0000_t202" id="docshape66" filled="false" stroked="false">
              <v:textbox inset="0,0,0,0">
                <w:txbxContent>
                  <w:p>
                    <w:pPr>
                      <w:spacing w:line="162" w:lineRule="exact" w:before="0"/>
                      <w:ind w:left="60" w:right="0" w:firstLine="0"/>
                      <w:jc w:val="left"/>
                      <w:rPr>
                        <w:sz w:val="14"/>
                      </w:rPr>
                    </w:pPr>
                    <w:r>
                      <w:rPr>
                        <w:sz w:val="14"/>
                      </w:rPr>
                      <w:fldChar w:fldCharType="begin"/>
                    </w:r>
                    <w:r>
                      <w:rPr>
                        <w:sz w:val="14"/>
                      </w:rPr>
                      <w:instrText> PAGE </w:instrText>
                    </w:r>
                    <w:r>
                      <w:rPr>
                        <w:sz w:val="14"/>
                      </w:rPr>
                      <w:fldChar w:fldCharType="separate"/>
                    </w:r>
                    <w:r>
                      <w:rPr>
                        <w:sz w:val="14"/>
                      </w:rPr>
                      <w:t>9</w:t>
                    </w:r>
                    <w:r>
                      <w:rPr>
                        <w:sz w:val="14"/>
                      </w:rPr>
                      <w:fldChar w:fldCharType="end"/>
                    </w:r>
                    <w:r>
                      <w:rPr>
                        <w:spacing w:val="-3"/>
                        <w:sz w:val="14"/>
                      </w:rPr>
                      <w:t> </w:t>
                    </w:r>
                    <w:r>
                      <w:rPr>
                        <w:sz w:val="14"/>
                      </w:rPr>
                      <w:t>of</w:t>
                    </w:r>
                    <w:r>
                      <w:rPr>
                        <w:spacing w:val="-1"/>
                        <w:sz w:val="14"/>
                      </w:rPr>
                      <w:t> </w:t>
                    </w:r>
                    <w:r>
                      <w:rPr>
                        <w:spacing w:val="-5"/>
                        <w:sz w:val="14"/>
                      </w:rPr>
                      <w:fldChar w:fldCharType="begin"/>
                    </w:r>
                    <w:r>
                      <w:rPr>
                        <w:spacing w:val="-5"/>
                        <w:sz w:val="14"/>
                      </w:rPr>
                      <w:instrText> NUMPAGES </w:instrText>
                    </w:r>
                    <w:r>
                      <w:rPr>
                        <w:spacing w:val="-5"/>
                        <w:sz w:val="14"/>
                      </w:rPr>
                      <w:fldChar w:fldCharType="separate"/>
                    </w:r>
                    <w:r>
                      <w:rPr>
                        <w:spacing w:val="-5"/>
                        <w:sz w:val="14"/>
                      </w:rPr>
                      <w:t>20</w:t>
                    </w:r>
                    <w:r>
                      <w:rPr>
                        <w:spacing w:val="-5"/>
                        <w:sz w:val="1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38400">
              <wp:simplePos x="0" y="0"/>
              <wp:positionH relativeFrom="page">
                <wp:posOffset>719328</wp:posOffset>
              </wp:positionH>
              <wp:positionV relativeFrom="page">
                <wp:posOffset>9820350</wp:posOffset>
              </wp:positionV>
              <wp:extent cx="6307455" cy="7620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307455" cy="76200"/>
                      </a:xfrm>
                      <a:custGeom>
                        <a:avLst/>
                        <a:gdLst/>
                        <a:ahLst/>
                        <a:cxnLst/>
                        <a:rect l="l" t="t" r="r" b="b"/>
                        <a:pathLst>
                          <a:path w="6307455" h="76200">
                            <a:moveTo>
                              <a:pt x="6307455" y="0"/>
                            </a:moveTo>
                            <a:lnTo>
                              <a:pt x="6307455" y="0"/>
                            </a:lnTo>
                            <a:lnTo>
                              <a:pt x="0" y="0"/>
                            </a:lnTo>
                            <a:lnTo>
                              <a:pt x="0" y="76200"/>
                            </a:lnTo>
                            <a:lnTo>
                              <a:pt x="6307455" y="76200"/>
                            </a:lnTo>
                            <a:lnTo>
                              <a:pt x="6307455" y="0"/>
                            </a:lnTo>
                            <a:close/>
                          </a:path>
                        </a:pathLst>
                      </a:custGeom>
                      <a:solidFill>
                        <a:srgbClr val="003A5C"/>
                      </a:solidFill>
                    </wps:spPr>
                    <wps:bodyPr wrap="square" lIns="0" tIns="0" rIns="0" bIns="0" rtlCol="0">
                      <a:prstTxWarp prst="textNoShape">
                        <a:avLst/>
                      </a:prstTxWarp>
                      <a:noAutofit/>
                    </wps:bodyPr>
                  </wps:wsp>
                </a:graphicData>
              </a:graphic>
            </wp:anchor>
          </w:drawing>
        </mc:Choice>
        <mc:Fallback>
          <w:pict>
            <v:rect style="position:absolute;margin-left:56.640003pt;margin-top:773.255981pt;width:496.650024pt;height:6.0pt;mso-position-horizontal-relative:page;mso-position-vertical-relative:page;z-index:-16878080" id="docshape68" filled="true" fillcolor="#003a5c" stroked="false">
              <v:fill type="solid"/>
              <w10:wrap type="none"/>
            </v:rect>
          </w:pict>
        </mc:Fallback>
      </mc:AlternateContent>
    </w:r>
    <w:r>
      <w:rPr/>
      <mc:AlternateContent>
        <mc:Choice Requires="wps">
          <w:drawing>
            <wp:anchor distT="0" distB="0" distL="0" distR="0" allowOverlap="1" layoutInCell="1" locked="0" behindDoc="1" simplePos="0" relativeHeight="486438912">
              <wp:simplePos x="0" y="0"/>
              <wp:positionH relativeFrom="page">
                <wp:posOffset>798372</wp:posOffset>
              </wp:positionH>
              <wp:positionV relativeFrom="page">
                <wp:posOffset>10003484</wp:posOffset>
              </wp:positionV>
              <wp:extent cx="1161415" cy="22225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161415" cy="222250"/>
                      </a:xfrm>
                      <a:prstGeom prst="rect">
                        <a:avLst/>
                      </a:prstGeom>
                    </wps:spPr>
                    <wps:txbx>
                      <w:txbxContent>
                        <w:p>
                          <w:pPr>
                            <w:spacing w:line="162" w:lineRule="exact" w:before="0"/>
                            <w:ind w:left="20" w:right="0" w:firstLine="0"/>
                            <w:jc w:val="left"/>
                            <w:rPr>
                              <w:sz w:val="14"/>
                            </w:rPr>
                          </w:pPr>
                          <w:r>
                            <w:rPr>
                              <w:sz w:val="14"/>
                            </w:rPr>
                            <w:t>Date:</w:t>
                          </w:r>
                          <w:r>
                            <w:rPr>
                              <w:spacing w:val="-4"/>
                              <w:sz w:val="14"/>
                            </w:rPr>
                            <w:t> </w:t>
                          </w:r>
                          <w:r>
                            <w:rPr>
                              <w:spacing w:val="-2"/>
                              <w:sz w:val="14"/>
                            </w:rPr>
                            <w:t>13.09.24</w:t>
                          </w:r>
                        </w:p>
                        <w:p>
                          <w:pPr>
                            <w:spacing w:line="171" w:lineRule="exact" w:before="0"/>
                            <w:ind w:left="20" w:right="0" w:firstLine="0"/>
                            <w:jc w:val="left"/>
                            <w:rPr>
                              <w:sz w:val="14"/>
                            </w:rPr>
                          </w:pPr>
                          <w:r>
                            <w:rPr>
                              <w:spacing w:val="-2"/>
                              <w:sz w:val="14"/>
                            </w:rPr>
                            <w:t>WSC2024_TP39_MC_actual_en</w:t>
                          </w:r>
                        </w:p>
                      </w:txbxContent>
                    </wps:txbx>
                    <wps:bodyPr wrap="square" lIns="0" tIns="0" rIns="0" bIns="0" rtlCol="0">
                      <a:noAutofit/>
                    </wps:bodyPr>
                  </wps:wsp>
                </a:graphicData>
              </a:graphic>
            </wp:anchor>
          </w:drawing>
        </mc:Choice>
        <mc:Fallback>
          <w:pict>
            <v:shape style="position:absolute;margin-left:62.863998pt;margin-top:787.675964pt;width:91.45pt;height:17.5pt;mso-position-horizontal-relative:page;mso-position-vertical-relative:page;z-index:-16877568" type="#_x0000_t202" id="docshape69" filled="false" stroked="false">
              <v:textbox inset="0,0,0,0">
                <w:txbxContent>
                  <w:p>
                    <w:pPr>
                      <w:spacing w:line="162" w:lineRule="exact" w:before="0"/>
                      <w:ind w:left="20" w:right="0" w:firstLine="0"/>
                      <w:jc w:val="left"/>
                      <w:rPr>
                        <w:sz w:val="14"/>
                      </w:rPr>
                    </w:pPr>
                    <w:r>
                      <w:rPr>
                        <w:sz w:val="14"/>
                      </w:rPr>
                      <w:t>Date:</w:t>
                    </w:r>
                    <w:r>
                      <w:rPr>
                        <w:spacing w:val="-4"/>
                        <w:sz w:val="14"/>
                      </w:rPr>
                      <w:t> </w:t>
                    </w:r>
                    <w:r>
                      <w:rPr>
                        <w:spacing w:val="-2"/>
                        <w:sz w:val="14"/>
                      </w:rPr>
                      <w:t>13.09.24</w:t>
                    </w:r>
                  </w:p>
                  <w:p>
                    <w:pPr>
                      <w:spacing w:line="171" w:lineRule="exact" w:before="0"/>
                      <w:ind w:left="20" w:right="0" w:firstLine="0"/>
                      <w:jc w:val="left"/>
                      <w:rPr>
                        <w:sz w:val="14"/>
                      </w:rPr>
                    </w:pPr>
                    <w:r>
                      <w:rPr>
                        <w:spacing w:val="-2"/>
                        <w:sz w:val="14"/>
                      </w:rPr>
                      <w:t>WSC2024_TP39_MC_actual_en</w:t>
                    </w:r>
                  </w:p>
                </w:txbxContent>
              </v:textbox>
              <w10:wrap type="none"/>
            </v:shape>
          </w:pict>
        </mc:Fallback>
      </mc:AlternateContent>
    </w:r>
    <w:r>
      <w:rPr/>
      <mc:AlternateContent>
        <mc:Choice Requires="wps">
          <w:drawing>
            <wp:anchor distT="0" distB="0" distL="0" distR="0" allowOverlap="1" layoutInCell="1" locked="0" behindDoc="1" simplePos="0" relativeHeight="486439424">
              <wp:simplePos x="0" y="0"/>
              <wp:positionH relativeFrom="page">
                <wp:posOffset>3320922</wp:posOffset>
              </wp:positionH>
              <wp:positionV relativeFrom="page">
                <wp:posOffset>10003484</wp:posOffset>
              </wp:positionV>
              <wp:extent cx="1009650" cy="22225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009650" cy="222250"/>
                      </a:xfrm>
                      <a:prstGeom prst="rect">
                        <a:avLst/>
                      </a:prstGeom>
                    </wps:spPr>
                    <wps:txbx>
                      <w:txbxContent>
                        <w:p>
                          <w:pPr>
                            <w:spacing w:line="162" w:lineRule="exact" w:before="0"/>
                            <w:ind w:left="3" w:right="0" w:firstLine="0"/>
                            <w:jc w:val="center"/>
                            <w:rPr>
                              <w:sz w:val="14"/>
                            </w:rPr>
                          </w:pPr>
                          <w:r>
                            <w:rPr>
                              <w:sz w:val="14"/>
                            </w:rPr>
                            <w:t>Version:</w:t>
                          </w:r>
                          <w:r>
                            <w:rPr>
                              <w:spacing w:val="-5"/>
                              <w:sz w:val="14"/>
                            </w:rPr>
                            <w:t> </w:t>
                          </w:r>
                          <w:r>
                            <w:rPr>
                              <w:spacing w:val="-2"/>
                              <w:sz w:val="14"/>
                            </w:rPr>
                            <w:t>Final</w:t>
                          </w:r>
                        </w:p>
                        <w:p>
                          <w:pPr>
                            <w:spacing w:line="171" w:lineRule="exact" w:before="0"/>
                            <w:ind w:left="3" w:right="3" w:firstLine="0"/>
                            <w:jc w:val="center"/>
                            <w:rPr>
                              <w:sz w:val="14"/>
                            </w:rPr>
                          </w:pPr>
                          <w:r>
                            <w:rPr>
                              <w:sz w:val="14"/>
                            </w:rPr>
                            <w:t>©</w:t>
                          </w:r>
                          <w:r>
                            <w:rPr>
                              <w:spacing w:val="-8"/>
                              <w:sz w:val="14"/>
                            </w:rPr>
                            <w:t> </w:t>
                          </w:r>
                          <w:r>
                            <w:rPr>
                              <w:sz w:val="14"/>
                            </w:rPr>
                            <w:t>WorldSkills</w:t>
                          </w:r>
                          <w:r>
                            <w:rPr>
                              <w:spacing w:val="-5"/>
                              <w:sz w:val="14"/>
                            </w:rPr>
                            <w:t> </w:t>
                          </w:r>
                          <w:r>
                            <w:rPr>
                              <w:spacing w:val="-2"/>
                              <w:sz w:val="14"/>
                            </w:rPr>
                            <w:t>International</w:t>
                          </w:r>
                        </w:p>
                      </w:txbxContent>
                    </wps:txbx>
                    <wps:bodyPr wrap="square" lIns="0" tIns="0" rIns="0" bIns="0" rtlCol="0">
                      <a:noAutofit/>
                    </wps:bodyPr>
                  </wps:wsp>
                </a:graphicData>
              </a:graphic>
            </wp:anchor>
          </w:drawing>
        </mc:Choice>
        <mc:Fallback>
          <w:pict>
            <v:shape style="position:absolute;margin-left:261.489990pt;margin-top:787.675964pt;width:79.5pt;height:17.5pt;mso-position-horizontal-relative:page;mso-position-vertical-relative:page;z-index:-16877056" type="#_x0000_t202" id="docshape70" filled="false" stroked="false">
              <v:textbox inset="0,0,0,0">
                <w:txbxContent>
                  <w:p>
                    <w:pPr>
                      <w:spacing w:line="162" w:lineRule="exact" w:before="0"/>
                      <w:ind w:left="3" w:right="0" w:firstLine="0"/>
                      <w:jc w:val="center"/>
                      <w:rPr>
                        <w:sz w:val="14"/>
                      </w:rPr>
                    </w:pPr>
                    <w:r>
                      <w:rPr>
                        <w:sz w:val="14"/>
                      </w:rPr>
                      <w:t>Version:</w:t>
                    </w:r>
                    <w:r>
                      <w:rPr>
                        <w:spacing w:val="-5"/>
                        <w:sz w:val="14"/>
                      </w:rPr>
                      <w:t> </w:t>
                    </w:r>
                    <w:r>
                      <w:rPr>
                        <w:spacing w:val="-2"/>
                        <w:sz w:val="14"/>
                      </w:rPr>
                      <w:t>Final</w:t>
                    </w:r>
                  </w:p>
                  <w:p>
                    <w:pPr>
                      <w:spacing w:line="171" w:lineRule="exact" w:before="0"/>
                      <w:ind w:left="3" w:right="3" w:firstLine="0"/>
                      <w:jc w:val="center"/>
                      <w:rPr>
                        <w:sz w:val="14"/>
                      </w:rPr>
                    </w:pPr>
                    <w:r>
                      <w:rPr>
                        <w:sz w:val="14"/>
                      </w:rPr>
                      <w:t>©</w:t>
                    </w:r>
                    <w:r>
                      <w:rPr>
                        <w:spacing w:val="-8"/>
                        <w:sz w:val="14"/>
                      </w:rPr>
                      <w:t> </w:t>
                    </w:r>
                    <w:r>
                      <w:rPr>
                        <w:sz w:val="14"/>
                      </w:rPr>
                      <w:t>WorldSkills</w:t>
                    </w:r>
                    <w:r>
                      <w:rPr>
                        <w:spacing w:val="-5"/>
                        <w:sz w:val="14"/>
                      </w:rPr>
                      <w:t> </w:t>
                    </w:r>
                    <w:r>
                      <w:rPr>
                        <w:spacing w:val="-2"/>
                        <w:sz w:val="14"/>
                      </w:rPr>
                      <w:t>International</w:t>
                    </w:r>
                  </w:p>
                </w:txbxContent>
              </v:textbox>
              <w10:wrap type="none"/>
            </v:shape>
          </w:pict>
        </mc:Fallback>
      </mc:AlternateContent>
    </w:r>
    <w:r>
      <w:rPr/>
      <mc:AlternateContent>
        <mc:Choice Requires="wps">
          <w:drawing>
            <wp:anchor distT="0" distB="0" distL="0" distR="0" allowOverlap="1" layoutInCell="1" locked="0" behindDoc="1" simplePos="0" relativeHeight="486439936">
              <wp:simplePos x="0" y="0"/>
              <wp:positionH relativeFrom="page">
                <wp:posOffset>6604761</wp:posOffset>
              </wp:positionH>
              <wp:positionV relativeFrom="page">
                <wp:posOffset>10056824</wp:posOffset>
              </wp:positionV>
              <wp:extent cx="343535" cy="1143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43535" cy="114300"/>
                      </a:xfrm>
                      <a:prstGeom prst="rect">
                        <a:avLst/>
                      </a:prstGeom>
                    </wps:spPr>
                    <wps:txbx>
                      <w:txbxContent>
                        <w:p>
                          <w:pPr>
                            <w:spacing w:line="162" w:lineRule="exact" w:before="0"/>
                            <w:ind w:left="60" w:right="0" w:firstLine="0"/>
                            <w:jc w:val="left"/>
                            <w:rPr>
                              <w:sz w:val="14"/>
                            </w:rPr>
                          </w:pPr>
                          <w:r>
                            <w:rPr>
                              <w:sz w:val="14"/>
                            </w:rPr>
                            <w:fldChar w:fldCharType="begin"/>
                          </w:r>
                          <w:r>
                            <w:rPr>
                              <w:sz w:val="14"/>
                            </w:rPr>
                            <w:instrText> PAGE </w:instrText>
                          </w:r>
                          <w:r>
                            <w:rPr>
                              <w:sz w:val="14"/>
                            </w:rPr>
                            <w:fldChar w:fldCharType="separate"/>
                          </w:r>
                          <w:r>
                            <w:rPr>
                              <w:sz w:val="14"/>
                            </w:rPr>
                            <w:t>10</w:t>
                          </w:r>
                          <w:r>
                            <w:rPr>
                              <w:sz w:val="14"/>
                            </w:rPr>
                            <w:fldChar w:fldCharType="end"/>
                          </w:r>
                          <w:r>
                            <w:rPr>
                              <w:spacing w:val="-4"/>
                              <w:sz w:val="14"/>
                            </w:rPr>
                            <w:t> </w:t>
                          </w:r>
                          <w:r>
                            <w:rPr>
                              <w:sz w:val="14"/>
                            </w:rPr>
                            <w:t>of</w:t>
                          </w:r>
                          <w:r>
                            <w:rPr>
                              <w:spacing w:val="1"/>
                              <w:sz w:val="14"/>
                            </w:rPr>
                            <w:t> </w:t>
                          </w:r>
                          <w:r>
                            <w:rPr>
                              <w:spacing w:val="-5"/>
                              <w:sz w:val="14"/>
                            </w:rPr>
                            <w:fldChar w:fldCharType="begin"/>
                          </w:r>
                          <w:r>
                            <w:rPr>
                              <w:spacing w:val="-5"/>
                              <w:sz w:val="14"/>
                            </w:rPr>
                            <w:instrText> NUMPAGES </w:instrText>
                          </w:r>
                          <w:r>
                            <w:rPr>
                              <w:spacing w:val="-5"/>
                              <w:sz w:val="14"/>
                            </w:rPr>
                            <w:fldChar w:fldCharType="separate"/>
                          </w:r>
                          <w:r>
                            <w:rPr>
                              <w:spacing w:val="-5"/>
                              <w:sz w:val="14"/>
                            </w:rPr>
                            <w:t>20</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520.059998pt;margin-top:791.875977pt;width:27.05pt;height:9pt;mso-position-horizontal-relative:page;mso-position-vertical-relative:page;z-index:-16876544" type="#_x0000_t202" id="docshape71" filled="false" stroked="false">
              <v:textbox inset="0,0,0,0">
                <w:txbxContent>
                  <w:p>
                    <w:pPr>
                      <w:spacing w:line="162" w:lineRule="exact" w:before="0"/>
                      <w:ind w:left="60" w:right="0" w:firstLine="0"/>
                      <w:jc w:val="left"/>
                      <w:rPr>
                        <w:sz w:val="14"/>
                      </w:rPr>
                    </w:pPr>
                    <w:r>
                      <w:rPr>
                        <w:sz w:val="14"/>
                      </w:rPr>
                      <w:fldChar w:fldCharType="begin"/>
                    </w:r>
                    <w:r>
                      <w:rPr>
                        <w:sz w:val="14"/>
                      </w:rPr>
                      <w:instrText> PAGE </w:instrText>
                    </w:r>
                    <w:r>
                      <w:rPr>
                        <w:sz w:val="14"/>
                      </w:rPr>
                      <w:fldChar w:fldCharType="separate"/>
                    </w:r>
                    <w:r>
                      <w:rPr>
                        <w:sz w:val="14"/>
                      </w:rPr>
                      <w:t>10</w:t>
                    </w:r>
                    <w:r>
                      <w:rPr>
                        <w:sz w:val="14"/>
                      </w:rPr>
                      <w:fldChar w:fldCharType="end"/>
                    </w:r>
                    <w:r>
                      <w:rPr>
                        <w:spacing w:val="-4"/>
                        <w:sz w:val="14"/>
                      </w:rPr>
                      <w:t> </w:t>
                    </w:r>
                    <w:r>
                      <w:rPr>
                        <w:sz w:val="14"/>
                      </w:rPr>
                      <w:t>of</w:t>
                    </w:r>
                    <w:r>
                      <w:rPr>
                        <w:spacing w:val="1"/>
                        <w:sz w:val="14"/>
                      </w:rPr>
                      <w:t> </w:t>
                    </w:r>
                    <w:r>
                      <w:rPr>
                        <w:spacing w:val="-5"/>
                        <w:sz w:val="14"/>
                      </w:rPr>
                      <w:fldChar w:fldCharType="begin"/>
                    </w:r>
                    <w:r>
                      <w:rPr>
                        <w:spacing w:val="-5"/>
                        <w:sz w:val="14"/>
                      </w:rPr>
                      <w:instrText> NUMPAGES </w:instrText>
                    </w:r>
                    <w:r>
                      <w:rPr>
                        <w:spacing w:val="-5"/>
                        <w:sz w:val="14"/>
                      </w:rPr>
                      <w:fldChar w:fldCharType="separate"/>
                    </w:r>
                    <w:r>
                      <w:rPr>
                        <w:spacing w:val="-5"/>
                        <w:sz w:val="14"/>
                      </w:rPr>
                      <w:t>20</w:t>
                    </w:r>
                    <w:r>
                      <w:rPr>
                        <w:spacing w:val="-5"/>
                        <w:sz w:val="1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429184">
          <wp:simplePos x="0" y="0"/>
          <wp:positionH relativeFrom="page">
            <wp:posOffset>6059804</wp:posOffset>
          </wp:positionH>
          <wp:positionV relativeFrom="page">
            <wp:posOffset>720089</wp:posOffset>
          </wp:positionV>
          <wp:extent cx="784072" cy="4603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784072" cy="460375"/>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433280">
          <wp:simplePos x="0" y="0"/>
          <wp:positionH relativeFrom="page">
            <wp:posOffset>6059804</wp:posOffset>
          </wp:positionH>
          <wp:positionV relativeFrom="page">
            <wp:posOffset>720090</wp:posOffset>
          </wp:positionV>
          <wp:extent cx="784072" cy="460375"/>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784072" cy="460375"/>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435840">
          <wp:simplePos x="0" y="0"/>
          <wp:positionH relativeFrom="page">
            <wp:posOffset>6059804</wp:posOffset>
          </wp:positionH>
          <wp:positionV relativeFrom="page">
            <wp:posOffset>720089</wp:posOffset>
          </wp:positionV>
          <wp:extent cx="784072" cy="460375"/>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1" cstate="print"/>
                  <a:stretch>
                    <a:fillRect/>
                  </a:stretch>
                </pic:blipFill>
                <pic:spPr>
                  <a:xfrm>
                    <a:off x="0" y="0"/>
                    <a:ext cx="784072" cy="460375"/>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437888">
          <wp:simplePos x="0" y="0"/>
          <wp:positionH relativeFrom="page">
            <wp:posOffset>6059804</wp:posOffset>
          </wp:positionH>
          <wp:positionV relativeFrom="page">
            <wp:posOffset>720089</wp:posOffset>
          </wp:positionV>
          <wp:extent cx="784072" cy="460375"/>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 cstate="print"/>
                  <a:stretch>
                    <a:fillRect/>
                  </a:stretch>
                </pic:blipFill>
                <pic:spPr>
                  <a:xfrm>
                    <a:off x="0" y="0"/>
                    <a:ext cx="784072" cy="4603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424" w:hanging="284"/>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710" w:hanging="286"/>
        <w:jc w:val="left"/>
      </w:pPr>
      <w:rPr>
        <w:rFonts w:hint="default" w:ascii="Calibri" w:hAnsi="Calibri" w:eastAsia="Calibri" w:cs="Calibri"/>
        <w:b w:val="0"/>
        <w:bCs w:val="0"/>
        <w:i w:val="0"/>
        <w:iCs w:val="0"/>
        <w:spacing w:val="-1"/>
        <w:w w:val="99"/>
        <w:sz w:val="20"/>
        <w:szCs w:val="20"/>
        <w:lang w:val="en-US" w:eastAsia="en-US" w:bidi="ar-SA"/>
      </w:rPr>
    </w:lvl>
    <w:lvl w:ilvl="2">
      <w:start w:val="0"/>
      <w:numFmt w:val="bullet"/>
      <w:lvlText w:val="•"/>
      <w:lvlJc w:val="left"/>
      <w:pPr>
        <w:ind w:left="1580" w:hanging="286"/>
      </w:pPr>
      <w:rPr>
        <w:rFonts w:hint="default"/>
        <w:lang w:val="en-US" w:eastAsia="en-US" w:bidi="ar-SA"/>
      </w:rPr>
    </w:lvl>
    <w:lvl w:ilvl="3">
      <w:start w:val="0"/>
      <w:numFmt w:val="bullet"/>
      <w:lvlText w:val="•"/>
      <w:lvlJc w:val="left"/>
      <w:pPr>
        <w:ind w:left="2605" w:hanging="286"/>
      </w:pPr>
      <w:rPr>
        <w:rFonts w:hint="default"/>
        <w:lang w:val="en-US" w:eastAsia="en-US" w:bidi="ar-SA"/>
      </w:rPr>
    </w:lvl>
    <w:lvl w:ilvl="4">
      <w:start w:val="0"/>
      <w:numFmt w:val="bullet"/>
      <w:lvlText w:val="•"/>
      <w:lvlJc w:val="left"/>
      <w:pPr>
        <w:ind w:left="3630" w:hanging="286"/>
      </w:pPr>
      <w:rPr>
        <w:rFonts w:hint="default"/>
        <w:lang w:val="en-US" w:eastAsia="en-US" w:bidi="ar-SA"/>
      </w:rPr>
    </w:lvl>
    <w:lvl w:ilvl="5">
      <w:start w:val="0"/>
      <w:numFmt w:val="bullet"/>
      <w:lvlText w:val="•"/>
      <w:lvlJc w:val="left"/>
      <w:pPr>
        <w:ind w:left="4655" w:hanging="286"/>
      </w:pPr>
      <w:rPr>
        <w:rFonts w:hint="default"/>
        <w:lang w:val="en-US" w:eastAsia="en-US" w:bidi="ar-SA"/>
      </w:rPr>
    </w:lvl>
    <w:lvl w:ilvl="6">
      <w:start w:val="0"/>
      <w:numFmt w:val="bullet"/>
      <w:lvlText w:val="•"/>
      <w:lvlJc w:val="left"/>
      <w:pPr>
        <w:ind w:left="5680" w:hanging="286"/>
      </w:pPr>
      <w:rPr>
        <w:rFonts w:hint="default"/>
        <w:lang w:val="en-US" w:eastAsia="en-US" w:bidi="ar-SA"/>
      </w:rPr>
    </w:lvl>
    <w:lvl w:ilvl="7">
      <w:start w:val="0"/>
      <w:numFmt w:val="bullet"/>
      <w:lvlText w:val="•"/>
      <w:lvlJc w:val="left"/>
      <w:pPr>
        <w:ind w:left="6705" w:hanging="286"/>
      </w:pPr>
      <w:rPr>
        <w:rFonts w:hint="default"/>
        <w:lang w:val="en-US" w:eastAsia="en-US" w:bidi="ar-SA"/>
      </w:rPr>
    </w:lvl>
    <w:lvl w:ilvl="8">
      <w:start w:val="0"/>
      <w:numFmt w:val="bullet"/>
      <w:lvlText w:val="•"/>
      <w:lvlJc w:val="left"/>
      <w:pPr>
        <w:ind w:left="7731" w:hanging="286"/>
      </w:pPr>
      <w:rPr>
        <w:rFonts w:hint="default"/>
        <w:lang w:val="en-US" w:eastAsia="en-US" w:bidi="ar-SA"/>
      </w:rPr>
    </w:lvl>
  </w:abstractNum>
  <w:abstractNum w:abstractNumId="7">
    <w:multiLevelType w:val="hybridMultilevel"/>
    <w:lvl w:ilvl="0">
      <w:start w:val="1"/>
      <w:numFmt w:val="decimal"/>
      <w:lvlText w:val="%1."/>
      <w:lvlJc w:val="left"/>
      <w:pPr>
        <w:ind w:left="424" w:hanging="284"/>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710" w:hanging="286"/>
        <w:jc w:val="left"/>
      </w:pPr>
      <w:rPr>
        <w:rFonts w:hint="default" w:ascii="Calibri" w:hAnsi="Calibri" w:eastAsia="Calibri" w:cs="Calibri"/>
        <w:b w:val="0"/>
        <w:bCs w:val="0"/>
        <w:i w:val="0"/>
        <w:iCs w:val="0"/>
        <w:spacing w:val="-1"/>
        <w:w w:val="99"/>
        <w:sz w:val="20"/>
        <w:szCs w:val="20"/>
        <w:lang w:val="en-US" w:eastAsia="en-US" w:bidi="ar-SA"/>
      </w:rPr>
    </w:lvl>
    <w:lvl w:ilvl="2">
      <w:start w:val="0"/>
      <w:numFmt w:val="bullet"/>
      <w:lvlText w:val="•"/>
      <w:lvlJc w:val="left"/>
      <w:pPr>
        <w:ind w:left="760" w:hanging="286"/>
      </w:pPr>
      <w:rPr>
        <w:rFonts w:hint="default"/>
        <w:lang w:val="en-US" w:eastAsia="en-US" w:bidi="ar-SA"/>
      </w:rPr>
    </w:lvl>
    <w:lvl w:ilvl="3">
      <w:start w:val="0"/>
      <w:numFmt w:val="bullet"/>
      <w:lvlText w:val="•"/>
      <w:lvlJc w:val="left"/>
      <w:pPr>
        <w:ind w:left="1887" w:hanging="286"/>
      </w:pPr>
      <w:rPr>
        <w:rFonts w:hint="default"/>
        <w:lang w:val="en-US" w:eastAsia="en-US" w:bidi="ar-SA"/>
      </w:rPr>
    </w:lvl>
    <w:lvl w:ilvl="4">
      <w:start w:val="0"/>
      <w:numFmt w:val="bullet"/>
      <w:lvlText w:val="•"/>
      <w:lvlJc w:val="left"/>
      <w:pPr>
        <w:ind w:left="3015" w:hanging="286"/>
      </w:pPr>
      <w:rPr>
        <w:rFonts w:hint="default"/>
        <w:lang w:val="en-US" w:eastAsia="en-US" w:bidi="ar-SA"/>
      </w:rPr>
    </w:lvl>
    <w:lvl w:ilvl="5">
      <w:start w:val="0"/>
      <w:numFmt w:val="bullet"/>
      <w:lvlText w:val="•"/>
      <w:lvlJc w:val="left"/>
      <w:pPr>
        <w:ind w:left="4143" w:hanging="286"/>
      </w:pPr>
      <w:rPr>
        <w:rFonts w:hint="default"/>
        <w:lang w:val="en-US" w:eastAsia="en-US" w:bidi="ar-SA"/>
      </w:rPr>
    </w:lvl>
    <w:lvl w:ilvl="6">
      <w:start w:val="0"/>
      <w:numFmt w:val="bullet"/>
      <w:lvlText w:val="•"/>
      <w:lvlJc w:val="left"/>
      <w:pPr>
        <w:ind w:left="5270" w:hanging="286"/>
      </w:pPr>
      <w:rPr>
        <w:rFonts w:hint="default"/>
        <w:lang w:val="en-US" w:eastAsia="en-US" w:bidi="ar-SA"/>
      </w:rPr>
    </w:lvl>
    <w:lvl w:ilvl="7">
      <w:start w:val="0"/>
      <w:numFmt w:val="bullet"/>
      <w:lvlText w:val="•"/>
      <w:lvlJc w:val="left"/>
      <w:pPr>
        <w:ind w:left="6398" w:hanging="286"/>
      </w:pPr>
      <w:rPr>
        <w:rFonts w:hint="default"/>
        <w:lang w:val="en-US" w:eastAsia="en-US" w:bidi="ar-SA"/>
      </w:rPr>
    </w:lvl>
    <w:lvl w:ilvl="8">
      <w:start w:val="0"/>
      <w:numFmt w:val="bullet"/>
      <w:lvlText w:val="•"/>
      <w:lvlJc w:val="left"/>
      <w:pPr>
        <w:ind w:left="7526" w:hanging="286"/>
      </w:pPr>
      <w:rPr>
        <w:rFonts w:hint="default"/>
        <w:lang w:val="en-US" w:eastAsia="en-US" w:bidi="ar-SA"/>
      </w:rPr>
    </w:lvl>
  </w:abstractNum>
  <w:abstractNum w:abstractNumId="6">
    <w:multiLevelType w:val="hybridMultilevel"/>
    <w:lvl w:ilvl="0">
      <w:start w:val="1"/>
      <w:numFmt w:val="decimal"/>
      <w:lvlText w:val="%1."/>
      <w:lvlJc w:val="left"/>
      <w:pPr>
        <w:ind w:left="424" w:hanging="284"/>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710" w:hanging="286"/>
        <w:jc w:val="left"/>
      </w:pPr>
      <w:rPr>
        <w:rFonts w:hint="default" w:ascii="Calibri" w:hAnsi="Calibri" w:eastAsia="Calibri" w:cs="Calibri"/>
        <w:b w:val="0"/>
        <w:bCs w:val="0"/>
        <w:i w:val="0"/>
        <w:iCs w:val="0"/>
        <w:spacing w:val="-1"/>
        <w:w w:val="99"/>
        <w:sz w:val="20"/>
        <w:szCs w:val="20"/>
        <w:lang w:val="en-US" w:eastAsia="en-US" w:bidi="ar-SA"/>
      </w:rPr>
    </w:lvl>
    <w:lvl w:ilvl="2">
      <w:start w:val="0"/>
      <w:numFmt w:val="bullet"/>
      <w:lvlText w:val="•"/>
      <w:lvlJc w:val="left"/>
      <w:pPr>
        <w:ind w:left="860" w:hanging="286"/>
      </w:pPr>
      <w:rPr>
        <w:rFonts w:hint="default"/>
        <w:lang w:val="en-US" w:eastAsia="en-US" w:bidi="ar-SA"/>
      </w:rPr>
    </w:lvl>
    <w:lvl w:ilvl="3">
      <w:start w:val="0"/>
      <w:numFmt w:val="bullet"/>
      <w:lvlText w:val="•"/>
      <w:lvlJc w:val="left"/>
      <w:pPr>
        <w:ind w:left="1975" w:hanging="286"/>
      </w:pPr>
      <w:rPr>
        <w:rFonts w:hint="default"/>
        <w:lang w:val="en-US" w:eastAsia="en-US" w:bidi="ar-SA"/>
      </w:rPr>
    </w:lvl>
    <w:lvl w:ilvl="4">
      <w:start w:val="0"/>
      <w:numFmt w:val="bullet"/>
      <w:lvlText w:val="•"/>
      <w:lvlJc w:val="left"/>
      <w:pPr>
        <w:ind w:left="3090" w:hanging="286"/>
      </w:pPr>
      <w:rPr>
        <w:rFonts w:hint="default"/>
        <w:lang w:val="en-US" w:eastAsia="en-US" w:bidi="ar-SA"/>
      </w:rPr>
    </w:lvl>
    <w:lvl w:ilvl="5">
      <w:start w:val="0"/>
      <w:numFmt w:val="bullet"/>
      <w:lvlText w:val="•"/>
      <w:lvlJc w:val="left"/>
      <w:pPr>
        <w:ind w:left="4205" w:hanging="286"/>
      </w:pPr>
      <w:rPr>
        <w:rFonts w:hint="default"/>
        <w:lang w:val="en-US" w:eastAsia="en-US" w:bidi="ar-SA"/>
      </w:rPr>
    </w:lvl>
    <w:lvl w:ilvl="6">
      <w:start w:val="0"/>
      <w:numFmt w:val="bullet"/>
      <w:lvlText w:val="•"/>
      <w:lvlJc w:val="left"/>
      <w:pPr>
        <w:ind w:left="5320" w:hanging="286"/>
      </w:pPr>
      <w:rPr>
        <w:rFonts w:hint="default"/>
        <w:lang w:val="en-US" w:eastAsia="en-US" w:bidi="ar-SA"/>
      </w:rPr>
    </w:lvl>
    <w:lvl w:ilvl="7">
      <w:start w:val="0"/>
      <w:numFmt w:val="bullet"/>
      <w:lvlText w:val="•"/>
      <w:lvlJc w:val="left"/>
      <w:pPr>
        <w:ind w:left="6435" w:hanging="286"/>
      </w:pPr>
      <w:rPr>
        <w:rFonts w:hint="default"/>
        <w:lang w:val="en-US" w:eastAsia="en-US" w:bidi="ar-SA"/>
      </w:rPr>
    </w:lvl>
    <w:lvl w:ilvl="8">
      <w:start w:val="0"/>
      <w:numFmt w:val="bullet"/>
      <w:lvlText w:val="•"/>
      <w:lvlJc w:val="left"/>
      <w:pPr>
        <w:ind w:left="7551" w:hanging="286"/>
      </w:pPr>
      <w:rPr>
        <w:rFonts w:hint="default"/>
        <w:lang w:val="en-US" w:eastAsia="en-US" w:bidi="ar-SA"/>
      </w:rPr>
    </w:lvl>
  </w:abstractNum>
  <w:abstractNum w:abstractNumId="5">
    <w:multiLevelType w:val="hybridMultilevel"/>
    <w:lvl w:ilvl="0">
      <w:start w:val="1"/>
      <w:numFmt w:val="decimal"/>
      <w:lvlText w:val="%1."/>
      <w:lvlJc w:val="left"/>
      <w:pPr>
        <w:ind w:left="424" w:hanging="284"/>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710" w:hanging="286"/>
        <w:jc w:val="left"/>
      </w:pPr>
      <w:rPr>
        <w:rFonts w:hint="default" w:ascii="Calibri" w:hAnsi="Calibri" w:eastAsia="Calibri" w:cs="Calibri"/>
        <w:b w:val="0"/>
        <w:bCs w:val="0"/>
        <w:i w:val="0"/>
        <w:iCs w:val="0"/>
        <w:spacing w:val="-1"/>
        <w:w w:val="99"/>
        <w:sz w:val="20"/>
        <w:szCs w:val="20"/>
        <w:lang w:val="en-US" w:eastAsia="en-US" w:bidi="ar-SA"/>
      </w:rPr>
    </w:lvl>
    <w:lvl w:ilvl="2">
      <w:start w:val="0"/>
      <w:numFmt w:val="bullet"/>
      <w:lvlText w:val="•"/>
      <w:lvlJc w:val="left"/>
      <w:pPr>
        <w:ind w:left="1726" w:hanging="286"/>
      </w:pPr>
      <w:rPr>
        <w:rFonts w:hint="default"/>
        <w:lang w:val="en-US" w:eastAsia="en-US" w:bidi="ar-SA"/>
      </w:rPr>
    </w:lvl>
    <w:lvl w:ilvl="3">
      <w:start w:val="0"/>
      <w:numFmt w:val="bullet"/>
      <w:lvlText w:val="•"/>
      <w:lvlJc w:val="left"/>
      <w:pPr>
        <w:ind w:left="2733" w:hanging="286"/>
      </w:pPr>
      <w:rPr>
        <w:rFonts w:hint="default"/>
        <w:lang w:val="en-US" w:eastAsia="en-US" w:bidi="ar-SA"/>
      </w:rPr>
    </w:lvl>
    <w:lvl w:ilvl="4">
      <w:start w:val="0"/>
      <w:numFmt w:val="bullet"/>
      <w:lvlText w:val="•"/>
      <w:lvlJc w:val="left"/>
      <w:pPr>
        <w:ind w:left="3740" w:hanging="286"/>
      </w:pPr>
      <w:rPr>
        <w:rFonts w:hint="default"/>
        <w:lang w:val="en-US" w:eastAsia="en-US" w:bidi="ar-SA"/>
      </w:rPr>
    </w:lvl>
    <w:lvl w:ilvl="5">
      <w:start w:val="0"/>
      <w:numFmt w:val="bullet"/>
      <w:lvlText w:val="•"/>
      <w:lvlJc w:val="left"/>
      <w:pPr>
        <w:ind w:left="4747" w:hanging="286"/>
      </w:pPr>
      <w:rPr>
        <w:rFonts w:hint="default"/>
        <w:lang w:val="en-US" w:eastAsia="en-US" w:bidi="ar-SA"/>
      </w:rPr>
    </w:lvl>
    <w:lvl w:ilvl="6">
      <w:start w:val="0"/>
      <w:numFmt w:val="bullet"/>
      <w:lvlText w:val="•"/>
      <w:lvlJc w:val="left"/>
      <w:pPr>
        <w:ind w:left="5754" w:hanging="286"/>
      </w:pPr>
      <w:rPr>
        <w:rFonts w:hint="default"/>
        <w:lang w:val="en-US" w:eastAsia="en-US" w:bidi="ar-SA"/>
      </w:rPr>
    </w:lvl>
    <w:lvl w:ilvl="7">
      <w:start w:val="0"/>
      <w:numFmt w:val="bullet"/>
      <w:lvlText w:val="•"/>
      <w:lvlJc w:val="left"/>
      <w:pPr>
        <w:ind w:left="6760" w:hanging="286"/>
      </w:pPr>
      <w:rPr>
        <w:rFonts w:hint="default"/>
        <w:lang w:val="en-US" w:eastAsia="en-US" w:bidi="ar-SA"/>
      </w:rPr>
    </w:lvl>
    <w:lvl w:ilvl="8">
      <w:start w:val="0"/>
      <w:numFmt w:val="bullet"/>
      <w:lvlText w:val="•"/>
      <w:lvlJc w:val="left"/>
      <w:pPr>
        <w:ind w:left="7767" w:hanging="286"/>
      </w:pPr>
      <w:rPr>
        <w:rFonts w:hint="default"/>
        <w:lang w:val="en-US" w:eastAsia="en-US" w:bidi="ar-SA"/>
      </w:rPr>
    </w:lvl>
  </w:abstractNum>
  <w:abstractNum w:abstractNumId="4">
    <w:multiLevelType w:val="hybridMultilevel"/>
    <w:lvl w:ilvl="0">
      <w:start w:val="1"/>
      <w:numFmt w:val="decimal"/>
      <w:lvlText w:val="%1."/>
      <w:lvlJc w:val="left"/>
      <w:pPr>
        <w:ind w:left="424" w:hanging="284"/>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710" w:hanging="286"/>
        <w:jc w:val="left"/>
      </w:pPr>
      <w:rPr>
        <w:rFonts w:hint="default" w:ascii="Calibri" w:hAnsi="Calibri" w:eastAsia="Calibri" w:cs="Calibri"/>
        <w:b w:val="0"/>
        <w:bCs w:val="0"/>
        <w:i w:val="0"/>
        <w:iCs w:val="0"/>
        <w:spacing w:val="-1"/>
        <w:w w:val="99"/>
        <w:sz w:val="20"/>
        <w:szCs w:val="20"/>
        <w:lang w:val="en-US" w:eastAsia="en-US" w:bidi="ar-SA"/>
      </w:rPr>
    </w:lvl>
    <w:lvl w:ilvl="2">
      <w:start w:val="0"/>
      <w:numFmt w:val="bullet"/>
      <w:lvlText w:val="•"/>
      <w:lvlJc w:val="left"/>
      <w:pPr>
        <w:ind w:left="1726" w:hanging="286"/>
      </w:pPr>
      <w:rPr>
        <w:rFonts w:hint="default"/>
        <w:lang w:val="en-US" w:eastAsia="en-US" w:bidi="ar-SA"/>
      </w:rPr>
    </w:lvl>
    <w:lvl w:ilvl="3">
      <w:start w:val="0"/>
      <w:numFmt w:val="bullet"/>
      <w:lvlText w:val="•"/>
      <w:lvlJc w:val="left"/>
      <w:pPr>
        <w:ind w:left="2733" w:hanging="286"/>
      </w:pPr>
      <w:rPr>
        <w:rFonts w:hint="default"/>
        <w:lang w:val="en-US" w:eastAsia="en-US" w:bidi="ar-SA"/>
      </w:rPr>
    </w:lvl>
    <w:lvl w:ilvl="4">
      <w:start w:val="0"/>
      <w:numFmt w:val="bullet"/>
      <w:lvlText w:val="•"/>
      <w:lvlJc w:val="left"/>
      <w:pPr>
        <w:ind w:left="3740" w:hanging="286"/>
      </w:pPr>
      <w:rPr>
        <w:rFonts w:hint="default"/>
        <w:lang w:val="en-US" w:eastAsia="en-US" w:bidi="ar-SA"/>
      </w:rPr>
    </w:lvl>
    <w:lvl w:ilvl="5">
      <w:start w:val="0"/>
      <w:numFmt w:val="bullet"/>
      <w:lvlText w:val="•"/>
      <w:lvlJc w:val="left"/>
      <w:pPr>
        <w:ind w:left="4747" w:hanging="286"/>
      </w:pPr>
      <w:rPr>
        <w:rFonts w:hint="default"/>
        <w:lang w:val="en-US" w:eastAsia="en-US" w:bidi="ar-SA"/>
      </w:rPr>
    </w:lvl>
    <w:lvl w:ilvl="6">
      <w:start w:val="0"/>
      <w:numFmt w:val="bullet"/>
      <w:lvlText w:val="•"/>
      <w:lvlJc w:val="left"/>
      <w:pPr>
        <w:ind w:left="5754" w:hanging="286"/>
      </w:pPr>
      <w:rPr>
        <w:rFonts w:hint="default"/>
        <w:lang w:val="en-US" w:eastAsia="en-US" w:bidi="ar-SA"/>
      </w:rPr>
    </w:lvl>
    <w:lvl w:ilvl="7">
      <w:start w:val="0"/>
      <w:numFmt w:val="bullet"/>
      <w:lvlText w:val="•"/>
      <w:lvlJc w:val="left"/>
      <w:pPr>
        <w:ind w:left="6760" w:hanging="286"/>
      </w:pPr>
      <w:rPr>
        <w:rFonts w:hint="default"/>
        <w:lang w:val="en-US" w:eastAsia="en-US" w:bidi="ar-SA"/>
      </w:rPr>
    </w:lvl>
    <w:lvl w:ilvl="8">
      <w:start w:val="0"/>
      <w:numFmt w:val="bullet"/>
      <w:lvlText w:val="•"/>
      <w:lvlJc w:val="left"/>
      <w:pPr>
        <w:ind w:left="7767" w:hanging="286"/>
      </w:pPr>
      <w:rPr>
        <w:rFonts w:hint="default"/>
        <w:lang w:val="en-US" w:eastAsia="en-US" w:bidi="ar-SA"/>
      </w:rPr>
    </w:lvl>
  </w:abstractNum>
  <w:abstractNum w:abstractNumId="3">
    <w:multiLevelType w:val="hybridMultilevel"/>
    <w:lvl w:ilvl="0">
      <w:start w:val="1"/>
      <w:numFmt w:val="decimal"/>
      <w:lvlText w:val="%1."/>
      <w:lvlJc w:val="left"/>
      <w:pPr>
        <w:ind w:left="470" w:hanging="33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710" w:hanging="286"/>
        <w:jc w:val="left"/>
      </w:pPr>
      <w:rPr>
        <w:rFonts w:hint="default" w:ascii="Calibri" w:hAnsi="Calibri" w:eastAsia="Calibri" w:cs="Calibri"/>
        <w:b w:val="0"/>
        <w:bCs w:val="0"/>
        <w:i w:val="0"/>
        <w:iCs w:val="0"/>
        <w:spacing w:val="-1"/>
        <w:w w:val="99"/>
        <w:sz w:val="20"/>
        <w:szCs w:val="20"/>
        <w:lang w:val="en-US" w:eastAsia="en-US" w:bidi="ar-SA"/>
      </w:rPr>
    </w:lvl>
    <w:lvl w:ilvl="2">
      <w:start w:val="0"/>
      <w:numFmt w:val="bullet"/>
      <w:lvlText w:val="•"/>
      <w:lvlJc w:val="left"/>
      <w:pPr>
        <w:ind w:left="1726" w:hanging="286"/>
      </w:pPr>
      <w:rPr>
        <w:rFonts w:hint="default"/>
        <w:lang w:val="en-US" w:eastAsia="en-US" w:bidi="ar-SA"/>
      </w:rPr>
    </w:lvl>
    <w:lvl w:ilvl="3">
      <w:start w:val="0"/>
      <w:numFmt w:val="bullet"/>
      <w:lvlText w:val="•"/>
      <w:lvlJc w:val="left"/>
      <w:pPr>
        <w:ind w:left="2733" w:hanging="286"/>
      </w:pPr>
      <w:rPr>
        <w:rFonts w:hint="default"/>
        <w:lang w:val="en-US" w:eastAsia="en-US" w:bidi="ar-SA"/>
      </w:rPr>
    </w:lvl>
    <w:lvl w:ilvl="4">
      <w:start w:val="0"/>
      <w:numFmt w:val="bullet"/>
      <w:lvlText w:val="•"/>
      <w:lvlJc w:val="left"/>
      <w:pPr>
        <w:ind w:left="3740" w:hanging="286"/>
      </w:pPr>
      <w:rPr>
        <w:rFonts w:hint="default"/>
        <w:lang w:val="en-US" w:eastAsia="en-US" w:bidi="ar-SA"/>
      </w:rPr>
    </w:lvl>
    <w:lvl w:ilvl="5">
      <w:start w:val="0"/>
      <w:numFmt w:val="bullet"/>
      <w:lvlText w:val="•"/>
      <w:lvlJc w:val="left"/>
      <w:pPr>
        <w:ind w:left="4747" w:hanging="286"/>
      </w:pPr>
      <w:rPr>
        <w:rFonts w:hint="default"/>
        <w:lang w:val="en-US" w:eastAsia="en-US" w:bidi="ar-SA"/>
      </w:rPr>
    </w:lvl>
    <w:lvl w:ilvl="6">
      <w:start w:val="0"/>
      <w:numFmt w:val="bullet"/>
      <w:lvlText w:val="•"/>
      <w:lvlJc w:val="left"/>
      <w:pPr>
        <w:ind w:left="5754" w:hanging="286"/>
      </w:pPr>
      <w:rPr>
        <w:rFonts w:hint="default"/>
        <w:lang w:val="en-US" w:eastAsia="en-US" w:bidi="ar-SA"/>
      </w:rPr>
    </w:lvl>
    <w:lvl w:ilvl="7">
      <w:start w:val="0"/>
      <w:numFmt w:val="bullet"/>
      <w:lvlText w:val="•"/>
      <w:lvlJc w:val="left"/>
      <w:pPr>
        <w:ind w:left="6760" w:hanging="286"/>
      </w:pPr>
      <w:rPr>
        <w:rFonts w:hint="default"/>
        <w:lang w:val="en-US" w:eastAsia="en-US" w:bidi="ar-SA"/>
      </w:rPr>
    </w:lvl>
    <w:lvl w:ilvl="8">
      <w:start w:val="0"/>
      <w:numFmt w:val="bullet"/>
      <w:lvlText w:val="•"/>
      <w:lvlJc w:val="left"/>
      <w:pPr>
        <w:ind w:left="7767" w:hanging="286"/>
      </w:pPr>
      <w:rPr>
        <w:rFonts w:hint="default"/>
        <w:lang w:val="en-US" w:eastAsia="en-US" w:bidi="ar-SA"/>
      </w:rPr>
    </w:lvl>
  </w:abstractNum>
  <w:abstractNum w:abstractNumId="2">
    <w:multiLevelType w:val="hybridMultilevel"/>
    <w:lvl w:ilvl="0">
      <w:start w:val="1"/>
      <w:numFmt w:val="decimal"/>
      <w:lvlText w:val="%1."/>
      <w:lvlJc w:val="left"/>
      <w:pPr>
        <w:ind w:left="424" w:hanging="284"/>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710" w:hanging="286"/>
        <w:jc w:val="left"/>
      </w:pPr>
      <w:rPr>
        <w:rFonts w:hint="default" w:ascii="Calibri" w:hAnsi="Calibri" w:eastAsia="Calibri" w:cs="Calibri"/>
        <w:b w:val="0"/>
        <w:bCs w:val="0"/>
        <w:i w:val="0"/>
        <w:iCs w:val="0"/>
        <w:spacing w:val="-1"/>
        <w:w w:val="99"/>
        <w:sz w:val="20"/>
        <w:szCs w:val="20"/>
        <w:lang w:val="en-US" w:eastAsia="en-US" w:bidi="ar-SA"/>
      </w:rPr>
    </w:lvl>
    <w:lvl w:ilvl="2">
      <w:start w:val="0"/>
      <w:numFmt w:val="bullet"/>
      <w:lvlText w:val="•"/>
      <w:lvlJc w:val="left"/>
      <w:pPr>
        <w:ind w:left="1726" w:hanging="286"/>
      </w:pPr>
      <w:rPr>
        <w:rFonts w:hint="default"/>
        <w:lang w:val="en-US" w:eastAsia="en-US" w:bidi="ar-SA"/>
      </w:rPr>
    </w:lvl>
    <w:lvl w:ilvl="3">
      <w:start w:val="0"/>
      <w:numFmt w:val="bullet"/>
      <w:lvlText w:val="•"/>
      <w:lvlJc w:val="left"/>
      <w:pPr>
        <w:ind w:left="2733" w:hanging="286"/>
      </w:pPr>
      <w:rPr>
        <w:rFonts w:hint="default"/>
        <w:lang w:val="en-US" w:eastAsia="en-US" w:bidi="ar-SA"/>
      </w:rPr>
    </w:lvl>
    <w:lvl w:ilvl="4">
      <w:start w:val="0"/>
      <w:numFmt w:val="bullet"/>
      <w:lvlText w:val="•"/>
      <w:lvlJc w:val="left"/>
      <w:pPr>
        <w:ind w:left="3740" w:hanging="286"/>
      </w:pPr>
      <w:rPr>
        <w:rFonts w:hint="default"/>
        <w:lang w:val="en-US" w:eastAsia="en-US" w:bidi="ar-SA"/>
      </w:rPr>
    </w:lvl>
    <w:lvl w:ilvl="5">
      <w:start w:val="0"/>
      <w:numFmt w:val="bullet"/>
      <w:lvlText w:val="•"/>
      <w:lvlJc w:val="left"/>
      <w:pPr>
        <w:ind w:left="4747" w:hanging="286"/>
      </w:pPr>
      <w:rPr>
        <w:rFonts w:hint="default"/>
        <w:lang w:val="en-US" w:eastAsia="en-US" w:bidi="ar-SA"/>
      </w:rPr>
    </w:lvl>
    <w:lvl w:ilvl="6">
      <w:start w:val="0"/>
      <w:numFmt w:val="bullet"/>
      <w:lvlText w:val="•"/>
      <w:lvlJc w:val="left"/>
      <w:pPr>
        <w:ind w:left="5754" w:hanging="286"/>
      </w:pPr>
      <w:rPr>
        <w:rFonts w:hint="default"/>
        <w:lang w:val="en-US" w:eastAsia="en-US" w:bidi="ar-SA"/>
      </w:rPr>
    </w:lvl>
    <w:lvl w:ilvl="7">
      <w:start w:val="0"/>
      <w:numFmt w:val="bullet"/>
      <w:lvlText w:val="•"/>
      <w:lvlJc w:val="left"/>
      <w:pPr>
        <w:ind w:left="6760" w:hanging="286"/>
      </w:pPr>
      <w:rPr>
        <w:rFonts w:hint="default"/>
        <w:lang w:val="en-US" w:eastAsia="en-US" w:bidi="ar-SA"/>
      </w:rPr>
    </w:lvl>
    <w:lvl w:ilvl="8">
      <w:start w:val="0"/>
      <w:numFmt w:val="bullet"/>
      <w:lvlText w:val="•"/>
      <w:lvlJc w:val="left"/>
      <w:pPr>
        <w:ind w:left="7767" w:hanging="286"/>
      </w:pPr>
      <w:rPr>
        <w:rFonts w:hint="default"/>
        <w:lang w:val="en-US" w:eastAsia="en-US" w:bidi="ar-SA"/>
      </w:rPr>
    </w:lvl>
  </w:abstractNum>
  <w:abstractNum w:abstractNumId="1">
    <w:multiLevelType w:val="hybridMultilevel"/>
    <w:lvl w:ilvl="0">
      <w:start w:val="1"/>
      <w:numFmt w:val="decimal"/>
      <w:lvlText w:val="%1."/>
      <w:lvlJc w:val="left"/>
      <w:pPr>
        <w:ind w:left="424" w:hanging="284"/>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710" w:hanging="286"/>
        <w:jc w:val="left"/>
      </w:pPr>
      <w:rPr>
        <w:rFonts w:hint="default" w:ascii="Calibri" w:hAnsi="Calibri" w:eastAsia="Calibri" w:cs="Calibri"/>
        <w:b w:val="0"/>
        <w:bCs w:val="0"/>
        <w:i w:val="0"/>
        <w:iCs w:val="0"/>
        <w:spacing w:val="-1"/>
        <w:w w:val="99"/>
        <w:sz w:val="20"/>
        <w:szCs w:val="20"/>
        <w:lang w:val="en-US" w:eastAsia="en-US" w:bidi="ar-SA"/>
      </w:rPr>
    </w:lvl>
    <w:lvl w:ilvl="2">
      <w:start w:val="0"/>
      <w:numFmt w:val="bullet"/>
      <w:lvlText w:val="•"/>
      <w:lvlJc w:val="left"/>
      <w:pPr>
        <w:ind w:left="1726" w:hanging="286"/>
      </w:pPr>
      <w:rPr>
        <w:rFonts w:hint="default"/>
        <w:lang w:val="en-US" w:eastAsia="en-US" w:bidi="ar-SA"/>
      </w:rPr>
    </w:lvl>
    <w:lvl w:ilvl="3">
      <w:start w:val="0"/>
      <w:numFmt w:val="bullet"/>
      <w:lvlText w:val="•"/>
      <w:lvlJc w:val="left"/>
      <w:pPr>
        <w:ind w:left="2733" w:hanging="286"/>
      </w:pPr>
      <w:rPr>
        <w:rFonts w:hint="default"/>
        <w:lang w:val="en-US" w:eastAsia="en-US" w:bidi="ar-SA"/>
      </w:rPr>
    </w:lvl>
    <w:lvl w:ilvl="4">
      <w:start w:val="0"/>
      <w:numFmt w:val="bullet"/>
      <w:lvlText w:val="•"/>
      <w:lvlJc w:val="left"/>
      <w:pPr>
        <w:ind w:left="3740" w:hanging="286"/>
      </w:pPr>
      <w:rPr>
        <w:rFonts w:hint="default"/>
        <w:lang w:val="en-US" w:eastAsia="en-US" w:bidi="ar-SA"/>
      </w:rPr>
    </w:lvl>
    <w:lvl w:ilvl="5">
      <w:start w:val="0"/>
      <w:numFmt w:val="bullet"/>
      <w:lvlText w:val="•"/>
      <w:lvlJc w:val="left"/>
      <w:pPr>
        <w:ind w:left="4747" w:hanging="286"/>
      </w:pPr>
      <w:rPr>
        <w:rFonts w:hint="default"/>
        <w:lang w:val="en-US" w:eastAsia="en-US" w:bidi="ar-SA"/>
      </w:rPr>
    </w:lvl>
    <w:lvl w:ilvl="6">
      <w:start w:val="0"/>
      <w:numFmt w:val="bullet"/>
      <w:lvlText w:val="•"/>
      <w:lvlJc w:val="left"/>
      <w:pPr>
        <w:ind w:left="5754" w:hanging="286"/>
      </w:pPr>
      <w:rPr>
        <w:rFonts w:hint="default"/>
        <w:lang w:val="en-US" w:eastAsia="en-US" w:bidi="ar-SA"/>
      </w:rPr>
    </w:lvl>
    <w:lvl w:ilvl="7">
      <w:start w:val="0"/>
      <w:numFmt w:val="bullet"/>
      <w:lvlText w:val="•"/>
      <w:lvlJc w:val="left"/>
      <w:pPr>
        <w:ind w:left="6760" w:hanging="286"/>
      </w:pPr>
      <w:rPr>
        <w:rFonts w:hint="default"/>
        <w:lang w:val="en-US" w:eastAsia="en-US" w:bidi="ar-SA"/>
      </w:rPr>
    </w:lvl>
    <w:lvl w:ilvl="8">
      <w:start w:val="0"/>
      <w:numFmt w:val="bullet"/>
      <w:lvlText w:val="•"/>
      <w:lvlJc w:val="left"/>
      <w:pPr>
        <w:ind w:left="7767" w:hanging="286"/>
      </w:pPr>
      <w:rPr>
        <w:rFonts w:hint="default"/>
        <w:lang w:val="en-US" w:eastAsia="en-US" w:bidi="ar-SA"/>
      </w:rPr>
    </w:lvl>
  </w:abstractNum>
  <w:abstractNum w:abstractNumId="0">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370" w:hanging="284"/>
      </w:pPr>
      <w:rPr>
        <w:rFonts w:hint="default"/>
        <w:lang w:val="en-US" w:eastAsia="en-US" w:bidi="ar-SA"/>
      </w:rPr>
    </w:lvl>
    <w:lvl w:ilvl="2">
      <w:start w:val="0"/>
      <w:numFmt w:val="bullet"/>
      <w:lvlText w:val="•"/>
      <w:lvlJc w:val="left"/>
      <w:pPr>
        <w:ind w:left="2320" w:hanging="284"/>
      </w:pPr>
      <w:rPr>
        <w:rFonts w:hint="default"/>
        <w:lang w:val="en-US" w:eastAsia="en-US" w:bidi="ar-SA"/>
      </w:rPr>
    </w:lvl>
    <w:lvl w:ilvl="3">
      <w:start w:val="0"/>
      <w:numFmt w:val="bullet"/>
      <w:lvlText w:val="•"/>
      <w:lvlJc w:val="left"/>
      <w:pPr>
        <w:ind w:left="3270" w:hanging="284"/>
      </w:pPr>
      <w:rPr>
        <w:rFonts w:hint="default"/>
        <w:lang w:val="en-US" w:eastAsia="en-US" w:bidi="ar-SA"/>
      </w:rPr>
    </w:lvl>
    <w:lvl w:ilvl="4">
      <w:start w:val="0"/>
      <w:numFmt w:val="bullet"/>
      <w:lvlText w:val="•"/>
      <w:lvlJc w:val="left"/>
      <w:pPr>
        <w:ind w:left="4220" w:hanging="284"/>
      </w:pPr>
      <w:rPr>
        <w:rFonts w:hint="default"/>
        <w:lang w:val="en-US" w:eastAsia="en-US" w:bidi="ar-SA"/>
      </w:rPr>
    </w:lvl>
    <w:lvl w:ilvl="5">
      <w:start w:val="0"/>
      <w:numFmt w:val="bullet"/>
      <w:lvlText w:val="•"/>
      <w:lvlJc w:val="left"/>
      <w:pPr>
        <w:ind w:left="5171" w:hanging="284"/>
      </w:pPr>
      <w:rPr>
        <w:rFonts w:hint="default"/>
        <w:lang w:val="en-US" w:eastAsia="en-US" w:bidi="ar-SA"/>
      </w:rPr>
    </w:lvl>
    <w:lvl w:ilvl="6">
      <w:start w:val="0"/>
      <w:numFmt w:val="bullet"/>
      <w:lvlText w:val="•"/>
      <w:lvlJc w:val="left"/>
      <w:pPr>
        <w:ind w:left="6121" w:hanging="284"/>
      </w:pPr>
      <w:rPr>
        <w:rFonts w:hint="default"/>
        <w:lang w:val="en-US" w:eastAsia="en-US" w:bidi="ar-SA"/>
      </w:rPr>
    </w:lvl>
    <w:lvl w:ilvl="7">
      <w:start w:val="0"/>
      <w:numFmt w:val="bullet"/>
      <w:lvlText w:val="•"/>
      <w:lvlJc w:val="left"/>
      <w:pPr>
        <w:ind w:left="7071" w:hanging="284"/>
      </w:pPr>
      <w:rPr>
        <w:rFonts w:hint="default"/>
        <w:lang w:val="en-US" w:eastAsia="en-US" w:bidi="ar-SA"/>
      </w:rPr>
    </w:lvl>
    <w:lvl w:ilvl="8">
      <w:start w:val="0"/>
      <w:numFmt w:val="bullet"/>
      <w:lvlText w:val="•"/>
      <w:lvlJc w:val="left"/>
      <w:pPr>
        <w:ind w:left="8021" w:hanging="284"/>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20"/>
      <w:ind w:left="140"/>
    </w:pPr>
    <w:rPr>
      <w:rFonts w:ascii="Calibri" w:hAnsi="Calibri" w:eastAsia="Calibri" w:cs="Calibri"/>
      <w:b/>
      <w:bCs/>
      <w:sz w:val="20"/>
      <w:szCs w:val="20"/>
      <w:lang w:val="en-US" w:eastAsia="en-US" w:bidi="ar-SA"/>
    </w:rPr>
  </w:style>
  <w:style w:styleId="TOC2" w:type="paragraph">
    <w:name w:val="TOC 2"/>
    <w:basedOn w:val="Normal"/>
    <w:uiPriority w:val="1"/>
    <w:qFormat/>
    <w:pPr>
      <w:spacing w:before="20"/>
      <w:ind w:left="140"/>
    </w:pPr>
    <w:rPr>
      <w:rFonts w:ascii="Calibri" w:hAnsi="Calibri" w:eastAsia="Calibri" w:cs="Calibri"/>
      <w:sz w:val="20"/>
      <w:szCs w:val="20"/>
      <w:lang w:val="en-US" w:eastAsia="en-US" w:bidi="ar-SA"/>
    </w:rPr>
  </w:style>
  <w:style w:styleId="TOC3" w:type="paragraph">
    <w:name w:val="TOC 3"/>
    <w:basedOn w:val="Normal"/>
    <w:uiPriority w:val="1"/>
    <w:qFormat/>
    <w:pPr>
      <w:spacing w:before="20"/>
      <w:ind w:left="140"/>
    </w:pPr>
    <w:rPr>
      <w:rFonts w:ascii="Calibri" w:hAnsi="Calibri" w:eastAsia="Calibri" w:cs="Calibri"/>
      <w:sz w:val="20"/>
      <w:szCs w:val="20"/>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ind w:left="140"/>
      <w:outlineLvl w:val="1"/>
    </w:pPr>
    <w:rPr>
      <w:rFonts w:ascii="Calibri" w:hAnsi="Calibri" w:eastAsia="Calibri" w:cs="Calibri"/>
      <w:b/>
      <w:bCs/>
      <w:sz w:val="40"/>
      <w:szCs w:val="40"/>
      <w:lang w:val="en-US" w:eastAsia="en-US" w:bidi="ar-SA"/>
    </w:rPr>
  </w:style>
  <w:style w:styleId="Heading2" w:type="paragraph">
    <w:name w:val="Heading 2"/>
    <w:basedOn w:val="Normal"/>
    <w:uiPriority w:val="1"/>
    <w:qFormat/>
    <w:pPr>
      <w:ind w:left="140"/>
      <w:outlineLvl w:val="2"/>
    </w:pPr>
    <w:rPr>
      <w:rFonts w:ascii="Calibri" w:hAnsi="Calibri" w:eastAsia="Calibri" w:cs="Calibri"/>
      <w:b/>
      <w:bCs/>
      <w:sz w:val="32"/>
      <w:szCs w:val="32"/>
      <w:lang w:val="en-US" w:eastAsia="en-US" w:bidi="ar-SA"/>
    </w:rPr>
  </w:style>
  <w:style w:styleId="Heading3" w:type="paragraph">
    <w:name w:val="Heading 3"/>
    <w:basedOn w:val="Normal"/>
    <w:uiPriority w:val="1"/>
    <w:qFormat/>
    <w:pPr>
      <w:spacing w:before="258"/>
      <w:ind w:left="140"/>
      <w:outlineLvl w:val="3"/>
    </w:pPr>
    <w:rPr>
      <w:rFonts w:ascii="Calibri" w:hAnsi="Calibri" w:eastAsia="Calibri" w:cs="Calibri"/>
      <w:b/>
      <w:bCs/>
      <w:sz w:val="32"/>
      <w:szCs w:val="32"/>
      <w:lang w:val="en-US" w:eastAsia="en-US" w:bidi="ar-SA"/>
    </w:rPr>
  </w:style>
  <w:style w:styleId="Heading4" w:type="paragraph">
    <w:name w:val="Heading 4"/>
    <w:basedOn w:val="Normal"/>
    <w:uiPriority w:val="1"/>
    <w:qFormat/>
    <w:pPr>
      <w:spacing w:before="20"/>
      <w:ind w:left="424"/>
      <w:outlineLvl w:val="4"/>
    </w:pPr>
    <w:rPr>
      <w:rFonts w:ascii="Calibri" w:hAnsi="Calibri" w:eastAsia="Calibri" w:cs="Calibri"/>
      <w:b/>
      <w:bCs/>
      <w:sz w:val="20"/>
      <w:szCs w:val="20"/>
      <w:lang w:val="en-US" w:eastAsia="en-US" w:bidi="ar-SA"/>
    </w:rPr>
  </w:style>
  <w:style w:styleId="Title" w:type="paragraph">
    <w:name w:val="Title"/>
    <w:basedOn w:val="Normal"/>
    <w:uiPriority w:val="1"/>
    <w:qFormat/>
    <w:pPr>
      <w:spacing w:line="1008" w:lineRule="exact"/>
      <w:ind w:left="5568"/>
    </w:pPr>
    <w:rPr>
      <w:rFonts w:ascii="Calibri" w:hAnsi="Calibri" w:eastAsia="Calibri" w:cs="Calibri"/>
      <w:sz w:val="92"/>
      <w:szCs w:val="92"/>
      <w:lang w:val="en-US" w:eastAsia="en-US" w:bidi="ar-SA"/>
    </w:rPr>
  </w:style>
  <w:style w:styleId="ListParagraph" w:type="paragraph">
    <w:name w:val="List Paragraph"/>
    <w:basedOn w:val="Normal"/>
    <w:uiPriority w:val="1"/>
    <w:qFormat/>
    <w:pPr>
      <w:spacing w:before="20"/>
      <w:ind w:left="707" w:hanging="283"/>
    </w:pPr>
    <w:rPr>
      <w:rFonts w:ascii="Calibri" w:hAnsi="Calibri" w:eastAsia="Calibri" w:cs="Calibri"/>
      <w:lang w:val="en-US" w:eastAsia="en-US" w:bidi="ar-SA"/>
    </w:rPr>
  </w:style>
  <w:style w:styleId="TableParagraph" w:type="paragraph">
    <w:name w:val="Table Paragraph"/>
    <w:basedOn w:val="Normal"/>
    <w:uiPriority w:val="1"/>
    <w:qFormat/>
    <w:pPr>
      <w:spacing w:before="58"/>
      <w:ind w:left="14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image" Target="media/image13.jpeg"/><Relationship Id="rId2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dc:creator>
  <dcterms:created xsi:type="dcterms:W3CDTF">2026-02-02T08:55:32Z</dcterms:created>
  <dcterms:modified xsi:type="dcterms:W3CDTF">2026-02-02T08:55:32Z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2024-09-19T00:00:00Z</vt:filetime>
  </property>
  <property fmtid="{D5CDD505-2E9C-101B-9397-08002B2CF9AE}" pid="3" name="Creator">
    <vt:lpwstr>Microsoft® Word for Microsoft 365</vt:lpwstr>
  </property>
  <property fmtid="{D5CDD505-2E9C-101B-9397-08002B2CF9AE}" pid="4" name="LastSaved">
    <vt:filetime>2026-02-02T00:00:00Z</vt:filetime>
  </property>
  <property fmtid="{D5CDD505-2E9C-101B-9397-08002B2CF9AE}" pid="5" name="MSIP_Label_0dcf3bf5-ad0e-4c8c-aa2d-c5b4b510dcc6_ActionId">
    <vt:lpwstr>c8b30443-5038-4f4b-b784-0392a665917b</vt:lpwstr>
  </property>
  <property fmtid="{D5CDD505-2E9C-101B-9397-08002B2CF9AE}" pid="6" name="MSIP_Label_0dcf3bf5-ad0e-4c8c-aa2d-c5b4b510dcc6_ContentBits">
    <vt:lpwstr>0</vt:lpwstr>
  </property>
  <property fmtid="{D5CDD505-2E9C-101B-9397-08002B2CF9AE}" pid="7" name="MSIP_Label_0dcf3bf5-ad0e-4c8c-aa2d-c5b4b510dcc6_Enabled">
    <vt:lpwstr>true</vt:lpwstr>
  </property>
  <property fmtid="{D5CDD505-2E9C-101B-9397-08002B2CF9AE}" pid="8" name="MSIP_Label_0dcf3bf5-ad0e-4c8c-aa2d-c5b4b510dcc6_Method">
    <vt:lpwstr>Privileged</vt:lpwstr>
  </property>
  <property fmtid="{D5CDD505-2E9C-101B-9397-08002B2CF9AE}" pid="9" name="MSIP_Label_0dcf3bf5-ad0e-4c8c-aa2d-c5b4b510dcc6_Name">
    <vt:lpwstr>0dcf3bf5-ad0e-4c8c-aa2d-c5b4b510dcc6</vt:lpwstr>
  </property>
  <property fmtid="{D5CDD505-2E9C-101B-9397-08002B2CF9AE}" pid="10" name="MSIP_Label_0dcf3bf5-ad0e-4c8c-aa2d-c5b4b510dcc6_SetDate">
    <vt:lpwstr>2024-08-20T14:01:38Z</vt:lpwstr>
  </property>
  <property fmtid="{D5CDD505-2E9C-101B-9397-08002B2CF9AE}" pid="11" name="MSIP_Label_0dcf3bf5-ad0e-4c8c-aa2d-c5b4b510dcc6_SiteId">
    <vt:lpwstr>13b42c8c-cbcf-4e3d-9d20-f55b7b5ee3c1</vt:lpwstr>
  </property>
  <property fmtid="{D5CDD505-2E9C-101B-9397-08002B2CF9AE}" pid="12" name="Producer">
    <vt:lpwstr>Microsoft® Word for Microsoft 365</vt:lpwstr>
  </property>
</Properties>
</file>