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F37EE" w:rsidRDefault="00A73B23">
      <w:pPr>
        <w:pStyle w:val="Heading3"/>
      </w:pPr>
      <w:bookmarkStart w:id="0" w:name="_83frny9svavi" w:colFirst="0" w:colLast="0"/>
      <w:bookmarkEnd w:id="0"/>
      <w:r>
        <w:t xml:space="preserve">CS-639 Building User Interfaces, Fall 2019, Professor </w:t>
      </w:r>
      <w:proofErr w:type="spellStart"/>
      <w:r>
        <w:t>Mutlu</w:t>
      </w:r>
      <w:proofErr w:type="spellEnd"/>
    </w:p>
    <w:p w14:paraId="00000002" w14:textId="77777777" w:rsidR="008F37EE" w:rsidRDefault="00A73B23">
      <w:pPr>
        <w:pStyle w:val="Heading1"/>
      </w:pPr>
      <w:bookmarkStart w:id="1" w:name="_2c80v9ilrfv0" w:colFirst="0" w:colLast="0"/>
      <w:bookmarkEnd w:id="1"/>
      <w:r>
        <w:t>Assignments — Week 02 | Design | Think-aloud + Ideation</w:t>
      </w:r>
    </w:p>
    <w:p w14:paraId="00000003" w14:textId="77777777" w:rsidR="008F37EE" w:rsidRDefault="00A73B23">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In this assignment, you will practice the "empathy" method that will give you the most bang for the buck in terms of understanding user needs, preferences, and behavior. The think-aloud protocol involves (1) identifying users who represent your target group of users, (2) identifying/developing tasks that represent the functioning of the target system, (3) observing users as they perform the tasks, (4) analyzing your data to develop design insight, and (5) ideating design solutions that are informed by the insight you developed from your data. Imagine that you are given the task of redesigning UW–Madison's course search and enrollment system and follow the process below to perform a think-aloud and ideate for solutions.</w:t>
      </w:r>
    </w:p>
    <w:p w14:paraId="00000004" w14:textId="77777777" w:rsidR="008F37EE" w:rsidRDefault="00A73B23">
      <w:pPr>
        <w:pStyle w:val="Heading3"/>
      </w:pPr>
      <w:bookmarkStart w:id="2" w:name="_f9xc592zhq64" w:colFirst="0" w:colLast="0"/>
      <w:bookmarkEnd w:id="2"/>
      <w:r>
        <w:t>Think-aloud</w:t>
      </w:r>
    </w:p>
    <w:p w14:paraId="00000005" w14:textId="77777777" w:rsidR="008F37EE" w:rsidRDefault="00A73B23">
      <w:pPr>
        <w:jc w:val="both"/>
        <w:rPr>
          <w:rFonts w:ascii="Source Sans Pro Light" w:eastAsia="Source Sans Pro Light" w:hAnsi="Source Sans Pro Light" w:cs="Source Sans Pro Light"/>
        </w:rPr>
      </w:pPr>
      <w:r>
        <w:rPr>
          <w:rFonts w:ascii="Source Sans Pro" w:eastAsia="Source Sans Pro" w:hAnsi="Source Sans Pro" w:cs="Source Sans Pro"/>
          <w:b/>
        </w:rPr>
        <w:t>Step 1. Identify users.</w:t>
      </w:r>
      <w:r>
        <w:rPr>
          <w:rFonts w:ascii="Source Sans Pro Light" w:eastAsia="Source Sans Pro Light" w:hAnsi="Source Sans Pro Light" w:cs="Source Sans Pro Light"/>
        </w:rPr>
        <w:t xml:space="preserve"> Who are the users of the UW–Madison course search and enrollment system? Describe below the characteristics of this user group, identify one person who might be willing to take part in your user research, and ask the person for their interest/availability. (If the person you identified is in this class, it is acceptable to swap roles.)</w:t>
      </w:r>
    </w:p>
    <w:p w14:paraId="00000006" w14:textId="77777777" w:rsidR="008F37EE" w:rsidRDefault="009A3754">
      <w:pPr>
        <w:jc w:val="both"/>
        <w:rPr>
          <w:rFonts w:ascii="Source Sans Pro Light" w:eastAsia="Source Sans Pro Light" w:hAnsi="Source Sans Pro Light" w:cs="Source Sans Pro Light"/>
        </w:rPr>
      </w:pPr>
      <w:r>
        <w:pict w14:anchorId="07A9AE9B">
          <v:rect id="_x0000_i1025" style="width:0;height:1.5pt" o:hralign="center" o:hrstd="t" o:hr="t" fillcolor="#a0a0a0" stroked="f"/>
        </w:pict>
      </w:r>
    </w:p>
    <w:p w14:paraId="00000007" w14:textId="118B309A" w:rsidR="008F37EE" w:rsidRPr="001C3D03" w:rsidRDefault="00612DC8">
      <w:pPr>
        <w:jc w:val="both"/>
        <w:rPr>
          <w:rFonts w:ascii="Source Sans Pro Light" w:eastAsia="Source Sans Pro Light" w:hAnsi="Source Sans Pro Light" w:cs="Source Sans Pro Light"/>
          <w:b/>
          <w:bCs/>
        </w:rPr>
      </w:pPr>
      <w:proofErr w:type="spellStart"/>
      <w:r w:rsidRPr="001C3D03">
        <w:rPr>
          <w:rFonts w:ascii="Source Sans Pro Light" w:eastAsia="Source Sans Pro Light" w:hAnsi="Source Sans Pro Light" w:cs="Source Sans Pro Light"/>
          <w:b/>
          <w:bCs/>
        </w:rPr>
        <w:t>Fredie</w:t>
      </w:r>
      <w:proofErr w:type="spellEnd"/>
      <w:r w:rsidRPr="001C3D03">
        <w:rPr>
          <w:rFonts w:ascii="Source Sans Pro Light" w:eastAsia="Source Sans Pro Light" w:hAnsi="Source Sans Pro Light" w:cs="Source Sans Pro Light"/>
          <w:b/>
          <w:bCs/>
        </w:rPr>
        <w:t xml:space="preserve"> Lee, Actuarial Science Major, Finance Major, </w:t>
      </w:r>
      <w:r w:rsidR="00977FD5" w:rsidRPr="001C3D03">
        <w:rPr>
          <w:rFonts w:ascii="Source Sans Pro Light" w:eastAsia="Source Sans Pro Light" w:hAnsi="Source Sans Pro Light" w:cs="Source Sans Pro Light"/>
          <w:b/>
          <w:bCs/>
        </w:rPr>
        <w:t>interested in Basketball, available on Wednesday 7pm for research.</w:t>
      </w:r>
    </w:p>
    <w:p w14:paraId="00000008" w14:textId="57227F63" w:rsidR="008F37EE" w:rsidRDefault="008F37EE">
      <w:pPr>
        <w:jc w:val="both"/>
        <w:rPr>
          <w:rFonts w:ascii="Source Sans Pro Light" w:eastAsia="Source Sans Pro Light" w:hAnsi="Source Sans Pro Light" w:cs="Source Sans Pro Light"/>
        </w:rPr>
      </w:pPr>
    </w:p>
    <w:p w14:paraId="00000009" w14:textId="77777777" w:rsidR="008F37EE" w:rsidRDefault="008F37EE">
      <w:pPr>
        <w:jc w:val="both"/>
        <w:rPr>
          <w:rFonts w:ascii="Source Sans Pro Light" w:eastAsia="Source Sans Pro Light" w:hAnsi="Source Sans Pro Light" w:cs="Source Sans Pro Light"/>
        </w:rPr>
      </w:pPr>
    </w:p>
    <w:p w14:paraId="0000000A" w14:textId="77777777" w:rsidR="008F37EE" w:rsidRDefault="00A73B23">
      <w:pPr>
        <w:jc w:val="both"/>
        <w:rPr>
          <w:rFonts w:ascii="Source Sans Pro Light" w:eastAsia="Source Sans Pro Light" w:hAnsi="Source Sans Pro Light" w:cs="Source Sans Pro Light"/>
        </w:rPr>
      </w:pPr>
      <w:r>
        <w:rPr>
          <w:rFonts w:ascii="Source Sans Pro" w:eastAsia="Source Sans Pro" w:hAnsi="Source Sans Pro" w:cs="Source Sans Pro"/>
          <w:b/>
        </w:rPr>
        <w:t>Step 2. Identify tasks.</w:t>
      </w:r>
      <w:r>
        <w:rPr>
          <w:rFonts w:ascii="Source Sans Pro Light" w:eastAsia="Source Sans Pro Light" w:hAnsi="Source Sans Pro Light" w:cs="Source Sans Pro Light"/>
        </w:rPr>
        <w:t xml:space="preserve"> Study the course search and enrollment system and make a list of the main tasks that users of the system might be performing using the system. Rank your list in terms of importance (simultaneously considering impact, frequency, prevalence) and identify the top three tasks. Describe each task in 1–2 sentences in a way that your users can understand.</w:t>
      </w:r>
    </w:p>
    <w:p w14:paraId="0000000B" w14:textId="77777777" w:rsidR="008F37EE" w:rsidRDefault="009A3754">
      <w:pPr>
        <w:jc w:val="both"/>
        <w:rPr>
          <w:rFonts w:ascii="Source Sans Pro Light" w:eastAsia="Source Sans Pro Light" w:hAnsi="Source Sans Pro Light" w:cs="Source Sans Pro Light"/>
        </w:rPr>
      </w:pPr>
      <w:r>
        <w:pict w14:anchorId="5FB58FAD">
          <v:rect id="_x0000_i1026" style="width:0;height:1.5pt" o:hralign="center" o:hrstd="t" o:hr="t" fillcolor="#a0a0a0" stroked="f"/>
        </w:pict>
      </w:r>
    </w:p>
    <w:p w14:paraId="5F04643E" w14:textId="114EAA4C" w:rsidR="00E0761C" w:rsidRPr="001C3D03" w:rsidRDefault="00E0761C" w:rsidP="00E0761C">
      <w:pPr>
        <w:pStyle w:val="ListParagraph"/>
        <w:numPr>
          <w:ilvl w:val="0"/>
          <w:numId w:val="2"/>
        </w:numPr>
        <w:jc w:val="both"/>
        <w:rPr>
          <w:rFonts w:ascii="Source Sans Pro Light" w:eastAsia="Source Sans Pro Light" w:hAnsi="Source Sans Pro Light" w:cs="Source Sans Pro Light"/>
          <w:b/>
          <w:bCs/>
        </w:rPr>
      </w:pPr>
      <w:r w:rsidRPr="001C3D03">
        <w:rPr>
          <w:rFonts w:ascii="Source Sans Pro Light" w:eastAsia="Source Sans Pro Light" w:hAnsi="Source Sans Pro Light" w:cs="Source Sans Pro Light"/>
          <w:b/>
          <w:bCs/>
        </w:rPr>
        <w:t>Choosing a class using DARS and Class Scheduler</w:t>
      </w:r>
    </w:p>
    <w:p w14:paraId="11E7D86A" w14:textId="1A2F15C1" w:rsidR="00E0761C" w:rsidRPr="001C3D03" w:rsidRDefault="00E0761C" w:rsidP="00E0761C">
      <w:pPr>
        <w:pStyle w:val="ListParagraph"/>
        <w:jc w:val="both"/>
        <w:rPr>
          <w:rFonts w:ascii="Source Sans Pro Light" w:eastAsia="Source Sans Pro Light" w:hAnsi="Source Sans Pro Light" w:cs="Source Sans Pro Light"/>
          <w:b/>
          <w:bCs/>
        </w:rPr>
      </w:pPr>
      <w:r w:rsidRPr="001C3D03">
        <w:rPr>
          <w:rFonts w:ascii="Source Sans Pro Light" w:eastAsia="Source Sans Pro Light" w:hAnsi="Source Sans Pro Light" w:cs="Source Sans Pro Light"/>
          <w:b/>
          <w:bCs/>
        </w:rPr>
        <w:t>Choosing a class based on the credit requirements, searching courses based on filters, as well as making a schedule using the built-in scheduler.</w:t>
      </w:r>
    </w:p>
    <w:p w14:paraId="5EB2552E" w14:textId="16A46972" w:rsidR="00E0761C" w:rsidRPr="001C3D03" w:rsidRDefault="00E0761C" w:rsidP="00E0761C">
      <w:pPr>
        <w:pStyle w:val="ListParagraph"/>
        <w:numPr>
          <w:ilvl w:val="0"/>
          <w:numId w:val="2"/>
        </w:numPr>
        <w:jc w:val="both"/>
        <w:rPr>
          <w:rFonts w:ascii="Source Sans Pro Light" w:eastAsia="Source Sans Pro Light" w:hAnsi="Source Sans Pro Light" w:cs="Source Sans Pro Light"/>
          <w:b/>
          <w:bCs/>
        </w:rPr>
      </w:pPr>
      <w:r w:rsidRPr="001C3D03">
        <w:rPr>
          <w:rFonts w:ascii="Source Sans Pro Light" w:eastAsia="Source Sans Pro Light" w:hAnsi="Source Sans Pro Light" w:cs="Source Sans Pro Light"/>
          <w:b/>
          <w:bCs/>
        </w:rPr>
        <w:t>Enrolling in a class.</w:t>
      </w:r>
    </w:p>
    <w:p w14:paraId="342437F7" w14:textId="71D89BA0" w:rsidR="00E0761C" w:rsidRPr="001C3D03" w:rsidRDefault="00E0761C" w:rsidP="00E0761C">
      <w:pPr>
        <w:ind w:firstLine="720"/>
        <w:jc w:val="both"/>
        <w:rPr>
          <w:rFonts w:ascii="Source Sans Pro Light" w:eastAsia="Source Sans Pro Light" w:hAnsi="Source Sans Pro Light" w:cs="Source Sans Pro Light"/>
          <w:b/>
          <w:bCs/>
        </w:rPr>
      </w:pPr>
      <w:r w:rsidRPr="001C3D03">
        <w:rPr>
          <w:rFonts w:ascii="Source Sans Pro Light" w:eastAsia="Source Sans Pro Light" w:hAnsi="Source Sans Pro Light" w:cs="Source Sans Pro Light"/>
          <w:b/>
          <w:bCs/>
        </w:rPr>
        <w:t>Choosing a course, adding it in</w:t>
      </w:r>
      <w:r w:rsidRPr="001C3D03">
        <w:rPr>
          <w:rFonts w:ascii="Source Sans Pro Light" w:eastAsia="Source Sans Pro Light" w:hAnsi="Source Sans Pro Light" w:cs="Source Sans Pro Light"/>
          <w:b/>
          <w:bCs/>
        </w:rPr>
        <w:tab/>
        <w:t>to the cart. Then successfully enroll in the class.</w:t>
      </w:r>
    </w:p>
    <w:p w14:paraId="3969B15B" w14:textId="1DD74CC7" w:rsidR="00E0761C" w:rsidRPr="001C3D03" w:rsidRDefault="00E0761C" w:rsidP="00E0761C">
      <w:pPr>
        <w:pStyle w:val="ListParagraph"/>
        <w:numPr>
          <w:ilvl w:val="0"/>
          <w:numId w:val="2"/>
        </w:numPr>
        <w:jc w:val="both"/>
        <w:rPr>
          <w:rFonts w:ascii="Source Sans Pro Light" w:eastAsia="Source Sans Pro Light" w:hAnsi="Source Sans Pro Light" w:cs="Source Sans Pro Light"/>
          <w:b/>
          <w:bCs/>
        </w:rPr>
      </w:pPr>
      <w:r w:rsidRPr="001C3D03">
        <w:rPr>
          <w:rFonts w:ascii="Source Sans Pro Light" w:eastAsia="Source Sans Pro Light" w:hAnsi="Source Sans Pro Light" w:cs="Source Sans Pro Light"/>
          <w:b/>
          <w:bCs/>
        </w:rPr>
        <w:t>Dropping from a class.</w:t>
      </w:r>
    </w:p>
    <w:p w14:paraId="67A92750" w14:textId="45A8D038" w:rsidR="00E0761C" w:rsidRPr="001C3D03" w:rsidRDefault="00E0761C" w:rsidP="00E0761C">
      <w:pPr>
        <w:pStyle w:val="ListParagraph"/>
        <w:jc w:val="both"/>
        <w:rPr>
          <w:rFonts w:ascii="Source Sans Pro Light" w:eastAsia="Source Sans Pro Light" w:hAnsi="Source Sans Pro Light" w:cs="Source Sans Pro Light"/>
          <w:b/>
          <w:bCs/>
        </w:rPr>
      </w:pPr>
      <w:r w:rsidRPr="001C3D03">
        <w:rPr>
          <w:rFonts w:ascii="Source Sans Pro Light" w:eastAsia="Source Sans Pro Light" w:hAnsi="Source Sans Pro Light" w:cs="Source Sans Pro Light"/>
          <w:b/>
          <w:bCs/>
        </w:rPr>
        <w:t xml:space="preserve">If the class is unwanted, </w:t>
      </w:r>
      <w:r w:rsidR="00E6494E" w:rsidRPr="001C3D03">
        <w:rPr>
          <w:rFonts w:ascii="Source Sans Pro Light" w:eastAsia="Source Sans Pro Light" w:hAnsi="Source Sans Pro Light" w:cs="Source Sans Pro Light"/>
          <w:b/>
          <w:bCs/>
        </w:rPr>
        <w:t>knowing how to go to the list of classes enrolled and dropping it.</w:t>
      </w:r>
    </w:p>
    <w:p w14:paraId="77046CBC" w14:textId="77777777" w:rsidR="00E0761C" w:rsidRPr="001C3D03" w:rsidRDefault="00E0761C">
      <w:pPr>
        <w:jc w:val="both"/>
        <w:rPr>
          <w:rFonts w:ascii="Source Sans Pro Light" w:eastAsia="Source Sans Pro Light" w:hAnsi="Source Sans Pro Light" w:cs="Source Sans Pro Light"/>
          <w:b/>
          <w:bCs/>
        </w:rPr>
      </w:pPr>
    </w:p>
    <w:p w14:paraId="0000000E" w14:textId="77777777" w:rsidR="008F37EE" w:rsidRDefault="008F37EE">
      <w:pPr>
        <w:jc w:val="both"/>
        <w:rPr>
          <w:rFonts w:ascii="Source Sans Pro Light" w:eastAsia="Source Sans Pro Light" w:hAnsi="Source Sans Pro Light" w:cs="Source Sans Pro Light"/>
        </w:rPr>
      </w:pPr>
    </w:p>
    <w:p w14:paraId="0000000F" w14:textId="77777777" w:rsidR="008F37EE" w:rsidRDefault="00A73B23">
      <w:pPr>
        <w:jc w:val="both"/>
        <w:rPr>
          <w:rFonts w:ascii="Source Sans Pro Light" w:eastAsia="Source Sans Pro Light" w:hAnsi="Source Sans Pro Light" w:cs="Source Sans Pro Light"/>
        </w:rPr>
      </w:pPr>
      <w:r>
        <w:rPr>
          <w:rFonts w:ascii="Source Sans Pro" w:eastAsia="Source Sans Pro" w:hAnsi="Source Sans Pro" w:cs="Source Sans Pro"/>
          <w:b/>
        </w:rPr>
        <w:t>Step 3. Perform think-aloud.</w:t>
      </w:r>
      <w:r>
        <w:rPr>
          <w:rFonts w:ascii="Source Sans Pro Light" w:eastAsia="Source Sans Pro Light" w:hAnsi="Source Sans Pro Light" w:cs="Source Sans Pro Light"/>
        </w:rPr>
        <w:t xml:space="preserve"> Hold a think-aloud session with your representative user. First describe to your user how the think-aloud will work (refer to the reading and class notes), describe the tasks one at a time (answer any questions you might have), and ask them to perform each task while they say out loud what they are thinking. </w:t>
      </w:r>
    </w:p>
    <w:p w14:paraId="00000010" w14:textId="77777777" w:rsidR="008F37EE" w:rsidRDefault="008F37EE">
      <w:pPr>
        <w:jc w:val="both"/>
        <w:rPr>
          <w:rFonts w:ascii="Source Sans Pro Light" w:eastAsia="Source Sans Pro Light" w:hAnsi="Source Sans Pro Light" w:cs="Source Sans Pro Light"/>
        </w:rPr>
      </w:pPr>
    </w:p>
    <w:p w14:paraId="00000011" w14:textId="77777777" w:rsidR="008F37EE" w:rsidRDefault="00A73B23">
      <w:pPr>
        <w:ind w:left="720"/>
        <w:jc w:val="both"/>
        <w:rPr>
          <w:rFonts w:ascii="Source Sans Pro Light" w:eastAsia="Source Sans Pro Light" w:hAnsi="Source Sans Pro Light" w:cs="Source Sans Pro Light"/>
        </w:rPr>
      </w:pPr>
      <w:r>
        <w:rPr>
          <w:rFonts w:ascii="Source Sans Pro" w:eastAsia="Source Sans Pro" w:hAnsi="Source Sans Pro" w:cs="Source Sans Pro"/>
          <w:b/>
        </w:rPr>
        <w:t>Pro tip:</w:t>
      </w:r>
      <w:r>
        <w:rPr>
          <w:rFonts w:ascii="Source Sans Pro Light" w:eastAsia="Source Sans Pro Light" w:hAnsi="Source Sans Pro Light" w:cs="Source Sans Pro Light"/>
        </w:rPr>
        <w:t xml:space="preserve"> If you see your user performing the task but not speaking, probe them by asking what </w:t>
      </w:r>
      <w:proofErr w:type="spellStart"/>
      <w:r>
        <w:rPr>
          <w:rFonts w:ascii="Source Sans Pro Light" w:eastAsia="Source Sans Pro Light" w:hAnsi="Source Sans Pro Light" w:cs="Source Sans Pro Light"/>
        </w:rPr>
        <w:t>whey</w:t>
      </w:r>
      <w:proofErr w:type="spellEnd"/>
      <w:r>
        <w:rPr>
          <w:rFonts w:ascii="Source Sans Pro Light" w:eastAsia="Source Sans Pro Light" w:hAnsi="Source Sans Pro Light" w:cs="Source Sans Pro Light"/>
        </w:rPr>
        <w:t xml:space="preserve"> are thinking or reminding them that they should be describing. </w:t>
      </w:r>
    </w:p>
    <w:p w14:paraId="00000012" w14:textId="77777777" w:rsidR="008F37EE" w:rsidRDefault="008F37EE">
      <w:pPr>
        <w:jc w:val="both"/>
        <w:rPr>
          <w:rFonts w:ascii="Source Sans Pro Light" w:eastAsia="Source Sans Pro Light" w:hAnsi="Source Sans Pro Light" w:cs="Source Sans Pro Light"/>
        </w:rPr>
      </w:pPr>
    </w:p>
    <w:p w14:paraId="00000013" w14:textId="77777777" w:rsidR="008F37EE" w:rsidRDefault="00A73B23">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As you observe your user performing the tasks, take notes (using the other sheet) of important actions, problems they encounter, confusions they might voice, and so on. For anything that stands out, after each task, ask your user why they did that or said that. Your observations and notes will form your data. Include your data in the data sheet provided at the end of this document.</w:t>
      </w:r>
    </w:p>
    <w:p w14:paraId="00000014" w14:textId="77777777" w:rsidR="008F37EE" w:rsidRDefault="009A3754">
      <w:pPr>
        <w:jc w:val="both"/>
        <w:rPr>
          <w:rFonts w:ascii="Source Sans Pro Light" w:eastAsia="Source Sans Pro Light" w:hAnsi="Source Sans Pro Light" w:cs="Source Sans Pro Light"/>
        </w:rPr>
      </w:pPr>
      <w:r>
        <w:pict w14:anchorId="6E82A2C1">
          <v:rect id="_x0000_i1027" style="width:0;height:1.5pt" o:hralign="center" o:hrstd="t" o:hr="t" fillcolor="#a0a0a0" stroked="f"/>
        </w:pict>
      </w:r>
    </w:p>
    <w:p w14:paraId="64484FEF" w14:textId="6A49A643" w:rsidR="006B7E70" w:rsidRPr="001C3D03" w:rsidRDefault="003E325C">
      <w:pPr>
        <w:jc w:val="both"/>
        <w:rPr>
          <w:rFonts w:ascii="Source Sans Pro Light" w:eastAsia="Source Sans Pro Light" w:hAnsi="Source Sans Pro Light" w:cs="Source Sans Pro Light"/>
          <w:b/>
          <w:bCs/>
        </w:rPr>
      </w:pPr>
      <w:proofErr w:type="spellStart"/>
      <w:r w:rsidRPr="001C3D03">
        <w:rPr>
          <w:rFonts w:ascii="Source Sans Pro Light" w:eastAsia="Source Sans Pro Light" w:hAnsi="Source Sans Pro Light" w:cs="Source Sans Pro Light"/>
          <w:b/>
          <w:bCs/>
        </w:rPr>
        <w:t>Fredie</w:t>
      </w:r>
      <w:proofErr w:type="spellEnd"/>
      <w:r w:rsidRPr="001C3D03">
        <w:rPr>
          <w:rFonts w:ascii="Source Sans Pro Light" w:eastAsia="Source Sans Pro Light" w:hAnsi="Source Sans Pro Light" w:cs="Source Sans Pro Light"/>
          <w:b/>
          <w:bCs/>
        </w:rPr>
        <w:t xml:space="preserve"> thinks that </w:t>
      </w:r>
      <w:r w:rsidR="003B432B" w:rsidRPr="001C3D03">
        <w:rPr>
          <w:rFonts w:ascii="Source Sans Pro Light" w:eastAsia="Source Sans Pro Light" w:hAnsi="Source Sans Pro Light" w:cs="Source Sans Pro Light"/>
          <w:b/>
          <w:bCs/>
        </w:rPr>
        <w:t xml:space="preserve">it is hard to look for a course that fits his schedule </w:t>
      </w:r>
      <w:r w:rsidR="00730307" w:rsidRPr="001C3D03">
        <w:rPr>
          <w:rFonts w:ascii="Source Sans Pro Light" w:eastAsia="Source Sans Pro Light" w:hAnsi="Source Sans Pro Light" w:cs="Source Sans Pro Light"/>
          <w:b/>
          <w:bCs/>
        </w:rPr>
        <w:t xml:space="preserve">because he </w:t>
      </w:r>
      <w:r w:rsidR="00FB120B" w:rsidRPr="001C3D03">
        <w:rPr>
          <w:rFonts w:ascii="Source Sans Pro Light" w:eastAsia="Source Sans Pro Light" w:hAnsi="Source Sans Pro Light" w:cs="Source Sans Pro Light"/>
          <w:b/>
          <w:bCs/>
        </w:rPr>
        <w:t>had</w:t>
      </w:r>
      <w:r w:rsidR="00730307" w:rsidRPr="001C3D03">
        <w:rPr>
          <w:rFonts w:ascii="Source Sans Pro Light" w:eastAsia="Source Sans Pro Light" w:hAnsi="Source Sans Pro Light" w:cs="Source Sans Pro Light"/>
          <w:b/>
          <w:bCs/>
        </w:rPr>
        <w:t xml:space="preserve"> to m</w:t>
      </w:r>
      <w:r w:rsidR="00730307" w:rsidRPr="0067369E">
        <w:rPr>
          <w:rFonts w:ascii="Source Sans Pro Light" w:eastAsia="Source Sans Pro Light" w:hAnsi="Source Sans Pro Light" w:cs="Source Sans Pro Light"/>
          <w:b/>
          <w:bCs/>
          <w:highlight w:val="yellow"/>
        </w:rPr>
        <w:t>anually</w:t>
      </w:r>
      <w:r w:rsidR="00730307" w:rsidRPr="001C3D03">
        <w:rPr>
          <w:rFonts w:ascii="Source Sans Pro Light" w:eastAsia="Source Sans Pro Light" w:hAnsi="Source Sans Pro Light" w:cs="Source Sans Pro Light"/>
          <w:b/>
          <w:bCs/>
        </w:rPr>
        <w:t xml:space="preserve"> click all the classes and </w:t>
      </w:r>
      <w:r w:rsidR="00FB120B" w:rsidRPr="0067369E">
        <w:rPr>
          <w:rFonts w:ascii="Source Sans Pro Light" w:eastAsia="Source Sans Pro Light" w:hAnsi="Source Sans Pro Light" w:cs="Source Sans Pro Light"/>
          <w:b/>
          <w:bCs/>
          <w:highlight w:val="yellow"/>
        </w:rPr>
        <w:t>look at the times</w:t>
      </w:r>
      <w:r w:rsidR="00FB120B" w:rsidRPr="001C3D03">
        <w:rPr>
          <w:rFonts w:ascii="Source Sans Pro Light" w:eastAsia="Source Sans Pro Light" w:hAnsi="Source Sans Pro Light" w:cs="Source Sans Pro Light"/>
          <w:b/>
          <w:bCs/>
        </w:rPr>
        <w:t>.</w:t>
      </w:r>
    </w:p>
    <w:p w14:paraId="4E1E259F" w14:textId="77777777" w:rsidR="00FB120B" w:rsidRPr="001C3D03" w:rsidRDefault="00FB120B">
      <w:pPr>
        <w:jc w:val="both"/>
        <w:rPr>
          <w:rFonts w:ascii="Source Sans Pro Light" w:eastAsia="Source Sans Pro Light" w:hAnsi="Source Sans Pro Light" w:cs="Source Sans Pro Light"/>
          <w:b/>
          <w:bCs/>
        </w:rPr>
      </w:pPr>
    </w:p>
    <w:p w14:paraId="49566452" w14:textId="5B970552" w:rsidR="006B7E70" w:rsidRPr="001C3D03" w:rsidRDefault="006F2D26">
      <w:pPr>
        <w:jc w:val="both"/>
        <w:rPr>
          <w:rFonts w:ascii="Source Sans Pro Light" w:eastAsia="Source Sans Pro Light" w:hAnsi="Source Sans Pro Light" w:cs="Source Sans Pro Light"/>
          <w:b/>
          <w:bCs/>
        </w:rPr>
      </w:pPr>
      <w:r w:rsidRPr="001C3D03">
        <w:rPr>
          <w:rFonts w:ascii="Source Sans Pro Light" w:eastAsia="Source Sans Pro Light" w:hAnsi="Source Sans Pro Light" w:cs="Source Sans Pro Light"/>
          <w:b/>
          <w:bCs/>
        </w:rPr>
        <w:t xml:space="preserve">He </w:t>
      </w:r>
      <w:r w:rsidRPr="00F15A01">
        <w:rPr>
          <w:rFonts w:ascii="Source Sans Pro Light" w:eastAsia="Source Sans Pro Light" w:hAnsi="Source Sans Pro Light" w:cs="Source Sans Pro Light"/>
          <w:b/>
          <w:bCs/>
          <w:highlight w:val="yellow"/>
        </w:rPr>
        <w:t xml:space="preserve">couldn’t find a way to </w:t>
      </w:r>
      <w:r w:rsidR="006536B7" w:rsidRPr="00F15A01">
        <w:rPr>
          <w:rFonts w:ascii="Source Sans Pro Light" w:eastAsia="Source Sans Pro Light" w:hAnsi="Source Sans Pro Light" w:cs="Source Sans Pro Light"/>
          <w:b/>
          <w:bCs/>
          <w:highlight w:val="yellow"/>
        </w:rPr>
        <w:t>use the scheduler to schedule waitlisted classes</w:t>
      </w:r>
      <w:r w:rsidR="006536B7" w:rsidRPr="001C3D03">
        <w:rPr>
          <w:rFonts w:ascii="Source Sans Pro Light" w:eastAsia="Source Sans Pro Light" w:hAnsi="Source Sans Pro Light" w:cs="Source Sans Pro Light"/>
          <w:b/>
          <w:bCs/>
        </w:rPr>
        <w:t>.</w:t>
      </w:r>
    </w:p>
    <w:p w14:paraId="4BB3F77A" w14:textId="71536446" w:rsidR="009554F4" w:rsidRDefault="009554F4">
      <w:pPr>
        <w:jc w:val="both"/>
        <w:rPr>
          <w:rFonts w:ascii="Source Sans Pro Light" w:eastAsia="Source Sans Pro Light" w:hAnsi="Source Sans Pro Light" w:cs="Source Sans Pro Light"/>
          <w:b/>
          <w:bCs/>
        </w:rPr>
      </w:pPr>
    </w:p>
    <w:p w14:paraId="66168064" w14:textId="656342F4" w:rsidR="00166F11" w:rsidRDefault="00166F11">
      <w:pPr>
        <w:jc w:val="both"/>
        <w:rPr>
          <w:rFonts w:ascii="Source Sans Pro Light" w:eastAsia="Source Sans Pro Light" w:hAnsi="Source Sans Pro Light" w:cs="Source Sans Pro Light"/>
          <w:b/>
          <w:bCs/>
        </w:rPr>
      </w:pPr>
      <w:r>
        <w:rPr>
          <w:rFonts w:ascii="Source Sans Pro Light" w:eastAsia="Source Sans Pro Light" w:hAnsi="Source Sans Pro Light" w:cs="Source Sans Pro Light"/>
          <w:b/>
          <w:bCs/>
        </w:rPr>
        <w:t>He could still add courses to cart even if he isn’t eligible to enroll.</w:t>
      </w:r>
    </w:p>
    <w:p w14:paraId="2C0C6F6C" w14:textId="77777777" w:rsidR="00166F11" w:rsidRPr="001C3D03" w:rsidRDefault="00166F11">
      <w:pPr>
        <w:jc w:val="both"/>
        <w:rPr>
          <w:rFonts w:ascii="Source Sans Pro Light" w:eastAsia="Source Sans Pro Light" w:hAnsi="Source Sans Pro Light" w:cs="Source Sans Pro Light"/>
          <w:b/>
          <w:bCs/>
        </w:rPr>
      </w:pPr>
    </w:p>
    <w:p w14:paraId="6FE241D6" w14:textId="44761328" w:rsidR="00D54E2B" w:rsidRDefault="00CC6CF8">
      <w:pPr>
        <w:jc w:val="both"/>
        <w:rPr>
          <w:rFonts w:ascii="Source Sans Pro Light" w:eastAsia="Source Sans Pro Light" w:hAnsi="Source Sans Pro Light" w:cs="Source Sans Pro Light"/>
          <w:b/>
          <w:bCs/>
        </w:rPr>
      </w:pPr>
      <w:r>
        <w:rPr>
          <w:rFonts w:ascii="Source Sans Pro Light" w:eastAsia="Source Sans Pro Light" w:hAnsi="Source Sans Pro Light" w:cs="Source Sans Pro Light"/>
          <w:b/>
          <w:bCs/>
        </w:rPr>
        <w:t>When finding drop button, n</w:t>
      </w:r>
      <w:r w:rsidR="00F15A01">
        <w:rPr>
          <w:rFonts w:ascii="Source Sans Pro Light" w:eastAsia="Source Sans Pro Light" w:hAnsi="Source Sans Pro Light" w:cs="Source Sans Pro Light"/>
          <w:b/>
          <w:bCs/>
        </w:rPr>
        <w:t>eed to</w:t>
      </w:r>
      <w:r w:rsidR="00AF17AD" w:rsidRPr="001C3D03">
        <w:rPr>
          <w:rFonts w:ascii="Source Sans Pro Light" w:eastAsia="Source Sans Pro Light" w:hAnsi="Source Sans Pro Light" w:cs="Source Sans Pro Light"/>
          <w:b/>
          <w:bCs/>
        </w:rPr>
        <w:t xml:space="preserve"> </w:t>
      </w:r>
      <w:r w:rsidR="00AF17AD" w:rsidRPr="00F15A01">
        <w:rPr>
          <w:rFonts w:ascii="Source Sans Pro Light" w:eastAsia="Source Sans Pro Light" w:hAnsi="Source Sans Pro Light" w:cs="Source Sans Pro Light"/>
          <w:b/>
          <w:bCs/>
          <w:highlight w:val="yellow"/>
        </w:rPr>
        <w:t>select a class for the drop button to show</w:t>
      </w:r>
      <w:r w:rsidR="00AF17AD" w:rsidRPr="001C3D03">
        <w:rPr>
          <w:rFonts w:ascii="Source Sans Pro Light" w:eastAsia="Source Sans Pro Light" w:hAnsi="Source Sans Pro Light" w:cs="Source Sans Pro Light"/>
          <w:b/>
          <w:bCs/>
        </w:rPr>
        <w:t>.</w:t>
      </w:r>
    </w:p>
    <w:p w14:paraId="2AE47693" w14:textId="77777777" w:rsidR="001C3D03" w:rsidRPr="001C3D03" w:rsidRDefault="001C3D03">
      <w:pPr>
        <w:jc w:val="both"/>
        <w:rPr>
          <w:rFonts w:ascii="Source Sans Pro Light" w:eastAsia="Source Sans Pro Light" w:hAnsi="Source Sans Pro Light" w:cs="Source Sans Pro Light"/>
          <w:b/>
          <w:bCs/>
        </w:rPr>
      </w:pPr>
    </w:p>
    <w:p w14:paraId="0EDDEE65" w14:textId="77777777" w:rsidR="001C3D03" w:rsidRDefault="001C3D03">
      <w:pPr>
        <w:jc w:val="both"/>
        <w:rPr>
          <w:rFonts w:ascii="Source Sans Pro Light" w:eastAsia="Source Sans Pro Light" w:hAnsi="Source Sans Pro Light" w:cs="Source Sans Pro Light"/>
        </w:rPr>
      </w:pPr>
    </w:p>
    <w:p w14:paraId="00000018" w14:textId="77777777" w:rsidR="008F37EE" w:rsidRDefault="00A73B23">
      <w:pPr>
        <w:jc w:val="both"/>
        <w:rPr>
          <w:rFonts w:ascii="Source Sans Pro Light" w:eastAsia="Source Sans Pro Light" w:hAnsi="Source Sans Pro Light" w:cs="Source Sans Pro Light"/>
        </w:rPr>
      </w:pPr>
      <w:r>
        <w:rPr>
          <w:rFonts w:ascii="Source Sans Pro" w:eastAsia="Source Sans Pro" w:hAnsi="Source Sans Pro" w:cs="Source Sans Pro"/>
          <w:b/>
        </w:rPr>
        <w:t>Step 4. Create insight.</w:t>
      </w:r>
      <w:r>
        <w:rPr>
          <w:rFonts w:ascii="Source Sans Pro Light" w:eastAsia="Source Sans Pro Light" w:hAnsi="Source Sans Pro Light" w:cs="Source Sans Pro Light"/>
        </w:rPr>
        <w:t xml:space="preserve"> In your data (e.g., notes), highlight where you saw significant breakdowns in functioning, need for better functioning, or user preferences that would require an alternative design. Make a list of your findings as design recommendations.</w:t>
      </w:r>
    </w:p>
    <w:p w14:paraId="00000019" w14:textId="77777777" w:rsidR="008F37EE" w:rsidRDefault="009A3754">
      <w:pPr>
        <w:jc w:val="both"/>
        <w:rPr>
          <w:rFonts w:ascii="Source Sans Pro Light" w:eastAsia="Source Sans Pro Light" w:hAnsi="Source Sans Pro Light" w:cs="Source Sans Pro Light"/>
        </w:rPr>
      </w:pPr>
      <w:r>
        <w:pict w14:anchorId="08C7B3CC">
          <v:rect id="_x0000_i1032" style="width:0;height:1.5pt" o:hralign="center" o:bullet="t" o:hrstd="t" o:hr="t" fillcolor="#a0a0a0" stroked="f"/>
        </w:pict>
      </w:r>
    </w:p>
    <w:p w14:paraId="4708FB9D" w14:textId="14A5DF4A" w:rsidR="00496DAB" w:rsidRDefault="00397643" w:rsidP="00397643">
      <w:pPr>
        <w:pStyle w:val="ListParagraph"/>
        <w:numPr>
          <w:ilvl w:val="0"/>
          <w:numId w:val="3"/>
        </w:numPr>
        <w:jc w:val="both"/>
        <w:rPr>
          <w:rFonts w:ascii="Source Sans Pro Light" w:eastAsia="Source Sans Pro Light" w:hAnsi="Source Sans Pro Light" w:cs="Source Sans Pro Light"/>
          <w:b/>
          <w:bCs/>
        </w:rPr>
      </w:pPr>
      <w:r w:rsidRPr="00F42C26">
        <w:rPr>
          <w:rFonts w:ascii="Source Sans Pro Light" w:eastAsia="Source Sans Pro Light" w:hAnsi="Source Sans Pro Light" w:cs="Source Sans Pro Light"/>
          <w:b/>
          <w:bCs/>
        </w:rPr>
        <w:t xml:space="preserve">Add a </w:t>
      </w:r>
      <w:r w:rsidR="00414F56">
        <w:rPr>
          <w:rFonts w:ascii="Source Sans Pro Light" w:eastAsia="Source Sans Pro Light" w:hAnsi="Source Sans Pro Light" w:cs="Source Sans Pro Light"/>
          <w:b/>
          <w:bCs/>
        </w:rPr>
        <w:t>message</w:t>
      </w:r>
      <w:r w:rsidR="009C7A7E" w:rsidRPr="00F42C26">
        <w:rPr>
          <w:rFonts w:ascii="Source Sans Pro Light" w:eastAsia="Source Sans Pro Light" w:hAnsi="Source Sans Pro Light" w:cs="Source Sans Pro Light"/>
          <w:b/>
          <w:bCs/>
        </w:rPr>
        <w:t xml:space="preserve"> that shows the class is in conflict with other enrolled classes if user adds</w:t>
      </w:r>
      <w:r w:rsidR="00B006AC" w:rsidRPr="00F42C26">
        <w:rPr>
          <w:rFonts w:ascii="Source Sans Pro Light" w:eastAsia="Source Sans Pro Light" w:hAnsi="Source Sans Pro Light" w:cs="Source Sans Pro Light"/>
          <w:b/>
          <w:bCs/>
        </w:rPr>
        <w:t xml:space="preserve"> course to cart (if a discussion section i</w:t>
      </w:r>
      <w:r w:rsidR="0073386B" w:rsidRPr="00F42C26">
        <w:rPr>
          <w:rFonts w:ascii="Source Sans Pro Light" w:eastAsia="Source Sans Pro Light" w:hAnsi="Source Sans Pro Light" w:cs="Source Sans Pro Light"/>
          <w:b/>
          <w:bCs/>
        </w:rPr>
        <w:t>s</w:t>
      </w:r>
      <w:r w:rsidR="00B006AC" w:rsidRPr="00F42C26">
        <w:rPr>
          <w:rFonts w:ascii="Source Sans Pro Light" w:eastAsia="Source Sans Pro Light" w:hAnsi="Source Sans Pro Light" w:cs="Source Sans Pro Light"/>
          <w:b/>
          <w:bCs/>
        </w:rPr>
        <w:t xml:space="preserve"> selected</w:t>
      </w:r>
      <w:r w:rsidR="006E235B" w:rsidRPr="00F42C26">
        <w:rPr>
          <w:rFonts w:ascii="Source Sans Pro Light" w:eastAsia="Source Sans Pro Light" w:hAnsi="Source Sans Pro Light" w:cs="Source Sans Pro Light"/>
          <w:b/>
          <w:bCs/>
        </w:rPr>
        <w:t xml:space="preserve"> or only one lecture option</w:t>
      </w:r>
      <w:r w:rsidR="0073386B" w:rsidRPr="00F42C26">
        <w:rPr>
          <w:rFonts w:ascii="Source Sans Pro Light" w:eastAsia="Source Sans Pro Light" w:hAnsi="Source Sans Pro Light" w:cs="Source Sans Pro Light"/>
          <w:b/>
          <w:bCs/>
        </w:rPr>
        <w:t>)</w:t>
      </w:r>
    </w:p>
    <w:p w14:paraId="54ABA47C" w14:textId="4B4923A1" w:rsidR="00166F11" w:rsidRPr="00F42C26" w:rsidRDefault="00166F11" w:rsidP="00397643">
      <w:pPr>
        <w:pStyle w:val="ListParagraph"/>
        <w:numPr>
          <w:ilvl w:val="0"/>
          <w:numId w:val="3"/>
        </w:numPr>
        <w:jc w:val="both"/>
        <w:rPr>
          <w:rFonts w:ascii="Source Sans Pro Light" w:eastAsia="Source Sans Pro Light" w:hAnsi="Source Sans Pro Light" w:cs="Source Sans Pro Light"/>
          <w:b/>
          <w:bCs/>
        </w:rPr>
      </w:pPr>
      <w:r>
        <w:rPr>
          <w:rFonts w:ascii="Source Sans Pro Light" w:eastAsia="Source Sans Pro Light" w:hAnsi="Source Sans Pro Light" w:cs="Source Sans Pro Light"/>
          <w:b/>
          <w:bCs/>
        </w:rPr>
        <w:t xml:space="preserve">Add a warning message that tells the user that the </w:t>
      </w:r>
      <w:r w:rsidR="00414F56">
        <w:rPr>
          <w:rFonts w:ascii="Source Sans Pro Light" w:eastAsia="Source Sans Pro Light" w:hAnsi="Source Sans Pro Light" w:cs="Source Sans Pro Light"/>
          <w:b/>
          <w:bCs/>
        </w:rPr>
        <w:t>course added to cart isn’t eligible for enrollment.</w:t>
      </w:r>
    </w:p>
    <w:p w14:paraId="78EB494C" w14:textId="60054A82" w:rsidR="0073386B" w:rsidRPr="00F42C26" w:rsidRDefault="0073386B" w:rsidP="00397643">
      <w:pPr>
        <w:pStyle w:val="ListParagraph"/>
        <w:numPr>
          <w:ilvl w:val="0"/>
          <w:numId w:val="3"/>
        </w:numPr>
        <w:jc w:val="both"/>
        <w:rPr>
          <w:rFonts w:ascii="Source Sans Pro Light" w:eastAsia="Source Sans Pro Light" w:hAnsi="Source Sans Pro Light" w:cs="Source Sans Pro Light"/>
          <w:b/>
          <w:bCs/>
        </w:rPr>
      </w:pPr>
      <w:r w:rsidRPr="00F42C26">
        <w:rPr>
          <w:rFonts w:ascii="Source Sans Pro Light" w:eastAsia="Source Sans Pro Light" w:hAnsi="Source Sans Pro Light" w:cs="Source Sans Pro Light"/>
          <w:b/>
          <w:bCs/>
        </w:rPr>
        <w:t xml:space="preserve">Have a checkbox to provide options to include waitlisted or enrolled classes in </w:t>
      </w:r>
      <w:r w:rsidR="002C40C5" w:rsidRPr="00F42C26">
        <w:rPr>
          <w:rFonts w:ascii="Source Sans Pro Light" w:eastAsia="Source Sans Pro Light" w:hAnsi="Source Sans Pro Light" w:cs="Source Sans Pro Light"/>
          <w:b/>
          <w:bCs/>
        </w:rPr>
        <w:t>scheduling</w:t>
      </w:r>
    </w:p>
    <w:p w14:paraId="460842FB" w14:textId="5B41C2BC" w:rsidR="002C40C5" w:rsidRPr="00F42C26" w:rsidRDefault="002C40C5" w:rsidP="00397643">
      <w:pPr>
        <w:pStyle w:val="ListParagraph"/>
        <w:numPr>
          <w:ilvl w:val="0"/>
          <w:numId w:val="3"/>
        </w:numPr>
        <w:jc w:val="both"/>
        <w:rPr>
          <w:rFonts w:ascii="Source Sans Pro Light" w:eastAsia="Source Sans Pro Light" w:hAnsi="Source Sans Pro Light" w:cs="Source Sans Pro Light"/>
          <w:b/>
          <w:bCs/>
        </w:rPr>
      </w:pPr>
      <w:r w:rsidRPr="00F42C26">
        <w:rPr>
          <w:rFonts w:ascii="Source Sans Pro Light" w:eastAsia="Source Sans Pro Light" w:hAnsi="Source Sans Pro Light" w:cs="Source Sans Pro Light"/>
          <w:b/>
          <w:bCs/>
        </w:rPr>
        <w:t xml:space="preserve">Make the drop button always show but greyed out </w:t>
      </w:r>
      <w:r w:rsidR="0053136C" w:rsidRPr="00F42C26">
        <w:rPr>
          <w:rFonts w:ascii="Source Sans Pro Light" w:eastAsia="Source Sans Pro Light" w:hAnsi="Source Sans Pro Light" w:cs="Source Sans Pro Light"/>
          <w:b/>
          <w:bCs/>
        </w:rPr>
        <w:t>if a course isn</w:t>
      </w:r>
      <w:r w:rsidR="00F42C26" w:rsidRPr="00F42C26">
        <w:rPr>
          <w:rFonts w:ascii="Source Sans Pro Light" w:eastAsia="Source Sans Pro Light" w:hAnsi="Source Sans Pro Light" w:cs="Source Sans Pro Light"/>
          <w:b/>
          <w:bCs/>
        </w:rPr>
        <w:t>’</w:t>
      </w:r>
      <w:r w:rsidR="0053136C" w:rsidRPr="00F42C26">
        <w:rPr>
          <w:rFonts w:ascii="Source Sans Pro Light" w:eastAsia="Source Sans Pro Light" w:hAnsi="Source Sans Pro Light" w:cs="Source Sans Pro Light"/>
          <w:b/>
          <w:bCs/>
        </w:rPr>
        <w:t>t selected to indicate the user that they are at the right place to drop the course.</w:t>
      </w:r>
    </w:p>
    <w:p w14:paraId="0BECDFF0" w14:textId="77777777" w:rsidR="00496DAB" w:rsidRDefault="00496DAB">
      <w:pPr>
        <w:jc w:val="both"/>
        <w:rPr>
          <w:rFonts w:ascii="Source Sans Pro Light" w:eastAsia="Source Sans Pro Light" w:hAnsi="Source Sans Pro Light" w:cs="Source Sans Pro Light"/>
        </w:rPr>
      </w:pPr>
    </w:p>
    <w:p w14:paraId="0000001D" w14:textId="77777777" w:rsidR="008F37EE" w:rsidRDefault="00A73B23">
      <w:pPr>
        <w:jc w:val="both"/>
        <w:rPr>
          <w:rFonts w:ascii="Source Sans Pro Light" w:eastAsia="Source Sans Pro Light" w:hAnsi="Source Sans Pro Light" w:cs="Source Sans Pro Light"/>
          <w:color w:val="434343"/>
          <w:sz w:val="28"/>
          <w:szCs w:val="28"/>
        </w:rPr>
      </w:pPr>
      <w:r>
        <w:rPr>
          <w:rFonts w:ascii="Source Sans Pro Light" w:eastAsia="Source Sans Pro Light" w:hAnsi="Source Sans Pro Light" w:cs="Source Sans Pro Light"/>
          <w:color w:val="434343"/>
          <w:sz w:val="28"/>
          <w:szCs w:val="28"/>
        </w:rPr>
        <w:t>Ideation</w:t>
      </w:r>
    </w:p>
    <w:p w14:paraId="0000001E" w14:textId="77777777" w:rsidR="008F37EE" w:rsidRDefault="00A73B23">
      <w:pPr>
        <w:jc w:val="both"/>
        <w:rPr>
          <w:rFonts w:ascii="Source Sans Pro Light" w:eastAsia="Source Sans Pro Light" w:hAnsi="Source Sans Pro Light" w:cs="Source Sans Pro Light"/>
        </w:rPr>
      </w:pPr>
      <w:r>
        <w:rPr>
          <w:rFonts w:ascii="Source Sans Pro" w:eastAsia="Source Sans Pro" w:hAnsi="Source Sans Pro" w:cs="Source Sans Pro"/>
          <w:b/>
        </w:rPr>
        <w:t>Step 5. Ideate.</w:t>
      </w:r>
      <w:r>
        <w:rPr>
          <w:rFonts w:ascii="Source Sans Pro Light" w:eastAsia="Source Sans Pro Light" w:hAnsi="Source Sans Pro Light" w:cs="Source Sans Pro Light"/>
        </w:rPr>
        <w:t xml:space="preserve"> In this step, hold a brief ideation session individually. First focus on generating ideas, and then critique these ideas in terms of how well they address the problems you identified in your think-aloud. Include sketches of </w:t>
      </w:r>
      <w:r>
        <w:rPr>
          <w:rFonts w:ascii="Source Sans Pro Light" w:eastAsia="Source Sans Pro Light" w:hAnsi="Source Sans Pro Light" w:cs="Source Sans Pro Light"/>
          <w:u w:val="single"/>
        </w:rPr>
        <w:t>two</w:t>
      </w:r>
      <w:r>
        <w:rPr>
          <w:rFonts w:ascii="Source Sans Pro Light" w:eastAsia="Source Sans Pro Light" w:hAnsi="Source Sans Pro Light" w:cs="Source Sans Pro Light"/>
        </w:rPr>
        <w:t xml:space="preserve"> of your ideas below. Remember that these should be conceptual designs and not wireframes or illustrations, focusing on the core idea of a design and not on design elements. You can draw on paper, take a photo, and include the photo below; draw on a tablet computer and carry over the image here; or draw using the drawing tools of a word processor. Remember, these should be very simple drawings just to convey the idea.</w:t>
      </w:r>
    </w:p>
    <w:p w14:paraId="0000001F" w14:textId="77777777" w:rsidR="008F37EE" w:rsidRDefault="009A3754">
      <w:pPr>
        <w:jc w:val="both"/>
        <w:rPr>
          <w:rFonts w:ascii="Source Sans Pro Light" w:eastAsia="Source Sans Pro Light" w:hAnsi="Source Sans Pro Light" w:cs="Source Sans Pro Light"/>
        </w:rPr>
      </w:pPr>
      <w:r>
        <w:pict w14:anchorId="22CD3484">
          <v:rect id="_x0000_i1029" style="width:0;height:1.5pt" o:hralign="center" o:hrstd="t" o:hr="t" fillcolor="#a0a0a0" stroked="f"/>
        </w:pict>
      </w:r>
    </w:p>
    <w:p w14:paraId="00000021" w14:textId="04D889BB" w:rsidR="008F37EE" w:rsidRDefault="00A73B23">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&lt;describe-your-designs-here&gt;</w:t>
      </w:r>
    </w:p>
    <w:p w14:paraId="4C74D5A2" w14:textId="29DFE030" w:rsidR="001914A4" w:rsidRDefault="00DF0F17">
      <w:pPr>
        <w:jc w:val="both"/>
        <w:rPr>
          <w:rFonts w:ascii="Source Sans Pro Light" w:eastAsia="Source Sans Pro Light" w:hAnsi="Source Sans Pro Light" w:cs="Source Sans Pro Light"/>
          <w:u w:val="single"/>
        </w:rPr>
      </w:pPr>
      <w:r>
        <w:rPr>
          <w:rFonts w:ascii="Source Sans Pro Light" w:eastAsia="Source Sans Pro Light" w:hAnsi="Source Sans Pro Light" w:cs="Source Sans Pro Light"/>
          <w:u w:val="single"/>
        </w:rPr>
        <w:lastRenderedPageBreak/>
        <w:t>Idea 1</w:t>
      </w:r>
    </w:p>
    <w:p w14:paraId="6BA616A0" w14:textId="2A881E8D" w:rsidR="00557317" w:rsidRDefault="00AE4CF0">
      <w:pPr>
        <w:jc w:val="both"/>
        <w:rPr>
          <w:rFonts w:ascii="Source Sans Pro Light" w:eastAsia="Source Sans Pro Light" w:hAnsi="Source Sans Pro Light" w:cs="Source Sans Pro Light"/>
        </w:rPr>
      </w:pPr>
      <w:r>
        <w:rPr>
          <w:noProof/>
        </w:rPr>
        <mc:AlternateContent>
          <mc:Choice Requires="wps">
            <w:drawing>
              <wp:anchor distT="0" distB="0" distL="114300" distR="114300" simplePos="0" relativeHeight="251663360" behindDoc="0" locked="0" layoutInCell="1" allowOverlap="1" wp14:anchorId="7CE9EE0C" wp14:editId="43229D5A">
                <wp:simplePos x="0" y="0"/>
                <wp:positionH relativeFrom="margin">
                  <wp:posOffset>2103120</wp:posOffset>
                </wp:positionH>
                <wp:positionV relativeFrom="paragraph">
                  <wp:posOffset>2266950</wp:posOffset>
                </wp:positionV>
                <wp:extent cx="2880360" cy="807720"/>
                <wp:effectExtent l="0" t="0" r="15240" b="11430"/>
                <wp:wrapNone/>
                <wp:docPr id="7" name="Text Box 7"/>
                <wp:cNvGraphicFramePr/>
                <a:graphic xmlns:a="http://schemas.openxmlformats.org/drawingml/2006/main">
                  <a:graphicData uri="http://schemas.microsoft.com/office/word/2010/wordprocessingShape">
                    <wps:wsp>
                      <wps:cNvSpPr txBox="1"/>
                      <wps:spPr>
                        <a:xfrm>
                          <a:off x="0" y="0"/>
                          <a:ext cx="2880360" cy="807720"/>
                        </a:xfrm>
                        <a:prstGeom prst="rect">
                          <a:avLst/>
                        </a:prstGeom>
                        <a:solidFill>
                          <a:schemeClr val="lt1"/>
                        </a:solidFill>
                        <a:ln w="6350">
                          <a:solidFill>
                            <a:prstClr val="black"/>
                          </a:solidFill>
                        </a:ln>
                      </wps:spPr>
                      <wps:txbx>
                        <w:txbxContent>
                          <w:p w14:paraId="7A78B3E8" w14:textId="7EE1F624" w:rsidR="00996626" w:rsidRDefault="00996626" w:rsidP="00AE4CF0">
                            <w:pPr>
                              <w:rPr>
                                <w:lang w:val="en-US"/>
                              </w:rPr>
                            </w:pPr>
                            <w:r>
                              <w:rPr>
                                <w:lang w:val="en-US"/>
                              </w:rPr>
                              <w:t>Unable to join the course</w:t>
                            </w:r>
                            <w:r w:rsidR="00271FC7">
                              <w:rPr>
                                <w:lang w:val="en-US"/>
                              </w:rPr>
                              <w:t>.</w:t>
                            </w:r>
                          </w:p>
                          <w:p w14:paraId="3DACC3E1" w14:textId="784E1FFE" w:rsidR="00271FC7" w:rsidRDefault="00271FC7" w:rsidP="00AE4CF0">
                            <w:pPr>
                              <w:rPr>
                                <w:lang w:val="en-US"/>
                              </w:rPr>
                            </w:pPr>
                            <w:r>
                              <w:rPr>
                                <w:lang w:val="en-US"/>
                              </w:rPr>
                              <w:t>*Details such as requirements not met*</w:t>
                            </w:r>
                          </w:p>
                          <w:p w14:paraId="682E43BD" w14:textId="77777777" w:rsidR="00D95AA3" w:rsidRDefault="00D95AA3" w:rsidP="00AE4CF0">
                            <w:pPr>
                              <w:rPr>
                                <w:lang w:val="en-US"/>
                              </w:rPr>
                            </w:pPr>
                          </w:p>
                          <w:p w14:paraId="0F25AC75" w14:textId="039ACE56" w:rsidR="00AE4CF0" w:rsidRPr="00953126" w:rsidRDefault="00AE4CF0" w:rsidP="00AE4CF0">
                            <w:pPr>
                              <w:rPr>
                                <w:lang w:val="en-US"/>
                              </w:rPr>
                            </w:pPr>
                            <w:r>
                              <w:rPr>
                                <w:lang w:val="en-US"/>
                              </w:rPr>
                              <w:t>*</w:t>
                            </w:r>
                            <w:r>
                              <w:rPr>
                                <w:lang w:val="en-US"/>
                              </w:rPr>
                              <w:t>fades away in 3 seconds</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E9EE0C" id="_x0000_t202" coordsize="21600,21600" o:spt="202" path="m,l,21600r21600,l21600,xe">
                <v:stroke joinstyle="miter"/>
                <v:path gradientshapeok="t" o:connecttype="rect"/>
              </v:shapetype>
              <v:shape id="Text Box 7" o:spid="_x0000_s1026" type="#_x0000_t202" style="position:absolute;left:0;text-align:left;margin-left:165.6pt;margin-top:178.5pt;width:226.8pt;height:63.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" fillcolor="white [3201]" strokeweight=".5pt">
                <v:textbox>
                  <w:txbxContent>
                    <w:p w14:paraId="7A78B3E8" w14:textId="7EE1F624" w:rsidR="00996626" w:rsidRDefault="00996626" w:rsidP="00AE4CF0">
                      <w:pPr>
                        <w:rPr>
                          <w:lang w:val="en-US"/>
                        </w:rPr>
                      </w:pPr>
                      <w:r>
                        <w:rPr>
                          <w:lang w:val="en-US"/>
                        </w:rPr>
                        <w:t>Unable to join the course</w:t>
                      </w:r>
                      <w:r w:rsidR="00271FC7">
                        <w:rPr>
                          <w:lang w:val="en-US"/>
                        </w:rPr>
                        <w:t>.</w:t>
                      </w:r>
                    </w:p>
                    <w:p w14:paraId="3DACC3E1" w14:textId="784E1FFE" w:rsidR="00271FC7" w:rsidRDefault="00271FC7" w:rsidP="00AE4CF0">
                      <w:pPr>
                        <w:rPr>
                          <w:lang w:val="en-US"/>
                        </w:rPr>
                      </w:pPr>
                      <w:r>
                        <w:rPr>
                          <w:lang w:val="en-US"/>
                        </w:rPr>
                        <w:t>*Details such as requirements not met*</w:t>
                      </w:r>
                    </w:p>
                    <w:p w14:paraId="682E43BD" w14:textId="77777777" w:rsidR="00D95AA3" w:rsidRDefault="00D95AA3" w:rsidP="00AE4CF0">
                      <w:pPr>
                        <w:rPr>
                          <w:lang w:val="en-US"/>
                        </w:rPr>
                      </w:pPr>
                    </w:p>
                    <w:p w14:paraId="0F25AC75" w14:textId="039ACE56" w:rsidR="00AE4CF0" w:rsidRPr="00953126" w:rsidRDefault="00AE4CF0" w:rsidP="00AE4CF0">
                      <w:pPr>
                        <w:rPr>
                          <w:lang w:val="en-US"/>
                        </w:rPr>
                      </w:pPr>
                      <w:r>
                        <w:rPr>
                          <w:lang w:val="en-US"/>
                        </w:rPr>
                        <w:t>*</w:t>
                      </w:r>
                      <w:r>
                        <w:rPr>
                          <w:lang w:val="en-US"/>
                        </w:rPr>
                        <w:t>fades away in 3 seconds</w:t>
                      </w:r>
                      <w:r>
                        <w:rPr>
                          <w:lang w:val="en-US"/>
                        </w:rPr>
                        <w:t>*</w:t>
                      </w:r>
                    </w:p>
                  </w:txbxContent>
                </v:textbox>
                <w10:wrap anchorx="margin"/>
              </v:shape>
            </w:pict>
          </mc:Fallback>
        </mc:AlternateContent>
      </w:r>
      <w:r w:rsidR="005233FF">
        <w:rPr>
          <w:noProof/>
        </w:rPr>
        <mc:AlternateContent>
          <mc:Choice Requires="wps">
            <w:drawing>
              <wp:anchor distT="0" distB="0" distL="114300" distR="114300" simplePos="0" relativeHeight="251660288" behindDoc="0" locked="0" layoutInCell="1" allowOverlap="1" wp14:anchorId="6C461492" wp14:editId="2401D471">
                <wp:simplePos x="0" y="0"/>
                <wp:positionH relativeFrom="margin">
                  <wp:posOffset>5349240</wp:posOffset>
                </wp:positionH>
                <wp:positionV relativeFrom="paragraph">
                  <wp:posOffset>1451610</wp:posOffset>
                </wp:positionV>
                <wp:extent cx="914400" cy="236220"/>
                <wp:effectExtent l="0" t="0" r="24765" b="11430"/>
                <wp:wrapSquare wrapText="bothSides"/>
                <wp:docPr id="3" name="Text Box 3"/>
                <wp:cNvGraphicFramePr/>
                <a:graphic xmlns:a="http://schemas.openxmlformats.org/drawingml/2006/main">
                  <a:graphicData uri="http://schemas.microsoft.com/office/word/2010/wordprocessingShape">
                    <wps:wsp>
                      <wps:cNvSpPr txBox="1"/>
                      <wps:spPr>
                        <a:xfrm>
                          <a:off x="0" y="0"/>
                          <a:ext cx="914400" cy="236220"/>
                        </a:xfrm>
                        <a:prstGeom prst="rect">
                          <a:avLst/>
                        </a:prstGeom>
                        <a:solidFill>
                          <a:schemeClr val="lt1"/>
                        </a:solidFill>
                        <a:ln w="6350">
                          <a:solidFill>
                            <a:prstClr val="black"/>
                          </a:solidFill>
                        </a:ln>
                      </wps:spPr>
                      <wps:txbx>
                        <w:txbxContent>
                          <w:p w14:paraId="11B7B2C6" w14:textId="75F79B85" w:rsidR="00814EEE" w:rsidRDefault="00814EEE">
                            <w:pPr>
                              <w:rPr>
                                <w:lang w:val="en-US"/>
                              </w:rPr>
                            </w:pPr>
                            <w:r>
                              <w:rPr>
                                <w:lang w:val="en-US"/>
                              </w:rPr>
                              <w:t>Enroll</w:t>
                            </w:r>
                          </w:p>
                          <w:p w14:paraId="37163E1E" w14:textId="77777777" w:rsidR="00814EEE" w:rsidRPr="00814EEE" w:rsidRDefault="00814EEE">
                            <w:pPr>
                              <w:rPr>
                                <w:lang w:val="en-U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461492" id="Text Box 3" o:spid="_x0000_s1027" type="#_x0000_t202" style="position:absolute;left:0;text-align:left;margin-left:421.2pt;margin-top:114.3pt;width:1in;height:18.6pt;z-index:25166028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" fillcolor="white [3201]" strokeweight=".5pt">
                <v:textbox>
                  <w:txbxContent>
                    <w:p w14:paraId="11B7B2C6" w14:textId="75F79B85" w:rsidR="00814EEE" w:rsidRDefault="00814EEE">
                      <w:pPr>
                        <w:rPr>
                          <w:lang w:val="en-US"/>
                        </w:rPr>
                      </w:pPr>
                      <w:r>
                        <w:rPr>
                          <w:lang w:val="en-US"/>
                        </w:rPr>
                        <w:t>Enroll</w:t>
                      </w:r>
                    </w:p>
                    <w:p w14:paraId="37163E1E" w14:textId="77777777" w:rsidR="00814EEE" w:rsidRPr="00814EEE" w:rsidRDefault="00814EEE">
                      <w:pPr>
                        <w:rPr>
                          <w:lang w:val="en-US"/>
                        </w:rPr>
                      </w:pPr>
                    </w:p>
                  </w:txbxContent>
                </v:textbox>
                <w10:wrap type="square" anchorx="margin"/>
              </v:shape>
            </w:pict>
          </mc:Fallback>
        </mc:AlternateContent>
      </w:r>
      <w:r w:rsidR="005233FF">
        <w:rPr>
          <w:noProof/>
        </w:rPr>
        <w:drawing>
          <wp:anchor distT="0" distB="0" distL="114300" distR="114300" simplePos="0" relativeHeight="251658240" behindDoc="1" locked="0" layoutInCell="1" allowOverlap="1" wp14:anchorId="68D7FD0A" wp14:editId="3B9B83F4">
            <wp:simplePos x="0" y="0"/>
            <wp:positionH relativeFrom="column">
              <wp:posOffset>-266700</wp:posOffset>
            </wp:positionH>
            <wp:positionV relativeFrom="paragraph">
              <wp:posOffset>950595</wp:posOffset>
            </wp:positionV>
            <wp:extent cx="6990080" cy="3307080"/>
            <wp:effectExtent l="0" t="0" r="127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t="10038" b="1773"/>
                    <a:stretch/>
                  </pic:blipFill>
                  <pic:spPr bwMode="auto">
                    <a:xfrm>
                      <a:off x="0" y="0"/>
                      <a:ext cx="6990080" cy="3307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4F56">
        <w:rPr>
          <w:rFonts w:ascii="Source Sans Pro Light" w:eastAsia="Source Sans Pro Light" w:hAnsi="Source Sans Pro Light" w:cs="Source Sans Pro Light"/>
        </w:rPr>
        <w:t xml:space="preserve">Since </w:t>
      </w:r>
      <w:r w:rsidR="007D08BE">
        <w:rPr>
          <w:rFonts w:ascii="Source Sans Pro Light" w:eastAsia="Source Sans Pro Light" w:hAnsi="Source Sans Pro Light" w:cs="Source Sans Pro Light"/>
        </w:rPr>
        <w:t xml:space="preserve">it is troublesome sometimes to have to go the cart to </w:t>
      </w:r>
      <w:r w:rsidR="005E57B9">
        <w:rPr>
          <w:rFonts w:ascii="Source Sans Pro Light" w:eastAsia="Source Sans Pro Light" w:hAnsi="Source Sans Pro Light" w:cs="Source Sans Pro Light"/>
        </w:rPr>
        <w:t xml:space="preserve">handle everything(check for eligibility, select sections, </w:t>
      </w:r>
      <w:r w:rsidR="006E227E">
        <w:rPr>
          <w:rFonts w:ascii="Source Sans Pro Light" w:eastAsia="Source Sans Pro Light" w:hAnsi="Source Sans Pro Light" w:cs="Source Sans Pro Light"/>
        </w:rPr>
        <w:t xml:space="preserve">enroll etc.) It is possible to add a </w:t>
      </w:r>
      <w:r w:rsidR="00C6460E">
        <w:rPr>
          <w:rFonts w:ascii="Source Sans Pro Light" w:eastAsia="Source Sans Pro Light" w:hAnsi="Source Sans Pro Light" w:cs="Source Sans Pro Light"/>
        </w:rPr>
        <w:t xml:space="preserve">enroll button </w:t>
      </w:r>
      <w:r w:rsidR="00E33AE6">
        <w:rPr>
          <w:rFonts w:ascii="Source Sans Pro Light" w:eastAsia="Source Sans Pro Light" w:hAnsi="Source Sans Pro Light" w:cs="Source Sans Pro Light"/>
        </w:rPr>
        <w:t xml:space="preserve">next to the </w:t>
      </w:r>
      <w:r w:rsidR="001F4CDA">
        <w:rPr>
          <w:rFonts w:ascii="Source Sans Pro Light" w:eastAsia="Source Sans Pro Light" w:hAnsi="Source Sans Pro Light" w:cs="Source Sans Pro Light"/>
        </w:rPr>
        <w:t xml:space="preserve">“Add to Plan” button so that user that know they would want to enroll the course with 100% certainty can do so with ease. </w:t>
      </w:r>
      <w:r w:rsidR="007A6A1A">
        <w:rPr>
          <w:rFonts w:ascii="Source Sans Pro Light" w:eastAsia="Source Sans Pro Light" w:hAnsi="Source Sans Pro Light" w:cs="Source Sans Pro Light"/>
        </w:rPr>
        <w:t xml:space="preserve"> If the user is unable to join the c</w:t>
      </w:r>
      <w:r w:rsidR="00B77D90">
        <w:rPr>
          <w:rFonts w:ascii="Source Sans Pro Light" w:eastAsia="Source Sans Pro Light" w:hAnsi="Source Sans Pro Light" w:cs="Source Sans Pro Light"/>
        </w:rPr>
        <w:t xml:space="preserve">ourse, </w:t>
      </w:r>
      <w:r w:rsidR="00EE30DD">
        <w:rPr>
          <w:rFonts w:ascii="Source Sans Pro Light" w:eastAsia="Source Sans Pro Light" w:hAnsi="Source Sans Pro Light" w:cs="Source Sans Pro Light"/>
        </w:rPr>
        <w:t>display an error message.</w:t>
      </w:r>
    </w:p>
    <w:p w14:paraId="427AEE3C" w14:textId="51523F74" w:rsidR="005A3257" w:rsidRDefault="005A3257">
      <w:pPr>
        <w:jc w:val="both"/>
      </w:pPr>
    </w:p>
    <w:p w14:paraId="02F75C6B" w14:textId="78AE4FA9" w:rsidR="005A3257" w:rsidRDefault="005A3257">
      <w:pPr>
        <w:jc w:val="both"/>
      </w:pPr>
    </w:p>
    <w:p w14:paraId="4D118FDC" w14:textId="3284E0FA" w:rsidR="00EF58B6" w:rsidRDefault="00B30BB8">
      <w:pPr>
        <w:jc w:val="both"/>
        <w:rPr>
          <w:rFonts w:ascii="Source Sans Pro Light" w:eastAsia="Source Sans Pro Light" w:hAnsi="Source Sans Pro Light" w:cs="Source Sans Pro Light"/>
          <w:u w:val="single"/>
        </w:rPr>
      </w:pPr>
      <w:r>
        <w:rPr>
          <w:rFonts w:ascii="Source Sans Pro Light" w:eastAsia="Source Sans Pro Light" w:hAnsi="Source Sans Pro Light" w:cs="Source Sans Pro Light"/>
          <w:u w:val="single"/>
        </w:rPr>
        <w:t>Idea</w:t>
      </w:r>
      <w:r w:rsidR="00EF58B6">
        <w:rPr>
          <w:rFonts w:ascii="Source Sans Pro Light" w:eastAsia="Source Sans Pro Light" w:hAnsi="Source Sans Pro Light" w:cs="Source Sans Pro Light"/>
          <w:u w:val="single"/>
        </w:rPr>
        <w:t xml:space="preserve"> 2</w:t>
      </w:r>
      <w:r>
        <w:rPr>
          <w:rFonts w:ascii="Source Sans Pro Light" w:eastAsia="Source Sans Pro Light" w:hAnsi="Source Sans Pro Light" w:cs="Source Sans Pro Light"/>
          <w:u w:val="single"/>
        </w:rPr>
        <w:t xml:space="preserve"> </w:t>
      </w:r>
    </w:p>
    <w:p w14:paraId="05FB9EA0" w14:textId="630EEC02" w:rsidR="00AE4CF0" w:rsidRDefault="00EF58B6">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For courses that were added to the cart, </w:t>
      </w:r>
      <w:r w:rsidR="00FB7576">
        <w:rPr>
          <w:rFonts w:ascii="Source Sans Pro Light" w:eastAsia="Source Sans Pro Light" w:hAnsi="Source Sans Pro Light" w:cs="Source Sans Pro Light"/>
        </w:rPr>
        <w:t>do a check with the currently enrolled course</w:t>
      </w:r>
      <w:bookmarkStart w:id="3" w:name="_GoBack"/>
      <w:bookmarkEnd w:id="3"/>
      <w:r w:rsidR="00FB7576">
        <w:rPr>
          <w:rFonts w:ascii="Source Sans Pro Light" w:eastAsia="Source Sans Pro Light" w:hAnsi="Source Sans Pro Light" w:cs="Source Sans Pro Light"/>
        </w:rPr>
        <w:t xml:space="preserve">s, </w:t>
      </w:r>
      <w:r w:rsidR="00106B5E">
        <w:rPr>
          <w:rFonts w:ascii="Source Sans Pro Light" w:eastAsia="Source Sans Pro Light" w:hAnsi="Source Sans Pro Light" w:cs="Source Sans Pro Light"/>
        </w:rPr>
        <w:t>or course</w:t>
      </w:r>
      <w:r w:rsidR="00746FB1">
        <w:rPr>
          <w:rFonts w:ascii="Source Sans Pro Light" w:eastAsia="Source Sans Pro Light" w:hAnsi="Source Sans Pro Light" w:cs="Source Sans Pro Light"/>
        </w:rPr>
        <w:t>s on the waitlist, then print out the details on a fade-away message on the screen.</w:t>
      </w:r>
      <w:r w:rsidR="002F2519">
        <w:rPr>
          <w:rFonts w:ascii="Source Sans Pro Light" w:eastAsia="Source Sans Pro Light" w:hAnsi="Source Sans Pro Light" w:cs="Source Sans Pro Light"/>
        </w:rPr>
        <w:t xml:space="preserve"> </w:t>
      </w:r>
      <w:r w:rsidR="00E85CF4">
        <w:rPr>
          <w:rFonts w:ascii="Source Sans Pro Light" w:eastAsia="Source Sans Pro Light" w:hAnsi="Source Sans Pro Light" w:cs="Source Sans Pro Light"/>
        </w:rPr>
        <w:t>A link can be included so that the user can decide to undo the course add if it is in conflict with another more important course.</w:t>
      </w:r>
    </w:p>
    <w:p w14:paraId="19A2CE8E" w14:textId="523303D3" w:rsidR="00604853" w:rsidRPr="00EF58B6" w:rsidRDefault="009A3754">
      <w:pPr>
        <w:jc w:val="both"/>
        <w:rPr>
          <w:rFonts w:ascii="Source Sans Pro Light" w:eastAsia="Source Sans Pro Light" w:hAnsi="Source Sans Pro Light" w:cs="Source Sans Pro Light"/>
          <w:u w:val="single"/>
        </w:rPr>
      </w:pPr>
      <w:r>
        <w:rPr>
          <w:noProof/>
        </w:rPr>
        <mc:AlternateContent>
          <mc:Choice Requires="wps">
            <w:drawing>
              <wp:anchor distT="0" distB="0" distL="114300" distR="114300" simplePos="0" relativeHeight="251666432" behindDoc="0" locked="0" layoutInCell="1" allowOverlap="1" wp14:anchorId="4E5872AD" wp14:editId="04C321CB">
                <wp:simplePos x="0" y="0"/>
                <wp:positionH relativeFrom="margin">
                  <wp:posOffset>1767840</wp:posOffset>
                </wp:positionH>
                <wp:positionV relativeFrom="paragraph">
                  <wp:posOffset>878205</wp:posOffset>
                </wp:positionV>
                <wp:extent cx="2491740" cy="807720"/>
                <wp:effectExtent l="0" t="0" r="22860" b="11430"/>
                <wp:wrapNone/>
                <wp:docPr id="5" name="Text Box 5"/>
                <wp:cNvGraphicFramePr/>
                <a:graphic xmlns:a="http://schemas.openxmlformats.org/drawingml/2006/main">
                  <a:graphicData uri="http://schemas.microsoft.com/office/word/2010/wordprocessingShape">
                    <wps:wsp>
                      <wps:cNvSpPr txBox="1"/>
                      <wps:spPr>
                        <a:xfrm>
                          <a:off x="0" y="0"/>
                          <a:ext cx="2491740" cy="807720"/>
                        </a:xfrm>
                        <a:prstGeom prst="rect">
                          <a:avLst/>
                        </a:prstGeom>
                        <a:solidFill>
                          <a:schemeClr val="lt1"/>
                        </a:solidFill>
                        <a:ln w="6350">
                          <a:solidFill>
                            <a:prstClr val="black"/>
                          </a:solidFill>
                        </a:ln>
                      </wps:spPr>
                      <wps:txbx>
                        <w:txbxContent>
                          <w:p w14:paraId="1AAC3A0A" w14:textId="39FFE748" w:rsidR="00606ACA" w:rsidRDefault="00606ACA">
                            <w:pPr>
                              <w:rPr>
                                <w:lang w:val="en-US"/>
                              </w:rPr>
                            </w:pPr>
                            <w:r>
                              <w:rPr>
                                <w:lang w:val="en-US"/>
                              </w:rPr>
                              <w:t xml:space="preserve">The course you just added </w:t>
                            </w:r>
                            <w:r w:rsidR="00F32BE9">
                              <w:rPr>
                                <w:lang w:val="en-US"/>
                              </w:rPr>
                              <w:t xml:space="preserve">to cart </w:t>
                            </w:r>
                            <w:r>
                              <w:rPr>
                                <w:lang w:val="en-US"/>
                              </w:rPr>
                              <w:t>conflicts</w:t>
                            </w:r>
                            <w:r w:rsidR="00D31C92">
                              <w:rPr>
                                <w:lang w:val="en-US"/>
                              </w:rPr>
                              <w:t xml:space="preserve"> with *course name*. </w:t>
                            </w:r>
                          </w:p>
                          <w:p w14:paraId="036A938D" w14:textId="492DA3F3" w:rsidR="00D31C92" w:rsidRDefault="00D31C92">
                            <w:pPr>
                              <w:rPr>
                                <w:color w:val="4F81BD" w:themeColor="accent1"/>
                                <w:lang w:val="en-US"/>
                              </w:rPr>
                            </w:pPr>
                            <w:r w:rsidRPr="00D31C92">
                              <w:rPr>
                                <w:color w:val="4F81BD" w:themeColor="accent1"/>
                                <w:lang w:val="en-US"/>
                              </w:rPr>
                              <w:t>Remove course</w:t>
                            </w:r>
                          </w:p>
                          <w:p w14:paraId="76F78CDF" w14:textId="67968C93" w:rsidR="00953126" w:rsidRPr="00953126" w:rsidRDefault="00953126">
                            <w:pPr>
                              <w:rPr>
                                <w:lang w:val="en-US"/>
                              </w:rPr>
                            </w:pPr>
                            <w:r>
                              <w:rPr>
                                <w:lang w:val="en-US"/>
                              </w:rPr>
                              <w:t>*fades away in 3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5872AD" id="Text Box 5" o:spid="_x0000_s1028" type="#_x0000_t202" style="position:absolute;left:0;text-align:left;margin-left:139.2pt;margin-top:69.15pt;width:196.2pt;height:63.6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" fillcolor="white [3201]" strokeweight=".5pt">
                <v:textbox>
                  <w:txbxContent>
                    <w:p w14:paraId="1AAC3A0A" w14:textId="39FFE748" w:rsidR="00606ACA" w:rsidRDefault="00606ACA">
                      <w:pPr>
                        <w:rPr>
                          <w:lang w:val="en-US"/>
                        </w:rPr>
                      </w:pPr>
                      <w:r>
                        <w:rPr>
                          <w:lang w:val="en-US"/>
                        </w:rPr>
                        <w:t xml:space="preserve">The course you just added </w:t>
                      </w:r>
                      <w:r w:rsidR="00F32BE9">
                        <w:rPr>
                          <w:lang w:val="en-US"/>
                        </w:rPr>
                        <w:t xml:space="preserve">to cart </w:t>
                      </w:r>
                      <w:r>
                        <w:rPr>
                          <w:lang w:val="en-US"/>
                        </w:rPr>
                        <w:t>conflicts</w:t>
                      </w:r>
                      <w:r w:rsidR="00D31C92">
                        <w:rPr>
                          <w:lang w:val="en-US"/>
                        </w:rPr>
                        <w:t xml:space="preserve"> with *course name*. </w:t>
                      </w:r>
                    </w:p>
                    <w:p w14:paraId="036A938D" w14:textId="492DA3F3" w:rsidR="00D31C92" w:rsidRDefault="00D31C92">
                      <w:pPr>
                        <w:rPr>
                          <w:color w:val="4F81BD" w:themeColor="accent1"/>
                          <w:lang w:val="en-US"/>
                        </w:rPr>
                      </w:pPr>
                      <w:r w:rsidRPr="00D31C92">
                        <w:rPr>
                          <w:color w:val="4F81BD" w:themeColor="accent1"/>
                          <w:lang w:val="en-US"/>
                        </w:rPr>
                        <w:t>Remove course</w:t>
                      </w:r>
                    </w:p>
                    <w:p w14:paraId="76F78CDF" w14:textId="67968C93" w:rsidR="00953126" w:rsidRPr="00953126" w:rsidRDefault="00953126">
                      <w:pPr>
                        <w:rPr>
                          <w:lang w:val="en-US"/>
                        </w:rPr>
                      </w:pPr>
                      <w:r>
                        <w:rPr>
                          <w:lang w:val="en-US"/>
                        </w:rPr>
                        <w:t>*fades away in 3 seconds*</w:t>
                      </w:r>
                    </w:p>
                  </w:txbxContent>
                </v:textbox>
                <w10:wrap anchorx="margin"/>
              </v:shape>
            </w:pict>
          </mc:Fallback>
        </mc:AlternateContent>
      </w:r>
      <w:r>
        <w:rPr>
          <w:noProof/>
        </w:rPr>
        <w:drawing>
          <wp:anchor distT="0" distB="0" distL="114300" distR="114300" simplePos="0" relativeHeight="251665408" behindDoc="1" locked="0" layoutInCell="1" allowOverlap="1" wp14:anchorId="4CC8D6D8" wp14:editId="414A87C1">
            <wp:simplePos x="0" y="0"/>
            <wp:positionH relativeFrom="page">
              <wp:posOffset>1234440</wp:posOffset>
            </wp:positionH>
            <wp:positionV relativeFrom="paragraph">
              <wp:posOffset>123825</wp:posOffset>
            </wp:positionV>
            <wp:extent cx="5189220" cy="2454910"/>
            <wp:effectExtent l="0" t="0" r="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10038" b="1773"/>
                    <a:stretch/>
                  </pic:blipFill>
                  <pic:spPr bwMode="auto">
                    <a:xfrm>
                      <a:off x="0" y="0"/>
                      <a:ext cx="5189220" cy="2454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46FB1">
        <w:rPr>
          <w:rFonts w:ascii="Source Sans Pro Light" w:eastAsia="Source Sans Pro Light" w:hAnsi="Source Sans Pro Light" w:cs="Source Sans Pro Light"/>
        </w:rPr>
        <w:t xml:space="preserve"> </w:t>
      </w:r>
    </w:p>
    <w:sectPr w:rsidR="00604853" w:rsidRPr="00EF58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ource Sans Pro Light">
    <w:altName w:val="Source Sans Pro Light"/>
    <w:charset w:val="00"/>
    <w:family w:val="swiss"/>
    <w:pitch w:val="variable"/>
    <w:sig w:usb0="600002F7"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94" style="width:0;height:1.5pt" o:hralign="center" o:bullet="t" o:hrstd="t" o:hr="t" fillcolor="#a0a0a0" stroked="f"/>
    </w:pict>
  </w:numPicBullet>
  <w:abstractNum w:abstractNumId="0" w15:restartNumberingAfterBreak="0">
    <w:nsid w:val="37450DBE"/>
    <w:multiLevelType w:val="hybridMultilevel"/>
    <w:tmpl w:val="2C0AD988"/>
    <w:lvl w:ilvl="0" w:tplc="58485D5C">
      <w:numFmt w:val="bullet"/>
      <w:lvlText w:val="-"/>
      <w:lvlJc w:val="left"/>
      <w:pPr>
        <w:ind w:left="720" w:hanging="360"/>
      </w:pPr>
      <w:rPr>
        <w:rFonts w:ascii="Source Sans Pro Light" w:eastAsia="Source Sans Pro Light" w:hAnsi="Source Sans Pro Light" w:cs="Source Sans Pro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6042D6"/>
    <w:multiLevelType w:val="hybridMultilevel"/>
    <w:tmpl w:val="F1FE2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CA6F0A"/>
    <w:multiLevelType w:val="hybridMultilevel"/>
    <w:tmpl w:val="8A16D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7EE"/>
    <w:rsid w:val="00106B5E"/>
    <w:rsid w:val="00156C8C"/>
    <w:rsid w:val="00166F11"/>
    <w:rsid w:val="001914A4"/>
    <w:rsid w:val="001A3DD7"/>
    <w:rsid w:val="001C3D03"/>
    <w:rsid w:val="001F4CDA"/>
    <w:rsid w:val="00204305"/>
    <w:rsid w:val="00261738"/>
    <w:rsid w:val="00271FC7"/>
    <w:rsid w:val="002C40C5"/>
    <w:rsid w:val="002F2519"/>
    <w:rsid w:val="00397643"/>
    <w:rsid w:val="003B432B"/>
    <w:rsid w:val="003E325C"/>
    <w:rsid w:val="00414F56"/>
    <w:rsid w:val="00496DAB"/>
    <w:rsid w:val="005233FF"/>
    <w:rsid w:val="0053136C"/>
    <w:rsid w:val="00557317"/>
    <w:rsid w:val="0057504B"/>
    <w:rsid w:val="005A3257"/>
    <w:rsid w:val="005E57B9"/>
    <w:rsid w:val="00604853"/>
    <w:rsid w:val="00606ACA"/>
    <w:rsid w:val="00612DC8"/>
    <w:rsid w:val="006536B7"/>
    <w:rsid w:val="0067369E"/>
    <w:rsid w:val="006A3CAC"/>
    <w:rsid w:val="006B7E70"/>
    <w:rsid w:val="006E227E"/>
    <w:rsid w:val="006E235B"/>
    <w:rsid w:val="006F2D26"/>
    <w:rsid w:val="00730307"/>
    <w:rsid w:val="0073386B"/>
    <w:rsid w:val="00746FB1"/>
    <w:rsid w:val="007A6A1A"/>
    <w:rsid w:val="007D08BE"/>
    <w:rsid w:val="00814EEE"/>
    <w:rsid w:val="008228A3"/>
    <w:rsid w:val="008F37EE"/>
    <w:rsid w:val="0092499D"/>
    <w:rsid w:val="00953126"/>
    <w:rsid w:val="009554F4"/>
    <w:rsid w:val="00977FD5"/>
    <w:rsid w:val="00996626"/>
    <w:rsid w:val="009A3754"/>
    <w:rsid w:val="009C7A7E"/>
    <w:rsid w:val="00A73B23"/>
    <w:rsid w:val="00AE4CF0"/>
    <w:rsid w:val="00AF17AD"/>
    <w:rsid w:val="00B006AC"/>
    <w:rsid w:val="00B30BB8"/>
    <w:rsid w:val="00B77D90"/>
    <w:rsid w:val="00C2384E"/>
    <w:rsid w:val="00C6460E"/>
    <w:rsid w:val="00CC6CF8"/>
    <w:rsid w:val="00CD356E"/>
    <w:rsid w:val="00D31C92"/>
    <w:rsid w:val="00D54E2B"/>
    <w:rsid w:val="00D95AA3"/>
    <w:rsid w:val="00DF0F17"/>
    <w:rsid w:val="00E0761C"/>
    <w:rsid w:val="00E33AE6"/>
    <w:rsid w:val="00E6494E"/>
    <w:rsid w:val="00E85CF4"/>
    <w:rsid w:val="00EE30DD"/>
    <w:rsid w:val="00EF58B6"/>
    <w:rsid w:val="00F15A01"/>
    <w:rsid w:val="00F32BE9"/>
    <w:rsid w:val="00F42C26"/>
    <w:rsid w:val="00FB120B"/>
    <w:rsid w:val="00FB7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523C2"/>
  <w15:docId w15:val="{BE78D86A-E010-4952-96CE-E3E500EAA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after="120" w:line="268" w:lineRule="auto"/>
      <w:jc w:val="both"/>
      <w:outlineLvl w:val="0"/>
    </w:pPr>
    <w:rPr>
      <w:rFonts w:ascii="Source Sans Pro Light" w:eastAsia="Source Sans Pro Light" w:hAnsi="Source Sans Pro Light" w:cs="Source Sans Pro Light"/>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240" w:after="60" w:line="273" w:lineRule="auto"/>
      <w:jc w:val="both"/>
      <w:outlineLvl w:val="2"/>
    </w:pPr>
    <w:rPr>
      <w:rFonts w:ascii="Source Sans Pro Light" w:eastAsia="Source Sans Pro Light" w:hAnsi="Source Sans Pro Light" w:cs="Source Sans Pro Light"/>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07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3</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Khai Bin Woon</cp:lastModifiedBy>
  <cp:revision>73</cp:revision>
  <dcterms:created xsi:type="dcterms:W3CDTF">2019-09-13T03:26:00Z</dcterms:created>
  <dcterms:modified xsi:type="dcterms:W3CDTF">2019-09-13T22:49:00Z</dcterms:modified>
</cp:coreProperties>
</file>