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F2" w:rsidRDefault="00A456F2" w:rsidP="00A456F2"/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proofErr w:type="spellStart"/>
      <w:r w:rsidRPr="00A456F2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A456F2">
        <w:rPr>
          <w:rFonts w:ascii="Arial" w:hAnsi="Arial" w:cs="Arial"/>
          <w:b w:val="0"/>
          <w:sz w:val="24"/>
          <w:szCs w:val="24"/>
        </w:rPr>
        <w:t xml:space="preserve"> Documentation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**Description</w:t>
      </w:r>
      <w:proofErr w:type="gramStart"/>
      <w:r w:rsidRPr="00A456F2">
        <w:rPr>
          <w:rFonts w:ascii="Arial" w:hAnsi="Arial" w:cs="Arial"/>
          <w:b w:val="0"/>
          <w:sz w:val="24"/>
          <w:szCs w:val="24"/>
        </w:rPr>
        <w:t>:*</w:t>
      </w:r>
      <w:proofErr w:type="gramEnd"/>
      <w:r w:rsidRPr="00A456F2">
        <w:rPr>
          <w:rFonts w:ascii="Arial" w:hAnsi="Arial" w:cs="Arial"/>
          <w:b w:val="0"/>
          <w:sz w:val="24"/>
          <w:szCs w:val="24"/>
        </w:rPr>
        <w:t>*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 xml:space="preserve">This is a simple Python </w:t>
      </w:r>
      <w:proofErr w:type="spellStart"/>
      <w:r w:rsidRPr="00A456F2">
        <w:rPr>
          <w:rFonts w:ascii="Arial" w:hAnsi="Arial" w:cs="Arial"/>
          <w:b w:val="0"/>
          <w:sz w:val="24"/>
          <w:szCs w:val="24"/>
        </w:rPr>
        <w:t>chatbot</w:t>
      </w:r>
      <w:proofErr w:type="spellEnd"/>
      <w:r w:rsidRPr="00A456F2">
        <w:rPr>
          <w:rFonts w:ascii="Arial" w:hAnsi="Arial" w:cs="Arial"/>
          <w:b w:val="0"/>
          <w:sz w:val="24"/>
          <w:szCs w:val="24"/>
        </w:rPr>
        <w:t xml:space="preserve"> prototype designed to answer predefined financial queries for Microsoft, Tesla, and Apple. It uses basic Python logic with `</w:t>
      </w:r>
      <w:proofErr w:type="gramStart"/>
      <w:r w:rsidRPr="00A456F2">
        <w:rPr>
          <w:rFonts w:ascii="Arial" w:hAnsi="Arial" w:cs="Arial"/>
          <w:b w:val="0"/>
          <w:sz w:val="24"/>
          <w:szCs w:val="24"/>
        </w:rPr>
        <w:t>input(</w:t>
      </w:r>
      <w:proofErr w:type="gramEnd"/>
      <w:r w:rsidRPr="00A456F2">
        <w:rPr>
          <w:rFonts w:ascii="Arial" w:hAnsi="Arial" w:cs="Arial"/>
          <w:b w:val="0"/>
          <w:sz w:val="24"/>
          <w:szCs w:val="24"/>
        </w:rPr>
        <w:t>)` for interactive command-line responses.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**Predefined Queries it can handle</w:t>
      </w:r>
      <w:proofErr w:type="gramStart"/>
      <w:r w:rsidRPr="00A456F2">
        <w:rPr>
          <w:rFonts w:ascii="Arial" w:hAnsi="Arial" w:cs="Arial"/>
          <w:b w:val="0"/>
          <w:sz w:val="24"/>
          <w:szCs w:val="24"/>
        </w:rPr>
        <w:t>:*</w:t>
      </w:r>
      <w:proofErr w:type="gramEnd"/>
      <w:r w:rsidRPr="00A456F2">
        <w:rPr>
          <w:rFonts w:ascii="Arial" w:hAnsi="Arial" w:cs="Arial"/>
          <w:b w:val="0"/>
          <w:sz w:val="24"/>
          <w:szCs w:val="24"/>
        </w:rPr>
        <w:t>*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 xml:space="preserve">1 What is the total revenue for [company]?  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 xml:space="preserve">2 How has net income changed for [company]?  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3 What is the cash flow from operating activities for [company]?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**Limitations</w:t>
      </w:r>
      <w:proofErr w:type="gramStart"/>
      <w:r w:rsidRPr="00A456F2">
        <w:rPr>
          <w:rFonts w:ascii="Arial" w:hAnsi="Arial" w:cs="Arial"/>
          <w:b w:val="0"/>
          <w:sz w:val="24"/>
          <w:szCs w:val="24"/>
        </w:rPr>
        <w:t>:*</w:t>
      </w:r>
      <w:proofErr w:type="gramEnd"/>
      <w:r w:rsidRPr="00A456F2">
        <w:rPr>
          <w:rFonts w:ascii="Arial" w:hAnsi="Arial" w:cs="Arial"/>
          <w:b w:val="0"/>
          <w:sz w:val="24"/>
          <w:szCs w:val="24"/>
        </w:rPr>
        <w:t>*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- It only recognizes these predefined questions (no NLP or flexible interpretation).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- Only works in command-line (no web interface).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- Data is static; it doesn’t pull live updates.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**How to Run</w:t>
      </w:r>
      <w:proofErr w:type="gramStart"/>
      <w:r w:rsidRPr="00A456F2">
        <w:rPr>
          <w:rFonts w:ascii="Arial" w:hAnsi="Arial" w:cs="Arial"/>
          <w:b w:val="0"/>
          <w:sz w:val="24"/>
          <w:szCs w:val="24"/>
        </w:rPr>
        <w:t>:*</w:t>
      </w:r>
      <w:proofErr w:type="gramEnd"/>
      <w:r w:rsidRPr="00A456F2">
        <w:rPr>
          <w:rFonts w:ascii="Arial" w:hAnsi="Arial" w:cs="Arial"/>
          <w:b w:val="0"/>
          <w:sz w:val="24"/>
          <w:szCs w:val="24"/>
        </w:rPr>
        <w:t>*</w:t>
      </w:r>
    </w:p>
    <w:p w:rsidR="00A456F2" w:rsidRPr="00A456F2" w:rsidRDefault="00A456F2" w:rsidP="00A456F2">
      <w:pPr>
        <w:rPr>
          <w:rFonts w:ascii="Arial" w:hAnsi="Arial" w:cs="Arial"/>
          <w:b w:val="0"/>
          <w:sz w:val="24"/>
          <w:szCs w:val="24"/>
        </w:rPr>
      </w:pPr>
      <w:r w:rsidRPr="00A456F2">
        <w:rPr>
          <w:rFonts w:ascii="Arial" w:hAnsi="Arial" w:cs="Arial"/>
          <w:b w:val="0"/>
          <w:sz w:val="24"/>
          <w:szCs w:val="24"/>
        </w:rPr>
        <w:t>Run `python chatbot.py` in your terminal and enter queries!</w:t>
      </w:r>
    </w:p>
    <w:p w:rsidR="00A456F2" w:rsidRDefault="00A456F2" w:rsidP="00A456F2"/>
    <w:p w:rsidR="001E01DE" w:rsidRDefault="00A456F2" w:rsidP="00A456F2">
      <w:r>
        <w:t>---</w:t>
      </w:r>
    </w:p>
    <w:sectPr w:rsidR="001E01DE" w:rsidSect="005A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6F2"/>
    <w:rsid w:val="003374E6"/>
    <w:rsid w:val="005A7736"/>
    <w:rsid w:val="00705A82"/>
    <w:rsid w:val="007B7BDF"/>
    <w:rsid w:val="00A456F2"/>
    <w:rsid w:val="00CC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b/>
        <w:color w:val="000000" w:themeColor="text1"/>
        <w:spacing w:val="-1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2025-05-28T10:47:00Z</dcterms:created>
  <dcterms:modified xsi:type="dcterms:W3CDTF">2025-05-28T10:48:00Z</dcterms:modified>
</cp:coreProperties>
</file>