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3269" w:rsidRPr="002A0D1F" w:rsidRDefault="0071475F" w:rsidP="002A0D1F">
      <w:pPr>
        <w:spacing w:line="240" w:lineRule="auto"/>
        <w:jc w:val="both"/>
        <w:rPr>
          <w:sz w:val="24"/>
          <w:szCs w:val="24"/>
          <w:rtl/>
        </w:rPr>
      </w:pPr>
      <w:r w:rsidRPr="002A0D1F">
        <w:rPr>
          <w:rFonts w:hint="cs"/>
          <w:sz w:val="24"/>
          <w:szCs w:val="24"/>
          <w:rtl/>
        </w:rPr>
        <w:t>التاريخ : 25/04/1440هــ</w:t>
      </w:r>
    </w:p>
    <w:p w:rsidR="0071475F" w:rsidRPr="002A0D1F" w:rsidRDefault="0071475F" w:rsidP="002A0D1F">
      <w:pPr>
        <w:spacing w:before="240" w:line="240" w:lineRule="auto"/>
        <w:jc w:val="both"/>
        <w:rPr>
          <w:sz w:val="24"/>
          <w:szCs w:val="24"/>
          <w:rtl/>
        </w:rPr>
      </w:pPr>
      <w:r w:rsidRPr="002A0D1F">
        <w:rPr>
          <w:rFonts w:hint="cs"/>
          <w:sz w:val="24"/>
          <w:szCs w:val="24"/>
          <w:rtl/>
        </w:rPr>
        <w:t>الموافق : 01/01/2019م</w:t>
      </w:r>
    </w:p>
    <w:p w:rsidR="0071475F" w:rsidRPr="002A0D1F" w:rsidRDefault="0071475F" w:rsidP="002A0D1F">
      <w:pPr>
        <w:spacing w:before="240" w:line="360" w:lineRule="auto"/>
        <w:jc w:val="both"/>
        <w:rPr>
          <w:b/>
          <w:bCs/>
          <w:sz w:val="28"/>
          <w:szCs w:val="28"/>
          <w:rtl/>
        </w:rPr>
      </w:pPr>
      <w:r w:rsidRPr="002A0D1F">
        <w:rPr>
          <w:rFonts w:hint="cs"/>
          <w:b/>
          <w:bCs/>
          <w:sz w:val="28"/>
          <w:szCs w:val="28"/>
          <w:rtl/>
        </w:rPr>
        <w:t>صاحب الفضيلة رئيس دائرة التنفيذ رقم ( 22 ) بمحكمة التنفيذ بالرياض</w:t>
      </w:r>
      <w:r w:rsidRPr="002A0D1F">
        <w:rPr>
          <w:rFonts w:hint="cs"/>
          <w:b/>
          <w:bCs/>
          <w:sz w:val="28"/>
          <w:szCs w:val="28"/>
          <w:rtl/>
        </w:rPr>
        <w:tab/>
      </w:r>
      <w:r w:rsidRPr="002A0D1F">
        <w:rPr>
          <w:b/>
          <w:bCs/>
          <w:sz w:val="28"/>
          <w:szCs w:val="28"/>
          <w:rtl/>
        </w:rPr>
        <w:tab/>
      </w:r>
      <w:r w:rsidR="002A0D1F">
        <w:rPr>
          <w:rFonts w:hint="cs"/>
          <w:b/>
          <w:bCs/>
          <w:sz w:val="28"/>
          <w:szCs w:val="28"/>
          <w:rtl/>
        </w:rPr>
        <w:t xml:space="preserve">  </w:t>
      </w:r>
      <w:r w:rsidRPr="002A0D1F">
        <w:rPr>
          <w:b/>
          <w:bCs/>
          <w:sz w:val="28"/>
          <w:szCs w:val="28"/>
          <w:rtl/>
        </w:rPr>
        <w:tab/>
      </w:r>
      <w:r w:rsidRPr="002A0D1F">
        <w:rPr>
          <w:rFonts w:hint="cs"/>
          <w:b/>
          <w:bCs/>
          <w:sz w:val="28"/>
          <w:szCs w:val="28"/>
          <w:rtl/>
        </w:rPr>
        <w:t>سلمه الله</w:t>
      </w:r>
    </w:p>
    <w:p w:rsidR="0071475F" w:rsidRPr="002A0D1F" w:rsidRDefault="0071475F" w:rsidP="002A0D1F">
      <w:pPr>
        <w:spacing w:line="360" w:lineRule="auto"/>
        <w:jc w:val="both"/>
        <w:rPr>
          <w:sz w:val="28"/>
          <w:szCs w:val="28"/>
          <w:rtl/>
        </w:rPr>
      </w:pPr>
      <w:r w:rsidRPr="002A0D1F">
        <w:rPr>
          <w:rFonts w:hint="cs"/>
          <w:sz w:val="28"/>
          <w:szCs w:val="28"/>
          <w:rtl/>
        </w:rPr>
        <w:t>السلام عليكم ورحمة الله وبركاته ،،،،،</w:t>
      </w:r>
    </w:p>
    <w:p w:rsidR="0071475F" w:rsidRPr="002A0D1F" w:rsidRDefault="0071475F" w:rsidP="002A0D1F">
      <w:pPr>
        <w:spacing w:line="360" w:lineRule="auto"/>
        <w:jc w:val="center"/>
        <w:rPr>
          <w:b/>
          <w:bCs/>
          <w:sz w:val="28"/>
          <w:szCs w:val="28"/>
          <w:u w:val="single"/>
          <w:rtl/>
        </w:rPr>
      </w:pPr>
      <w:r w:rsidRPr="002A0D1F">
        <w:rPr>
          <w:rFonts w:hint="cs"/>
          <w:b/>
          <w:bCs/>
          <w:sz w:val="28"/>
          <w:szCs w:val="28"/>
          <w:u w:val="single"/>
          <w:rtl/>
        </w:rPr>
        <w:t>الموضوع / طلبات التنفيذ رقم ( 3800551798) ، (3800272396) ، (4000552673) ، (4000575066) ، (400575062) ، (4000575054) ، (4000575059) .</w:t>
      </w:r>
    </w:p>
    <w:p w:rsidR="0071475F" w:rsidRPr="002A0D1F" w:rsidRDefault="0071475F" w:rsidP="002A0D1F">
      <w:pPr>
        <w:spacing w:after="0" w:line="360" w:lineRule="auto"/>
        <w:jc w:val="both"/>
        <w:rPr>
          <w:sz w:val="28"/>
          <w:szCs w:val="28"/>
          <w:rtl/>
        </w:rPr>
      </w:pPr>
      <w:r w:rsidRPr="002A0D1F">
        <w:rPr>
          <w:rFonts w:hint="cs"/>
          <w:sz w:val="28"/>
          <w:szCs w:val="28"/>
          <w:rtl/>
        </w:rPr>
        <w:t>بالاشارة للموضوع أعلاه ، وحيث أقام طالب التنفيذ مطالبته هذه على أساس غير صحيح إذ أنه يطالب موكلي ب</w:t>
      </w:r>
      <w:r w:rsidR="00AD1051" w:rsidRPr="002A0D1F">
        <w:rPr>
          <w:rFonts w:hint="cs"/>
          <w:sz w:val="28"/>
          <w:szCs w:val="28"/>
          <w:rtl/>
        </w:rPr>
        <w:t xml:space="preserve">سداد </w:t>
      </w:r>
      <w:r w:rsidRPr="002A0D1F">
        <w:rPr>
          <w:rFonts w:hint="cs"/>
          <w:sz w:val="28"/>
          <w:szCs w:val="28"/>
          <w:rtl/>
        </w:rPr>
        <w:t>مب</w:t>
      </w:r>
      <w:r w:rsidR="00AD1051" w:rsidRPr="002A0D1F">
        <w:rPr>
          <w:rFonts w:hint="cs"/>
          <w:sz w:val="28"/>
          <w:szCs w:val="28"/>
          <w:rtl/>
        </w:rPr>
        <w:t>ل</w:t>
      </w:r>
      <w:r w:rsidRPr="002A0D1F">
        <w:rPr>
          <w:rFonts w:hint="cs"/>
          <w:sz w:val="28"/>
          <w:szCs w:val="28"/>
          <w:rtl/>
        </w:rPr>
        <w:t xml:space="preserve">غ قدره ( </w:t>
      </w:r>
      <w:r w:rsidR="00AD1051" w:rsidRPr="002A0D1F">
        <w:rPr>
          <w:rFonts w:hint="cs"/>
          <w:sz w:val="28"/>
          <w:szCs w:val="28"/>
          <w:rtl/>
        </w:rPr>
        <w:t xml:space="preserve">278.900) ريال </w:t>
      </w:r>
      <w:r w:rsidR="00AD1051" w:rsidRPr="002A0D1F">
        <w:rPr>
          <w:sz w:val="28"/>
          <w:szCs w:val="28"/>
          <w:rtl/>
        </w:rPr>
        <w:t>–</w:t>
      </w:r>
      <w:r w:rsidR="00AD1051" w:rsidRPr="002A0D1F">
        <w:rPr>
          <w:rFonts w:hint="cs"/>
          <w:b/>
          <w:bCs/>
          <w:sz w:val="28"/>
          <w:szCs w:val="28"/>
          <w:u w:val="single"/>
          <w:rtl/>
        </w:rPr>
        <w:t xml:space="preserve"> مائتان وثمانية وسبعون ألف وتسعمائة ريال </w:t>
      </w:r>
      <w:r w:rsidR="00AD1051" w:rsidRPr="002A0D1F">
        <w:rPr>
          <w:sz w:val="28"/>
          <w:szCs w:val="28"/>
          <w:rtl/>
        </w:rPr>
        <w:t>–</w:t>
      </w:r>
      <w:r w:rsidR="00AD1051" w:rsidRPr="002A0D1F">
        <w:rPr>
          <w:rFonts w:hint="cs"/>
          <w:sz w:val="28"/>
          <w:szCs w:val="28"/>
          <w:rtl/>
        </w:rPr>
        <w:t xml:space="preserve"> بموجب السندات لامر المرفقة بالطلبات ، وعليه فإننا نستعرض لفضيلتكم ما يلي :</w:t>
      </w:r>
    </w:p>
    <w:p w:rsidR="00AD1051" w:rsidRPr="002A0D1F" w:rsidRDefault="00AD1051" w:rsidP="002A0D1F">
      <w:pPr>
        <w:pStyle w:val="ListParagraph"/>
        <w:numPr>
          <w:ilvl w:val="0"/>
          <w:numId w:val="1"/>
        </w:numPr>
        <w:spacing w:line="360" w:lineRule="auto"/>
        <w:jc w:val="both"/>
        <w:rPr>
          <w:sz w:val="28"/>
          <w:szCs w:val="28"/>
        </w:rPr>
      </w:pPr>
      <w:r w:rsidRPr="002A0D1F">
        <w:rPr>
          <w:rFonts w:hint="cs"/>
          <w:sz w:val="28"/>
          <w:szCs w:val="28"/>
          <w:rtl/>
        </w:rPr>
        <w:t xml:space="preserve">إن أساس العلاقة بين موكلي وطالب التنفيذ هي علاقة تجارية نشأت على أساس بيع وشراء منتجات </w:t>
      </w:r>
      <w:r w:rsidRPr="002A0D1F">
        <w:rPr>
          <w:rFonts w:hint="cs"/>
          <w:b/>
          <w:bCs/>
          <w:sz w:val="28"/>
          <w:szCs w:val="28"/>
          <w:u w:val="single"/>
          <w:rtl/>
        </w:rPr>
        <w:t xml:space="preserve">بالتقسيط </w:t>
      </w:r>
      <w:r w:rsidRPr="002A0D1F">
        <w:rPr>
          <w:rFonts w:hint="cs"/>
          <w:sz w:val="28"/>
          <w:szCs w:val="28"/>
          <w:rtl/>
        </w:rPr>
        <w:t xml:space="preserve">ومحرر بها عدد من العقود بهذا الشأن </w:t>
      </w:r>
      <w:r w:rsidRPr="00723416">
        <w:rPr>
          <w:rFonts w:hint="cs"/>
          <w:b/>
          <w:bCs/>
          <w:sz w:val="28"/>
          <w:szCs w:val="28"/>
          <w:rtl/>
        </w:rPr>
        <w:t>( مرفق  1)</w:t>
      </w:r>
      <w:r w:rsidRPr="002A0D1F">
        <w:rPr>
          <w:rFonts w:hint="cs"/>
          <w:sz w:val="28"/>
          <w:szCs w:val="28"/>
          <w:rtl/>
        </w:rPr>
        <w:t xml:space="preserve"> ، </w:t>
      </w:r>
      <w:r w:rsidR="006747D3" w:rsidRPr="002A0D1F">
        <w:rPr>
          <w:rFonts w:hint="cs"/>
          <w:sz w:val="28"/>
          <w:szCs w:val="28"/>
          <w:rtl/>
        </w:rPr>
        <w:t xml:space="preserve">وحيث تضمنت العقود إلتزام موكلي بتقسيط المبالغ على دفعات مما لا يجوز معه المطالبة بكامل المبلغ دفعة واحدة </w:t>
      </w:r>
      <w:r w:rsidR="006747D3" w:rsidRPr="002A0D1F">
        <w:rPr>
          <w:sz w:val="28"/>
          <w:szCs w:val="28"/>
          <w:rtl/>
        </w:rPr>
        <w:t>–</w:t>
      </w:r>
      <w:r w:rsidR="006747D3" w:rsidRPr="002A0D1F">
        <w:rPr>
          <w:rFonts w:hint="cs"/>
          <w:sz w:val="28"/>
          <w:szCs w:val="28"/>
          <w:rtl/>
        </w:rPr>
        <w:t xml:space="preserve"> حيث أن قوام العقد ورغبة طرفيه </w:t>
      </w:r>
      <w:r w:rsidR="002A0D1F">
        <w:rPr>
          <w:rFonts w:hint="cs"/>
          <w:sz w:val="28"/>
          <w:szCs w:val="28"/>
          <w:rtl/>
        </w:rPr>
        <w:t xml:space="preserve">قد </w:t>
      </w:r>
      <w:r w:rsidR="006747D3" w:rsidRPr="002A0D1F">
        <w:rPr>
          <w:rFonts w:hint="cs"/>
          <w:sz w:val="28"/>
          <w:szCs w:val="28"/>
          <w:rtl/>
        </w:rPr>
        <w:t xml:space="preserve">تلاقت على تقسيط المبلغ على دفعات </w:t>
      </w:r>
      <w:r w:rsidR="006747D3" w:rsidRPr="002A0D1F">
        <w:rPr>
          <w:sz w:val="28"/>
          <w:szCs w:val="28"/>
          <w:rtl/>
        </w:rPr>
        <w:t>–</w:t>
      </w:r>
      <w:r w:rsidR="006747D3" w:rsidRPr="002A0D1F">
        <w:rPr>
          <w:rFonts w:hint="cs"/>
          <w:sz w:val="28"/>
          <w:szCs w:val="28"/>
          <w:rtl/>
        </w:rPr>
        <w:t xml:space="preserve"> وليس دفعة واحده </w:t>
      </w:r>
      <w:r w:rsidR="006747D3" w:rsidRPr="002A0D1F">
        <w:rPr>
          <w:sz w:val="28"/>
          <w:szCs w:val="28"/>
          <w:rtl/>
        </w:rPr>
        <w:t>–</w:t>
      </w:r>
      <w:r w:rsidR="006747D3" w:rsidRPr="002A0D1F">
        <w:rPr>
          <w:rFonts w:hint="cs"/>
          <w:sz w:val="28"/>
          <w:szCs w:val="28"/>
          <w:rtl/>
        </w:rPr>
        <w:t xml:space="preserve"> وهذا مخالف للإتفاق العقدي المبرم بين طرفيه </w:t>
      </w:r>
      <w:r w:rsidR="006747D3" w:rsidRPr="002A0D1F">
        <w:rPr>
          <w:sz w:val="28"/>
          <w:szCs w:val="28"/>
          <w:rtl/>
        </w:rPr>
        <w:t>–</w:t>
      </w:r>
      <w:r w:rsidR="006747D3" w:rsidRPr="002A0D1F">
        <w:rPr>
          <w:rFonts w:hint="cs"/>
          <w:sz w:val="28"/>
          <w:szCs w:val="28"/>
          <w:rtl/>
        </w:rPr>
        <w:t xml:space="preserve"> </w:t>
      </w:r>
      <w:r w:rsidR="006747D3" w:rsidRPr="002C4AD3">
        <w:rPr>
          <w:rFonts w:hint="cs"/>
          <w:b/>
          <w:bCs/>
          <w:sz w:val="28"/>
          <w:szCs w:val="28"/>
          <w:u w:val="single"/>
          <w:rtl/>
        </w:rPr>
        <w:t>لذلك فإننا نطالب بوقف طلبات التنفيذ موضوع طلبنا هذا ووقف ما يترتب عليها من إجراءات .</w:t>
      </w:r>
      <w:r w:rsidR="006747D3" w:rsidRPr="002A0D1F">
        <w:rPr>
          <w:rFonts w:hint="cs"/>
          <w:sz w:val="28"/>
          <w:szCs w:val="28"/>
          <w:rtl/>
        </w:rPr>
        <w:t xml:space="preserve"> </w:t>
      </w:r>
    </w:p>
    <w:p w:rsidR="00AD1051" w:rsidRPr="002A0D1F" w:rsidRDefault="00AD1051" w:rsidP="002E3216">
      <w:pPr>
        <w:pStyle w:val="ListParagraph"/>
        <w:numPr>
          <w:ilvl w:val="0"/>
          <w:numId w:val="1"/>
        </w:numPr>
        <w:spacing w:before="240" w:line="360" w:lineRule="auto"/>
        <w:jc w:val="both"/>
        <w:rPr>
          <w:sz w:val="28"/>
          <w:szCs w:val="28"/>
        </w:rPr>
      </w:pPr>
      <w:r w:rsidRPr="002A0D1F">
        <w:rPr>
          <w:rFonts w:hint="cs"/>
          <w:sz w:val="28"/>
          <w:szCs w:val="28"/>
          <w:rtl/>
        </w:rPr>
        <w:t xml:space="preserve">أن إجمالي المبالغ المحرر بها السندات لأمر موضوع المطالبة هو مبلغ ( 367.000) ريال </w:t>
      </w:r>
      <w:r w:rsidRPr="002A0D1F">
        <w:rPr>
          <w:sz w:val="28"/>
          <w:szCs w:val="28"/>
          <w:rtl/>
        </w:rPr>
        <w:t>–</w:t>
      </w:r>
      <w:r w:rsidRPr="002A0D1F">
        <w:rPr>
          <w:rFonts w:hint="cs"/>
          <w:sz w:val="28"/>
          <w:szCs w:val="28"/>
          <w:rtl/>
        </w:rPr>
        <w:t xml:space="preserve"> </w:t>
      </w:r>
      <w:r w:rsidRPr="002C4AD3">
        <w:rPr>
          <w:rFonts w:hint="cs"/>
          <w:b/>
          <w:bCs/>
          <w:sz w:val="28"/>
          <w:szCs w:val="28"/>
          <w:u w:val="single"/>
          <w:rtl/>
        </w:rPr>
        <w:t xml:space="preserve">ثلاثمائة </w:t>
      </w:r>
      <w:r w:rsidR="006747D3" w:rsidRPr="002C4AD3">
        <w:rPr>
          <w:rFonts w:hint="cs"/>
          <w:b/>
          <w:bCs/>
          <w:sz w:val="28"/>
          <w:szCs w:val="28"/>
          <w:u w:val="single"/>
          <w:rtl/>
        </w:rPr>
        <w:t xml:space="preserve">وستة وسبعون ألف ريال </w:t>
      </w:r>
      <w:r w:rsidR="006747D3" w:rsidRPr="002A0D1F">
        <w:rPr>
          <w:sz w:val="28"/>
          <w:szCs w:val="28"/>
          <w:rtl/>
        </w:rPr>
        <w:t>–</w:t>
      </w:r>
      <w:r w:rsidR="006747D3" w:rsidRPr="002A0D1F">
        <w:rPr>
          <w:rFonts w:hint="cs"/>
          <w:sz w:val="28"/>
          <w:szCs w:val="28"/>
          <w:rtl/>
        </w:rPr>
        <w:t xml:space="preserve"> وقد قام موكلي بسداد مبلغ </w:t>
      </w:r>
      <w:r w:rsidR="002C4AD3">
        <w:rPr>
          <w:rFonts w:hint="cs"/>
          <w:sz w:val="28"/>
          <w:szCs w:val="28"/>
          <w:rtl/>
        </w:rPr>
        <w:t>(</w:t>
      </w:r>
      <w:r w:rsidR="002E3216">
        <w:rPr>
          <w:rFonts w:hint="cs"/>
          <w:sz w:val="28"/>
          <w:szCs w:val="28"/>
          <w:rtl/>
        </w:rPr>
        <w:t>232</w:t>
      </w:r>
      <w:r w:rsidR="002C4AD3">
        <w:rPr>
          <w:rFonts w:hint="cs"/>
          <w:sz w:val="28"/>
          <w:szCs w:val="28"/>
          <w:rtl/>
        </w:rPr>
        <w:t xml:space="preserve">.000) ريال </w:t>
      </w:r>
      <w:r w:rsidR="002C4AD3">
        <w:rPr>
          <w:sz w:val="28"/>
          <w:szCs w:val="28"/>
          <w:rtl/>
        </w:rPr>
        <w:t>–</w:t>
      </w:r>
      <w:r w:rsidR="002C4AD3">
        <w:rPr>
          <w:rFonts w:hint="cs"/>
          <w:sz w:val="28"/>
          <w:szCs w:val="28"/>
          <w:rtl/>
        </w:rPr>
        <w:t xml:space="preserve"> </w:t>
      </w:r>
      <w:r w:rsidR="002E3216">
        <w:rPr>
          <w:rFonts w:hint="cs"/>
          <w:b/>
          <w:bCs/>
          <w:sz w:val="28"/>
          <w:szCs w:val="28"/>
          <w:rtl/>
        </w:rPr>
        <w:t xml:space="preserve">مائتين وإثنان </w:t>
      </w:r>
      <w:r w:rsidR="006747D3" w:rsidRPr="002C4AD3">
        <w:rPr>
          <w:rFonts w:hint="cs"/>
          <w:b/>
          <w:bCs/>
          <w:sz w:val="28"/>
          <w:szCs w:val="28"/>
          <w:rtl/>
        </w:rPr>
        <w:t>وثلاثون ألف</w:t>
      </w:r>
      <w:r w:rsidR="002C4AD3">
        <w:rPr>
          <w:rFonts w:hint="cs"/>
          <w:sz w:val="28"/>
          <w:szCs w:val="28"/>
          <w:rtl/>
        </w:rPr>
        <w:t xml:space="preserve"> </w:t>
      </w:r>
      <w:r w:rsidR="002C4AD3" w:rsidRPr="002C4AD3">
        <w:rPr>
          <w:rFonts w:hint="cs"/>
          <w:b/>
          <w:bCs/>
          <w:sz w:val="28"/>
          <w:szCs w:val="28"/>
          <w:rtl/>
        </w:rPr>
        <w:t>ريال</w:t>
      </w:r>
      <w:r w:rsidR="006747D3" w:rsidRPr="002A0D1F">
        <w:rPr>
          <w:rFonts w:hint="cs"/>
          <w:sz w:val="28"/>
          <w:szCs w:val="28"/>
          <w:rtl/>
        </w:rPr>
        <w:t xml:space="preserve"> على دفعات </w:t>
      </w:r>
      <w:r w:rsidR="006747D3" w:rsidRPr="002A0D1F">
        <w:rPr>
          <w:sz w:val="28"/>
          <w:szCs w:val="28"/>
          <w:rtl/>
        </w:rPr>
        <w:t>–</w:t>
      </w:r>
      <w:r w:rsidR="006747D3" w:rsidRPr="002A0D1F">
        <w:rPr>
          <w:rFonts w:hint="cs"/>
          <w:sz w:val="28"/>
          <w:szCs w:val="28"/>
          <w:rtl/>
        </w:rPr>
        <w:t xml:space="preserve"> بموجب عدد من سندات القبض الصادرة من طالب التنفيذ</w:t>
      </w:r>
      <w:r w:rsidR="002C4AD3">
        <w:rPr>
          <w:rFonts w:hint="cs"/>
          <w:sz w:val="28"/>
          <w:szCs w:val="28"/>
          <w:rtl/>
        </w:rPr>
        <w:t xml:space="preserve"> </w:t>
      </w:r>
      <w:r w:rsidR="002C4AD3" w:rsidRPr="002C4AD3">
        <w:rPr>
          <w:rFonts w:hint="cs"/>
          <w:b/>
          <w:bCs/>
          <w:sz w:val="28"/>
          <w:szCs w:val="28"/>
          <w:rtl/>
        </w:rPr>
        <w:t xml:space="preserve">(مرفق  2) </w:t>
      </w:r>
      <w:r w:rsidR="006747D3" w:rsidRPr="002A0D1F">
        <w:rPr>
          <w:sz w:val="28"/>
          <w:szCs w:val="28"/>
          <w:rtl/>
        </w:rPr>
        <w:t>–</w:t>
      </w:r>
      <w:r w:rsidR="006747D3" w:rsidRPr="002A0D1F">
        <w:rPr>
          <w:rFonts w:hint="cs"/>
          <w:sz w:val="28"/>
          <w:szCs w:val="28"/>
          <w:rtl/>
        </w:rPr>
        <w:t xml:space="preserve"> وعليه تكون مبالغ المطالبة غير صحيحة وزائدة بشكل مبالغ فيه عن المبالغ الحقيقية المتبقية بذمة موكلي .</w:t>
      </w:r>
    </w:p>
    <w:p w:rsidR="00AD1051" w:rsidRDefault="006747D3" w:rsidP="002A0D1F">
      <w:pPr>
        <w:pStyle w:val="ListParagraph"/>
        <w:numPr>
          <w:ilvl w:val="0"/>
          <w:numId w:val="1"/>
        </w:numPr>
        <w:spacing w:before="240" w:line="360" w:lineRule="auto"/>
        <w:jc w:val="both"/>
        <w:rPr>
          <w:sz w:val="28"/>
          <w:szCs w:val="28"/>
        </w:rPr>
      </w:pPr>
      <w:r w:rsidRPr="002A0D1F">
        <w:rPr>
          <w:rFonts w:hint="cs"/>
          <w:sz w:val="28"/>
          <w:szCs w:val="28"/>
          <w:rtl/>
        </w:rPr>
        <w:t xml:space="preserve">وحيث أن موكلي ملتزم بالسداد على أقساط وجدولة المبلغ المتبقي بذمته </w:t>
      </w:r>
      <w:r w:rsidRPr="002A0D1F">
        <w:rPr>
          <w:sz w:val="28"/>
          <w:szCs w:val="28"/>
          <w:rtl/>
        </w:rPr>
        <w:t>–</w:t>
      </w:r>
      <w:r w:rsidRPr="002A0D1F">
        <w:rPr>
          <w:rFonts w:hint="cs"/>
          <w:sz w:val="28"/>
          <w:szCs w:val="28"/>
          <w:rtl/>
        </w:rPr>
        <w:t xml:space="preserve"> لولا </w:t>
      </w:r>
      <w:r w:rsidR="002C4AD3">
        <w:rPr>
          <w:rFonts w:hint="cs"/>
          <w:sz w:val="28"/>
          <w:szCs w:val="28"/>
          <w:rtl/>
        </w:rPr>
        <w:t>أن المدعى عليها قام</w:t>
      </w:r>
      <w:r w:rsidRPr="002A0D1F">
        <w:rPr>
          <w:rFonts w:hint="cs"/>
          <w:sz w:val="28"/>
          <w:szCs w:val="28"/>
          <w:rtl/>
        </w:rPr>
        <w:t xml:space="preserve"> بتقديم جميع السندات دفعة واحدة بغير وجه حق </w:t>
      </w:r>
      <w:r w:rsidRPr="002A0D1F">
        <w:rPr>
          <w:sz w:val="28"/>
          <w:szCs w:val="28"/>
          <w:rtl/>
        </w:rPr>
        <w:t>–</w:t>
      </w:r>
      <w:r w:rsidRPr="002A0D1F">
        <w:rPr>
          <w:rFonts w:hint="cs"/>
          <w:sz w:val="28"/>
          <w:szCs w:val="28"/>
          <w:rtl/>
        </w:rPr>
        <w:t xml:space="preserve"> مما جعل موكلي عاجزاً عن السداد </w:t>
      </w:r>
      <w:r w:rsidRPr="002A0D1F">
        <w:rPr>
          <w:sz w:val="28"/>
          <w:szCs w:val="28"/>
          <w:rtl/>
        </w:rPr>
        <w:t>–</w:t>
      </w:r>
      <w:r w:rsidRPr="002A0D1F">
        <w:rPr>
          <w:rFonts w:hint="cs"/>
          <w:sz w:val="28"/>
          <w:szCs w:val="28"/>
          <w:rtl/>
        </w:rPr>
        <w:t xml:space="preserve"> وذلك يخالف ما سبق الاتفاق عليه بين موكلي وطالب التنفيذ </w:t>
      </w:r>
      <w:r w:rsidRPr="002A0D1F">
        <w:rPr>
          <w:sz w:val="28"/>
          <w:szCs w:val="28"/>
          <w:rtl/>
        </w:rPr>
        <w:t>–</w:t>
      </w:r>
      <w:r w:rsidRPr="002A0D1F">
        <w:rPr>
          <w:rFonts w:hint="cs"/>
          <w:sz w:val="28"/>
          <w:szCs w:val="28"/>
          <w:rtl/>
        </w:rPr>
        <w:t xml:space="preserve"> والمتضمن تقسيط المبالغ وجدولتها على أقساط .</w:t>
      </w:r>
    </w:p>
    <w:p w:rsidR="00723416" w:rsidRPr="00723416" w:rsidRDefault="00723416" w:rsidP="00723416">
      <w:pPr>
        <w:pStyle w:val="ListParagraph"/>
        <w:numPr>
          <w:ilvl w:val="0"/>
          <w:numId w:val="1"/>
        </w:numPr>
        <w:spacing w:before="240" w:line="360" w:lineRule="auto"/>
        <w:jc w:val="both"/>
        <w:rPr>
          <w:b/>
          <w:bCs/>
          <w:sz w:val="28"/>
          <w:szCs w:val="28"/>
          <w:u w:val="single"/>
        </w:rPr>
      </w:pPr>
      <w:r w:rsidRPr="00723416">
        <w:rPr>
          <w:rFonts w:hint="cs"/>
          <w:b/>
          <w:bCs/>
          <w:sz w:val="28"/>
          <w:szCs w:val="28"/>
          <w:u w:val="single"/>
          <w:rtl/>
        </w:rPr>
        <w:t xml:space="preserve">إستناداً على التعميم القضائي رقم ( 13/ت / 4686 في 10/9/1433هــ الصار من وزير العدل بشأن طلبات التنفيذ المتعلقة بعقود تمويل من أشخاص غير مرخص لهم بمزاولة نشاط التمويل </w:t>
      </w:r>
      <w:r w:rsidRPr="00723416">
        <w:rPr>
          <w:b/>
          <w:bCs/>
          <w:sz w:val="28"/>
          <w:szCs w:val="28"/>
          <w:u w:val="single"/>
          <w:rtl/>
        </w:rPr>
        <w:t>–</w:t>
      </w:r>
      <w:r w:rsidRPr="00723416">
        <w:rPr>
          <w:rFonts w:hint="cs"/>
          <w:b/>
          <w:bCs/>
          <w:sz w:val="28"/>
          <w:szCs w:val="28"/>
          <w:u w:val="single"/>
          <w:rtl/>
        </w:rPr>
        <w:t xml:space="preserve"> فإنه يلزم فرز أوراق مستقلة بشانها وإحالتها لمؤسسة النقد العربي لإتخاذ الاجراءات اللازمة حيال المخالفة (مرفق  3)  </w:t>
      </w:r>
      <w:r w:rsidRPr="00723416">
        <w:rPr>
          <w:b/>
          <w:bCs/>
          <w:sz w:val="28"/>
          <w:szCs w:val="28"/>
          <w:u w:val="single"/>
          <w:rtl/>
        </w:rPr>
        <w:t>–</w:t>
      </w:r>
      <w:r w:rsidRPr="00723416">
        <w:rPr>
          <w:rFonts w:hint="cs"/>
          <w:b/>
          <w:bCs/>
          <w:sz w:val="28"/>
          <w:szCs w:val="28"/>
          <w:u w:val="single"/>
          <w:rtl/>
        </w:rPr>
        <w:t xml:space="preserve"> وحيث أن موضوعنا الماثل أمام فضيلتكم ينطبق عليه وصف شركات التمويل الغير مرخص لهم بمزاولة النشاط </w:t>
      </w:r>
      <w:r w:rsidRPr="00723416">
        <w:rPr>
          <w:b/>
          <w:bCs/>
          <w:sz w:val="28"/>
          <w:szCs w:val="28"/>
          <w:u w:val="single"/>
          <w:rtl/>
        </w:rPr>
        <w:t>–</w:t>
      </w:r>
      <w:r w:rsidRPr="00723416">
        <w:rPr>
          <w:rFonts w:hint="cs"/>
          <w:b/>
          <w:bCs/>
          <w:sz w:val="28"/>
          <w:szCs w:val="28"/>
          <w:u w:val="single"/>
          <w:rtl/>
        </w:rPr>
        <w:t xml:space="preserve"> لذلك فإننا نطالب فضيلتكم بإحالتها لمؤسسة النقد العربي إستناداً على التعميم المذكور .</w:t>
      </w:r>
    </w:p>
    <w:p w:rsidR="006747D3" w:rsidRPr="002A0D1F" w:rsidRDefault="006747D3" w:rsidP="002C4AD3">
      <w:pPr>
        <w:spacing w:line="360" w:lineRule="auto"/>
        <w:jc w:val="both"/>
        <w:rPr>
          <w:b/>
          <w:bCs/>
          <w:sz w:val="28"/>
          <w:szCs w:val="28"/>
          <w:rtl/>
        </w:rPr>
      </w:pPr>
      <w:r w:rsidRPr="002A0D1F">
        <w:rPr>
          <w:rFonts w:hint="cs"/>
          <w:b/>
          <w:bCs/>
          <w:sz w:val="28"/>
          <w:szCs w:val="28"/>
          <w:rtl/>
        </w:rPr>
        <w:lastRenderedPageBreak/>
        <w:t xml:space="preserve">والجدير بالذكر أن البضائع تختلف قيمتها في البيع بالتقسيط عن الكاش </w:t>
      </w:r>
      <w:r w:rsidRPr="002A0D1F">
        <w:rPr>
          <w:b/>
          <w:bCs/>
          <w:sz w:val="28"/>
          <w:szCs w:val="28"/>
          <w:rtl/>
        </w:rPr>
        <w:t>–</w:t>
      </w:r>
      <w:r w:rsidRPr="002A0D1F">
        <w:rPr>
          <w:rFonts w:hint="cs"/>
          <w:b/>
          <w:bCs/>
          <w:sz w:val="28"/>
          <w:szCs w:val="28"/>
          <w:rtl/>
        </w:rPr>
        <w:t xml:space="preserve"> إذ أن التجار يتجهون لوضع هامش ربح معين على قيمة البضا</w:t>
      </w:r>
      <w:r w:rsidR="002C4AD3">
        <w:rPr>
          <w:rFonts w:hint="cs"/>
          <w:b/>
          <w:bCs/>
          <w:sz w:val="28"/>
          <w:szCs w:val="28"/>
          <w:rtl/>
        </w:rPr>
        <w:t>ئع</w:t>
      </w:r>
      <w:r w:rsidRPr="002A0D1F">
        <w:rPr>
          <w:rFonts w:hint="cs"/>
          <w:b/>
          <w:bCs/>
          <w:sz w:val="28"/>
          <w:szCs w:val="28"/>
          <w:rtl/>
        </w:rPr>
        <w:t xml:space="preserve"> مقابل تقسيطها </w:t>
      </w:r>
      <w:r w:rsidRPr="002A0D1F">
        <w:rPr>
          <w:b/>
          <w:bCs/>
          <w:sz w:val="28"/>
          <w:szCs w:val="28"/>
          <w:rtl/>
        </w:rPr>
        <w:t>–</w:t>
      </w:r>
      <w:r w:rsidRPr="002A0D1F">
        <w:rPr>
          <w:rFonts w:hint="cs"/>
          <w:b/>
          <w:bCs/>
          <w:sz w:val="28"/>
          <w:szCs w:val="28"/>
          <w:rtl/>
        </w:rPr>
        <w:t xml:space="preserve"> وعلى هذا الاساس يتم الايجاب والقبول بين التجار بموافقتهم على تقسيط المب</w:t>
      </w:r>
      <w:r w:rsidR="002C4AD3">
        <w:rPr>
          <w:rFonts w:hint="cs"/>
          <w:b/>
          <w:bCs/>
          <w:sz w:val="28"/>
          <w:szCs w:val="28"/>
          <w:rtl/>
        </w:rPr>
        <w:t>ا</w:t>
      </w:r>
      <w:r w:rsidRPr="002A0D1F">
        <w:rPr>
          <w:rFonts w:hint="cs"/>
          <w:b/>
          <w:bCs/>
          <w:sz w:val="28"/>
          <w:szCs w:val="28"/>
          <w:rtl/>
        </w:rPr>
        <w:t xml:space="preserve">لغ </w:t>
      </w:r>
      <w:r w:rsidRPr="002A0D1F">
        <w:rPr>
          <w:b/>
          <w:bCs/>
          <w:sz w:val="28"/>
          <w:szCs w:val="28"/>
          <w:rtl/>
        </w:rPr>
        <w:t>–</w:t>
      </w:r>
      <w:r w:rsidRPr="002A0D1F">
        <w:rPr>
          <w:rFonts w:hint="cs"/>
          <w:b/>
          <w:bCs/>
          <w:sz w:val="28"/>
          <w:szCs w:val="28"/>
          <w:rtl/>
        </w:rPr>
        <w:t xml:space="preserve"> وبالمخالفة لذلك ولما تم الاتفاق عليه بين موكلي وطالب التنفيذ فقد قام طالب التنفيذ بتقديم جميع مطالباته بالسندات دفعة واحدة على الرغم أن أصل الاتفاق بين موكلي وبين طالب التنفيذ هو </w:t>
      </w:r>
      <w:r w:rsidR="002C4AD3">
        <w:rPr>
          <w:rFonts w:hint="cs"/>
          <w:b/>
          <w:bCs/>
          <w:sz w:val="28"/>
          <w:szCs w:val="28"/>
          <w:rtl/>
        </w:rPr>
        <w:t xml:space="preserve">[ </w:t>
      </w:r>
      <w:r w:rsidR="002A0D1F">
        <w:rPr>
          <w:rFonts w:hint="cs"/>
          <w:b/>
          <w:bCs/>
          <w:sz w:val="28"/>
          <w:szCs w:val="28"/>
          <w:rtl/>
        </w:rPr>
        <w:t xml:space="preserve">مبدأ </w:t>
      </w:r>
      <w:r w:rsidRPr="002A0D1F">
        <w:rPr>
          <w:rFonts w:hint="cs"/>
          <w:b/>
          <w:bCs/>
          <w:sz w:val="28"/>
          <w:szCs w:val="28"/>
          <w:rtl/>
        </w:rPr>
        <w:t>التقسيط</w:t>
      </w:r>
      <w:r w:rsidR="002C4AD3">
        <w:rPr>
          <w:rFonts w:hint="cs"/>
          <w:b/>
          <w:bCs/>
          <w:sz w:val="28"/>
          <w:szCs w:val="28"/>
          <w:rtl/>
        </w:rPr>
        <w:t xml:space="preserve"> ]</w:t>
      </w:r>
      <w:r w:rsidRPr="002A0D1F">
        <w:rPr>
          <w:rFonts w:hint="cs"/>
          <w:b/>
          <w:bCs/>
          <w:sz w:val="28"/>
          <w:szCs w:val="28"/>
          <w:rtl/>
        </w:rPr>
        <w:t xml:space="preserve"> </w:t>
      </w:r>
      <w:r w:rsidRPr="002A0D1F">
        <w:rPr>
          <w:b/>
          <w:bCs/>
          <w:sz w:val="28"/>
          <w:szCs w:val="28"/>
          <w:rtl/>
        </w:rPr>
        <w:t>–</w:t>
      </w:r>
      <w:r w:rsidRPr="002A0D1F">
        <w:rPr>
          <w:rFonts w:hint="cs"/>
          <w:b/>
          <w:bCs/>
          <w:sz w:val="28"/>
          <w:szCs w:val="28"/>
          <w:rtl/>
        </w:rPr>
        <w:t xml:space="preserve"> لذلك تقع مطالبة طالب التنفيذ </w:t>
      </w:r>
      <w:r w:rsidR="002C4AD3">
        <w:rPr>
          <w:rFonts w:hint="cs"/>
          <w:b/>
          <w:bCs/>
          <w:sz w:val="28"/>
          <w:szCs w:val="28"/>
          <w:rtl/>
        </w:rPr>
        <w:t xml:space="preserve">بحق موكلي </w:t>
      </w:r>
      <w:r w:rsidRPr="002A0D1F">
        <w:rPr>
          <w:rFonts w:hint="cs"/>
          <w:b/>
          <w:bCs/>
          <w:sz w:val="28"/>
          <w:szCs w:val="28"/>
          <w:rtl/>
        </w:rPr>
        <w:t>باطلة غ</w:t>
      </w:r>
      <w:r w:rsidR="002A0D1F">
        <w:rPr>
          <w:rFonts w:hint="cs"/>
          <w:b/>
          <w:bCs/>
          <w:sz w:val="28"/>
          <w:szCs w:val="28"/>
          <w:rtl/>
        </w:rPr>
        <w:t>ير صحيحة ونطالب فضيلتكم بإلغائها</w:t>
      </w:r>
      <w:r w:rsidRPr="002A0D1F">
        <w:rPr>
          <w:rFonts w:hint="cs"/>
          <w:b/>
          <w:bCs/>
          <w:sz w:val="28"/>
          <w:szCs w:val="28"/>
          <w:rtl/>
        </w:rPr>
        <w:t xml:space="preserve"> ووقف ما يترتب عليها من إجراءات ضد موكلي .</w:t>
      </w:r>
    </w:p>
    <w:p w:rsidR="006747D3" w:rsidRPr="002A0D1F" w:rsidRDefault="006747D3" w:rsidP="002C4AD3">
      <w:pPr>
        <w:spacing w:before="240" w:line="360" w:lineRule="auto"/>
        <w:jc w:val="both"/>
        <w:rPr>
          <w:b/>
          <w:bCs/>
          <w:sz w:val="28"/>
          <w:szCs w:val="28"/>
          <w:rtl/>
        </w:rPr>
      </w:pPr>
      <w:r w:rsidRPr="002A0D1F">
        <w:rPr>
          <w:rFonts w:hint="cs"/>
          <w:b/>
          <w:bCs/>
          <w:sz w:val="28"/>
          <w:szCs w:val="28"/>
          <w:rtl/>
        </w:rPr>
        <w:t xml:space="preserve">ولما تقدم وحيث أن الثابت بالاوراق والمستندات ان أصل العلاقة بين الطرفين </w:t>
      </w:r>
      <w:r w:rsidR="002C4AD3">
        <w:rPr>
          <w:rFonts w:hint="cs"/>
          <w:b/>
          <w:bCs/>
          <w:sz w:val="28"/>
          <w:szCs w:val="28"/>
          <w:rtl/>
        </w:rPr>
        <w:t xml:space="preserve">كما أوضحنا أعلاه </w:t>
      </w:r>
      <w:r w:rsidRPr="002A0D1F">
        <w:rPr>
          <w:rFonts w:hint="cs"/>
          <w:b/>
          <w:bCs/>
          <w:sz w:val="28"/>
          <w:szCs w:val="28"/>
          <w:rtl/>
        </w:rPr>
        <w:t xml:space="preserve">هو السداد بالتقسيط على دفعات وليس دفعة واحدة </w:t>
      </w:r>
      <w:r w:rsidRPr="002A0D1F">
        <w:rPr>
          <w:b/>
          <w:bCs/>
          <w:sz w:val="28"/>
          <w:szCs w:val="28"/>
          <w:rtl/>
        </w:rPr>
        <w:t>–</w:t>
      </w:r>
      <w:r w:rsidR="002A0D1F" w:rsidRPr="002A0D1F">
        <w:rPr>
          <w:rFonts w:hint="cs"/>
          <w:b/>
          <w:bCs/>
          <w:sz w:val="28"/>
          <w:szCs w:val="28"/>
          <w:rtl/>
        </w:rPr>
        <w:t xml:space="preserve"> وذلك يتنافي مع ما قام به طالب التنفيذ </w:t>
      </w:r>
      <w:r w:rsidR="002A0D1F">
        <w:rPr>
          <w:rFonts w:hint="cs"/>
          <w:b/>
          <w:bCs/>
          <w:sz w:val="28"/>
          <w:szCs w:val="28"/>
          <w:rtl/>
        </w:rPr>
        <w:t>من قيامه بتقديم</w:t>
      </w:r>
      <w:r w:rsidR="002A0D1F" w:rsidRPr="002A0D1F">
        <w:rPr>
          <w:rFonts w:hint="cs"/>
          <w:b/>
          <w:bCs/>
          <w:sz w:val="28"/>
          <w:szCs w:val="28"/>
          <w:rtl/>
        </w:rPr>
        <w:t xml:space="preserve"> جميع طلبات التنفيذ الغير مستحقة الاداء على موكلي</w:t>
      </w:r>
      <w:r w:rsidR="002A0D1F">
        <w:rPr>
          <w:rFonts w:hint="cs"/>
          <w:b/>
          <w:bCs/>
          <w:sz w:val="28"/>
          <w:szCs w:val="28"/>
          <w:rtl/>
        </w:rPr>
        <w:t xml:space="preserve"> </w:t>
      </w:r>
      <w:r w:rsidR="002A0D1F" w:rsidRPr="002A0D1F">
        <w:rPr>
          <w:rFonts w:hint="cs"/>
          <w:b/>
          <w:bCs/>
          <w:sz w:val="28"/>
          <w:szCs w:val="28"/>
          <w:rtl/>
        </w:rPr>
        <w:t xml:space="preserve">دفعة واحدة </w:t>
      </w:r>
      <w:r w:rsidR="002A0D1F" w:rsidRPr="002A0D1F">
        <w:rPr>
          <w:b/>
          <w:bCs/>
          <w:sz w:val="28"/>
          <w:szCs w:val="28"/>
          <w:rtl/>
        </w:rPr>
        <w:t>–</w:t>
      </w:r>
      <w:r w:rsidR="002A0D1F" w:rsidRPr="002A0D1F">
        <w:rPr>
          <w:rFonts w:hint="cs"/>
          <w:b/>
          <w:bCs/>
          <w:sz w:val="28"/>
          <w:szCs w:val="28"/>
          <w:rtl/>
        </w:rPr>
        <w:t xml:space="preserve"> على الرغم من استعداد موكلي التام لسداد المبلغ والالتزام بدفعات التقسيط</w:t>
      </w:r>
      <w:r w:rsidR="002C4AD3">
        <w:rPr>
          <w:rFonts w:hint="cs"/>
          <w:b/>
          <w:bCs/>
          <w:sz w:val="28"/>
          <w:szCs w:val="28"/>
          <w:rtl/>
        </w:rPr>
        <w:t xml:space="preserve"> حسب العقد المبرم بين الطرفين</w:t>
      </w:r>
      <w:r w:rsidR="002A0D1F" w:rsidRPr="002A0D1F">
        <w:rPr>
          <w:rFonts w:hint="cs"/>
          <w:b/>
          <w:bCs/>
          <w:sz w:val="28"/>
          <w:szCs w:val="28"/>
          <w:rtl/>
        </w:rPr>
        <w:t xml:space="preserve"> .</w:t>
      </w:r>
    </w:p>
    <w:p w:rsidR="002A0D1F" w:rsidRPr="002A0D1F" w:rsidRDefault="002A0D1F" w:rsidP="002C4AD3">
      <w:pPr>
        <w:spacing w:before="240" w:line="360" w:lineRule="auto"/>
        <w:jc w:val="both"/>
        <w:rPr>
          <w:b/>
          <w:bCs/>
          <w:sz w:val="28"/>
          <w:szCs w:val="28"/>
          <w:rtl/>
        </w:rPr>
      </w:pPr>
      <w:r w:rsidRPr="002A0D1F">
        <w:rPr>
          <w:rFonts w:hint="cs"/>
          <w:b/>
          <w:bCs/>
          <w:sz w:val="28"/>
          <w:szCs w:val="28"/>
          <w:rtl/>
        </w:rPr>
        <w:t xml:space="preserve">وعليه فإننا نلتمس من فضيلتكم </w:t>
      </w:r>
      <w:r w:rsidRPr="002A0D1F">
        <w:rPr>
          <w:b/>
          <w:bCs/>
          <w:sz w:val="28"/>
          <w:szCs w:val="28"/>
          <w:rtl/>
        </w:rPr>
        <w:t>–</w:t>
      </w:r>
      <w:r w:rsidRPr="002A0D1F">
        <w:rPr>
          <w:rFonts w:hint="cs"/>
          <w:b/>
          <w:bCs/>
          <w:sz w:val="28"/>
          <w:szCs w:val="28"/>
          <w:rtl/>
        </w:rPr>
        <w:t xml:space="preserve"> سلمكم الله </w:t>
      </w:r>
      <w:r w:rsidRPr="002A0D1F">
        <w:rPr>
          <w:b/>
          <w:bCs/>
          <w:sz w:val="28"/>
          <w:szCs w:val="28"/>
          <w:rtl/>
        </w:rPr>
        <w:t>–</w:t>
      </w:r>
      <w:r w:rsidRPr="002A0D1F">
        <w:rPr>
          <w:rFonts w:hint="cs"/>
          <w:b/>
          <w:bCs/>
          <w:sz w:val="28"/>
          <w:szCs w:val="28"/>
          <w:rtl/>
        </w:rPr>
        <w:t xml:space="preserve"> التكرم بالنظر في وقف طلب التنفيذ المقدم أمام فضيلتكم للأسباب المشار إليها أعلاه </w:t>
      </w:r>
      <w:r w:rsidR="0075752B">
        <w:rPr>
          <w:rFonts w:hint="cs"/>
          <w:b/>
          <w:bCs/>
          <w:sz w:val="28"/>
          <w:szCs w:val="28"/>
          <w:rtl/>
        </w:rPr>
        <w:t xml:space="preserve">وفقاً لنص المادة الثالثة من نظام التنفيذ </w:t>
      </w:r>
      <w:r w:rsidRPr="002A0D1F">
        <w:rPr>
          <w:rFonts w:hint="cs"/>
          <w:b/>
          <w:bCs/>
          <w:sz w:val="28"/>
          <w:szCs w:val="28"/>
          <w:rtl/>
        </w:rPr>
        <w:t xml:space="preserve">، بالاضافة </w:t>
      </w:r>
      <w:r w:rsidR="002C4AD3">
        <w:rPr>
          <w:rFonts w:hint="cs"/>
          <w:b/>
          <w:bCs/>
          <w:sz w:val="28"/>
          <w:szCs w:val="28"/>
          <w:rtl/>
        </w:rPr>
        <w:t>ل</w:t>
      </w:r>
      <w:r w:rsidRPr="002A0D1F">
        <w:rPr>
          <w:rFonts w:hint="cs"/>
          <w:b/>
          <w:bCs/>
          <w:sz w:val="28"/>
          <w:szCs w:val="28"/>
          <w:rtl/>
        </w:rPr>
        <w:t>ما ترونه فضيلتكم مناسباً وفقاً للنظام ، مع الوضع في الاعتبار إستعداد موكلي التام لتقسيط المبلغ على دفعات حسب الاتفاق المبرم بين موكلي وطالب التنفيذ .</w:t>
      </w:r>
    </w:p>
    <w:p w:rsidR="002A0D1F" w:rsidRPr="002A0D1F" w:rsidRDefault="002A0D1F" w:rsidP="002A0D1F">
      <w:pPr>
        <w:spacing w:before="240" w:line="360" w:lineRule="auto"/>
        <w:jc w:val="both"/>
        <w:rPr>
          <w:b/>
          <w:bCs/>
          <w:sz w:val="28"/>
          <w:szCs w:val="28"/>
          <w:rtl/>
        </w:rPr>
      </w:pPr>
      <w:r w:rsidRPr="002A0D1F">
        <w:rPr>
          <w:rFonts w:hint="cs"/>
          <w:b/>
          <w:bCs/>
          <w:sz w:val="28"/>
          <w:szCs w:val="28"/>
          <w:rtl/>
        </w:rPr>
        <w:t>سدد الله على طريق الحق والعدل خطاكم ،،،،، والله ولي التوفيق ،،،،،</w:t>
      </w:r>
    </w:p>
    <w:p w:rsidR="002A0D1F" w:rsidRPr="002A0D1F" w:rsidRDefault="002A0D1F" w:rsidP="002A0D1F">
      <w:pPr>
        <w:spacing w:before="240" w:line="360" w:lineRule="auto"/>
        <w:ind w:right="284"/>
        <w:jc w:val="right"/>
        <w:rPr>
          <w:b/>
          <w:bCs/>
          <w:sz w:val="28"/>
          <w:szCs w:val="28"/>
          <w:rtl/>
        </w:rPr>
      </w:pPr>
      <w:r w:rsidRPr="002A0D1F">
        <w:rPr>
          <w:rFonts w:hint="cs"/>
          <w:b/>
          <w:bCs/>
          <w:sz w:val="28"/>
          <w:szCs w:val="28"/>
          <w:rtl/>
        </w:rPr>
        <w:t>وكيل ال</w:t>
      </w:r>
      <w:bookmarkStart w:id="0" w:name="_GoBack"/>
      <w:bookmarkEnd w:id="0"/>
      <w:r w:rsidRPr="002A0D1F">
        <w:rPr>
          <w:rFonts w:hint="cs"/>
          <w:b/>
          <w:bCs/>
          <w:sz w:val="28"/>
          <w:szCs w:val="28"/>
          <w:rtl/>
        </w:rPr>
        <w:t xml:space="preserve">منفذ ضده </w:t>
      </w:r>
    </w:p>
    <w:p w:rsidR="002A0D1F" w:rsidRPr="00A85F6A" w:rsidRDefault="002A0D1F" w:rsidP="00A85F6A">
      <w:pPr>
        <w:spacing w:before="240" w:line="360" w:lineRule="auto"/>
        <w:ind w:right="426"/>
        <w:jc w:val="right"/>
        <w:rPr>
          <w:b/>
          <w:bCs/>
          <w:sz w:val="28"/>
          <w:szCs w:val="28"/>
          <w:rtl/>
        </w:rPr>
      </w:pPr>
      <w:r w:rsidRPr="00A85F6A">
        <w:rPr>
          <w:rFonts w:hint="cs"/>
          <w:b/>
          <w:bCs/>
          <w:sz w:val="28"/>
          <w:szCs w:val="28"/>
          <w:rtl/>
        </w:rPr>
        <w:t xml:space="preserve">خلدا المطيري </w:t>
      </w:r>
    </w:p>
    <w:p w:rsidR="002A0D1F" w:rsidRPr="002A0D1F" w:rsidRDefault="002A0D1F" w:rsidP="002A0D1F">
      <w:pPr>
        <w:spacing w:before="240" w:line="360" w:lineRule="auto"/>
        <w:jc w:val="both"/>
        <w:rPr>
          <w:sz w:val="28"/>
          <w:szCs w:val="28"/>
          <w:rtl/>
        </w:rPr>
      </w:pPr>
    </w:p>
    <w:p w:rsidR="0071475F" w:rsidRPr="002A0D1F" w:rsidRDefault="0071475F" w:rsidP="002A0D1F">
      <w:pPr>
        <w:spacing w:before="240" w:line="360" w:lineRule="auto"/>
        <w:jc w:val="both"/>
        <w:rPr>
          <w:sz w:val="28"/>
          <w:szCs w:val="28"/>
        </w:rPr>
      </w:pPr>
    </w:p>
    <w:sectPr w:rsidR="0071475F" w:rsidRPr="002A0D1F" w:rsidSect="002A0D1F">
      <w:footerReference w:type="default" r:id="rId7"/>
      <w:pgSz w:w="11906" w:h="16838"/>
      <w:pgMar w:top="1440" w:right="849" w:bottom="1440" w:left="1134"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3544" w:rsidRDefault="00653544" w:rsidP="002A0D1F">
      <w:pPr>
        <w:spacing w:after="0" w:line="240" w:lineRule="auto"/>
      </w:pPr>
      <w:r>
        <w:separator/>
      </w:r>
    </w:p>
  </w:endnote>
  <w:endnote w:type="continuationSeparator" w:id="0">
    <w:p w:rsidR="00653544" w:rsidRDefault="00653544" w:rsidP="002A0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836106731"/>
      <w:docPartObj>
        <w:docPartGallery w:val="Page Numbers (Bottom of Page)"/>
        <w:docPartUnique/>
      </w:docPartObj>
    </w:sdtPr>
    <w:sdtEndPr/>
    <w:sdtContent>
      <w:p w:rsidR="002A0D1F" w:rsidRDefault="002A0D1F">
        <w:pPr>
          <w:pStyle w:val="Footer"/>
          <w:jc w:val="center"/>
        </w:pPr>
        <w:r>
          <w:fldChar w:fldCharType="begin"/>
        </w:r>
        <w:r>
          <w:instrText xml:space="preserve"> PAGE   \* MERGEFORMAT </w:instrText>
        </w:r>
        <w:r>
          <w:fldChar w:fldCharType="separate"/>
        </w:r>
        <w:r w:rsidR="002E3216">
          <w:rPr>
            <w:noProof/>
            <w:rtl/>
          </w:rPr>
          <w:t>2</w:t>
        </w:r>
        <w:r>
          <w:rPr>
            <w:noProof/>
          </w:rPr>
          <w:fldChar w:fldCharType="end"/>
        </w:r>
      </w:p>
    </w:sdtContent>
  </w:sdt>
  <w:p w:rsidR="002A0D1F" w:rsidRDefault="002A0D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3544" w:rsidRDefault="00653544" w:rsidP="002A0D1F">
      <w:pPr>
        <w:spacing w:after="0" w:line="240" w:lineRule="auto"/>
      </w:pPr>
      <w:r>
        <w:separator/>
      </w:r>
    </w:p>
  </w:footnote>
  <w:footnote w:type="continuationSeparator" w:id="0">
    <w:p w:rsidR="00653544" w:rsidRDefault="00653544" w:rsidP="002A0D1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5F47F8"/>
    <w:multiLevelType w:val="hybridMultilevel"/>
    <w:tmpl w:val="163E8C80"/>
    <w:lvl w:ilvl="0" w:tplc="AB6242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141"/>
    <w:rsid w:val="00056141"/>
    <w:rsid w:val="001A6A81"/>
    <w:rsid w:val="002A0D1F"/>
    <w:rsid w:val="002C4AD3"/>
    <w:rsid w:val="002E3216"/>
    <w:rsid w:val="00503269"/>
    <w:rsid w:val="00653544"/>
    <w:rsid w:val="00661210"/>
    <w:rsid w:val="006747D3"/>
    <w:rsid w:val="0071475F"/>
    <w:rsid w:val="00723416"/>
    <w:rsid w:val="0075752B"/>
    <w:rsid w:val="00A85F6A"/>
    <w:rsid w:val="00AD1051"/>
    <w:rsid w:val="00F071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0C3C78-0D46-44F3-9E9E-D6D155B0B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1051"/>
    <w:pPr>
      <w:ind w:left="720"/>
      <w:contextualSpacing/>
    </w:pPr>
  </w:style>
  <w:style w:type="paragraph" w:styleId="Header">
    <w:name w:val="header"/>
    <w:basedOn w:val="Normal"/>
    <w:link w:val="HeaderChar"/>
    <w:uiPriority w:val="99"/>
    <w:unhideWhenUsed/>
    <w:rsid w:val="002A0D1F"/>
    <w:pPr>
      <w:tabs>
        <w:tab w:val="center" w:pos="4153"/>
        <w:tab w:val="right" w:pos="8306"/>
      </w:tabs>
      <w:spacing w:after="0" w:line="240" w:lineRule="auto"/>
    </w:pPr>
  </w:style>
  <w:style w:type="character" w:customStyle="1" w:styleId="HeaderChar">
    <w:name w:val="Header Char"/>
    <w:basedOn w:val="DefaultParagraphFont"/>
    <w:link w:val="Header"/>
    <w:uiPriority w:val="99"/>
    <w:rsid w:val="002A0D1F"/>
  </w:style>
  <w:style w:type="paragraph" w:styleId="Footer">
    <w:name w:val="footer"/>
    <w:basedOn w:val="Normal"/>
    <w:link w:val="FooterChar"/>
    <w:uiPriority w:val="99"/>
    <w:unhideWhenUsed/>
    <w:rsid w:val="002A0D1F"/>
    <w:pPr>
      <w:tabs>
        <w:tab w:val="center" w:pos="4153"/>
        <w:tab w:val="right" w:pos="8306"/>
      </w:tabs>
      <w:spacing w:after="0" w:line="240" w:lineRule="auto"/>
    </w:pPr>
  </w:style>
  <w:style w:type="character" w:customStyle="1" w:styleId="FooterChar">
    <w:name w:val="Footer Char"/>
    <w:basedOn w:val="DefaultParagraphFont"/>
    <w:link w:val="Footer"/>
    <w:uiPriority w:val="99"/>
    <w:rsid w:val="002A0D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511</Words>
  <Characters>2916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yasser borham</dc:creator>
  <cp:keywords/>
  <dc:description/>
  <cp:lastModifiedBy>yasser borham</cp:lastModifiedBy>
  <cp:revision>7</cp:revision>
  <dcterms:created xsi:type="dcterms:W3CDTF">2018-12-31T19:44:00Z</dcterms:created>
  <dcterms:modified xsi:type="dcterms:W3CDTF">2019-01-07T19:26:00Z</dcterms:modified>
</cp:coreProperties>
</file>