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0B5B" w14:textId="5A8F35CB" w:rsidR="00882C11" w:rsidRPr="00085B27" w:rsidRDefault="00882C11" w:rsidP="00882C11">
      <w:pPr>
        <w:jc w:val="center"/>
        <w:rPr>
          <w:rFonts w:cstheme="minorHAnsi"/>
          <w:b/>
          <w:bCs/>
          <w:sz w:val="40"/>
          <w:szCs w:val="40"/>
          <w:u w:val="single"/>
        </w:rPr>
      </w:pPr>
      <w:r w:rsidRPr="00085B27">
        <w:rPr>
          <w:rFonts w:cstheme="minorHAnsi"/>
          <w:b/>
          <w:bCs/>
          <w:sz w:val="40"/>
          <w:szCs w:val="40"/>
          <w:u w:val="single"/>
        </w:rPr>
        <w:t xml:space="preserve">Iris </w:t>
      </w:r>
      <w:r w:rsidR="00B250C7" w:rsidRPr="00085B27">
        <w:rPr>
          <w:rFonts w:cstheme="minorHAnsi"/>
          <w:b/>
          <w:bCs/>
          <w:sz w:val="40"/>
          <w:szCs w:val="40"/>
          <w:u w:val="single"/>
        </w:rPr>
        <w:t>Random Forest Classification</w:t>
      </w:r>
    </w:p>
    <w:p w14:paraId="6203723B" w14:textId="77777777" w:rsidR="00882C11" w:rsidRDefault="00882C11" w:rsidP="00882C11"/>
    <w:p w14:paraId="3627ECF0" w14:textId="2BE7A8FC" w:rsidR="00882C11" w:rsidRPr="00B7142D" w:rsidRDefault="00B7142D" w:rsidP="00882C11">
      <w:pPr>
        <w:pBdr>
          <w:bottom w:val="single" w:sz="6" w:space="1" w:color="auto"/>
        </w:pBdr>
        <w:rPr>
          <w:b/>
          <w:bCs/>
          <w:sz w:val="28"/>
          <w:szCs w:val="28"/>
        </w:rPr>
      </w:pPr>
      <w:r w:rsidRPr="00B7142D">
        <w:rPr>
          <w:b/>
          <w:bCs/>
          <w:sz w:val="28"/>
          <w:szCs w:val="28"/>
        </w:rPr>
        <w:t>Overview</w:t>
      </w:r>
      <w:r>
        <w:rPr>
          <w:b/>
          <w:bCs/>
          <w:sz w:val="28"/>
          <w:szCs w:val="28"/>
        </w:rPr>
        <w:t>:</w:t>
      </w:r>
    </w:p>
    <w:p w14:paraId="6E590774" w14:textId="42118BF0" w:rsidR="004662D3" w:rsidRDefault="004662D3" w:rsidP="00882C11"/>
    <w:p w14:paraId="48692B40" w14:textId="576ECE89" w:rsidR="004662D3" w:rsidRDefault="004662D3" w:rsidP="004662D3">
      <w:r>
        <w:t>In this lab, you will learn how to classify the famous iris data set with the random forest algorithm</w:t>
      </w:r>
      <w:r w:rsidR="00B250C7">
        <w:t>.</w:t>
      </w:r>
    </w:p>
    <w:p w14:paraId="0AB08989" w14:textId="77777777" w:rsidR="004662D3" w:rsidRDefault="004662D3" w:rsidP="00882C11"/>
    <w:p w14:paraId="4A5EDA01" w14:textId="339FD38F" w:rsidR="00882C11" w:rsidRDefault="003825F4" w:rsidP="00882C11">
      <w:r>
        <w:t xml:space="preserve">Fisher’s </w:t>
      </w:r>
      <w:hyperlink r:id="rId5" w:history="1">
        <w:r>
          <w:rPr>
            <w:rStyle w:val="Hyperlink"/>
          </w:rPr>
          <w:t>iris data set</w:t>
        </w:r>
      </w:hyperlink>
      <w:r>
        <w:t xml:space="preserve"> is one of most famous data sets used in pattern recognition literature. It contains three classes (or ‘target labels’) with 50 instances of each class. Each class represents one of the species of the iris plant (Iris </w:t>
      </w:r>
      <w:proofErr w:type="spellStart"/>
      <w:r>
        <w:t>Setosa</w:t>
      </w:r>
      <w:proofErr w:type="spellEnd"/>
      <w:r>
        <w:t xml:space="preserve">, Iris </w:t>
      </w:r>
      <w:proofErr w:type="spellStart"/>
      <w:r>
        <w:t>Versicolour</w:t>
      </w:r>
      <w:proofErr w:type="spellEnd"/>
      <w:r>
        <w:t xml:space="preserve">, and Iris Virginica). Each instance is defined by 4 attributes: sepal length in cm, sepal width in cm, petal length in cm, and petal width in cm. </w:t>
      </w:r>
    </w:p>
    <w:p w14:paraId="1D30C854" w14:textId="0A318DA2" w:rsidR="00B7142D" w:rsidRDefault="00B7142D" w:rsidP="00882C11">
      <w:pPr>
        <w:pBdr>
          <w:bottom w:val="single" w:sz="6" w:space="1" w:color="auto"/>
        </w:pBdr>
        <w:rPr>
          <w:rFonts w:ascii="Times New Roman" w:eastAsia="Times New Roman" w:hAnsi="Times New Roman" w:cs="Times New Roman"/>
        </w:rPr>
      </w:pPr>
    </w:p>
    <w:p w14:paraId="2A13277E" w14:textId="274646CC" w:rsidR="003825F4" w:rsidRDefault="003825F4" w:rsidP="00882C11">
      <w:pPr>
        <w:pBdr>
          <w:bottom w:val="single" w:sz="6" w:space="1" w:color="auto"/>
        </w:pBdr>
        <w:rPr>
          <w:b/>
          <w:bCs/>
          <w:sz w:val="28"/>
          <w:szCs w:val="28"/>
        </w:rPr>
      </w:pPr>
      <w:r>
        <w:rPr>
          <w:rFonts w:ascii="Times New Roman" w:eastAsia="Times New Roman" w:hAnsi="Times New Roman" w:cs="Times New Roman"/>
        </w:rPr>
        <w:t>First, you will do some preliminary exploration of the data set, then the data will be preprocessed (i.e.</w:t>
      </w:r>
      <w:r w:rsidR="00D408E2">
        <w:rPr>
          <w:rFonts w:ascii="Times New Roman" w:eastAsia="Times New Roman" w:hAnsi="Times New Roman" w:cs="Times New Roman"/>
        </w:rPr>
        <w:t>,</w:t>
      </w:r>
      <w:r>
        <w:rPr>
          <w:rFonts w:ascii="Times New Roman" w:eastAsia="Times New Roman" w:hAnsi="Times New Roman" w:cs="Times New Roman"/>
        </w:rPr>
        <w:t xml:space="preserve"> prepared for analysis), the model will be trained</w:t>
      </w:r>
      <w:r w:rsidR="00607F88">
        <w:rPr>
          <w:rFonts w:ascii="Times New Roman" w:eastAsia="Times New Roman" w:hAnsi="Times New Roman" w:cs="Times New Roman"/>
        </w:rPr>
        <w:t xml:space="preserve">, and, finally, we will use our model to make predictions about the species of unknown iris plants. </w:t>
      </w:r>
    </w:p>
    <w:p w14:paraId="5D7F043D" w14:textId="77777777" w:rsidR="00B7142D" w:rsidRDefault="00B7142D" w:rsidP="00882C11">
      <w:pPr>
        <w:pBdr>
          <w:bottom w:val="single" w:sz="6" w:space="1" w:color="auto"/>
        </w:pBdr>
        <w:rPr>
          <w:b/>
          <w:bCs/>
          <w:sz w:val="28"/>
          <w:szCs w:val="28"/>
        </w:rPr>
      </w:pPr>
    </w:p>
    <w:p w14:paraId="0F42079A" w14:textId="73820176" w:rsidR="00882C11" w:rsidRPr="00B7142D" w:rsidRDefault="00B7142D" w:rsidP="00882C11">
      <w:pPr>
        <w:pBdr>
          <w:bottom w:val="single" w:sz="6" w:space="1" w:color="auto"/>
        </w:pBdr>
        <w:rPr>
          <w:b/>
          <w:bCs/>
          <w:sz w:val="28"/>
          <w:szCs w:val="28"/>
        </w:rPr>
      </w:pPr>
      <w:r w:rsidRPr="00B7142D">
        <w:rPr>
          <w:b/>
          <w:bCs/>
          <w:sz w:val="28"/>
          <w:szCs w:val="28"/>
        </w:rPr>
        <w:t>Objectives</w:t>
      </w:r>
      <w:r>
        <w:rPr>
          <w:b/>
          <w:bCs/>
          <w:sz w:val="28"/>
          <w:szCs w:val="28"/>
        </w:rPr>
        <w:t>:</w:t>
      </w:r>
    </w:p>
    <w:p w14:paraId="50456B70" w14:textId="77777777" w:rsidR="00B7142D" w:rsidRDefault="00B7142D" w:rsidP="00B7142D">
      <w:pPr>
        <w:tabs>
          <w:tab w:val="left" w:pos="1039"/>
        </w:tabs>
        <w:rPr>
          <w:b/>
          <w:bCs/>
          <w:sz w:val="28"/>
          <w:szCs w:val="28"/>
        </w:rPr>
      </w:pPr>
    </w:p>
    <w:p w14:paraId="7AA3453E" w14:textId="5A0DDAFB" w:rsidR="00B7142D" w:rsidRPr="00D408E2" w:rsidRDefault="00884FBC" w:rsidP="0057601B">
      <w:pPr>
        <w:pStyle w:val="ListParagraph"/>
        <w:numPr>
          <w:ilvl w:val="0"/>
          <w:numId w:val="3"/>
        </w:numPr>
        <w:rPr>
          <w:b/>
          <w:bCs/>
          <w:sz w:val="28"/>
          <w:szCs w:val="28"/>
        </w:rPr>
      </w:pPr>
      <w:r>
        <w:t xml:space="preserve">To become familiarized with data structures </w:t>
      </w:r>
      <w:r w:rsidR="007F2483">
        <w:t xml:space="preserve">and data transformations </w:t>
      </w:r>
      <w:r>
        <w:t xml:space="preserve">used </w:t>
      </w:r>
      <w:r w:rsidR="006F6004">
        <w:t>in a simple classification problem</w:t>
      </w:r>
    </w:p>
    <w:p w14:paraId="6096A533" w14:textId="15B5F392" w:rsidR="00D408E2" w:rsidRPr="006F6004" w:rsidRDefault="00D408E2" w:rsidP="0057601B">
      <w:pPr>
        <w:pStyle w:val="ListParagraph"/>
        <w:numPr>
          <w:ilvl w:val="0"/>
          <w:numId w:val="3"/>
        </w:numPr>
        <w:rPr>
          <w:b/>
          <w:bCs/>
          <w:sz w:val="28"/>
          <w:szCs w:val="28"/>
        </w:rPr>
      </w:pPr>
      <w:r>
        <w:t>List specific data structures learned in this lab</w:t>
      </w:r>
    </w:p>
    <w:p w14:paraId="7D639D1F" w14:textId="786A6FFD" w:rsidR="007F2483" w:rsidRPr="007F2483" w:rsidRDefault="006F6004" w:rsidP="007F2483">
      <w:pPr>
        <w:pStyle w:val="ListParagraph"/>
        <w:numPr>
          <w:ilvl w:val="0"/>
          <w:numId w:val="3"/>
        </w:numPr>
        <w:rPr>
          <w:b/>
          <w:bCs/>
          <w:sz w:val="28"/>
          <w:szCs w:val="28"/>
        </w:rPr>
      </w:pPr>
      <w:r>
        <w:t xml:space="preserve">To gain </w:t>
      </w:r>
      <w:r w:rsidR="00531B39">
        <w:t xml:space="preserve">experience classifying </w:t>
      </w:r>
      <w:r w:rsidR="007F2483">
        <w:t>data with the random forest algorithm</w:t>
      </w:r>
    </w:p>
    <w:p w14:paraId="5E72F5A3" w14:textId="5627D0EE" w:rsidR="00B7142D" w:rsidRPr="007F2483" w:rsidRDefault="007F2483" w:rsidP="00B7142D">
      <w:pPr>
        <w:pStyle w:val="ListParagraph"/>
        <w:numPr>
          <w:ilvl w:val="0"/>
          <w:numId w:val="3"/>
        </w:numPr>
        <w:rPr>
          <w:b/>
          <w:bCs/>
          <w:sz w:val="28"/>
          <w:szCs w:val="28"/>
        </w:rPr>
      </w:pPr>
      <w:r>
        <w:t>To become more comfortable creating data visualizations</w:t>
      </w:r>
    </w:p>
    <w:p w14:paraId="5304CA39" w14:textId="77777777" w:rsidR="00B7142D" w:rsidRDefault="00B7142D" w:rsidP="00B7142D">
      <w:pPr>
        <w:rPr>
          <w:b/>
          <w:bCs/>
          <w:sz w:val="28"/>
          <w:szCs w:val="28"/>
        </w:rPr>
      </w:pPr>
    </w:p>
    <w:p w14:paraId="21C5A70D" w14:textId="7B464CFF" w:rsidR="00B7142D" w:rsidRPr="00B7142D" w:rsidRDefault="00B7142D" w:rsidP="00B7142D">
      <w:pPr>
        <w:pBdr>
          <w:bottom w:val="single" w:sz="6" w:space="1" w:color="auto"/>
        </w:pBdr>
        <w:rPr>
          <w:b/>
          <w:bCs/>
          <w:sz w:val="28"/>
          <w:szCs w:val="28"/>
        </w:rPr>
      </w:pPr>
      <w:r>
        <w:rPr>
          <w:b/>
          <w:bCs/>
          <w:sz w:val="28"/>
          <w:szCs w:val="28"/>
        </w:rPr>
        <w:t>What you’ll need:</w:t>
      </w:r>
    </w:p>
    <w:p w14:paraId="29D4C03B" w14:textId="61DF55D9" w:rsidR="006F6004" w:rsidRDefault="006F6004" w:rsidP="00882C11"/>
    <w:p w14:paraId="4FED4B6F" w14:textId="3052DAE9" w:rsidR="006F6004" w:rsidRPr="00531B39" w:rsidRDefault="00531B39" w:rsidP="006F6004">
      <w:pPr>
        <w:pStyle w:val="ListParagraph"/>
        <w:numPr>
          <w:ilvl w:val="0"/>
          <w:numId w:val="3"/>
        </w:numPr>
        <w:rPr>
          <w:b/>
          <w:bCs/>
          <w:sz w:val="28"/>
          <w:szCs w:val="28"/>
        </w:rPr>
      </w:pPr>
      <w:proofErr w:type="spellStart"/>
      <w:r>
        <w:t>Jupyter</w:t>
      </w:r>
      <w:proofErr w:type="spellEnd"/>
      <w:r>
        <w:t xml:space="preserve"> Notebook</w:t>
      </w:r>
      <w:r w:rsidR="007F2483">
        <w:t>s</w:t>
      </w:r>
    </w:p>
    <w:p w14:paraId="6EAD2E62" w14:textId="75E7C3F7" w:rsidR="00531B39" w:rsidRPr="00531B39" w:rsidRDefault="00531B39" w:rsidP="006F6004">
      <w:pPr>
        <w:pStyle w:val="ListParagraph"/>
        <w:numPr>
          <w:ilvl w:val="0"/>
          <w:numId w:val="3"/>
        </w:numPr>
        <w:rPr>
          <w:b/>
          <w:bCs/>
          <w:sz w:val="28"/>
          <w:szCs w:val="28"/>
        </w:rPr>
      </w:pPr>
      <w:r>
        <w:t>Python 3</w:t>
      </w:r>
    </w:p>
    <w:p w14:paraId="5B8F6732" w14:textId="3D5B737E" w:rsidR="007F2483" w:rsidRPr="007F2483" w:rsidRDefault="00531B39" w:rsidP="007F2483">
      <w:pPr>
        <w:pStyle w:val="ListParagraph"/>
        <w:numPr>
          <w:ilvl w:val="0"/>
          <w:numId w:val="3"/>
        </w:numPr>
        <w:rPr>
          <w:b/>
          <w:bCs/>
          <w:sz w:val="28"/>
          <w:szCs w:val="28"/>
        </w:rPr>
      </w:pPr>
      <w:r>
        <w:t>Basic programming knowledge</w:t>
      </w:r>
    </w:p>
    <w:p w14:paraId="212A5AF5" w14:textId="70F0216C" w:rsidR="00B7142D" w:rsidRDefault="00B7142D" w:rsidP="00882C11">
      <w:pPr>
        <w:pBdr>
          <w:bottom w:val="single" w:sz="6" w:space="1" w:color="auto"/>
        </w:pBdr>
        <w:rPr>
          <w:b/>
          <w:bCs/>
          <w:sz w:val="28"/>
          <w:szCs w:val="28"/>
        </w:rPr>
      </w:pPr>
    </w:p>
    <w:p w14:paraId="4523459D" w14:textId="77777777" w:rsidR="00085B27" w:rsidRDefault="00100073" w:rsidP="00085B27">
      <w:pPr>
        <w:jc w:val="center"/>
        <w:rPr>
          <w:b/>
          <w:bCs/>
        </w:rPr>
      </w:pPr>
      <w:r w:rsidRPr="00100073">
        <w:rPr>
          <w:b/>
          <w:bCs/>
          <w:noProof/>
        </w:rPr>
        <w:lastRenderedPageBreak/>
        <w:drawing>
          <wp:inline distT="0" distB="0" distL="0" distR="0" wp14:anchorId="2E7401D0" wp14:editId="44486AE5">
            <wp:extent cx="2541409" cy="189801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stretch>
                      <a:fillRect/>
                    </a:stretch>
                  </pic:blipFill>
                  <pic:spPr>
                    <a:xfrm>
                      <a:off x="0" y="0"/>
                      <a:ext cx="2541898" cy="1898380"/>
                    </a:xfrm>
                    <a:prstGeom prst="rect">
                      <a:avLst/>
                    </a:prstGeom>
                  </pic:spPr>
                </pic:pic>
              </a:graphicData>
            </a:graphic>
          </wp:inline>
        </w:drawing>
      </w:r>
    </w:p>
    <w:p w14:paraId="09F2D03B" w14:textId="34E31CF3" w:rsidR="00221021" w:rsidRDefault="00221021" w:rsidP="00221021">
      <w:pPr>
        <w:jc w:val="center"/>
        <w:rPr>
          <w:b/>
          <w:bCs/>
          <w:u w:val="single"/>
        </w:rPr>
      </w:pPr>
      <w:r w:rsidRPr="00221021">
        <w:rPr>
          <w:b/>
          <w:bCs/>
          <w:u w:val="single"/>
        </w:rPr>
        <w:t>Introduction</w:t>
      </w:r>
    </w:p>
    <w:p w14:paraId="07DA63D5" w14:textId="77777777" w:rsidR="00221021" w:rsidRPr="00221021" w:rsidRDefault="00221021" w:rsidP="00221021">
      <w:pPr>
        <w:jc w:val="center"/>
        <w:rPr>
          <w:b/>
          <w:bCs/>
          <w:u w:val="single"/>
        </w:rPr>
      </w:pPr>
    </w:p>
    <w:p w14:paraId="2D495C06" w14:textId="5B87F5F0" w:rsidR="00C05B1D" w:rsidRPr="00085B27" w:rsidRDefault="00C05B1D" w:rsidP="00085B27">
      <w:pPr>
        <w:rPr>
          <w:b/>
          <w:bCs/>
        </w:rPr>
      </w:pPr>
      <w:r>
        <w:t xml:space="preserve">First of all, what is the </w:t>
      </w:r>
      <w:r w:rsidRPr="00085B27">
        <w:t>random forest</w:t>
      </w:r>
      <w:r>
        <w:t xml:space="preserve"> algorithm? The random forest algorithm is considered to be an ‘ensemble’ method because it combines multiple decision trees and then the different predictions are aggregated to identify the most popular result among different trees, thus improving accuracy. Ensemble methods are often employed to help reduce variance when datasets contain a lot of noise. </w:t>
      </w:r>
    </w:p>
    <w:p w14:paraId="36635B1F" w14:textId="1CAB91A0" w:rsidR="00C05B1D" w:rsidRDefault="00C05B1D" w:rsidP="00882C11"/>
    <w:p w14:paraId="7CFE6709" w14:textId="03838452" w:rsidR="00C05B1D" w:rsidRDefault="00C05B1D" w:rsidP="00882C11">
      <w:r>
        <w:t xml:space="preserve">Like all ML algorithms, the RF algorithm comes with its own set of pros and cons. The RF algorithm helps reduce the risk of overfitting (a common problem for simple decision trees) by using </w:t>
      </w:r>
      <w:r w:rsidR="00847688">
        <w:t xml:space="preserve">a robust number of trees and averaging out the best result. It’s also a very flexible method that allows for easy evaluation for feature importance. Unfortunately, with larger data sets it can be a slow process to make all the necessary computations, but this problem can be mitigated by implementing parallel solutions to optimize model training. RF results are also a bit more complex than a simple decision tree, which comes with the drawback of decreased interpretability. </w:t>
      </w:r>
    </w:p>
    <w:p w14:paraId="6778015F" w14:textId="01D99393" w:rsidR="00847688" w:rsidRDefault="00847688" w:rsidP="00882C11"/>
    <w:p w14:paraId="12FF1DC3" w14:textId="6512DB1C" w:rsidR="00847688" w:rsidRDefault="00847688" w:rsidP="00882C11">
      <w:pPr>
        <w:pBdr>
          <w:bottom w:val="single" w:sz="6" w:space="1" w:color="auto"/>
        </w:pBdr>
      </w:pPr>
      <w:r>
        <w:t xml:space="preserve">For more information on implementing parallelization when working with pandas, see this </w:t>
      </w:r>
      <w:hyperlink r:id="rId7" w:history="1">
        <w:r w:rsidRPr="00847688">
          <w:rPr>
            <w:rStyle w:val="Hyperlink"/>
          </w:rPr>
          <w:t>link</w:t>
        </w:r>
      </w:hyperlink>
      <w:r w:rsidR="00100073">
        <w:t xml:space="preserve"> to learn about using </w:t>
      </w:r>
      <w:proofErr w:type="spellStart"/>
      <w:r w:rsidR="00100073">
        <w:t>Modin</w:t>
      </w:r>
      <w:proofErr w:type="spellEnd"/>
      <w:r w:rsidR="00100073">
        <w:t xml:space="preserve"> for distributing data and computation to accelerate workflows involving pandas. </w:t>
      </w:r>
    </w:p>
    <w:p w14:paraId="310D02CD" w14:textId="77777777" w:rsidR="00F132F0" w:rsidRDefault="00F132F0" w:rsidP="00882C11">
      <w:pPr>
        <w:pBdr>
          <w:bottom w:val="single" w:sz="6" w:space="1" w:color="auto"/>
        </w:pBdr>
      </w:pPr>
    </w:p>
    <w:p w14:paraId="76F97845" w14:textId="77777777" w:rsidR="00221021" w:rsidRDefault="00221021" w:rsidP="00882C11">
      <w:pPr>
        <w:rPr>
          <w:i/>
          <w:iCs/>
        </w:rPr>
      </w:pPr>
    </w:p>
    <w:p w14:paraId="5C62E45C" w14:textId="4E8EC18F" w:rsidR="00221021" w:rsidRPr="00221021" w:rsidRDefault="00221021" w:rsidP="00221021">
      <w:pPr>
        <w:jc w:val="center"/>
        <w:rPr>
          <w:b/>
          <w:bCs/>
          <w:u w:val="single"/>
        </w:rPr>
      </w:pPr>
      <w:r w:rsidRPr="00221021">
        <w:rPr>
          <w:b/>
          <w:bCs/>
          <w:u w:val="single"/>
        </w:rPr>
        <w:t>Part 1: Data Preprocessing</w:t>
      </w:r>
    </w:p>
    <w:p w14:paraId="1F200688" w14:textId="77777777" w:rsidR="00221021" w:rsidRDefault="00221021" w:rsidP="00882C11">
      <w:pPr>
        <w:rPr>
          <w:i/>
          <w:iCs/>
        </w:rPr>
      </w:pPr>
    </w:p>
    <w:p w14:paraId="7C75CF40" w14:textId="55A46769" w:rsidR="00882C11" w:rsidRPr="003825F4" w:rsidRDefault="00882C11" w:rsidP="00882C11">
      <w:pPr>
        <w:rPr>
          <w:i/>
          <w:iCs/>
        </w:rPr>
      </w:pPr>
      <w:r w:rsidRPr="003825F4">
        <w:rPr>
          <w:i/>
          <w:iCs/>
        </w:rPr>
        <w:t xml:space="preserve">Alright, let’s </w:t>
      </w:r>
      <w:r w:rsidR="007F2483" w:rsidRPr="003825F4">
        <w:rPr>
          <w:i/>
          <w:iCs/>
        </w:rPr>
        <w:t>get started.</w:t>
      </w:r>
    </w:p>
    <w:p w14:paraId="4E9CD34B" w14:textId="77777777" w:rsidR="00882C11" w:rsidRDefault="00882C11" w:rsidP="00882C11"/>
    <w:p w14:paraId="7162C6A0" w14:textId="77777777" w:rsidR="00882C11" w:rsidRDefault="00882C11" w:rsidP="00882C11">
      <w:r>
        <w:t xml:space="preserve">We’re going to be working in a Python 3 environment with </w:t>
      </w:r>
      <w:proofErr w:type="spellStart"/>
      <w:r>
        <w:t>Jupyter</w:t>
      </w:r>
      <w:proofErr w:type="spellEnd"/>
      <w:r>
        <w:t xml:space="preserve"> Notebooks. </w:t>
      </w:r>
    </w:p>
    <w:p w14:paraId="756AD4EB" w14:textId="77777777" w:rsidR="00882C11" w:rsidRDefault="00882C11" w:rsidP="00882C11"/>
    <w:p w14:paraId="1E7731AF" w14:textId="77777777" w:rsidR="00882C11" w:rsidRDefault="00882C11" w:rsidP="00882C11">
      <w:r>
        <w:t>The first thing you’re going to need to do is make sure you have all of your libraries installed:</w:t>
      </w:r>
    </w:p>
    <w:p w14:paraId="5DB9D938" w14:textId="77777777" w:rsidR="00882C11" w:rsidRDefault="00882C11" w:rsidP="00882C11"/>
    <w:p w14:paraId="3DCF2098" w14:textId="3215F395" w:rsidR="00882C11" w:rsidRDefault="00766293" w:rsidP="00882C11">
      <w:r>
        <w:t>The libraries that will be required are:</w:t>
      </w:r>
    </w:p>
    <w:p w14:paraId="0F2E6191" w14:textId="77777777" w:rsidR="00891FF2" w:rsidRDefault="00891FF2" w:rsidP="00882C11"/>
    <w:p w14:paraId="553D66CF" w14:textId="2D1A7729" w:rsidR="00766293" w:rsidRDefault="00766293" w:rsidP="00766293">
      <w:pPr>
        <w:pStyle w:val="ListParagraph"/>
        <w:numPr>
          <w:ilvl w:val="0"/>
          <w:numId w:val="3"/>
        </w:numPr>
      </w:pPr>
      <w:r w:rsidRPr="007F2483">
        <w:rPr>
          <w:i/>
          <w:iCs/>
        </w:rPr>
        <w:lastRenderedPageBreak/>
        <w:t>NumPy</w:t>
      </w:r>
      <w:r>
        <w:t xml:space="preserve"> </w:t>
      </w:r>
      <w:r w:rsidR="00891FF2">
        <w:t xml:space="preserve">– a library adding support for large, multi-dimensional arrays and matrices, along with high-level mathematical functions to operate on </w:t>
      </w:r>
      <w:r w:rsidR="00531B39">
        <w:t>said arrays.</w:t>
      </w:r>
    </w:p>
    <w:p w14:paraId="40F1B330" w14:textId="679A2AD5" w:rsidR="00891FF2" w:rsidRDefault="00670ECB" w:rsidP="00891FF2">
      <w:pPr>
        <w:pStyle w:val="ListParagraph"/>
        <w:numPr>
          <w:ilvl w:val="1"/>
          <w:numId w:val="3"/>
        </w:numPr>
      </w:pPr>
      <w:hyperlink r:id="rId8" w:history="1">
        <w:r w:rsidR="00531B39">
          <w:rPr>
            <w:rStyle w:val="Hyperlink"/>
          </w:rPr>
          <w:t>NumPy documentation</w:t>
        </w:r>
      </w:hyperlink>
    </w:p>
    <w:p w14:paraId="1784DAD8" w14:textId="77777777" w:rsidR="00531B39" w:rsidRDefault="00531B39" w:rsidP="00531B39">
      <w:pPr>
        <w:pStyle w:val="ListParagraph"/>
        <w:ind w:left="1440"/>
      </w:pPr>
    </w:p>
    <w:p w14:paraId="6D67646F" w14:textId="717DD8BB" w:rsidR="00766293" w:rsidRDefault="00766293" w:rsidP="00766293">
      <w:pPr>
        <w:pStyle w:val="ListParagraph"/>
        <w:numPr>
          <w:ilvl w:val="0"/>
          <w:numId w:val="3"/>
        </w:numPr>
      </w:pPr>
      <w:r w:rsidRPr="007F2483">
        <w:rPr>
          <w:i/>
          <w:iCs/>
        </w:rPr>
        <w:t>Pandas</w:t>
      </w:r>
      <w:r w:rsidR="00531B39">
        <w:t xml:space="preserve"> – a library for data analysis, cleaning, and pre-processing.</w:t>
      </w:r>
    </w:p>
    <w:p w14:paraId="3BE210DC" w14:textId="1C559AC0" w:rsidR="00891FF2" w:rsidRDefault="00670ECB" w:rsidP="00891FF2">
      <w:pPr>
        <w:pStyle w:val="ListParagraph"/>
        <w:numPr>
          <w:ilvl w:val="1"/>
          <w:numId w:val="3"/>
        </w:numPr>
      </w:pPr>
      <w:hyperlink r:id="rId9" w:history="1">
        <w:proofErr w:type="gramStart"/>
        <w:r w:rsidR="00531B39" w:rsidRPr="00531B39">
          <w:rPr>
            <w:rStyle w:val="Hyperlink"/>
          </w:rPr>
          <w:t>Pandas</w:t>
        </w:r>
        <w:proofErr w:type="gramEnd"/>
        <w:r w:rsidR="00531B39" w:rsidRPr="00531B39">
          <w:rPr>
            <w:rStyle w:val="Hyperlink"/>
          </w:rPr>
          <w:t xml:space="preserve"> documentation</w:t>
        </w:r>
      </w:hyperlink>
    </w:p>
    <w:p w14:paraId="1B1E8634" w14:textId="77777777" w:rsidR="00531B39" w:rsidRDefault="00531B39" w:rsidP="00531B39">
      <w:pPr>
        <w:pStyle w:val="ListParagraph"/>
        <w:ind w:left="1440"/>
      </w:pPr>
    </w:p>
    <w:p w14:paraId="46A3C309" w14:textId="4BCE203A" w:rsidR="00766293" w:rsidRDefault="00891FF2" w:rsidP="00766293">
      <w:pPr>
        <w:pStyle w:val="ListParagraph"/>
        <w:numPr>
          <w:ilvl w:val="0"/>
          <w:numId w:val="3"/>
        </w:numPr>
      </w:pPr>
      <w:r w:rsidRPr="007F2483">
        <w:rPr>
          <w:i/>
          <w:iCs/>
        </w:rPr>
        <w:t>Scikit-learn</w:t>
      </w:r>
      <w:r w:rsidR="00531B39">
        <w:t xml:space="preserve"> – a machine learning library that features various classification, regression, and clustering algorithms, including random forests, the algorithm we will be using in this lab. </w:t>
      </w:r>
    </w:p>
    <w:p w14:paraId="57A14B3E" w14:textId="62692E61" w:rsidR="00891FF2" w:rsidRDefault="00670ECB" w:rsidP="00891FF2">
      <w:pPr>
        <w:pStyle w:val="ListParagraph"/>
        <w:numPr>
          <w:ilvl w:val="1"/>
          <w:numId w:val="3"/>
        </w:numPr>
      </w:pPr>
      <w:hyperlink r:id="rId10" w:history="1">
        <w:r w:rsidR="00531B39">
          <w:rPr>
            <w:rStyle w:val="Hyperlink"/>
          </w:rPr>
          <w:t>Scikit-learn documentation</w:t>
        </w:r>
      </w:hyperlink>
    </w:p>
    <w:p w14:paraId="78251F5E" w14:textId="77777777" w:rsidR="00531B39" w:rsidRDefault="00531B39" w:rsidP="00531B39">
      <w:pPr>
        <w:pStyle w:val="ListParagraph"/>
        <w:ind w:left="1440"/>
      </w:pPr>
    </w:p>
    <w:p w14:paraId="09BD4445" w14:textId="545AAED9" w:rsidR="007F2483" w:rsidRDefault="00891FF2" w:rsidP="007F2483">
      <w:pPr>
        <w:pStyle w:val="ListParagraph"/>
        <w:numPr>
          <w:ilvl w:val="0"/>
          <w:numId w:val="3"/>
        </w:numPr>
      </w:pPr>
      <w:r w:rsidRPr="007F2483">
        <w:rPr>
          <w:i/>
          <w:iCs/>
        </w:rPr>
        <w:t>Matplotlib</w:t>
      </w:r>
      <w:r w:rsidR="007F2483">
        <w:t xml:space="preserve"> – a library for creating static, animated, and interactive visualizations in Python.</w:t>
      </w:r>
    </w:p>
    <w:p w14:paraId="66395591" w14:textId="58365F2A" w:rsidR="00891FF2" w:rsidRDefault="00670ECB" w:rsidP="00891FF2">
      <w:pPr>
        <w:pStyle w:val="ListParagraph"/>
        <w:numPr>
          <w:ilvl w:val="1"/>
          <w:numId w:val="3"/>
        </w:numPr>
      </w:pPr>
      <w:hyperlink r:id="rId11" w:history="1">
        <w:r w:rsidR="007F2483">
          <w:rPr>
            <w:rStyle w:val="Hyperlink"/>
          </w:rPr>
          <w:t>Matplotlib documentation</w:t>
        </w:r>
      </w:hyperlink>
    </w:p>
    <w:p w14:paraId="38EDA34D" w14:textId="77777777" w:rsidR="007F2483" w:rsidRDefault="007F2483" w:rsidP="007F2483">
      <w:pPr>
        <w:pStyle w:val="ListParagraph"/>
        <w:ind w:left="1440"/>
      </w:pPr>
    </w:p>
    <w:p w14:paraId="55A1CE5D" w14:textId="1D7760A6" w:rsidR="00891FF2" w:rsidRDefault="00891FF2" w:rsidP="00891FF2">
      <w:pPr>
        <w:pStyle w:val="ListParagraph"/>
        <w:numPr>
          <w:ilvl w:val="0"/>
          <w:numId w:val="3"/>
        </w:numPr>
      </w:pPr>
      <w:r w:rsidRPr="007F2483">
        <w:rPr>
          <w:i/>
          <w:iCs/>
        </w:rPr>
        <w:t>Seaborn</w:t>
      </w:r>
      <w:r w:rsidR="007F2483">
        <w:t xml:space="preserve"> – another data visualization library that provides a high-level interface for creating aesthetic and informative statistical graphics.</w:t>
      </w:r>
    </w:p>
    <w:p w14:paraId="6FC0215A" w14:textId="2A708AC0" w:rsidR="00891FF2" w:rsidRDefault="00670ECB" w:rsidP="00891FF2">
      <w:pPr>
        <w:pStyle w:val="ListParagraph"/>
        <w:numPr>
          <w:ilvl w:val="1"/>
          <w:numId w:val="3"/>
        </w:numPr>
      </w:pPr>
      <w:hyperlink r:id="rId12" w:history="1">
        <w:r w:rsidR="007F2483">
          <w:rPr>
            <w:rStyle w:val="Hyperlink"/>
          </w:rPr>
          <w:t>Seaborn documentation</w:t>
        </w:r>
      </w:hyperlink>
    </w:p>
    <w:p w14:paraId="7034F1B7" w14:textId="77777777" w:rsidR="007F2483" w:rsidRDefault="007F2483" w:rsidP="007F2483">
      <w:pPr>
        <w:pStyle w:val="ListParagraph"/>
        <w:ind w:left="1440"/>
      </w:pPr>
    </w:p>
    <w:p w14:paraId="0A9A1EED" w14:textId="22A61D60" w:rsidR="00891FF2" w:rsidRPr="007F2483" w:rsidRDefault="00891FF2" w:rsidP="00891FF2">
      <w:pPr>
        <w:pStyle w:val="ListParagraph"/>
        <w:numPr>
          <w:ilvl w:val="0"/>
          <w:numId w:val="3"/>
        </w:numPr>
        <w:rPr>
          <w:i/>
          <w:iCs/>
        </w:rPr>
      </w:pPr>
      <w:proofErr w:type="spellStart"/>
      <w:r w:rsidRPr="007F2483">
        <w:rPr>
          <w:i/>
          <w:iCs/>
        </w:rPr>
        <w:t>Dtreeviz</w:t>
      </w:r>
      <w:proofErr w:type="spellEnd"/>
      <w:r w:rsidR="007F2483">
        <w:rPr>
          <w:i/>
          <w:iCs/>
        </w:rPr>
        <w:t xml:space="preserve"> </w:t>
      </w:r>
      <w:r w:rsidR="007F2483">
        <w:t>– a library for decision tree visualization and model interpretation.</w:t>
      </w:r>
    </w:p>
    <w:p w14:paraId="4118F7CE" w14:textId="582E24B1" w:rsidR="00891FF2" w:rsidRDefault="00670ECB" w:rsidP="00891FF2">
      <w:pPr>
        <w:pStyle w:val="ListParagraph"/>
        <w:numPr>
          <w:ilvl w:val="1"/>
          <w:numId w:val="3"/>
        </w:numPr>
      </w:pPr>
      <w:hyperlink r:id="rId13" w:history="1">
        <w:proofErr w:type="spellStart"/>
        <w:r w:rsidR="007F2483">
          <w:rPr>
            <w:rStyle w:val="Hyperlink"/>
          </w:rPr>
          <w:t>Dtreeviz</w:t>
        </w:r>
        <w:proofErr w:type="spellEnd"/>
        <w:r w:rsidR="007F2483">
          <w:rPr>
            <w:rStyle w:val="Hyperlink"/>
          </w:rPr>
          <w:t xml:space="preserve"> library</w:t>
        </w:r>
      </w:hyperlink>
    </w:p>
    <w:p w14:paraId="577FC08B" w14:textId="6321517A" w:rsidR="00531B39" w:rsidRDefault="00531B39" w:rsidP="00531B39"/>
    <w:p w14:paraId="103FA4F7" w14:textId="74A863EE" w:rsidR="00531B39" w:rsidRDefault="00531B39" w:rsidP="00531B39"/>
    <w:p w14:paraId="7B0E973F" w14:textId="5B3136BB" w:rsidR="00531B39" w:rsidRDefault="00531B39" w:rsidP="00531B39">
      <w:r>
        <w:t>If you don’t already have a virtual environment set up with the requisite packages, you can use the ‘%pip install’ command in your first notebook kernel</w:t>
      </w:r>
      <w:r w:rsidR="00F132F0">
        <w:t>.</w:t>
      </w:r>
      <w:r>
        <w:t xml:space="preserve"> </w:t>
      </w:r>
    </w:p>
    <w:p w14:paraId="20A8E834" w14:textId="77777777" w:rsidR="00891FF2" w:rsidRDefault="00891FF2" w:rsidP="00891FF2"/>
    <w:p w14:paraId="4E224C99" w14:textId="77777777" w:rsidR="00882C11" w:rsidRDefault="00882C11" w:rsidP="00882C11"/>
    <w:p w14:paraId="14E15A35" w14:textId="77777777" w:rsidR="00882C11" w:rsidRPr="0086034D" w:rsidRDefault="00882C11" w:rsidP="00882C11">
      <w:pPr>
        <w:rPr>
          <w:rFonts w:ascii="Agency FB" w:hAnsi="Agency FB"/>
          <w:color w:val="AEAAAA" w:themeColor="background2" w:themeShade="BF"/>
          <w:highlight w:val="black"/>
        </w:rPr>
      </w:pPr>
      <w:r w:rsidRPr="0086034D">
        <w:rPr>
          <w:rFonts w:ascii="Agency FB" w:hAnsi="Agency FB"/>
          <w:color w:val="AEAAAA" w:themeColor="background2" w:themeShade="BF"/>
          <w:highlight w:val="black"/>
        </w:rPr>
        <w:t xml:space="preserve"># install requisite libraries </w:t>
      </w:r>
    </w:p>
    <w:p w14:paraId="244E67D1" w14:textId="77777777" w:rsidR="00882C11" w:rsidRPr="0086034D" w:rsidRDefault="00882C11" w:rsidP="00882C11">
      <w:pPr>
        <w:rPr>
          <w:rFonts w:ascii="Agency FB" w:hAnsi="Agency FB"/>
          <w:color w:val="AEAAAA" w:themeColor="background2" w:themeShade="BF"/>
          <w:highlight w:val="black"/>
        </w:rPr>
      </w:pPr>
      <w:r w:rsidRPr="0086034D">
        <w:rPr>
          <w:rFonts w:ascii="Agency FB" w:hAnsi="Agency FB"/>
          <w:color w:val="AEAAAA" w:themeColor="background2" w:themeShade="BF"/>
          <w:highlight w:val="black"/>
        </w:rPr>
        <w:t xml:space="preserve">%pip install </w:t>
      </w:r>
      <w:proofErr w:type="spellStart"/>
      <w:r w:rsidRPr="0086034D">
        <w:rPr>
          <w:rFonts w:ascii="Agency FB" w:hAnsi="Agency FB"/>
          <w:color w:val="AEAAAA" w:themeColor="background2" w:themeShade="BF"/>
          <w:highlight w:val="black"/>
        </w:rPr>
        <w:t>numpy</w:t>
      </w:r>
      <w:proofErr w:type="spellEnd"/>
    </w:p>
    <w:p w14:paraId="6EF1781E" w14:textId="77777777" w:rsidR="00882C11" w:rsidRPr="0086034D" w:rsidRDefault="00882C11" w:rsidP="00882C11">
      <w:pPr>
        <w:rPr>
          <w:rFonts w:ascii="Agency FB" w:hAnsi="Agency FB"/>
          <w:color w:val="AEAAAA" w:themeColor="background2" w:themeShade="BF"/>
          <w:highlight w:val="black"/>
        </w:rPr>
      </w:pPr>
      <w:r w:rsidRPr="0086034D">
        <w:rPr>
          <w:rFonts w:ascii="Agency FB" w:hAnsi="Agency FB"/>
          <w:color w:val="AEAAAA" w:themeColor="background2" w:themeShade="BF"/>
          <w:highlight w:val="black"/>
        </w:rPr>
        <w:t>%pip install pandas</w:t>
      </w:r>
    </w:p>
    <w:p w14:paraId="409A03C5" w14:textId="77777777" w:rsidR="00882C11" w:rsidRPr="0086034D" w:rsidRDefault="00882C11" w:rsidP="00882C11">
      <w:pPr>
        <w:rPr>
          <w:rFonts w:ascii="Agency FB" w:hAnsi="Agency FB"/>
          <w:color w:val="AEAAAA" w:themeColor="background2" w:themeShade="BF"/>
          <w:highlight w:val="black"/>
        </w:rPr>
      </w:pPr>
      <w:r w:rsidRPr="0086034D">
        <w:rPr>
          <w:rFonts w:ascii="Agency FB" w:hAnsi="Agency FB"/>
          <w:color w:val="AEAAAA" w:themeColor="background2" w:themeShade="BF"/>
          <w:highlight w:val="black"/>
        </w:rPr>
        <w:t xml:space="preserve">%pip install </w:t>
      </w:r>
      <w:proofErr w:type="spellStart"/>
      <w:r w:rsidRPr="0086034D">
        <w:rPr>
          <w:rFonts w:ascii="Agency FB" w:hAnsi="Agency FB"/>
          <w:color w:val="AEAAAA" w:themeColor="background2" w:themeShade="BF"/>
          <w:highlight w:val="black"/>
        </w:rPr>
        <w:t>sklearn</w:t>
      </w:r>
      <w:proofErr w:type="spellEnd"/>
    </w:p>
    <w:p w14:paraId="6F8F738E" w14:textId="77777777" w:rsidR="00882C11" w:rsidRPr="0086034D" w:rsidRDefault="00882C11" w:rsidP="00882C11">
      <w:pPr>
        <w:rPr>
          <w:rFonts w:ascii="Agency FB" w:hAnsi="Agency FB"/>
          <w:color w:val="AEAAAA" w:themeColor="background2" w:themeShade="BF"/>
          <w:highlight w:val="black"/>
        </w:rPr>
      </w:pPr>
      <w:r w:rsidRPr="0086034D">
        <w:rPr>
          <w:rFonts w:ascii="Agency FB" w:hAnsi="Agency FB"/>
          <w:color w:val="AEAAAA" w:themeColor="background2" w:themeShade="BF"/>
          <w:highlight w:val="black"/>
        </w:rPr>
        <w:t>%pip install matplotlib</w:t>
      </w:r>
    </w:p>
    <w:p w14:paraId="6D510A5D" w14:textId="77777777" w:rsidR="00882C11" w:rsidRPr="0086034D" w:rsidRDefault="00882C11" w:rsidP="00882C11">
      <w:pPr>
        <w:rPr>
          <w:rFonts w:ascii="Agency FB" w:hAnsi="Agency FB"/>
          <w:color w:val="AEAAAA" w:themeColor="background2" w:themeShade="BF"/>
        </w:rPr>
      </w:pPr>
      <w:r w:rsidRPr="0086034D">
        <w:rPr>
          <w:rFonts w:ascii="Agency FB" w:hAnsi="Agency FB"/>
          <w:color w:val="AEAAAA" w:themeColor="background2" w:themeShade="BF"/>
          <w:highlight w:val="black"/>
        </w:rPr>
        <w:t>%</w:t>
      </w:r>
      <w:proofErr w:type="gramStart"/>
      <w:r w:rsidRPr="0086034D">
        <w:rPr>
          <w:rFonts w:ascii="Agency FB" w:hAnsi="Agency FB"/>
          <w:color w:val="AEAAAA" w:themeColor="background2" w:themeShade="BF"/>
          <w:highlight w:val="black"/>
        </w:rPr>
        <w:t>pip</w:t>
      </w:r>
      <w:proofErr w:type="gramEnd"/>
      <w:r w:rsidRPr="0086034D">
        <w:rPr>
          <w:rFonts w:ascii="Agency FB" w:hAnsi="Agency FB"/>
          <w:color w:val="AEAAAA" w:themeColor="background2" w:themeShade="BF"/>
          <w:highlight w:val="black"/>
        </w:rPr>
        <w:t xml:space="preserve"> install seaborn</w:t>
      </w:r>
    </w:p>
    <w:p w14:paraId="590794AF" w14:textId="77777777" w:rsidR="00882C11" w:rsidRDefault="00882C11" w:rsidP="00882C11"/>
    <w:p w14:paraId="323AB974" w14:textId="0A0D8FFC" w:rsidR="00882C11" w:rsidRDefault="00882C11" w:rsidP="00882C11">
      <w:r>
        <w:t>Now let’s import our librarie</w:t>
      </w:r>
      <w:r w:rsidR="00B250C7">
        <w:t>s:</w:t>
      </w:r>
    </w:p>
    <w:p w14:paraId="4559672D" w14:textId="77777777" w:rsidR="00F132F0" w:rsidRDefault="00F132F0" w:rsidP="00882C11"/>
    <w:p w14:paraId="11E96EBC" w14:textId="77777777" w:rsidR="00882C11" w:rsidRPr="0086034D" w:rsidRDefault="00882C11" w:rsidP="00882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6034D">
        <w:rPr>
          <w:rFonts w:ascii="Courier New" w:eastAsia="Times New Roman" w:hAnsi="Courier New" w:cs="Courier New"/>
          <w:color w:val="808080"/>
          <w:sz w:val="20"/>
          <w:szCs w:val="20"/>
        </w:rPr>
        <w:t># Importing required libraries</w:t>
      </w:r>
      <w:r w:rsidRPr="0086034D">
        <w:rPr>
          <w:rFonts w:ascii="Courier New" w:eastAsia="Times New Roman" w:hAnsi="Courier New" w:cs="Courier New"/>
          <w:color w:val="808080"/>
          <w:sz w:val="20"/>
          <w:szCs w:val="20"/>
        </w:rPr>
        <w:br/>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numpy</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as </w:t>
      </w:r>
      <w:r w:rsidRPr="0086034D">
        <w:rPr>
          <w:rFonts w:ascii="Courier New" w:eastAsia="Times New Roman" w:hAnsi="Courier New" w:cs="Courier New"/>
          <w:color w:val="A9B7C6"/>
          <w:sz w:val="20"/>
          <w:szCs w:val="20"/>
        </w:rPr>
        <w:t>np</w:t>
      </w:r>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import </w:t>
      </w:r>
      <w:r w:rsidRPr="0086034D">
        <w:rPr>
          <w:rFonts w:ascii="Courier New" w:eastAsia="Times New Roman" w:hAnsi="Courier New" w:cs="Courier New"/>
          <w:color w:val="A9B7C6"/>
          <w:sz w:val="20"/>
          <w:szCs w:val="20"/>
        </w:rPr>
        <w:t xml:space="preserve">pandas </w:t>
      </w:r>
      <w:r w:rsidRPr="0086034D">
        <w:rPr>
          <w:rFonts w:ascii="Courier New" w:eastAsia="Times New Roman" w:hAnsi="Courier New" w:cs="Courier New"/>
          <w:color w:val="CC7832"/>
          <w:sz w:val="20"/>
          <w:szCs w:val="20"/>
        </w:rPr>
        <w:t xml:space="preserve">as </w:t>
      </w:r>
      <w:r w:rsidRPr="0086034D">
        <w:rPr>
          <w:rFonts w:ascii="Courier New" w:eastAsia="Times New Roman" w:hAnsi="Courier New" w:cs="Courier New"/>
          <w:color w:val="A9B7C6"/>
          <w:sz w:val="20"/>
          <w:szCs w:val="20"/>
        </w:rPr>
        <w:t>pd</w:t>
      </w:r>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sklearn</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sklearn.model_selection</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train_test_split</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sklearn.ensemble</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RandomForestClassifier</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sklearn.metrics</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accuracy_score</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sklearn.metrics</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confusion_matrix</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sklearn.datasets</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load_iris</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lastRenderedPageBreak/>
        <w:t xml:space="preserve">import </w:t>
      </w:r>
      <w:proofErr w:type="spellStart"/>
      <w:r w:rsidRPr="0086034D">
        <w:rPr>
          <w:rFonts w:ascii="Courier New" w:eastAsia="Times New Roman" w:hAnsi="Courier New" w:cs="Courier New"/>
          <w:color w:val="A9B7C6"/>
          <w:sz w:val="20"/>
          <w:szCs w:val="20"/>
        </w:rPr>
        <w:t>sklearn.metrics</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as </w:t>
      </w:r>
      <w:r w:rsidRPr="0086034D">
        <w:rPr>
          <w:rFonts w:ascii="Courier New" w:eastAsia="Times New Roman" w:hAnsi="Courier New" w:cs="Courier New"/>
          <w:color w:val="A9B7C6"/>
          <w:sz w:val="20"/>
          <w:szCs w:val="20"/>
        </w:rPr>
        <w:t>metrics</w:t>
      </w:r>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matplotlib.pyplot</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as </w:t>
      </w:r>
      <w:proofErr w:type="spellStart"/>
      <w:r w:rsidRPr="0086034D">
        <w:rPr>
          <w:rFonts w:ascii="Courier New" w:eastAsia="Times New Roman" w:hAnsi="Courier New" w:cs="Courier New"/>
          <w:color w:val="A9B7C6"/>
          <w:sz w:val="20"/>
          <w:szCs w:val="20"/>
        </w:rPr>
        <w:t>plt</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import </w:t>
      </w:r>
      <w:r w:rsidRPr="0086034D">
        <w:rPr>
          <w:rFonts w:ascii="Courier New" w:eastAsia="Times New Roman" w:hAnsi="Courier New" w:cs="Courier New"/>
          <w:color w:val="A9B7C6"/>
          <w:sz w:val="20"/>
          <w:szCs w:val="20"/>
        </w:rPr>
        <w:t xml:space="preserve">seaborn </w:t>
      </w:r>
      <w:r w:rsidRPr="0086034D">
        <w:rPr>
          <w:rFonts w:ascii="Courier New" w:eastAsia="Times New Roman" w:hAnsi="Courier New" w:cs="Courier New"/>
          <w:color w:val="CC7832"/>
          <w:sz w:val="20"/>
          <w:szCs w:val="20"/>
        </w:rPr>
        <w:t xml:space="preserve">as </w:t>
      </w:r>
      <w:proofErr w:type="spellStart"/>
      <w:r w:rsidRPr="0086034D">
        <w:rPr>
          <w:rFonts w:ascii="Courier New" w:eastAsia="Times New Roman" w:hAnsi="Courier New" w:cs="Courier New"/>
          <w:color w:val="A9B7C6"/>
          <w:sz w:val="20"/>
          <w:szCs w:val="20"/>
        </w:rPr>
        <w:t>sns</w:t>
      </w:r>
      <w:proofErr w:type="spellEnd"/>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sklearn</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r w:rsidRPr="0086034D">
        <w:rPr>
          <w:rFonts w:ascii="Courier New" w:eastAsia="Times New Roman" w:hAnsi="Courier New" w:cs="Courier New"/>
          <w:color w:val="A9B7C6"/>
          <w:sz w:val="20"/>
          <w:szCs w:val="20"/>
        </w:rPr>
        <w:t>tree</w:t>
      </w:r>
      <w:r w:rsidRPr="0086034D">
        <w:rPr>
          <w:rFonts w:ascii="Courier New" w:eastAsia="Times New Roman" w:hAnsi="Courier New" w:cs="Courier New"/>
          <w:color w:val="A9B7C6"/>
          <w:sz w:val="20"/>
          <w:szCs w:val="20"/>
        </w:rPr>
        <w:br/>
      </w:r>
      <w:r w:rsidRPr="0086034D">
        <w:rPr>
          <w:rFonts w:ascii="Courier New" w:eastAsia="Times New Roman" w:hAnsi="Courier New" w:cs="Courier New"/>
          <w:color w:val="CC7832"/>
          <w:sz w:val="20"/>
          <w:szCs w:val="20"/>
        </w:rPr>
        <w:t xml:space="preserve">from </w:t>
      </w:r>
      <w:proofErr w:type="spellStart"/>
      <w:r w:rsidRPr="0086034D">
        <w:rPr>
          <w:rFonts w:ascii="Courier New" w:eastAsia="Times New Roman" w:hAnsi="Courier New" w:cs="Courier New"/>
          <w:color w:val="A9B7C6"/>
          <w:sz w:val="20"/>
          <w:szCs w:val="20"/>
        </w:rPr>
        <w:t>dtreeviz.trees</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CC7832"/>
          <w:sz w:val="20"/>
          <w:szCs w:val="20"/>
        </w:rPr>
        <w:t xml:space="preserve">import </w:t>
      </w:r>
      <w:proofErr w:type="spellStart"/>
      <w:r w:rsidRPr="0086034D">
        <w:rPr>
          <w:rFonts w:ascii="Courier New" w:eastAsia="Times New Roman" w:hAnsi="Courier New" w:cs="Courier New"/>
          <w:color w:val="A9B7C6"/>
          <w:sz w:val="20"/>
          <w:szCs w:val="20"/>
        </w:rPr>
        <w:t>dtreeviz</w:t>
      </w:r>
      <w:proofErr w:type="spellEnd"/>
      <w:r w:rsidRPr="0086034D">
        <w:rPr>
          <w:rFonts w:ascii="Courier New" w:eastAsia="Times New Roman" w:hAnsi="Courier New" w:cs="Courier New"/>
          <w:color w:val="A9B7C6"/>
          <w:sz w:val="20"/>
          <w:szCs w:val="20"/>
        </w:rPr>
        <w:t xml:space="preserve"> </w:t>
      </w:r>
      <w:r w:rsidRPr="0086034D">
        <w:rPr>
          <w:rFonts w:ascii="Courier New" w:eastAsia="Times New Roman" w:hAnsi="Courier New" w:cs="Courier New"/>
          <w:color w:val="808080"/>
          <w:sz w:val="20"/>
          <w:szCs w:val="20"/>
        </w:rPr>
        <w:t># will be used for tree visualization</w:t>
      </w:r>
    </w:p>
    <w:p w14:paraId="048C283B" w14:textId="77777777" w:rsidR="00882C11" w:rsidRDefault="00882C11" w:rsidP="00882C11"/>
    <w:p w14:paraId="0FF0226C" w14:textId="38858175" w:rsidR="00882C11" w:rsidRDefault="008D3679" w:rsidP="00882C11">
      <w:r>
        <w:t xml:space="preserve">Now that </w:t>
      </w:r>
      <w:proofErr w:type="gramStart"/>
      <w:r>
        <w:t>all of</w:t>
      </w:r>
      <w:proofErr w:type="gramEnd"/>
      <w:r>
        <w:t xml:space="preserve"> the necessary packages / </w:t>
      </w:r>
      <w:proofErr w:type="spellStart"/>
      <w:r>
        <w:t>librarires</w:t>
      </w:r>
      <w:proofErr w:type="spellEnd"/>
      <w:r>
        <w:t xml:space="preserve"> are imported, we can start exploring the data. </w:t>
      </w:r>
      <w:r w:rsidR="00EB0709">
        <w:t xml:space="preserve">The iris data set comes included with the </w:t>
      </w:r>
      <w:proofErr w:type="spellStart"/>
      <w:r w:rsidR="00EB0709">
        <w:t>sklearn</w:t>
      </w:r>
      <w:proofErr w:type="spellEnd"/>
      <w:r w:rsidR="00EB0709">
        <w:t xml:space="preserve"> library, so it can be assigned to a variable simply by calling the </w:t>
      </w:r>
      <w:proofErr w:type="spellStart"/>
      <w:r w:rsidR="00EB0709">
        <w:t>load_</w:t>
      </w:r>
      <w:proofErr w:type="gramStart"/>
      <w:r w:rsidR="00EB0709">
        <w:t>iris</w:t>
      </w:r>
      <w:proofErr w:type="spellEnd"/>
      <w:r w:rsidR="00EB0709">
        <w:t>(</w:t>
      </w:r>
      <w:proofErr w:type="gramEnd"/>
      <w:r w:rsidR="00EB0709">
        <w:t>) function. The data includes 150</w:t>
      </w:r>
      <w:r w:rsidR="001E2642">
        <w:t xml:space="preserve"> 4-column </w:t>
      </w:r>
      <w:r w:rsidR="001E2642" w:rsidRPr="001E2642">
        <w:t>arrays</w:t>
      </w:r>
      <w:r w:rsidR="001E2642">
        <w:t xml:space="preserve"> containing measurements for each feature, and another 150 1-column arrays with either a 0, 1, or 2 indicating what flower corresponds with each feature array. </w:t>
      </w:r>
      <w:r w:rsidR="006258AC">
        <w:t xml:space="preserve">For more information on the array data structure, follow this </w:t>
      </w:r>
      <w:hyperlink r:id="rId14" w:history="1">
        <w:r w:rsidR="006258AC" w:rsidRPr="006258AC">
          <w:rPr>
            <w:rStyle w:val="Hyperlink"/>
          </w:rPr>
          <w:t>link</w:t>
        </w:r>
      </w:hyperlink>
      <w:r w:rsidR="006258AC">
        <w:t xml:space="preserve">. </w:t>
      </w:r>
    </w:p>
    <w:p w14:paraId="649D6132" w14:textId="04A69DA0" w:rsidR="00100073" w:rsidRDefault="00100073" w:rsidP="00882C11"/>
    <w:p w14:paraId="7FC1F7AB" w14:textId="2A698690" w:rsidR="00100073" w:rsidRDefault="00100073" w:rsidP="00100073">
      <w:r>
        <w:t xml:space="preserve">For this particular lab, the dataset is small and the computation is relatively low, so using parallel techniques would yield little aside from experience for the learner, but if you’d like to learn more about ways to implement parallelization when working with pandas, see this </w:t>
      </w:r>
      <w:hyperlink r:id="rId15" w:history="1">
        <w:r w:rsidRPr="00847688">
          <w:rPr>
            <w:rStyle w:val="Hyperlink"/>
          </w:rPr>
          <w:t>link</w:t>
        </w:r>
      </w:hyperlink>
      <w:r>
        <w:t xml:space="preserve"> to learn more about </w:t>
      </w:r>
      <w:proofErr w:type="spellStart"/>
      <w:r>
        <w:t>Modin</w:t>
      </w:r>
      <w:proofErr w:type="spellEnd"/>
      <w:r>
        <w:t xml:space="preserve">, an early state </w:t>
      </w:r>
      <w:proofErr w:type="spellStart"/>
      <w:r>
        <w:t>DataFrame</w:t>
      </w:r>
      <w:proofErr w:type="spellEnd"/>
      <w:r>
        <w:t xml:space="preserve"> library that wraps Pandas and transparently distributes data and computation to accelerate workflows that stand to benefit from distributed computing.</w:t>
      </w:r>
    </w:p>
    <w:p w14:paraId="06F9AA2B" w14:textId="4F475794" w:rsidR="00100073" w:rsidRDefault="00100073" w:rsidP="00882C11"/>
    <w:p w14:paraId="0A654B8D" w14:textId="77777777" w:rsidR="00882C11" w:rsidRDefault="00882C11" w:rsidP="00882C11"/>
    <w:p w14:paraId="6B100A2E" w14:textId="77777777" w:rsidR="00882C11" w:rsidRDefault="00882C11" w:rsidP="00882C11">
      <w:pPr>
        <w:pStyle w:val="HTMLPreformatted"/>
        <w:shd w:val="clear" w:color="auto" w:fill="2B2B2B"/>
        <w:rPr>
          <w:color w:val="A9B7C6"/>
        </w:rPr>
      </w:pPr>
      <w:r>
        <w:rPr>
          <w:color w:val="808080"/>
        </w:rPr>
        <w:t># Loading datasets</w:t>
      </w:r>
      <w:r>
        <w:rPr>
          <w:color w:val="808080"/>
        </w:rPr>
        <w:br/>
      </w:r>
      <w:r>
        <w:rPr>
          <w:color w:val="A9B7C6"/>
        </w:rPr>
        <w:t xml:space="preserve">iris = </w:t>
      </w:r>
      <w:proofErr w:type="spellStart"/>
      <w:r>
        <w:rPr>
          <w:color w:val="A9B7C6"/>
        </w:rPr>
        <w:t>load_iris</w:t>
      </w:r>
      <w:proofErr w:type="spellEnd"/>
      <w:r>
        <w:rPr>
          <w:color w:val="A9B7C6"/>
        </w:rPr>
        <w:t>()</w:t>
      </w:r>
      <w:r>
        <w:rPr>
          <w:color w:val="A9B7C6"/>
        </w:rPr>
        <w:br/>
      </w:r>
      <w:r>
        <w:rPr>
          <w:color w:val="A9B7C6"/>
        </w:rPr>
        <w:br/>
      </w:r>
      <w:r>
        <w:rPr>
          <w:color w:val="808080"/>
        </w:rPr>
        <w:t># visualize the data</w:t>
      </w:r>
      <w:r>
        <w:rPr>
          <w:color w:val="808080"/>
        </w:rPr>
        <w:br/>
      </w:r>
      <w:r>
        <w:rPr>
          <w:color w:val="A9B7C6"/>
        </w:rPr>
        <w:t xml:space="preserve">df = </w:t>
      </w:r>
      <w:proofErr w:type="spellStart"/>
      <w:r>
        <w:rPr>
          <w:color w:val="A9B7C6"/>
        </w:rPr>
        <w:t>pd.DataFrame</w:t>
      </w:r>
      <w:proofErr w:type="spellEnd"/>
      <w:r>
        <w:rPr>
          <w:color w:val="A9B7C6"/>
        </w:rPr>
        <w:t>(</w:t>
      </w:r>
      <w:proofErr w:type="spellStart"/>
      <w:r>
        <w:rPr>
          <w:color w:val="A9B7C6"/>
        </w:rPr>
        <w:t>iris.data</w:t>
      </w:r>
      <w:proofErr w:type="spellEnd"/>
      <w:r>
        <w:rPr>
          <w:color w:val="CC7832"/>
        </w:rPr>
        <w:t xml:space="preserve">, </w:t>
      </w:r>
      <w:r>
        <w:rPr>
          <w:color w:val="AA4926"/>
        </w:rPr>
        <w:t>columns</w:t>
      </w:r>
      <w:r>
        <w:rPr>
          <w:color w:val="A9B7C6"/>
        </w:rPr>
        <w:t>=</w:t>
      </w:r>
      <w:proofErr w:type="spellStart"/>
      <w:r>
        <w:rPr>
          <w:color w:val="A9B7C6"/>
        </w:rPr>
        <w:t>iris.feature_names</w:t>
      </w:r>
      <w:proofErr w:type="spellEnd"/>
      <w:r>
        <w:rPr>
          <w:color w:val="A9B7C6"/>
        </w:rPr>
        <w:t>)</w:t>
      </w:r>
      <w:r>
        <w:rPr>
          <w:color w:val="A9B7C6"/>
        </w:rPr>
        <w:br/>
        <w:t>df[</w:t>
      </w:r>
      <w:r>
        <w:rPr>
          <w:color w:val="6A8759"/>
        </w:rPr>
        <w:t>'species'</w:t>
      </w:r>
      <w:r>
        <w:rPr>
          <w:color w:val="A9B7C6"/>
        </w:rPr>
        <w:t xml:space="preserve">] = </w:t>
      </w:r>
      <w:proofErr w:type="spellStart"/>
      <w:r>
        <w:rPr>
          <w:color w:val="A9B7C6"/>
        </w:rPr>
        <w:t>np.array</w:t>
      </w:r>
      <w:proofErr w:type="spellEnd"/>
      <w:r>
        <w:rPr>
          <w:color w:val="A9B7C6"/>
        </w:rPr>
        <w:t>([</w:t>
      </w:r>
      <w:proofErr w:type="spellStart"/>
      <w:r>
        <w:rPr>
          <w:color w:val="A9B7C6"/>
        </w:rPr>
        <w:t>iris.target_names</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iris.target</w:t>
      </w:r>
      <w:proofErr w:type="spellEnd"/>
      <w:r>
        <w:rPr>
          <w:color w:val="A9B7C6"/>
        </w:rPr>
        <w:t>])</w:t>
      </w:r>
      <w:r>
        <w:rPr>
          <w:color w:val="A9B7C6"/>
        </w:rPr>
        <w:br/>
      </w:r>
      <w:proofErr w:type="spellStart"/>
      <w:r>
        <w:rPr>
          <w:color w:val="A9B7C6"/>
        </w:rPr>
        <w:t>sns.pairplot</w:t>
      </w:r>
      <w:proofErr w:type="spellEnd"/>
      <w:r>
        <w:rPr>
          <w:color w:val="A9B7C6"/>
        </w:rPr>
        <w:t>(df</w:t>
      </w:r>
      <w:r>
        <w:rPr>
          <w:color w:val="CC7832"/>
        </w:rPr>
        <w:t xml:space="preserve">, </w:t>
      </w:r>
      <w:r>
        <w:rPr>
          <w:color w:val="AA4926"/>
        </w:rPr>
        <w:t>hue</w:t>
      </w:r>
      <w:r>
        <w:rPr>
          <w:color w:val="A9B7C6"/>
        </w:rPr>
        <w:t>=</w:t>
      </w:r>
      <w:r>
        <w:rPr>
          <w:color w:val="6A8759"/>
        </w:rPr>
        <w:t>'species'</w:t>
      </w:r>
      <w:r>
        <w:rPr>
          <w:color w:val="A9B7C6"/>
        </w:rPr>
        <w:t>)</w:t>
      </w:r>
    </w:p>
    <w:p w14:paraId="61637C1F" w14:textId="77777777" w:rsidR="00882C11" w:rsidRDefault="00882C11" w:rsidP="00882C11"/>
    <w:p w14:paraId="409DA361" w14:textId="77777777" w:rsidR="00882C11" w:rsidRDefault="00882C11" w:rsidP="00882C11">
      <w:pPr>
        <w:jc w:val="center"/>
      </w:pPr>
      <w:r w:rsidRPr="0086034D">
        <w:rPr>
          <w:noProof/>
        </w:rPr>
        <w:lastRenderedPageBreak/>
        <w:drawing>
          <wp:inline distT="0" distB="0" distL="0" distR="0" wp14:anchorId="1C55B0F3" wp14:editId="51139D20">
            <wp:extent cx="4662693" cy="4127183"/>
            <wp:effectExtent l="0" t="0" r="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6"/>
                    <a:stretch>
                      <a:fillRect/>
                    </a:stretch>
                  </pic:blipFill>
                  <pic:spPr>
                    <a:xfrm>
                      <a:off x="0" y="0"/>
                      <a:ext cx="4732904" cy="4189330"/>
                    </a:xfrm>
                    <a:prstGeom prst="rect">
                      <a:avLst/>
                    </a:prstGeom>
                  </pic:spPr>
                </pic:pic>
              </a:graphicData>
            </a:graphic>
          </wp:inline>
        </w:drawing>
      </w:r>
    </w:p>
    <w:p w14:paraId="0877353F" w14:textId="77777777" w:rsidR="00B250C7" w:rsidRPr="00B250C7" w:rsidRDefault="00B250C7" w:rsidP="00882C11">
      <w:pPr>
        <w:rPr>
          <w:sz w:val="20"/>
          <w:szCs w:val="20"/>
        </w:rPr>
      </w:pPr>
    </w:p>
    <w:p w14:paraId="38F0C4E1" w14:textId="60426177" w:rsidR="00882C11" w:rsidRPr="00221021" w:rsidRDefault="00882C11" w:rsidP="00882C11">
      <w:r w:rsidRPr="00221021">
        <w:t xml:space="preserve">We can see that </w:t>
      </w:r>
      <w:proofErr w:type="spellStart"/>
      <w:r w:rsidRPr="00221021">
        <w:t>setosa’s</w:t>
      </w:r>
      <w:proofErr w:type="spellEnd"/>
      <w:r w:rsidRPr="00221021">
        <w:t xml:space="preserve"> features are fairly dissimilar from the other two flowers, but versicolor and virginica appear to be a little less distinct. </w:t>
      </w:r>
    </w:p>
    <w:p w14:paraId="6DA1F92E" w14:textId="79E14993" w:rsidR="00B250C7" w:rsidRPr="00B250C7" w:rsidRDefault="00B250C7" w:rsidP="00882C11">
      <w:pPr>
        <w:rPr>
          <w:sz w:val="20"/>
          <w:szCs w:val="20"/>
        </w:rPr>
      </w:pPr>
    </w:p>
    <w:p w14:paraId="52D093F2" w14:textId="22EA5BA3" w:rsidR="00B250C7" w:rsidRPr="00221021" w:rsidRDefault="00B250C7" w:rsidP="00882C11">
      <w:pPr>
        <w:rPr>
          <w:i/>
          <w:iCs/>
        </w:rPr>
      </w:pPr>
      <w:r w:rsidRPr="00221021">
        <w:rPr>
          <w:i/>
          <w:iCs/>
        </w:rPr>
        <w:t xml:space="preserve">What do you notice about the data set? </w:t>
      </w:r>
    </w:p>
    <w:p w14:paraId="13CA4FEA" w14:textId="5368735D" w:rsidR="001E2642" w:rsidRPr="00221021" w:rsidRDefault="001E2642" w:rsidP="00882C11">
      <w:pPr>
        <w:rPr>
          <w:i/>
          <w:iCs/>
        </w:rPr>
      </w:pPr>
    </w:p>
    <w:p w14:paraId="265581BE" w14:textId="395F1603" w:rsidR="00F132F0" w:rsidRPr="00221021" w:rsidRDefault="001E2642" w:rsidP="00882C11">
      <w:pPr>
        <w:pBdr>
          <w:bottom w:val="single" w:sz="6" w:space="1" w:color="auto"/>
        </w:pBdr>
        <w:rPr>
          <w:i/>
          <w:iCs/>
        </w:rPr>
      </w:pPr>
      <w:r w:rsidRPr="00221021">
        <w:rPr>
          <w:i/>
          <w:iCs/>
        </w:rPr>
        <w:t>What data structure(s) have been used so far? Why?</w:t>
      </w:r>
    </w:p>
    <w:p w14:paraId="7CCD3FFC" w14:textId="77777777" w:rsidR="00221021" w:rsidRPr="00221021" w:rsidRDefault="00221021" w:rsidP="00882C11"/>
    <w:p w14:paraId="3F240818" w14:textId="77777777" w:rsidR="00FD75B7" w:rsidRDefault="00FD75B7" w:rsidP="00882C11"/>
    <w:p w14:paraId="3B97145E" w14:textId="429FDB4A" w:rsidR="00B250C7" w:rsidRPr="00221021" w:rsidRDefault="00B250C7" w:rsidP="00882C11">
      <w:r w:rsidRPr="00221021">
        <w:t>Next</w:t>
      </w:r>
      <w:r w:rsidR="00221021">
        <w:t>,</w:t>
      </w:r>
      <w:r w:rsidRPr="00221021">
        <w:t xml:space="preserve"> we will convert our data into a </w:t>
      </w:r>
      <w:r w:rsidR="00FD75B7">
        <w:t>Pandas</w:t>
      </w:r>
      <w:r w:rsidRPr="00221021">
        <w:t xml:space="preserve"> </w:t>
      </w:r>
      <w:proofErr w:type="spellStart"/>
      <w:r w:rsidR="00FD75B7">
        <w:t>DataFrame</w:t>
      </w:r>
      <w:proofErr w:type="spellEnd"/>
      <w:r w:rsidRPr="00221021">
        <w:t>:</w:t>
      </w:r>
    </w:p>
    <w:p w14:paraId="16BBEBA8" w14:textId="77777777" w:rsidR="00882C11" w:rsidRDefault="00882C11" w:rsidP="00882C11"/>
    <w:p w14:paraId="424C4008" w14:textId="22A2A34D" w:rsidR="00882C11" w:rsidRDefault="00882C11" w:rsidP="00882C11">
      <w:pPr>
        <w:pStyle w:val="HTMLPreformatted"/>
        <w:shd w:val="clear" w:color="auto" w:fill="2B2B2B"/>
        <w:rPr>
          <w:color w:val="A9B7C6"/>
        </w:rPr>
      </w:pPr>
      <w:r>
        <w:rPr>
          <w:color w:val="808080"/>
        </w:rPr>
        <w:t xml:space="preserve"># Convert to pandas </w:t>
      </w:r>
      <w:proofErr w:type="spellStart"/>
      <w:r>
        <w:rPr>
          <w:color w:val="808080"/>
        </w:rPr>
        <w:t>dataframe</w:t>
      </w:r>
      <w:proofErr w:type="spellEnd"/>
      <w:r>
        <w:rPr>
          <w:color w:val="808080"/>
        </w:rPr>
        <w:br/>
      </w:r>
      <w:proofErr w:type="spellStart"/>
      <w:r>
        <w:rPr>
          <w:color w:val="A9B7C6"/>
        </w:rPr>
        <w:t>iris_data</w:t>
      </w:r>
      <w:proofErr w:type="spellEnd"/>
      <w:r>
        <w:rPr>
          <w:color w:val="A9B7C6"/>
        </w:rPr>
        <w:t xml:space="preserve"> = </w:t>
      </w:r>
      <w:proofErr w:type="spellStart"/>
      <w:proofErr w:type="gramStart"/>
      <w:r>
        <w:rPr>
          <w:color w:val="A9B7C6"/>
        </w:rPr>
        <w:t>pd.DataFrame</w:t>
      </w:r>
      <w:proofErr w:type="spellEnd"/>
      <w:proofErr w:type="gramEnd"/>
      <w:r>
        <w:rPr>
          <w:color w:val="A9B7C6"/>
        </w:rPr>
        <w:t>({</w:t>
      </w:r>
      <w:r>
        <w:rPr>
          <w:color w:val="A9B7C6"/>
        </w:rPr>
        <w:br/>
        <w:t xml:space="preserve">    </w:t>
      </w:r>
      <w:r>
        <w:rPr>
          <w:color w:val="6A8759"/>
        </w:rPr>
        <w:t>'sepal length'</w:t>
      </w:r>
      <w:r>
        <w:rPr>
          <w:color w:val="A9B7C6"/>
        </w:rPr>
        <w:t>:</w:t>
      </w:r>
      <w:proofErr w:type="spellStart"/>
      <w:r>
        <w:rPr>
          <w:color w:val="A9B7C6"/>
        </w:rPr>
        <w:t>iris.data</w:t>
      </w:r>
      <w:proofErr w:type="spellEnd"/>
      <w:r>
        <w:rPr>
          <w:color w:val="A9B7C6"/>
        </w:rPr>
        <w:t>[:</w:t>
      </w:r>
      <w:r>
        <w:rPr>
          <w:color w:val="CC7832"/>
        </w:rPr>
        <w:t>,</w:t>
      </w:r>
      <w:r>
        <w:rPr>
          <w:color w:val="6897BB"/>
        </w:rPr>
        <w:t>0</w:t>
      </w:r>
      <w:r>
        <w:rPr>
          <w:color w:val="A9B7C6"/>
        </w:rPr>
        <w:t>]</w:t>
      </w:r>
      <w:r>
        <w:rPr>
          <w:color w:val="CC7832"/>
        </w:rPr>
        <w:t>,</w:t>
      </w:r>
      <w:r>
        <w:rPr>
          <w:color w:val="CC7832"/>
        </w:rPr>
        <w:br/>
        <w:t xml:space="preserve">    </w:t>
      </w:r>
      <w:r>
        <w:rPr>
          <w:color w:val="6A8759"/>
        </w:rPr>
        <w:t>'sepal width'</w:t>
      </w:r>
      <w:r>
        <w:rPr>
          <w:color w:val="A9B7C6"/>
        </w:rPr>
        <w:t>:</w:t>
      </w:r>
      <w:proofErr w:type="spellStart"/>
      <w:r>
        <w:rPr>
          <w:color w:val="A9B7C6"/>
        </w:rPr>
        <w:t>iris.data</w:t>
      </w:r>
      <w:proofErr w:type="spellEnd"/>
      <w:r>
        <w:rPr>
          <w:color w:val="A9B7C6"/>
        </w:rPr>
        <w:t>[:</w:t>
      </w:r>
      <w:r>
        <w:rPr>
          <w:color w:val="CC7832"/>
        </w:rPr>
        <w:t>,</w:t>
      </w:r>
      <w:r>
        <w:rPr>
          <w:color w:val="6897BB"/>
        </w:rPr>
        <w:t>1</w:t>
      </w:r>
      <w:r>
        <w:rPr>
          <w:color w:val="A9B7C6"/>
        </w:rPr>
        <w:t>]</w:t>
      </w:r>
      <w:r>
        <w:rPr>
          <w:color w:val="CC7832"/>
        </w:rPr>
        <w:t>,</w:t>
      </w:r>
      <w:r>
        <w:rPr>
          <w:color w:val="CC7832"/>
        </w:rPr>
        <w:br/>
        <w:t xml:space="preserve">    </w:t>
      </w:r>
      <w:r>
        <w:rPr>
          <w:color w:val="6A8759"/>
        </w:rPr>
        <w:t>'petal length'</w:t>
      </w:r>
      <w:r>
        <w:rPr>
          <w:color w:val="A9B7C6"/>
        </w:rPr>
        <w:t>:</w:t>
      </w:r>
      <w:proofErr w:type="spellStart"/>
      <w:r>
        <w:rPr>
          <w:color w:val="A9B7C6"/>
        </w:rPr>
        <w:t>iris.data</w:t>
      </w:r>
      <w:proofErr w:type="spellEnd"/>
      <w:r>
        <w:rPr>
          <w:color w:val="A9B7C6"/>
        </w:rPr>
        <w:t>[:</w:t>
      </w:r>
      <w:r>
        <w:rPr>
          <w:color w:val="CC7832"/>
        </w:rPr>
        <w:t>,</w:t>
      </w:r>
      <w:r>
        <w:rPr>
          <w:color w:val="6897BB"/>
        </w:rPr>
        <w:t>2</w:t>
      </w:r>
      <w:r>
        <w:rPr>
          <w:color w:val="A9B7C6"/>
        </w:rPr>
        <w:t>]</w:t>
      </w:r>
      <w:r>
        <w:rPr>
          <w:color w:val="CC7832"/>
        </w:rPr>
        <w:t>,</w:t>
      </w:r>
      <w:r>
        <w:rPr>
          <w:color w:val="CC7832"/>
        </w:rPr>
        <w:br/>
        <w:t xml:space="preserve">    </w:t>
      </w:r>
      <w:r>
        <w:rPr>
          <w:color w:val="6A8759"/>
        </w:rPr>
        <w:t>'petal width'</w:t>
      </w:r>
      <w:r>
        <w:rPr>
          <w:color w:val="A9B7C6"/>
        </w:rPr>
        <w:t>:</w:t>
      </w:r>
      <w:proofErr w:type="spellStart"/>
      <w:r>
        <w:rPr>
          <w:color w:val="A9B7C6"/>
        </w:rPr>
        <w:t>iris.data</w:t>
      </w:r>
      <w:proofErr w:type="spellEnd"/>
      <w:r>
        <w:rPr>
          <w:color w:val="A9B7C6"/>
        </w:rPr>
        <w:t>[:</w:t>
      </w:r>
      <w:r>
        <w:rPr>
          <w:color w:val="CC7832"/>
        </w:rPr>
        <w:t>,</w:t>
      </w:r>
      <w:r>
        <w:rPr>
          <w:color w:val="6897BB"/>
        </w:rPr>
        <w:t>3</w:t>
      </w:r>
      <w:r>
        <w:rPr>
          <w:color w:val="A9B7C6"/>
        </w:rPr>
        <w:t>]</w:t>
      </w:r>
      <w:r>
        <w:rPr>
          <w:color w:val="CC7832"/>
        </w:rPr>
        <w:t>,</w:t>
      </w:r>
      <w:r>
        <w:rPr>
          <w:color w:val="CC7832"/>
        </w:rPr>
        <w:br/>
        <w:t xml:space="preserve">    </w:t>
      </w:r>
      <w:r>
        <w:rPr>
          <w:color w:val="6A8759"/>
        </w:rPr>
        <w:t>'species'</w:t>
      </w:r>
      <w:r>
        <w:rPr>
          <w:color w:val="A9B7C6"/>
        </w:rPr>
        <w:t>:</w:t>
      </w:r>
      <w:proofErr w:type="spellStart"/>
      <w:r>
        <w:rPr>
          <w:color w:val="A9B7C6"/>
        </w:rPr>
        <w:t>iris.target</w:t>
      </w:r>
      <w:proofErr w:type="spellEnd"/>
      <w:r>
        <w:rPr>
          <w:color w:val="A9B7C6"/>
        </w:rPr>
        <w:br/>
        <w:t>})</w:t>
      </w:r>
      <w:r>
        <w:rPr>
          <w:color w:val="A9B7C6"/>
        </w:rPr>
        <w:br/>
      </w:r>
      <w:proofErr w:type="spellStart"/>
      <w:r>
        <w:rPr>
          <w:color w:val="A9B7C6"/>
        </w:rPr>
        <w:t>iris_data.head</w:t>
      </w:r>
      <w:proofErr w:type="spellEnd"/>
      <w:r>
        <w:rPr>
          <w:color w:val="A9B7C6"/>
        </w:rPr>
        <w:t>()</w:t>
      </w:r>
    </w:p>
    <w:p w14:paraId="02414EFF" w14:textId="77777777" w:rsidR="00882C11" w:rsidRDefault="00882C11" w:rsidP="00882C11"/>
    <w:p w14:paraId="1E80492E" w14:textId="77777777" w:rsidR="00882C11" w:rsidRDefault="00882C11" w:rsidP="00882C11">
      <w:pPr>
        <w:rPr>
          <w:rFonts w:ascii="Helvetica Neue" w:eastAsia="Times New Roman" w:hAnsi="Helvetica Neue" w:cs="Times New Roman"/>
          <w:i/>
          <w:iCs/>
          <w:color w:val="000000"/>
          <w:sz w:val="18"/>
          <w:szCs w:val="18"/>
        </w:rPr>
      </w:pPr>
      <w:r w:rsidRPr="0086034D">
        <w:rPr>
          <w:rFonts w:ascii="Helvetica Neue" w:eastAsia="Times New Roman" w:hAnsi="Helvetica Neue" w:cs="Times New Roman"/>
          <w:i/>
          <w:iCs/>
          <w:color w:val="000000"/>
          <w:sz w:val="18"/>
          <w:szCs w:val="18"/>
        </w:rPr>
        <w:t>Output:</w:t>
      </w:r>
    </w:p>
    <w:p w14:paraId="3A843A90" w14:textId="77777777" w:rsidR="00882C11" w:rsidRPr="0086034D" w:rsidRDefault="00882C11" w:rsidP="00882C11">
      <w:pPr>
        <w:rPr>
          <w:rFonts w:ascii="Helvetica Neue" w:eastAsia="Times New Roman" w:hAnsi="Helvetica Neue" w:cs="Times New Roman"/>
          <w:i/>
          <w:iCs/>
          <w:color w:val="000000"/>
          <w:sz w:val="18"/>
          <w:szCs w:val="18"/>
        </w:rPr>
      </w:pPr>
    </w:p>
    <w:p w14:paraId="7DC7706A" w14:textId="77CF80F9" w:rsidR="00882C11" w:rsidRDefault="00882C11" w:rsidP="00882C11">
      <w:pPr>
        <w:jc w:val="center"/>
        <w:rPr>
          <w:rFonts w:ascii="Helvetica Neue" w:eastAsia="Times New Roman" w:hAnsi="Helvetica Neue" w:cs="Times New Roman"/>
          <w:color w:val="000000"/>
          <w:sz w:val="18"/>
          <w:szCs w:val="18"/>
        </w:rPr>
      </w:pPr>
      <w:r>
        <w:rPr>
          <w:noProof/>
        </w:rPr>
        <w:lastRenderedPageBreak/>
        <w:drawing>
          <wp:inline distT="0" distB="0" distL="0" distR="0" wp14:anchorId="18ABD51B" wp14:editId="2DEBCE77">
            <wp:extent cx="3128682" cy="1290961"/>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6155" cy="1306423"/>
                    </a:xfrm>
                    <a:prstGeom prst="rect">
                      <a:avLst/>
                    </a:prstGeom>
                  </pic:spPr>
                </pic:pic>
              </a:graphicData>
            </a:graphic>
          </wp:inline>
        </w:drawing>
      </w:r>
    </w:p>
    <w:p w14:paraId="01EF93CC" w14:textId="5399E7B6" w:rsidR="00085B27" w:rsidRDefault="00085B27" w:rsidP="00882C11">
      <w:pPr>
        <w:jc w:val="center"/>
        <w:rPr>
          <w:rFonts w:ascii="Helvetica Neue" w:eastAsia="Times New Roman" w:hAnsi="Helvetica Neue" w:cs="Times New Roman"/>
          <w:color w:val="000000"/>
          <w:sz w:val="18"/>
          <w:szCs w:val="18"/>
        </w:rPr>
      </w:pPr>
    </w:p>
    <w:p w14:paraId="673084FF" w14:textId="339F31D5" w:rsidR="00882C11" w:rsidRDefault="00882C11" w:rsidP="00882C11">
      <w:pPr>
        <w:rPr>
          <w:rFonts w:ascii="Helvetica Neue" w:eastAsia="Times New Roman" w:hAnsi="Helvetica Neue" w:cs="Times New Roman"/>
          <w:color w:val="000000"/>
          <w:sz w:val="18"/>
          <w:szCs w:val="18"/>
        </w:rPr>
      </w:pPr>
    </w:p>
    <w:p w14:paraId="4B6B1975" w14:textId="7A85880C" w:rsidR="00882C11" w:rsidRPr="00221021" w:rsidRDefault="00882C11" w:rsidP="00882C11">
      <w:pPr>
        <w:rPr>
          <w:rFonts w:eastAsia="Times New Roman" w:cstheme="minorHAnsi"/>
          <w:color w:val="000000"/>
        </w:rPr>
      </w:pPr>
      <w:r w:rsidRPr="00221021">
        <w:rPr>
          <w:rFonts w:eastAsia="Times New Roman" w:cstheme="minorHAnsi"/>
          <w:color w:val="000000"/>
        </w:rPr>
        <w:t xml:space="preserve">Now that the data has been converted to a </w:t>
      </w:r>
      <w:r w:rsidR="001E2642" w:rsidRPr="00221021">
        <w:rPr>
          <w:rFonts w:eastAsia="Times New Roman" w:cstheme="minorHAnsi"/>
          <w:color w:val="000000"/>
        </w:rPr>
        <w:t>Pandas</w:t>
      </w:r>
      <w:r w:rsidRPr="00221021">
        <w:rPr>
          <w:rFonts w:eastAsia="Times New Roman" w:cstheme="minorHAnsi"/>
          <w:color w:val="000000"/>
        </w:rPr>
        <w:t xml:space="preserve"> </w:t>
      </w:r>
      <w:proofErr w:type="spellStart"/>
      <w:r w:rsidR="001E2642" w:rsidRPr="00221021">
        <w:rPr>
          <w:rFonts w:eastAsia="Times New Roman" w:cstheme="minorHAnsi"/>
          <w:color w:val="000000"/>
        </w:rPr>
        <w:t>DataFrame</w:t>
      </w:r>
      <w:proofErr w:type="spellEnd"/>
      <w:r w:rsidRPr="00221021">
        <w:rPr>
          <w:rFonts w:eastAsia="Times New Roman" w:cstheme="minorHAnsi"/>
          <w:color w:val="000000"/>
        </w:rPr>
        <w:t>, we will establish the independent (X) and dependent (Y) variables</w:t>
      </w:r>
      <w:r w:rsidR="00B250C7" w:rsidRPr="00221021">
        <w:rPr>
          <w:rFonts w:eastAsia="Times New Roman" w:cstheme="minorHAnsi"/>
          <w:color w:val="000000"/>
        </w:rPr>
        <w:t>.</w:t>
      </w:r>
      <w:r w:rsidR="001E2642" w:rsidRPr="00221021">
        <w:rPr>
          <w:rFonts w:eastAsia="Times New Roman" w:cstheme="minorHAnsi"/>
          <w:color w:val="000000"/>
        </w:rPr>
        <w:t xml:space="preserve"> Pandas </w:t>
      </w:r>
      <w:proofErr w:type="spellStart"/>
      <w:r w:rsidR="001E2642" w:rsidRPr="00221021">
        <w:rPr>
          <w:rFonts w:eastAsia="Times New Roman" w:cstheme="minorHAnsi"/>
          <w:color w:val="000000"/>
        </w:rPr>
        <w:t>DataFrames</w:t>
      </w:r>
      <w:proofErr w:type="spellEnd"/>
      <w:r w:rsidR="001E2642" w:rsidRPr="00221021">
        <w:rPr>
          <w:rFonts w:eastAsia="Times New Roman" w:cstheme="minorHAnsi"/>
          <w:color w:val="000000"/>
        </w:rPr>
        <w:t xml:space="preserve"> are mutable, allow for labeled axes, and are relatively simple to perform mathematical operations and transformations on</w:t>
      </w:r>
      <w:r w:rsidR="00FD75B7">
        <w:rPr>
          <w:rFonts w:eastAsia="Times New Roman" w:cstheme="minorHAnsi"/>
          <w:color w:val="000000"/>
        </w:rPr>
        <w:t>, this makes them ideal for tackling this sort of classification problem.</w:t>
      </w:r>
    </w:p>
    <w:p w14:paraId="014C0459" w14:textId="2AA74BA6" w:rsidR="001E2642" w:rsidRDefault="001E2642" w:rsidP="00882C11">
      <w:pPr>
        <w:rPr>
          <w:rFonts w:ascii="Calibri" w:eastAsia="Times New Roman" w:hAnsi="Calibri" w:cs="Calibri"/>
          <w:b/>
          <w:bCs/>
          <w:color w:val="000000"/>
          <w:sz w:val="20"/>
          <w:szCs w:val="20"/>
        </w:rPr>
      </w:pPr>
    </w:p>
    <w:p w14:paraId="6F0DFAA4" w14:textId="06554F88" w:rsidR="00221021" w:rsidRDefault="00221021" w:rsidP="00882C11">
      <w:pPr>
        <w:rPr>
          <w:rFonts w:ascii="Calibri" w:eastAsia="Times New Roman" w:hAnsi="Calibri" w:cs="Calibri"/>
          <w:b/>
          <w:bCs/>
          <w:color w:val="000000"/>
          <w:sz w:val="20"/>
          <w:szCs w:val="20"/>
        </w:rPr>
      </w:pPr>
    </w:p>
    <w:p w14:paraId="11D8C1E4" w14:textId="77777777" w:rsidR="00221021" w:rsidRPr="00CE75FC" w:rsidRDefault="00221021" w:rsidP="00882C11">
      <w:pPr>
        <w:rPr>
          <w:rFonts w:ascii="Calibri" w:eastAsia="Times New Roman" w:hAnsi="Calibri" w:cs="Calibri"/>
          <w:b/>
          <w:bCs/>
          <w:color w:val="000000"/>
          <w:sz w:val="20"/>
          <w:szCs w:val="20"/>
        </w:rPr>
      </w:pPr>
    </w:p>
    <w:p w14:paraId="6C4E34FA" w14:textId="3FDA604C" w:rsidR="001E2642" w:rsidRPr="00100073" w:rsidRDefault="00CE75FC" w:rsidP="00CE75FC">
      <w:pPr>
        <w:pStyle w:val="Heading2"/>
        <w:spacing w:before="0" w:beforeAutospacing="0" w:after="0" w:afterAutospacing="0"/>
        <w:rPr>
          <w:color w:val="292929"/>
          <w:sz w:val="20"/>
          <w:szCs w:val="20"/>
        </w:rPr>
      </w:pPr>
      <w:r w:rsidRPr="00100073">
        <w:rPr>
          <w:color w:val="292929"/>
          <w:sz w:val="20"/>
          <w:szCs w:val="20"/>
        </w:rPr>
        <w:t>Some of the advantages of using Pandas for data preprocessing (</w:t>
      </w:r>
      <w:hyperlink r:id="rId18" w:history="1">
        <w:r w:rsidRPr="00100073">
          <w:rPr>
            <w:rStyle w:val="Hyperlink"/>
            <w:sz w:val="20"/>
            <w:szCs w:val="20"/>
          </w:rPr>
          <w:t>source</w:t>
        </w:r>
      </w:hyperlink>
      <w:r w:rsidRPr="00100073">
        <w:rPr>
          <w:color w:val="292929"/>
          <w:sz w:val="20"/>
          <w:szCs w:val="20"/>
        </w:rPr>
        <w:t>)</w:t>
      </w:r>
      <w:r w:rsidR="001E2642" w:rsidRPr="00100073">
        <w:rPr>
          <w:color w:val="292929"/>
          <w:sz w:val="20"/>
          <w:szCs w:val="20"/>
        </w:rPr>
        <w:t>:</w:t>
      </w:r>
    </w:p>
    <w:p w14:paraId="73D79FBD" w14:textId="77777777" w:rsidR="00CE75FC" w:rsidRPr="00100073" w:rsidRDefault="00CE75FC" w:rsidP="00CE75FC">
      <w:pPr>
        <w:pStyle w:val="Heading2"/>
        <w:spacing w:before="0" w:beforeAutospacing="0" w:after="0" w:afterAutospacing="0"/>
        <w:rPr>
          <w:color w:val="292929"/>
          <w:sz w:val="20"/>
          <w:szCs w:val="20"/>
        </w:rPr>
      </w:pPr>
    </w:p>
    <w:p w14:paraId="364D6E12"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A fast and efficient </w:t>
      </w:r>
      <w:proofErr w:type="spellStart"/>
      <w:r w:rsidRPr="00100073">
        <w:rPr>
          <w:rStyle w:val="Strong"/>
          <w:rFonts w:ascii="Times" w:hAnsi="Times" w:cs="Segoe UI"/>
          <w:color w:val="444444"/>
          <w:sz w:val="20"/>
          <w:szCs w:val="20"/>
        </w:rPr>
        <w:t>DataFrame</w:t>
      </w:r>
      <w:proofErr w:type="spellEnd"/>
      <w:r w:rsidRPr="00100073">
        <w:rPr>
          <w:rFonts w:ascii="Times" w:hAnsi="Times" w:cs="Segoe UI"/>
          <w:color w:val="444444"/>
          <w:sz w:val="20"/>
          <w:szCs w:val="20"/>
        </w:rPr>
        <w:t xml:space="preserve"> object for data manipulation with integrated </w:t>
      </w:r>
      <w:proofErr w:type="gramStart"/>
      <w:r w:rsidRPr="00100073">
        <w:rPr>
          <w:rFonts w:ascii="Times" w:hAnsi="Times" w:cs="Segoe UI"/>
          <w:color w:val="444444"/>
          <w:sz w:val="20"/>
          <w:szCs w:val="20"/>
        </w:rPr>
        <w:t>indexing;</w:t>
      </w:r>
      <w:proofErr w:type="gramEnd"/>
    </w:p>
    <w:p w14:paraId="53846B00"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Tools for </w:t>
      </w:r>
      <w:r w:rsidRPr="00100073">
        <w:rPr>
          <w:rStyle w:val="Strong"/>
          <w:rFonts w:ascii="Times" w:hAnsi="Times" w:cs="Segoe UI"/>
          <w:color w:val="444444"/>
          <w:sz w:val="20"/>
          <w:szCs w:val="20"/>
        </w:rPr>
        <w:t>reading and writing data</w:t>
      </w:r>
      <w:r w:rsidRPr="00100073">
        <w:rPr>
          <w:rFonts w:ascii="Times" w:hAnsi="Times" w:cs="Segoe UI"/>
          <w:color w:val="444444"/>
          <w:sz w:val="20"/>
          <w:szCs w:val="20"/>
        </w:rPr>
        <w:t xml:space="preserve"> between in-memory data structures and different formats: CSV and text files, Microsoft Excel, SQL databases, and the fast HDF5 </w:t>
      </w:r>
      <w:proofErr w:type="gramStart"/>
      <w:r w:rsidRPr="00100073">
        <w:rPr>
          <w:rFonts w:ascii="Times" w:hAnsi="Times" w:cs="Segoe UI"/>
          <w:color w:val="444444"/>
          <w:sz w:val="20"/>
          <w:szCs w:val="20"/>
        </w:rPr>
        <w:t>format;</w:t>
      </w:r>
      <w:proofErr w:type="gramEnd"/>
    </w:p>
    <w:p w14:paraId="1A09BD43"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Intelligent </w:t>
      </w:r>
      <w:r w:rsidRPr="00100073">
        <w:rPr>
          <w:rStyle w:val="Strong"/>
          <w:rFonts w:ascii="Times" w:hAnsi="Times" w:cs="Segoe UI"/>
          <w:color w:val="444444"/>
          <w:sz w:val="20"/>
          <w:szCs w:val="20"/>
        </w:rPr>
        <w:t>data alignment</w:t>
      </w:r>
      <w:r w:rsidRPr="00100073">
        <w:rPr>
          <w:rFonts w:ascii="Times" w:hAnsi="Times" w:cs="Segoe UI"/>
          <w:color w:val="444444"/>
          <w:sz w:val="20"/>
          <w:szCs w:val="20"/>
        </w:rPr>
        <w:t> and integrated handling of </w:t>
      </w:r>
      <w:r w:rsidRPr="00100073">
        <w:rPr>
          <w:rStyle w:val="Strong"/>
          <w:rFonts w:ascii="Times" w:hAnsi="Times" w:cs="Segoe UI"/>
          <w:color w:val="444444"/>
          <w:sz w:val="20"/>
          <w:szCs w:val="20"/>
        </w:rPr>
        <w:t>missing data</w:t>
      </w:r>
      <w:r w:rsidRPr="00100073">
        <w:rPr>
          <w:rFonts w:ascii="Times" w:hAnsi="Times" w:cs="Segoe UI"/>
          <w:color w:val="444444"/>
          <w:sz w:val="20"/>
          <w:szCs w:val="20"/>
        </w:rPr>
        <w:t xml:space="preserve">: gain automatic label-based alignment in computations and easily manipulate messy data into an orderly </w:t>
      </w:r>
      <w:proofErr w:type="gramStart"/>
      <w:r w:rsidRPr="00100073">
        <w:rPr>
          <w:rFonts w:ascii="Times" w:hAnsi="Times" w:cs="Segoe UI"/>
          <w:color w:val="444444"/>
          <w:sz w:val="20"/>
          <w:szCs w:val="20"/>
        </w:rPr>
        <w:t>form;</w:t>
      </w:r>
      <w:proofErr w:type="gramEnd"/>
    </w:p>
    <w:p w14:paraId="02AE7A27"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Flexible </w:t>
      </w:r>
      <w:r w:rsidRPr="00100073">
        <w:rPr>
          <w:rStyle w:val="Strong"/>
          <w:rFonts w:ascii="Times" w:hAnsi="Times" w:cs="Segoe UI"/>
          <w:color w:val="444444"/>
          <w:sz w:val="20"/>
          <w:szCs w:val="20"/>
        </w:rPr>
        <w:t>reshaping</w:t>
      </w:r>
      <w:r w:rsidRPr="00100073">
        <w:rPr>
          <w:rFonts w:ascii="Times" w:hAnsi="Times" w:cs="Segoe UI"/>
          <w:color w:val="444444"/>
          <w:sz w:val="20"/>
          <w:szCs w:val="20"/>
        </w:rPr>
        <w:t xml:space="preserve"> and pivoting of data </w:t>
      </w:r>
      <w:proofErr w:type="gramStart"/>
      <w:r w:rsidRPr="00100073">
        <w:rPr>
          <w:rFonts w:ascii="Times" w:hAnsi="Times" w:cs="Segoe UI"/>
          <w:color w:val="444444"/>
          <w:sz w:val="20"/>
          <w:szCs w:val="20"/>
        </w:rPr>
        <w:t>sets;</w:t>
      </w:r>
      <w:proofErr w:type="gramEnd"/>
    </w:p>
    <w:p w14:paraId="7A90D03A"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Intelligent label-based </w:t>
      </w:r>
      <w:r w:rsidRPr="00100073">
        <w:rPr>
          <w:rStyle w:val="Strong"/>
          <w:rFonts w:ascii="Times" w:hAnsi="Times" w:cs="Segoe UI"/>
          <w:color w:val="444444"/>
          <w:sz w:val="20"/>
          <w:szCs w:val="20"/>
        </w:rPr>
        <w:t>slicing</w:t>
      </w:r>
      <w:r w:rsidRPr="00100073">
        <w:rPr>
          <w:rFonts w:ascii="Times" w:hAnsi="Times" w:cs="Segoe UI"/>
          <w:color w:val="444444"/>
          <w:sz w:val="20"/>
          <w:szCs w:val="20"/>
        </w:rPr>
        <w:t>, </w:t>
      </w:r>
      <w:r w:rsidRPr="00100073">
        <w:rPr>
          <w:rStyle w:val="Strong"/>
          <w:rFonts w:ascii="Times" w:hAnsi="Times" w:cs="Segoe UI"/>
          <w:color w:val="444444"/>
          <w:sz w:val="20"/>
          <w:szCs w:val="20"/>
        </w:rPr>
        <w:t>fancy indexing</w:t>
      </w:r>
      <w:r w:rsidRPr="00100073">
        <w:rPr>
          <w:rFonts w:ascii="Times" w:hAnsi="Times" w:cs="Segoe UI"/>
          <w:color w:val="444444"/>
          <w:sz w:val="20"/>
          <w:szCs w:val="20"/>
        </w:rPr>
        <w:t>, and </w:t>
      </w:r>
      <w:proofErr w:type="spellStart"/>
      <w:r w:rsidRPr="00100073">
        <w:rPr>
          <w:rStyle w:val="Strong"/>
          <w:rFonts w:ascii="Times" w:hAnsi="Times" w:cs="Segoe UI"/>
          <w:color w:val="444444"/>
          <w:sz w:val="20"/>
          <w:szCs w:val="20"/>
        </w:rPr>
        <w:t>subsetting</w:t>
      </w:r>
      <w:proofErr w:type="spellEnd"/>
      <w:r w:rsidRPr="00100073">
        <w:rPr>
          <w:rFonts w:ascii="Times" w:hAnsi="Times" w:cs="Segoe UI"/>
          <w:color w:val="444444"/>
          <w:sz w:val="20"/>
          <w:szCs w:val="20"/>
        </w:rPr>
        <w:t xml:space="preserve"> of large data </w:t>
      </w:r>
      <w:proofErr w:type="gramStart"/>
      <w:r w:rsidRPr="00100073">
        <w:rPr>
          <w:rFonts w:ascii="Times" w:hAnsi="Times" w:cs="Segoe UI"/>
          <w:color w:val="444444"/>
          <w:sz w:val="20"/>
          <w:szCs w:val="20"/>
        </w:rPr>
        <w:t>sets;</w:t>
      </w:r>
      <w:proofErr w:type="gramEnd"/>
    </w:p>
    <w:p w14:paraId="20914BC4"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Columns can be inserted and deleted from data structures for </w:t>
      </w:r>
      <w:r w:rsidRPr="00100073">
        <w:rPr>
          <w:rStyle w:val="Strong"/>
          <w:rFonts w:ascii="Times" w:hAnsi="Times" w:cs="Segoe UI"/>
          <w:color w:val="444444"/>
          <w:sz w:val="20"/>
          <w:szCs w:val="20"/>
        </w:rPr>
        <w:t xml:space="preserve">size </w:t>
      </w:r>
      <w:proofErr w:type="gramStart"/>
      <w:r w:rsidRPr="00100073">
        <w:rPr>
          <w:rStyle w:val="Strong"/>
          <w:rFonts w:ascii="Times" w:hAnsi="Times" w:cs="Segoe UI"/>
          <w:color w:val="444444"/>
          <w:sz w:val="20"/>
          <w:szCs w:val="20"/>
        </w:rPr>
        <w:t>mutability</w:t>
      </w:r>
      <w:r w:rsidRPr="00100073">
        <w:rPr>
          <w:rFonts w:ascii="Times" w:hAnsi="Times" w:cs="Segoe UI"/>
          <w:color w:val="444444"/>
          <w:sz w:val="20"/>
          <w:szCs w:val="20"/>
        </w:rPr>
        <w:t>;</w:t>
      </w:r>
      <w:proofErr w:type="gramEnd"/>
    </w:p>
    <w:p w14:paraId="01147101"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Aggregating or transforming data with a powerful </w:t>
      </w:r>
      <w:r w:rsidRPr="00100073">
        <w:rPr>
          <w:rStyle w:val="Strong"/>
          <w:rFonts w:ascii="Times" w:hAnsi="Times" w:cs="Segoe UI"/>
          <w:color w:val="444444"/>
          <w:sz w:val="20"/>
          <w:szCs w:val="20"/>
        </w:rPr>
        <w:t>group by</w:t>
      </w:r>
      <w:r w:rsidRPr="00100073">
        <w:rPr>
          <w:rFonts w:ascii="Times" w:hAnsi="Times" w:cs="Segoe UI"/>
          <w:color w:val="444444"/>
          <w:sz w:val="20"/>
          <w:szCs w:val="20"/>
        </w:rPr>
        <w:t xml:space="preserve"> engine allowing split-apply-combine operations on data </w:t>
      </w:r>
      <w:proofErr w:type="gramStart"/>
      <w:r w:rsidRPr="00100073">
        <w:rPr>
          <w:rFonts w:ascii="Times" w:hAnsi="Times" w:cs="Segoe UI"/>
          <w:color w:val="444444"/>
          <w:sz w:val="20"/>
          <w:szCs w:val="20"/>
        </w:rPr>
        <w:t>sets;</w:t>
      </w:r>
      <w:proofErr w:type="gramEnd"/>
    </w:p>
    <w:p w14:paraId="083FDBD4"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High performance </w:t>
      </w:r>
      <w:r w:rsidRPr="00100073">
        <w:rPr>
          <w:rStyle w:val="Strong"/>
          <w:rFonts w:ascii="Times" w:hAnsi="Times" w:cs="Segoe UI"/>
          <w:color w:val="444444"/>
          <w:sz w:val="20"/>
          <w:szCs w:val="20"/>
        </w:rPr>
        <w:t>merging and joining</w:t>
      </w:r>
      <w:r w:rsidRPr="00100073">
        <w:rPr>
          <w:rFonts w:ascii="Times" w:hAnsi="Times" w:cs="Segoe UI"/>
          <w:color w:val="444444"/>
          <w:sz w:val="20"/>
          <w:szCs w:val="20"/>
        </w:rPr>
        <w:t xml:space="preserve"> of data </w:t>
      </w:r>
      <w:proofErr w:type="gramStart"/>
      <w:r w:rsidRPr="00100073">
        <w:rPr>
          <w:rFonts w:ascii="Times" w:hAnsi="Times" w:cs="Segoe UI"/>
          <w:color w:val="444444"/>
          <w:sz w:val="20"/>
          <w:szCs w:val="20"/>
        </w:rPr>
        <w:t>sets;</w:t>
      </w:r>
      <w:proofErr w:type="gramEnd"/>
    </w:p>
    <w:p w14:paraId="14E10ACB"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Style w:val="Strong"/>
          <w:rFonts w:ascii="Times" w:hAnsi="Times" w:cs="Segoe UI"/>
          <w:color w:val="444444"/>
          <w:sz w:val="20"/>
          <w:szCs w:val="20"/>
        </w:rPr>
        <w:t>Hierarchical axis indexing</w:t>
      </w:r>
      <w:r w:rsidRPr="00100073">
        <w:rPr>
          <w:rFonts w:ascii="Times" w:hAnsi="Times" w:cs="Segoe UI"/>
          <w:color w:val="444444"/>
          <w:sz w:val="20"/>
          <w:szCs w:val="20"/>
        </w:rPr>
        <w:t xml:space="preserve"> provides an intuitive way of working with high-dimensional data in a lower-dimensional data </w:t>
      </w:r>
      <w:proofErr w:type="gramStart"/>
      <w:r w:rsidRPr="00100073">
        <w:rPr>
          <w:rFonts w:ascii="Times" w:hAnsi="Times" w:cs="Segoe UI"/>
          <w:color w:val="444444"/>
          <w:sz w:val="20"/>
          <w:szCs w:val="20"/>
        </w:rPr>
        <w:t>structure;</w:t>
      </w:r>
      <w:proofErr w:type="gramEnd"/>
    </w:p>
    <w:p w14:paraId="1867C442" w14:textId="051538A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Style w:val="Strong"/>
          <w:rFonts w:ascii="Times" w:hAnsi="Times" w:cs="Segoe UI"/>
          <w:color w:val="444444"/>
          <w:sz w:val="20"/>
          <w:szCs w:val="20"/>
        </w:rPr>
        <w:t>Time series</w:t>
      </w:r>
      <w:r w:rsidRPr="00100073">
        <w:rPr>
          <w:rFonts w:ascii="Times" w:hAnsi="Times" w:cs="Segoe UI"/>
          <w:color w:val="444444"/>
          <w:sz w:val="20"/>
          <w:szCs w:val="20"/>
        </w:rPr>
        <w:t xml:space="preserve">-functionality: date range generation and frequency conversion, moving window statistics, date shifting and lagging. Even create domain-specific time offsets and join time series without losing </w:t>
      </w:r>
      <w:proofErr w:type="gramStart"/>
      <w:r w:rsidRPr="00100073">
        <w:rPr>
          <w:rFonts w:ascii="Times" w:hAnsi="Times" w:cs="Segoe UI"/>
          <w:color w:val="444444"/>
          <w:sz w:val="20"/>
          <w:szCs w:val="20"/>
        </w:rPr>
        <w:t>data;</w:t>
      </w:r>
      <w:proofErr w:type="gramEnd"/>
    </w:p>
    <w:p w14:paraId="5FE0E424" w14:textId="4486C0D3"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Highly </w:t>
      </w:r>
      <w:r w:rsidRPr="00100073">
        <w:rPr>
          <w:rStyle w:val="Strong"/>
          <w:rFonts w:ascii="Times" w:hAnsi="Times" w:cs="Segoe UI"/>
          <w:color w:val="444444"/>
          <w:sz w:val="20"/>
          <w:szCs w:val="20"/>
        </w:rPr>
        <w:t>optimized for performance</w:t>
      </w:r>
      <w:r w:rsidRPr="00100073">
        <w:rPr>
          <w:rFonts w:ascii="Times" w:hAnsi="Times" w:cs="Segoe UI"/>
          <w:color w:val="444444"/>
          <w:sz w:val="20"/>
          <w:szCs w:val="20"/>
        </w:rPr>
        <w:t>, with critical code paths written in </w:t>
      </w:r>
      <w:hyperlink r:id="rId19" w:history="1">
        <w:r w:rsidR="00190A4A">
          <w:rPr>
            <w:rStyle w:val="Hyperlink"/>
            <w:rFonts w:ascii="Times" w:hAnsi="Times" w:cs="Segoe UI"/>
            <w:color w:val="130654"/>
            <w:sz w:val="20"/>
            <w:szCs w:val="20"/>
          </w:rPr>
          <w:t>P</w:t>
        </w:r>
        <w:r w:rsidRPr="00100073">
          <w:rPr>
            <w:rStyle w:val="Hyperlink"/>
            <w:rFonts w:ascii="Times" w:hAnsi="Times" w:cs="Segoe UI"/>
            <w:color w:val="130654"/>
            <w:sz w:val="20"/>
            <w:szCs w:val="20"/>
          </w:rPr>
          <w:t>ython</w:t>
        </w:r>
      </w:hyperlink>
      <w:r w:rsidRPr="00100073">
        <w:rPr>
          <w:rFonts w:ascii="Times" w:hAnsi="Times" w:cs="Segoe UI"/>
          <w:color w:val="444444"/>
          <w:sz w:val="20"/>
          <w:szCs w:val="20"/>
        </w:rPr>
        <w:t> or C.</w:t>
      </w:r>
    </w:p>
    <w:p w14:paraId="519D1833" w14:textId="77777777" w:rsidR="00CE75FC" w:rsidRPr="00100073" w:rsidRDefault="00CE75FC" w:rsidP="00CE75FC">
      <w:pPr>
        <w:pStyle w:val="NormalWeb"/>
        <w:numPr>
          <w:ilvl w:val="0"/>
          <w:numId w:val="6"/>
        </w:numPr>
        <w:shd w:val="clear" w:color="auto" w:fill="FFFFFF"/>
        <w:spacing w:before="60" w:beforeAutospacing="0"/>
        <w:rPr>
          <w:rFonts w:ascii="Times" w:hAnsi="Times" w:cs="Segoe UI"/>
          <w:color w:val="444444"/>
          <w:sz w:val="20"/>
          <w:szCs w:val="20"/>
        </w:rPr>
      </w:pPr>
      <w:r w:rsidRPr="00100073">
        <w:rPr>
          <w:rFonts w:ascii="Times" w:hAnsi="Times" w:cs="Segoe UI"/>
          <w:color w:val="444444"/>
          <w:sz w:val="20"/>
          <w:szCs w:val="20"/>
        </w:rPr>
        <w:t>Python with </w:t>
      </w:r>
      <w:r w:rsidRPr="00100073">
        <w:rPr>
          <w:rStyle w:val="Emphasis"/>
          <w:rFonts w:ascii="Times" w:hAnsi="Times" w:cs="Segoe UI"/>
          <w:color w:val="444444"/>
          <w:sz w:val="20"/>
          <w:szCs w:val="20"/>
        </w:rPr>
        <w:t>pandas</w:t>
      </w:r>
      <w:r w:rsidRPr="00100073">
        <w:rPr>
          <w:rFonts w:ascii="Times" w:hAnsi="Times" w:cs="Segoe UI"/>
          <w:color w:val="444444"/>
          <w:sz w:val="20"/>
          <w:szCs w:val="20"/>
        </w:rPr>
        <w:t> is in use in a wide variety of </w:t>
      </w:r>
      <w:r w:rsidRPr="00100073">
        <w:rPr>
          <w:rStyle w:val="Strong"/>
          <w:rFonts w:ascii="Times" w:hAnsi="Times" w:cs="Segoe UI"/>
          <w:color w:val="444444"/>
          <w:sz w:val="20"/>
          <w:szCs w:val="20"/>
        </w:rPr>
        <w:t>academic and commercial</w:t>
      </w:r>
      <w:r w:rsidRPr="00100073">
        <w:rPr>
          <w:rFonts w:ascii="Times" w:hAnsi="Times" w:cs="Segoe UI"/>
          <w:color w:val="444444"/>
          <w:sz w:val="20"/>
          <w:szCs w:val="20"/>
        </w:rPr>
        <w:t> domains, including Finance, Neuroscience, Economics, Statistics, Advertising, Web Analytics, and more.</w:t>
      </w:r>
    </w:p>
    <w:p w14:paraId="1E505B81" w14:textId="37EFFF35" w:rsidR="001E2642" w:rsidRPr="00CE75FC" w:rsidRDefault="001E2642" w:rsidP="00CE75FC">
      <w:pPr>
        <w:pStyle w:val="ListParagraph"/>
        <w:shd w:val="clear" w:color="auto" w:fill="FFFFFF"/>
        <w:rPr>
          <w:rStyle w:val="Hyperlink"/>
          <w:rFonts w:ascii="inherit" w:hAnsi="inherit" w:cs="Segoe UI" w:hint="eastAsia"/>
          <w:sz w:val="27"/>
          <w:szCs w:val="27"/>
          <w:u w:val="none"/>
        </w:rPr>
      </w:pPr>
      <w:r>
        <w:rPr>
          <w:rFonts w:ascii="Segoe UI" w:hAnsi="Segoe UI" w:cs="Segoe UI"/>
          <w:sz w:val="27"/>
          <w:szCs w:val="27"/>
        </w:rPr>
        <w:fldChar w:fldCharType="begin"/>
      </w:r>
      <w:r w:rsidRPr="00CE75FC">
        <w:rPr>
          <w:rFonts w:ascii="Segoe UI" w:hAnsi="Segoe UI" w:cs="Segoe UI"/>
          <w:sz w:val="27"/>
          <w:szCs w:val="27"/>
        </w:rPr>
        <w:instrText xml:space="preserve"> HYPERLINK "https://medium.com/m/signin?actionUrl=https%3A%2F%2Fmedium.com%2F_%2Fvote%2Fp%2Faf81376bdab0&amp;operation=register&amp;redirect=https%3A%2F%2Fmedium.com%2F%40officialyrohanrokade%2Fpandas-data-structures-series-dataframe-why-to-use-pandas-af81376bdab0&amp;user=Rohan%20Rokade&amp;userId=ff52ed132486&amp;source=post_actions_footer-----af81376bdab0---------------------clap_footer-----------" </w:instrText>
      </w:r>
      <w:r>
        <w:rPr>
          <w:rFonts w:ascii="Segoe UI" w:hAnsi="Segoe UI" w:cs="Segoe UI"/>
          <w:sz w:val="27"/>
          <w:szCs w:val="27"/>
        </w:rPr>
        <w:fldChar w:fldCharType="separate"/>
      </w:r>
    </w:p>
    <w:p w14:paraId="0BD31DF0" w14:textId="77777777" w:rsidR="001E2642" w:rsidRDefault="001E2642" w:rsidP="001E2642">
      <w:pPr>
        <w:shd w:val="clear" w:color="auto" w:fill="FFFFFF"/>
        <w:rPr>
          <w:rFonts w:ascii="Segoe UI" w:hAnsi="Segoe UI"/>
        </w:rPr>
      </w:pPr>
      <w:r>
        <w:rPr>
          <w:rFonts w:ascii="Segoe UI" w:hAnsi="Segoe UI" w:cs="Segoe UI"/>
          <w:sz w:val="27"/>
          <w:szCs w:val="27"/>
        </w:rPr>
        <w:fldChar w:fldCharType="end"/>
      </w:r>
    </w:p>
    <w:p w14:paraId="66BC69C7" w14:textId="77777777" w:rsidR="00882C11" w:rsidRDefault="00882C11" w:rsidP="00882C11">
      <w:pPr>
        <w:rPr>
          <w:rFonts w:ascii="Helvetica Neue" w:eastAsia="Times New Roman" w:hAnsi="Helvetica Neue" w:cs="Times New Roman"/>
          <w:color w:val="000000"/>
          <w:sz w:val="18"/>
          <w:szCs w:val="18"/>
        </w:rPr>
      </w:pPr>
    </w:p>
    <w:p w14:paraId="6532F40C" w14:textId="77777777" w:rsidR="00882C11" w:rsidRPr="0086034D" w:rsidRDefault="00882C11" w:rsidP="00882C11">
      <w:pPr>
        <w:pStyle w:val="HTMLPreformatted"/>
        <w:shd w:val="clear" w:color="auto" w:fill="2B2B2B"/>
        <w:rPr>
          <w:color w:val="808080"/>
        </w:rPr>
      </w:pPr>
      <w:r>
        <w:rPr>
          <w:color w:val="808080"/>
        </w:rPr>
        <w:t># setting independent (X) and dependent (Y) variables</w:t>
      </w:r>
      <w:r>
        <w:rPr>
          <w:color w:val="808080"/>
        </w:rPr>
        <w:br/>
      </w:r>
      <w:r>
        <w:rPr>
          <w:color w:val="A9B7C6"/>
        </w:rPr>
        <w:t xml:space="preserve">X = </w:t>
      </w:r>
      <w:proofErr w:type="spellStart"/>
      <w:r>
        <w:rPr>
          <w:color w:val="A9B7C6"/>
        </w:rPr>
        <w:t>iris_data</w:t>
      </w:r>
      <w:proofErr w:type="spellEnd"/>
      <w:r>
        <w:rPr>
          <w:color w:val="A9B7C6"/>
        </w:rPr>
        <w:t>[[</w:t>
      </w:r>
      <w:r>
        <w:rPr>
          <w:color w:val="6A8759"/>
        </w:rPr>
        <w:t>'sepal length'</w:t>
      </w:r>
      <w:r>
        <w:rPr>
          <w:color w:val="CC7832"/>
        </w:rPr>
        <w:t xml:space="preserve">, </w:t>
      </w:r>
      <w:r>
        <w:rPr>
          <w:color w:val="6A8759"/>
        </w:rPr>
        <w:t>'sepal width'</w:t>
      </w:r>
      <w:r>
        <w:rPr>
          <w:color w:val="CC7832"/>
        </w:rPr>
        <w:t xml:space="preserve">, </w:t>
      </w:r>
      <w:r>
        <w:rPr>
          <w:color w:val="6A8759"/>
        </w:rPr>
        <w:t>'petal length'</w:t>
      </w:r>
      <w:r>
        <w:rPr>
          <w:color w:val="CC7832"/>
        </w:rPr>
        <w:t xml:space="preserve">, </w:t>
      </w:r>
      <w:r>
        <w:rPr>
          <w:color w:val="6A8759"/>
        </w:rPr>
        <w:t>'petal width'</w:t>
      </w:r>
      <w:r>
        <w:rPr>
          <w:color w:val="A9B7C6"/>
        </w:rPr>
        <w:t xml:space="preserve">]]  </w:t>
      </w:r>
      <w:r>
        <w:rPr>
          <w:color w:val="808080"/>
        </w:rPr>
        <w:t># Features</w:t>
      </w:r>
      <w:r>
        <w:rPr>
          <w:color w:val="808080"/>
        </w:rPr>
        <w:br/>
      </w:r>
      <w:r>
        <w:rPr>
          <w:color w:val="A9B7C6"/>
        </w:rPr>
        <w:t xml:space="preserve">Y = </w:t>
      </w:r>
      <w:proofErr w:type="spellStart"/>
      <w:r>
        <w:rPr>
          <w:color w:val="A9B7C6"/>
        </w:rPr>
        <w:t>iris_data</w:t>
      </w:r>
      <w:proofErr w:type="spellEnd"/>
      <w:r>
        <w:rPr>
          <w:color w:val="A9B7C6"/>
        </w:rPr>
        <w:t>[</w:t>
      </w:r>
      <w:r>
        <w:rPr>
          <w:color w:val="6A8759"/>
        </w:rPr>
        <w:t>'species'</w:t>
      </w:r>
      <w:r>
        <w:rPr>
          <w:color w:val="A9B7C6"/>
        </w:rPr>
        <w:t xml:space="preserve">]  </w:t>
      </w:r>
      <w:r>
        <w:rPr>
          <w:color w:val="808080"/>
        </w:rPr>
        <w:t># Labels</w:t>
      </w:r>
      <w:r>
        <w:rPr>
          <w:color w:val="808080"/>
        </w:rPr>
        <w:br/>
      </w:r>
      <w:r>
        <w:rPr>
          <w:color w:val="808080"/>
        </w:rPr>
        <w:br/>
        <w:t># printing feature data</w:t>
      </w:r>
      <w:r>
        <w:rPr>
          <w:color w:val="808080"/>
        </w:rPr>
        <w:br/>
      </w:r>
      <w:r>
        <w:rPr>
          <w:color w:val="8888C6"/>
        </w:rPr>
        <w:t>print</w:t>
      </w:r>
      <w:r>
        <w:rPr>
          <w:color w:val="A9B7C6"/>
        </w:rPr>
        <w:t>(</w:t>
      </w:r>
      <w:r>
        <w:rPr>
          <w:color w:val="6A8759"/>
        </w:rPr>
        <w:t>'</w:t>
      </w:r>
      <w:r>
        <w:rPr>
          <w:color w:val="CC7832"/>
        </w:rPr>
        <w:t>\</w:t>
      </w:r>
      <w:proofErr w:type="spellStart"/>
      <w:r>
        <w:rPr>
          <w:color w:val="CC7832"/>
        </w:rPr>
        <w:t>n</w:t>
      </w:r>
      <w:r>
        <w:rPr>
          <w:color w:val="6A8759"/>
        </w:rPr>
        <w:t>Feature</w:t>
      </w:r>
      <w:proofErr w:type="spellEnd"/>
      <w:r>
        <w:rPr>
          <w:color w:val="6A8759"/>
        </w:rPr>
        <w:t xml:space="preserve"> data: </w:t>
      </w:r>
      <w:r>
        <w:rPr>
          <w:color w:val="CC7832"/>
        </w:rPr>
        <w:t>\n</w:t>
      </w:r>
      <w:r>
        <w:rPr>
          <w:color w:val="6A8759"/>
        </w:rPr>
        <w:t>'</w:t>
      </w:r>
      <w:r>
        <w:rPr>
          <w:color w:val="A9B7C6"/>
        </w:rPr>
        <w:t>)</w:t>
      </w:r>
      <w:r>
        <w:rPr>
          <w:color w:val="A9B7C6"/>
        </w:rPr>
        <w:br/>
      </w:r>
      <w:r>
        <w:rPr>
          <w:color w:val="8888C6"/>
        </w:rPr>
        <w:t>print</w:t>
      </w:r>
      <w:r>
        <w:rPr>
          <w:color w:val="A9B7C6"/>
        </w:rPr>
        <w:t>(X[</w:t>
      </w:r>
      <w:r>
        <w:rPr>
          <w:color w:val="6897BB"/>
        </w:rPr>
        <w:t>0</w:t>
      </w:r>
      <w:r>
        <w:rPr>
          <w:color w:val="A9B7C6"/>
        </w:rPr>
        <w:t>:</w:t>
      </w:r>
      <w:r>
        <w:rPr>
          <w:color w:val="6897BB"/>
        </w:rPr>
        <w:t>5</w:t>
      </w:r>
      <w:r>
        <w:rPr>
          <w:color w:val="A9B7C6"/>
        </w:rPr>
        <w:t>])</w:t>
      </w:r>
      <w:r>
        <w:rPr>
          <w:color w:val="A9B7C6"/>
        </w:rPr>
        <w:br/>
      </w:r>
      <w:r>
        <w:rPr>
          <w:color w:val="8888C6"/>
        </w:rPr>
        <w:lastRenderedPageBreak/>
        <w:t>print</w:t>
      </w:r>
      <w:r>
        <w:rPr>
          <w:color w:val="A9B7C6"/>
        </w:rPr>
        <w:t>(</w:t>
      </w:r>
      <w:r>
        <w:rPr>
          <w:color w:val="6A8759"/>
        </w:rPr>
        <w:t>'--------------------------------------------------------'</w:t>
      </w:r>
      <w:r>
        <w:rPr>
          <w:color w:val="A9B7C6"/>
        </w:rPr>
        <w:t>)</w:t>
      </w:r>
      <w:r>
        <w:rPr>
          <w:color w:val="A9B7C6"/>
        </w:rPr>
        <w:br/>
      </w:r>
      <w:r>
        <w:rPr>
          <w:color w:val="808080"/>
        </w:rPr>
        <w:t xml:space="preserve"># printing dependent variable values (0 = </w:t>
      </w:r>
      <w:proofErr w:type="spellStart"/>
      <w:r>
        <w:rPr>
          <w:color w:val="808080"/>
        </w:rPr>
        <w:t>setosa</w:t>
      </w:r>
      <w:proofErr w:type="spellEnd"/>
      <w:r>
        <w:rPr>
          <w:color w:val="808080"/>
        </w:rPr>
        <w:t>, 1 = versicolor, 3 = virginica)</w:t>
      </w:r>
      <w:r>
        <w:rPr>
          <w:color w:val="808080"/>
        </w:rPr>
        <w:br/>
      </w:r>
      <w:r>
        <w:rPr>
          <w:color w:val="8888C6"/>
        </w:rPr>
        <w:t>print</w:t>
      </w:r>
      <w:r>
        <w:rPr>
          <w:color w:val="A9B7C6"/>
        </w:rPr>
        <w:t>(</w:t>
      </w:r>
      <w:r>
        <w:rPr>
          <w:color w:val="6A8759"/>
        </w:rPr>
        <w:t>'</w:t>
      </w:r>
      <w:r>
        <w:rPr>
          <w:color w:val="CC7832"/>
        </w:rPr>
        <w:t>\</w:t>
      </w:r>
      <w:proofErr w:type="spellStart"/>
      <w:r>
        <w:rPr>
          <w:color w:val="CC7832"/>
        </w:rPr>
        <w:t>n</w:t>
      </w:r>
      <w:r>
        <w:rPr>
          <w:color w:val="6A8759"/>
        </w:rPr>
        <w:t>Dependent</w:t>
      </w:r>
      <w:proofErr w:type="spellEnd"/>
      <w:r>
        <w:rPr>
          <w:color w:val="6A8759"/>
        </w:rPr>
        <w:t xml:space="preserve"> variable values:</w:t>
      </w:r>
      <w:r>
        <w:rPr>
          <w:color w:val="CC7832"/>
        </w:rPr>
        <w:t>\n</w:t>
      </w:r>
      <w:r>
        <w:rPr>
          <w:color w:val="6A8759"/>
        </w:rPr>
        <w:t>'</w:t>
      </w:r>
      <w:r>
        <w:rPr>
          <w:color w:val="A9B7C6"/>
        </w:rPr>
        <w:t>)</w:t>
      </w:r>
      <w:r>
        <w:rPr>
          <w:color w:val="A9B7C6"/>
        </w:rPr>
        <w:br/>
      </w:r>
      <w:r>
        <w:rPr>
          <w:color w:val="8888C6"/>
        </w:rPr>
        <w:t>print</w:t>
      </w:r>
      <w:r>
        <w:rPr>
          <w:color w:val="A9B7C6"/>
        </w:rPr>
        <w:t>(Y)</w:t>
      </w:r>
    </w:p>
    <w:p w14:paraId="6EC95AC1" w14:textId="77777777" w:rsidR="00882C11" w:rsidRDefault="00882C11" w:rsidP="00882C11"/>
    <w:p w14:paraId="726C24B2" w14:textId="77777777" w:rsidR="00B250C7" w:rsidRDefault="00B250C7" w:rsidP="00882C11">
      <w:pPr>
        <w:rPr>
          <w:sz w:val="20"/>
          <w:szCs w:val="20"/>
        </w:rPr>
      </w:pPr>
    </w:p>
    <w:p w14:paraId="4E900730" w14:textId="77777777" w:rsidR="003825F4" w:rsidRPr="00221021" w:rsidRDefault="003825F4" w:rsidP="00882C11"/>
    <w:p w14:paraId="2013C810" w14:textId="070E66F2" w:rsidR="00B250C7" w:rsidRPr="00221021" w:rsidRDefault="00882C11" w:rsidP="00882C11">
      <w:r w:rsidRPr="00221021">
        <w:t>Here’s what our data looks like now:</w:t>
      </w:r>
    </w:p>
    <w:p w14:paraId="161912C5" w14:textId="77777777" w:rsidR="00B250C7" w:rsidRDefault="00B250C7" w:rsidP="00882C11"/>
    <w:p w14:paraId="1B7208EC" w14:textId="77777777" w:rsidR="00882C11" w:rsidRDefault="00882C11" w:rsidP="00B250C7">
      <w:pPr>
        <w:jc w:val="center"/>
      </w:pPr>
      <w:r>
        <w:rPr>
          <w:noProof/>
        </w:rPr>
        <w:drawing>
          <wp:inline distT="0" distB="0" distL="0" distR="0" wp14:anchorId="16195B02" wp14:editId="4A96E236">
            <wp:extent cx="4042544" cy="269837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46511" cy="2834523"/>
                    </a:xfrm>
                    <a:prstGeom prst="rect">
                      <a:avLst/>
                    </a:prstGeom>
                  </pic:spPr>
                </pic:pic>
              </a:graphicData>
            </a:graphic>
          </wp:inline>
        </w:drawing>
      </w:r>
    </w:p>
    <w:p w14:paraId="00CD1756" w14:textId="77777777" w:rsidR="00882C11" w:rsidRDefault="00882C11" w:rsidP="00882C11"/>
    <w:p w14:paraId="5704EA4D" w14:textId="77777777" w:rsidR="00882C11" w:rsidRPr="00221021" w:rsidRDefault="00882C11" w:rsidP="00882C11"/>
    <w:p w14:paraId="729D5E51" w14:textId="5189C874" w:rsidR="00882C11" w:rsidRPr="006258AC" w:rsidRDefault="00882C11" w:rsidP="00882C11">
      <w:r w:rsidRPr="00221021">
        <w:t xml:space="preserve">Notice we have a feature matrix comprised of the 4 different measurements and then we have a target vector that represents the dependent variable. 150 rows with either a 0, 1, or 2, depending on the flower. </w:t>
      </w:r>
      <w:r w:rsidR="006258AC">
        <w:t xml:space="preserve">You may have noticed that a vector is simply a one-dimensional array, and tensors are just a generalization of n-dimensional arrays. </w:t>
      </w:r>
    </w:p>
    <w:p w14:paraId="48207F3F" w14:textId="77777777" w:rsidR="00221021" w:rsidRPr="00221021" w:rsidRDefault="00221021" w:rsidP="00882C11"/>
    <w:p w14:paraId="21998E91" w14:textId="19494BD2" w:rsidR="00B250C7" w:rsidRPr="00085B27" w:rsidRDefault="00882C11" w:rsidP="00085B27">
      <w:pPr>
        <w:jc w:val="center"/>
      </w:pPr>
      <w:r>
        <w:rPr>
          <w:noProof/>
        </w:rPr>
        <w:drawing>
          <wp:inline distT="0" distB="0" distL="0" distR="0" wp14:anchorId="566BD277" wp14:editId="34897B3B">
            <wp:extent cx="2632088" cy="1974066"/>
            <wp:effectExtent l="0" t="0" r="0" b="0"/>
            <wp:docPr id="8" name="Picture 8"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rossword puzz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683" cy="1980512"/>
                    </a:xfrm>
                    <a:prstGeom prst="rect">
                      <a:avLst/>
                    </a:prstGeom>
                  </pic:spPr>
                </pic:pic>
              </a:graphicData>
            </a:graphic>
          </wp:inline>
        </w:drawing>
      </w:r>
    </w:p>
    <w:p w14:paraId="4873CE1E" w14:textId="77777777" w:rsidR="00B250C7" w:rsidRPr="00221021" w:rsidRDefault="00B250C7" w:rsidP="00882C11"/>
    <w:p w14:paraId="78D955AC" w14:textId="1AFF1FCD" w:rsidR="00882C11" w:rsidRPr="00221021" w:rsidRDefault="00882C11" w:rsidP="00882C11">
      <w:r w:rsidRPr="00221021">
        <w:t xml:space="preserve">Next, we’ll split the data into training and test sets, allocating 30% of the data for testing the model. </w:t>
      </w:r>
    </w:p>
    <w:p w14:paraId="44B89B53" w14:textId="77777777" w:rsidR="00882C11" w:rsidRDefault="00882C11" w:rsidP="00882C11"/>
    <w:p w14:paraId="792B9218" w14:textId="77777777" w:rsidR="00882C11" w:rsidRDefault="00882C11" w:rsidP="00882C11">
      <w:pPr>
        <w:pStyle w:val="HTMLPreformatted"/>
        <w:shd w:val="clear" w:color="auto" w:fill="2B2B2B"/>
        <w:rPr>
          <w:color w:val="A9B7C6"/>
        </w:rPr>
      </w:pPr>
      <w:r>
        <w:rPr>
          <w:color w:val="808080"/>
        </w:rPr>
        <w:t># splitting into train and test sets</w:t>
      </w:r>
      <w:r>
        <w:rPr>
          <w:color w:val="808080"/>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w:t>
      </w:r>
      <w:proofErr w:type="gramStart"/>
      <w:r>
        <w:rPr>
          <w:color w:val="A9B7C6"/>
        </w:rPr>
        <w:t>split</w:t>
      </w:r>
      <w:proofErr w:type="spellEnd"/>
      <w:r>
        <w:rPr>
          <w:color w:val="A9B7C6"/>
        </w:rPr>
        <w:t>(</w:t>
      </w:r>
      <w:proofErr w:type="gram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A4926"/>
        </w:rPr>
        <w:t xml:space="preserve"> </w:t>
      </w:r>
      <w:r>
        <w:rPr>
          <w:color w:val="A9B7C6"/>
        </w:rPr>
        <w:t xml:space="preserve">= </w:t>
      </w:r>
      <w:r>
        <w:rPr>
          <w:color w:val="6897BB"/>
        </w:rPr>
        <w:t>0.3</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100</w:t>
      </w:r>
      <w:r>
        <w:rPr>
          <w:color w:val="A9B7C6"/>
        </w:rPr>
        <w:t>)</w:t>
      </w:r>
    </w:p>
    <w:p w14:paraId="48DE376C" w14:textId="77777777" w:rsidR="00B250C7" w:rsidRDefault="00B250C7" w:rsidP="00882C11">
      <w:pPr>
        <w:pBdr>
          <w:bottom w:val="single" w:sz="6" w:space="1" w:color="auto"/>
        </w:pBdr>
        <w:rPr>
          <w:sz w:val="20"/>
          <w:szCs w:val="20"/>
        </w:rPr>
      </w:pPr>
    </w:p>
    <w:p w14:paraId="069A7788" w14:textId="77777777" w:rsidR="00FD75B7" w:rsidRDefault="00FD75B7" w:rsidP="00882C11">
      <w:pPr>
        <w:rPr>
          <w:sz w:val="20"/>
          <w:szCs w:val="20"/>
        </w:rPr>
      </w:pPr>
    </w:p>
    <w:p w14:paraId="61A2CEB7" w14:textId="05374A7F" w:rsidR="00FD75B7" w:rsidRPr="00FD75B7" w:rsidRDefault="00FD75B7" w:rsidP="00FD75B7">
      <w:pPr>
        <w:jc w:val="center"/>
        <w:rPr>
          <w:b/>
          <w:bCs/>
          <w:u w:val="single"/>
        </w:rPr>
      </w:pPr>
      <w:r w:rsidRPr="00FD75B7">
        <w:rPr>
          <w:b/>
          <w:bCs/>
          <w:u w:val="single"/>
        </w:rPr>
        <w:t>Part 2: Model Construction</w:t>
      </w:r>
    </w:p>
    <w:p w14:paraId="0041C4E1" w14:textId="77777777" w:rsidR="00FD75B7" w:rsidRDefault="00FD75B7" w:rsidP="00882C11"/>
    <w:p w14:paraId="23372484" w14:textId="3DE11DD2" w:rsidR="00882C11" w:rsidRPr="00221021" w:rsidRDefault="00882C11" w:rsidP="00882C11">
      <w:r w:rsidRPr="00221021">
        <w:t xml:space="preserve">With all of the data preprocessing complete, we will define the random forest classifier, and then fit the training data to the model. Be sure to set a random state value to ensure reproducibility. With the model trained, we can make predictions for our test set to check our model’s accuracy.  </w:t>
      </w:r>
    </w:p>
    <w:p w14:paraId="158095A7" w14:textId="77777777" w:rsidR="00882C11" w:rsidRDefault="00882C11" w:rsidP="00882C11"/>
    <w:p w14:paraId="00F9D5E7" w14:textId="77777777" w:rsidR="00882C11" w:rsidRDefault="00882C11" w:rsidP="00882C11">
      <w:pPr>
        <w:pStyle w:val="HTMLPreformatted"/>
        <w:shd w:val="clear" w:color="auto" w:fill="2B2B2B"/>
        <w:rPr>
          <w:color w:val="A9B7C6"/>
        </w:rPr>
      </w:pPr>
      <w:r>
        <w:rPr>
          <w:color w:val="808080"/>
        </w:rPr>
        <w:t># defining random forest classifier</w:t>
      </w:r>
      <w:r>
        <w:rPr>
          <w:color w:val="808080"/>
        </w:rPr>
        <w:br/>
      </w:r>
      <w:proofErr w:type="spellStart"/>
      <w:r>
        <w:rPr>
          <w:color w:val="A9B7C6"/>
        </w:rPr>
        <w:t>clfr</w:t>
      </w:r>
      <w:proofErr w:type="spellEnd"/>
      <w:r>
        <w:rPr>
          <w:color w:val="A9B7C6"/>
        </w:rPr>
        <w:t xml:space="preserve"> = </w:t>
      </w:r>
      <w:proofErr w:type="spellStart"/>
      <w:proofErr w:type="gramStart"/>
      <w:r>
        <w:rPr>
          <w:color w:val="A9B7C6"/>
        </w:rPr>
        <w:t>RandomForestClassifier</w:t>
      </w:r>
      <w:proofErr w:type="spellEnd"/>
      <w:r>
        <w:rPr>
          <w:color w:val="A9B7C6"/>
        </w:rPr>
        <w:t>(</w:t>
      </w:r>
      <w:proofErr w:type="spellStart"/>
      <w:proofErr w:type="gramEnd"/>
      <w:r>
        <w:rPr>
          <w:color w:val="AA4926"/>
        </w:rPr>
        <w:t>random_state</w:t>
      </w:r>
      <w:proofErr w:type="spellEnd"/>
      <w:r>
        <w:rPr>
          <w:color w:val="AA4926"/>
        </w:rPr>
        <w:t xml:space="preserve"> </w:t>
      </w:r>
      <w:r>
        <w:rPr>
          <w:color w:val="A9B7C6"/>
        </w:rPr>
        <w:t xml:space="preserve">= </w:t>
      </w:r>
      <w:r>
        <w:rPr>
          <w:color w:val="6897BB"/>
        </w:rPr>
        <w:t>100</w:t>
      </w:r>
      <w:r>
        <w:rPr>
          <w:color w:val="A9B7C6"/>
        </w:rPr>
        <w:t>)</w:t>
      </w:r>
      <w:r>
        <w:rPr>
          <w:color w:val="A9B7C6"/>
        </w:rPr>
        <w:br/>
      </w:r>
      <w:proofErr w:type="spellStart"/>
      <w:r>
        <w:rPr>
          <w:color w:val="A9B7C6"/>
        </w:rPr>
        <w:t>clfr.fit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r>
        <w:rPr>
          <w:color w:val="A9B7C6"/>
        </w:rPr>
        <w:br/>
      </w:r>
      <w:r>
        <w:rPr>
          <w:color w:val="808080"/>
        </w:rPr>
        <w:t># making prediction</w:t>
      </w:r>
      <w:r>
        <w:rPr>
          <w:color w:val="808080"/>
        </w:rPr>
        <w:br/>
      </w:r>
      <w:proofErr w:type="spellStart"/>
      <w:r>
        <w:rPr>
          <w:color w:val="A9B7C6"/>
        </w:rPr>
        <w:t>Y_pred</w:t>
      </w:r>
      <w:proofErr w:type="spellEnd"/>
      <w:r>
        <w:rPr>
          <w:color w:val="A9B7C6"/>
        </w:rPr>
        <w:t xml:space="preserve"> = </w:t>
      </w:r>
      <w:proofErr w:type="spellStart"/>
      <w:r>
        <w:rPr>
          <w:color w:val="A9B7C6"/>
        </w:rPr>
        <w:t>clfr.predict</w:t>
      </w:r>
      <w:proofErr w:type="spellEnd"/>
      <w:r>
        <w:rPr>
          <w:color w:val="A9B7C6"/>
        </w:rPr>
        <w:t>(</w:t>
      </w:r>
      <w:proofErr w:type="spellStart"/>
      <w:r>
        <w:rPr>
          <w:color w:val="A9B7C6"/>
        </w:rPr>
        <w:t>X_test</w:t>
      </w:r>
      <w:proofErr w:type="spellEnd"/>
      <w:r>
        <w:rPr>
          <w:color w:val="A9B7C6"/>
        </w:rPr>
        <w:t>)</w:t>
      </w:r>
    </w:p>
    <w:p w14:paraId="0B8FB52B" w14:textId="77777777" w:rsidR="00882C11" w:rsidRDefault="00882C11" w:rsidP="00882C11"/>
    <w:p w14:paraId="2325F995" w14:textId="77777777" w:rsidR="00882C11" w:rsidRPr="00221021" w:rsidRDefault="00882C11" w:rsidP="00882C11">
      <w:r w:rsidRPr="00221021">
        <w:t xml:space="preserve">Now that our model is trained and we’ve tested it against our test set, we can take a look at how it performed. We’ll generate an accuracy score that tells us what percentage of our predictions were correct, and we’ll visualize the prediction distribution with a confusion matrix. </w:t>
      </w:r>
    </w:p>
    <w:p w14:paraId="02E488A2" w14:textId="77777777" w:rsidR="00882C11" w:rsidRDefault="00882C11" w:rsidP="00882C11"/>
    <w:p w14:paraId="145A733A" w14:textId="77777777" w:rsidR="00882C11" w:rsidRDefault="00882C11" w:rsidP="00882C11">
      <w:pPr>
        <w:pStyle w:val="HTMLPreformatted"/>
        <w:shd w:val="clear" w:color="auto" w:fill="2B2B2B"/>
        <w:rPr>
          <w:color w:val="A9B7C6"/>
        </w:rPr>
      </w:pPr>
      <w:r>
        <w:rPr>
          <w:color w:val="808080"/>
        </w:rPr>
        <w:t># checking model accuracy</w:t>
      </w:r>
      <w:r>
        <w:rPr>
          <w:color w:val="808080"/>
        </w:rPr>
        <w:br/>
      </w:r>
      <w:r>
        <w:rPr>
          <w:color w:val="8888C6"/>
        </w:rPr>
        <w:t>print</w:t>
      </w:r>
      <w:r>
        <w:rPr>
          <w:color w:val="A9B7C6"/>
        </w:rPr>
        <w:t>(</w:t>
      </w:r>
      <w:r>
        <w:rPr>
          <w:color w:val="6A8759"/>
        </w:rPr>
        <w:t>"Accuracy:"</w:t>
      </w:r>
      <w:r>
        <w:rPr>
          <w:color w:val="CC7832"/>
        </w:rPr>
        <w:t xml:space="preserve">, </w:t>
      </w:r>
      <w:proofErr w:type="spellStart"/>
      <w:r>
        <w:rPr>
          <w:color w:val="A9B7C6"/>
        </w:rPr>
        <w:t>metrics.accuracy_score</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t xml:space="preserve">cm = </w:t>
      </w:r>
      <w:proofErr w:type="spellStart"/>
      <w:r>
        <w:rPr>
          <w:color w:val="A9B7C6"/>
        </w:rPr>
        <w:t>pd.DataFrame</w:t>
      </w:r>
      <w:proofErr w:type="spellEnd"/>
      <w:r>
        <w:rPr>
          <w:color w:val="A9B7C6"/>
        </w:rPr>
        <w:t>(</w:t>
      </w:r>
      <w:proofErr w:type="spellStart"/>
      <w:r>
        <w:rPr>
          <w:color w:val="A9B7C6"/>
        </w:rPr>
        <w:t>confusion_matrix</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CC7832"/>
        </w:rPr>
        <w:t xml:space="preserve">, </w:t>
      </w:r>
      <w:r>
        <w:rPr>
          <w:color w:val="AA4926"/>
        </w:rPr>
        <w:t>columns</w:t>
      </w:r>
      <w:r>
        <w:rPr>
          <w:color w:val="A9B7C6"/>
        </w:rPr>
        <w:t>=</w:t>
      </w:r>
      <w:proofErr w:type="spellStart"/>
      <w:r>
        <w:rPr>
          <w:color w:val="A9B7C6"/>
        </w:rPr>
        <w:t>iris.target_names</w:t>
      </w:r>
      <w:proofErr w:type="spellEnd"/>
      <w:r>
        <w:rPr>
          <w:color w:val="CC7832"/>
        </w:rPr>
        <w:t xml:space="preserve">, </w:t>
      </w:r>
      <w:r>
        <w:rPr>
          <w:color w:val="AA4926"/>
        </w:rPr>
        <w:t>index</w:t>
      </w:r>
      <w:r>
        <w:rPr>
          <w:color w:val="A9B7C6"/>
        </w:rPr>
        <w:t>=</w:t>
      </w:r>
      <w:proofErr w:type="spellStart"/>
      <w:r>
        <w:rPr>
          <w:color w:val="A9B7C6"/>
        </w:rPr>
        <w:t>iris.target_names</w:t>
      </w:r>
      <w:proofErr w:type="spellEnd"/>
      <w:r>
        <w:rPr>
          <w:color w:val="A9B7C6"/>
        </w:rPr>
        <w:t>)</w:t>
      </w:r>
      <w:r>
        <w:rPr>
          <w:color w:val="A9B7C6"/>
        </w:rPr>
        <w:br/>
      </w:r>
      <w:proofErr w:type="spellStart"/>
      <w:r>
        <w:rPr>
          <w:color w:val="A9B7C6"/>
        </w:rPr>
        <w:t>sns.heatmap</w:t>
      </w:r>
      <w:proofErr w:type="spellEnd"/>
      <w:r>
        <w:rPr>
          <w:color w:val="A9B7C6"/>
        </w:rPr>
        <w:t>(cm</w:t>
      </w:r>
      <w:r>
        <w:rPr>
          <w:color w:val="CC7832"/>
        </w:rPr>
        <w:t xml:space="preserve">, </w:t>
      </w:r>
      <w:proofErr w:type="spellStart"/>
      <w:r>
        <w:rPr>
          <w:color w:val="AA4926"/>
        </w:rPr>
        <w:t>annot</w:t>
      </w:r>
      <w:proofErr w:type="spellEnd"/>
      <w:r>
        <w:rPr>
          <w:color w:val="A9B7C6"/>
        </w:rPr>
        <w:t>=</w:t>
      </w:r>
      <w:r>
        <w:rPr>
          <w:color w:val="CC7832"/>
        </w:rPr>
        <w:t>True</w:t>
      </w:r>
      <w:r>
        <w:rPr>
          <w:color w:val="A9B7C6"/>
        </w:rPr>
        <w:t>)</w:t>
      </w:r>
    </w:p>
    <w:p w14:paraId="6D033506" w14:textId="3E575D85" w:rsidR="00882C11" w:rsidRDefault="00882C11" w:rsidP="00882C11"/>
    <w:p w14:paraId="38AB8ACA" w14:textId="77777777" w:rsidR="00B250C7" w:rsidRDefault="00B250C7" w:rsidP="00882C11"/>
    <w:p w14:paraId="2F16222D" w14:textId="5AF98A99" w:rsidR="00882C11" w:rsidRDefault="00882C11" w:rsidP="00882C11">
      <w:pPr>
        <w:jc w:val="center"/>
      </w:pPr>
    </w:p>
    <w:p w14:paraId="59F46899" w14:textId="7B8CAED1" w:rsidR="00221021" w:rsidRDefault="00221021" w:rsidP="00882C11">
      <w:r>
        <w:rPr>
          <w:noProof/>
        </w:rPr>
        <w:lastRenderedPageBreak/>
        <w:drawing>
          <wp:inline distT="0" distB="0" distL="0" distR="0" wp14:anchorId="5F1B89B3" wp14:editId="71F6E6B6">
            <wp:extent cx="5332725" cy="4616824"/>
            <wp:effectExtent l="0" t="0" r="190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48145" cy="4630174"/>
                    </a:xfrm>
                    <a:prstGeom prst="rect">
                      <a:avLst/>
                    </a:prstGeom>
                  </pic:spPr>
                </pic:pic>
              </a:graphicData>
            </a:graphic>
          </wp:inline>
        </w:drawing>
      </w:r>
    </w:p>
    <w:p w14:paraId="42800EA8" w14:textId="77777777" w:rsidR="00221021" w:rsidRDefault="00221021" w:rsidP="00882C11"/>
    <w:p w14:paraId="6207B72D" w14:textId="77777777" w:rsidR="00221021" w:rsidRDefault="00221021" w:rsidP="00882C11"/>
    <w:p w14:paraId="24623262" w14:textId="6F2B0FBD" w:rsidR="00882C11" w:rsidRDefault="00882C11" w:rsidP="00882C11">
      <w:r>
        <w:t xml:space="preserve">Now, what this was really all about: making predictions. We are going to make species predictions with the dimensions of a new, unknown flower. </w:t>
      </w:r>
    </w:p>
    <w:p w14:paraId="6633AFB1" w14:textId="77777777" w:rsidR="00882C11" w:rsidRDefault="00882C11" w:rsidP="00882C11"/>
    <w:p w14:paraId="67E80E30" w14:textId="77777777" w:rsidR="00882C11" w:rsidRDefault="00882C11" w:rsidP="00882C11">
      <w:pPr>
        <w:pStyle w:val="HTMLPreformatted"/>
        <w:shd w:val="clear" w:color="auto" w:fill="2B2B2B"/>
        <w:rPr>
          <w:color w:val="A9B7C6"/>
        </w:rPr>
      </w:pPr>
      <w:r>
        <w:rPr>
          <w:color w:val="808080"/>
        </w:rPr>
        <w:t># making predictions on new data</w:t>
      </w:r>
      <w:r>
        <w:rPr>
          <w:color w:val="808080"/>
        </w:rPr>
        <w:br/>
      </w:r>
      <w:proofErr w:type="spellStart"/>
      <w:r>
        <w:rPr>
          <w:color w:val="A9B7C6"/>
        </w:rPr>
        <w:t>species_id</w:t>
      </w:r>
      <w:proofErr w:type="spellEnd"/>
      <w:r>
        <w:rPr>
          <w:color w:val="A9B7C6"/>
        </w:rPr>
        <w:t xml:space="preserve"> = </w:t>
      </w:r>
      <w:proofErr w:type="spellStart"/>
      <w:proofErr w:type="gramStart"/>
      <w:r>
        <w:rPr>
          <w:color w:val="A9B7C6"/>
        </w:rPr>
        <w:t>clfr.predict</w:t>
      </w:r>
      <w:proofErr w:type="spellEnd"/>
      <w:proofErr w:type="gramEnd"/>
      <w:r>
        <w:rPr>
          <w:color w:val="A9B7C6"/>
        </w:rPr>
        <w:t>([[</w:t>
      </w:r>
      <w:r>
        <w:rPr>
          <w:color w:val="6897BB"/>
        </w:rPr>
        <w:t>5.1</w:t>
      </w:r>
      <w:r>
        <w:rPr>
          <w:color w:val="CC7832"/>
        </w:rPr>
        <w:t xml:space="preserve">, </w:t>
      </w:r>
      <w:r>
        <w:rPr>
          <w:color w:val="6897BB"/>
        </w:rPr>
        <w:t>3.5</w:t>
      </w:r>
      <w:r>
        <w:rPr>
          <w:color w:val="CC7832"/>
        </w:rPr>
        <w:t xml:space="preserve">, </w:t>
      </w:r>
      <w:r>
        <w:rPr>
          <w:color w:val="6897BB"/>
        </w:rPr>
        <w:t>1.4</w:t>
      </w:r>
      <w:r>
        <w:rPr>
          <w:color w:val="CC7832"/>
        </w:rPr>
        <w:t xml:space="preserve">, </w:t>
      </w:r>
      <w:r>
        <w:rPr>
          <w:color w:val="6897BB"/>
        </w:rPr>
        <w:t>0.2</w:t>
      </w:r>
      <w:r>
        <w:rPr>
          <w:color w:val="A9B7C6"/>
        </w:rPr>
        <w:t>]])</w:t>
      </w:r>
      <w:r>
        <w:rPr>
          <w:color w:val="A9B7C6"/>
        </w:rPr>
        <w:br/>
      </w:r>
      <w:proofErr w:type="spellStart"/>
      <w:r>
        <w:rPr>
          <w:color w:val="A9B7C6"/>
        </w:rPr>
        <w:t>iris.target_names</w:t>
      </w:r>
      <w:proofErr w:type="spellEnd"/>
      <w:r>
        <w:rPr>
          <w:color w:val="A9B7C6"/>
        </w:rPr>
        <w:t>[</w:t>
      </w:r>
      <w:proofErr w:type="spellStart"/>
      <w:r>
        <w:rPr>
          <w:color w:val="A9B7C6"/>
        </w:rPr>
        <w:t>species_id</w:t>
      </w:r>
      <w:proofErr w:type="spellEnd"/>
      <w:r>
        <w:rPr>
          <w:color w:val="A9B7C6"/>
        </w:rPr>
        <w:t>]</w:t>
      </w:r>
      <w:r>
        <w:rPr>
          <w:color w:val="A9B7C6"/>
        </w:rPr>
        <w:br/>
      </w:r>
      <w:r>
        <w:rPr>
          <w:color w:val="8888C6"/>
        </w:rPr>
        <w:t>print</w:t>
      </w:r>
      <w:r>
        <w:rPr>
          <w:color w:val="A9B7C6"/>
        </w:rPr>
        <w:t>(</w:t>
      </w:r>
      <w:proofErr w:type="spellStart"/>
      <w:r>
        <w:rPr>
          <w:color w:val="A9B7C6"/>
        </w:rPr>
        <w:t>iris.target_names</w:t>
      </w:r>
      <w:proofErr w:type="spellEnd"/>
      <w:r>
        <w:rPr>
          <w:color w:val="A9B7C6"/>
        </w:rPr>
        <w:t>[</w:t>
      </w:r>
      <w:proofErr w:type="spellStart"/>
      <w:r>
        <w:rPr>
          <w:color w:val="A9B7C6"/>
        </w:rPr>
        <w:t>species_id</w:t>
      </w:r>
      <w:proofErr w:type="spellEnd"/>
      <w:r>
        <w:rPr>
          <w:color w:val="A9B7C6"/>
        </w:rPr>
        <w:t>])</w:t>
      </w:r>
    </w:p>
    <w:p w14:paraId="4C752F10" w14:textId="77777777" w:rsidR="00882C11" w:rsidRDefault="00882C11" w:rsidP="00882C11"/>
    <w:p w14:paraId="50F23480" w14:textId="224A1C49" w:rsidR="00882C11" w:rsidRDefault="00882C11" w:rsidP="00882C11">
      <w:r>
        <w:rPr>
          <w:noProof/>
        </w:rPr>
        <w:drawing>
          <wp:inline distT="0" distB="0" distL="0" distR="0" wp14:anchorId="772E1198" wp14:editId="4BFDBCCA">
            <wp:extent cx="1102659" cy="33844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1102659" cy="338440"/>
                    </a:xfrm>
                    <a:prstGeom prst="rect">
                      <a:avLst/>
                    </a:prstGeom>
                  </pic:spPr>
                </pic:pic>
              </a:graphicData>
            </a:graphic>
          </wp:inline>
        </w:drawing>
      </w:r>
    </w:p>
    <w:p w14:paraId="102BEC65" w14:textId="77777777" w:rsidR="00221021" w:rsidRDefault="00221021" w:rsidP="00882C11"/>
    <w:p w14:paraId="76D4FF4B" w14:textId="77777777" w:rsidR="00882C11" w:rsidRDefault="00882C11" w:rsidP="00882C11">
      <w:r>
        <w:t>Pretty cool!</w:t>
      </w:r>
    </w:p>
    <w:p w14:paraId="6452D68E" w14:textId="77777777" w:rsidR="00882C11" w:rsidRDefault="00882C11" w:rsidP="00882C11"/>
    <w:p w14:paraId="58FDFE98" w14:textId="77777777" w:rsidR="00882C11" w:rsidRDefault="00882C11" w:rsidP="00882C11">
      <w:r>
        <w:t xml:space="preserve">Now we’re going to generate a feature importance score to determine which features were the most relevant to the model for making predictions. </w:t>
      </w:r>
    </w:p>
    <w:p w14:paraId="231CF479" w14:textId="77777777" w:rsidR="00882C11" w:rsidRDefault="00882C11" w:rsidP="00882C11"/>
    <w:p w14:paraId="08891515" w14:textId="2221695B" w:rsidR="00882C11" w:rsidRPr="00085B27" w:rsidRDefault="00882C11" w:rsidP="00085B27">
      <w:pPr>
        <w:pStyle w:val="HTMLPreformatted"/>
        <w:shd w:val="clear" w:color="auto" w:fill="2B2B2B"/>
        <w:rPr>
          <w:color w:val="A9B7C6"/>
        </w:rPr>
      </w:pPr>
      <w:r>
        <w:rPr>
          <w:color w:val="808080"/>
        </w:rPr>
        <w:t># determining feature importance (e.g. model participation)</w:t>
      </w:r>
      <w:r>
        <w:rPr>
          <w:color w:val="808080"/>
        </w:rPr>
        <w:br/>
      </w:r>
      <w:proofErr w:type="spellStart"/>
      <w:r>
        <w:rPr>
          <w:color w:val="A9B7C6"/>
        </w:rPr>
        <w:t>feature_imp</w:t>
      </w:r>
      <w:proofErr w:type="spellEnd"/>
      <w:r>
        <w:rPr>
          <w:color w:val="A9B7C6"/>
        </w:rPr>
        <w:t xml:space="preserve"> = pd.Series(clfr.feature_importances_</w:t>
      </w:r>
      <w:r>
        <w:rPr>
          <w:color w:val="CC7832"/>
        </w:rPr>
        <w:t>,</w:t>
      </w:r>
      <w:r>
        <w:rPr>
          <w:color w:val="AA4926"/>
        </w:rPr>
        <w:t>index</w:t>
      </w:r>
      <w:r>
        <w:rPr>
          <w:color w:val="A9B7C6"/>
        </w:rPr>
        <w:t>=iris.feature_names).sort_values(</w:t>
      </w:r>
      <w:r>
        <w:rPr>
          <w:color w:val="AA4926"/>
        </w:rPr>
        <w:t>asc</w:t>
      </w:r>
      <w:r>
        <w:rPr>
          <w:color w:val="AA4926"/>
        </w:rPr>
        <w:lastRenderedPageBreak/>
        <w:t>ending</w:t>
      </w:r>
      <w:r>
        <w:rPr>
          <w:color w:val="A9B7C6"/>
        </w:rPr>
        <w:t>=</w:t>
      </w:r>
      <w:r>
        <w:rPr>
          <w:color w:val="CC7832"/>
        </w:rPr>
        <w:t>False</w:t>
      </w:r>
      <w:r>
        <w:rPr>
          <w:color w:val="A9B7C6"/>
        </w:rPr>
        <w:t>)</w:t>
      </w:r>
      <w:r>
        <w:rPr>
          <w:color w:val="A9B7C6"/>
        </w:rPr>
        <w:br/>
      </w:r>
      <w:r>
        <w:rPr>
          <w:color w:val="8888C6"/>
        </w:rPr>
        <w:t>print</w:t>
      </w:r>
      <w:r>
        <w:rPr>
          <w:color w:val="A9B7C6"/>
        </w:rPr>
        <w:t>(</w:t>
      </w:r>
      <w:proofErr w:type="spellStart"/>
      <w:r>
        <w:rPr>
          <w:color w:val="A9B7C6"/>
        </w:rPr>
        <w:t>feature_imp</w:t>
      </w:r>
      <w:proofErr w:type="spellEnd"/>
      <w:r>
        <w:rPr>
          <w:color w:val="A9B7C6"/>
        </w:rPr>
        <w:t>)</w:t>
      </w:r>
      <w:r>
        <w:rPr>
          <w:color w:val="A9B7C6"/>
        </w:rPr>
        <w:br/>
      </w:r>
      <w:r>
        <w:rPr>
          <w:color w:val="808080"/>
        </w:rPr>
        <w:t># Creating a bar plot to visualize feature participation in model</w:t>
      </w:r>
      <w:r>
        <w:rPr>
          <w:color w:val="808080"/>
        </w:rPr>
        <w:br/>
      </w:r>
      <w:proofErr w:type="spellStart"/>
      <w:r>
        <w:rPr>
          <w:color w:val="A9B7C6"/>
        </w:rPr>
        <w:t>sns.barplot</w:t>
      </w:r>
      <w:proofErr w:type="spellEnd"/>
      <w:r>
        <w:rPr>
          <w:color w:val="A9B7C6"/>
        </w:rPr>
        <w:t>(</w:t>
      </w:r>
      <w:r>
        <w:rPr>
          <w:color w:val="AA4926"/>
        </w:rPr>
        <w:t>x</w:t>
      </w:r>
      <w:r>
        <w:rPr>
          <w:color w:val="A9B7C6"/>
        </w:rPr>
        <w:t>=</w:t>
      </w:r>
      <w:proofErr w:type="spellStart"/>
      <w:r>
        <w:rPr>
          <w:color w:val="A9B7C6"/>
        </w:rPr>
        <w:t>feature_imp</w:t>
      </w:r>
      <w:proofErr w:type="spellEnd"/>
      <w:r>
        <w:rPr>
          <w:color w:val="CC7832"/>
        </w:rPr>
        <w:t xml:space="preserve">, </w:t>
      </w:r>
      <w:r>
        <w:rPr>
          <w:color w:val="AA4926"/>
        </w:rPr>
        <w:t>y</w:t>
      </w:r>
      <w:r>
        <w:rPr>
          <w:color w:val="A9B7C6"/>
        </w:rPr>
        <w:t>=</w:t>
      </w:r>
      <w:proofErr w:type="spellStart"/>
      <w:r>
        <w:rPr>
          <w:color w:val="A9B7C6"/>
        </w:rPr>
        <w:t>feature_imp.index</w:t>
      </w:r>
      <w:proofErr w:type="spellEnd"/>
      <w:r>
        <w:rPr>
          <w:color w:val="A9B7C6"/>
        </w:rPr>
        <w:t>)</w:t>
      </w:r>
      <w:r>
        <w:rPr>
          <w:color w:val="A9B7C6"/>
        </w:rPr>
        <w:br/>
      </w:r>
      <w:r>
        <w:rPr>
          <w:color w:val="808080"/>
        </w:rPr>
        <w:t xml:space="preserve"># use '%matplotlib inline' to plot inline in </w:t>
      </w:r>
      <w:proofErr w:type="spellStart"/>
      <w:r>
        <w:rPr>
          <w:color w:val="808080"/>
        </w:rPr>
        <w:t>jupyter</w:t>
      </w:r>
      <w:proofErr w:type="spellEnd"/>
      <w:r>
        <w:rPr>
          <w:color w:val="808080"/>
        </w:rPr>
        <w:t xml:space="preserve"> notebooks</w:t>
      </w:r>
      <w:r>
        <w:rPr>
          <w:color w:val="808080"/>
        </w:rPr>
        <w:br/>
        <w:t># Add labels to your graph</w:t>
      </w:r>
      <w:r>
        <w:rPr>
          <w:color w:val="808080"/>
        </w:rPr>
        <w:br/>
      </w:r>
      <w:proofErr w:type="spellStart"/>
      <w:r>
        <w:rPr>
          <w:color w:val="A9B7C6"/>
        </w:rPr>
        <w:t>plt.xlabel</w:t>
      </w:r>
      <w:proofErr w:type="spellEnd"/>
      <w:r>
        <w:rPr>
          <w:color w:val="A9B7C6"/>
        </w:rPr>
        <w:t>(</w:t>
      </w:r>
      <w:r>
        <w:rPr>
          <w:color w:val="6A8759"/>
        </w:rPr>
        <w:t>'Feature Importance Score'</w:t>
      </w:r>
      <w:r>
        <w:rPr>
          <w:color w:val="A9B7C6"/>
        </w:rPr>
        <w:t>)</w:t>
      </w:r>
      <w:r>
        <w:rPr>
          <w:color w:val="A9B7C6"/>
        </w:rPr>
        <w:br/>
      </w:r>
      <w:proofErr w:type="spellStart"/>
      <w:r>
        <w:rPr>
          <w:color w:val="A9B7C6"/>
        </w:rPr>
        <w:t>plt.ylabel</w:t>
      </w:r>
      <w:proofErr w:type="spellEnd"/>
      <w:r>
        <w:rPr>
          <w:color w:val="A9B7C6"/>
        </w:rPr>
        <w:t>(</w:t>
      </w:r>
      <w:r>
        <w:rPr>
          <w:color w:val="6A8759"/>
        </w:rPr>
        <w:t>'Features'</w:t>
      </w:r>
      <w:r w:rsidR="00085B27">
        <w:rPr>
          <w:color w:val="A9B7C6"/>
        </w:rPr>
        <w:t>)</w:t>
      </w:r>
      <w:r>
        <w:rPr>
          <w:color w:val="A9B7C6"/>
        </w:rPr>
        <w:br/>
      </w:r>
      <w:proofErr w:type="spellStart"/>
      <w:r>
        <w:rPr>
          <w:color w:val="A9B7C6"/>
        </w:rPr>
        <w:t>plt.title</w:t>
      </w:r>
      <w:proofErr w:type="spellEnd"/>
      <w:r>
        <w:rPr>
          <w:color w:val="A9B7C6"/>
        </w:rPr>
        <w:t>(</w:t>
      </w:r>
      <w:r>
        <w:rPr>
          <w:color w:val="6A8759"/>
        </w:rPr>
        <w:t>"Visualizing Important Features"</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plt.show</w:t>
      </w:r>
      <w:proofErr w:type="spellEnd"/>
      <w:r>
        <w:rPr>
          <w:color w:val="A9B7C6"/>
        </w:rPr>
        <w:t>()</w:t>
      </w:r>
    </w:p>
    <w:p w14:paraId="2F00E414" w14:textId="77777777" w:rsidR="00085B27" w:rsidRDefault="00085B27" w:rsidP="00085B27">
      <w:pPr>
        <w:jc w:val="center"/>
      </w:pPr>
    </w:p>
    <w:p w14:paraId="2A54BD77" w14:textId="17D2CACD" w:rsidR="00221021" w:rsidRDefault="00882C11" w:rsidP="00221021">
      <w:pPr>
        <w:jc w:val="center"/>
      </w:pPr>
      <w:r>
        <w:rPr>
          <w:rFonts w:ascii="Agency FB" w:hAnsi="Agency FB"/>
          <w:noProof/>
          <w:color w:val="E7E6E6" w:themeColor="background2"/>
        </w:rPr>
        <w:drawing>
          <wp:inline distT="0" distB="0" distL="0" distR="0" wp14:anchorId="08CAF2A1" wp14:editId="1025DE6E">
            <wp:extent cx="3989415" cy="3132714"/>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91078" cy="3134020"/>
                    </a:xfrm>
                    <a:prstGeom prst="rect">
                      <a:avLst/>
                    </a:prstGeom>
                  </pic:spPr>
                </pic:pic>
              </a:graphicData>
            </a:graphic>
          </wp:inline>
        </w:drawing>
      </w:r>
    </w:p>
    <w:p w14:paraId="495BFA05" w14:textId="77777777" w:rsidR="00FD75B7" w:rsidRDefault="00FD75B7" w:rsidP="00221021">
      <w:pPr>
        <w:rPr>
          <w:i/>
          <w:iCs/>
        </w:rPr>
      </w:pPr>
    </w:p>
    <w:p w14:paraId="386F2CBD" w14:textId="35318F87" w:rsidR="00221021" w:rsidRDefault="00221021" w:rsidP="00221021">
      <w:pPr>
        <w:rPr>
          <w:i/>
          <w:iCs/>
        </w:rPr>
      </w:pPr>
      <w:r>
        <w:rPr>
          <w:i/>
          <w:iCs/>
        </w:rPr>
        <w:t xml:space="preserve">What does the confusion matrix tell us? </w:t>
      </w:r>
    </w:p>
    <w:p w14:paraId="1C1421E8" w14:textId="77777777" w:rsidR="00221021" w:rsidRDefault="00221021" w:rsidP="00221021">
      <w:pPr>
        <w:rPr>
          <w:i/>
          <w:iCs/>
        </w:rPr>
      </w:pPr>
    </w:p>
    <w:p w14:paraId="4B65938D" w14:textId="116D7383" w:rsidR="00221021" w:rsidRPr="00085B27" w:rsidRDefault="00221021" w:rsidP="00221021">
      <w:pPr>
        <w:rPr>
          <w:i/>
          <w:iCs/>
        </w:rPr>
      </w:pPr>
      <w:r>
        <w:rPr>
          <w:i/>
          <w:iCs/>
        </w:rPr>
        <w:t>Is our accuracy rate adequate, or should a different method be used? Why or why not?</w:t>
      </w:r>
    </w:p>
    <w:p w14:paraId="12DA7300" w14:textId="77777777" w:rsidR="00221021" w:rsidRDefault="00221021" w:rsidP="00221021"/>
    <w:p w14:paraId="617A7441" w14:textId="689372B2" w:rsidR="00221021" w:rsidRDefault="00221021" w:rsidP="00221021">
      <w:pPr>
        <w:pBdr>
          <w:bottom w:val="single" w:sz="6" w:space="1" w:color="auto"/>
        </w:pBdr>
        <w:rPr>
          <w:i/>
          <w:iCs/>
        </w:rPr>
      </w:pPr>
      <w:r w:rsidRPr="00221021">
        <w:rPr>
          <w:i/>
          <w:iCs/>
        </w:rPr>
        <w:t>What could we do to improve the classification rate?</w:t>
      </w:r>
    </w:p>
    <w:p w14:paraId="7BA4118B" w14:textId="77777777" w:rsidR="00FD75B7" w:rsidRPr="00221021" w:rsidRDefault="00FD75B7" w:rsidP="00221021">
      <w:pPr>
        <w:pBdr>
          <w:bottom w:val="single" w:sz="6" w:space="1" w:color="auto"/>
        </w:pBdr>
        <w:rPr>
          <w:i/>
          <w:iCs/>
        </w:rPr>
      </w:pPr>
    </w:p>
    <w:p w14:paraId="25BF7D6B" w14:textId="0C726AF4" w:rsidR="00221021" w:rsidRDefault="00221021" w:rsidP="00882C11"/>
    <w:p w14:paraId="05A08918" w14:textId="6F1C24DF" w:rsidR="00882C11" w:rsidRDefault="00882C11" w:rsidP="00882C11">
      <w:r>
        <w:t>The Gini coefficient measures the inequality among values of a frequency distribution. For example, levels of income. A Gini coefficient of zero expresses perfect equality, where all values are the same, while a coefficient of 1 indicates all of the values are concentrated in one area.</w:t>
      </w:r>
      <w:r w:rsidR="00085B27">
        <w:t xml:space="preserve"> The Gini Impurity is the default criterion for classification when using the RF algorithm per the </w:t>
      </w:r>
      <w:hyperlink r:id="rId25" w:history="1">
        <w:proofErr w:type="spellStart"/>
        <w:r w:rsidR="00085B27" w:rsidRPr="00085B27">
          <w:rPr>
            <w:rStyle w:val="Hyperlink"/>
          </w:rPr>
          <w:t>sklearn</w:t>
        </w:r>
        <w:proofErr w:type="spellEnd"/>
        <w:r w:rsidR="00085B27" w:rsidRPr="00085B27">
          <w:rPr>
            <w:rStyle w:val="Hyperlink"/>
          </w:rPr>
          <w:t xml:space="preserve"> documentation</w:t>
        </w:r>
      </w:hyperlink>
      <w:r w:rsidR="00085B27">
        <w:t>.</w:t>
      </w:r>
      <w:r w:rsidR="00221021">
        <w:t xml:space="preserve"> More information about Gini Impurity can be found </w:t>
      </w:r>
      <w:hyperlink r:id="rId26" w:history="1">
        <w:r w:rsidR="00221021" w:rsidRPr="00221021">
          <w:rPr>
            <w:rStyle w:val="Hyperlink"/>
          </w:rPr>
          <w:t>here</w:t>
        </w:r>
      </w:hyperlink>
      <w:r w:rsidR="00221021">
        <w:t>.</w:t>
      </w:r>
    </w:p>
    <w:p w14:paraId="2EB69F6D" w14:textId="77777777" w:rsidR="00085B27" w:rsidRDefault="00085B27" w:rsidP="00882C11"/>
    <w:p w14:paraId="00171842" w14:textId="75613452" w:rsidR="00882C11" w:rsidRDefault="00221021" w:rsidP="00882C11">
      <w:r>
        <w:t xml:space="preserve">To wrap up the lab, we will use the </w:t>
      </w:r>
      <w:proofErr w:type="spellStart"/>
      <w:r>
        <w:t>dtreeviz</w:t>
      </w:r>
      <w:proofErr w:type="spellEnd"/>
      <w:r>
        <w:t xml:space="preserve"> library to generate a decision tree diagram that visualizes the nodal splits that define the classification parameters. </w:t>
      </w:r>
    </w:p>
    <w:p w14:paraId="110A4677" w14:textId="77777777" w:rsidR="00882C11" w:rsidRDefault="00882C11" w:rsidP="00882C11"/>
    <w:p w14:paraId="523DF655" w14:textId="77777777" w:rsidR="00882C11" w:rsidRDefault="00882C11" w:rsidP="00882C11">
      <w:pPr>
        <w:pStyle w:val="HTMLPreformatted"/>
        <w:shd w:val="clear" w:color="auto" w:fill="2B2B2B"/>
        <w:rPr>
          <w:color w:val="A9B7C6"/>
        </w:rPr>
      </w:pPr>
      <w:proofErr w:type="spellStart"/>
      <w:proofErr w:type="gramStart"/>
      <w:r>
        <w:rPr>
          <w:color w:val="A9B7C6"/>
        </w:rPr>
        <w:lastRenderedPageBreak/>
        <w:t>plt.figure</w:t>
      </w:r>
      <w:proofErr w:type="spellEnd"/>
      <w:proofErr w:type="gramEnd"/>
      <w:r>
        <w:rPr>
          <w:color w:val="A9B7C6"/>
        </w:rPr>
        <w:t>(</w:t>
      </w:r>
      <w:proofErr w:type="spellStart"/>
      <w:r>
        <w:rPr>
          <w:color w:val="AA4926"/>
        </w:rPr>
        <w:t>figsize</w:t>
      </w:r>
      <w:proofErr w:type="spellEnd"/>
      <w:r>
        <w:rPr>
          <w:color w:val="A9B7C6"/>
        </w:rPr>
        <w:t>=(</w:t>
      </w:r>
      <w:r>
        <w:rPr>
          <w:color w:val="6897BB"/>
        </w:rPr>
        <w:t>20</w:t>
      </w:r>
      <w:r>
        <w:rPr>
          <w:color w:val="CC7832"/>
        </w:rPr>
        <w:t>,</w:t>
      </w:r>
      <w:r>
        <w:rPr>
          <w:color w:val="6897BB"/>
        </w:rPr>
        <w:t>20</w:t>
      </w:r>
      <w:r>
        <w:rPr>
          <w:color w:val="A9B7C6"/>
        </w:rPr>
        <w:t>))</w:t>
      </w:r>
      <w:r>
        <w:rPr>
          <w:color w:val="A9B7C6"/>
        </w:rPr>
        <w:br/>
        <w:t xml:space="preserve">_ = </w:t>
      </w:r>
      <w:proofErr w:type="spellStart"/>
      <w:r>
        <w:rPr>
          <w:color w:val="A9B7C6"/>
        </w:rPr>
        <w:t>tree.plot_tree</w:t>
      </w:r>
      <w:proofErr w:type="spellEnd"/>
      <w:r>
        <w:rPr>
          <w:color w:val="A9B7C6"/>
        </w:rPr>
        <w:t>(</w:t>
      </w:r>
      <w:proofErr w:type="spellStart"/>
      <w:r>
        <w:rPr>
          <w:color w:val="A9B7C6"/>
        </w:rPr>
        <w:t>clfr.estimators</w:t>
      </w:r>
      <w:proofErr w:type="spellEnd"/>
      <w:r>
        <w:rPr>
          <w:color w:val="A9B7C6"/>
        </w:rPr>
        <w:t>_[</w:t>
      </w:r>
      <w:r>
        <w:rPr>
          <w:color w:val="6897BB"/>
        </w:rPr>
        <w:t>0</w:t>
      </w:r>
      <w:r>
        <w:rPr>
          <w:color w:val="A9B7C6"/>
        </w:rPr>
        <w:t>]</w:t>
      </w:r>
      <w:r>
        <w:rPr>
          <w:color w:val="CC7832"/>
        </w:rPr>
        <w:t xml:space="preserve">, </w:t>
      </w:r>
      <w:proofErr w:type="spellStart"/>
      <w:r>
        <w:rPr>
          <w:color w:val="AA4926"/>
        </w:rPr>
        <w:t>feature_names</w:t>
      </w:r>
      <w:proofErr w:type="spellEnd"/>
      <w:r>
        <w:rPr>
          <w:color w:val="A9B7C6"/>
        </w:rPr>
        <w:t>=</w:t>
      </w:r>
      <w:proofErr w:type="spellStart"/>
      <w:r>
        <w:rPr>
          <w:color w:val="A9B7C6"/>
        </w:rPr>
        <w:t>X.columns</w:t>
      </w:r>
      <w:proofErr w:type="spellEnd"/>
      <w:r>
        <w:rPr>
          <w:color w:val="CC7832"/>
        </w:rPr>
        <w:t xml:space="preserve">, </w:t>
      </w:r>
      <w:r>
        <w:rPr>
          <w:color w:val="AA4926"/>
        </w:rPr>
        <w:t>filled</w:t>
      </w:r>
      <w:r>
        <w:rPr>
          <w:color w:val="A9B7C6"/>
        </w:rPr>
        <w:t>=</w:t>
      </w:r>
      <w:r>
        <w:rPr>
          <w:color w:val="CC7832"/>
        </w:rPr>
        <w:t>True</w:t>
      </w:r>
      <w:r>
        <w:rPr>
          <w:color w:val="A9B7C6"/>
        </w:rPr>
        <w:t>)</w:t>
      </w:r>
    </w:p>
    <w:p w14:paraId="2E1FFDBB" w14:textId="42AB14A2" w:rsidR="00882C11" w:rsidRDefault="00882C11" w:rsidP="00882C11"/>
    <w:p w14:paraId="38DBFCF6" w14:textId="6A8440CE" w:rsidR="00882C11" w:rsidRDefault="00882C11" w:rsidP="00882C11"/>
    <w:p w14:paraId="696773A6" w14:textId="77777777" w:rsidR="00882C11" w:rsidRDefault="00882C11" w:rsidP="00882C11"/>
    <w:p w14:paraId="1D5BC054" w14:textId="20FF5761" w:rsidR="00221021" w:rsidRDefault="00882C11" w:rsidP="00221021">
      <w:pPr>
        <w:pBdr>
          <w:bottom w:val="single" w:sz="6" w:space="1" w:color="auto"/>
        </w:pBdr>
        <w:jc w:val="center"/>
      </w:pPr>
      <w:r w:rsidRPr="0086034D">
        <w:rPr>
          <w:noProof/>
        </w:rPr>
        <w:drawing>
          <wp:inline distT="0" distB="0" distL="0" distR="0" wp14:anchorId="2E22E6F4" wp14:editId="11E5961E">
            <wp:extent cx="4886464" cy="3774142"/>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27"/>
                    <a:stretch>
                      <a:fillRect/>
                    </a:stretch>
                  </pic:blipFill>
                  <pic:spPr>
                    <a:xfrm>
                      <a:off x="0" y="0"/>
                      <a:ext cx="4891030" cy="3777669"/>
                    </a:xfrm>
                    <a:prstGeom prst="rect">
                      <a:avLst/>
                    </a:prstGeom>
                  </pic:spPr>
                </pic:pic>
              </a:graphicData>
            </a:graphic>
          </wp:inline>
        </w:drawing>
      </w:r>
    </w:p>
    <w:p w14:paraId="7EC7E7D2" w14:textId="56155D59" w:rsidR="00FD75B7" w:rsidRDefault="00FD75B7" w:rsidP="00221021">
      <w:pPr>
        <w:pBdr>
          <w:bottom w:val="single" w:sz="6" w:space="1" w:color="auto"/>
        </w:pBdr>
        <w:jc w:val="center"/>
      </w:pPr>
    </w:p>
    <w:p w14:paraId="0CAAF521" w14:textId="7778BF17" w:rsidR="00FD75B7" w:rsidRPr="00F132F0" w:rsidRDefault="00FD75B7" w:rsidP="00FD75B7">
      <w:pPr>
        <w:pBdr>
          <w:bottom w:val="single" w:sz="6" w:space="1" w:color="auto"/>
        </w:pBdr>
        <w:rPr>
          <w:i/>
          <w:iCs/>
        </w:rPr>
      </w:pPr>
      <w:r w:rsidRPr="00F132F0">
        <w:rPr>
          <w:i/>
          <w:iCs/>
        </w:rPr>
        <w:t>Why would it be useful to visualize our classification model this way?</w:t>
      </w:r>
    </w:p>
    <w:p w14:paraId="6E47BD0E" w14:textId="512CAAE9" w:rsidR="00FD75B7" w:rsidRPr="00F132F0" w:rsidRDefault="00FD75B7" w:rsidP="00FD75B7">
      <w:pPr>
        <w:pBdr>
          <w:bottom w:val="single" w:sz="6" w:space="1" w:color="auto"/>
        </w:pBdr>
        <w:rPr>
          <w:i/>
          <w:iCs/>
        </w:rPr>
      </w:pPr>
    </w:p>
    <w:p w14:paraId="39A58AFB" w14:textId="172B58BF" w:rsidR="00FD75B7" w:rsidRPr="00F132F0" w:rsidRDefault="00FD75B7" w:rsidP="00FD75B7">
      <w:pPr>
        <w:pBdr>
          <w:bottom w:val="single" w:sz="6" w:space="1" w:color="auto"/>
        </w:pBdr>
        <w:rPr>
          <w:i/>
          <w:iCs/>
        </w:rPr>
      </w:pPr>
      <w:r w:rsidRPr="00F132F0">
        <w:rPr>
          <w:i/>
          <w:iCs/>
        </w:rPr>
        <w:t>What data structure is this?</w:t>
      </w:r>
    </w:p>
    <w:p w14:paraId="74F861A3" w14:textId="77777777" w:rsidR="00FD75B7" w:rsidRDefault="00FD75B7" w:rsidP="00FD75B7">
      <w:pPr>
        <w:pBdr>
          <w:bottom w:val="single" w:sz="6" w:space="1" w:color="auto"/>
        </w:pBdr>
      </w:pPr>
    </w:p>
    <w:p w14:paraId="48EF5792" w14:textId="77777777" w:rsidR="00FD75B7" w:rsidRDefault="00FD75B7" w:rsidP="00FD75B7">
      <w:pPr>
        <w:rPr>
          <w:b/>
          <w:bCs/>
          <w:u w:val="single"/>
        </w:rPr>
      </w:pPr>
    </w:p>
    <w:p w14:paraId="1B8D3C4F" w14:textId="576C463E" w:rsidR="00FD75B7" w:rsidRDefault="00FD75B7" w:rsidP="00221021">
      <w:pPr>
        <w:jc w:val="center"/>
        <w:rPr>
          <w:b/>
          <w:bCs/>
          <w:u w:val="single"/>
        </w:rPr>
      </w:pPr>
      <w:r>
        <w:rPr>
          <w:b/>
          <w:bCs/>
          <w:u w:val="single"/>
        </w:rPr>
        <w:t>Links Discussing AI/Python Security</w:t>
      </w:r>
    </w:p>
    <w:p w14:paraId="6FCF8A58" w14:textId="07FB394C" w:rsidR="00FD75B7" w:rsidRDefault="00FD75B7" w:rsidP="00221021">
      <w:pPr>
        <w:jc w:val="center"/>
        <w:rPr>
          <w:b/>
          <w:bCs/>
          <w:u w:val="single"/>
        </w:rPr>
      </w:pPr>
    </w:p>
    <w:p w14:paraId="4BD1DEAB" w14:textId="26DCCB5E" w:rsidR="00FD75B7" w:rsidRPr="00FD75B7" w:rsidRDefault="00670ECB" w:rsidP="00FD75B7">
      <w:pPr>
        <w:pStyle w:val="ListParagraph"/>
        <w:numPr>
          <w:ilvl w:val="0"/>
          <w:numId w:val="12"/>
        </w:numPr>
        <w:spacing w:line="480" w:lineRule="auto"/>
        <w:rPr>
          <w:sz w:val="20"/>
          <w:szCs w:val="20"/>
        </w:rPr>
      </w:pPr>
      <w:hyperlink r:id="rId28" w:history="1">
        <w:r w:rsidR="00FD75B7" w:rsidRPr="00FD75B7">
          <w:rPr>
            <w:rStyle w:val="Hyperlink"/>
            <w:sz w:val="20"/>
            <w:szCs w:val="20"/>
            <w:u w:val="none"/>
          </w:rPr>
          <w:t>https://www.linkedin.com/pulse/ai-infers-unseen-security-vulnerabilities-boris-paskalev/</w:t>
        </w:r>
      </w:hyperlink>
    </w:p>
    <w:p w14:paraId="43D5A0E8" w14:textId="3AA2ACAD" w:rsidR="00FD75B7" w:rsidRPr="00FD75B7" w:rsidRDefault="00670ECB" w:rsidP="00FD75B7">
      <w:pPr>
        <w:pStyle w:val="ListParagraph"/>
        <w:numPr>
          <w:ilvl w:val="0"/>
          <w:numId w:val="12"/>
        </w:numPr>
        <w:spacing w:line="480" w:lineRule="auto"/>
        <w:rPr>
          <w:sz w:val="20"/>
          <w:szCs w:val="20"/>
        </w:rPr>
      </w:pPr>
      <w:hyperlink r:id="rId29" w:history="1">
        <w:r w:rsidR="00FD75B7" w:rsidRPr="00FD75B7">
          <w:rPr>
            <w:rStyle w:val="Hyperlink"/>
            <w:sz w:val="20"/>
            <w:szCs w:val="20"/>
            <w:u w:val="none"/>
          </w:rPr>
          <w:t>https://dev.to/leahfb/python-security-top-5-best-practices-2of3</w:t>
        </w:r>
      </w:hyperlink>
    </w:p>
    <w:p w14:paraId="6D890D32" w14:textId="52C7A65E" w:rsidR="00FD75B7" w:rsidRPr="00FD75B7" w:rsidRDefault="00670ECB" w:rsidP="00FD75B7">
      <w:pPr>
        <w:pStyle w:val="ListParagraph"/>
        <w:numPr>
          <w:ilvl w:val="0"/>
          <w:numId w:val="12"/>
        </w:numPr>
        <w:spacing w:line="480" w:lineRule="auto"/>
        <w:rPr>
          <w:sz w:val="20"/>
          <w:szCs w:val="20"/>
          <w:u w:val="single"/>
        </w:rPr>
      </w:pPr>
      <w:hyperlink r:id="rId30" w:history="1">
        <w:r w:rsidR="00FD75B7" w:rsidRPr="00FD75B7">
          <w:rPr>
            <w:rStyle w:val="Hyperlink"/>
            <w:sz w:val="20"/>
            <w:szCs w:val="20"/>
          </w:rPr>
          <w:t>https://www.genieai.co/blog/using-python-type-checking-to-improve-security</w:t>
        </w:r>
      </w:hyperlink>
    </w:p>
    <w:p w14:paraId="0F90B4C9" w14:textId="77777777" w:rsidR="00FD75B7" w:rsidRPr="00FD75B7" w:rsidRDefault="00FD75B7" w:rsidP="00FD75B7">
      <w:pPr>
        <w:pStyle w:val="ListParagraph"/>
        <w:spacing w:line="480" w:lineRule="auto"/>
      </w:pPr>
    </w:p>
    <w:p w14:paraId="42D7CBF3" w14:textId="77777777" w:rsidR="00FD75B7" w:rsidRDefault="00FD75B7" w:rsidP="00FD75B7">
      <w:pPr>
        <w:spacing w:line="480" w:lineRule="auto"/>
        <w:jc w:val="center"/>
        <w:rPr>
          <w:b/>
          <w:bCs/>
          <w:u w:val="single"/>
        </w:rPr>
      </w:pPr>
    </w:p>
    <w:p w14:paraId="0EE915BA" w14:textId="77777777" w:rsidR="00FD75B7" w:rsidRDefault="00FD75B7" w:rsidP="00FD75B7">
      <w:pPr>
        <w:spacing w:line="480" w:lineRule="auto"/>
        <w:jc w:val="center"/>
        <w:rPr>
          <w:b/>
          <w:bCs/>
          <w:u w:val="single"/>
        </w:rPr>
      </w:pPr>
    </w:p>
    <w:p w14:paraId="6612266D" w14:textId="77777777" w:rsidR="00FD75B7" w:rsidRDefault="00FD75B7" w:rsidP="00FD75B7">
      <w:pPr>
        <w:rPr>
          <w:b/>
          <w:bCs/>
          <w:u w:val="single"/>
        </w:rPr>
      </w:pPr>
    </w:p>
    <w:p w14:paraId="6EB71E10" w14:textId="2AB11227" w:rsidR="00882C11" w:rsidRPr="00FD75B7" w:rsidRDefault="00FD75B7" w:rsidP="00FD75B7">
      <w:pPr>
        <w:jc w:val="center"/>
        <w:rPr>
          <w:b/>
          <w:bCs/>
          <w:u w:val="single"/>
        </w:rPr>
      </w:pPr>
      <w:r w:rsidRPr="00FD75B7">
        <w:rPr>
          <w:b/>
          <w:bCs/>
          <w:u w:val="single"/>
        </w:rPr>
        <w:t>Post-lab</w:t>
      </w:r>
      <w:r>
        <w:rPr>
          <w:b/>
          <w:bCs/>
          <w:u w:val="single"/>
        </w:rPr>
        <w:t xml:space="preserve"> Questions</w:t>
      </w:r>
    </w:p>
    <w:p w14:paraId="54CC2B15" w14:textId="379D9C5F" w:rsidR="00882C11" w:rsidRDefault="00882C11" w:rsidP="00882C11"/>
    <w:p w14:paraId="3484B6E3" w14:textId="2964B11E" w:rsidR="00882C11" w:rsidRDefault="00882C11" w:rsidP="00882C11">
      <w:pPr>
        <w:pStyle w:val="ListParagraph"/>
        <w:numPr>
          <w:ilvl w:val="0"/>
          <w:numId w:val="1"/>
        </w:numPr>
      </w:pPr>
      <w:r>
        <w:t>What was the classification rate?</w:t>
      </w:r>
    </w:p>
    <w:p w14:paraId="5D0878CB" w14:textId="290EDD83" w:rsidR="00882C11" w:rsidRDefault="00882C11" w:rsidP="00882C11"/>
    <w:p w14:paraId="3A54B54B" w14:textId="1908F0F6" w:rsidR="00882C11" w:rsidRDefault="006F6004" w:rsidP="006F6004">
      <w:pPr>
        <w:pStyle w:val="ListParagraph"/>
        <w:numPr>
          <w:ilvl w:val="0"/>
          <w:numId w:val="1"/>
        </w:numPr>
      </w:pPr>
      <w:r>
        <w:t xml:space="preserve">What is a Gini coefficient? </w:t>
      </w:r>
      <w:r w:rsidR="00C05B1D">
        <w:t xml:space="preserve">Why does it approach 0 as the tree moves away from the initial </w:t>
      </w:r>
      <w:proofErr w:type="gramStart"/>
      <w:r w:rsidR="00C05B1D">
        <w:t>node.</w:t>
      </w:r>
      <w:proofErr w:type="gramEnd"/>
      <w:r w:rsidR="00C05B1D">
        <w:t xml:space="preserve"> </w:t>
      </w:r>
    </w:p>
    <w:p w14:paraId="2A4B3EFB" w14:textId="77777777" w:rsidR="006F6004" w:rsidRDefault="006F6004" w:rsidP="006F6004">
      <w:pPr>
        <w:pStyle w:val="ListParagraph"/>
      </w:pPr>
    </w:p>
    <w:p w14:paraId="4F55D14C" w14:textId="4BD37167" w:rsidR="006F6004" w:rsidRDefault="006F6004" w:rsidP="006F6004">
      <w:pPr>
        <w:pStyle w:val="ListParagraph"/>
        <w:numPr>
          <w:ilvl w:val="0"/>
          <w:numId w:val="1"/>
        </w:numPr>
      </w:pPr>
      <w:r>
        <w:t>What are a few advantages of the RF algorithm that make it suitable for this sort of classification problem?</w:t>
      </w:r>
    </w:p>
    <w:p w14:paraId="1B89BDCB" w14:textId="77777777" w:rsidR="006F6004" w:rsidRDefault="006F6004" w:rsidP="006F6004">
      <w:pPr>
        <w:pStyle w:val="ListParagraph"/>
      </w:pPr>
    </w:p>
    <w:p w14:paraId="09B262EC" w14:textId="50F63A75" w:rsidR="006F6004" w:rsidRDefault="006F6004" w:rsidP="006F6004">
      <w:pPr>
        <w:pStyle w:val="ListParagraph"/>
        <w:numPr>
          <w:ilvl w:val="0"/>
          <w:numId w:val="1"/>
        </w:numPr>
      </w:pPr>
      <w:r>
        <w:t>What are the data structures used in this lab?</w:t>
      </w:r>
    </w:p>
    <w:p w14:paraId="160C1A35" w14:textId="77777777" w:rsidR="00B250C7" w:rsidRDefault="00B250C7" w:rsidP="00B250C7">
      <w:pPr>
        <w:pStyle w:val="ListParagraph"/>
      </w:pPr>
    </w:p>
    <w:p w14:paraId="112D686F" w14:textId="4947D046" w:rsidR="00B250C7" w:rsidRDefault="00B250C7" w:rsidP="006F6004">
      <w:pPr>
        <w:pStyle w:val="ListParagraph"/>
        <w:numPr>
          <w:ilvl w:val="0"/>
          <w:numId w:val="1"/>
        </w:numPr>
      </w:pPr>
      <w:r>
        <w:t>Did we train our algorithm with a supervised or unsupervised method</w:t>
      </w:r>
      <w:r w:rsidR="00221021">
        <w:t>?</w:t>
      </w:r>
      <w:r>
        <w:t xml:space="preserve"> </w:t>
      </w:r>
    </w:p>
    <w:p w14:paraId="5B0669FE" w14:textId="77777777" w:rsidR="00221021" w:rsidRDefault="00221021" w:rsidP="00221021">
      <w:pPr>
        <w:pStyle w:val="ListParagraph"/>
      </w:pPr>
    </w:p>
    <w:p w14:paraId="75731556" w14:textId="61590FA4" w:rsidR="00221021" w:rsidRDefault="00221021" w:rsidP="006F6004">
      <w:pPr>
        <w:pStyle w:val="ListParagraph"/>
        <w:numPr>
          <w:ilvl w:val="0"/>
          <w:numId w:val="1"/>
        </w:numPr>
      </w:pPr>
      <w:r>
        <w:t>What is one way we could we implement parallel computing when using Pandas?</w:t>
      </w:r>
    </w:p>
    <w:p w14:paraId="6B35BD3D" w14:textId="77777777" w:rsidR="00FD75B7" w:rsidRDefault="00FD75B7" w:rsidP="00FD75B7">
      <w:pPr>
        <w:pStyle w:val="ListParagraph"/>
      </w:pPr>
    </w:p>
    <w:p w14:paraId="30BA03EF" w14:textId="22B49D8E" w:rsidR="00FD75B7" w:rsidRDefault="00FD75B7" w:rsidP="00FD75B7">
      <w:pPr>
        <w:pStyle w:val="ListParagraph"/>
      </w:pPr>
    </w:p>
    <w:p w14:paraId="45DB0FEF" w14:textId="2191E995" w:rsidR="00CA280E" w:rsidRDefault="00670ECB"/>
    <w:p w14:paraId="40898148" w14:textId="77777777" w:rsidR="008D3679" w:rsidRDefault="008D3679" w:rsidP="008D3679">
      <w:pPr>
        <w:shd w:val="clear" w:color="auto" w:fill="FFFFFF"/>
        <w:jc w:val="center"/>
        <w:rPr>
          <w:rFonts w:ascii="Calibri" w:hAnsi="Calibri" w:cs="Calibri"/>
          <w:color w:val="222222"/>
          <w:u w:val="single"/>
        </w:rPr>
      </w:pPr>
    </w:p>
    <w:p w14:paraId="661A1231" w14:textId="77777777" w:rsidR="008D3679" w:rsidRDefault="008D3679" w:rsidP="008D3679">
      <w:pPr>
        <w:shd w:val="clear" w:color="auto" w:fill="FFFFFF"/>
        <w:jc w:val="center"/>
        <w:rPr>
          <w:rFonts w:ascii="Calibri" w:hAnsi="Calibri" w:cs="Calibri"/>
          <w:color w:val="222222"/>
          <w:u w:val="single"/>
        </w:rPr>
      </w:pPr>
    </w:p>
    <w:p w14:paraId="4C156B20" w14:textId="77777777" w:rsidR="008D3679" w:rsidRDefault="008D3679" w:rsidP="008D3679">
      <w:pPr>
        <w:shd w:val="clear" w:color="auto" w:fill="FFFFFF"/>
        <w:jc w:val="center"/>
        <w:rPr>
          <w:rFonts w:ascii="Calibri" w:hAnsi="Calibri" w:cs="Calibri"/>
          <w:color w:val="222222"/>
          <w:u w:val="single"/>
        </w:rPr>
      </w:pPr>
    </w:p>
    <w:p w14:paraId="6FD8A648" w14:textId="77777777" w:rsidR="008D3679" w:rsidRDefault="008D3679" w:rsidP="008D3679">
      <w:pPr>
        <w:shd w:val="clear" w:color="auto" w:fill="FFFFFF"/>
        <w:jc w:val="center"/>
        <w:rPr>
          <w:rFonts w:ascii="Calibri" w:hAnsi="Calibri" w:cs="Calibri"/>
          <w:color w:val="222222"/>
          <w:u w:val="single"/>
        </w:rPr>
      </w:pPr>
    </w:p>
    <w:p w14:paraId="1532F7E6" w14:textId="77777777" w:rsidR="008D3679" w:rsidRDefault="008D3679" w:rsidP="008D3679">
      <w:pPr>
        <w:shd w:val="clear" w:color="auto" w:fill="FFFFFF"/>
        <w:jc w:val="center"/>
        <w:rPr>
          <w:rFonts w:ascii="Calibri" w:hAnsi="Calibri" w:cs="Calibri"/>
          <w:color w:val="222222"/>
          <w:u w:val="single"/>
        </w:rPr>
      </w:pPr>
    </w:p>
    <w:p w14:paraId="0DD705B5" w14:textId="77777777" w:rsidR="008D3679" w:rsidRDefault="008D3679" w:rsidP="008D3679">
      <w:pPr>
        <w:shd w:val="clear" w:color="auto" w:fill="FFFFFF"/>
        <w:jc w:val="center"/>
        <w:rPr>
          <w:rFonts w:ascii="Calibri" w:hAnsi="Calibri" w:cs="Calibri"/>
          <w:color w:val="222222"/>
          <w:u w:val="single"/>
        </w:rPr>
      </w:pPr>
    </w:p>
    <w:p w14:paraId="37BCB01E" w14:textId="77777777" w:rsidR="008D3679" w:rsidRDefault="008D3679" w:rsidP="008D3679">
      <w:pPr>
        <w:shd w:val="clear" w:color="auto" w:fill="FFFFFF"/>
        <w:jc w:val="center"/>
        <w:rPr>
          <w:rFonts w:ascii="Calibri" w:hAnsi="Calibri" w:cs="Calibri"/>
          <w:color w:val="222222"/>
          <w:u w:val="single"/>
        </w:rPr>
      </w:pPr>
    </w:p>
    <w:p w14:paraId="63577AF2" w14:textId="77777777" w:rsidR="008D3679" w:rsidRDefault="008D3679" w:rsidP="008D3679">
      <w:pPr>
        <w:shd w:val="clear" w:color="auto" w:fill="FFFFFF"/>
        <w:jc w:val="center"/>
        <w:rPr>
          <w:rFonts w:ascii="Calibri" w:hAnsi="Calibri" w:cs="Calibri"/>
          <w:color w:val="222222"/>
          <w:u w:val="single"/>
        </w:rPr>
      </w:pPr>
    </w:p>
    <w:p w14:paraId="61CAE861" w14:textId="77777777" w:rsidR="008D3679" w:rsidRDefault="008D3679" w:rsidP="008D3679">
      <w:pPr>
        <w:shd w:val="clear" w:color="auto" w:fill="FFFFFF"/>
        <w:jc w:val="center"/>
        <w:rPr>
          <w:rFonts w:ascii="Calibri" w:hAnsi="Calibri" w:cs="Calibri"/>
          <w:color w:val="222222"/>
          <w:u w:val="single"/>
        </w:rPr>
      </w:pPr>
    </w:p>
    <w:p w14:paraId="32558F8D" w14:textId="77777777" w:rsidR="008D3679" w:rsidRDefault="008D3679" w:rsidP="008D3679">
      <w:pPr>
        <w:shd w:val="clear" w:color="auto" w:fill="FFFFFF"/>
        <w:jc w:val="center"/>
        <w:rPr>
          <w:rFonts w:ascii="Calibri" w:hAnsi="Calibri" w:cs="Calibri"/>
          <w:color w:val="222222"/>
          <w:u w:val="single"/>
        </w:rPr>
      </w:pPr>
    </w:p>
    <w:p w14:paraId="607E2399" w14:textId="77777777" w:rsidR="008D3679" w:rsidRDefault="008D3679" w:rsidP="008D3679">
      <w:pPr>
        <w:shd w:val="clear" w:color="auto" w:fill="FFFFFF"/>
        <w:jc w:val="center"/>
        <w:rPr>
          <w:rFonts w:ascii="Calibri" w:hAnsi="Calibri" w:cs="Calibri"/>
          <w:color w:val="222222"/>
          <w:u w:val="single"/>
        </w:rPr>
      </w:pPr>
    </w:p>
    <w:p w14:paraId="4894CF3D" w14:textId="77777777" w:rsidR="008D3679" w:rsidRDefault="008D3679" w:rsidP="008D3679">
      <w:pPr>
        <w:shd w:val="clear" w:color="auto" w:fill="FFFFFF"/>
        <w:jc w:val="center"/>
        <w:rPr>
          <w:rFonts w:ascii="Calibri" w:hAnsi="Calibri" w:cs="Calibri"/>
          <w:color w:val="222222"/>
          <w:u w:val="single"/>
        </w:rPr>
      </w:pPr>
    </w:p>
    <w:p w14:paraId="024D68D2" w14:textId="77777777" w:rsidR="008D3679" w:rsidRDefault="008D3679" w:rsidP="008D3679">
      <w:pPr>
        <w:shd w:val="clear" w:color="auto" w:fill="FFFFFF"/>
        <w:jc w:val="center"/>
        <w:rPr>
          <w:rFonts w:ascii="Calibri" w:hAnsi="Calibri" w:cs="Calibri"/>
          <w:color w:val="222222"/>
          <w:u w:val="single"/>
        </w:rPr>
      </w:pPr>
    </w:p>
    <w:p w14:paraId="143222DF" w14:textId="77777777" w:rsidR="008D3679" w:rsidRDefault="008D3679" w:rsidP="008D3679">
      <w:pPr>
        <w:shd w:val="clear" w:color="auto" w:fill="FFFFFF"/>
        <w:jc w:val="center"/>
        <w:rPr>
          <w:rFonts w:ascii="Calibri" w:hAnsi="Calibri" w:cs="Calibri"/>
          <w:color w:val="222222"/>
          <w:u w:val="single"/>
        </w:rPr>
      </w:pPr>
    </w:p>
    <w:p w14:paraId="13ECF57E" w14:textId="77777777" w:rsidR="008D3679" w:rsidRDefault="008D3679" w:rsidP="008D3679">
      <w:pPr>
        <w:shd w:val="clear" w:color="auto" w:fill="FFFFFF"/>
        <w:jc w:val="center"/>
        <w:rPr>
          <w:rFonts w:ascii="Calibri" w:hAnsi="Calibri" w:cs="Calibri"/>
          <w:color w:val="222222"/>
          <w:u w:val="single"/>
        </w:rPr>
      </w:pPr>
    </w:p>
    <w:p w14:paraId="093B88AA" w14:textId="77777777" w:rsidR="008D3679" w:rsidRDefault="008D3679" w:rsidP="008D3679">
      <w:pPr>
        <w:shd w:val="clear" w:color="auto" w:fill="FFFFFF"/>
        <w:jc w:val="center"/>
        <w:rPr>
          <w:rFonts w:ascii="Calibri" w:hAnsi="Calibri" w:cs="Calibri"/>
          <w:color w:val="222222"/>
          <w:u w:val="single"/>
        </w:rPr>
      </w:pPr>
    </w:p>
    <w:p w14:paraId="4CED7A4C" w14:textId="77777777" w:rsidR="008D3679" w:rsidRDefault="008D3679" w:rsidP="008D3679">
      <w:pPr>
        <w:shd w:val="clear" w:color="auto" w:fill="FFFFFF"/>
        <w:jc w:val="center"/>
        <w:rPr>
          <w:rFonts w:ascii="Calibri" w:hAnsi="Calibri" w:cs="Calibri"/>
          <w:color w:val="222222"/>
          <w:u w:val="single"/>
        </w:rPr>
      </w:pPr>
    </w:p>
    <w:p w14:paraId="4C61365D" w14:textId="77777777" w:rsidR="008D3679" w:rsidRDefault="008D3679" w:rsidP="008D3679">
      <w:pPr>
        <w:shd w:val="clear" w:color="auto" w:fill="FFFFFF"/>
        <w:jc w:val="center"/>
        <w:rPr>
          <w:rFonts w:ascii="Calibri" w:hAnsi="Calibri" w:cs="Calibri"/>
          <w:color w:val="222222"/>
          <w:u w:val="single"/>
        </w:rPr>
      </w:pPr>
    </w:p>
    <w:p w14:paraId="72A850A9" w14:textId="77777777" w:rsidR="008D3679" w:rsidRDefault="008D3679" w:rsidP="008D3679">
      <w:pPr>
        <w:shd w:val="clear" w:color="auto" w:fill="FFFFFF"/>
        <w:jc w:val="center"/>
        <w:rPr>
          <w:rFonts w:ascii="Calibri" w:hAnsi="Calibri" w:cs="Calibri"/>
          <w:color w:val="222222"/>
          <w:u w:val="single"/>
        </w:rPr>
      </w:pPr>
    </w:p>
    <w:p w14:paraId="1E909940" w14:textId="77777777" w:rsidR="008D3679" w:rsidRDefault="008D3679" w:rsidP="008D3679">
      <w:pPr>
        <w:shd w:val="clear" w:color="auto" w:fill="FFFFFF"/>
        <w:jc w:val="center"/>
        <w:rPr>
          <w:rFonts w:ascii="Calibri" w:hAnsi="Calibri" w:cs="Calibri"/>
          <w:color w:val="222222"/>
          <w:u w:val="single"/>
        </w:rPr>
      </w:pPr>
    </w:p>
    <w:p w14:paraId="29BA88BC" w14:textId="77777777" w:rsidR="008D3679" w:rsidRDefault="008D3679" w:rsidP="008D3679">
      <w:pPr>
        <w:shd w:val="clear" w:color="auto" w:fill="FFFFFF"/>
        <w:jc w:val="center"/>
        <w:rPr>
          <w:rFonts w:ascii="Calibri" w:hAnsi="Calibri" w:cs="Calibri"/>
          <w:color w:val="222222"/>
          <w:u w:val="single"/>
        </w:rPr>
      </w:pPr>
    </w:p>
    <w:p w14:paraId="7E6FCC47" w14:textId="77777777" w:rsidR="008D3679" w:rsidRDefault="008D3679" w:rsidP="008D3679">
      <w:pPr>
        <w:shd w:val="clear" w:color="auto" w:fill="FFFFFF"/>
        <w:jc w:val="center"/>
        <w:rPr>
          <w:rFonts w:ascii="Calibri" w:hAnsi="Calibri" w:cs="Calibri"/>
          <w:color w:val="222222"/>
          <w:u w:val="single"/>
        </w:rPr>
      </w:pPr>
    </w:p>
    <w:p w14:paraId="754ACED1" w14:textId="77777777" w:rsidR="008D3679" w:rsidRDefault="008D3679" w:rsidP="008D3679">
      <w:pPr>
        <w:shd w:val="clear" w:color="auto" w:fill="FFFFFF"/>
        <w:jc w:val="center"/>
        <w:rPr>
          <w:rFonts w:ascii="Calibri" w:hAnsi="Calibri" w:cs="Calibri"/>
          <w:color w:val="222222"/>
          <w:u w:val="single"/>
        </w:rPr>
      </w:pPr>
    </w:p>
    <w:p w14:paraId="35280E62" w14:textId="5CBCA38F" w:rsidR="00FD75B7" w:rsidRDefault="00FD75B7" w:rsidP="00FD75B7">
      <w:pPr>
        <w:shd w:val="clear" w:color="auto" w:fill="FFFFFF"/>
        <w:rPr>
          <w:rFonts w:ascii="Calibri" w:hAnsi="Calibri" w:cs="Calibri"/>
          <w:color w:val="222222"/>
          <w:u w:val="single"/>
        </w:rPr>
      </w:pPr>
    </w:p>
    <w:p w14:paraId="4BDB9C9C" w14:textId="77777777" w:rsidR="00FD75B7" w:rsidRDefault="00FD75B7" w:rsidP="00FD75B7">
      <w:pPr>
        <w:shd w:val="clear" w:color="auto" w:fill="FFFFFF"/>
        <w:rPr>
          <w:rFonts w:ascii="Calibri" w:hAnsi="Calibri" w:cs="Calibri"/>
          <w:color w:val="222222"/>
          <w:u w:val="single"/>
        </w:rPr>
      </w:pPr>
    </w:p>
    <w:p w14:paraId="6CCA5841" w14:textId="77777777" w:rsidR="008D3679" w:rsidRDefault="008D3679" w:rsidP="008D3679">
      <w:pPr>
        <w:shd w:val="clear" w:color="auto" w:fill="FFFFFF"/>
        <w:jc w:val="center"/>
        <w:rPr>
          <w:rFonts w:ascii="Calibri" w:hAnsi="Calibri" w:cs="Calibri"/>
          <w:color w:val="222222"/>
          <w:u w:val="single"/>
        </w:rPr>
      </w:pPr>
    </w:p>
    <w:p w14:paraId="06E503C5" w14:textId="3C63CAAA" w:rsidR="00FD75B7" w:rsidRPr="00FD75B7" w:rsidRDefault="00FD75B7" w:rsidP="00FD75B7">
      <w:pPr>
        <w:spacing w:before="100" w:beforeAutospacing="1" w:after="100" w:afterAutospacing="1"/>
        <w:ind w:left="567" w:hanging="567"/>
        <w:jc w:val="center"/>
        <w:rPr>
          <w:rFonts w:ascii="Times New Roman" w:eastAsia="Times New Roman" w:hAnsi="Times New Roman" w:cs="Times New Roman"/>
          <w:u w:val="single"/>
          <w:lang w:eastAsia="en-US"/>
        </w:rPr>
      </w:pPr>
      <w:r w:rsidRPr="00FD75B7">
        <w:rPr>
          <w:rFonts w:ascii="Times New Roman" w:eastAsia="Times New Roman" w:hAnsi="Times New Roman" w:cs="Times New Roman"/>
          <w:u w:val="single"/>
          <w:lang w:eastAsia="en-US"/>
        </w:rPr>
        <w:t>References</w:t>
      </w:r>
    </w:p>
    <w:p w14:paraId="3B2619F4" w14:textId="04E601F0" w:rsidR="00FD75B7" w:rsidRPr="00FD75B7" w:rsidRDefault="00FD75B7" w:rsidP="00FD75B7">
      <w:pPr>
        <w:spacing w:before="100" w:beforeAutospacing="1" w:after="100" w:afterAutospacing="1"/>
        <w:ind w:left="567" w:hanging="567"/>
        <w:rPr>
          <w:rFonts w:ascii="Times New Roman" w:eastAsia="Times New Roman" w:hAnsi="Times New Roman" w:cs="Times New Roman"/>
          <w:lang w:eastAsia="en-US"/>
        </w:rPr>
      </w:pPr>
      <w:r w:rsidRPr="00FD75B7">
        <w:rPr>
          <w:rFonts w:ascii="Times New Roman" w:eastAsia="Times New Roman" w:hAnsi="Times New Roman" w:cs="Times New Roman"/>
          <w:i/>
          <w:iCs/>
          <w:lang w:eastAsia="en-US"/>
        </w:rPr>
        <w:t>About pandas</w:t>
      </w:r>
      <w:r w:rsidRPr="00FD75B7">
        <w:rPr>
          <w:rFonts w:ascii="Times New Roman" w:eastAsia="Times New Roman" w:hAnsi="Times New Roman" w:cs="Times New Roman"/>
          <w:lang w:eastAsia="en-US"/>
        </w:rPr>
        <w:t xml:space="preserve">. pandas. (n.d.). https://pandas.pydata.org/about/. </w:t>
      </w:r>
    </w:p>
    <w:p w14:paraId="3FBE8699" w14:textId="77777777" w:rsidR="00FD75B7" w:rsidRPr="00FD75B7" w:rsidRDefault="00FD75B7" w:rsidP="00FD75B7">
      <w:pPr>
        <w:spacing w:before="100" w:beforeAutospacing="1" w:after="100" w:afterAutospacing="1"/>
        <w:ind w:left="567" w:hanging="567"/>
        <w:rPr>
          <w:rFonts w:ascii="Times New Roman" w:eastAsia="Times New Roman" w:hAnsi="Times New Roman" w:cs="Times New Roman"/>
          <w:lang w:eastAsia="en-US"/>
        </w:rPr>
      </w:pPr>
      <w:proofErr w:type="spellStart"/>
      <w:r w:rsidRPr="00FD75B7">
        <w:rPr>
          <w:rFonts w:ascii="Times New Roman" w:eastAsia="Times New Roman" w:hAnsi="Times New Roman" w:cs="Times New Roman"/>
          <w:lang w:eastAsia="en-US"/>
        </w:rPr>
        <w:t>Lewinson</w:t>
      </w:r>
      <w:proofErr w:type="spellEnd"/>
      <w:r w:rsidRPr="00FD75B7">
        <w:rPr>
          <w:rFonts w:ascii="Times New Roman" w:eastAsia="Times New Roman" w:hAnsi="Times New Roman" w:cs="Times New Roman"/>
          <w:lang w:eastAsia="en-US"/>
        </w:rPr>
        <w:t xml:space="preserve">, E. (n.d.). </w:t>
      </w:r>
      <w:r w:rsidRPr="00FD75B7">
        <w:rPr>
          <w:rFonts w:ascii="Times New Roman" w:eastAsia="Times New Roman" w:hAnsi="Times New Roman" w:cs="Times New Roman"/>
          <w:i/>
          <w:iCs/>
          <w:lang w:eastAsia="en-US"/>
        </w:rPr>
        <w:t xml:space="preserve">Beautiful decision tree visualizations with </w:t>
      </w:r>
      <w:proofErr w:type="spellStart"/>
      <w:r w:rsidRPr="00FD75B7">
        <w:rPr>
          <w:rFonts w:ascii="Times New Roman" w:eastAsia="Times New Roman" w:hAnsi="Times New Roman" w:cs="Times New Roman"/>
          <w:i/>
          <w:iCs/>
          <w:lang w:eastAsia="en-US"/>
        </w:rPr>
        <w:t>dtreeviz</w:t>
      </w:r>
      <w:proofErr w:type="spellEnd"/>
      <w:r w:rsidRPr="00FD75B7">
        <w:rPr>
          <w:rFonts w:ascii="Times New Roman" w:eastAsia="Times New Roman" w:hAnsi="Times New Roman" w:cs="Times New Roman"/>
          <w:lang w:eastAsia="en-US"/>
        </w:rPr>
        <w:t xml:space="preserve">. </w:t>
      </w:r>
      <w:proofErr w:type="spellStart"/>
      <w:r w:rsidRPr="00FD75B7">
        <w:rPr>
          <w:rFonts w:ascii="Times New Roman" w:eastAsia="Times New Roman" w:hAnsi="Times New Roman" w:cs="Times New Roman"/>
          <w:lang w:eastAsia="en-US"/>
        </w:rPr>
        <w:t>KDnuggets</w:t>
      </w:r>
      <w:proofErr w:type="spellEnd"/>
      <w:r w:rsidRPr="00FD75B7">
        <w:rPr>
          <w:rFonts w:ascii="Times New Roman" w:eastAsia="Times New Roman" w:hAnsi="Times New Roman" w:cs="Times New Roman"/>
          <w:lang w:eastAsia="en-US"/>
        </w:rPr>
        <w:t xml:space="preserve">. https://www.kdnuggets.com/2021/03/beautiful-decision-tree-visualizations-dtreeviz.html. </w:t>
      </w:r>
    </w:p>
    <w:p w14:paraId="0B3E7713" w14:textId="77777777" w:rsidR="00FD75B7" w:rsidRPr="00FD75B7" w:rsidRDefault="00FD75B7" w:rsidP="00FD75B7">
      <w:pPr>
        <w:spacing w:before="100" w:beforeAutospacing="1" w:after="100" w:afterAutospacing="1"/>
        <w:ind w:left="567" w:hanging="567"/>
        <w:rPr>
          <w:rFonts w:ascii="Times New Roman" w:eastAsia="Times New Roman" w:hAnsi="Times New Roman" w:cs="Times New Roman"/>
          <w:lang w:eastAsia="en-US"/>
        </w:rPr>
      </w:pPr>
      <w:r w:rsidRPr="00FD75B7">
        <w:rPr>
          <w:rFonts w:ascii="Times New Roman" w:eastAsia="Times New Roman" w:hAnsi="Times New Roman" w:cs="Times New Roman"/>
          <w:lang w:eastAsia="en-US"/>
        </w:rPr>
        <w:t xml:space="preserve">Nisha. (2020, October 21). </w:t>
      </w:r>
      <w:r w:rsidRPr="00FD75B7">
        <w:rPr>
          <w:rFonts w:ascii="Times New Roman" w:eastAsia="Times New Roman" w:hAnsi="Times New Roman" w:cs="Times New Roman"/>
          <w:i/>
          <w:iCs/>
          <w:lang w:eastAsia="en-US"/>
        </w:rPr>
        <w:t>Random Forest Algorithm on Iris Datasets: Machine Learning</w:t>
      </w:r>
      <w:r w:rsidRPr="00FD75B7">
        <w:rPr>
          <w:rFonts w:ascii="Times New Roman" w:eastAsia="Times New Roman" w:hAnsi="Times New Roman" w:cs="Times New Roman"/>
          <w:lang w:eastAsia="en-US"/>
        </w:rPr>
        <w:t xml:space="preserve">. </w:t>
      </w:r>
      <w:proofErr w:type="spellStart"/>
      <w:r w:rsidRPr="00FD75B7">
        <w:rPr>
          <w:rFonts w:ascii="Times New Roman" w:eastAsia="Times New Roman" w:hAnsi="Times New Roman" w:cs="Times New Roman"/>
          <w:lang w:eastAsia="en-US"/>
        </w:rPr>
        <w:t>Goeduhub</w:t>
      </w:r>
      <w:proofErr w:type="spellEnd"/>
      <w:r w:rsidRPr="00FD75B7">
        <w:rPr>
          <w:rFonts w:ascii="Times New Roman" w:eastAsia="Times New Roman" w:hAnsi="Times New Roman" w:cs="Times New Roman"/>
          <w:lang w:eastAsia="en-US"/>
        </w:rPr>
        <w:t xml:space="preserve"> Technologies. https://www.goeduhub.com/11098/random-forest-algorithm-on-iris-datasets-machine-learning. </w:t>
      </w:r>
    </w:p>
    <w:p w14:paraId="766ABF0F" w14:textId="77777777" w:rsidR="00FD75B7" w:rsidRPr="00FD75B7" w:rsidRDefault="00FD75B7" w:rsidP="00FD75B7">
      <w:pPr>
        <w:spacing w:before="100" w:beforeAutospacing="1" w:after="100" w:afterAutospacing="1"/>
        <w:ind w:left="567" w:hanging="567"/>
        <w:rPr>
          <w:rFonts w:ascii="Times New Roman" w:eastAsia="Times New Roman" w:hAnsi="Times New Roman" w:cs="Times New Roman"/>
          <w:lang w:eastAsia="en-US"/>
        </w:rPr>
      </w:pPr>
      <w:r w:rsidRPr="00FD75B7">
        <w:rPr>
          <w:rFonts w:ascii="Times New Roman" w:eastAsia="Times New Roman" w:hAnsi="Times New Roman" w:cs="Times New Roman"/>
          <w:lang w:eastAsia="en-US"/>
        </w:rPr>
        <w:t xml:space="preserve">Singh, S. (2019, May 30). </w:t>
      </w:r>
      <w:r w:rsidRPr="00FD75B7">
        <w:rPr>
          <w:rFonts w:ascii="Times New Roman" w:eastAsia="Times New Roman" w:hAnsi="Times New Roman" w:cs="Times New Roman"/>
          <w:i/>
          <w:iCs/>
          <w:lang w:eastAsia="en-US"/>
        </w:rPr>
        <w:t>Random forest algorithm on iris dataset!!!</w:t>
      </w:r>
      <w:r w:rsidRPr="00FD75B7">
        <w:rPr>
          <w:rFonts w:ascii="Times New Roman" w:eastAsia="Times New Roman" w:hAnsi="Times New Roman" w:cs="Times New Roman"/>
          <w:lang w:eastAsia="en-US"/>
        </w:rPr>
        <w:t xml:space="preserve"> Kaggle. https://www.kaggle.com/sonalisingh1411/random-forest-algorithm-on-iris-dataset. </w:t>
      </w:r>
    </w:p>
    <w:p w14:paraId="78309443" w14:textId="77777777" w:rsidR="00FD75B7" w:rsidRPr="00FD75B7" w:rsidRDefault="00FD75B7" w:rsidP="00FD75B7">
      <w:pPr>
        <w:spacing w:before="100" w:beforeAutospacing="1" w:after="100" w:afterAutospacing="1"/>
        <w:ind w:left="567" w:hanging="567"/>
        <w:rPr>
          <w:rFonts w:ascii="Times New Roman" w:eastAsia="Times New Roman" w:hAnsi="Times New Roman" w:cs="Times New Roman"/>
          <w:lang w:eastAsia="en-US"/>
        </w:rPr>
      </w:pPr>
      <w:r w:rsidRPr="00FD75B7">
        <w:rPr>
          <w:rFonts w:ascii="Times New Roman" w:eastAsia="Times New Roman" w:hAnsi="Times New Roman" w:cs="Times New Roman"/>
          <w:i/>
          <w:iCs/>
          <w:lang w:eastAsia="en-US"/>
        </w:rPr>
        <w:t xml:space="preserve">Using </w:t>
      </w:r>
      <w:proofErr w:type="spellStart"/>
      <w:r w:rsidRPr="00FD75B7">
        <w:rPr>
          <w:rFonts w:ascii="Times New Roman" w:eastAsia="Times New Roman" w:hAnsi="Times New Roman" w:cs="Times New Roman"/>
          <w:i/>
          <w:iCs/>
          <w:lang w:eastAsia="en-US"/>
        </w:rPr>
        <w:t>Modin</w:t>
      </w:r>
      <w:proofErr w:type="spellEnd"/>
      <w:r w:rsidRPr="00FD75B7">
        <w:rPr>
          <w:rFonts w:ascii="Times New Roman" w:eastAsia="Times New Roman" w:hAnsi="Times New Roman" w:cs="Times New Roman"/>
          <w:lang w:eastAsia="en-US"/>
        </w:rPr>
        <w:t xml:space="preserve">. Using </w:t>
      </w:r>
      <w:proofErr w:type="spellStart"/>
      <w:r w:rsidRPr="00FD75B7">
        <w:rPr>
          <w:rFonts w:ascii="Times New Roman" w:eastAsia="Times New Roman" w:hAnsi="Times New Roman" w:cs="Times New Roman"/>
          <w:lang w:eastAsia="en-US"/>
        </w:rPr>
        <w:t>Modin</w:t>
      </w:r>
      <w:proofErr w:type="spellEnd"/>
      <w:r w:rsidRPr="00FD75B7">
        <w:rPr>
          <w:rFonts w:ascii="Times New Roman" w:eastAsia="Times New Roman" w:hAnsi="Times New Roman" w:cs="Times New Roman"/>
          <w:lang w:eastAsia="en-US"/>
        </w:rPr>
        <w:t xml:space="preserve"> - </w:t>
      </w:r>
      <w:proofErr w:type="spellStart"/>
      <w:r w:rsidRPr="00FD75B7">
        <w:rPr>
          <w:rFonts w:ascii="Times New Roman" w:eastAsia="Times New Roman" w:hAnsi="Times New Roman" w:cs="Times New Roman"/>
          <w:lang w:eastAsia="en-US"/>
        </w:rPr>
        <w:t>Modin</w:t>
      </w:r>
      <w:proofErr w:type="spellEnd"/>
      <w:r w:rsidRPr="00FD75B7">
        <w:rPr>
          <w:rFonts w:ascii="Times New Roman" w:eastAsia="Times New Roman" w:hAnsi="Times New Roman" w:cs="Times New Roman"/>
          <w:lang w:eastAsia="en-US"/>
        </w:rPr>
        <w:t xml:space="preserve"> documentation. (n.d.). https://modin.readthedocs.io/en/latest/using_modin.html. </w:t>
      </w:r>
    </w:p>
    <w:p w14:paraId="7AB4CB3E" w14:textId="77777777" w:rsidR="00FD75B7" w:rsidRPr="00FD75B7" w:rsidRDefault="00FD75B7" w:rsidP="00FD75B7">
      <w:pPr>
        <w:spacing w:before="100" w:beforeAutospacing="1" w:after="100" w:afterAutospacing="1"/>
        <w:ind w:left="567" w:hanging="567"/>
        <w:rPr>
          <w:rFonts w:ascii="Times New Roman" w:eastAsia="Times New Roman" w:hAnsi="Times New Roman" w:cs="Times New Roman"/>
          <w:lang w:eastAsia="en-US"/>
        </w:rPr>
      </w:pPr>
      <w:r w:rsidRPr="00FD75B7">
        <w:rPr>
          <w:rFonts w:ascii="Times New Roman" w:eastAsia="Times New Roman" w:hAnsi="Times New Roman" w:cs="Times New Roman"/>
          <w:i/>
          <w:iCs/>
          <w:lang w:eastAsia="en-US"/>
        </w:rPr>
        <w:t>What is Random Forest?</w:t>
      </w:r>
      <w:r w:rsidRPr="00FD75B7">
        <w:rPr>
          <w:rFonts w:ascii="Times New Roman" w:eastAsia="Times New Roman" w:hAnsi="Times New Roman" w:cs="Times New Roman"/>
          <w:lang w:eastAsia="en-US"/>
        </w:rPr>
        <w:t xml:space="preserve"> IBM. (n.d.). https://www.ibm.com/cloud/learn/random-forest. </w:t>
      </w:r>
    </w:p>
    <w:p w14:paraId="75BAB5E5" w14:textId="77777777" w:rsidR="008D3679" w:rsidRDefault="008D3679"/>
    <w:sectPr w:rsidR="008D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4D"/>
    <w:family w:val="swiss"/>
    <w:pitch w:val="variable"/>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Times">
    <w:altName w:val="﷽﷽﷽﷽﷽﷽畡潴慭楴慣汬乹瑯晩敩佳獢牥敶獲晏敔瑸潂佸摲牥晏楌敮彳獉敒摡湏祬"/>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D48"/>
    <w:multiLevelType w:val="hybridMultilevel"/>
    <w:tmpl w:val="5BDA3FF8"/>
    <w:lvl w:ilvl="0" w:tplc="68FC11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B0CA3"/>
    <w:multiLevelType w:val="multilevel"/>
    <w:tmpl w:val="1A0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A1003"/>
    <w:multiLevelType w:val="hybridMultilevel"/>
    <w:tmpl w:val="15E667D8"/>
    <w:lvl w:ilvl="0" w:tplc="68FC11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E0131"/>
    <w:multiLevelType w:val="hybridMultilevel"/>
    <w:tmpl w:val="B240E3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32084"/>
    <w:multiLevelType w:val="hybridMultilevel"/>
    <w:tmpl w:val="3730743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54CB"/>
    <w:multiLevelType w:val="hybridMultilevel"/>
    <w:tmpl w:val="6C464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47DA"/>
    <w:multiLevelType w:val="hybridMultilevel"/>
    <w:tmpl w:val="518C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76954"/>
    <w:multiLevelType w:val="hybridMultilevel"/>
    <w:tmpl w:val="1C3EB5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387"/>
    <w:multiLevelType w:val="multilevel"/>
    <w:tmpl w:val="05F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E7E33"/>
    <w:multiLevelType w:val="hybridMultilevel"/>
    <w:tmpl w:val="89D0867A"/>
    <w:lvl w:ilvl="0" w:tplc="68FC119E">
      <w:numFmt w:val="bullet"/>
      <w:lvlText w:val="-"/>
      <w:lvlJc w:val="left"/>
      <w:pPr>
        <w:ind w:left="720" w:hanging="36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85479"/>
    <w:multiLevelType w:val="hybridMultilevel"/>
    <w:tmpl w:val="C4662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17185"/>
    <w:multiLevelType w:val="hybridMultilevel"/>
    <w:tmpl w:val="AB1E42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0"/>
  </w:num>
  <w:num w:numId="5">
    <w:abstractNumId w:val="8"/>
  </w:num>
  <w:num w:numId="6">
    <w:abstractNumId w:val="1"/>
  </w:num>
  <w:num w:numId="7">
    <w:abstractNumId w:val="6"/>
  </w:num>
  <w:num w:numId="8">
    <w:abstractNumId w:val="4"/>
  </w:num>
  <w:num w:numId="9">
    <w:abstractNumId w:val="7"/>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11"/>
    <w:rsid w:val="000637DB"/>
    <w:rsid w:val="00085B27"/>
    <w:rsid w:val="00100073"/>
    <w:rsid w:val="00190A4A"/>
    <w:rsid w:val="001E2642"/>
    <w:rsid w:val="00221021"/>
    <w:rsid w:val="003825F4"/>
    <w:rsid w:val="003D1978"/>
    <w:rsid w:val="004662D3"/>
    <w:rsid w:val="00531B39"/>
    <w:rsid w:val="00533981"/>
    <w:rsid w:val="0057601B"/>
    <w:rsid w:val="00607F88"/>
    <w:rsid w:val="006258AC"/>
    <w:rsid w:val="00670ECB"/>
    <w:rsid w:val="006F6004"/>
    <w:rsid w:val="00766293"/>
    <w:rsid w:val="007F2483"/>
    <w:rsid w:val="00847688"/>
    <w:rsid w:val="00882C11"/>
    <w:rsid w:val="00884FBC"/>
    <w:rsid w:val="00891FF2"/>
    <w:rsid w:val="008D25EE"/>
    <w:rsid w:val="008D3679"/>
    <w:rsid w:val="00B00E56"/>
    <w:rsid w:val="00B250C7"/>
    <w:rsid w:val="00B7142D"/>
    <w:rsid w:val="00C05B1D"/>
    <w:rsid w:val="00CE75FC"/>
    <w:rsid w:val="00D408E2"/>
    <w:rsid w:val="00EB0709"/>
    <w:rsid w:val="00F06149"/>
    <w:rsid w:val="00F132F0"/>
    <w:rsid w:val="00FD7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E6C"/>
  <w15:chartTrackingRefBased/>
  <w15:docId w15:val="{85FF7417-CE0E-9D46-A70F-CF4955E5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C11"/>
  </w:style>
  <w:style w:type="paragraph" w:styleId="Heading1">
    <w:name w:val="heading 1"/>
    <w:basedOn w:val="Normal"/>
    <w:link w:val="Heading1Char"/>
    <w:uiPriority w:val="9"/>
    <w:qFormat/>
    <w:rsid w:val="001E2642"/>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1E2642"/>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82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C11"/>
    <w:rPr>
      <w:rFonts w:ascii="Courier New" w:eastAsia="Times New Roman" w:hAnsi="Courier New" w:cs="Courier New"/>
      <w:sz w:val="20"/>
      <w:szCs w:val="20"/>
    </w:rPr>
  </w:style>
  <w:style w:type="paragraph" w:styleId="ListParagraph">
    <w:name w:val="List Paragraph"/>
    <w:basedOn w:val="Normal"/>
    <w:uiPriority w:val="34"/>
    <w:qFormat/>
    <w:rsid w:val="00882C11"/>
    <w:pPr>
      <w:ind w:left="720"/>
      <w:contextualSpacing/>
    </w:pPr>
  </w:style>
  <w:style w:type="character" w:styleId="Hyperlink">
    <w:name w:val="Hyperlink"/>
    <w:basedOn w:val="DefaultParagraphFont"/>
    <w:uiPriority w:val="99"/>
    <w:unhideWhenUsed/>
    <w:rsid w:val="00891FF2"/>
    <w:rPr>
      <w:color w:val="0563C1" w:themeColor="hyperlink"/>
      <w:u w:val="single"/>
    </w:rPr>
  </w:style>
  <w:style w:type="character" w:styleId="UnresolvedMention">
    <w:name w:val="Unresolved Mention"/>
    <w:basedOn w:val="DefaultParagraphFont"/>
    <w:uiPriority w:val="99"/>
    <w:semiHidden/>
    <w:unhideWhenUsed/>
    <w:rsid w:val="00891FF2"/>
    <w:rPr>
      <w:color w:val="605E5C"/>
      <w:shd w:val="clear" w:color="auto" w:fill="E1DFDD"/>
    </w:rPr>
  </w:style>
  <w:style w:type="character" w:styleId="FollowedHyperlink">
    <w:name w:val="FollowedHyperlink"/>
    <w:basedOn w:val="DefaultParagraphFont"/>
    <w:uiPriority w:val="99"/>
    <w:semiHidden/>
    <w:unhideWhenUsed/>
    <w:rsid w:val="00531B39"/>
    <w:rPr>
      <w:color w:val="954F72" w:themeColor="followedHyperlink"/>
      <w:u w:val="single"/>
    </w:rPr>
  </w:style>
  <w:style w:type="character" w:customStyle="1" w:styleId="Heading1Char">
    <w:name w:val="Heading 1 Char"/>
    <w:basedOn w:val="DefaultParagraphFont"/>
    <w:link w:val="Heading1"/>
    <w:uiPriority w:val="9"/>
    <w:rsid w:val="001E2642"/>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1E2642"/>
    <w:rPr>
      <w:rFonts w:ascii="Times New Roman" w:eastAsia="Times New Roman" w:hAnsi="Times New Roman" w:cs="Times New Roman"/>
      <w:b/>
      <w:bCs/>
      <w:sz w:val="36"/>
      <w:szCs w:val="36"/>
      <w:lang w:eastAsia="en-US"/>
    </w:rPr>
  </w:style>
  <w:style w:type="character" w:styleId="Strong">
    <w:name w:val="Strong"/>
    <w:basedOn w:val="DefaultParagraphFont"/>
    <w:uiPriority w:val="22"/>
    <w:qFormat/>
    <w:rsid w:val="001E2642"/>
    <w:rPr>
      <w:b/>
      <w:bCs/>
    </w:rPr>
  </w:style>
  <w:style w:type="paragraph" w:customStyle="1" w:styleId="he">
    <w:name w:val="he"/>
    <w:basedOn w:val="Normal"/>
    <w:rsid w:val="001E2642"/>
    <w:pPr>
      <w:spacing w:before="100" w:beforeAutospacing="1" w:after="100" w:afterAutospacing="1"/>
    </w:pPr>
    <w:rPr>
      <w:rFonts w:ascii="Times New Roman" w:eastAsia="Times New Roman" w:hAnsi="Times New Roman" w:cs="Times New Roman"/>
      <w:lang w:eastAsia="en-US"/>
    </w:rPr>
  </w:style>
  <w:style w:type="paragraph" w:styleId="NormalWeb">
    <w:name w:val="Normal (Web)"/>
    <w:basedOn w:val="Normal"/>
    <w:uiPriority w:val="99"/>
    <w:semiHidden/>
    <w:unhideWhenUsed/>
    <w:rsid w:val="00CE75FC"/>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CE7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8093">
      <w:bodyDiv w:val="1"/>
      <w:marLeft w:val="0"/>
      <w:marRight w:val="0"/>
      <w:marTop w:val="0"/>
      <w:marBottom w:val="0"/>
      <w:divBdr>
        <w:top w:val="none" w:sz="0" w:space="0" w:color="auto"/>
        <w:left w:val="none" w:sz="0" w:space="0" w:color="auto"/>
        <w:bottom w:val="none" w:sz="0" w:space="0" w:color="auto"/>
        <w:right w:val="none" w:sz="0" w:space="0" w:color="auto"/>
      </w:divBdr>
      <w:divsChild>
        <w:div w:id="1492719986">
          <w:marLeft w:val="0"/>
          <w:marRight w:val="0"/>
          <w:marTop w:val="0"/>
          <w:marBottom w:val="0"/>
          <w:divBdr>
            <w:top w:val="none" w:sz="0" w:space="0" w:color="auto"/>
            <w:left w:val="none" w:sz="0" w:space="0" w:color="auto"/>
            <w:bottom w:val="none" w:sz="0" w:space="0" w:color="auto"/>
            <w:right w:val="none" w:sz="0" w:space="0" w:color="auto"/>
          </w:divBdr>
          <w:divsChild>
            <w:div w:id="192503540">
              <w:marLeft w:val="0"/>
              <w:marRight w:val="0"/>
              <w:marTop w:val="0"/>
              <w:marBottom w:val="0"/>
              <w:divBdr>
                <w:top w:val="none" w:sz="0" w:space="0" w:color="auto"/>
                <w:left w:val="none" w:sz="0" w:space="0" w:color="auto"/>
                <w:bottom w:val="none" w:sz="0" w:space="0" w:color="auto"/>
                <w:right w:val="none" w:sz="0" w:space="0" w:color="auto"/>
              </w:divBdr>
              <w:divsChild>
                <w:div w:id="57404870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62282030">
          <w:marLeft w:val="0"/>
          <w:marRight w:val="0"/>
          <w:marTop w:val="0"/>
          <w:marBottom w:val="0"/>
          <w:divBdr>
            <w:top w:val="none" w:sz="0" w:space="0" w:color="auto"/>
            <w:left w:val="none" w:sz="0" w:space="0" w:color="auto"/>
            <w:bottom w:val="none" w:sz="0" w:space="0" w:color="auto"/>
            <w:right w:val="none" w:sz="0" w:space="0" w:color="auto"/>
          </w:divBdr>
          <w:divsChild>
            <w:div w:id="2144469382">
              <w:marLeft w:val="0"/>
              <w:marRight w:val="0"/>
              <w:marTop w:val="600"/>
              <w:marBottom w:val="0"/>
              <w:divBdr>
                <w:top w:val="none" w:sz="0" w:space="0" w:color="auto"/>
                <w:left w:val="none" w:sz="0" w:space="0" w:color="auto"/>
                <w:bottom w:val="none" w:sz="0" w:space="0" w:color="auto"/>
                <w:right w:val="none" w:sz="0" w:space="0" w:color="auto"/>
              </w:divBdr>
              <w:divsChild>
                <w:div w:id="1318917048">
                  <w:marLeft w:val="0"/>
                  <w:marRight w:val="0"/>
                  <w:marTop w:val="0"/>
                  <w:marBottom w:val="0"/>
                  <w:divBdr>
                    <w:top w:val="none" w:sz="0" w:space="0" w:color="auto"/>
                    <w:left w:val="none" w:sz="0" w:space="0" w:color="auto"/>
                    <w:bottom w:val="none" w:sz="0" w:space="0" w:color="auto"/>
                    <w:right w:val="none" w:sz="0" w:space="0" w:color="auto"/>
                  </w:divBdr>
                  <w:divsChild>
                    <w:div w:id="637535004">
                      <w:marLeft w:val="960"/>
                      <w:marRight w:val="960"/>
                      <w:marTop w:val="0"/>
                      <w:marBottom w:val="0"/>
                      <w:divBdr>
                        <w:top w:val="none" w:sz="0" w:space="0" w:color="auto"/>
                        <w:left w:val="none" w:sz="0" w:space="0" w:color="auto"/>
                        <w:bottom w:val="none" w:sz="0" w:space="0" w:color="auto"/>
                        <w:right w:val="none" w:sz="0" w:space="0" w:color="auto"/>
                      </w:divBdr>
                      <w:divsChild>
                        <w:div w:id="601959044">
                          <w:marLeft w:val="0"/>
                          <w:marRight w:val="0"/>
                          <w:marTop w:val="375"/>
                          <w:marBottom w:val="0"/>
                          <w:divBdr>
                            <w:top w:val="none" w:sz="0" w:space="0" w:color="auto"/>
                            <w:left w:val="none" w:sz="0" w:space="0" w:color="auto"/>
                            <w:bottom w:val="none" w:sz="0" w:space="0" w:color="auto"/>
                            <w:right w:val="none" w:sz="0" w:space="0" w:color="auto"/>
                          </w:divBdr>
                          <w:divsChild>
                            <w:div w:id="1323268993">
                              <w:marLeft w:val="0"/>
                              <w:marRight w:val="0"/>
                              <w:marTop w:val="375"/>
                              <w:marBottom w:val="0"/>
                              <w:divBdr>
                                <w:top w:val="none" w:sz="0" w:space="0" w:color="auto"/>
                                <w:left w:val="none" w:sz="0" w:space="0" w:color="auto"/>
                                <w:bottom w:val="none" w:sz="0" w:space="0" w:color="auto"/>
                                <w:right w:val="none" w:sz="0" w:space="0" w:color="auto"/>
                              </w:divBdr>
                              <w:divsChild>
                                <w:div w:id="1630475497">
                                  <w:marLeft w:val="0"/>
                                  <w:marRight w:val="0"/>
                                  <w:marTop w:val="0"/>
                                  <w:marBottom w:val="0"/>
                                  <w:divBdr>
                                    <w:top w:val="none" w:sz="0" w:space="0" w:color="auto"/>
                                    <w:left w:val="none" w:sz="0" w:space="0" w:color="auto"/>
                                    <w:bottom w:val="none" w:sz="0" w:space="0" w:color="auto"/>
                                    <w:right w:val="none" w:sz="0" w:space="0" w:color="auto"/>
                                  </w:divBdr>
                                  <w:divsChild>
                                    <w:div w:id="362831114">
                                      <w:marLeft w:val="0"/>
                                      <w:marRight w:val="0"/>
                                      <w:marTop w:val="0"/>
                                      <w:marBottom w:val="0"/>
                                      <w:divBdr>
                                        <w:top w:val="none" w:sz="0" w:space="0" w:color="auto"/>
                                        <w:left w:val="none" w:sz="0" w:space="0" w:color="auto"/>
                                        <w:bottom w:val="none" w:sz="0" w:space="0" w:color="auto"/>
                                        <w:right w:val="none" w:sz="0" w:space="0" w:color="auto"/>
                                      </w:divBdr>
                                      <w:divsChild>
                                        <w:div w:id="1487361467">
                                          <w:marLeft w:val="0"/>
                                          <w:marRight w:val="0"/>
                                          <w:marTop w:val="0"/>
                                          <w:marBottom w:val="0"/>
                                          <w:divBdr>
                                            <w:top w:val="none" w:sz="0" w:space="0" w:color="auto"/>
                                            <w:left w:val="none" w:sz="0" w:space="0" w:color="auto"/>
                                            <w:bottom w:val="none" w:sz="0" w:space="0" w:color="auto"/>
                                            <w:right w:val="none" w:sz="0" w:space="0" w:color="auto"/>
                                          </w:divBdr>
                                          <w:divsChild>
                                            <w:div w:id="1607730674">
                                              <w:marLeft w:val="0"/>
                                              <w:marRight w:val="75"/>
                                              <w:marTop w:val="0"/>
                                              <w:marBottom w:val="0"/>
                                              <w:divBdr>
                                                <w:top w:val="none" w:sz="0" w:space="0" w:color="auto"/>
                                                <w:left w:val="none" w:sz="0" w:space="0" w:color="auto"/>
                                                <w:bottom w:val="none" w:sz="0" w:space="0" w:color="auto"/>
                                                <w:right w:val="none" w:sz="0" w:space="0" w:color="auto"/>
                                              </w:divBdr>
                                            </w:div>
                                            <w:div w:id="693388502">
                                              <w:marLeft w:val="0"/>
                                              <w:marRight w:val="0"/>
                                              <w:marTop w:val="75"/>
                                              <w:marBottom w:val="0"/>
                                              <w:divBdr>
                                                <w:top w:val="none" w:sz="0" w:space="0" w:color="auto"/>
                                                <w:left w:val="none" w:sz="0" w:space="0" w:color="auto"/>
                                                <w:bottom w:val="none" w:sz="0" w:space="0" w:color="auto"/>
                                                <w:right w:val="none" w:sz="0" w:space="0" w:color="auto"/>
                                              </w:divBdr>
                                              <w:divsChild>
                                                <w:div w:id="7983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804618">
      <w:bodyDiv w:val="1"/>
      <w:marLeft w:val="0"/>
      <w:marRight w:val="0"/>
      <w:marTop w:val="0"/>
      <w:marBottom w:val="0"/>
      <w:divBdr>
        <w:top w:val="none" w:sz="0" w:space="0" w:color="auto"/>
        <w:left w:val="none" w:sz="0" w:space="0" w:color="auto"/>
        <w:bottom w:val="none" w:sz="0" w:space="0" w:color="auto"/>
        <w:right w:val="none" w:sz="0" w:space="0" w:color="auto"/>
      </w:divBdr>
    </w:div>
    <w:div w:id="443110531">
      <w:bodyDiv w:val="1"/>
      <w:marLeft w:val="0"/>
      <w:marRight w:val="0"/>
      <w:marTop w:val="0"/>
      <w:marBottom w:val="0"/>
      <w:divBdr>
        <w:top w:val="none" w:sz="0" w:space="0" w:color="auto"/>
        <w:left w:val="none" w:sz="0" w:space="0" w:color="auto"/>
        <w:bottom w:val="none" w:sz="0" w:space="0" w:color="auto"/>
        <w:right w:val="none" w:sz="0" w:space="0" w:color="auto"/>
      </w:divBdr>
    </w:div>
    <w:div w:id="620303277">
      <w:bodyDiv w:val="1"/>
      <w:marLeft w:val="0"/>
      <w:marRight w:val="0"/>
      <w:marTop w:val="0"/>
      <w:marBottom w:val="0"/>
      <w:divBdr>
        <w:top w:val="none" w:sz="0" w:space="0" w:color="auto"/>
        <w:left w:val="none" w:sz="0" w:space="0" w:color="auto"/>
        <w:bottom w:val="none" w:sz="0" w:space="0" w:color="auto"/>
        <w:right w:val="none" w:sz="0" w:space="0" w:color="auto"/>
      </w:divBdr>
    </w:div>
    <w:div w:id="1056198506">
      <w:bodyDiv w:val="1"/>
      <w:marLeft w:val="0"/>
      <w:marRight w:val="0"/>
      <w:marTop w:val="0"/>
      <w:marBottom w:val="0"/>
      <w:divBdr>
        <w:top w:val="none" w:sz="0" w:space="0" w:color="auto"/>
        <w:left w:val="none" w:sz="0" w:space="0" w:color="auto"/>
        <w:bottom w:val="none" w:sz="0" w:space="0" w:color="auto"/>
        <w:right w:val="none" w:sz="0" w:space="0" w:color="auto"/>
      </w:divBdr>
    </w:div>
    <w:div w:id="1324972296">
      <w:bodyDiv w:val="1"/>
      <w:marLeft w:val="0"/>
      <w:marRight w:val="0"/>
      <w:marTop w:val="0"/>
      <w:marBottom w:val="0"/>
      <w:divBdr>
        <w:top w:val="none" w:sz="0" w:space="0" w:color="auto"/>
        <w:left w:val="none" w:sz="0" w:space="0" w:color="auto"/>
        <w:bottom w:val="none" w:sz="0" w:space="0" w:color="auto"/>
        <w:right w:val="none" w:sz="0" w:space="0" w:color="auto"/>
      </w:divBdr>
    </w:div>
    <w:div w:id="1442144454">
      <w:bodyDiv w:val="1"/>
      <w:marLeft w:val="0"/>
      <w:marRight w:val="0"/>
      <w:marTop w:val="0"/>
      <w:marBottom w:val="0"/>
      <w:divBdr>
        <w:top w:val="none" w:sz="0" w:space="0" w:color="auto"/>
        <w:left w:val="none" w:sz="0" w:space="0" w:color="auto"/>
        <w:bottom w:val="none" w:sz="0" w:space="0" w:color="auto"/>
        <w:right w:val="none" w:sz="0" w:space="0" w:color="auto"/>
      </w:divBdr>
    </w:div>
    <w:div w:id="1584682769">
      <w:bodyDiv w:val="1"/>
      <w:marLeft w:val="0"/>
      <w:marRight w:val="0"/>
      <w:marTop w:val="0"/>
      <w:marBottom w:val="0"/>
      <w:divBdr>
        <w:top w:val="none" w:sz="0" w:space="0" w:color="auto"/>
        <w:left w:val="none" w:sz="0" w:space="0" w:color="auto"/>
        <w:bottom w:val="none" w:sz="0" w:space="0" w:color="auto"/>
        <w:right w:val="none" w:sz="0" w:space="0" w:color="auto"/>
      </w:divBdr>
    </w:div>
    <w:div w:id="17525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 TargetMode="External"/><Relationship Id="rId13" Type="http://schemas.openxmlformats.org/officeDocument/2006/relationships/hyperlink" Target="https://github.com/parrt/dtreeviz" TargetMode="External"/><Relationship Id="rId18" Type="http://schemas.openxmlformats.org/officeDocument/2006/relationships/hyperlink" Target="https://pandas.pydata.org/about/" TargetMode="External"/><Relationship Id="rId26" Type="http://schemas.openxmlformats.org/officeDocument/2006/relationships/hyperlink" Target="https://victorzhou.com/blog/gini-impurity/"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modin.readthedocs.io/en/latest/using_modin.html" TargetMode="External"/><Relationship Id="rId12" Type="http://schemas.openxmlformats.org/officeDocument/2006/relationships/hyperlink" Target="https://seaborn.pydata.org/" TargetMode="External"/><Relationship Id="rId17" Type="http://schemas.openxmlformats.org/officeDocument/2006/relationships/image" Target="media/image3.png"/><Relationship Id="rId25"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dev.to/leahfb/python-security-top-5-best-practices-2of3" TargetMode="Externa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hyperlink" Target="https://matplotlib.or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hyperlink" Target="https://en.wikipedia.org/wiki/Iris_flower_data_set" TargetMode="External"/><Relationship Id="rId15" Type="http://schemas.openxmlformats.org/officeDocument/2006/relationships/hyperlink" Target="https://www.ibm.com/cloud/learn/random-forest" TargetMode="External"/><Relationship Id="rId23" Type="http://schemas.openxmlformats.org/officeDocument/2006/relationships/image" Target="media/image7.png"/><Relationship Id="rId28" Type="http://schemas.openxmlformats.org/officeDocument/2006/relationships/hyperlink" Target="https://www.linkedin.com/pulse/ai-infers-unseen-security-vulnerabilities-boris-paskalev/" TargetMode="External"/><Relationship Id="rId10" Type="http://schemas.openxmlformats.org/officeDocument/2006/relationships/hyperlink" Target="https://scikit-learn.org/stable/tutorial/index.html" TargetMode="External"/><Relationship Id="rId19" Type="http://schemas.openxmlformats.org/officeDocument/2006/relationships/hyperlink" Target="http://www.cython.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docs/" TargetMode="External"/><Relationship Id="rId14" Type="http://schemas.openxmlformats.org/officeDocument/2006/relationships/hyperlink" Target="https://www.geeksforgeeks.org/introduction-to-arrays/"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www.genieai.co/blog/using-python-type-checking-to-improv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Hammerberg</dc:creator>
  <cp:keywords/>
  <dc:description/>
  <cp:lastModifiedBy>Kyle Hammerberg</cp:lastModifiedBy>
  <cp:revision>4</cp:revision>
  <dcterms:created xsi:type="dcterms:W3CDTF">2021-08-19T18:03:00Z</dcterms:created>
  <dcterms:modified xsi:type="dcterms:W3CDTF">2021-08-20T20:10:00Z</dcterms:modified>
</cp:coreProperties>
</file>