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0039D">
      <w:pPr>
        <w:rPr>
          <w:rFonts w:ascii="Arial" w:hAnsi="Arial" w:cs="Arial"/>
          <w:sz w:val="20"/>
          <w:szCs w:val="20"/>
        </w:rPr>
      </w:pPr>
    </w:p>
    <w:p w14:paraId="5EAC0D8B">
      <w:pPr>
        <w:pStyle w:val="12"/>
      </w:pPr>
      <w:r>
        <w:rPr>
          <w:rFonts w:ascii="Arial" w:hAnsi="Arial" w:cs="Arial"/>
          <w:sz w:val="20"/>
          <w:szCs w:val="20"/>
        </w:rPr>
        <mc:AlternateContent>
          <mc:Choice Requires="wps">
            <w:drawing>
              <wp:anchor distT="0" distB="0" distL="114300" distR="114300" simplePos="0" relativeHeight="251659264" behindDoc="0" locked="0" layoutInCell="1" allowOverlap="1">
                <wp:simplePos x="0" y="0"/>
                <wp:positionH relativeFrom="column">
                  <wp:posOffset>62230</wp:posOffset>
                </wp:positionH>
                <wp:positionV relativeFrom="paragraph">
                  <wp:posOffset>646430</wp:posOffset>
                </wp:positionV>
                <wp:extent cx="3855720" cy="0"/>
                <wp:effectExtent l="0" t="19050" r="30480" b="19050"/>
                <wp:wrapNone/>
                <wp:docPr id="28" name="Straight Connector 28"/>
                <wp:cNvGraphicFramePr/>
                <a:graphic xmlns:a="http://schemas.openxmlformats.org/drawingml/2006/main">
                  <a:graphicData uri="http://schemas.microsoft.com/office/word/2010/wordprocessingShape">
                    <wps:wsp>
                      <wps:cNvCnPr/>
                      <wps:spPr>
                        <a:xfrm>
                          <a:off x="0" y="0"/>
                          <a:ext cx="385572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9pt;margin-top:50.9pt;height:0pt;width:303.6pt;z-index:251659264;mso-width-relative:page;mso-height-relative:page;" filled="f" stroked="t" coordsize="21600,21600" o:gfxdata="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2&#10;Mzyq1QAAAAgBAAAPAAAAAAAAAAEAIAAAACIAAABkcnMvZG93bnJldi54bWxQSwECFAAUAAAACACH&#10;TuJAJiaE5rUBAAB/AwAADgAAAAAAAAABACAAAAAkAQAAZHJzL2Uyb0RvYy54bWxQSwUGAAAAAAYA&#10;BgBZAQAASwUAAAAA&#10;">
                <v:fill on="f" focussize="0,0"/>
                <v:stroke weight="3pt" color="#024F75 [3204]" joinstyle="round"/>
                <v:imagedata o:title=""/>
                <o:lock v:ext="edit" aspectratio="f"/>
              </v:line>
            </w:pict>
          </mc:Fallback>
        </mc:AlternateContent>
      </w:r>
      <w:r>
        <w:t>WORK INSTRUCTION</w:t>
      </w:r>
    </w:p>
    <w:p w14:paraId="66D8878A">
      <w:pPr>
        <w:spacing w:after="200"/>
        <w:rPr>
          <w:rFonts w:ascii="Arial" w:hAnsi="Arial" w:cs="Arial"/>
          <w:sz w:val="20"/>
          <w:szCs w:val="20"/>
        </w:rPr>
      </w:pPr>
    </w:p>
    <w:p w14:paraId="4927BD50">
      <w:pPr>
        <w:spacing w:after="200"/>
        <w:rPr>
          <w:rFonts w:ascii="Arial" w:hAnsi="Arial" w:cs="Arial"/>
          <w:sz w:val="20"/>
          <w:szCs w:val="20"/>
        </w:rPr>
      </w:pPr>
    </w:p>
    <w:p w14:paraId="6D4B0BDD">
      <w:pPr>
        <w:spacing w:after="200"/>
        <w:rPr>
          <w:rFonts w:ascii="Arial" w:hAnsi="Arial" w:cs="Arial"/>
          <w:sz w:val="20"/>
          <w:szCs w:val="20"/>
        </w:rPr>
      </w:pPr>
    </w:p>
    <w:p w14:paraId="3BEF7DBB">
      <w:pPr>
        <w:spacing w:after="200"/>
        <w:rPr>
          <w:rFonts w:ascii="Arial" w:hAnsi="Arial" w:cs="Arial"/>
          <w:sz w:val="20"/>
          <w:szCs w:val="20"/>
        </w:rPr>
      </w:pPr>
    </w:p>
    <w:p w14:paraId="2BAEE2C2">
      <w:pPr>
        <w:spacing w:after="200"/>
        <w:rPr>
          <w:rFonts w:ascii="Arial" w:hAnsi="Arial" w:cs="Arial"/>
          <w:color w:val="0F0D29" w:themeColor="text1"/>
          <w:sz w:val="24"/>
          <w:szCs w:val="24"/>
          <w:u w:val="single"/>
          <w14:textFill>
            <w14:solidFill>
              <w14:schemeClr w14:val="tx1"/>
            </w14:solidFill>
          </w14:textFill>
        </w:rPr>
      </w:pPr>
      <w:r>
        <w:rPr>
          <w:rFonts w:ascii="Arial" w:hAnsi="Arial" w:cs="Arial"/>
          <w:color w:val="0F0D29" w:themeColor="text1"/>
          <w:sz w:val="24"/>
          <w:szCs w:val="24"/>
          <w:u w:val="single"/>
          <w14:textFill>
            <w14:solidFill>
              <w14:schemeClr w14:val="tx1"/>
            </w14:solidFill>
          </w14:textFill>
        </w:rPr>
        <w:t>SUBJECT:</w:t>
      </w:r>
    </w:p>
    <w:p w14:paraId="1B55AC3E">
      <w:pPr>
        <w:spacing w:after="200"/>
        <w:rPr>
          <w:rFonts w:hint="default" w:ascii="Arial" w:hAnsi="Arial" w:cs="Arial"/>
          <w:color w:val="0F0D29" w:themeColor="text1"/>
          <w:szCs w:val="28"/>
          <w:lang w:val="vi-VN"/>
          <w14:textFill>
            <w14:solidFill>
              <w14:schemeClr w14:val="tx1"/>
            </w14:solidFill>
          </w14:textFill>
        </w:rPr>
      </w:pPr>
      <w:r>
        <w:rPr>
          <w:rFonts w:ascii="Arial" w:hAnsi="Arial" w:cs="Arial"/>
          <w:color w:val="0F0D29" w:themeColor="text1"/>
          <w:szCs w:val="28"/>
          <w14:textFill>
            <w14:solidFill>
              <w14:schemeClr w14:val="tx1"/>
            </w14:solidFill>
          </w14:textFill>
        </w:rPr>
        <w:t xml:space="preserve">KẾT NỐI VÀ CẤU HÌNH </w:t>
      </w:r>
      <w:r>
        <w:rPr>
          <w:rFonts w:hint="default" w:ascii="Arial" w:hAnsi="Arial" w:cs="Arial"/>
          <w:color w:val="0F0D29" w:themeColor="text1"/>
          <w:szCs w:val="28"/>
          <w:lang w:val="vi-VN"/>
          <w14:textFill>
            <w14:solidFill>
              <w14:schemeClr w14:val="tx1"/>
            </w14:solidFill>
          </w14:textFill>
        </w:rPr>
        <w:t>ZCU102</w:t>
      </w:r>
    </w:p>
    <w:p w14:paraId="41EC8D6E">
      <w:pPr>
        <w:spacing w:after="200"/>
        <w:rPr>
          <w:rFonts w:ascii="Arial" w:hAnsi="Arial" w:cs="Arial"/>
          <w:color w:val="0F0D29" w:themeColor="text1"/>
          <w:sz w:val="24"/>
          <w:szCs w:val="24"/>
          <w14:textFill>
            <w14:solidFill>
              <w14:schemeClr w14:val="tx1"/>
            </w14:solidFill>
          </w14:textFill>
        </w:rPr>
      </w:pPr>
      <w:bookmarkStart w:id="0" w:name="_GoBack"/>
      <w:bookmarkEnd w:id="0"/>
    </w:p>
    <w:p w14:paraId="28665794">
      <w:pPr>
        <w:spacing w:after="200"/>
        <w:rPr>
          <w:rFonts w:ascii="Arial" w:hAnsi="Arial" w:cs="Arial"/>
          <w:color w:val="0F0D29" w:themeColor="text1"/>
          <w:sz w:val="24"/>
          <w:szCs w:val="24"/>
          <w14:textFill>
            <w14:solidFill>
              <w14:schemeClr w14:val="tx1"/>
            </w14:solidFill>
          </w14:textFill>
        </w:rPr>
      </w:pPr>
    </w:p>
    <w:p w14:paraId="54751FEB">
      <w:pPr>
        <w:spacing w:after="200"/>
        <w:rPr>
          <w:rFonts w:ascii="Arial" w:hAnsi="Arial" w:cs="Arial"/>
          <w:color w:val="0F0D29" w:themeColor="text1"/>
          <w:sz w:val="24"/>
          <w:szCs w:val="24"/>
          <w14:textFill>
            <w14:solidFill>
              <w14:schemeClr w14:val="tx1"/>
            </w14:solidFill>
          </w14:textFill>
        </w:rPr>
      </w:pPr>
    </w:p>
    <w:p w14:paraId="0795E589">
      <w:pPr>
        <w:spacing w:after="200"/>
        <w:rPr>
          <w:rFonts w:ascii="Arial" w:hAnsi="Arial" w:cs="Arial"/>
          <w:color w:val="0F0D29" w:themeColor="text1"/>
          <w:sz w:val="24"/>
          <w:szCs w:val="24"/>
          <w14:textFill>
            <w14:solidFill>
              <w14:schemeClr w14:val="tx1"/>
            </w14:solidFill>
          </w14:textFill>
        </w:rPr>
      </w:pPr>
    </w:p>
    <w:p w14:paraId="5C0BDCD2">
      <w:pPr>
        <w:spacing w:after="200"/>
        <w:rPr>
          <w:rFonts w:ascii="Arial" w:hAnsi="Arial" w:cs="Arial"/>
          <w:color w:val="0F0D29" w:themeColor="text1"/>
          <w:sz w:val="24"/>
          <w:szCs w:val="24"/>
          <w14:textFill>
            <w14:solidFill>
              <w14:schemeClr w14:val="tx1"/>
            </w14:solidFill>
          </w14:textFill>
        </w:rPr>
      </w:pPr>
    </w:p>
    <w:p w14:paraId="39CB4162">
      <w:pPr>
        <w:spacing w:after="200"/>
        <w:rPr>
          <w:rFonts w:ascii="Arial" w:hAnsi="Arial" w:cs="Arial"/>
          <w:color w:val="0F0D29" w:themeColor="text1"/>
          <w:sz w:val="24"/>
          <w:szCs w:val="24"/>
          <w14:textFill>
            <w14:solidFill>
              <w14:schemeClr w14:val="tx1"/>
            </w14:solidFill>
          </w14:textFill>
        </w:rPr>
      </w:pPr>
    </w:p>
    <w:p w14:paraId="2EB21A15">
      <w:pPr>
        <w:spacing w:after="200"/>
        <w:rPr>
          <w:rFonts w:ascii="Arial" w:hAnsi="Arial" w:cs="Arial"/>
          <w:color w:val="0F0D29" w:themeColor="text1"/>
          <w:sz w:val="24"/>
          <w:szCs w:val="24"/>
          <w14:textFill>
            <w14:solidFill>
              <w14:schemeClr w14:val="tx1"/>
            </w14:solidFill>
          </w14:textFill>
        </w:rPr>
      </w:pPr>
    </w:p>
    <w:p w14:paraId="1096B1E3">
      <w:pPr>
        <w:spacing w:after="200"/>
        <w:rPr>
          <w:rFonts w:ascii="Arial" w:hAnsi="Arial" w:cs="Arial"/>
          <w:color w:val="0F0D29" w:themeColor="text1"/>
          <w:sz w:val="24"/>
          <w:szCs w:val="24"/>
          <w14:textFill>
            <w14:solidFill>
              <w14:schemeClr w14:val="tx1"/>
            </w14:solidFill>
          </w14:textFill>
        </w:rPr>
      </w:pPr>
    </w:p>
    <w:p w14:paraId="3F3A8FC5">
      <w:pPr>
        <w:spacing w:after="200"/>
        <w:rPr>
          <w:rFonts w:ascii="Arial" w:hAnsi="Arial" w:cs="Arial"/>
          <w:color w:val="0F0D29" w:themeColor="text1"/>
          <w:sz w:val="24"/>
          <w:szCs w:val="24"/>
          <w14:textFill>
            <w14:solidFill>
              <w14:schemeClr w14:val="tx1"/>
            </w14:solidFill>
          </w14:textFill>
        </w:rPr>
      </w:pPr>
    </w:p>
    <w:p w14:paraId="51C14706">
      <w:pPr>
        <w:spacing w:after="200"/>
        <w:rPr>
          <w:rFonts w:ascii="Arial" w:hAnsi="Arial" w:cs="Arial"/>
          <w:color w:val="0F0D29" w:themeColor="text1"/>
          <w:sz w:val="24"/>
          <w:szCs w:val="24"/>
          <w14:textFill>
            <w14:solidFill>
              <w14:schemeClr w14:val="tx1"/>
            </w14:solidFill>
          </w14:textFill>
        </w:rPr>
      </w:pPr>
    </w:p>
    <w:p w14:paraId="57169533">
      <w:pPr>
        <w:spacing w:after="200"/>
        <w:rPr>
          <w:rFonts w:ascii="Arial" w:hAnsi="Arial" w:cs="Arial"/>
          <w:color w:val="0F0D29" w:themeColor="text1"/>
          <w:sz w:val="24"/>
          <w:szCs w:val="24"/>
          <w14:textFill>
            <w14:solidFill>
              <w14:schemeClr w14:val="tx1"/>
            </w14:solidFill>
          </w14:textFill>
        </w:rPr>
      </w:pPr>
    </w:p>
    <w:p w14:paraId="7C0BCD01">
      <w:pPr>
        <w:spacing w:after="200"/>
        <w:rPr>
          <w:rFonts w:ascii="Arial" w:hAnsi="Arial" w:cs="Arial"/>
          <w:color w:val="0F0D29" w:themeColor="text1"/>
          <w:sz w:val="24"/>
          <w:szCs w:val="24"/>
          <w14:textFill>
            <w14:solidFill>
              <w14:schemeClr w14:val="tx1"/>
            </w14:solidFill>
          </w14:textFill>
        </w:rPr>
      </w:pPr>
    </w:p>
    <w:p w14:paraId="5AF01FF4">
      <w:pPr>
        <w:spacing w:after="200"/>
        <w:rPr>
          <w:rFonts w:ascii="Arial" w:hAnsi="Arial" w:cs="Arial"/>
          <w:color w:val="0F0D29" w:themeColor="text1"/>
          <w:sz w:val="24"/>
          <w:szCs w:val="24"/>
          <w14:textFill>
            <w14:solidFill>
              <w14:schemeClr w14:val="tx1"/>
            </w14:solidFill>
          </w14:textFill>
        </w:rPr>
      </w:pPr>
    </w:p>
    <w:p w14:paraId="5CF63895">
      <w:pPr>
        <w:spacing w:after="200"/>
        <w:rPr>
          <w:rFonts w:ascii="Arial" w:hAnsi="Arial" w:cs="Arial"/>
          <w:sz w:val="20"/>
          <w:szCs w:val="20"/>
        </w:rPr>
      </w:pPr>
    </w:p>
    <w:p w14:paraId="1DD67599">
      <w:pPr>
        <w:spacing w:after="200"/>
        <w:rPr>
          <w:rFonts w:ascii="Arial" w:hAnsi="Arial" w:cs="Arial"/>
          <w:sz w:val="20"/>
          <w:szCs w:val="20"/>
        </w:rPr>
      </w:pPr>
    </w:p>
    <w:p w14:paraId="716BE21A">
      <w:pPr>
        <w:spacing w:line="360" w:lineRule="auto"/>
        <w:jc w:val="both"/>
        <w:rPr>
          <w:rFonts w:ascii="Arial" w:hAnsi="Arial" w:cs="Arial"/>
          <w:color w:val="0F0D29" w:themeColor="text1"/>
          <w:sz w:val="24"/>
          <w:szCs w:val="24"/>
          <w14:textFill>
            <w14:solidFill>
              <w14:schemeClr w14:val="tx1"/>
            </w14:solidFill>
          </w14:textFill>
        </w:rPr>
      </w:pPr>
    </w:p>
    <w:p w14:paraId="6D83B139">
      <w:pPr>
        <w:spacing w:line="360" w:lineRule="auto"/>
        <w:jc w:val="both"/>
        <w:rPr>
          <w:rFonts w:ascii="Arial" w:hAnsi="Arial" w:cs="Arial"/>
          <w:color w:val="0F0D29" w:themeColor="text1"/>
          <w:sz w:val="24"/>
          <w:szCs w:val="24"/>
          <w14:textFill>
            <w14:solidFill>
              <w14:schemeClr w14:val="tx1"/>
            </w14:solidFill>
          </w14:textFill>
        </w:rPr>
      </w:pPr>
    </w:p>
    <w:p w14:paraId="21AD98F0">
      <w:pPr>
        <w:spacing w:line="360" w:lineRule="auto"/>
        <w:jc w:val="both"/>
        <w:rPr>
          <w:rFonts w:ascii="Arial" w:hAnsi="Arial" w:cs="Arial"/>
          <w:color w:val="0F0D29" w:themeColor="text1"/>
          <w:sz w:val="24"/>
          <w:szCs w:val="24"/>
          <w14:textFill>
            <w14:solidFill>
              <w14:schemeClr w14:val="tx1"/>
            </w14:solidFill>
          </w14:textFill>
        </w:rPr>
      </w:pPr>
    </w:p>
    <w:p w14:paraId="43B46116">
      <w:pPr>
        <w:spacing w:line="360" w:lineRule="auto"/>
        <w:jc w:val="both"/>
        <w:rPr>
          <w:rFonts w:ascii="Arial" w:hAnsi="Arial" w:cs="Arial"/>
          <w:color w:val="0F0D29" w:themeColor="text1"/>
          <w:sz w:val="24"/>
          <w:szCs w:val="24"/>
          <w14:textFill>
            <w14:solidFill>
              <w14:schemeClr w14:val="tx1"/>
            </w14:solidFill>
          </w14:textFill>
        </w:rPr>
      </w:pPr>
    </w:p>
    <w:p w14:paraId="4853C8FB">
      <w:pPr>
        <w:spacing w:line="360" w:lineRule="auto"/>
        <w:jc w:val="both"/>
        <w:rPr>
          <w:rFonts w:ascii="Arial" w:hAnsi="Arial" w:cs="Arial"/>
          <w:color w:val="0F0D29" w:themeColor="text1"/>
          <w:sz w:val="24"/>
          <w:szCs w:val="24"/>
          <w14:textFill>
            <w14:solidFill>
              <w14:schemeClr w14:val="tx1"/>
            </w14:solidFill>
          </w14:textFill>
        </w:rPr>
      </w:pPr>
      <w:r>
        <w:rPr>
          <w:rFonts w:ascii="Arial" w:hAnsi="Arial" w:cs="Arial"/>
          <w:color w:val="0F0D29" w:themeColor="text1"/>
          <w:sz w:val="24"/>
          <w:szCs w:val="24"/>
          <w14:textFill>
            <w14:solidFill>
              <w14:schemeClr w14:val="tx1"/>
            </w14:solidFill>
          </w14:textFill>
        </w:rPr>
        <w:t xml:space="preserve">Content of </w:t>
      </w:r>
      <w:r>
        <w:rPr>
          <w:rFonts w:ascii="Arial" w:hAnsi="Arial" w:cs="Arial"/>
          <w:color w:val="0070C0"/>
          <w:sz w:val="24"/>
          <w:szCs w:val="24"/>
        </w:rPr>
        <w:t>Work Instruction.</w:t>
      </w:r>
    </w:p>
    <w:p w14:paraId="576BC10C">
      <w:pPr>
        <w:spacing w:line="360" w:lineRule="auto"/>
        <w:jc w:val="both"/>
        <w:rPr>
          <w:rFonts w:ascii="Arial" w:hAnsi="Arial" w:cs="Arial"/>
          <w:color w:val="3B8FA9" w:themeColor="accent4" w:themeShade="BF"/>
          <w:sz w:val="20"/>
          <w:szCs w:val="20"/>
        </w:rPr>
      </w:pPr>
      <w:r>
        <w:rPr>
          <w:rFonts w:ascii="Arial" w:hAnsi="Arial" w:cs="Arial"/>
          <w:color w:val="0F0D29" w:themeColor="text1"/>
          <w:sz w:val="20"/>
          <w:szCs w:val="20"/>
          <w14:textFill>
            <w14:solidFill>
              <w14:schemeClr w14:val="tx1"/>
            </w14:solidFill>
          </w14:textFill>
        </w:rPr>
        <w:t xml:space="preserve">Step 1: </w:t>
      </w:r>
      <w:r>
        <w:rPr>
          <w:rFonts w:hint="default" w:ascii="Arial" w:hAnsi="Arial" w:cs="Arial"/>
          <w:color w:val="256E9E" w:themeColor="accent2" w:themeShade="BF"/>
          <w:sz w:val="20"/>
          <w:szCs w:val="20"/>
          <w:lang w:val="vi-VN"/>
        </w:rPr>
        <w:t>Sử dụng một thẻ nhớ SD (tối thiểu 32Gb) qua đầu đọc thẻ nhớ để cài Vtis AI image</w:t>
      </w:r>
      <w:r>
        <w:rPr>
          <w:rFonts w:ascii="Arial" w:hAnsi="Arial" w:cs="Arial"/>
          <w:color w:val="256E9E" w:themeColor="accent2" w:themeShade="BF"/>
          <w:sz w:val="20"/>
          <w:szCs w:val="20"/>
        </w:rPr>
        <w:t>.</w:t>
      </w:r>
    </w:p>
    <w:p w14:paraId="765FF136">
      <w:pPr>
        <w:spacing w:line="360" w:lineRule="auto"/>
        <w:ind w:firstLine="720" w:firstLineChars="0"/>
        <w:jc w:val="both"/>
        <w:rPr>
          <w:rFonts w:hint="default" w:ascii="Arial" w:hAnsi="Arial" w:cs="Arial"/>
          <w:b w:val="0"/>
          <w:bCs/>
          <w:color w:val="0F0D29" w:themeColor="text1"/>
          <w:sz w:val="20"/>
          <w:szCs w:val="20"/>
          <w:u w:val="single"/>
          <w:lang w:val="vi-VN"/>
          <w14:textFill>
            <w14:solidFill>
              <w14:schemeClr w14:val="tx1"/>
            </w14:solidFill>
          </w14:textFill>
        </w:rPr>
      </w:pPr>
      <w:r>
        <w:rPr>
          <w:rFonts w:hint="default" w:ascii="Arial" w:hAnsi="Arial" w:cs="Arial"/>
          <w:b w:val="0"/>
          <w:bCs/>
          <w:color w:val="0F0D29" w:themeColor="text1"/>
          <w:sz w:val="20"/>
          <w:szCs w:val="20"/>
          <w:lang w:val="vi-VN"/>
          <w14:textFill>
            <w14:solidFill>
              <w14:schemeClr w14:val="tx1"/>
            </w14:solidFill>
          </w14:textFill>
        </w:rPr>
        <w:t xml:space="preserve">- Tải Image phù hợp cho board ZCU102: </w:t>
      </w:r>
      <w:r>
        <w:rPr>
          <w:rFonts w:hint="default" w:ascii="Arial" w:hAnsi="Arial" w:cs="Arial"/>
          <w:b w:val="0"/>
          <w:bCs/>
          <w:color w:val="0F0D29" w:themeColor="text1"/>
          <w:sz w:val="20"/>
          <w:szCs w:val="20"/>
          <w:u w:val="single"/>
          <w:lang w:val="vi-VN"/>
          <w14:textFill>
            <w14:solidFill>
              <w14:schemeClr w14:val="tx1"/>
            </w14:solidFill>
          </w14:textFill>
        </w:rPr>
        <w:fldChar w:fldCharType="begin"/>
      </w:r>
      <w:r>
        <w:rPr>
          <w:rFonts w:hint="default" w:ascii="Arial" w:hAnsi="Arial" w:cs="Arial"/>
          <w:b w:val="0"/>
          <w:bCs/>
          <w:color w:val="0F0D29" w:themeColor="text1"/>
          <w:sz w:val="20"/>
          <w:szCs w:val="20"/>
          <w:u w:val="single"/>
          <w:lang w:val="vi-VN"/>
          <w14:textFill>
            <w14:solidFill>
              <w14:schemeClr w14:val="tx1"/>
            </w14:solidFill>
          </w14:textFill>
        </w:rPr>
        <w:instrText xml:space="preserve"> HYPERLINK "https://www.xilinx.com/member/forms/download/design-license-xef.html?filename=xilinx-zcu102-dpu-v2022.2-v3.0.0.img.gz" \o "https://www.xilinx.com/member/forms/download/design-license-xef.html?filename=xilinx-zcu102-dpu-v2022.2-v3.0.0.img.gz" \t "https://discord.com/channels/1415574180262313984/_blank" </w:instrText>
      </w:r>
      <w:r>
        <w:rPr>
          <w:rFonts w:hint="default" w:ascii="Arial" w:hAnsi="Arial" w:cs="Arial"/>
          <w:b w:val="0"/>
          <w:bCs/>
          <w:color w:val="0F0D29" w:themeColor="text1"/>
          <w:sz w:val="20"/>
          <w:szCs w:val="20"/>
          <w:u w:val="single"/>
          <w:lang w:val="vi-VN"/>
          <w14:textFill>
            <w14:solidFill>
              <w14:schemeClr w14:val="tx1"/>
            </w14:solidFill>
          </w14:textFill>
        </w:rPr>
        <w:fldChar w:fldCharType="separate"/>
      </w:r>
      <w:r>
        <w:rPr>
          <w:rFonts w:hint="default" w:ascii="Arial" w:hAnsi="Arial" w:cs="Arial"/>
          <w:b w:val="0"/>
          <w:bCs/>
          <w:color w:val="0F0D29" w:themeColor="text1"/>
          <w:sz w:val="20"/>
          <w:szCs w:val="20"/>
          <w:u w:val="single"/>
          <w:lang w:val="vi-VN"/>
          <w14:textFill>
            <w14:solidFill>
              <w14:schemeClr w14:val="tx1"/>
            </w14:solidFill>
          </w14:textFill>
        </w:rPr>
        <w:t>https://www.xilinx.com/member/forms/download/design-license-xef.html?filename=xilinx-zcu102-dpu-v2022.2-v3.0.0.img.gz</w:t>
      </w:r>
      <w:r>
        <w:rPr>
          <w:rFonts w:hint="default" w:ascii="Arial" w:hAnsi="Arial" w:cs="Arial"/>
          <w:b w:val="0"/>
          <w:bCs/>
          <w:color w:val="0F0D29" w:themeColor="text1"/>
          <w:sz w:val="20"/>
          <w:szCs w:val="20"/>
          <w:u w:val="single"/>
          <w:lang w:val="vi-VN"/>
          <w14:textFill>
            <w14:solidFill>
              <w14:schemeClr w14:val="tx1"/>
            </w14:solidFill>
          </w14:textFill>
        </w:rPr>
        <w:fldChar w:fldCharType="end"/>
      </w:r>
    </w:p>
    <w:p w14:paraId="10A1186A">
      <w:pPr>
        <w:spacing w:line="360" w:lineRule="auto"/>
        <w:ind w:firstLine="720" w:firstLineChars="0"/>
        <w:jc w:val="both"/>
        <w:rPr>
          <w:rFonts w:hint="default" w:ascii="Arial" w:hAnsi="Arial" w:cs="Arial"/>
          <w:b w:val="0"/>
          <w:bCs/>
          <w:color w:val="0F0D29" w:themeColor="text1"/>
          <w:sz w:val="20"/>
          <w:szCs w:val="20"/>
          <w:lang w:val="vi-VN"/>
          <w14:textFill>
            <w14:solidFill>
              <w14:schemeClr w14:val="tx1"/>
            </w14:solidFill>
          </w14:textFill>
        </w:rPr>
      </w:pPr>
      <w:r>
        <w:rPr>
          <w:rFonts w:hint="default" w:ascii="Arial" w:hAnsi="Arial" w:cs="Arial"/>
          <w:b w:val="0"/>
          <w:bCs/>
          <w:color w:val="0F0D29" w:themeColor="text1"/>
          <w:sz w:val="20"/>
          <w:szCs w:val="20"/>
          <w:lang w:val="vi-VN"/>
          <w14:textFill>
            <w14:solidFill>
              <w14:schemeClr w14:val="tx1"/>
            </w14:solidFill>
          </w14:textFill>
        </w:rPr>
        <w:t>- Sử dụng BalenaEtcher để cài image lên thẻ nhớ.</w:t>
      </w:r>
    </w:p>
    <w:p w14:paraId="505360DB">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3415665"/>
            <wp:effectExtent l="0" t="0" r="10160" b="6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5400040" cy="3415665"/>
                    </a:xfrm>
                    <a:prstGeom prst="rect">
                      <a:avLst/>
                    </a:prstGeom>
                    <a:noFill/>
                    <a:ln w="9525">
                      <a:noFill/>
                    </a:ln>
                  </pic:spPr>
                </pic:pic>
              </a:graphicData>
            </a:graphic>
          </wp:inline>
        </w:drawing>
      </w:r>
    </w:p>
    <w:p w14:paraId="1106CA2A">
      <w:pPr>
        <w:spacing w:line="360" w:lineRule="auto"/>
        <w:jc w:val="center"/>
        <w:rPr>
          <w:rFonts w:hint="default" w:ascii="SimSun" w:hAnsi="SimSun" w:eastAsia="SimSun" w:cs="SimSun"/>
          <w:sz w:val="24"/>
          <w:szCs w:val="24"/>
          <w:lang w:val="vi-VN"/>
        </w:rPr>
      </w:pPr>
    </w:p>
    <w:p w14:paraId="26DE73A2">
      <w:pPr>
        <w:spacing w:line="360" w:lineRule="auto"/>
        <w:jc w:val="both"/>
        <w:rPr>
          <w:rFonts w:hint="default" w:ascii="Arial" w:hAnsi="Arial" w:cs="Arial"/>
          <w:color w:val="0070C0"/>
          <w:sz w:val="20"/>
          <w:szCs w:val="20"/>
          <w:lang w:val="vi-VN"/>
        </w:rPr>
      </w:pPr>
      <w:r>
        <w:rPr>
          <w:rFonts w:ascii="Arial" w:hAnsi="Arial" w:cs="Arial"/>
          <w:color w:val="0F0D29" w:themeColor="text1"/>
          <w:sz w:val="20"/>
          <w:szCs w:val="20"/>
          <w14:textFill>
            <w14:solidFill>
              <w14:schemeClr w14:val="tx1"/>
            </w14:solidFill>
          </w14:textFill>
        </w:rPr>
        <w:t xml:space="preserve">Step 2: </w:t>
      </w:r>
      <w:r>
        <w:rPr>
          <w:rFonts w:hint="default" w:ascii="Arial" w:hAnsi="Arial" w:cs="Arial"/>
          <w:color w:val="0070C0"/>
          <w:sz w:val="20"/>
          <w:szCs w:val="20"/>
          <w:lang w:val="vi-VN"/>
        </w:rPr>
        <w:t>Thực hiện cắm lại thẻ SD đã cái image  (ở Step 1) vào board ZCU102, kết nối dây Ethernet (LAN) và dây Micro USB - USB (Serial) tới máy tính.</w:t>
      </w:r>
    </w:p>
    <w:p w14:paraId="62428DFB">
      <w:pPr>
        <w:spacing w:line="360" w:lineRule="auto"/>
        <w:jc w:val="both"/>
        <w:rPr>
          <w:rFonts w:hint="default" w:ascii="Arial" w:hAnsi="Arial" w:cs="Arial"/>
          <w:color w:val="0070C0"/>
          <w:sz w:val="20"/>
          <w:szCs w:val="20"/>
          <w:lang w:val="vi-VN"/>
        </w:rPr>
      </w:pPr>
    </w:p>
    <w:p w14:paraId="35642620">
      <w:pPr>
        <w:spacing w:line="360" w:lineRule="auto"/>
        <w:jc w:val="center"/>
      </w:pPr>
      <w:r>
        <w:rPr>
          <w:rFonts w:ascii="SimSun" w:hAnsi="SimSun" w:eastAsia="SimSun" w:cs="SimSun"/>
          <w:sz w:val="24"/>
          <w:szCs w:val="24"/>
        </w:rPr>
        <w:drawing>
          <wp:inline distT="0" distB="0" distL="114300" distR="114300">
            <wp:extent cx="5400040" cy="7195185"/>
            <wp:effectExtent l="0" t="0" r="10160"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5400040" cy="7195185"/>
                    </a:xfrm>
                    <a:prstGeom prst="rect">
                      <a:avLst/>
                    </a:prstGeom>
                    <a:noFill/>
                    <a:ln w="9525">
                      <a:noFill/>
                    </a:ln>
                  </pic:spPr>
                </pic:pic>
              </a:graphicData>
            </a:graphic>
          </wp:inline>
        </w:drawing>
      </w:r>
    </w:p>
    <w:p w14:paraId="7E4C6E72">
      <w:pPr>
        <w:spacing w:line="360" w:lineRule="auto"/>
        <w:jc w:val="center"/>
        <w:rPr>
          <w:rFonts w:ascii="Arial" w:hAnsi="Arial" w:cs="Arial"/>
          <w:b w:val="0"/>
          <w:bCs/>
          <w:color w:val="auto"/>
          <w:sz w:val="20"/>
          <w:szCs w:val="20"/>
        </w:rPr>
      </w:pPr>
    </w:p>
    <w:p w14:paraId="3C7A8AA5">
      <w:pPr>
        <w:spacing w:line="360" w:lineRule="auto"/>
        <w:jc w:val="both"/>
        <w:rPr>
          <w:rFonts w:hint="default" w:ascii="Arial" w:hAnsi="Arial" w:cs="Arial"/>
          <w:color w:val="0070C0"/>
          <w:sz w:val="20"/>
          <w:szCs w:val="20"/>
          <w:lang w:val="vi-VN"/>
        </w:rPr>
      </w:pPr>
      <w:r>
        <w:rPr>
          <w:rFonts w:ascii="Arial" w:hAnsi="Arial" w:cs="Arial"/>
          <w:color w:val="0F0D29" w:themeColor="text1"/>
          <w:sz w:val="20"/>
          <w:szCs w:val="20"/>
          <w14:textFill>
            <w14:solidFill>
              <w14:schemeClr w14:val="tx1"/>
            </w14:solidFill>
          </w14:textFill>
        </w:rPr>
        <w:t xml:space="preserve">Step 3: </w:t>
      </w:r>
      <w:r>
        <w:rPr>
          <w:rFonts w:hint="default" w:ascii="Arial" w:hAnsi="Arial" w:cs="Arial"/>
          <w:color w:val="0070C0"/>
          <w:sz w:val="20"/>
          <w:szCs w:val="20"/>
          <w:lang w:val="vi-VN"/>
        </w:rPr>
        <w:t>(Kết nối Serial) tải và thực hiện kết nối bằng phần mềm MobaXterm.</w:t>
      </w:r>
    </w:p>
    <w:p w14:paraId="0845BF9C">
      <w:pPr>
        <w:spacing w:line="360" w:lineRule="auto"/>
        <w:jc w:val="both"/>
        <w:rPr>
          <w:rFonts w:hint="default" w:ascii="Arial" w:hAnsi="Arial" w:cs="Arial"/>
          <w:color w:val="0070C0"/>
          <w:sz w:val="20"/>
          <w:szCs w:val="20"/>
          <w:lang w:val="vi-VN"/>
        </w:rPr>
      </w:pPr>
      <w:r>
        <w:rPr>
          <w:rFonts w:hint="default" w:ascii="Arial" w:hAnsi="Arial" w:cs="Arial"/>
          <w:color w:val="0070C0"/>
          <w:sz w:val="20"/>
          <w:szCs w:val="20"/>
          <w:lang w:val="vi-VN"/>
        </w:rPr>
        <w:tab/>
      </w:r>
      <w:r>
        <w:rPr>
          <w:rFonts w:hint="default" w:ascii="Arial" w:hAnsi="Arial" w:cs="Arial"/>
          <w:b w:val="0"/>
          <w:bCs/>
          <w:color w:val="0F0D29" w:themeColor="text1"/>
          <w:sz w:val="20"/>
          <w:szCs w:val="20"/>
          <w:lang w:val="vi-VN"/>
          <w14:textFill>
            <w14:solidFill>
              <w14:schemeClr w14:val="tx1"/>
            </w14:solidFill>
          </w14:textFill>
        </w:rPr>
        <w:t xml:space="preserve">- Tạo một Session ở mục Serial và nhập Speed(bps): 115200 để kết nối (Mặc định khi mới cài Image).   </w:t>
      </w:r>
    </w:p>
    <w:p w14:paraId="72F89269">
      <w:pPr>
        <w:spacing w:line="360" w:lineRule="auto"/>
        <w:jc w:val="both"/>
        <w:rPr>
          <w:rFonts w:hint="default" w:ascii="Arial" w:hAnsi="Arial" w:cs="Arial"/>
          <w:color w:val="0070C0"/>
          <w:sz w:val="20"/>
          <w:szCs w:val="20"/>
          <w:lang w:val="vi-VN"/>
        </w:rPr>
      </w:pPr>
    </w:p>
    <w:p w14:paraId="20EE65BE">
      <w:pPr>
        <w:spacing w:line="360" w:lineRule="auto"/>
        <w:jc w:val="both"/>
        <w:rPr>
          <w:rFonts w:ascii="SimSun" w:hAnsi="SimSun" w:eastAsia="SimSun" w:cs="SimSun"/>
          <w:sz w:val="24"/>
          <w:szCs w:val="24"/>
        </w:rPr>
      </w:pPr>
    </w:p>
    <w:p w14:paraId="1E833AC9">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3599180"/>
            <wp:effectExtent l="0" t="0" r="10160" b="762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5400040" cy="3599180"/>
                    </a:xfrm>
                    <a:prstGeom prst="rect">
                      <a:avLst/>
                    </a:prstGeom>
                    <a:noFill/>
                    <a:ln w="9525">
                      <a:noFill/>
                    </a:ln>
                  </pic:spPr>
                </pic:pic>
              </a:graphicData>
            </a:graphic>
          </wp:inline>
        </w:drawing>
      </w:r>
    </w:p>
    <w:p w14:paraId="52C18173">
      <w:pPr>
        <w:spacing w:line="360" w:lineRule="auto"/>
        <w:jc w:val="both"/>
        <w:rPr>
          <w:rFonts w:hint="default" w:ascii="SimSun" w:hAnsi="SimSun" w:eastAsia="SimSun" w:cs="SimSun"/>
          <w:sz w:val="24"/>
          <w:szCs w:val="24"/>
          <w:lang w:val="vi-VN"/>
        </w:rPr>
      </w:pPr>
    </w:p>
    <w:p w14:paraId="7F8D2B23">
      <w:pPr>
        <w:spacing w:line="360" w:lineRule="auto"/>
        <w:ind w:firstLine="720" w:firstLineChars="0"/>
        <w:jc w:val="both"/>
        <w:rPr>
          <w:rFonts w:hint="default" w:ascii="Arial" w:hAnsi="Arial" w:cs="Arial"/>
          <w:b w:val="0"/>
          <w:bCs/>
          <w:color w:val="0F0D29" w:themeColor="text1"/>
          <w:sz w:val="20"/>
          <w:szCs w:val="20"/>
          <w:lang w:val="vi-VN"/>
          <w14:textFill>
            <w14:solidFill>
              <w14:schemeClr w14:val="tx1"/>
            </w14:solidFill>
          </w14:textFill>
        </w:rPr>
      </w:pPr>
      <w:r>
        <w:rPr>
          <w:rFonts w:hint="default" w:ascii="Arial" w:hAnsi="Arial" w:cs="Arial"/>
          <w:b w:val="0"/>
          <w:bCs/>
          <w:color w:val="0F0D29" w:themeColor="text1"/>
          <w:sz w:val="20"/>
          <w:szCs w:val="20"/>
          <w:lang w:val="vi-VN"/>
          <w14:textFill>
            <w14:solidFill>
              <w14:schemeClr w14:val="tx1"/>
            </w14:solidFill>
          </w14:textFill>
        </w:rPr>
        <w:t>- Nhấn OK để kết nối.</w:t>
      </w:r>
    </w:p>
    <w:p w14:paraId="3E9C609D">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955040"/>
            <wp:effectExtent l="0" t="0" r="10160" b="1016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1"/>
                    <a:stretch>
                      <a:fillRect/>
                    </a:stretch>
                  </pic:blipFill>
                  <pic:spPr>
                    <a:xfrm>
                      <a:off x="0" y="0"/>
                      <a:ext cx="5400040" cy="955040"/>
                    </a:xfrm>
                    <a:prstGeom prst="rect">
                      <a:avLst/>
                    </a:prstGeom>
                    <a:noFill/>
                    <a:ln w="9525">
                      <a:noFill/>
                    </a:ln>
                  </pic:spPr>
                </pic:pic>
              </a:graphicData>
            </a:graphic>
          </wp:inline>
        </w:drawing>
      </w:r>
    </w:p>
    <w:p w14:paraId="55A93452">
      <w:pPr>
        <w:spacing w:line="360" w:lineRule="auto"/>
        <w:jc w:val="both"/>
        <w:rPr>
          <w:rFonts w:hint="default" w:ascii="SimSun" w:hAnsi="SimSun" w:eastAsia="SimSun" w:cs="SimSun"/>
          <w:sz w:val="24"/>
          <w:szCs w:val="24"/>
          <w:lang w:val="vi-VN"/>
        </w:rPr>
      </w:pPr>
    </w:p>
    <w:p w14:paraId="6550B73B">
      <w:pPr>
        <w:spacing w:line="360" w:lineRule="auto"/>
        <w:jc w:val="both"/>
        <w:rPr>
          <w:rFonts w:hint="default" w:ascii="Arial" w:hAnsi="Arial" w:cs="Arial"/>
          <w:color w:val="0070C0"/>
          <w:sz w:val="20"/>
          <w:szCs w:val="20"/>
          <w:lang w:val="vi-VN"/>
        </w:rPr>
      </w:pPr>
      <w:r>
        <w:rPr>
          <w:rFonts w:ascii="Arial" w:hAnsi="Arial" w:cs="Arial"/>
          <w:color w:val="0F0D29" w:themeColor="text1"/>
          <w:sz w:val="20"/>
          <w:szCs w:val="20"/>
          <w14:textFill>
            <w14:solidFill>
              <w14:schemeClr w14:val="tx1"/>
            </w14:solidFill>
          </w14:textFill>
        </w:rPr>
        <w:t xml:space="preserve">Step </w:t>
      </w:r>
      <w:r>
        <w:rPr>
          <w:rFonts w:hint="default" w:ascii="Arial" w:hAnsi="Arial" w:cs="Arial"/>
          <w:color w:val="0F0D29" w:themeColor="text1"/>
          <w:sz w:val="20"/>
          <w:szCs w:val="20"/>
          <w:lang w:val="vi-VN"/>
          <w14:textFill>
            <w14:solidFill>
              <w14:schemeClr w14:val="tx1"/>
            </w14:solidFill>
          </w14:textFill>
        </w:rPr>
        <w:t>4</w:t>
      </w:r>
      <w:r>
        <w:rPr>
          <w:rFonts w:ascii="Arial" w:hAnsi="Arial" w:cs="Arial"/>
          <w:color w:val="0F0D29" w:themeColor="text1"/>
          <w:sz w:val="20"/>
          <w:szCs w:val="20"/>
          <w14:textFill>
            <w14:solidFill>
              <w14:schemeClr w14:val="tx1"/>
            </w14:solidFill>
          </w14:textFill>
        </w:rPr>
        <w:t xml:space="preserve">: </w:t>
      </w:r>
      <w:r>
        <w:rPr>
          <w:rFonts w:hint="default" w:ascii="Arial" w:hAnsi="Arial" w:cs="Arial"/>
          <w:color w:val="0070C0"/>
          <w:sz w:val="20"/>
          <w:szCs w:val="20"/>
          <w:lang w:val="vi-VN"/>
        </w:rPr>
        <w:t>(kết nối qua LAN và SSH để copy file) Thực hiện kết nối qua Powershell của máy tính.</w:t>
      </w:r>
      <w:r>
        <w:rPr>
          <w:rFonts w:hint="default" w:ascii="Arial" w:hAnsi="Arial" w:cs="Arial"/>
          <w:color w:val="0070C0"/>
          <w:sz w:val="20"/>
          <w:szCs w:val="20"/>
          <w:lang w:val="vi-VN"/>
        </w:rPr>
        <w:br w:type="textWrapping"/>
      </w:r>
      <w:r>
        <w:rPr>
          <w:rFonts w:hint="default" w:ascii="Arial" w:hAnsi="Arial" w:cs="Arial"/>
          <w:color w:val="0070C0"/>
          <w:sz w:val="20"/>
          <w:szCs w:val="20"/>
          <w:lang w:val="vi-VN"/>
        </w:rPr>
        <w:t>Lưu ý: Kết nối qua LAN phải thực hiện kết nối qua Serial trước để cấu hình IP tĩnh do mặc định Board ZCU102 dùng DHCP, hoặc phải cần kết nối tới một Modem.</w:t>
      </w:r>
    </w:p>
    <w:p w14:paraId="3B7D48A6">
      <w:pPr>
        <w:spacing w:line="360" w:lineRule="auto"/>
        <w:jc w:val="both"/>
        <w:rPr>
          <w:color w:val="0F0D29" w:themeColor="text1"/>
          <w:sz w:val="16"/>
          <w:szCs w:val="16"/>
          <w14:textFill>
            <w14:solidFill>
              <w14:schemeClr w14:val="tx1"/>
            </w14:solidFill>
          </w14:textFill>
        </w:rPr>
      </w:pPr>
      <w:r>
        <w:rPr>
          <w:rFonts w:hint="default" w:ascii="Arial" w:hAnsi="Arial" w:cs="Arial"/>
          <w:color w:val="0070C0"/>
          <w:sz w:val="20"/>
          <w:szCs w:val="20"/>
          <w:lang w:val="vi-VN"/>
        </w:rPr>
        <w:tab/>
      </w:r>
      <w:r>
        <w:rPr>
          <w:rFonts w:hint="default" w:ascii="Arial" w:hAnsi="Arial" w:cs="Arial"/>
          <w:b w:val="0"/>
          <w:bCs/>
          <w:color w:val="0F0D29" w:themeColor="text1"/>
          <w:sz w:val="20"/>
          <w:szCs w:val="20"/>
          <w:lang w:val="vi-VN"/>
          <w14:textFill>
            <w14:solidFill>
              <w14:schemeClr w14:val="tx1"/>
            </w14:solidFill>
          </w14:textFill>
        </w:rPr>
        <w:t xml:space="preserve">- Sử dụng 2 lệnh sau trên MobaXterm (đang kết nối đến board ZCU102) để cấu hình IP tĩnh, rồi </w:t>
      </w:r>
      <w:r>
        <w:rPr>
          <w:rFonts w:hint="default" w:ascii="Arial" w:hAnsi="Arial" w:cs="Arial"/>
          <w:b w:val="0"/>
          <w:bCs/>
          <w:color w:val="0F0D29" w:themeColor="text1"/>
          <w:sz w:val="20"/>
          <w:szCs w:val="20"/>
          <w:lang w:val="vi-VN"/>
          <w14:textFill>
            <w14:solidFill>
              <w14:schemeClr w14:val="tx1"/>
            </w14:solidFill>
          </w14:textFill>
        </w:rPr>
        <w:tab/>
        <w:t xml:space="preserve">kiểm </w:t>
      </w:r>
      <w:r>
        <w:rPr>
          <w:rFonts w:hint="default" w:ascii="Arial" w:hAnsi="Arial" w:cs="Arial"/>
          <w:b w:val="0"/>
          <w:bCs/>
          <w:color w:val="0F0D29" w:themeColor="text1"/>
          <w:sz w:val="20"/>
          <w:szCs w:val="20"/>
          <w:lang w:val="vi-VN"/>
          <w14:textFill>
            <w14:solidFill>
              <w14:schemeClr w14:val="tx1"/>
            </w14:solidFill>
          </w14:textFill>
        </w:rPr>
        <w:tab/>
        <w:t>tra lại IP:</w:t>
      </w:r>
    </w:p>
    <w:p w14:paraId="468977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720" w:leftChars="0" w:right="0" w:firstLine="720" w:firstLineChars="0"/>
        <w:jc w:val="left"/>
        <w:textAlignment w:val="baseline"/>
        <w:rPr>
          <w:rFonts w:hint="default" w:ascii="Helvetica" w:hAnsi="Helvetica" w:eastAsia="Helvetica" w:cs="Helvetica"/>
          <w:b w:val="0"/>
          <w:bCs/>
          <w:i w:val="0"/>
          <w:iCs w:val="0"/>
          <w:caps w:val="0"/>
          <w:color w:val="0F0D29" w:themeColor="text1"/>
          <w:spacing w:val="0"/>
          <w:kern w:val="0"/>
          <w:sz w:val="20"/>
          <w:szCs w:val="20"/>
          <w:bdr w:val="none" w:color="auto" w:sz="0" w:space="0"/>
          <w:vertAlign w:val="baseline"/>
          <w:lang w:val="en-US" w:eastAsia="zh-CN" w:bidi="ar"/>
          <w14:textFill>
            <w14:solidFill>
              <w14:schemeClr w14:val="tx1"/>
            </w14:solidFill>
          </w14:textFill>
        </w:rPr>
      </w:pPr>
      <w:r>
        <w:rPr>
          <w:rFonts w:hint="default" w:ascii="Helvetica" w:hAnsi="Helvetica" w:eastAsia="Helvetica" w:cs="Helvetica"/>
          <w:b w:val="0"/>
          <w:bCs/>
          <w:i w:val="0"/>
          <w:iCs w:val="0"/>
          <w:caps w:val="0"/>
          <w:color w:val="0F0D29" w:themeColor="text1"/>
          <w:spacing w:val="0"/>
          <w:kern w:val="0"/>
          <w:sz w:val="20"/>
          <w:szCs w:val="20"/>
          <w:bdr w:val="none" w:color="auto" w:sz="0" w:space="0"/>
          <w:vertAlign w:val="baseline"/>
          <w:lang w:val="en-US" w:eastAsia="zh-CN" w:bidi="ar"/>
          <w14:textFill>
            <w14:solidFill>
              <w14:schemeClr w14:val="tx1"/>
            </w14:solidFill>
          </w14:textFill>
        </w:rPr>
        <w:t xml:space="preserve">ip addr add 192.168.10.2/24 dev eth0 </w:t>
      </w:r>
    </w:p>
    <w:p w14:paraId="7BE58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720" w:leftChars="0" w:right="0" w:firstLine="720" w:firstLineChars="0"/>
        <w:jc w:val="left"/>
        <w:textAlignment w:val="baseline"/>
        <w:rPr>
          <w:rFonts w:ascii="Helvetica" w:hAnsi="Helvetica" w:eastAsia="Helvetica" w:cs="Helvetica"/>
          <w:b w:val="0"/>
          <w:bCs/>
          <w:i w:val="0"/>
          <w:iCs w:val="0"/>
          <w:caps w:val="0"/>
          <w:color w:val="0F0D29" w:themeColor="text1"/>
          <w:spacing w:val="0"/>
          <w:sz w:val="20"/>
          <w:szCs w:val="20"/>
          <w14:textFill>
            <w14:solidFill>
              <w14:schemeClr w14:val="tx1"/>
            </w14:solidFill>
          </w14:textFill>
        </w:rPr>
      </w:pPr>
      <w:r>
        <w:rPr>
          <w:rFonts w:hint="default" w:ascii="Helvetica" w:hAnsi="Helvetica" w:eastAsia="Helvetica" w:cs="Helvetica"/>
          <w:b w:val="0"/>
          <w:bCs/>
          <w:i w:val="0"/>
          <w:iCs w:val="0"/>
          <w:caps w:val="0"/>
          <w:color w:val="0F0D29" w:themeColor="text1"/>
          <w:spacing w:val="0"/>
          <w:kern w:val="0"/>
          <w:sz w:val="20"/>
          <w:szCs w:val="20"/>
          <w:bdr w:val="none" w:color="auto" w:sz="0" w:space="0"/>
          <w:vertAlign w:val="baseline"/>
          <w:lang w:val="vi-VN" w:eastAsia="zh-CN" w:bidi="ar"/>
          <w14:textFill>
            <w14:solidFill>
              <w14:schemeClr w14:val="tx1"/>
            </w14:solidFill>
          </w14:textFill>
        </w:rPr>
        <w:t>i</w:t>
      </w:r>
      <w:r>
        <w:rPr>
          <w:rFonts w:hint="default" w:ascii="Helvetica" w:hAnsi="Helvetica" w:eastAsia="Helvetica" w:cs="Helvetica"/>
          <w:b w:val="0"/>
          <w:bCs/>
          <w:i w:val="0"/>
          <w:iCs w:val="0"/>
          <w:caps w:val="0"/>
          <w:color w:val="0F0D29" w:themeColor="text1"/>
          <w:spacing w:val="0"/>
          <w:kern w:val="0"/>
          <w:sz w:val="20"/>
          <w:szCs w:val="20"/>
          <w:bdr w:val="none" w:color="auto" w:sz="0" w:space="0"/>
          <w:vertAlign w:val="baseline"/>
          <w:lang w:val="en-US" w:eastAsia="zh-CN" w:bidi="ar"/>
          <w14:textFill>
            <w14:solidFill>
              <w14:schemeClr w14:val="tx1"/>
            </w14:solidFill>
          </w14:textFill>
        </w:rPr>
        <w:t>p link set eth0 up</w:t>
      </w:r>
    </w:p>
    <w:p w14:paraId="05CB4F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textAlignment w:val="baseline"/>
        <w:rPr>
          <w:b w:val="0"/>
          <w:bCs/>
          <w:color w:val="0F0D29" w:themeColor="text1"/>
          <w:sz w:val="16"/>
          <w:szCs w:val="16"/>
          <w14:textFill>
            <w14:solidFill>
              <w14:schemeClr w14:val="tx1"/>
            </w14:solidFill>
          </w14:textFill>
        </w:rPr>
      </w:pPr>
    </w:p>
    <w:p w14:paraId="6A1C7427">
      <w:pPr>
        <w:spacing w:line="360" w:lineRule="auto"/>
        <w:jc w:val="both"/>
        <w:rPr>
          <w:rFonts w:hint="default" w:ascii="Arial" w:hAnsi="Arial" w:cs="Arial"/>
          <w:color w:val="0070C0"/>
          <w:sz w:val="20"/>
          <w:szCs w:val="20"/>
          <w:lang w:val="vi-VN"/>
        </w:rPr>
      </w:pPr>
      <w:r>
        <w:rPr>
          <w:rFonts w:hint="default" w:ascii="Arial" w:hAnsi="Arial" w:cs="Arial"/>
          <w:color w:val="0070C0"/>
          <w:sz w:val="20"/>
          <w:szCs w:val="20"/>
          <w:lang w:val="vi-VN"/>
        </w:rPr>
        <w:t xml:space="preserve"> </w:t>
      </w:r>
    </w:p>
    <w:p w14:paraId="170E2C2D">
      <w:pPr>
        <w:spacing w:line="360" w:lineRule="auto"/>
        <w:jc w:val="both"/>
        <w:rPr>
          <w:rFonts w:hint="default" w:ascii="Arial" w:hAnsi="Arial" w:cs="Arial"/>
          <w:color w:val="0070C0"/>
          <w:sz w:val="20"/>
          <w:szCs w:val="20"/>
          <w:lang w:val="vi-VN"/>
        </w:rPr>
      </w:pPr>
      <w:r>
        <w:rPr>
          <w:rFonts w:hint="default" w:ascii="Arial" w:hAnsi="Arial" w:cs="Arial"/>
          <w:color w:val="0070C0"/>
          <w:sz w:val="20"/>
          <w:szCs w:val="20"/>
          <w:lang w:val="vi-VN"/>
        </w:rPr>
        <w:t xml:space="preserve">  </w:t>
      </w:r>
    </w:p>
    <w:p w14:paraId="3C98EA53">
      <w:pPr>
        <w:spacing w:line="360" w:lineRule="auto"/>
        <w:jc w:val="both"/>
        <w:rPr>
          <w:rFonts w:hint="default" w:ascii="SimSun" w:hAnsi="SimSun" w:eastAsia="SimSun" w:cs="SimSun"/>
          <w:sz w:val="24"/>
          <w:szCs w:val="24"/>
          <w:lang w:val="vi-VN"/>
        </w:rPr>
      </w:pPr>
    </w:p>
    <w:p w14:paraId="6F72295F">
      <w:pPr>
        <w:spacing w:line="360" w:lineRule="auto"/>
        <w:jc w:val="both"/>
        <w:rPr>
          <w:rFonts w:hint="default" w:ascii="SimSun" w:hAnsi="SimSun" w:eastAsia="SimSun" w:cs="SimSun"/>
          <w:sz w:val="24"/>
          <w:szCs w:val="24"/>
          <w:lang w:val="vi-VN"/>
        </w:rPr>
      </w:pPr>
    </w:p>
    <w:p w14:paraId="18CAB839">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2264410"/>
            <wp:effectExtent l="0" t="0" r="10160" b="889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2"/>
                    <a:stretch>
                      <a:fillRect/>
                    </a:stretch>
                  </pic:blipFill>
                  <pic:spPr>
                    <a:xfrm>
                      <a:off x="0" y="0"/>
                      <a:ext cx="5400040" cy="2264410"/>
                    </a:xfrm>
                    <a:prstGeom prst="rect">
                      <a:avLst/>
                    </a:prstGeom>
                    <a:noFill/>
                    <a:ln w="9525">
                      <a:noFill/>
                    </a:ln>
                  </pic:spPr>
                </pic:pic>
              </a:graphicData>
            </a:graphic>
          </wp:inline>
        </w:drawing>
      </w:r>
    </w:p>
    <w:p w14:paraId="65FFAEAA">
      <w:pPr>
        <w:spacing w:line="360" w:lineRule="auto"/>
        <w:jc w:val="both"/>
        <w:rPr>
          <w:rFonts w:hint="default" w:ascii="SimSun" w:hAnsi="SimSun" w:eastAsia="SimSun" w:cs="SimSun"/>
          <w:sz w:val="24"/>
          <w:szCs w:val="24"/>
          <w:lang w:val="vi-VN"/>
        </w:rPr>
      </w:pPr>
    </w:p>
    <w:p w14:paraId="15B3E9BB">
      <w:pPr>
        <w:spacing w:line="360" w:lineRule="auto"/>
        <w:ind w:firstLine="720" w:firstLineChars="0"/>
        <w:jc w:val="both"/>
        <w:rPr>
          <w:rFonts w:hint="default" w:ascii="Arial" w:hAnsi="Arial" w:cs="Arial"/>
          <w:b w:val="0"/>
          <w:bCs/>
          <w:color w:val="0F0D29" w:themeColor="text1"/>
          <w:sz w:val="20"/>
          <w:szCs w:val="20"/>
          <w:lang w:val="vi-VN"/>
          <w14:textFill>
            <w14:solidFill>
              <w14:schemeClr w14:val="tx1"/>
            </w14:solidFill>
          </w14:textFill>
        </w:rPr>
      </w:pPr>
      <w:r>
        <w:rPr>
          <w:rFonts w:hint="default" w:ascii="Arial" w:hAnsi="Arial" w:cs="Arial"/>
          <w:b w:val="0"/>
          <w:bCs/>
          <w:color w:val="0F0D29" w:themeColor="text1"/>
          <w:sz w:val="20"/>
          <w:szCs w:val="20"/>
          <w:lang w:val="vi-VN"/>
          <w14:textFill>
            <w14:solidFill>
              <w14:schemeClr w14:val="tx1"/>
            </w14:solidFill>
          </w14:textFill>
        </w:rPr>
        <w:t>- Mở View Network Connection, đúp chuột vào Ethernet --&gt; Internet Protocol Version 4 (TCP/IPv4), thiết lập lại cho IP của máy tính cùng lớp mạng với IP của Board ZCU102.</w:t>
      </w:r>
    </w:p>
    <w:p w14:paraId="6466B0C7">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2182495"/>
            <wp:effectExtent l="0" t="0" r="10160" b="190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3"/>
                    <a:stretch>
                      <a:fillRect/>
                    </a:stretch>
                  </pic:blipFill>
                  <pic:spPr>
                    <a:xfrm>
                      <a:off x="0" y="0"/>
                      <a:ext cx="5400040" cy="2182495"/>
                    </a:xfrm>
                    <a:prstGeom prst="rect">
                      <a:avLst/>
                    </a:prstGeom>
                    <a:noFill/>
                    <a:ln w="9525">
                      <a:noFill/>
                    </a:ln>
                  </pic:spPr>
                </pic:pic>
              </a:graphicData>
            </a:graphic>
          </wp:inline>
        </w:drawing>
      </w:r>
    </w:p>
    <w:p w14:paraId="0E6C2402">
      <w:pPr>
        <w:spacing w:line="360" w:lineRule="auto"/>
        <w:ind w:firstLine="720" w:firstLineChars="0"/>
        <w:jc w:val="both"/>
        <w:rPr>
          <w:rFonts w:hint="default" w:ascii="Arial" w:hAnsi="Arial" w:cs="Arial"/>
          <w:b w:val="0"/>
          <w:bCs/>
          <w:color w:val="0F0D29" w:themeColor="text1"/>
          <w:sz w:val="20"/>
          <w:szCs w:val="20"/>
          <w:lang w:val="vi-VN"/>
          <w14:textFill>
            <w14:solidFill>
              <w14:schemeClr w14:val="tx1"/>
            </w14:solidFill>
          </w14:textFill>
        </w:rPr>
      </w:pPr>
      <w:r>
        <w:rPr>
          <w:rFonts w:hint="default" w:ascii="Arial" w:hAnsi="Arial" w:cs="Arial"/>
          <w:b w:val="0"/>
          <w:bCs/>
          <w:color w:val="0F0D29" w:themeColor="text1"/>
          <w:sz w:val="20"/>
          <w:szCs w:val="20"/>
          <w:lang w:val="vi-VN"/>
          <w14:textFill>
            <w14:solidFill>
              <w14:schemeClr w14:val="tx1"/>
            </w14:solidFill>
          </w14:textFill>
        </w:rPr>
        <w:t xml:space="preserve">- Mở Powershell và SSH tới board : ssh </w:t>
      </w:r>
      <w:r>
        <w:rPr>
          <w:rFonts w:hint="default" w:ascii="Arial" w:hAnsi="Arial" w:cs="Arial"/>
          <w:b w:val="0"/>
          <w:bCs/>
          <w:color w:val="0F0D29" w:themeColor="text1"/>
          <w:sz w:val="20"/>
          <w:szCs w:val="20"/>
          <w:lang w:val="vi-VN"/>
          <w14:textFill>
            <w14:solidFill>
              <w14:schemeClr w14:val="tx1"/>
            </w14:solidFill>
          </w14:textFill>
        </w:rPr>
        <w:fldChar w:fldCharType="begin"/>
      </w:r>
      <w:r>
        <w:rPr>
          <w:rFonts w:hint="default" w:ascii="Arial" w:hAnsi="Arial" w:cs="Arial"/>
          <w:b w:val="0"/>
          <w:bCs/>
          <w:color w:val="0F0D29" w:themeColor="text1"/>
          <w:sz w:val="20"/>
          <w:szCs w:val="20"/>
          <w:lang w:val="vi-VN"/>
          <w14:textFill>
            <w14:solidFill>
              <w14:schemeClr w14:val="tx1"/>
            </w14:solidFill>
          </w14:textFill>
        </w:rPr>
        <w:instrText xml:space="preserve"> HYPERLINK "mailto:root@192.168.10.2" </w:instrText>
      </w:r>
      <w:r>
        <w:rPr>
          <w:rFonts w:hint="default" w:ascii="Arial" w:hAnsi="Arial" w:cs="Arial"/>
          <w:b w:val="0"/>
          <w:bCs/>
          <w:color w:val="0F0D29" w:themeColor="text1"/>
          <w:sz w:val="20"/>
          <w:szCs w:val="20"/>
          <w:lang w:val="vi-VN"/>
          <w14:textFill>
            <w14:solidFill>
              <w14:schemeClr w14:val="tx1"/>
            </w14:solidFill>
          </w14:textFill>
        </w:rPr>
        <w:fldChar w:fldCharType="separate"/>
      </w:r>
      <w:r>
        <w:rPr>
          <w:rStyle w:val="9"/>
          <w:rFonts w:hint="default" w:ascii="Arial" w:hAnsi="Arial" w:cs="Arial"/>
          <w:b w:val="0"/>
          <w:bCs/>
          <w:color w:val="0F0D29" w:themeColor="text1"/>
          <w:sz w:val="20"/>
          <w:szCs w:val="20"/>
          <w:lang w:val="vi-VN"/>
          <w14:textFill>
            <w14:solidFill>
              <w14:schemeClr w14:val="tx1"/>
            </w14:solidFill>
          </w14:textFill>
        </w:rPr>
        <w:t>root@192.168.10.2</w:t>
      </w:r>
      <w:r>
        <w:rPr>
          <w:rFonts w:hint="default" w:ascii="Arial" w:hAnsi="Arial" w:cs="Arial"/>
          <w:b w:val="0"/>
          <w:bCs/>
          <w:color w:val="0F0D29" w:themeColor="text1"/>
          <w:sz w:val="20"/>
          <w:szCs w:val="20"/>
          <w:lang w:val="vi-VN"/>
          <w14:textFill>
            <w14:solidFill>
              <w14:schemeClr w14:val="tx1"/>
            </w14:solidFill>
          </w14:textFill>
        </w:rPr>
        <w:fldChar w:fldCharType="end"/>
      </w:r>
      <w:r>
        <w:rPr>
          <w:rFonts w:hint="default" w:ascii="Arial" w:hAnsi="Arial" w:cs="Arial"/>
          <w:b w:val="0"/>
          <w:bCs/>
          <w:color w:val="0F0D29" w:themeColor="text1"/>
          <w:sz w:val="20"/>
          <w:szCs w:val="20"/>
          <w:lang w:val="vi-VN"/>
          <w14:textFill>
            <w14:solidFill>
              <w14:schemeClr w14:val="tx1"/>
            </w14:solidFill>
          </w14:textFill>
        </w:rPr>
        <w:t xml:space="preserve"> (Password: root).</w:t>
      </w:r>
    </w:p>
    <w:p w14:paraId="334E2B43">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1479550"/>
            <wp:effectExtent l="0" t="0" r="10160" b="635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4"/>
                    <a:stretch>
                      <a:fillRect/>
                    </a:stretch>
                  </pic:blipFill>
                  <pic:spPr>
                    <a:xfrm>
                      <a:off x="0" y="0"/>
                      <a:ext cx="5400040" cy="1479550"/>
                    </a:xfrm>
                    <a:prstGeom prst="rect">
                      <a:avLst/>
                    </a:prstGeom>
                    <a:noFill/>
                    <a:ln w="9525">
                      <a:noFill/>
                    </a:ln>
                  </pic:spPr>
                </pic:pic>
              </a:graphicData>
            </a:graphic>
          </wp:inline>
        </w:drawing>
      </w:r>
    </w:p>
    <w:p w14:paraId="2F38CAC5">
      <w:pPr>
        <w:spacing w:line="360" w:lineRule="auto"/>
        <w:jc w:val="both"/>
        <w:rPr>
          <w:rFonts w:ascii="SimSun" w:hAnsi="SimSun" w:eastAsia="SimSun" w:cs="SimSun"/>
          <w:sz w:val="24"/>
          <w:szCs w:val="24"/>
        </w:rPr>
      </w:pPr>
    </w:p>
    <w:p w14:paraId="37C7CC15">
      <w:pPr>
        <w:spacing w:line="360" w:lineRule="auto"/>
        <w:ind w:firstLine="720" w:firstLineChars="0"/>
        <w:jc w:val="both"/>
        <w:rPr>
          <w:rFonts w:hint="default" w:ascii="Arial" w:hAnsi="Arial" w:cs="Arial"/>
          <w:color w:val="0070C0"/>
          <w:sz w:val="20"/>
          <w:szCs w:val="20"/>
          <w:lang w:val="vi-VN"/>
        </w:rPr>
      </w:pPr>
      <w:r>
        <w:rPr>
          <w:rFonts w:hint="default" w:ascii="Arial" w:hAnsi="Arial" w:cs="Arial"/>
          <w:color w:val="0070C0"/>
          <w:sz w:val="20"/>
          <w:szCs w:val="20"/>
          <w:lang w:val="vi-VN"/>
        </w:rPr>
        <w:br w:type="textWrapping"/>
      </w:r>
    </w:p>
    <w:p w14:paraId="212D1B43">
      <w:pPr>
        <w:rPr>
          <w:rFonts w:hint="default" w:ascii="Arial" w:hAnsi="Arial" w:cs="Arial"/>
          <w:color w:val="0070C0"/>
          <w:sz w:val="20"/>
          <w:szCs w:val="20"/>
          <w:lang w:val="vi-VN"/>
        </w:rPr>
      </w:pPr>
      <w:r>
        <w:rPr>
          <w:rFonts w:hint="default" w:ascii="Arial" w:hAnsi="Arial" w:cs="Arial"/>
          <w:color w:val="0070C0"/>
          <w:sz w:val="20"/>
          <w:szCs w:val="20"/>
          <w:lang w:val="vi-VN"/>
        </w:rPr>
        <w:br w:type="page"/>
      </w:r>
    </w:p>
    <w:p w14:paraId="276BBB28">
      <w:pPr>
        <w:spacing w:line="360" w:lineRule="auto"/>
        <w:ind w:left="720" w:leftChars="0" w:firstLine="720" w:firstLineChars="0"/>
        <w:jc w:val="both"/>
        <w:rPr>
          <w:rFonts w:hint="default" w:ascii="Arial" w:hAnsi="Arial" w:cs="Arial"/>
          <w:color w:val="0070C0"/>
          <w:sz w:val="20"/>
          <w:szCs w:val="20"/>
          <w:lang w:val="vi-VN"/>
        </w:rPr>
      </w:pPr>
    </w:p>
    <w:p w14:paraId="29AEB9DC">
      <w:pPr>
        <w:spacing w:line="360" w:lineRule="auto"/>
        <w:ind w:left="720" w:leftChars="0" w:firstLine="720" w:firstLineChars="0"/>
        <w:jc w:val="both"/>
        <w:rPr>
          <w:rFonts w:hint="default" w:ascii="Arial" w:hAnsi="Arial" w:cs="Arial"/>
          <w:b w:val="0"/>
          <w:bCs/>
          <w:color w:val="0F0D29" w:themeColor="text1"/>
          <w:sz w:val="20"/>
          <w:szCs w:val="20"/>
          <w:lang w:val="vi-VN"/>
          <w14:textFill>
            <w14:solidFill>
              <w14:schemeClr w14:val="tx1"/>
            </w14:solidFill>
          </w14:textFill>
        </w:rPr>
      </w:pPr>
      <w:r>
        <w:rPr>
          <w:rFonts w:hint="default" w:ascii="Arial" w:hAnsi="Arial" w:cs="Arial"/>
          <w:b w:val="0"/>
          <w:bCs/>
          <w:color w:val="0F0D29" w:themeColor="text1"/>
          <w:sz w:val="20"/>
          <w:szCs w:val="20"/>
          <w:lang w:val="vi-VN"/>
          <w14:textFill>
            <w14:solidFill>
              <w14:schemeClr w14:val="tx1"/>
            </w14:solidFill>
          </w14:textFill>
        </w:rPr>
        <w:t>- Copy file sang bằng lệnh scp.</w:t>
      </w:r>
    </w:p>
    <w:p w14:paraId="427D527B">
      <w:pPr>
        <w:spacing w:line="360" w:lineRule="auto"/>
        <w:ind w:left="720" w:leftChars="0" w:firstLine="720" w:firstLineChars="0"/>
        <w:jc w:val="both"/>
        <w:rPr>
          <w:rFonts w:hint="default" w:ascii="Arial" w:hAnsi="Arial" w:cs="Arial"/>
          <w:color w:val="0070C0"/>
          <w:sz w:val="20"/>
          <w:szCs w:val="20"/>
          <w:lang w:val="vi-VN"/>
        </w:rPr>
      </w:pPr>
    </w:p>
    <w:p w14:paraId="41951D77">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00040" cy="1043940"/>
            <wp:effectExtent l="0" t="0" r="10160" b="1016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5"/>
                    <a:stretch>
                      <a:fillRect/>
                    </a:stretch>
                  </pic:blipFill>
                  <pic:spPr>
                    <a:xfrm>
                      <a:off x="0" y="0"/>
                      <a:ext cx="5400040" cy="1043940"/>
                    </a:xfrm>
                    <a:prstGeom prst="rect">
                      <a:avLst/>
                    </a:prstGeom>
                    <a:noFill/>
                    <a:ln w="9525">
                      <a:noFill/>
                    </a:ln>
                  </pic:spPr>
                </pic:pic>
              </a:graphicData>
            </a:graphic>
          </wp:inline>
        </w:drawing>
      </w:r>
    </w:p>
    <w:p w14:paraId="2E10F639">
      <w:pPr>
        <w:spacing w:line="360" w:lineRule="auto"/>
        <w:jc w:val="center"/>
        <w:rPr>
          <w:rFonts w:ascii="SimSun" w:hAnsi="SimSun" w:eastAsia="SimSun" w:cs="SimSun"/>
          <w:sz w:val="24"/>
          <w:szCs w:val="24"/>
        </w:rPr>
      </w:pPr>
    </w:p>
    <w:p w14:paraId="40012E41">
      <w:pPr>
        <w:spacing w:line="360" w:lineRule="auto"/>
        <w:jc w:val="center"/>
        <w:rPr>
          <w:rFonts w:ascii="SimSun" w:hAnsi="SimSun" w:eastAsia="SimSun" w:cs="SimSun"/>
          <w:sz w:val="24"/>
          <w:szCs w:val="24"/>
        </w:rPr>
      </w:pPr>
    </w:p>
    <w:p w14:paraId="3E555498">
      <w:pPr>
        <w:spacing w:line="360" w:lineRule="auto"/>
        <w:jc w:val="center"/>
        <w:rPr>
          <w:rFonts w:hint="default" w:ascii="Arial" w:hAnsi="Arial" w:cs="Arial"/>
          <w:color w:val="0070C0"/>
          <w:sz w:val="20"/>
          <w:szCs w:val="20"/>
          <w:lang w:val="vi-VN"/>
        </w:rPr>
      </w:pPr>
    </w:p>
    <w:p w14:paraId="2FD425C1">
      <w:pPr>
        <w:spacing w:line="360" w:lineRule="auto"/>
        <w:jc w:val="both"/>
        <w:rPr>
          <w:rFonts w:hint="default" w:ascii="SimSun" w:hAnsi="SimSun" w:eastAsia="SimSun" w:cs="SimSun"/>
          <w:sz w:val="24"/>
          <w:szCs w:val="24"/>
          <w:lang w:val="vi-VN"/>
        </w:rPr>
      </w:pPr>
    </w:p>
    <w:sectPr>
      <w:headerReference r:id="rId5" w:type="default"/>
      <w:footerReference r:id="rId6" w:type="default"/>
      <w:pgSz w:w="12240" w:h="15840"/>
      <w:pgMar w:top="1620" w:right="1080" w:bottom="720" w:left="1152" w:header="0" w:footer="288" w:gutter="0"/>
      <w:pgNumType w:start="1"/>
      <w:cols w:space="720" w:num="1"/>
      <w:docGrid w:linePitch="38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3B0B7">
    <w:pPr>
      <w:pStyle w:val="7"/>
      <w:rPr>
        <w:rFonts w:ascii="Arial" w:hAnsi="Arial" w:cs="Arial"/>
        <w:b w:val="0"/>
        <w:bCs/>
        <w:color w:val="0F0D29" w:themeColor="text1"/>
        <w:sz w:val="18"/>
        <w:szCs w:val="18"/>
        <w14:textFill>
          <w14:solidFill>
            <w14:schemeClr w14:val="tx1"/>
          </w14:solidFill>
        </w14:textFill>
      </w:rPr>
    </w:pPr>
    <w:r>
      <w:rPr>
        <w:rFonts w:ascii="Arial" w:hAnsi="Arial" w:cs="Arial"/>
        <w:b w:val="0"/>
        <w:bCs/>
        <w:color w:val="0F0D29" w:themeColor="text1"/>
        <w:sz w:val="18"/>
        <w:szCs w:val="18"/>
        <w14:textFill>
          <w14:solidFill>
            <w14:schemeClr w14:val="tx1"/>
          </w14:solidFill>
        </w14:textFill>
      </w:rPr>
      <w:t xml:space="preserve">Work Instruction </w:t>
    </w:r>
  </w:p>
  <w:p w14:paraId="0C4397AA">
    <w:pPr>
      <w:pStyle w:val="7"/>
      <w:rPr>
        <w:rFonts w:ascii="Arial" w:hAnsi="Arial" w:cs="Arial"/>
        <w:b w:val="0"/>
        <w:bCs/>
        <w:color w:val="0F0D29" w:themeColor="text1"/>
        <w:sz w:val="18"/>
        <w:szCs w:val="18"/>
        <w14:textFill>
          <w14:solidFill>
            <w14:schemeClr w14:val="tx1"/>
          </w14:solidFill>
        </w14:textFill>
      </w:rPr>
    </w:pPr>
    <w:r>
      <w:rPr>
        <w:rFonts w:ascii="Arial" w:hAnsi="Arial" w:cs="Arial"/>
        <w:b w:val="0"/>
        <w:bCs/>
        <w:color w:val="0F0D29" w:themeColor="text1"/>
        <w:sz w:val="18"/>
        <w:szCs w:val="18"/>
        <w14:textFill>
          <w14:solidFill>
            <w14:schemeClr w14:val="tx1"/>
          </w14:solidFill>
        </w14:textFill>
      </w:rPr>
      <w:t xml:space="preserve">Page </w:t>
    </w:r>
    <w:sdt>
      <w:sdtPr>
        <w:rPr>
          <w:rFonts w:ascii="Arial" w:hAnsi="Arial" w:cs="Arial"/>
          <w:b w:val="0"/>
          <w:bCs/>
          <w:color w:val="0F0D29" w:themeColor="text1"/>
          <w:sz w:val="18"/>
          <w:szCs w:val="18"/>
          <w14:textFill>
            <w14:solidFill>
              <w14:schemeClr w14:val="tx1"/>
            </w14:solidFill>
          </w14:textFill>
        </w:rPr>
        <w:id w:val="-20162278"/>
        <w:docPartObj>
          <w:docPartGallery w:val="AutoText"/>
        </w:docPartObj>
      </w:sdtPr>
      <w:sdtEndPr>
        <w:rPr>
          <w:rFonts w:ascii="Arial" w:hAnsi="Arial" w:cs="Arial"/>
          <w:b w:val="0"/>
          <w:bCs/>
          <w:color w:val="0F0D29" w:themeColor="text1"/>
          <w:sz w:val="18"/>
          <w:szCs w:val="18"/>
          <w14:textFill>
            <w14:solidFill>
              <w14:schemeClr w14:val="tx1"/>
            </w14:solidFill>
          </w14:textFill>
        </w:rPr>
      </w:sdtEndPr>
      <w:sdtContent>
        <w:r>
          <w:rPr>
            <w:rFonts w:ascii="Arial" w:hAnsi="Arial" w:cs="Arial"/>
            <w:b w:val="0"/>
            <w:bCs/>
            <w:color w:val="0F0D29" w:themeColor="text1"/>
            <w:sz w:val="18"/>
            <w:szCs w:val="18"/>
            <w14:textFill>
              <w14:solidFill>
                <w14:schemeClr w14:val="tx1"/>
              </w14:solidFill>
            </w14:textFill>
          </w:rPr>
          <w:fldChar w:fldCharType="begin"/>
        </w:r>
        <w:r>
          <w:rPr>
            <w:rFonts w:ascii="Arial" w:hAnsi="Arial" w:cs="Arial"/>
            <w:b w:val="0"/>
            <w:bCs/>
            <w:color w:val="0F0D29" w:themeColor="text1"/>
            <w:sz w:val="18"/>
            <w:szCs w:val="18"/>
            <w14:textFill>
              <w14:solidFill>
                <w14:schemeClr w14:val="tx1"/>
              </w14:solidFill>
            </w14:textFill>
          </w:rPr>
          <w:instrText xml:space="preserve"> PAGE   \* MERGEFORMAT </w:instrText>
        </w:r>
        <w:r>
          <w:rPr>
            <w:rFonts w:ascii="Arial" w:hAnsi="Arial" w:cs="Arial"/>
            <w:b w:val="0"/>
            <w:bCs/>
            <w:color w:val="0F0D29" w:themeColor="text1"/>
            <w:sz w:val="18"/>
            <w:szCs w:val="18"/>
            <w14:textFill>
              <w14:solidFill>
                <w14:schemeClr w14:val="tx1"/>
              </w14:solidFill>
            </w14:textFill>
          </w:rPr>
          <w:fldChar w:fldCharType="separate"/>
        </w:r>
        <w:r>
          <w:rPr>
            <w:rFonts w:ascii="Arial" w:hAnsi="Arial" w:cs="Arial"/>
            <w:b w:val="0"/>
            <w:bCs/>
            <w:color w:val="0F0D29" w:themeColor="text1"/>
            <w:sz w:val="18"/>
            <w:szCs w:val="18"/>
            <w14:textFill>
              <w14:solidFill>
                <w14:schemeClr w14:val="tx1"/>
              </w14:solidFill>
            </w14:textFill>
          </w:rPr>
          <w:t>2</w:t>
        </w:r>
        <w:r>
          <w:rPr>
            <w:rFonts w:ascii="Arial" w:hAnsi="Arial" w:cs="Arial"/>
            <w:b w:val="0"/>
            <w:bCs/>
            <w:color w:val="0F0D29" w:themeColor="text1"/>
            <w:sz w:val="18"/>
            <w:szCs w:val="18"/>
            <w14:textFill>
              <w14:solidFill>
                <w14:schemeClr w14:val="tx1"/>
              </w14:solidFill>
            </w14:textFill>
          </w:rPr>
          <w:fldChar w:fldCharType="end"/>
        </w:r>
      </w:sdtContent>
    </w:sdt>
  </w:p>
  <w:p w14:paraId="0C281B14">
    <w:pPr>
      <w:pStyle w:val="7"/>
      <w:rPr>
        <w:rFonts w:ascii="Arial" w:hAnsi="Arial" w:cs="Arial"/>
        <w:b w:val="0"/>
        <w:bCs/>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80767">
    <w:pPr>
      <w:pStyle w:val="8"/>
      <w:ind w:left="3" w:leftChars="-400" w:hanging="1123" w:hangingChars="466"/>
      <w:jc w:val="center"/>
    </w:pPr>
    <w:r>
      <w:rPr>
        <w:rFonts w:ascii="SimSun" w:hAnsi="SimSun" w:eastAsia="SimSun" w:cs="SimSun"/>
        <w:sz w:val="24"/>
        <w:szCs w:val="24"/>
      </w:rPr>
      <w:drawing>
        <wp:inline distT="0" distB="0" distL="114300" distR="114300">
          <wp:extent cx="7752080" cy="986790"/>
          <wp:effectExtent l="0" t="0" r="762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
                  <a:stretch>
                    <a:fillRect/>
                  </a:stretch>
                </pic:blipFill>
                <pic:spPr>
                  <a:xfrm>
                    <a:off x="0" y="0"/>
                    <a:ext cx="7752080" cy="986790"/>
                  </a:xfrm>
                  <a:prstGeom prst="rect">
                    <a:avLst/>
                  </a:prstGeom>
                  <a:noFill/>
                  <a:ln w="9525">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4DE"/>
    <w:rsid w:val="0002482E"/>
    <w:rsid w:val="00050324"/>
    <w:rsid w:val="00055ACE"/>
    <w:rsid w:val="000A0150"/>
    <w:rsid w:val="000D2DB0"/>
    <w:rsid w:val="000E63C9"/>
    <w:rsid w:val="00130E9D"/>
    <w:rsid w:val="00135FFF"/>
    <w:rsid w:val="00150A6D"/>
    <w:rsid w:val="00185B35"/>
    <w:rsid w:val="00194283"/>
    <w:rsid w:val="001B2CC7"/>
    <w:rsid w:val="001B59E3"/>
    <w:rsid w:val="001F2BC8"/>
    <w:rsid w:val="001F5F6B"/>
    <w:rsid w:val="00207D20"/>
    <w:rsid w:val="00243EBC"/>
    <w:rsid w:val="00246A35"/>
    <w:rsid w:val="00251BF7"/>
    <w:rsid w:val="00284348"/>
    <w:rsid w:val="002C102F"/>
    <w:rsid w:val="002F51F5"/>
    <w:rsid w:val="00312137"/>
    <w:rsid w:val="00312407"/>
    <w:rsid w:val="00330359"/>
    <w:rsid w:val="0033762F"/>
    <w:rsid w:val="0033792F"/>
    <w:rsid w:val="003523C1"/>
    <w:rsid w:val="00366C7E"/>
    <w:rsid w:val="00384EA3"/>
    <w:rsid w:val="003A39A1"/>
    <w:rsid w:val="003C2191"/>
    <w:rsid w:val="003D3863"/>
    <w:rsid w:val="003D5792"/>
    <w:rsid w:val="003D7C42"/>
    <w:rsid w:val="00400146"/>
    <w:rsid w:val="004110DE"/>
    <w:rsid w:val="00411308"/>
    <w:rsid w:val="0044085A"/>
    <w:rsid w:val="004809EA"/>
    <w:rsid w:val="004B21A5"/>
    <w:rsid w:val="004B6BBB"/>
    <w:rsid w:val="004F0F8E"/>
    <w:rsid w:val="005037F0"/>
    <w:rsid w:val="00516A86"/>
    <w:rsid w:val="005275F6"/>
    <w:rsid w:val="00534784"/>
    <w:rsid w:val="005359A3"/>
    <w:rsid w:val="00541AD3"/>
    <w:rsid w:val="00572102"/>
    <w:rsid w:val="00573E11"/>
    <w:rsid w:val="005F1BB0"/>
    <w:rsid w:val="006019FA"/>
    <w:rsid w:val="00630DB7"/>
    <w:rsid w:val="006421CE"/>
    <w:rsid w:val="00651486"/>
    <w:rsid w:val="00656C4D"/>
    <w:rsid w:val="006B107F"/>
    <w:rsid w:val="006D11A0"/>
    <w:rsid w:val="006E5716"/>
    <w:rsid w:val="007302B3"/>
    <w:rsid w:val="00730733"/>
    <w:rsid w:val="00730E3A"/>
    <w:rsid w:val="00736AAF"/>
    <w:rsid w:val="00745A60"/>
    <w:rsid w:val="00765B2A"/>
    <w:rsid w:val="00783A34"/>
    <w:rsid w:val="007A7558"/>
    <w:rsid w:val="007C6B52"/>
    <w:rsid w:val="007D16C5"/>
    <w:rsid w:val="00806238"/>
    <w:rsid w:val="00862FE4"/>
    <w:rsid w:val="0086389A"/>
    <w:rsid w:val="0087605E"/>
    <w:rsid w:val="008A5249"/>
    <w:rsid w:val="008B1FEE"/>
    <w:rsid w:val="00903C32"/>
    <w:rsid w:val="00906DF7"/>
    <w:rsid w:val="00916B16"/>
    <w:rsid w:val="009173B9"/>
    <w:rsid w:val="0093335D"/>
    <w:rsid w:val="0093613E"/>
    <w:rsid w:val="009425A7"/>
    <w:rsid w:val="00943026"/>
    <w:rsid w:val="00966B81"/>
    <w:rsid w:val="009C7720"/>
    <w:rsid w:val="00A144CA"/>
    <w:rsid w:val="00A23AFA"/>
    <w:rsid w:val="00A31B3E"/>
    <w:rsid w:val="00A532F3"/>
    <w:rsid w:val="00A8489E"/>
    <w:rsid w:val="00A92F80"/>
    <w:rsid w:val="00AC29F3"/>
    <w:rsid w:val="00AD1366"/>
    <w:rsid w:val="00B00AC9"/>
    <w:rsid w:val="00B0138F"/>
    <w:rsid w:val="00B231E5"/>
    <w:rsid w:val="00B84892"/>
    <w:rsid w:val="00B86F3D"/>
    <w:rsid w:val="00B930F4"/>
    <w:rsid w:val="00BC72B1"/>
    <w:rsid w:val="00C02B87"/>
    <w:rsid w:val="00C20979"/>
    <w:rsid w:val="00C4086D"/>
    <w:rsid w:val="00C81596"/>
    <w:rsid w:val="00C968E6"/>
    <w:rsid w:val="00CA1896"/>
    <w:rsid w:val="00CA4AB6"/>
    <w:rsid w:val="00CA576E"/>
    <w:rsid w:val="00CB5B28"/>
    <w:rsid w:val="00CD299B"/>
    <w:rsid w:val="00CD2FAC"/>
    <w:rsid w:val="00CF5371"/>
    <w:rsid w:val="00D0323A"/>
    <w:rsid w:val="00D0559F"/>
    <w:rsid w:val="00D077E9"/>
    <w:rsid w:val="00D1200E"/>
    <w:rsid w:val="00D42CB7"/>
    <w:rsid w:val="00D5413D"/>
    <w:rsid w:val="00D570A9"/>
    <w:rsid w:val="00D604AC"/>
    <w:rsid w:val="00D70D02"/>
    <w:rsid w:val="00D770C7"/>
    <w:rsid w:val="00D86945"/>
    <w:rsid w:val="00D90290"/>
    <w:rsid w:val="00DC6358"/>
    <w:rsid w:val="00DD152F"/>
    <w:rsid w:val="00DD2780"/>
    <w:rsid w:val="00DE213F"/>
    <w:rsid w:val="00DF027C"/>
    <w:rsid w:val="00DF7262"/>
    <w:rsid w:val="00E00A32"/>
    <w:rsid w:val="00E22ACD"/>
    <w:rsid w:val="00E35259"/>
    <w:rsid w:val="00E620B0"/>
    <w:rsid w:val="00E654DF"/>
    <w:rsid w:val="00E81B40"/>
    <w:rsid w:val="00EF555B"/>
    <w:rsid w:val="00F007BD"/>
    <w:rsid w:val="00F027BB"/>
    <w:rsid w:val="00F041F6"/>
    <w:rsid w:val="00F11DCF"/>
    <w:rsid w:val="00F162EA"/>
    <w:rsid w:val="00F52D27"/>
    <w:rsid w:val="00F52E08"/>
    <w:rsid w:val="00F83527"/>
    <w:rsid w:val="00FD44DE"/>
    <w:rsid w:val="00FD583F"/>
    <w:rsid w:val="00FD7488"/>
    <w:rsid w:val="00FE3DE6"/>
    <w:rsid w:val="00FF16B4"/>
    <w:rsid w:val="12AC5689"/>
    <w:rsid w:val="76551FD5"/>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4" w:semiHidden="0" w:name="heading 1"/>
    <w:lsdException w:qFormat="1" w:unhideWhenUsed="0" w:uiPriority="4" w:semiHidden="0" w:name="heading 2"/>
    <w:lsdException w:qFormat="1" w:uiPriority="5"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2"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3" w:name="Block Text"/>
    <w:lsdException w:uiPriority="99" w:name="Hyperlink"/>
    <w:lsdException w:uiPriority="99" w:name="FollowedHyperlink"/>
    <w:lsdException w:qFormat="1" w:uiPriority="2" w:name="Strong"/>
    <w:lsdException w:qFormat="1" w:uiPriority="2"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1"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heme="minorHAnsi" w:hAnsiTheme="minorHAnsi" w:eastAsiaTheme="minorEastAsia" w:cstheme="minorBidi"/>
      <w:b/>
      <w:color w:val="082A75" w:themeColor="text2"/>
      <w:sz w:val="28"/>
      <w:szCs w:val="22"/>
      <w:lang w:val="en-US" w:eastAsia="en-US" w:bidi="ar-SA"/>
      <w14:textFill>
        <w14:solidFill>
          <w14:schemeClr w14:val="tx2"/>
        </w14:solidFill>
      </w14:textFill>
    </w:rPr>
  </w:style>
  <w:style w:type="paragraph" w:styleId="2">
    <w:name w:val="heading 1"/>
    <w:basedOn w:val="1"/>
    <w:link w:val="16"/>
    <w:qFormat/>
    <w:uiPriority w:val="4"/>
    <w:pPr>
      <w:keepNext/>
      <w:spacing w:before="240" w:after="60"/>
      <w:outlineLvl w:val="0"/>
    </w:pPr>
    <w:rPr>
      <w:rFonts w:asciiTheme="majorHAnsi" w:hAnsiTheme="majorHAnsi" w:eastAsiaTheme="majorEastAsia" w:cstheme="majorBidi"/>
      <w:color w:val="062058" w:themeColor="text2" w:themeShade="BF"/>
      <w:kern w:val="28"/>
      <w:sz w:val="52"/>
      <w:szCs w:val="32"/>
    </w:rPr>
  </w:style>
  <w:style w:type="paragraph" w:styleId="3">
    <w:name w:val="heading 2"/>
    <w:basedOn w:val="1"/>
    <w:next w:val="1"/>
    <w:link w:val="20"/>
    <w:qFormat/>
    <w:uiPriority w:val="4"/>
    <w:pPr>
      <w:keepNext/>
      <w:spacing w:after="240" w:line="240" w:lineRule="auto"/>
      <w:outlineLvl w:val="1"/>
    </w:pPr>
    <w:rPr>
      <w:rFonts w:eastAsiaTheme="majorEastAsia" w:cstheme="majorBidi"/>
      <w:b w:val="0"/>
      <w:sz w:val="3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3"/>
    <w:semiHidden/>
    <w:unhideWhenUsed/>
    <w:qFormat/>
    <w:uiPriority w:val="99"/>
    <w:rPr>
      <w:rFonts w:ascii="Tahoma" w:hAnsi="Tahoma" w:cs="Tahoma"/>
      <w:sz w:val="16"/>
      <w:szCs w:val="16"/>
    </w:rPr>
  </w:style>
  <w:style w:type="paragraph" w:styleId="7">
    <w:name w:val="footer"/>
    <w:basedOn w:val="1"/>
    <w:link w:val="18"/>
    <w:unhideWhenUsed/>
    <w:uiPriority w:val="99"/>
  </w:style>
  <w:style w:type="paragraph" w:styleId="8">
    <w:name w:val="header"/>
    <w:basedOn w:val="1"/>
    <w:link w:val="17"/>
    <w:unhideWhenUsed/>
    <w:qFormat/>
    <w:uiPriority w:val="99"/>
  </w:style>
  <w:style w:type="character" w:styleId="9">
    <w:name w:val="Hyperlink"/>
    <w:basedOn w:val="4"/>
    <w:semiHidden/>
    <w:unhideWhenUsed/>
    <w:uiPriority w:val="99"/>
    <w:rPr>
      <w:color w:val="0000FF"/>
      <w:u w:val="single"/>
    </w:rPr>
  </w:style>
  <w:style w:type="paragraph" w:styleId="10">
    <w:name w:val="Subtitle"/>
    <w:basedOn w:val="1"/>
    <w:link w:val="15"/>
    <w:qFormat/>
    <w:uiPriority w:val="2"/>
    <w:pPr>
      <w:framePr w:hSpace="180" w:wrap="around" w:vAnchor="text" w:hAnchor="margin" w:y="1167"/>
    </w:pPr>
    <w:rPr>
      <w:b w:val="0"/>
      <w:caps/>
      <w:spacing w:val="20"/>
      <w:sz w:val="32"/>
    </w:rPr>
  </w:style>
  <w:style w:type="table" w:styleId="11">
    <w:name w:val="Table Grid"/>
    <w:basedOn w:val="5"/>
    <w:uiPriority w:val="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link w:val="14"/>
    <w:qFormat/>
    <w:uiPriority w:val="1"/>
    <w:pPr>
      <w:spacing w:after="200" w:line="240" w:lineRule="auto"/>
    </w:pPr>
    <w:rPr>
      <w:rFonts w:asciiTheme="majorHAnsi" w:hAnsiTheme="majorHAnsi" w:eastAsiaTheme="majorEastAsia" w:cstheme="majorBidi"/>
      <w:bCs/>
      <w:sz w:val="72"/>
      <w:szCs w:val="52"/>
    </w:rPr>
  </w:style>
  <w:style w:type="character" w:customStyle="1" w:styleId="13">
    <w:name w:val="Balloon Text Char"/>
    <w:basedOn w:val="4"/>
    <w:link w:val="6"/>
    <w:semiHidden/>
    <w:qFormat/>
    <w:uiPriority w:val="99"/>
    <w:rPr>
      <w:rFonts w:ascii="Tahoma" w:hAnsi="Tahoma" w:cs="Tahoma"/>
      <w:sz w:val="16"/>
      <w:szCs w:val="16"/>
    </w:rPr>
  </w:style>
  <w:style w:type="character" w:customStyle="1" w:styleId="14">
    <w:name w:val="Title Char"/>
    <w:basedOn w:val="4"/>
    <w:link w:val="12"/>
    <w:uiPriority w:val="1"/>
    <w:rPr>
      <w:rFonts w:asciiTheme="majorHAnsi" w:hAnsiTheme="majorHAnsi" w:eastAsiaTheme="majorEastAsia" w:cstheme="majorBidi"/>
      <w:b/>
      <w:bCs/>
      <w:color w:val="082A75" w:themeColor="text2"/>
      <w:sz w:val="72"/>
      <w:szCs w:val="52"/>
      <w14:textFill>
        <w14:solidFill>
          <w14:schemeClr w14:val="tx2"/>
        </w14:solidFill>
      </w14:textFill>
    </w:rPr>
  </w:style>
  <w:style w:type="character" w:customStyle="1" w:styleId="15">
    <w:name w:val="Subtitle Char"/>
    <w:basedOn w:val="4"/>
    <w:link w:val="10"/>
    <w:qFormat/>
    <w:uiPriority w:val="2"/>
    <w:rPr>
      <w:rFonts w:eastAsiaTheme="minorEastAsia"/>
      <w:caps/>
      <w:color w:val="082A75" w:themeColor="text2"/>
      <w:spacing w:val="20"/>
      <w:sz w:val="32"/>
      <w:szCs w:val="22"/>
      <w14:textFill>
        <w14:solidFill>
          <w14:schemeClr w14:val="tx2"/>
        </w14:solidFill>
      </w14:textFill>
    </w:rPr>
  </w:style>
  <w:style w:type="character" w:customStyle="1" w:styleId="16">
    <w:name w:val="Heading 1 Char"/>
    <w:basedOn w:val="4"/>
    <w:link w:val="2"/>
    <w:qFormat/>
    <w:uiPriority w:val="4"/>
    <w:rPr>
      <w:rFonts w:asciiTheme="majorHAnsi" w:hAnsiTheme="majorHAnsi" w:eastAsiaTheme="majorEastAsia" w:cstheme="majorBidi"/>
      <w:b/>
      <w:color w:val="062058" w:themeColor="text2" w:themeShade="BF"/>
      <w:kern w:val="28"/>
      <w:sz w:val="52"/>
      <w:szCs w:val="32"/>
    </w:rPr>
  </w:style>
  <w:style w:type="character" w:customStyle="1" w:styleId="17">
    <w:name w:val="Header Char"/>
    <w:basedOn w:val="4"/>
    <w:link w:val="8"/>
    <w:uiPriority w:val="99"/>
  </w:style>
  <w:style w:type="character" w:customStyle="1" w:styleId="18">
    <w:name w:val="Footer Char"/>
    <w:basedOn w:val="4"/>
    <w:link w:val="7"/>
    <w:uiPriority w:val="99"/>
    <w:rPr>
      <w:sz w:val="24"/>
      <w:szCs w:val="24"/>
    </w:rPr>
  </w:style>
  <w:style w:type="paragraph" w:customStyle="1" w:styleId="19">
    <w:name w:val="Name"/>
    <w:basedOn w:val="1"/>
    <w:qFormat/>
    <w:uiPriority w:val="3"/>
    <w:pPr>
      <w:spacing w:line="240" w:lineRule="auto"/>
      <w:jc w:val="right"/>
    </w:pPr>
  </w:style>
  <w:style w:type="character" w:customStyle="1" w:styleId="20">
    <w:name w:val="Heading 2 Char"/>
    <w:basedOn w:val="4"/>
    <w:link w:val="3"/>
    <w:qFormat/>
    <w:uiPriority w:val="4"/>
    <w:rPr>
      <w:rFonts w:eastAsiaTheme="majorEastAsia" w:cstheme="majorBidi"/>
      <w:color w:val="082A75" w:themeColor="text2"/>
      <w:sz w:val="36"/>
      <w:szCs w:val="26"/>
      <w14:textFill>
        <w14:solidFill>
          <w14:schemeClr w14:val="tx2"/>
        </w14:solidFill>
      </w14:textFill>
    </w:rPr>
  </w:style>
  <w:style w:type="character" w:styleId="21">
    <w:name w:val="Placeholder Text"/>
    <w:basedOn w:val="4"/>
    <w:unhideWhenUsed/>
    <w:uiPriority w:val="99"/>
    <w:rPr>
      <w:color w:val="808080"/>
    </w:rPr>
  </w:style>
  <w:style w:type="paragraph" w:customStyle="1" w:styleId="22">
    <w:name w:val="Content"/>
    <w:basedOn w:val="1"/>
    <w:link w:val="24"/>
    <w:qFormat/>
    <w:uiPriority w:val="0"/>
    <w:rPr>
      <w:b w:val="0"/>
    </w:rPr>
  </w:style>
  <w:style w:type="paragraph" w:customStyle="1" w:styleId="23">
    <w:name w:val="Emphasis Text"/>
    <w:basedOn w:val="1"/>
    <w:link w:val="25"/>
    <w:qFormat/>
    <w:uiPriority w:val="0"/>
  </w:style>
  <w:style w:type="character" w:customStyle="1" w:styleId="24">
    <w:name w:val="Content Char"/>
    <w:basedOn w:val="4"/>
    <w:link w:val="22"/>
    <w:uiPriority w:val="0"/>
    <w:rPr>
      <w:rFonts w:eastAsiaTheme="minorEastAsia"/>
      <w:color w:val="082A75" w:themeColor="text2"/>
      <w:sz w:val="28"/>
      <w:szCs w:val="22"/>
      <w14:textFill>
        <w14:solidFill>
          <w14:schemeClr w14:val="tx2"/>
        </w14:solidFill>
      </w14:textFill>
    </w:rPr>
  </w:style>
  <w:style w:type="character" w:customStyle="1" w:styleId="25">
    <w:name w:val="Emphasis Text Char"/>
    <w:basedOn w:val="4"/>
    <w:link w:val="23"/>
    <w:uiPriority w:val="0"/>
    <w:rPr>
      <w:rFonts w:eastAsiaTheme="minorEastAsia"/>
      <w:b/>
      <w:color w:val="082A75" w:themeColor="text2"/>
      <w:sz w:val="28"/>
      <w:szCs w:val="22"/>
      <w14:textFill>
        <w14:solidFill>
          <w14:schemeClr w14:val="tx2"/>
        </w14:solidFill>
      </w14:textFill>
    </w:rPr>
  </w:style>
  <w:style w:type="paragraph" w:styleId="26">
    <w:name w:val="List Paragraph"/>
    <w:basedOn w:val="1"/>
    <w:unhideWhenUsed/>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webp"/><Relationship Id="rId8" Type="http://schemas.openxmlformats.org/officeDocument/2006/relationships/image" Target="media/image2.webp"/><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9.webp"/><Relationship Id="rId14" Type="http://schemas.openxmlformats.org/officeDocument/2006/relationships/image" Target="media/image8.webp"/><Relationship Id="rId13" Type="http://schemas.openxmlformats.org/officeDocument/2006/relationships/image" Target="media/image7.webp"/><Relationship Id="rId12" Type="http://schemas.openxmlformats.org/officeDocument/2006/relationships/image" Target="media/image6.webp"/><Relationship Id="rId11" Type="http://schemas.openxmlformats.org/officeDocument/2006/relationships/image" Target="media/image5.webp"/><Relationship Id="rId10" Type="http://schemas.openxmlformats.org/officeDocument/2006/relationships/image" Target="media/image4.webp"/><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6A5E2627-B680-4852-9285-D39BE01DA71A%7d\%7bF11C95A7-8576-41BD-8702-6410D0CAFE8C%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8abee55-8bbb-47c4-acf8-6e179e5c24d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CA0ED108B965488AEBE21A147A5EB6" ma:contentTypeVersion="10" ma:contentTypeDescription="Create a new document." ma:contentTypeScope="" ma:versionID="af7a0393908b5a23593f1d94b3e277b1">
  <xsd:schema xmlns:xsd="http://www.w3.org/2001/XMLSchema" xmlns:xs="http://www.w3.org/2001/XMLSchema" xmlns:p="http://schemas.microsoft.com/office/2006/metadata/properties" xmlns:ns2="28abee55-8bbb-47c4-acf8-6e179e5c24d5" targetNamespace="http://schemas.microsoft.com/office/2006/metadata/properties" ma:root="true" ma:fieldsID="b107eaf59b4eeeb8b3a287d8aeb4fcc7" ns2:_="">
    <xsd:import namespace="28abee55-8bbb-47c4-acf8-6e179e5c24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abee55-8bbb-47c4-acf8-6e179e5c2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44924b0-3a4b-4292-80ee-f7fd1f58c22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D24D28-70C1-45B4-BAFB-472EB5947309}">
  <ds:schemaRefs/>
</ds:datastoreItem>
</file>

<file path=customXml/itemProps3.xml><?xml version="1.0" encoding="utf-8"?>
<ds:datastoreItem xmlns:ds="http://schemas.openxmlformats.org/officeDocument/2006/customXml" ds:itemID="{D43D41C3-F26E-467A-AC28-2FF0CC89E7A4}">
  <ds:schemaRefs/>
</ds:datastoreItem>
</file>

<file path=customXml/itemProps4.xml><?xml version="1.0" encoding="utf-8"?>
<ds:datastoreItem xmlns:ds="http://schemas.openxmlformats.org/officeDocument/2006/customXml" ds:itemID="{F27FC6EA-2E44-48D6-9D95-8CF5E9B19317}">
  <ds:schemaRefs/>
</ds:datastoreItem>
</file>

<file path=docProps/app.xml><?xml version="1.0" encoding="utf-8"?>
<Properties xmlns="http://schemas.openxmlformats.org/officeDocument/2006/extended-properties" xmlns:vt="http://schemas.openxmlformats.org/officeDocument/2006/docPropsVTypes">
  <Template>{F11C95A7-8576-41BD-8702-6410D0CAFE8C}tf16392850_win32.dotx</Template>
  <Pages>6</Pages>
  <Words>285</Words>
  <Characters>1628</Characters>
  <Lines>13</Lines>
  <Paragraphs>3</Paragraphs>
  <TotalTime>11</TotalTime>
  <ScaleCrop>false</ScaleCrop>
  <LinksUpToDate>false</LinksUpToDate>
  <CharactersWithSpaces>1910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2025-07-25T04:39:00Z</dcterms:created>
  <dc:creator>HOANG Bui Bach Nguyen</dc:creator>
  <cp:lastModifiedBy>Nguyễn Phương</cp:lastModifiedBy>
  <cp:lastPrinted>2006-08-01T17:47:00Z</cp:lastPrinted>
  <dcterms:modified xsi:type="dcterms:W3CDTF">2025-12-22T09:02:42Z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0x010100DACA0ED108B965488AEBE21A147A5EB6</vt:lpwstr>
  </property>
  <property fmtid="{D5CDD505-2E9C-101B-9397-08002B2CF9AE}" pid="4" name="Order">
    <vt:r8>16402200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GrammarlyDocumentId">
    <vt:lpwstr>c903aab8-32d8-487d-a2af-eba61ba5ec52</vt:lpwstr>
  </property>
  <property fmtid="{D5CDD505-2E9C-101B-9397-08002B2CF9AE}" pid="9" name="_SourceUrl">
    <vt:lpwstr/>
  </property>
  <property fmtid="{D5CDD505-2E9C-101B-9397-08002B2CF9AE}" pid="10" name="_SharedFileIndex">
    <vt:lpwstr/>
  </property>
  <property fmtid="{D5CDD505-2E9C-101B-9397-08002B2CF9AE}" pid="11" name="KSOProductBuildVer">
    <vt:lpwstr>1033-12.2.0.23155</vt:lpwstr>
  </property>
  <property fmtid="{D5CDD505-2E9C-101B-9397-08002B2CF9AE}" pid="12" name="ICV">
    <vt:lpwstr>651FAD4D00BB416EAF51A01752C3C75E_13</vt:lpwstr>
  </property>
</Properties>
</file>