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0F03" w14:textId="77777777" w:rsidR="00FB04D7" w:rsidRPr="00121ECC" w:rsidRDefault="00FB04D7" w:rsidP="00121E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04D7" w:rsidRPr="0012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5"/>
    <w:rsid w:val="00121ECC"/>
    <w:rsid w:val="004C3C7D"/>
    <w:rsid w:val="00617095"/>
    <w:rsid w:val="009A7235"/>
    <w:rsid w:val="00F45077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CAA6"/>
  <w15:chartTrackingRefBased/>
  <w15:docId w15:val="{D8CF821B-DF28-47D8-8BF9-A4324C32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Nhật Khánh</dc:creator>
  <cp:keywords/>
  <dc:description/>
  <cp:lastModifiedBy>Phạm Thị Nhật Khánh</cp:lastModifiedBy>
  <cp:revision>2</cp:revision>
  <dcterms:created xsi:type="dcterms:W3CDTF">2023-10-31T06:28:00Z</dcterms:created>
  <dcterms:modified xsi:type="dcterms:W3CDTF">2023-10-31T06:29:00Z</dcterms:modified>
</cp:coreProperties>
</file>