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F8" w:rsidRPr="00D60938" w:rsidRDefault="005E2EF8" w:rsidP="005E2EF8">
      <w:pPr>
        <w:spacing w:line="240" w:lineRule="auto"/>
        <w:ind w:right="-180"/>
        <w:jc w:val="center"/>
        <w:rPr>
          <w:color w:val="0070C0"/>
          <w:sz w:val="32"/>
          <w:szCs w:val="32"/>
        </w:rPr>
      </w:pPr>
      <w:r w:rsidRPr="00D60938">
        <w:rPr>
          <w:color w:val="0070C0"/>
          <w:sz w:val="32"/>
          <w:szCs w:val="32"/>
        </w:rPr>
        <w:t>D.K.T.E.</w:t>
      </w:r>
      <w:r>
        <w:rPr>
          <w:color w:val="0070C0"/>
          <w:sz w:val="32"/>
          <w:szCs w:val="32"/>
        </w:rPr>
        <w:t xml:space="preserve"> </w:t>
      </w:r>
      <w:r w:rsidRPr="00D60938">
        <w:rPr>
          <w:color w:val="0070C0"/>
          <w:sz w:val="32"/>
          <w:szCs w:val="32"/>
        </w:rPr>
        <w:t xml:space="preserve">Society’s Textile and Engineering Institute, </w:t>
      </w:r>
      <w:proofErr w:type="spellStart"/>
      <w:r w:rsidRPr="00D60938">
        <w:rPr>
          <w:color w:val="0070C0"/>
          <w:sz w:val="32"/>
          <w:szCs w:val="32"/>
        </w:rPr>
        <w:t>Ichalkaranji</w:t>
      </w:r>
      <w:proofErr w:type="spellEnd"/>
      <w:r w:rsidRPr="00D60938">
        <w:rPr>
          <w:color w:val="0070C0"/>
          <w:sz w:val="32"/>
          <w:szCs w:val="32"/>
        </w:rPr>
        <w:t>.</w:t>
      </w:r>
    </w:p>
    <w:p w:rsidR="005E2EF8" w:rsidRPr="00D60938" w:rsidRDefault="005E2EF8" w:rsidP="005E2EF8">
      <w:pPr>
        <w:spacing w:line="240" w:lineRule="auto"/>
        <w:jc w:val="center"/>
        <w:rPr>
          <w:color w:val="0070C0"/>
          <w:sz w:val="24"/>
          <w:szCs w:val="32"/>
        </w:rPr>
      </w:pPr>
      <w:r w:rsidRPr="00D60938">
        <w:rPr>
          <w:color w:val="0070C0"/>
          <w:sz w:val="24"/>
          <w:szCs w:val="32"/>
        </w:rPr>
        <w:t xml:space="preserve">(An Autonomous Institute, Affiliated to </w:t>
      </w:r>
      <w:proofErr w:type="spellStart"/>
      <w:r w:rsidRPr="00D60938">
        <w:rPr>
          <w:color w:val="0070C0"/>
          <w:sz w:val="24"/>
          <w:szCs w:val="32"/>
        </w:rPr>
        <w:t>Shivaji</w:t>
      </w:r>
      <w:proofErr w:type="spellEnd"/>
      <w:r w:rsidRPr="00D60938">
        <w:rPr>
          <w:color w:val="0070C0"/>
          <w:sz w:val="24"/>
          <w:szCs w:val="32"/>
        </w:rPr>
        <w:t xml:space="preserve"> University, Kolhapur)</w:t>
      </w:r>
    </w:p>
    <w:p w:rsidR="005E2EF8" w:rsidRDefault="005E2EF8" w:rsidP="005E2EF8">
      <w:pPr>
        <w:jc w:val="center"/>
        <w:rPr>
          <w:color w:val="7030A0"/>
          <w:sz w:val="28"/>
          <w:szCs w:val="28"/>
        </w:rPr>
      </w:pPr>
      <w:r w:rsidRPr="00F51FE0">
        <w:rPr>
          <w:color w:val="7030A0"/>
          <w:sz w:val="28"/>
          <w:szCs w:val="28"/>
        </w:rPr>
        <w:t>Department of Computer Science &amp; Engineering</w:t>
      </w:r>
    </w:p>
    <w:p w:rsidR="005E2EF8" w:rsidRPr="00D5484E" w:rsidRDefault="005E2EF8" w:rsidP="005E2EF8">
      <w:pPr>
        <w:jc w:val="center"/>
        <w:rPr>
          <w:b/>
          <w:color w:val="0070C0"/>
          <w:sz w:val="32"/>
          <w:szCs w:val="32"/>
        </w:rPr>
      </w:pPr>
      <w:r>
        <w:rPr>
          <w:color w:val="7030A0"/>
          <w:sz w:val="28"/>
          <w:szCs w:val="28"/>
        </w:rPr>
        <w:t>2018 - 2019</w:t>
      </w:r>
    </w:p>
    <w:p w:rsidR="005E2EF8" w:rsidRPr="00C84530" w:rsidRDefault="005E2EF8" w:rsidP="005E2EF8">
      <w:pPr>
        <w:jc w:val="center"/>
        <w:rPr>
          <w:color w:val="7030A0"/>
          <w:sz w:val="28"/>
          <w:szCs w:val="28"/>
        </w:rPr>
      </w:pPr>
      <w:r>
        <w:rPr>
          <w:noProof/>
          <w:color w:val="7030A0"/>
          <w:sz w:val="28"/>
          <w:szCs w:val="28"/>
        </w:rPr>
        <w:drawing>
          <wp:anchor distT="0" distB="0" distL="114300" distR="114300" simplePos="0" relativeHeight="251659264" behindDoc="0" locked="0" layoutInCell="1" allowOverlap="1" wp14:anchorId="61055445" wp14:editId="247EB522">
            <wp:simplePos x="0" y="0"/>
            <wp:positionH relativeFrom="column">
              <wp:posOffset>2085975</wp:posOffset>
            </wp:positionH>
            <wp:positionV relativeFrom="paragraph">
              <wp:posOffset>46990</wp:posOffset>
            </wp:positionV>
            <wp:extent cx="1842135" cy="714375"/>
            <wp:effectExtent l="19050" t="0" r="571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2135" cy="714375"/>
                    </a:xfrm>
                    <a:prstGeom prst="rect">
                      <a:avLst/>
                    </a:prstGeom>
                    <a:noFill/>
                    <a:ln w="9525">
                      <a:noFill/>
                      <a:miter lim="800000"/>
                      <a:headEnd/>
                      <a:tailEnd/>
                    </a:ln>
                  </pic:spPr>
                </pic:pic>
              </a:graphicData>
            </a:graphic>
          </wp:anchor>
        </w:drawing>
      </w:r>
      <w:r>
        <w:rPr>
          <w:color w:val="7030A0"/>
          <w:sz w:val="28"/>
          <w:szCs w:val="28"/>
        </w:rPr>
        <w:t xml:space="preserve">                         </w:t>
      </w:r>
    </w:p>
    <w:p w:rsidR="005E2EF8" w:rsidRPr="00124B75" w:rsidRDefault="005E2EF8" w:rsidP="005E2EF8">
      <w:pPr>
        <w:rPr>
          <w:b/>
          <w:bCs/>
          <w:color w:val="7030A0"/>
          <w:sz w:val="24"/>
          <w:szCs w:val="24"/>
        </w:rPr>
      </w:pPr>
      <w:r>
        <w:rPr>
          <w:b/>
          <w:bCs/>
          <w:color w:val="7030A0"/>
          <w:sz w:val="24"/>
          <w:szCs w:val="24"/>
        </w:rPr>
        <w:br w:type="textWrapping" w:clear="all"/>
      </w:r>
    </w:p>
    <w:p w:rsidR="005E2EF8" w:rsidRPr="00F50A97" w:rsidRDefault="005E2EF8" w:rsidP="005E2EF8">
      <w:pPr>
        <w:rPr>
          <w:b/>
          <w:bCs/>
          <w:color w:val="002060"/>
          <w:sz w:val="24"/>
          <w:szCs w:val="24"/>
        </w:rPr>
      </w:pPr>
      <w:r>
        <w:rPr>
          <w:b/>
          <w:bCs/>
          <w:color w:val="002060"/>
          <w:sz w:val="24"/>
          <w:szCs w:val="24"/>
        </w:rPr>
        <w:t xml:space="preserve">                                           Project SRS and Design Document on</w:t>
      </w:r>
    </w:p>
    <w:p w:rsidR="005E2EF8" w:rsidRPr="00407325" w:rsidRDefault="005E2EF8" w:rsidP="005E2EF8">
      <w:pPr>
        <w:spacing w:after="0" w:line="240" w:lineRule="auto"/>
        <w:ind w:firstLine="720"/>
        <w:rPr>
          <w:rFonts w:eastAsia="Times New Roman" w:cs="Times New Roman"/>
          <w:color w:val="000000"/>
          <w:sz w:val="28"/>
        </w:rPr>
      </w:pPr>
      <w:r>
        <w:rPr>
          <w:color w:val="FF0000"/>
          <w:sz w:val="36"/>
          <w:szCs w:val="36"/>
        </w:rPr>
        <w:t xml:space="preserve">  To develop CP-ABE data sharing scheme having a key escrow problem in cloud environment.</w:t>
      </w:r>
      <w:r w:rsidRPr="00407325">
        <w:rPr>
          <w:rFonts w:eastAsia="Times New Roman" w:cs="Times New Roman"/>
          <w:color w:val="000000"/>
          <w:sz w:val="28"/>
        </w:rPr>
        <w:t xml:space="preserve"> </w:t>
      </w:r>
    </w:p>
    <w:p w:rsidR="005E2EF8" w:rsidRDefault="005E2EF8" w:rsidP="005E2EF8">
      <w:pPr>
        <w:spacing w:after="0" w:line="240" w:lineRule="auto"/>
        <w:rPr>
          <w:rFonts w:eastAsia="Times New Roman" w:cs="Times New Roman"/>
          <w:color w:val="000000"/>
          <w:sz w:val="28"/>
        </w:rPr>
      </w:pPr>
    </w:p>
    <w:p w:rsidR="005E2EF8" w:rsidRPr="002D5A5C" w:rsidRDefault="005E2EF8" w:rsidP="005E2EF8">
      <w:pPr>
        <w:pStyle w:val="Default"/>
        <w:jc w:val="center"/>
        <w:rPr>
          <w:color w:val="FF0000"/>
          <w:sz w:val="36"/>
          <w:szCs w:val="36"/>
        </w:rPr>
      </w:pPr>
    </w:p>
    <w:p w:rsidR="005E2EF8" w:rsidRPr="00D60938" w:rsidRDefault="005E2EF8" w:rsidP="005E2EF8">
      <w:pPr>
        <w:spacing w:before="100" w:beforeAutospacing="1" w:after="0" w:line="240" w:lineRule="auto"/>
        <w:jc w:val="center"/>
        <w:rPr>
          <w:b/>
          <w:bCs/>
          <w:color w:val="002060"/>
          <w:sz w:val="24"/>
          <w:szCs w:val="24"/>
        </w:rPr>
      </w:pPr>
      <w:r w:rsidRPr="00D60938">
        <w:rPr>
          <w:b/>
          <w:bCs/>
          <w:color w:val="002060"/>
          <w:sz w:val="24"/>
          <w:szCs w:val="24"/>
        </w:rPr>
        <w:t>Under The Guidance Of</w:t>
      </w:r>
    </w:p>
    <w:p w:rsidR="005E2EF8" w:rsidRPr="00D60938" w:rsidRDefault="005E2EF8" w:rsidP="005E2EF8">
      <w:pPr>
        <w:tabs>
          <w:tab w:val="left" w:pos="2060"/>
          <w:tab w:val="center" w:pos="4514"/>
        </w:tabs>
        <w:spacing w:before="100" w:beforeAutospacing="1"/>
        <w:jc w:val="center"/>
        <w:rPr>
          <w:color w:val="FF0000"/>
          <w:sz w:val="28"/>
          <w:szCs w:val="24"/>
        </w:rPr>
      </w:pPr>
      <w:r>
        <w:rPr>
          <w:color w:val="FF0000"/>
          <w:sz w:val="28"/>
          <w:szCs w:val="24"/>
        </w:rPr>
        <w:t xml:space="preserve">Prof. Mrs. </w:t>
      </w:r>
      <w:proofErr w:type="spellStart"/>
      <w:r>
        <w:rPr>
          <w:color w:val="FF0000"/>
          <w:sz w:val="28"/>
          <w:szCs w:val="24"/>
        </w:rPr>
        <w:t>Darbastwar</w:t>
      </w:r>
      <w:proofErr w:type="spellEnd"/>
    </w:p>
    <w:p w:rsidR="005E2EF8" w:rsidRPr="00FC15B2" w:rsidRDefault="005E2EF8" w:rsidP="005E2EF8">
      <w:pPr>
        <w:tabs>
          <w:tab w:val="left" w:pos="2060"/>
          <w:tab w:val="center" w:pos="4514"/>
        </w:tabs>
        <w:spacing w:before="100" w:beforeAutospacing="1"/>
        <w:jc w:val="both"/>
        <w:rPr>
          <w:b/>
          <w:color w:val="C00000"/>
          <w:sz w:val="24"/>
          <w:szCs w:val="24"/>
        </w:rPr>
      </w:pPr>
      <w:r w:rsidRPr="00E51F60">
        <w:rPr>
          <w:b/>
          <w:color w:val="C00000"/>
          <w:sz w:val="24"/>
          <w:szCs w:val="24"/>
        </w:rPr>
        <w:t>Submitted By:</w:t>
      </w:r>
    </w:p>
    <w:p w:rsidR="005E2EF8" w:rsidRDefault="005E2EF8" w:rsidP="005E2EF8">
      <w:pPr>
        <w:pStyle w:val="ListParagraph"/>
        <w:numPr>
          <w:ilvl w:val="0"/>
          <w:numId w:val="16"/>
        </w:numPr>
        <w:spacing w:before="100" w:beforeAutospacing="1" w:after="200" w:line="276" w:lineRule="auto"/>
        <w:rPr>
          <w:color w:val="002060"/>
          <w:sz w:val="24"/>
          <w:szCs w:val="24"/>
        </w:rPr>
      </w:pPr>
      <w:proofErr w:type="spellStart"/>
      <w:r>
        <w:rPr>
          <w:color w:val="002060"/>
          <w:sz w:val="24"/>
          <w:szCs w:val="24"/>
        </w:rPr>
        <w:t>Shadab</w:t>
      </w:r>
      <w:proofErr w:type="spellEnd"/>
      <w:r>
        <w:rPr>
          <w:color w:val="002060"/>
          <w:sz w:val="24"/>
          <w:szCs w:val="24"/>
        </w:rPr>
        <w:t xml:space="preserve"> Khan</w:t>
      </w:r>
      <w:r>
        <w:rPr>
          <w:color w:val="002060"/>
          <w:sz w:val="24"/>
          <w:szCs w:val="24"/>
        </w:rPr>
        <w:tab/>
        <w:t xml:space="preserve">                      </w:t>
      </w:r>
      <w:r>
        <w:rPr>
          <w:color w:val="002060"/>
          <w:sz w:val="24"/>
          <w:szCs w:val="24"/>
        </w:rPr>
        <w:tab/>
      </w:r>
      <w:r>
        <w:rPr>
          <w:color w:val="002060"/>
          <w:sz w:val="24"/>
          <w:szCs w:val="24"/>
        </w:rPr>
        <w:tab/>
        <w:t>15CMPN23</w:t>
      </w:r>
    </w:p>
    <w:p w:rsidR="005E2EF8" w:rsidRDefault="005E2EF8" w:rsidP="005E2EF8">
      <w:pPr>
        <w:pStyle w:val="ListParagraph"/>
        <w:spacing w:before="100" w:beforeAutospacing="1"/>
        <w:rPr>
          <w:color w:val="002060"/>
          <w:sz w:val="24"/>
          <w:szCs w:val="24"/>
        </w:rPr>
      </w:pPr>
    </w:p>
    <w:p w:rsidR="005E2EF8" w:rsidRDefault="005E2EF8" w:rsidP="005E2EF8">
      <w:pPr>
        <w:pStyle w:val="ListParagraph"/>
        <w:numPr>
          <w:ilvl w:val="0"/>
          <w:numId w:val="16"/>
        </w:numPr>
        <w:spacing w:before="100" w:beforeAutospacing="1" w:after="200" w:line="276" w:lineRule="auto"/>
        <w:rPr>
          <w:color w:val="002060"/>
          <w:sz w:val="24"/>
          <w:szCs w:val="24"/>
        </w:rPr>
      </w:pPr>
      <w:proofErr w:type="spellStart"/>
      <w:r>
        <w:rPr>
          <w:color w:val="002060"/>
          <w:sz w:val="24"/>
          <w:szCs w:val="24"/>
        </w:rPr>
        <w:t>Ankita</w:t>
      </w:r>
      <w:proofErr w:type="spellEnd"/>
      <w:r>
        <w:rPr>
          <w:color w:val="002060"/>
          <w:sz w:val="24"/>
          <w:szCs w:val="24"/>
        </w:rPr>
        <w:t xml:space="preserve"> </w:t>
      </w:r>
      <w:proofErr w:type="spellStart"/>
      <w:r>
        <w:rPr>
          <w:color w:val="002060"/>
          <w:sz w:val="24"/>
          <w:szCs w:val="24"/>
        </w:rPr>
        <w:t>Taradale</w:t>
      </w:r>
      <w:proofErr w:type="spellEnd"/>
      <w:r>
        <w:rPr>
          <w:color w:val="002060"/>
          <w:sz w:val="24"/>
          <w:szCs w:val="24"/>
        </w:rPr>
        <w:tab/>
      </w:r>
      <w:r>
        <w:rPr>
          <w:color w:val="002060"/>
          <w:sz w:val="24"/>
          <w:szCs w:val="24"/>
        </w:rPr>
        <w:tab/>
      </w:r>
      <w:r>
        <w:rPr>
          <w:color w:val="002060"/>
          <w:sz w:val="24"/>
          <w:szCs w:val="24"/>
        </w:rPr>
        <w:tab/>
        <w:t>15CMPN53</w:t>
      </w:r>
    </w:p>
    <w:p w:rsidR="005E2EF8" w:rsidRDefault="005E2EF8" w:rsidP="005E2EF8">
      <w:pPr>
        <w:pStyle w:val="ListParagraph"/>
        <w:spacing w:before="100" w:beforeAutospacing="1"/>
        <w:rPr>
          <w:color w:val="002060"/>
          <w:sz w:val="24"/>
          <w:szCs w:val="24"/>
        </w:rPr>
      </w:pPr>
    </w:p>
    <w:p w:rsidR="005E2EF8" w:rsidRPr="00C11F91" w:rsidRDefault="005E2EF8" w:rsidP="005E2EF8">
      <w:pPr>
        <w:pStyle w:val="ListParagraph"/>
        <w:numPr>
          <w:ilvl w:val="0"/>
          <w:numId w:val="16"/>
        </w:numPr>
        <w:spacing w:before="100" w:beforeAutospacing="1" w:after="200" w:line="276" w:lineRule="auto"/>
        <w:rPr>
          <w:color w:val="002060"/>
          <w:sz w:val="24"/>
          <w:szCs w:val="24"/>
        </w:rPr>
      </w:pPr>
      <w:proofErr w:type="spellStart"/>
      <w:r>
        <w:rPr>
          <w:color w:val="002060"/>
          <w:sz w:val="24"/>
          <w:szCs w:val="24"/>
        </w:rPr>
        <w:t>Mayuri</w:t>
      </w:r>
      <w:proofErr w:type="spellEnd"/>
      <w:r>
        <w:rPr>
          <w:color w:val="002060"/>
          <w:sz w:val="24"/>
          <w:szCs w:val="24"/>
        </w:rPr>
        <w:t xml:space="preserve"> </w:t>
      </w:r>
      <w:proofErr w:type="spellStart"/>
      <w:r>
        <w:rPr>
          <w:color w:val="002060"/>
          <w:sz w:val="24"/>
          <w:szCs w:val="24"/>
        </w:rPr>
        <w:t>Waghamode</w:t>
      </w:r>
      <w:proofErr w:type="spellEnd"/>
      <w:r>
        <w:rPr>
          <w:color w:val="002060"/>
          <w:sz w:val="24"/>
          <w:szCs w:val="24"/>
        </w:rPr>
        <w:tab/>
      </w:r>
      <w:r>
        <w:rPr>
          <w:color w:val="002060"/>
          <w:sz w:val="24"/>
          <w:szCs w:val="24"/>
        </w:rPr>
        <w:tab/>
      </w:r>
      <w:r>
        <w:rPr>
          <w:color w:val="002060"/>
          <w:sz w:val="24"/>
          <w:szCs w:val="24"/>
        </w:rPr>
        <w:tab/>
        <w:t>15CMPN59</w:t>
      </w:r>
    </w:p>
    <w:p w:rsidR="005E2EF8" w:rsidRDefault="005E2EF8" w:rsidP="005E2EF8">
      <w:pPr>
        <w:pStyle w:val="ListParagraph"/>
        <w:spacing w:before="100" w:beforeAutospacing="1"/>
        <w:rPr>
          <w:color w:val="002060"/>
          <w:sz w:val="24"/>
          <w:szCs w:val="24"/>
        </w:rPr>
      </w:pPr>
    </w:p>
    <w:p w:rsidR="005E2EF8" w:rsidRDefault="005E2EF8" w:rsidP="005E2EF8">
      <w:pPr>
        <w:pStyle w:val="ListParagraph"/>
        <w:numPr>
          <w:ilvl w:val="0"/>
          <w:numId w:val="16"/>
        </w:numPr>
        <w:spacing w:before="100" w:beforeAutospacing="1" w:after="200" w:line="276" w:lineRule="auto"/>
        <w:rPr>
          <w:color w:val="002060"/>
          <w:sz w:val="24"/>
          <w:szCs w:val="24"/>
        </w:rPr>
      </w:pPr>
      <w:proofErr w:type="spellStart"/>
      <w:r>
        <w:rPr>
          <w:color w:val="002060"/>
          <w:sz w:val="24"/>
          <w:szCs w:val="24"/>
        </w:rPr>
        <w:t>Deepal</w:t>
      </w:r>
      <w:proofErr w:type="spellEnd"/>
      <w:r>
        <w:rPr>
          <w:color w:val="002060"/>
          <w:sz w:val="24"/>
          <w:szCs w:val="24"/>
        </w:rPr>
        <w:t xml:space="preserve"> </w:t>
      </w:r>
      <w:proofErr w:type="spellStart"/>
      <w:r>
        <w:rPr>
          <w:color w:val="002060"/>
          <w:sz w:val="24"/>
          <w:szCs w:val="24"/>
        </w:rPr>
        <w:t>Shinde</w:t>
      </w:r>
      <w:proofErr w:type="spellEnd"/>
      <w:r>
        <w:rPr>
          <w:color w:val="002060"/>
          <w:sz w:val="24"/>
          <w:szCs w:val="24"/>
        </w:rPr>
        <w:tab/>
      </w:r>
      <w:r>
        <w:rPr>
          <w:color w:val="002060"/>
          <w:sz w:val="24"/>
          <w:szCs w:val="24"/>
        </w:rPr>
        <w:tab/>
      </w:r>
      <w:r>
        <w:rPr>
          <w:color w:val="002060"/>
          <w:sz w:val="24"/>
          <w:szCs w:val="24"/>
        </w:rPr>
        <w:tab/>
      </w:r>
      <w:r w:rsidR="00E11E05">
        <w:rPr>
          <w:color w:val="002060"/>
          <w:sz w:val="24"/>
          <w:szCs w:val="24"/>
        </w:rPr>
        <w:tab/>
      </w:r>
      <w:r>
        <w:rPr>
          <w:color w:val="002060"/>
          <w:sz w:val="24"/>
          <w:szCs w:val="24"/>
        </w:rPr>
        <w:t>14CMPN10</w:t>
      </w:r>
    </w:p>
    <w:p w:rsidR="005E2EF8" w:rsidRPr="002332C1" w:rsidRDefault="005E2EF8" w:rsidP="005E2EF8">
      <w:pPr>
        <w:pStyle w:val="ListParagraph"/>
        <w:rPr>
          <w:color w:val="002060"/>
          <w:sz w:val="24"/>
          <w:szCs w:val="24"/>
        </w:rPr>
      </w:pPr>
    </w:p>
    <w:p w:rsidR="005E2EF8" w:rsidRPr="00C11F91" w:rsidRDefault="005E2EF8" w:rsidP="005E2EF8">
      <w:pPr>
        <w:pStyle w:val="ListParagraph"/>
        <w:numPr>
          <w:ilvl w:val="0"/>
          <w:numId w:val="16"/>
        </w:numPr>
        <w:spacing w:before="100" w:beforeAutospacing="1" w:after="200" w:line="276" w:lineRule="auto"/>
        <w:rPr>
          <w:color w:val="002060"/>
          <w:sz w:val="24"/>
          <w:szCs w:val="24"/>
        </w:rPr>
      </w:pPr>
      <w:proofErr w:type="spellStart"/>
      <w:r>
        <w:rPr>
          <w:color w:val="002060"/>
          <w:sz w:val="24"/>
          <w:szCs w:val="24"/>
        </w:rPr>
        <w:t>Swaliha</w:t>
      </w:r>
      <w:proofErr w:type="spellEnd"/>
      <w:r>
        <w:rPr>
          <w:color w:val="002060"/>
          <w:sz w:val="24"/>
          <w:szCs w:val="24"/>
        </w:rPr>
        <w:t xml:space="preserve"> </w:t>
      </w:r>
      <w:proofErr w:type="spellStart"/>
      <w:r>
        <w:rPr>
          <w:color w:val="002060"/>
          <w:sz w:val="24"/>
          <w:szCs w:val="24"/>
        </w:rPr>
        <w:t>Momin</w:t>
      </w:r>
      <w:proofErr w:type="spellEnd"/>
      <w:r>
        <w:rPr>
          <w:color w:val="002060"/>
          <w:sz w:val="24"/>
          <w:szCs w:val="24"/>
        </w:rPr>
        <w:t xml:space="preserve">                    </w:t>
      </w:r>
      <w:r>
        <w:rPr>
          <w:color w:val="002060"/>
          <w:sz w:val="24"/>
          <w:szCs w:val="24"/>
        </w:rPr>
        <w:tab/>
      </w:r>
      <w:r w:rsidR="00E11E05">
        <w:rPr>
          <w:color w:val="002060"/>
          <w:sz w:val="24"/>
          <w:szCs w:val="24"/>
        </w:rPr>
        <w:tab/>
      </w:r>
      <w:r>
        <w:rPr>
          <w:color w:val="002060"/>
          <w:sz w:val="24"/>
          <w:szCs w:val="24"/>
        </w:rPr>
        <w:t>13CMPN34</w:t>
      </w:r>
    </w:p>
    <w:p w:rsidR="005E2EF8" w:rsidRPr="00A844FC" w:rsidRDefault="005E2EF8" w:rsidP="005E2EF8">
      <w:pPr>
        <w:spacing w:before="100" w:beforeAutospacing="1"/>
        <w:rPr>
          <w:color w:val="002060"/>
          <w:sz w:val="24"/>
          <w:szCs w:val="24"/>
        </w:rPr>
      </w:pPr>
    </w:p>
    <w:p w:rsidR="005E2EF8" w:rsidRPr="00F50A97" w:rsidRDefault="00E11E05" w:rsidP="005E2EF8">
      <w:pPr>
        <w:spacing w:after="0" w:line="240" w:lineRule="auto"/>
        <w:rPr>
          <w:color w:val="002060"/>
          <w:sz w:val="24"/>
          <w:szCs w:val="24"/>
        </w:rPr>
      </w:pPr>
      <w:r>
        <w:rPr>
          <w:color w:val="002060"/>
          <w:sz w:val="24"/>
          <w:szCs w:val="24"/>
        </w:rPr>
        <w:t xml:space="preserve">     </w:t>
      </w:r>
      <w:r w:rsidR="005E2EF8">
        <w:rPr>
          <w:color w:val="002060"/>
          <w:sz w:val="24"/>
          <w:szCs w:val="24"/>
        </w:rPr>
        <w:t xml:space="preserve">Prof. </w:t>
      </w:r>
      <w:proofErr w:type="spellStart"/>
      <w:r w:rsidR="005E2EF8">
        <w:rPr>
          <w:color w:val="002060"/>
          <w:sz w:val="24"/>
          <w:szCs w:val="24"/>
        </w:rPr>
        <w:t>Mrs.Darbastwar</w:t>
      </w:r>
      <w:proofErr w:type="spellEnd"/>
      <w:r w:rsidR="005E2EF8" w:rsidRPr="00F50A97">
        <w:rPr>
          <w:color w:val="002060"/>
          <w:sz w:val="24"/>
          <w:szCs w:val="24"/>
        </w:rPr>
        <w:tab/>
      </w:r>
      <w:r w:rsidR="005E2EF8" w:rsidRPr="00F50A97">
        <w:rPr>
          <w:color w:val="002060"/>
          <w:sz w:val="24"/>
          <w:szCs w:val="24"/>
        </w:rPr>
        <w:tab/>
      </w:r>
      <w:r w:rsidR="005E2EF8" w:rsidRPr="00F50A97">
        <w:rPr>
          <w:color w:val="002060"/>
          <w:sz w:val="24"/>
          <w:szCs w:val="24"/>
        </w:rPr>
        <w:tab/>
      </w:r>
      <w:r w:rsidR="005E2EF8">
        <w:rPr>
          <w:color w:val="002060"/>
          <w:sz w:val="24"/>
          <w:szCs w:val="24"/>
        </w:rPr>
        <w:tab/>
      </w:r>
      <w:r w:rsidR="005E2EF8">
        <w:rPr>
          <w:color w:val="002060"/>
          <w:sz w:val="24"/>
          <w:szCs w:val="24"/>
        </w:rPr>
        <w:tab/>
        <w:t>Prof. (D</w:t>
      </w:r>
      <w:r w:rsidR="005E2EF8" w:rsidRPr="00F50A97">
        <w:rPr>
          <w:color w:val="002060"/>
          <w:sz w:val="24"/>
          <w:szCs w:val="24"/>
        </w:rPr>
        <w:t>r.</w:t>
      </w:r>
      <w:r w:rsidR="005E2EF8">
        <w:rPr>
          <w:color w:val="002060"/>
          <w:sz w:val="24"/>
          <w:szCs w:val="24"/>
        </w:rPr>
        <w:t xml:space="preserve">) </w:t>
      </w:r>
      <w:r w:rsidR="005E2EF8" w:rsidRPr="00F50A97">
        <w:rPr>
          <w:color w:val="002060"/>
          <w:sz w:val="24"/>
          <w:szCs w:val="24"/>
        </w:rPr>
        <w:t>D.</w:t>
      </w:r>
      <w:r w:rsidR="005E2EF8">
        <w:rPr>
          <w:color w:val="002060"/>
          <w:sz w:val="24"/>
          <w:szCs w:val="24"/>
        </w:rPr>
        <w:t xml:space="preserve"> </w:t>
      </w:r>
      <w:r w:rsidR="005E2EF8" w:rsidRPr="00F50A97">
        <w:rPr>
          <w:color w:val="002060"/>
          <w:sz w:val="24"/>
          <w:szCs w:val="24"/>
        </w:rPr>
        <w:t>V.</w:t>
      </w:r>
      <w:r w:rsidR="005E2EF8">
        <w:rPr>
          <w:color w:val="002060"/>
          <w:sz w:val="24"/>
          <w:szCs w:val="24"/>
        </w:rPr>
        <w:t xml:space="preserve"> </w:t>
      </w:r>
      <w:proofErr w:type="spellStart"/>
      <w:r w:rsidR="005E2EF8" w:rsidRPr="00F50A97">
        <w:rPr>
          <w:color w:val="002060"/>
          <w:sz w:val="24"/>
          <w:szCs w:val="24"/>
        </w:rPr>
        <w:t>Kodavade</w:t>
      </w:r>
      <w:proofErr w:type="spellEnd"/>
    </w:p>
    <w:p w:rsidR="005E2EF8" w:rsidRPr="00856215" w:rsidRDefault="005E2EF8" w:rsidP="005E2EF8">
      <w:pPr>
        <w:spacing w:after="0" w:line="240" w:lineRule="auto"/>
        <w:ind w:firstLine="360"/>
        <w:rPr>
          <w:b/>
          <w:color w:val="C0504D"/>
          <w:sz w:val="24"/>
          <w:szCs w:val="24"/>
          <w:u w:val="single"/>
        </w:rPr>
      </w:pPr>
      <w:r w:rsidRPr="006A17E7">
        <w:rPr>
          <w:rStyle w:val="IntenseReference"/>
        </w:rPr>
        <w:t xml:space="preserve"> </w:t>
      </w:r>
      <w:r>
        <w:rPr>
          <w:rStyle w:val="IntenseReference"/>
        </w:rPr>
        <w:t xml:space="preserve">  Project Guide</w:t>
      </w:r>
      <w:r w:rsidRPr="006A17E7">
        <w:rPr>
          <w:rStyle w:val="IntenseReference"/>
        </w:rPr>
        <w:tab/>
      </w:r>
      <w:r w:rsidRPr="00C84530">
        <w:rPr>
          <w:rStyle w:val="IntenseReference"/>
          <w:u w:val="words"/>
        </w:rPr>
        <w:tab/>
      </w:r>
      <w:r w:rsidRPr="00C84530">
        <w:rPr>
          <w:rStyle w:val="IntenseReference"/>
          <w:u w:val="words"/>
        </w:rPr>
        <w:tab/>
      </w:r>
      <w:r w:rsidRPr="00C84530">
        <w:rPr>
          <w:rStyle w:val="IntenseReference"/>
          <w:u w:val="words"/>
        </w:rPr>
        <w:tab/>
      </w:r>
      <w:r w:rsidRPr="00C84530">
        <w:rPr>
          <w:rStyle w:val="IntenseReference"/>
          <w:u w:val="words"/>
        </w:rPr>
        <w:tab/>
      </w:r>
      <w:r w:rsidRPr="00C84530">
        <w:rPr>
          <w:rStyle w:val="IntenseReference"/>
          <w:u w:val="words"/>
        </w:rPr>
        <w:tab/>
      </w:r>
      <w:r>
        <w:rPr>
          <w:rStyle w:val="IntenseReference"/>
          <w:u w:val="words"/>
        </w:rPr>
        <w:t xml:space="preserve">    </w:t>
      </w:r>
      <w:r w:rsidRPr="006A17E7">
        <w:rPr>
          <w:rStyle w:val="IntenseReference"/>
        </w:rPr>
        <w:t>Head of Department</w:t>
      </w:r>
    </w:p>
    <w:p w:rsidR="005E2EF8" w:rsidRDefault="005E2EF8" w:rsidP="005E2EF8">
      <w:pPr>
        <w:spacing w:line="240" w:lineRule="auto"/>
        <w:ind w:right="-180"/>
        <w:rPr>
          <w:color w:val="0070C0"/>
          <w:sz w:val="32"/>
          <w:szCs w:val="32"/>
        </w:rPr>
      </w:pPr>
    </w:p>
    <w:p w:rsidR="005E2EF8" w:rsidRPr="00D60938" w:rsidRDefault="005E2EF8" w:rsidP="005E2EF8">
      <w:pPr>
        <w:spacing w:line="240" w:lineRule="auto"/>
        <w:ind w:right="-180"/>
        <w:rPr>
          <w:color w:val="0070C0"/>
          <w:sz w:val="32"/>
          <w:szCs w:val="32"/>
        </w:rPr>
      </w:pPr>
      <w:r w:rsidRPr="00D60938">
        <w:rPr>
          <w:color w:val="0070C0"/>
          <w:sz w:val="32"/>
          <w:szCs w:val="32"/>
        </w:rPr>
        <w:lastRenderedPageBreak/>
        <w:t>D.K.T.E.</w:t>
      </w:r>
      <w:r>
        <w:rPr>
          <w:color w:val="0070C0"/>
          <w:sz w:val="32"/>
          <w:szCs w:val="32"/>
        </w:rPr>
        <w:t xml:space="preserve"> </w:t>
      </w:r>
      <w:r w:rsidRPr="00D60938">
        <w:rPr>
          <w:color w:val="0070C0"/>
          <w:sz w:val="32"/>
          <w:szCs w:val="32"/>
        </w:rPr>
        <w:t xml:space="preserve">Society’s Textile and Engineering Institute, </w:t>
      </w:r>
      <w:proofErr w:type="spellStart"/>
      <w:r w:rsidRPr="00D60938">
        <w:rPr>
          <w:color w:val="0070C0"/>
          <w:sz w:val="32"/>
          <w:szCs w:val="32"/>
        </w:rPr>
        <w:t>Ichalkaranji</w:t>
      </w:r>
      <w:proofErr w:type="spellEnd"/>
      <w:r w:rsidRPr="00D60938">
        <w:rPr>
          <w:color w:val="0070C0"/>
          <w:sz w:val="32"/>
          <w:szCs w:val="32"/>
        </w:rPr>
        <w:t>.</w:t>
      </w:r>
    </w:p>
    <w:p w:rsidR="005E2EF8" w:rsidRPr="00D60938" w:rsidRDefault="005E2EF8" w:rsidP="005E2EF8">
      <w:pPr>
        <w:spacing w:line="240" w:lineRule="auto"/>
        <w:jc w:val="center"/>
        <w:rPr>
          <w:color w:val="0070C0"/>
          <w:sz w:val="24"/>
          <w:szCs w:val="32"/>
        </w:rPr>
      </w:pPr>
      <w:r w:rsidRPr="00D60938">
        <w:rPr>
          <w:color w:val="0070C0"/>
          <w:sz w:val="24"/>
          <w:szCs w:val="32"/>
        </w:rPr>
        <w:t xml:space="preserve">(An Autonomous Institute, Affiliated to </w:t>
      </w:r>
      <w:proofErr w:type="spellStart"/>
      <w:r w:rsidRPr="00D60938">
        <w:rPr>
          <w:color w:val="0070C0"/>
          <w:sz w:val="24"/>
          <w:szCs w:val="32"/>
        </w:rPr>
        <w:t>Shivaji</w:t>
      </w:r>
      <w:proofErr w:type="spellEnd"/>
      <w:r w:rsidRPr="00D60938">
        <w:rPr>
          <w:color w:val="0070C0"/>
          <w:sz w:val="24"/>
          <w:szCs w:val="32"/>
        </w:rPr>
        <w:t xml:space="preserve"> University, Kolhapur)</w:t>
      </w:r>
    </w:p>
    <w:p w:rsidR="005E2EF8" w:rsidRDefault="005E2EF8" w:rsidP="005E2EF8">
      <w:pPr>
        <w:jc w:val="center"/>
        <w:rPr>
          <w:color w:val="7030A0"/>
          <w:sz w:val="28"/>
          <w:szCs w:val="28"/>
        </w:rPr>
      </w:pPr>
    </w:p>
    <w:p w:rsidR="005E2EF8" w:rsidRDefault="005E2EF8" w:rsidP="005E2EF8">
      <w:pPr>
        <w:jc w:val="center"/>
        <w:rPr>
          <w:b/>
          <w:color w:val="0070C0"/>
          <w:sz w:val="32"/>
          <w:szCs w:val="32"/>
        </w:rPr>
      </w:pPr>
      <w:r>
        <w:rPr>
          <w:color w:val="7030A0"/>
          <w:sz w:val="28"/>
          <w:szCs w:val="28"/>
        </w:rPr>
        <w:t>2018 – 2019</w:t>
      </w:r>
    </w:p>
    <w:p w:rsidR="005E2EF8" w:rsidRPr="00DF57E8" w:rsidRDefault="005E2EF8" w:rsidP="005E2EF8">
      <w:pPr>
        <w:jc w:val="center"/>
        <w:rPr>
          <w:b/>
          <w:color w:val="0070C0"/>
          <w:sz w:val="32"/>
          <w:szCs w:val="32"/>
        </w:rPr>
      </w:pPr>
      <w:r>
        <w:rPr>
          <w:noProof/>
          <w:color w:val="7030A0"/>
          <w:sz w:val="28"/>
          <w:szCs w:val="28"/>
        </w:rPr>
        <w:drawing>
          <wp:anchor distT="0" distB="0" distL="114300" distR="114300" simplePos="0" relativeHeight="251660288" behindDoc="0" locked="0" layoutInCell="1" allowOverlap="1" wp14:anchorId="2BF79991" wp14:editId="54CB1CB3">
            <wp:simplePos x="0" y="0"/>
            <wp:positionH relativeFrom="column">
              <wp:posOffset>2058266</wp:posOffset>
            </wp:positionH>
            <wp:positionV relativeFrom="paragraph">
              <wp:posOffset>5426</wp:posOffset>
            </wp:positionV>
            <wp:extent cx="1842135" cy="714375"/>
            <wp:effectExtent l="1905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2135" cy="714375"/>
                    </a:xfrm>
                    <a:prstGeom prst="rect">
                      <a:avLst/>
                    </a:prstGeom>
                    <a:noFill/>
                    <a:ln w="9525">
                      <a:noFill/>
                      <a:miter lim="800000"/>
                      <a:headEnd/>
                      <a:tailEnd/>
                    </a:ln>
                  </pic:spPr>
                </pic:pic>
              </a:graphicData>
            </a:graphic>
          </wp:anchor>
        </w:drawing>
      </w:r>
      <w:r>
        <w:rPr>
          <w:color w:val="7030A0"/>
          <w:sz w:val="28"/>
          <w:szCs w:val="28"/>
        </w:rPr>
        <w:t xml:space="preserve">                         </w:t>
      </w:r>
    </w:p>
    <w:p w:rsidR="005E2EF8" w:rsidRDefault="005E2EF8" w:rsidP="005E2EF8">
      <w:pPr>
        <w:pStyle w:val="Default"/>
        <w:jc w:val="center"/>
        <w:rPr>
          <w:color w:val="auto"/>
          <w:sz w:val="40"/>
          <w:szCs w:val="40"/>
        </w:rPr>
      </w:pPr>
    </w:p>
    <w:p w:rsidR="005E2EF8" w:rsidRDefault="005E2EF8" w:rsidP="005E2EF8">
      <w:pPr>
        <w:pStyle w:val="Default"/>
        <w:ind w:left="1440"/>
        <w:rPr>
          <w:color w:val="auto"/>
          <w:sz w:val="40"/>
          <w:szCs w:val="40"/>
        </w:rPr>
      </w:pPr>
    </w:p>
    <w:p w:rsidR="005E2EF8" w:rsidRDefault="005E2EF8" w:rsidP="005E2EF8">
      <w:pPr>
        <w:pStyle w:val="Default"/>
        <w:ind w:left="1440"/>
        <w:rPr>
          <w:color w:val="auto"/>
          <w:sz w:val="40"/>
          <w:szCs w:val="40"/>
          <w:u w:val="single"/>
        </w:rPr>
      </w:pPr>
      <w:r>
        <w:rPr>
          <w:color w:val="auto"/>
          <w:sz w:val="40"/>
          <w:szCs w:val="40"/>
        </w:rPr>
        <w:t xml:space="preserve">                    </w:t>
      </w:r>
      <w:r w:rsidRPr="005F4C79">
        <w:rPr>
          <w:color w:val="auto"/>
          <w:sz w:val="40"/>
          <w:szCs w:val="40"/>
          <w:u w:val="single"/>
        </w:rPr>
        <w:t>CERTIFICATE</w:t>
      </w:r>
    </w:p>
    <w:p w:rsidR="005E2EF8" w:rsidRDefault="005E2EF8" w:rsidP="005E2EF8">
      <w:pPr>
        <w:pStyle w:val="Default"/>
        <w:jc w:val="center"/>
        <w:rPr>
          <w:color w:val="auto"/>
          <w:sz w:val="28"/>
          <w:szCs w:val="28"/>
        </w:rPr>
      </w:pPr>
      <w:r w:rsidRPr="005F4C79">
        <w:rPr>
          <w:color w:val="auto"/>
          <w:sz w:val="28"/>
          <w:szCs w:val="28"/>
        </w:rPr>
        <w:t>This is to certify that,</w:t>
      </w:r>
    </w:p>
    <w:p w:rsidR="005E2EF8" w:rsidRDefault="005E2EF8" w:rsidP="005E2EF8">
      <w:pPr>
        <w:pStyle w:val="Default"/>
        <w:jc w:val="center"/>
        <w:rPr>
          <w:color w:val="auto"/>
          <w:sz w:val="28"/>
          <w:szCs w:val="28"/>
        </w:rPr>
      </w:pPr>
    </w:p>
    <w:p w:rsidR="005E2EF8" w:rsidRDefault="005E2EF8" w:rsidP="005E2EF8">
      <w:pPr>
        <w:pStyle w:val="ListParagraph"/>
        <w:numPr>
          <w:ilvl w:val="0"/>
          <w:numId w:val="17"/>
        </w:numPr>
        <w:spacing w:before="100" w:beforeAutospacing="1" w:after="200" w:line="276" w:lineRule="auto"/>
        <w:rPr>
          <w:color w:val="002060"/>
          <w:sz w:val="24"/>
          <w:szCs w:val="24"/>
        </w:rPr>
      </w:pPr>
      <w:proofErr w:type="spellStart"/>
      <w:r>
        <w:rPr>
          <w:color w:val="002060"/>
          <w:sz w:val="24"/>
          <w:szCs w:val="24"/>
        </w:rPr>
        <w:t>Shadab</w:t>
      </w:r>
      <w:proofErr w:type="spellEnd"/>
      <w:r>
        <w:rPr>
          <w:color w:val="002060"/>
          <w:sz w:val="24"/>
          <w:szCs w:val="24"/>
        </w:rPr>
        <w:t xml:space="preserve"> Khan </w:t>
      </w:r>
      <w:r>
        <w:rPr>
          <w:color w:val="002060"/>
          <w:sz w:val="24"/>
          <w:szCs w:val="24"/>
        </w:rPr>
        <w:tab/>
      </w:r>
      <w:r>
        <w:rPr>
          <w:color w:val="002060"/>
          <w:sz w:val="24"/>
          <w:szCs w:val="24"/>
        </w:rPr>
        <w:tab/>
      </w:r>
      <w:r>
        <w:rPr>
          <w:color w:val="002060"/>
          <w:sz w:val="24"/>
          <w:szCs w:val="24"/>
        </w:rPr>
        <w:tab/>
      </w:r>
      <w:r>
        <w:rPr>
          <w:color w:val="002060"/>
          <w:sz w:val="24"/>
          <w:szCs w:val="24"/>
        </w:rPr>
        <w:tab/>
        <w:t>15CMPN23</w:t>
      </w:r>
    </w:p>
    <w:p w:rsidR="005E2EF8" w:rsidRDefault="005E2EF8" w:rsidP="005E2EF8">
      <w:pPr>
        <w:pStyle w:val="ListParagraph"/>
        <w:spacing w:before="100" w:beforeAutospacing="1"/>
        <w:rPr>
          <w:color w:val="002060"/>
          <w:sz w:val="24"/>
          <w:szCs w:val="24"/>
        </w:rPr>
      </w:pPr>
    </w:p>
    <w:p w:rsidR="005E2EF8" w:rsidRDefault="005E2EF8" w:rsidP="005E2EF8">
      <w:pPr>
        <w:pStyle w:val="ListParagraph"/>
        <w:numPr>
          <w:ilvl w:val="0"/>
          <w:numId w:val="17"/>
        </w:numPr>
        <w:spacing w:before="100" w:beforeAutospacing="1" w:after="200" w:line="276" w:lineRule="auto"/>
        <w:rPr>
          <w:color w:val="002060"/>
          <w:sz w:val="24"/>
          <w:szCs w:val="24"/>
        </w:rPr>
      </w:pPr>
      <w:proofErr w:type="spellStart"/>
      <w:r>
        <w:rPr>
          <w:color w:val="002060"/>
          <w:sz w:val="24"/>
          <w:szCs w:val="24"/>
        </w:rPr>
        <w:t>Ankita</w:t>
      </w:r>
      <w:proofErr w:type="spellEnd"/>
      <w:r>
        <w:rPr>
          <w:color w:val="002060"/>
          <w:sz w:val="24"/>
          <w:szCs w:val="24"/>
        </w:rPr>
        <w:t xml:space="preserve"> </w:t>
      </w:r>
      <w:proofErr w:type="spellStart"/>
      <w:r>
        <w:rPr>
          <w:color w:val="002060"/>
          <w:sz w:val="24"/>
          <w:szCs w:val="24"/>
        </w:rPr>
        <w:t>Taradale</w:t>
      </w:r>
      <w:proofErr w:type="spellEnd"/>
      <w:r>
        <w:rPr>
          <w:color w:val="002060"/>
          <w:sz w:val="24"/>
          <w:szCs w:val="24"/>
        </w:rPr>
        <w:tab/>
      </w:r>
      <w:r>
        <w:rPr>
          <w:color w:val="002060"/>
          <w:sz w:val="24"/>
          <w:szCs w:val="24"/>
        </w:rPr>
        <w:tab/>
      </w:r>
      <w:r>
        <w:rPr>
          <w:color w:val="002060"/>
          <w:sz w:val="24"/>
          <w:szCs w:val="24"/>
        </w:rPr>
        <w:tab/>
        <w:t>15CMPN53</w:t>
      </w:r>
    </w:p>
    <w:p w:rsidR="005E2EF8" w:rsidRDefault="005E2EF8" w:rsidP="005E2EF8">
      <w:pPr>
        <w:pStyle w:val="ListParagraph"/>
        <w:spacing w:before="100" w:beforeAutospacing="1"/>
        <w:rPr>
          <w:color w:val="002060"/>
          <w:sz w:val="24"/>
          <w:szCs w:val="24"/>
        </w:rPr>
      </w:pPr>
    </w:p>
    <w:p w:rsidR="005E2EF8" w:rsidRPr="00C11F91" w:rsidRDefault="005E2EF8" w:rsidP="005E2EF8">
      <w:pPr>
        <w:pStyle w:val="ListParagraph"/>
        <w:numPr>
          <w:ilvl w:val="0"/>
          <w:numId w:val="17"/>
        </w:numPr>
        <w:spacing w:before="100" w:beforeAutospacing="1" w:after="200" w:line="276" w:lineRule="auto"/>
        <w:rPr>
          <w:color w:val="002060"/>
          <w:sz w:val="24"/>
          <w:szCs w:val="24"/>
        </w:rPr>
      </w:pPr>
      <w:proofErr w:type="spellStart"/>
      <w:r>
        <w:rPr>
          <w:color w:val="002060"/>
          <w:sz w:val="24"/>
          <w:szCs w:val="24"/>
        </w:rPr>
        <w:t>Mayuri</w:t>
      </w:r>
      <w:proofErr w:type="spellEnd"/>
      <w:r>
        <w:rPr>
          <w:color w:val="002060"/>
          <w:sz w:val="24"/>
          <w:szCs w:val="24"/>
        </w:rPr>
        <w:t xml:space="preserve"> </w:t>
      </w:r>
      <w:proofErr w:type="spellStart"/>
      <w:r>
        <w:rPr>
          <w:color w:val="002060"/>
          <w:sz w:val="24"/>
          <w:szCs w:val="24"/>
        </w:rPr>
        <w:t>Waghamode</w:t>
      </w:r>
      <w:proofErr w:type="spellEnd"/>
      <w:r>
        <w:rPr>
          <w:color w:val="002060"/>
          <w:sz w:val="24"/>
          <w:szCs w:val="24"/>
        </w:rPr>
        <w:tab/>
      </w:r>
      <w:r>
        <w:rPr>
          <w:color w:val="002060"/>
          <w:sz w:val="24"/>
          <w:szCs w:val="24"/>
        </w:rPr>
        <w:tab/>
      </w:r>
      <w:r>
        <w:rPr>
          <w:color w:val="002060"/>
          <w:sz w:val="24"/>
          <w:szCs w:val="24"/>
        </w:rPr>
        <w:tab/>
        <w:t>15CMPN59</w:t>
      </w:r>
    </w:p>
    <w:p w:rsidR="005E2EF8" w:rsidRDefault="005E2EF8" w:rsidP="005E2EF8">
      <w:pPr>
        <w:pStyle w:val="ListParagraph"/>
        <w:spacing w:before="100" w:beforeAutospacing="1"/>
        <w:rPr>
          <w:color w:val="002060"/>
          <w:sz w:val="24"/>
          <w:szCs w:val="24"/>
        </w:rPr>
      </w:pPr>
    </w:p>
    <w:p w:rsidR="005E2EF8" w:rsidRPr="00C11F91" w:rsidRDefault="005E2EF8" w:rsidP="005E2EF8">
      <w:pPr>
        <w:pStyle w:val="ListParagraph"/>
        <w:numPr>
          <w:ilvl w:val="0"/>
          <w:numId w:val="17"/>
        </w:numPr>
        <w:spacing w:before="100" w:beforeAutospacing="1" w:after="200" w:line="276" w:lineRule="auto"/>
        <w:rPr>
          <w:color w:val="002060"/>
          <w:sz w:val="24"/>
          <w:szCs w:val="24"/>
        </w:rPr>
      </w:pPr>
      <w:proofErr w:type="spellStart"/>
      <w:r>
        <w:rPr>
          <w:color w:val="002060"/>
          <w:sz w:val="24"/>
          <w:szCs w:val="24"/>
        </w:rPr>
        <w:t>Deepal</w:t>
      </w:r>
      <w:proofErr w:type="spellEnd"/>
      <w:r>
        <w:rPr>
          <w:color w:val="002060"/>
          <w:sz w:val="24"/>
          <w:szCs w:val="24"/>
        </w:rPr>
        <w:t xml:space="preserve"> </w:t>
      </w:r>
      <w:proofErr w:type="spellStart"/>
      <w:r>
        <w:rPr>
          <w:color w:val="002060"/>
          <w:sz w:val="24"/>
          <w:szCs w:val="24"/>
        </w:rPr>
        <w:t>Shinde</w:t>
      </w:r>
      <w:proofErr w:type="spellEnd"/>
      <w:r>
        <w:rPr>
          <w:color w:val="002060"/>
          <w:sz w:val="24"/>
          <w:szCs w:val="24"/>
        </w:rPr>
        <w:tab/>
      </w:r>
      <w:r>
        <w:rPr>
          <w:color w:val="002060"/>
          <w:sz w:val="24"/>
          <w:szCs w:val="24"/>
        </w:rPr>
        <w:tab/>
      </w:r>
      <w:r>
        <w:rPr>
          <w:color w:val="002060"/>
          <w:sz w:val="24"/>
          <w:szCs w:val="24"/>
        </w:rPr>
        <w:tab/>
      </w:r>
      <w:r w:rsidR="00E11E05">
        <w:rPr>
          <w:color w:val="002060"/>
          <w:sz w:val="24"/>
          <w:szCs w:val="24"/>
        </w:rPr>
        <w:tab/>
      </w:r>
      <w:r>
        <w:rPr>
          <w:color w:val="002060"/>
          <w:sz w:val="24"/>
          <w:szCs w:val="24"/>
        </w:rPr>
        <w:t>14CMPN10</w:t>
      </w:r>
    </w:p>
    <w:p w:rsidR="005E2EF8" w:rsidRPr="00C11F91" w:rsidRDefault="005E2EF8" w:rsidP="005E2EF8">
      <w:pPr>
        <w:pStyle w:val="ListParagraph"/>
        <w:spacing w:before="100" w:beforeAutospacing="1"/>
        <w:rPr>
          <w:color w:val="002060"/>
          <w:sz w:val="24"/>
          <w:szCs w:val="24"/>
        </w:rPr>
      </w:pPr>
    </w:p>
    <w:p w:rsidR="005E2EF8" w:rsidRDefault="005E2EF8" w:rsidP="005E2EF8">
      <w:pPr>
        <w:pStyle w:val="ListParagraph"/>
        <w:numPr>
          <w:ilvl w:val="0"/>
          <w:numId w:val="17"/>
        </w:numPr>
        <w:spacing w:before="100" w:beforeAutospacing="1" w:after="200" w:line="276" w:lineRule="auto"/>
        <w:rPr>
          <w:color w:val="002060"/>
          <w:sz w:val="24"/>
          <w:szCs w:val="24"/>
        </w:rPr>
      </w:pPr>
      <w:proofErr w:type="spellStart"/>
      <w:r>
        <w:rPr>
          <w:color w:val="002060"/>
          <w:sz w:val="24"/>
          <w:szCs w:val="24"/>
        </w:rPr>
        <w:t>Swaliha</w:t>
      </w:r>
      <w:proofErr w:type="spellEnd"/>
      <w:r>
        <w:rPr>
          <w:color w:val="002060"/>
          <w:sz w:val="24"/>
          <w:szCs w:val="24"/>
        </w:rPr>
        <w:t xml:space="preserve"> </w:t>
      </w:r>
      <w:proofErr w:type="spellStart"/>
      <w:r>
        <w:rPr>
          <w:color w:val="002060"/>
          <w:sz w:val="24"/>
          <w:szCs w:val="24"/>
        </w:rPr>
        <w:t>Momin</w:t>
      </w:r>
      <w:proofErr w:type="spellEnd"/>
      <w:r>
        <w:rPr>
          <w:color w:val="002060"/>
          <w:sz w:val="24"/>
          <w:szCs w:val="24"/>
        </w:rPr>
        <w:tab/>
      </w:r>
      <w:r>
        <w:rPr>
          <w:color w:val="002060"/>
          <w:sz w:val="24"/>
          <w:szCs w:val="24"/>
        </w:rPr>
        <w:tab/>
      </w:r>
      <w:r>
        <w:rPr>
          <w:color w:val="002060"/>
          <w:sz w:val="24"/>
          <w:szCs w:val="24"/>
        </w:rPr>
        <w:tab/>
        <w:t>13CMPN34</w:t>
      </w:r>
    </w:p>
    <w:p w:rsidR="005E2EF8" w:rsidRPr="009B7218" w:rsidRDefault="005E2EF8" w:rsidP="005E2EF8">
      <w:pPr>
        <w:pStyle w:val="ListParagraph"/>
        <w:rPr>
          <w:color w:val="002060"/>
          <w:sz w:val="24"/>
          <w:szCs w:val="24"/>
        </w:rPr>
      </w:pPr>
    </w:p>
    <w:p w:rsidR="005E2EF8" w:rsidRPr="009B7218" w:rsidRDefault="005E2EF8" w:rsidP="005E2EF8">
      <w:pPr>
        <w:pStyle w:val="ListParagraph"/>
        <w:spacing w:before="100" w:beforeAutospacing="1"/>
        <w:rPr>
          <w:color w:val="002060"/>
          <w:sz w:val="24"/>
          <w:szCs w:val="24"/>
        </w:rPr>
      </w:pPr>
    </w:p>
    <w:p w:rsidR="005E2EF8" w:rsidRDefault="005E2EF8" w:rsidP="005E2EF8">
      <w:pPr>
        <w:pStyle w:val="Default"/>
        <w:jc w:val="both"/>
        <w:rPr>
          <w:color w:val="auto"/>
        </w:rPr>
      </w:pPr>
      <w:r w:rsidRPr="00AD5CB2">
        <w:rPr>
          <w:color w:val="auto"/>
        </w:rPr>
        <w:t>Have successfully completed the project SRS and Design Document work, entitled,</w:t>
      </w:r>
      <w:r>
        <w:rPr>
          <w:color w:val="auto"/>
        </w:rPr>
        <w:t xml:space="preserve"> “</w:t>
      </w:r>
      <w:r w:rsidR="00E11E05">
        <w:rPr>
          <w:color w:val="auto"/>
        </w:rPr>
        <w:t>securing data share using encryption techniq</w:t>
      </w:r>
      <w:r w:rsidR="002B4950">
        <w:rPr>
          <w:color w:val="auto"/>
        </w:rPr>
        <w:t>ue i</w:t>
      </w:r>
      <w:r w:rsidR="00E11E05">
        <w:rPr>
          <w:color w:val="auto"/>
        </w:rPr>
        <w:t>n the context of cloud computing</w:t>
      </w:r>
      <w:r>
        <w:rPr>
          <w:color w:val="auto"/>
        </w:rPr>
        <w:t>”</w:t>
      </w:r>
      <w:r w:rsidRPr="00AD5CB2">
        <w:rPr>
          <w:color w:val="auto"/>
        </w:rPr>
        <w:t>. In partial fulfillment of B.E. Computer Science and Engineering Part 1/November 2018 examination. This is the record of their work carried out during academic year 2018-2019.</w:t>
      </w:r>
    </w:p>
    <w:p w:rsidR="005E2EF8" w:rsidRDefault="005E2EF8" w:rsidP="005E2EF8">
      <w:pPr>
        <w:pStyle w:val="Default"/>
        <w:jc w:val="both"/>
        <w:rPr>
          <w:color w:val="auto"/>
        </w:rPr>
      </w:pPr>
    </w:p>
    <w:p w:rsidR="005E2EF8" w:rsidRPr="00AD5CB2" w:rsidRDefault="005E2EF8" w:rsidP="005E2EF8">
      <w:pPr>
        <w:pStyle w:val="Default"/>
        <w:jc w:val="both"/>
        <w:rPr>
          <w:color w:val="auto"/>
        </w:rPr>
      </w:pPr>
      <w:r>
        <w:rPr>
          <w:color w:val="auto"/>
        </w:rPr>
        <w:t>Date:</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 xml:space="preserve">Place: </w:t>
      </w:r>
      <w:proofErr w:type="spellStart"/>
      <w:r>
        <w:rPr>
          <w:color w:val="auto"/>
        </w:rPr>
        <w:t>Ichalkaranji</w:t>
      </w:r>
      <w:proofErr w:type="spellEnd"/>
      <w:r w:rsidRPr="00AD5CB2">
        <w:rPr>
          <w:color w:val="auto"/>
        </w:rPr>
        <w:t xml:space="preserve"> </w:t>
      </w:r>
    </w:p>
    <w:p w:rsidR="005E2EF8" w:rsidRDefault="005E2EF8" w:rsidP="005E2EF8">
      <w:pPr>
        <w:tabs>
          <w:tab w:val="left" w:pos="1931"/>
        </w:tabs>
        <w:spacing w:line="360" w:lineRule="auto"/>
        <w:rPr>
          <w:color w:val="002060"/>
          <w:sz w:val="24"/>
          <w:szCs w:val="24"/>
        </w:rPr>
      </w:pPr>
    </w:p>
    <w:p w:rsidR="005E2EF8" w:rsidRPr="00F50A97" w:rsidRDefault="005E2EF8" w:rsidP="005E2EF8">
      <w:pPr>
        <w:spacing w:after="0" w:line="240" w:lineRule="auto"/>
        <w:rPr>
          <w:color w:val="002060"/>
          <w:sz w:val="24"/>
          <w:szCs w:val="24"/>
        </w:rPr>
      </w:pPr>
      <w:r>
        <w:rPr>
          <w:color w:val="002060"/>
          <w:sz w:val="24"/>
          <w:szCs w:val="24"/>
        </w:rPr>
        <w:t xml:space="preserve">    Prof. </w:t>
      </w:r>
      <w:proofErr w:type="spellStart"/>
      <w:r>
        <w:rPr>
          <w:color w:val="002060"/>
          <w:sz w:val="24"/>
          <w:szCs w:val="24"/>
        </w:rPr>
        <w:t>Mrs.Darbastwar</w:t>
      </w:r>
      <w:proofErr w:type="spellEnd"/>
      <w:r w:rsidRPr="00F50A97">
        <w:rPr>
          <w:color w:val="002060"/>
          <w:sz w:val="24"/>
          <w:szCs w:val="24"/>
        </w:rPr>
        <w:tab/>
      </w:r>
      <w:r w:rsidRPr="00F50A97">
        <w:rPr>
          <w:color w:val="002060"/>
          <w:sz w:val="24"/>
          <w:szCs w:val="24"/>
        </w:rPr>
        <w:tab/>
      </w:r>
      <w:r w:rsidRPr="00F50A97">
        <w:rPr>
          <w:color w:val="002060"/>
          <w:sz w:val="24"/>
          <w:szCs w:val="24"/>
        </w:rPr>
        <w:tab/>
      </w:r>
      <w:r>
        <w:rPr>
          <w:color w:val="002060"/>
          <w:sz w:val="24"/>
          <w:szCs w:val="24"/>
        </w:rPr>
        <w:tab/>
      </w:r>
      <w:r>
        <w:rPr>
          <w:color w:val="002060"/>
          <w:sz w:val="24"/>
          <w:szCs w:val="24"/>
        </w:rPr>
        <w:tab/>
        <w:t xml:space="preserve"> Prof. (D</w:t>
      </w:r>
      <w:r w:rsidRPr="00F50A97">
        <w:rPr>
          <w:color w:val="002060"/>
          <w:sz w:val="24"/>
          <w:szCs w:val="24"/>
        </w:rPr>
        <w:t>r.</w:t>
      </w:r>
      <w:r>
        <w:rPr>
          <w:color w:val="002060"/>
          <w:sz w:val="24"/>
          <w:szCs w:val="24"/>
        </w:rPr>
        <w:t xml:space="preserve">) </w:t>
      </w:r>
      <w:r w:rsidRPr="00F50A97">
        <w:rPr>
          <w:color w:val="002060"/>
          <w:sz w:val="24"/>
          <w:szCs w:val="24"/>
        </w:rPr>
        <w:t>D.</w:t>
      </w:r>
      <w:r>
        <w:rPr>
          <w:color w:val="002060"/>
          <w:sz w:val="24"/>
          <w:szCs w:val="24"/>
        </w:rPr>
        <w:t xml:space="preserve"> </w:t>
      </w:r>
      <w:r w:rsidRPr="00F50A97">
        <w:rPr>
          <w:color w:val="002060"/>
          <w:sz w:val="24"/>
          <w:szCs w:val="24"/>
        </w:rPr>
        <w:t>V.</w:t>
      </w:r>
      <w:r>
        <w:rPr>
          <w:color w:val="002060"/>
          <w:sz w:val="24"/>
          <w:szCs w:val="24"/>
        </w:rPr>
        <w:t xml:space="preserve"> </w:t>
      </w:r>
      <w:proofErr w:type="spellStart"/>
      <w:r w:rsidRPr="00F50A97">
        <w:rPr>
          <w:color w:val="002060"/>
          <w:sz w:val="24"/>
          <w:szCs w:val="24"/>
        </w:rPr>
        <w:t>Kodavade</w:t>
      </w:r>
      <w:proofErr w:type="spellEnd"/>
    </w:p>
    <w:p w:rsidR="005E2EF8" w:rsidRDefault="005E2EF8" w:rsidP="005E2EF8">
      <w:pPr>
        <w:spacing w:after="0" w:line="240" w:lineRule="auto"/>
        <w:ind w:firstLine="360"/>
        <w:rPr>
          <w:rStyle w:val="IntenseReference"/>
          <w:b w:val="0"/>
          <w:bCs w:val="0"/>
          <w:smallCaps w:val="0"/>
        </w:rPr>
      </w:pPr>
      <w:r w:rsidRPr="006A17E7">
        <w:rPr>
          <w:rStyle w:val="IntenseReference"/>
        </w:rPr>
        <w:t xml:space="preserve"> </w:t>
      </w:r>
      <w:proofErr w:type="gramStart"/>
      <w:r>
        <w:rPr>
          <w:rStyle w:val="IntenseReference"/>
        </w:rPr>
        <w:t>[ Project</w:t>
      </w:r>
      <w:proofErr w:type="gramEnd"/>
      <w:r>
        <w:rPr>
          <w:rStyle w:val="IntenseReference"/>
        </w:rPr>
        <w:t xml:space="preserve"> Guide ]</w:t>
      </w:r>
      <w:r w:rsidRPr="006A17E7">
        <w:rPr>
          <w:rStyle w:val="IntenseReference"/>
        </w:rPr>
        <w:tab/>
      </w:r>
      <w:r w:rsidRPr="00C84530">
        <w:rPr>
          <w:rStyle w:val="IntenseReference"/>
          <w:u w:val="words"/>
        </w:rPr>
        <w:tab/>
      </w:r>
      <w:r w:rsidRPr="00C84530">
        <w:rPr>
          <w:rStyle w:val="IntenseReference"/>
          <w:u w:val="words"/>
        </w:rPr>
        <w:tab/>
      </w:r>
      <w:r w:rsidRPr="00C84530">
        <w:rPr>
          <w:rStyle w:val="IntenseReference"/>
          <w:u w:val="words"/>
        </w:rPr>
        <w:tab/>
      </w:r>
      <w:r w:rsidRPr="00C84530">
        <w:rPr>
          <w:rStyle w:val="IntenseReference"/>
          <w:u w:val="words"/>
        </w:rPr>
        <w:tab/>
      </w:r>
      <w:r w:rsidRPr="00C84530">
        <w:rPr>
          <w:rStyle w:val="IntenseReference"/>
          <w:u w:val="words"/>
        </w:rPr>
        <w:tab/>
      </w:r>
      <w:r>
        <w:rPr>
          <w:rStyle w:val="IntenseReference"/>
          <w:u w:val="words"/>
        </w:rPr>
        <w:t xml:space="preserve">   </w:t>
      </w:r>
      <w:proofErr w:type="gramStart"/>
      <w:r>
        <w:rPr>
          <w:rStyle w:val="IntenseReference"/>
          <w:u w:val="words"/>
        </w:rPr>
        <w:t xml:space="preserve">[ </w:t>
      </w:r>
      <w:r w:rsidRPr="006A17E7">
        <w:rPr>
          <w:rStyle w:val="IntenseReference"/>
        </w:rPr>
        <w:t>Head</w:t>
      </w:r>
      <w:proofErr w:type="gramEnd"/>
      <w:r w:rsidRPr="006A17E7">
        <w:rPr>
          <w:rStyle w:val="IntenseReference"/>
        </w:rPr>
        <w:t xml:space="preserve"> of Department</w:t>
      </w:r>
      <w:r>
        <w:rPr>
          <w:rStyle w:val="IntenseReference"/>
        </w:rPr>
        <w:t xml:space="preserve"> ]</w:t>
      </w:r>
    </w:p>
    <w:p w:rsidR="00E11E05" w:rsidRDefault="00E11E05" w:rsidP="005E2EF8">
      <w:pPr>
        <w:spacing w:after="0" w:line="240" w:lineRule="auto"/>
        <w:rPr>
          <w:rStyle w:val="IntenseReference"/>
          <w:b w:val="0"/>
          <w:bCs w:val="0"/>
          <w:smallCaps w:val="0"/>
        </w:rPr>
      </w:pPr>
    </w:p>
    <w:p w:rsidR="00E11E05" w:rsidRDefault="005E2EF8" w:rsidP="005E2EF8">
      <w:pPr>
        <w:spacing w:after="0" w:line="240" w:lineRule="auto"/>
        <w:rPr>
          <w:rStyle w:val="IntenseReference"/>
        </w:rPr>
      </w:pPr>
      <w:r>
        <w:rPr>
          <w:rStyle w:val="IntenseReference"/>
        </w:rPr>
        <w:t xml:space="preserve"> </w:t>
      </w:r>
    </w:p>
    <w:p w:rsidR="00E11E05" w:rsidRDefault="00E11E05" w:rsidP="005E2EF8">
      <w:pPr>
        <w:spacing w:after="0" w:line="240" w:lineRule="auto"/>
        <w:rPr>
          <w:rStyle w:val="IntenseReference"/>
        </w:rPr>
      </w:pPr>
    </w:p>
    <w:p w:rsidR="005E2EF8" w:rsidRPr="00E11E05" w:rsidRDefault="005E2EF8" w:rsidP="005E2EF8">
      <w:pPr>
        <w:spacing w:after="0" w:line="240" w:lineRule="auto"/>
        <w:rPr>
          <w:rStyle w:val="IntenseReference"/>
          <w:color w:val="1F4E79" w:themeColor="accent1" w:themeShade="80"/>
          <w:u w:val="none"/>
        </w:rPr>
      </w:pPr>
      <w:r w:rsidRPr="00E11E05">
        <w:rPr>
          <w:rStyle w:val="IntenseReference"/>
          <w:u w:val="none"/>
        </w:rPr>
        <w:t xml:space="preserve">   </w:t>
      </w:r>
      <w:r w:rsidRPr="00E11E05">
        <w:rPr>
          <w:rStyle w:val="IntenseReference"/>
          <w:color w:val="1F4E79" w:themeColor="accent1" w:themeShade="80"/>
          <w:u w:val="none"/>
        </w:rPr>
        <w:t xml:space="preserve">Prof. Dr. P. V. </w:t>
      </w:r>
      <w:proofErr w:type="spellStart"/>
      <w:r w:rsidRPr="00E11E05">
        <w:rPr>
          <w:rStyle w:val="IntenseReference"/>
          <w:color w:val="1F4E79" w:themeColor="accent1" w:themeShade="80"/>
          <w:u w:val="none"/>
        </w:rPr>
        <w:t>Kadole</w:t>
      </w:r>
      <w:proofErr w:type="spellEnd"/>
      <w:r w:rsidRPr="00E11E05">
        <w:rPr>
          <w:rStyle w:val="IntenseReference"/>
          <w:color w:val="1F4E79" w:themeColor="accent1" w:themeShade="80"/>
          <w:u w:val="none"/>
        </w:rPr>
        <w:tab/>
      </w:r>
      <w:r w:rsidRPr="00E11E05">
        <w:rPr>
          <w:rStyle w:val="IntenseReference"/>
          <w:color w:val="1F4E79" w:themeColor="accent1" w:themeShade="80"/>
          <w:u w:val="none"/>
        </w:rPr>
        <w:tab/>
      </w:r>
      <w:r w:rsidRPr="00E11E05">
        <w:rPr>
          <w:rStyle w:val="IntenseReference"/>
          <w:color w:val="1F4E79" w:themeColor="accent1" w:themeShade="80"/>
          <w:u w:val="none"/>
        </w:rPr>
        <w:tab/>
      </w:r>
      <w:r w:rsidRPr="00E11E05">
        <w:rPr>
          <w:rStyle w:val="IntenseReference"/>
          <w:color w:val="1F4E79" w:themeColor="accent1" w:themeShade="80"/>
          <w:u w:val="none"/>
        </w:rPr>
        <w:tab/>
      </w:r>
      <w:r w:rsidRPr="00E11E05">
        <w:rPr>
          <w:rStyle w:val="IntenseReference"/>
          <w:color w:val="1F4E79" w:themeColor="accent1" w:themeShade="80"/>
          <w:u w:val="none"/>
        </w:rPr>
        <w:tab/>
      </w:r>
    </w:p>
    <w:p w:rsidR="005E2EF8" w:rsidRDefault="005E2EF8" w:rsidP="005E2EF8">
      <w:pPr>
        <w:spacing w:after="0" w:line="240" w:lineRule="auto"/>
        <w:rPr>
          <w:rStyle w:val="IntenseReference"/>
          <w:b w:val="0"/>
          <w:bCs w:val="0"/>
          <w:smallCaps w:val="0"/>
        </w:rPr>
      </w:pPr>
      <w:r>
        <w:rPr>
          <w:rStyle w:val="IntenseReference"/>
        </w:rPr>
        <w:t xml:space="preserve"> </w:t>
      </w:r>
      <w:r w:rsidR="00E11E05">
        <w:rPr>
          <w:rStyle w:val="IntenseReference"/>
        </w:rPr>
        <w:t xml:space="preserve">          </w:t>
      </w:r>
      <w:proofErr w:type="gramStart"/>
      <w:r>
        <w:rPr>
          <w:rStyle w:val="IntenseReference"/>
        </w:rPr>
        <w:t>[ Principal</w:t>
      </w:r>
      <w:proofErr w:type="gramEnd"/>
      <w:r>
        <w:rPr>
          <w:rStyle w:val="IntenseReference"/>
        </w:rPr>
        <w:t xml:space="preserve"> ]</w:t>
      </w:r>
      <w:r>
        <w:rPr>
          <w:rStyle w:val="IntenseReference"/>
        </w:rPr>
        <w:tab/>
      </w:r>
      <w:r>
        <w:rPr>
          <w:rStyle w:val="IntenseReference"/>
        </w:rPr>
        <w:tab/>
      </w:r>
      <w:r>
        <w:rPr>
          <w:rStyle w:val="IntenseReference"/>
        </w:rPr>
        <w:tab/>
      </w:r>
      <w:r>
        <w:rPr>
          <w:rStyle w:val="IntenseReference"/>
        </w:rPr>
        <w:tab/>
      </w:r>
      <w:r>
        <w:rPr>
          <w:rStyle w:val="IntenseReference"/>
        </w:rPr>
        <w:tab/>
      </w:r>
      <w:r>
        <w:rPr>
          <w:rStyle w:val="IntenseReference"/>
        </w:rPr>
        <w:tab/>
        <w:t xml:space="preserve">   </w:t>
      </w:r>
      <w:r w:rsidR="00E11E05">
        <w:rPr>
          <w:rStyle w:val="IntenseReference"/>
        </w:rPr>
        <w:t xml:space="preserve">                    </w:t>
      </w:r>
      <w:r>
        <w:rPr>
          <w:rStyle w:val="IntenseReference"/>
        </w:rPr>
        <w:t xml:space="preserve"> </w:t>
      </w:r>
      <w:proofErr w:type="gramStart"/>
      <w:r>
        <w:rPr>
          <w:rStyle w:val="IntenseReference"/>
        </w:rPr>
        <w:t>[ External</w:t>
      </w:r>
      <w:proofErr w:type="gramEnd"/>
      <w:r>
        <w:rPr>
          <w:rStyle w:val="IntenseReference"/>
        </w:rPr>
        <w:t xml:space="preserve"> Examiner ]</w:t>
      </w:r>
    </w:p>
    <w:p w:rsidR="005E2EF8" w:rsidRPr="00856215" w:rsidRDefault="005E2EF8" w:rsidP="005E2EF8">
      <w:pPr>
        <w:spacing w:after="0" w:line="240" w:lineRule="auto"/>
        <w:ind w:firstLine="360"/>
        <w:rPr>
          <w:b/>
          <w:color w:val="C0504D"/>
          <w:sz w:val="24"/>
          <w:szCs w:val="24"/>
          <w:u w:val="single"/>
        </w:rPr>
      </w:pPr>
    </w:p>
    <w:p w:rsidR="005E2EF8" w:rsidRPr="005F4C79" w:rsidRDefault="005E2EF8" w:rsidP="005E2EF8">
      <w:pPr>
        <w:pStyle w:val="Default"/>
        <w:jc w:val="center"/>
        <w:rPr>
          <w:color w:val="auto"/>
          <w:sz w:val="28"/>
          <w:szCs w:val="28"/>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Default="005E2EF8" w:rsidP="005E2EF8">
      <w:pPr>
        <w:pStyle w:val="Default"/>
        <w:jc w:val="center"/>
        <w:rPr>
          <w:color w:val="auto"/>
          <w:sz w:val="40"/>
          <w:szCs w:val="40"/>
        </w:rPr>
      </w:pPr>
    </w:p>
    <w:p w:rsidR="005E2EF8" w:rsidRPr="000A6B34" w:rsidRDefault="005E2EF8" w:rsidP="005E2EF8">
      <w:pPr>
        <w:pStyle w:val="becse"/>
        <w:jc w:val="both"/>
      </w:pPr>
    </w:p>
    <w:p w:rsidR="005E2EF8" w:rsidRDefault="005E2EF8">
      <w:pPr>
        <w:spacing w:after="0" w:line="240" w:lineRule="auto"/>
        <w:jc w:val="center"/>
        <w:rPr>
          <w:rFonts w:ascii="Times-Bold" w:eastAsia="Times-Bold" w:hAnsi="Times-Bold" w:cs="Times-Bold"/>
          <w:b/>
          <w:color w:val="7030A1"/>
          <w:sz w:val="40"/>
        </w:rPr>
      </w:pPr>
    </w:p>
    <w:p w:rsidR="005E2EF8" w:rsidRDefault="005E2EF8">
      <w:pPr>
        <w:rPr>
          <w:rFonts w:ascii="Times-Bold" w:eastAsia="Times-Bold" w:hAnsi="Times-Bold" w:cs="Times-Bold"/>
          <w:b/>
          <w:color w:val="7030A1"/>
          <w:sz w:val="40"/>
        </w:rPr>
      </w:pPr>
      <w:r>
        <w:rPr>
          <w:rFonts w:ascii="Times-Bold" w:eastAsia="Times-Bold" w:hAnsi="Times-Bold" w:cs="Times-Bold"/>
          <w:b/>
          <w:color w:val="7030A1"/>
          <w:sz w:val="40"/>
        </w:rPr>
        <w:br w:type="page"/>
      </w:r>
    </w:p>
    <w:p w:rsidR="005E2EF8" w:rsidRDefault="005E2EF8">
      <w:pPr>
        <w:spacing w:after="0" w:line="240" w:lineRule="auto"/>
        <w:jc w:val="center"/>
        <w:rPr>
          <w:rFonts w:ascii="Times-Bold" w:eastAsia="Times-Bold" w:hAnsi="Times-Bold" w:cs="Times-Bold"/>
          <w:b/>
          <w:color w:val="7030A1"/>
          <w:sz w:val="40"/>
        </w:rPr>
      </w:pPr>
    </w:p>
    <w:p w:rsidR="005E2EF8" w:rsidRDefault="005E2EF8">
      <w:pPr>
        <w:rPr>
          <w:rFonts w:ascii="Times-Bold" w:eastAsia="Times-Bold" w:hAnsi="Times-Bold" w:cs="Times-Bold"/>
          <w:b/>
          <w:color w:val="7030A1"/>
          <w:sz w:val="40"/>
        </w:rPr>
      </w:pPr>
      <w:r>
        <w:rPr>
          <w:rFonts w:ascii="Times-Bold" w:eastAsia="Times-Bold" w:hAnsi="Times-Bold" w:cs="Times-Bold"/>
          <w:b/>
          <w:color w:val="7030A1"/>
          <w:sz w:val="40"/>
        </w:rPr>
        <w:br w:type="page"/>
      </w:r>
    </w:p>
    <w:p w:rsidR="00E27873" w:rsidRDefault="00314AD1">
      <w:pPr>
        <w:spacing w:after="0" w:line="240" w:lineRule="auto"/>
        <w:jc w:val="center"/>
        <w:rPr>
          <w:rFonts w:ascii="Times-Bold" w:eastAsia="Times-Bold" w:hAnsi="Times-Bold" w:cs="Times-Bold"/>
          <w:b/>
          <w:color w:val="7030A1"/>
          <w:sz w:val="40"/>
        </w:rPr>
      </w:pPr>
      <w:r>
        <w:rPr>
          <w:rFonts w:ascii="Times-Bold" w:eastAsia="Times-Bold" w:hAnsi="Times-Bold" w:cs="Times-Bold"/>
          <w:b/>
          <w:color w:val="7030A1"/>
          <w:sz w:val="40"/>
        </w:rPr>
        <w:lastRenderedPageBreak/>
        <w:t>Software Requirements Specification (S</w:t>
      </w:r>
      <w:r w:rsidR="00E11E05">
        <w:rPr>
          <w:rFonts w:ascii="Times-Bold" w:eastAsia="Times-Bold" w:hAnsi="Times-Bold" w:cs="Times-Bold"/>
          <w:b/>
          <w:color w:val="7030A1"/>
          <w:sz w:val="40"/>
        </w:rPr>
        <w:t xml:space="preserve">RS) and Design Document </w:t>
      </w:r>
    </w:p>
    <w:p w:rsidR="005154B6" w:rsidRDefault="005154B6">
      <w:pPr>
        <w:spacing w:after="0" w:line="240" w:lineRule="auto"/>
        <w:rPr>
          <w:rFonts w:ascii="Times-Bold" w:eastAsia="Times-Bold" w:hAnsi="Times-Bold" w:cs="Times-Bold"/>
          <w:b/>
          <w:color w:val="FF0000"/>
          <w:sz w:val="32"/>
        </w:rPr>
      </w:pPr>
    </w:p>
    <w:p w:rsidR="00E27873" w:rsidRPr="00A42C13" w:rsidRDefault="00A42C13" w:rsidP="00A42C13">
      <w:pPr>
        <w:spacing w:after="0" w:line="240" w:lineRule="auto"/>
        <w:rPr>
          <w:rFonts w:ascii="Times-Bold" w:eastAsia="Times-Bold" w:hAnsi="Times-Bold" w:cs="Times-Bold"/>
          <w:b/>
          <w:color w:val="FF0000"/>
          <w:sz w:val="32"/>
        </w:rPr>
      </w:pPr>
      <w:proofErr w:type="gramStart"/>
      <w:r>
        <w:rPr>
          <w:rFonts w:ascii="Times-Bold" w:eastAsia="Times-Bold" w:hAnsi="Times-Bold" w:cs="Times-Bold"/>
          <w:b/>
          <w:color w:val="FF0000"/>
          <w:sz w:val="36"/>
        </w:rPr>
        <w:t>1.</w:t>
      </w:r>
      <w:r w:rsidR="00314AD1" w:rsidRPr="00A42C13">
        <w:rPr>
          <w:rFonts w:ascii="Times-Bold" w:eastAsia="Times-Bold" w:hAnsi="Times-Bold" w:cs="Times-Bold"/>
          <w:b/>
          <w:color w:val="FF0000"/>
          <w:sz w:val="36"/>
        </w:rPr>
        <w:t>Introduction</w:t>
      </w:r>
      <w:proofErr w:type="gramEnd"/>
    </w:p>
    <w:p w:rsidR="00E27873" w:rsidRDefault="00E27873">
      <w:pPr>
        <w:spacing w:after="0" w:line="240" w:lineRule="auto"/>
        <w:rPr>
          <w:rFonts w:ascii="Times-Roman" w:eastAsia="Times-Roman" w:hAnsi="Times-Roman" w:cs="Times-Roman"/>
          <w:color w:val="000000"/>
          <w:sz w:val="24"/>
        </w:rPr>
      </w:pPr>
    </w:p>
    <w:p w:rsidR="00E27873" w:rsidRDefault="00E11E05" w:rsidP="003E365C">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1.1</w:t>
      </w:r>
      <w:r w:rsidR="00314AD1">
        <w:rPr>
          <w:rFonts w:ascii="Times-Bold" w:eastAsia="Times-Bold" w:hAnsi="Times-Bold" w:cs="Times-Bold"/>
          <w:b/>
          <w:color w:val="0070C1"/>
          <w:sz w:val="32"/>
        </w:rPr>
        <w:t>Problem Description, Purpose</w:t>
      </w:r>
    </w:p>
    <w:p w:rsidR="00E27873" w:rsidRDefault="00E27873">
      <w:pPr>
        <w:spacing w:after="0" w:line="240" w:lineRule="auto"/>
        <w:rPr>
          <w:rFonts w:ascii="Times-Bold" w:eastAsia="Times-Bold" w:hAnsi="Times-Bold" w:cs="Times-Bold"/>
          <w:b/>
          <w:color w:val="0070C1"/>
          <w:sz w:val="32"/>
        </w:rPr>
      </w:pPr>
    </w:p>
    <w:p w:rsidR="00E27873" w:rsidRDefault="00314AD1">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b/>
        <w:t>As the cloud computing technology develops during the last decade, outsourcing data to cloud service for storage becomes an attractive trend, which benefits in sparing efforts on heavy da</w:t>
      </w:r>
      <w:r w:rsidR="00136C32">
        <w:rPr>
          <w:rFonts w:ascii="Times New Roman" w:eastAsia="Times New Roman" w:hAnsi="Times New Roman" w:cs="Times New Roman"/>
          <w:sz w:val="28"/>
        </w:rPr>
        <w:t>ta maintenance and management.</w:t>
      </w:r>
      <w:r w:rsidR="0041389B">
        <w:rPr>
          <w:rFonts w:ascii="Times New Roman" w:eastAsia="Times New Roman" w:hAnsi="Times New Roman" w:cs="Times New Roman"/>
          <w:sz w:val="28"/>
        </w:rPr>
        <w:t xml:space="preserve"> </w:t>
      </w:r>
      <w:r>
        <w:rPr>
          <w:rFonts w:ascii="Times New Roman" w:eastAsia="Times New Roman" w:hAnsi="Times New Roman" w:cs="Times New Roman"/>
          <w:sz w:val="28"/>
        </w:rPr>
        <w:t>The cloud service providers and key authority are not fully trustworthy, it raises security concerns on encrypting data and key management in cloud also key escrow problem occurs.</w:t>
      </w:r>
    </w:p>
    <w:p w:rsidR="00E27873" w:rsidRDefault="00E27873">
      <w:pPr>
        <w:spacing w:after="0" w:line="240" w:lineRule="auto"/>
        <w:jc w:val="both"/>
        <w:rPr>
          <w:rFonts w:ascii="Times New Roman" w:eastAsia="Times New Roman" w:hAnsi="Times New Roman" w:cs="Times New Roman"/>
          <w:sz w:val="28"/>
        </w:rPr>
      </w:pPr>
    </w:p>
    <w:p w:rsidR="00E27873" w:rsidRDefault="00314AD1">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In CP-ABE data sharing scheme Key authority is fully trusted and having a key escrow problem because secret key of user is at semi trusted key authority. And it also does not support attribute with arbitrary state. File cannot be efficiently represented. </w:t>
      </w:r>
    </w:p>
    <w:p w:rsidR="00E27873" w:rsidRDefault="00E27873">
      <w:pPr>
        <w:spacing w:after="0" w:line="240" w:lineRule="auto"/>
        <w:jc w:val="both"/>
        <w:rPr>
          <w:rFonts w:ascii="Times New Roman" w:eastAsia="Times New Roman" w:hAnsi="Times New Roman" w:cs="Times New Roman"/>
          <w:color w:val="000000"/>
          <w:sz w:val="24"/>
        </w:rPr>
      </w:pPr>
    </w:p>
    <w:p w:rsidR="00E27873" w:rsidRDefault="00E11E05">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1.2</w:t>
      </w:r>
      <w:r w:rsidR="00314AD1">
        <w:rPr>
          <w:rFonts w:ascii="Times-Bold" w:eastAsia="Times-Bold" w:hAnsi="Times-Bold" w:cs="Times-Bold"/>
          <w:b/>
          <w:color w:val="0070C1"/>
          <w:sz w:val="32"/>
        </w:rPr>
        <w:t xml:space="preserve"> Scope</w:t>
      </w:r>
    </w:p>
    <w:p w:rsidR="00E27873" w:rsidRDefault="00314AD1">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 xml:space="preserve"> </w:t>
      </w:r>
      <w:r>
        <w:rPr>
          <w:rFonts w:ascii="Times-Bold" w:eastAsia="Times-Bold" w:hAnsi="Times-Bold" w:cs="Times-Bold"/>
          <w:b/>
          <w:color w:val="0070C1"/>
          <w:sz w:val="32"/>
        </w:rPr>
        <w:tab/>
      </w:r>
    </w:p>
    <w:p w:rsidR="00E27873" w:rsidRDefault="0024217C">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G</w:t>
      </w:r>
      <w:r w:rsidR="00314AD1">
        <w:rPr>
          <w:rFonts w:ascii="Times New Roman" w:eastAsia="Times New Roman" w:hAnsi="Times New Roman" w:cs="Times New Roman"/>
          <w:sz w:val="28"/>
        </w:rPr>
        <w:t>iving the CP-ABE polic</w:t>
      </w:r>
      <w:r w:rsidR="00A42C13">
        <w:rPr>
          <w:rFonts w:ascii="Times New Roman" w:eastAsia="Times New Roman" w:hAnsi="Times New Roman" w:cs="Times New Roman"/>
          <w:sz w:val="28"/>
        </w:rPr>
        <w:t xml:space="preserve">ies to data outsourced to cloud </w:t>
      </w:r>
      <w:r w:rsidR="00314AD1">
        <w:rPr>
          <w:rFonts w:ascii="Times New Roman" w:eastAsia="Times New Roman" w:hAnsi="Times New Roman" w:cs="Times New Roman"/>
          <w:sz w:val="28"/>
        </w:rPr>
        <w:t>Provide multiple laye</w:t>
      </w:r>
      <w:r w:rsidR="00F94ED0">
        <w:rPr>
          <w:rFonts w:ascii="Times New Roman" w:eastAsia="Times New Roman" w:hAnsi="Times New Roman" w:cs="Times New Roman"/>
          <w:sz w:val="28"/>
        </w:rPr>
        <w:t>r</w:t>
      </w:r>
      <w:r w:rsidR="00314AD1">
        <w:rPr>
          <w:rFonts w:ascii="Times New Roman" w:eastAsia="Times New Roman" w:hAnsi="Times New Roman" w:cs="Times New Roman"/>
          <w:sz w:val="28"/>
        </w:rPr>
        <w:t xml:space="preserve"> </w:t>
      </w:r>
      <w:r w:rsidR="00A42C13">
        <w:rPr>
          <w:rFonts w:ascii="Times New Roman" w:eastAsia="Times New Roman" w:hAnsi="Times New Roman" w:cs="Times New Roman"/>
          <w:sz w:val="28"/>
        </w:rPr>
        <w:t xml:space="preserve">     </w:t>
      </w:r>
      <w:r w:rsidR="00314AD1">
        <w:rPr>
          <w:rFonts w:ascii="Times New Roman" w:eastAsia="Times New Roman" w:hAnsi="Times New Roman" w:cs="Times New Roman"/>
          <w:sz w:val="28"/>
        </w:rPr>
        <w:t>security.</w:t>
      </w:r>
    </w:p>
    <w:p w:rsidR="00E27873" w:rsidRDefault="0024217C">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F1ED5">
        <w:rPr>
          <w:rFonts w:ascii="Times New Roman" w:eastAsia="Times New Roman" w:hAnsi="Times New Roman" w:cs="Times New Roman"/>
          <w:sz w:val="28"/>
        </w:rPr>
        <w:t>In</w:t>
      </w:r>
      <w:r w:rsidR="00314AD1">
        <w:rPr>
          <w:rFonts w:ascii="Times New Roman" w:eastAsia="Times New Roman" w:hAnsi="Times New Roman" w:cs="Times New Roman"/>
          <w:sz w:val="28"/>
        </w:rPr>
        <w:t xml:space="preserve"> a CP-ABE scheme, every cipher text is associated with an access policy </w:t>
      </w:r>
      <w:r>
        <w:rPr>
          <w:rFonts w:ascii="Times New Roman" w:eastAsia="Times New Roman" w:hAnsi="Times New Roman" w:cs="Times New Roman"/>
          <w:sz w:val="28"/>
        </w:rPr>
        <w:t>on attributes, and every user's</w:t>
      </w:r>
      <w:r w:rsidR="00314AD1">
        <w:rPr>
          <w:rFonts w:ascii="Times New Roman" w:eastAsia="Times New Roman" w:hAnsi="Times New Roman" w:cs="Times New Roman"/>
          <w:sz w:val="28"/>
        </w:rPr>
        <w:t xml:space="preserve"> private key is associated with a set of attributes. A u</w:t>
      </w:r>
      <w:r>
        <w:rPr>
          <w:rFonts w:ascii="Times New Roman" w:eastAsia="Times New Roman" w:hAnsi="Times New Roman" w:cs="Times New Roman"/>
          <w:sz w:val="28"/>
        </w:rPr>
        <w:t>s</w:t>
      </w:r>
      <w:r w:rsidR="00314AD1">
        <w:rPr>
          <w:rFonts w:ascii="Times New Roman" w:eastAsia="Times New Roman" w:hAnsi="Times New Roman" w:cs="Times New Roman"/>
          <w:sz w:val="28"/>
        </w:rPr>
        <w:t>er is able to decrypt a cipher text only if the set of attributes associated with the user's private key sa</w:t>
      </w:r>
      <w:r w:rsidR="00136C32">
        <w:rPr>
          <w:rFonts w:ascii="Times New Roman" w:eastAsia="Times New Roman" w:hAnsi="Times New Roman" w:cs="Times New Roman"/>
          <w:sz w:val="28"/>
        </w:rPr>
        <w:t>t</w:t>
      </w:r>
      <w:r w:rsidR="00314AD1">
        <w:rPr>
          <w:rFonts w:ascii="Times New Roman" w:eastAsia="Times New Roman" w:hAnsi="Times New Roman" w:cs="Times New Roman"/>
          <w:sz w:val="28"/>
        </w:rPr>
        <w:t>isfies the access policy associated with the cipher text.</w:t>
      </w:r>
    </w:p>
    <w:p w:rsidR="00E27873" w:rsidRDefault="00467FBD">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4217C">
        <w:rPr>
          <w:rFonts w:ascii="Times New Roman" w:eastAsia="Times New Roman" w:hAnsi="Times New Roman" w:cs="Times New Roman"/>
          <w:sz w:val="28"/>
        </w:rPr>
        <w:t>T</w:t>
      </w:r>
      <w:r w:rsidR="00314AD1">
        <w:rPr>
          <w:rFonts w:ascii="Times New Roman" w:eastAsia="Times New Roman" w:hAnsi="Times New Roman" w:cs="Times New Roman"/>
          <w:sz w:val="28"/>
        </w:rPr>
        <w:t>he user's key with attributes just satisfi</w:t>
      </w:r>
      <w:r w:rsidR="0024217C">
        <w:rPr>
          <w:rFonts w:ascii="Times New Roman" w:eastAsia="Times New Roman" w:hAnsi="Times New Roman" w:cs="Times New Roman"/>
          <w:sz w:val="28"/>
        </w:rPr>
        <w:t>es the access structure of the e</w:t>
      </w:r>
      <w:r w:rsidR="00314AD1">
        <w:rPr>
          <w:rFonts w:ascii="Times New Roman" w:eastAsia="Times New Roman" w:hAnsi="Times New Roman" w:cs="Times New Roman"/>
          <w:sz w:val="28"/>
        </w:rPr>
        <w:t xml:space="preserve">ncrypted data. And the concept of this scheme is similar </w:t>
      </w:r>
      <w:proofErr w:type="spellStart"/>
      <w:r w:rsidR="00314AD1">
        <w:rPr>
          <w:rFonts w:ascii="Times New Roman" w:eastAsia="Times New Roman" w:hAnsi="Times New Roman" w:cs="Times New Roman"/>
          <w:sz w:val="28"/>
        </w:rPr>
        <w:t>t</w:t>
      </w:r>
      <w:proofErr w:type="spellEnd"/>
      <w:r w:rsidR="00314AD1">
        <w:rPr>
          <w:rFonts w:ascii="Times New Roman" w:eastAsia="Times New Roman" w:hAnsi="Times New Roman" w:cs="Times New Roman"/>
          <w:sz w:val="28"/>
        </w:rPr>
        <w:t xml:space="preserve"> the trad</w:t>
      </w:r>
      <w:r>
        <w:rPr>
          <w:rFonts w:ascii="Times New Roman" w:eastAsia="Times New Roman" w:hAnsi="Times New Roman" w:cs="Times New Roman"/>
          <w:sz w:val="28"/>
        </w:rPr>
        <w:t xml:space="preserve">itional access control schemes. </w:t>
      </w:r>
      <w:r w:rsidR="00314AD1">
        <w:rPr>
          <w:rFonts w:ascii="Times New Roman" w:eastAsia="Times New Roman" w:hAnsi="Times New Roman" w:cs="Times New Roman"/>
          <w:sz w:val="28"/>
        </w:rPr>
        <w:t xml:space="preserve">The encrypt or who specifies the threshold access structure for his </w:t>
      </w:r>
      <w:r w:rsidR="006F7229">
        <w:rPr>
          <w:rFonts w:ascii="Times New Roman" w:eastAsia="Times New Roman" w:hAnsi="Times New Roman" w:cs="Times New Roman"/>
          <w:sz w:val="28"/>
        </w:rPr>
        <w:t>inser</w:t>
      </w:r>
      <w:r w:rsidR="00314AD1">
        <w:rPr>
          <w:rFonts w:ascii="Times New Roman" w:eastAsia="Times New Roman" w:hAnsi="Times New Roman" w:cs="Times New Roman"/>
          <w:sz w:val="28"/>
        </w:rPr>
        <w:t>ted attributes while encrypting a message. Based on this access structure message is then encrypted such that only those whose attributes satisfy the access structure can decrypt it. The most exiting ABE s</w:t>
      </w:r>
      <w:r w:rsidR="006F7229">
        <w:rPr>
          <w:rFonts w:ascii="Times New Roman" w:eastAsia="Times New Roman" w:hAnsi="Times New Roman" w:cs="Times New Roman"/>
          <w:sz w:val="28"/>
        </w:rPr>
        <w:t>c</w:t>
      </w:r>
      <w:r w:rsidR="00314AD1">
        <w:rPr>
          <w:rFonts w:ascii="Times New Roman" w:eastAsia="Times New Roman" w:hAnsi="Times New Roman" w:cs="Times New Roman"/>
          <w:sz w:val="28"/>
        </w:rPr>
        <w:t>hemes are derived from the CPABE scheme.</w:t>
      </w:r>
    </w:p>
    <w:p w:rsidR="00E408B4" w:rsidRDefault="00E408B4">
      <w:pPr>
        <w:spacing w:after="200" w:line="276" w:lineRule="auto"/>
        <w:rPr>
          <w:rFonts w:ascii="Times New Roman" w:eastAsia="Times New Roman" w:hAnsi="Times New Roman" w:cs="Times New Roman"/>
          <w:sz w:val="28"/>
        </w:rPr>
      </w:pPr>
    </w:p>
    <w:p w:rsidR="00E408B4" w:rsidRDefault="00E408B4" w:rsidP="00E408B4">
      <w:pPr>
        <w:spacing w:after="0" w:line="240" w:lineRule="auto"/>
        <w:rPr>
          <w:rFonts w:ascii="Times New Roman" w:eastAsia="Times New Roman" w:hAnsi="Times New Roman" w:cs="Times New Roman"/>
          <w:b/>
          <w:color w:val="000000"/>
          <w:sz w:val="28"/>
        </w:rPr>
      </w:pPr>
      <w:r w:rsidRPr="00BF74E5">
        <w:rPr>
          <w:rFonts w:ascii="Times New Roman" w:eastAsia="Times New Roman" w:hAnsi="Times New Roman" w:cs="Times New Roman"/>
          <w:b/>
          <w:color w:val="000000"/>
          <w:sz w:val="28"/>
        </w:rPr>
        <w:t>Problem statement:</w:t>
      </w:r>
    </w:p>
    <w:p w:rsidR="00E408B4" w:rsidRDefault="00E408B4" w:rsidP="00E408B4">
      <w:pPr>
        <w:spacing w:after="0" w:line="240" w:lineRule="auto"/>
        <w:rPr>
          <w:rFonts w:ascii="Times New Roman" w:eastAsia="Times New Roman" w:hAnsi="Times New Roman" w:cs="Times New Roman"/>
          <w:color w:val="000000"/>
          <w:sz w:val="28"/>
        </w:rPr>
      </w:pPr>
    </w:p>
    <w:p w:rsidR="00E408B4" w:rsidRPr="00407325" w:rsidRDefault="00E408B4" w:rsidP="00E408B4">
      <w:pPr>
        <w:spacing w:after="0" w:line="240" w:lineRule="auto"/>
        <w:ind w:firstLine="720"/>
        <w:rPr>
          <w:rFonts w:ascii="Times New Roman" w:eastAsia="Times New Roman" w:hAnsi="Times New Roman" w:cs="Times New Roman"/>
          <w:color w:val="000000"/>
          <w:sz w:val="28"/>
        </w:rPr>
      </w:pPr>
      <w:r w:rsidRPr="00407325">
        <w:rPr>
          <w:rFonts w:ascii="Times New Roman" w:eastAsia="Times New Roman" w:hAnsi="Times New Roman" w:cs="Times New Roman"/>
          <w:color w:val="000000"/>
          <w:sz w:val="28"/>
        </w:rPr>
        <w:t xml:space="preserve">To develop CP-ABE data sharing scheme having a key escrow problem in cloud environment.  </w:t>
      </w:r>
    </w:p>
    <w:p w:rsidR="00E408B4" w:rsidRDefault="00E408B4" w:rsidP="00E408B4">
      <w:pPr>
        <w:spacing w:after="0" w:line="240" w:lineRule="auto"/>
        <w:rPr>
          <w:rFonts w:ascii="Times New Roman" w:eastAsia="Times New Roman" w:hAnsi="Times New Roman" w:cs="Times New Roman"/>
          <w:color w:val="000000"/>
          <w:sz w:val="28"/>
        </w:rPr>
      </w:pPr>
    </w:p>
    <w:p w:rsidR="00E408B4" w:rsidRDefault="00E408B4" w:rsidP="00E408B4">
      <w:pPr>
        <w:spacing w:after="0" w:line="240" w:lineRule="auto"/>
        <w:rPr>
          <w:rFonts w:ascii="Times New Roman" w:eastAsia="Times New Roman" w:hAnsi="Times New Roman" w:cs="Times New Roman"/>
          <w:color w:val="000000"/>
          <w:sz w:val="28"/>
        </w:rPr>
      </w:pPr>
      <w:r w:rsidRPr="00BF74E5">
        <w:rPr>
          <w:rFonts w:ascii="Times New Roman" w:eastAsia="Times New Roman" w:hAnsi="Times New Roman" w:cs="Times New Roman"/>
          <w:b/>
          <w:color w:val="000000"/>
          <w:sz w:val="28"/>
        </w:rPr>
        <w:t>Objectives</w:t>
      </w:r>
      <w:r>
        <w:rPr>
          <w:rFonts w:ascii="Times New Roman" w:eastAsia="Times New Roman" w:hAnsi="Times New Roman" w:cs="Times New Roman"/>
          <w:color w:val="000000"/>
          <w:sz w:val="28"/>
        </w:rPr>
        <w:t>:</w:t>
      </w:r>
    </w:p>
    <w:p w:rsidR="005E2EF8" w:rsidRDefault="00E408B4" w:rsidP="00E408B4">
      <w:pPr>
        <w:pStyle w:val="ListParagraph"/>
        <w:numPr>
          <w:ilvl w:val="0"/>
          <w:numId w:val="15"/>
        </w:numPr>
        <w:spacing w:after="0" w:line="240" w:lineRule="auto"/>
        <w:rPr>
          <w:rFonts w:ascii="Times New Roman" w:eastAsia="Times New Roman" w:hAnsi="Times New Roman" w:cs="Times New Roman"/>
          <w:color w:val="000000"/>
          <w:sz w:val="28"/>
        </w:rPr>
      </w:pPr>
      <w:r w:rsidRPr="005E2EF8">
        <w:rPr>
          <w:rFonts w:ascii="Times New Roman" w:eastAsia="Times New Roman" w:hAnsi="Times New Roman" w:cs="Times New Roman"/>
          <w:color w:val="000000"/>
          <w:sz w:val="28"/>
        </w:rPr>
        <w:t>To improve expressiveness of attribute for improving access policy by implementing attribute with weight.</w:t>
      </w:r>
    </w:p>
    <w:p w:rsidR="005E2EF8" w:rsidRDefault="005E2EF8" w:rsidP="005E2EF8">
      <w:pPr>
        <w:pStyle w:val="ListParagraph"/>
        <w:spacing w:after="0" w:line="240" w:lineRule="auto"/>
        <w:rPr>
          <w:rFonts w:ascii="Times New Roman" w:eastAsia="Times New Roman" w:hAnsi="Times New Roman" w:cs="Times New Roman"/>
          <w:color w:val="000000"/>
          <w:sz w:val="28"/>
        </w:rPr>
      </w:pPr>
    </w:p>
    <w:p w:rsidR="005E2EF8" w:rsidRDefault="00E408B4" w:rsidP="005E2EF8">
      <w:pPr>
        <w:pStyle w:val="ListParagraph"/>
        <w:numPr>
          <w:ilvl w:val="0"/>
          <w:numId w:val="15"/>
        </w:numPr>
        <w:spacing w:after="0" w:line="240" w:lineRule="auto"/>
        <w:rPr>
          <w:rFonts w:ascii="Times New Roman" w:eastAsia="Times New Roman" w:hAnsi="Times New Roman" w:cs="Times New Roman"/>
          <w:color w:val="000000"/>
          <w:sz w:val="28"/>
        </w:rPr>
      </w:pPr>
      <w:r w:rsidRPr="005E2EF8">
        <w:rPr>
          <w:rFonts w:ascii="Times New Roman" w:eastAsia="Times New Roman" w:hAnsi="Times New Roman" w:cs="Times New Roman"/>
          <w:color w:val="000000"/>
          <w:sz w:val="28"/>
        </w:rPr>
        <w:t>To implement two-party key issuing protocol to avoid cloud service providers to use master secret</w:t>
      </w:r>
    </w:p>
    <w:p w:rsidR="005E2EF8" w:rsidRPr="005E2EF8" w:rsidRDefault="005E2EF8" w:rsidP="005E2EF8">
      <w:pPr>
        <w:spacing w:after="0" w:line="240" w:lineRule="auto"/>
        <w:rPr>
          <w:rFonts w:ascii="Times New Roman" w:eastAsia="Times New Roman" w:hAnsi="Times New Roman" w:cs="Times New Roman"/>
          <w:color w:val="000000"/>
          <w:sz w:val="28"/>
        </w:rPr>
      </w:pPr>
    </w:p>
    <w:p w:rsidR="00E408B4" w:rsidRPr="005E2EF8" w:rsidRDefault="00E408B4" w:rsidP="005E2EF8">
      <w:pPr>
        <w:pStyle w:val="ListParagraph"/>
        <w:numPr>
          <w:ilvl w:val="0"/>
          <w:numId w:val="15"/>
        </w:numPr>
        <w:spacing w:after="0" w:line="240" w:lineRule="auto"/>
        <w:rPr>
          <w:rFonts w:ascii="Times New Roman" w:eastAsia="Times New Roman" w:hAnsi="Times New Roman" w:cs="Times New Roman"/>
          <w:color w:val="000000"/>
          <w:sz w:val="28"/>
        </w:rPr>
      </w:pPr>
      <w:r w:rsidRPr="005E2EF8">
        <w:rPr>
          <w:rFonts w:ascii="Times New Roman" w:eastAsia="Times New Roman" w:hAnsi="Times New Roman" w:cs="Times New Roman"/>
          <w:color w:val="000000"/>
          <w:sz w:val="28"/>
        </w:rPr>
        <w:t>To enhance data confidentiality and privacy in cloud system against the managers of KA and cloud service providers as well as malicious system outsiders.</w:t>
      </w:r>
    </w:p>
    <w:p w:rsidR="0031256E" w:rsidRDefault="0031256E" w:rsidP="00E408B4">
      <w:pPr>
        <w:spacing w:after="0" w:line="240" w:lineRule="auto"/>
        <w:jc w:val="both"/>
        <w:rPr>
          <w:rFonts w:ascii="Times New Roman" w:eastAsia="Times New Roman" w:hAnsi="Times New Roman" w:cs="Times New Roman"/>
          <w:b/>
          <w:color w:val="0070C1"/>
          <w:sz w:val="28"/>
        </w:rPr>
      </w:pPr>
    </w:p>
    <w:p w:rsidR="00E408B4" w:rsidRDefault="00E408B4" w:rsidP="00E408B4">
      <w:pPr>
        <w:spacing w:after="0" w:line="240" w:lineRule="auto"/>
        <w:rPr>
          <w:rFonts w:ascii="Times New Roman" w:eastAsia="Times New Roman" w:hAnsi="Times New Roman" w:cs="Times New Roman"/>
          <w:color w:val="000000"/>
          <w:sz w:val="28"/>
        </w:rPr>
      </w:pPr>
      <w:r w:rsidRPr="00BF74E5">
        <w:rPr>
          <w:rFonts w:ascii="Times New Roman" w:eastAsia="Times New Roman" w:hAnsi="Times New Roman" w:cs="Times New Roman"/>
          <w:b/>
          <w:color w:val="000000"/>
          <w:sz w:val="28"/>
        </w:rPr>
        <w:t>Methodologies</w:t>
      </w:r>
      <w:r>
        <w:rPr>
          <w:rFonts w:ascii="Times New Roman" w:eastAsia="Times New Roman" w:hAnsi="Times New Roman" w:cs="Times New Roman"/>
          <w:color w:val="000000"/>
          <w:sz w:val="28"/>
        </w:rPr>
        <w:t>:</w:t>
      </w:r>
    </w:p>
    <w:p w:rsidR="00E408B4" w:rsidRDefault="00E408B4" w:rsidP="00E408B4">
      <w:pPr>
        <w:spacing w:after="0" w:line="240" w:lineRule="auto"/>
        <w:rPr>
          <w:rFonts w:ascii="Times New Roman" w:eastAsia="Times New Roman" w:hAnsi="Times New Roman" w:cs="Times New Roman"/>
          <w:color w:val="000000"/>
          <w:sz w:val="28"/>
        </w:rPr>
      </w:pPr>
    </w:p>
    <w:p w:rsidR="00E408B4" w:rsidRDefault="00E408B4" w:rsidP="00E408B4">
      <w:pPr>
        <w:spacing w:after="0" w:line="240" w:lineRule="auto"/>
        <w:rPr>
          <w:rFonts w:ascii="Times New Roman" w:eastAsia="Times New Roman" w:hAnsi="Times New Roman" w:cs="Times New Roman"/>
          <w:color w:val="000000"/>
          <w:sz w:val="28"/>
        </w:rPr>
      </w:pPr>
      <w:r w:rsidRPr="00E408B4">
        <w:rPr>
          <w:rFonts w:ascii="Times New Roman" w:eastAsia="Times New Roman" w:hAnsi="Times New Roman" w:cs="Times New Roman"/>
          <w:noProof/>
          <w:color w:val="000000"/>
          <w:sz w:val="28"/>
        </w:rPr>
        <w:drawing>
          <wp:inline distT="0" distB="0" distL="0" distR="0" wp14:anchorId="664F6A3E" wp14:editId="108B0DE3">
            <wp:extent cx="5943600" cy="316039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rsidR="00072AA3" w:rsidRDefault="00072AA3" w:rsidP="00072AA3">
      <w:pPr>
        <w:spacing w:after="0" w:line="240" w:lineRule="auto"/>
        <w:ind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admin will set attributes with encryption for secret data. The attribute based data file will be uploaded at the cloud in encryption format. User will first request for the data access with half key and set of attributes to the admin through cloud. Then the admin will receive data access request through email.</w:t>
      </w:r>
    </w:p>
    <w:p w:rsidR="00842710" w:rsidRDefault="00842710" w:rsidP="00072AA3">
      <w:pPr>
        <w:spacing w:after="0" w:line="240" w:lineRule="auto"/>
        <w:ind w:firstLine="720"/>
        <w:rPr>
          <w:rFonts w:ascii="Times New Roman" w:eastAsia="Times New Roman" w:hAnsi="Times New Roman" w:cs="Times New Roman"/>
          <w:color w:val="000000"/>
          <w:sz w:val="28"/>
        </w:rPr>
      </w:pPr>
    </w:p>
    <w:p w:rsidR="00CD0E68" w:rsidRDefault="00072AA3">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ab/>
        <w:t xml:space="preserve">Now, the admin will send the remaining half key and the set of attributes. Now at cloud, the key and attributes set will match. The data is ready be downloaded </w:t>
      </w:r>
      <w:r w:rsidR="002D6584">
        <w:rPr>
          <w:rFonts w:ascii="Times New Roman" w:eastAsia="Times New Roman" w:hAnsi="Times New Roman" w:cs="Times New Roman"/>
          <w:color w:val="000000"/>
          <w:sz w:val="28"/>
        </w:rPr>
        <w:t xml:space="preserve">in decrypted format </w:t>
      </w:r>
      <w:r>
        <w:rPr>
          <w:rFonts w:ascii="Times New Roman" w:eastAsia="Times New Roman" w:hAnsi="Times New Roman" w:cs="Times New Roman"/>
          <w:color w:val="000000"/>
          <w:sz w:val="28"/>
        </w:rPr>
        <w:t xml:space="preserve">if </w:t>
      </w:r>
      <w:r w:rsidR="002D6584">
        <w:rPr>
          <w:rFonts w:ascii="Times New Roman" w:eastAsia="Times New Roman" w:hAnsi="Times New Roman" w:cs="Times New Roman"/>
          <w:color w:val="000000"/>
          <w:sz w:val="28"/>
        </w:rPr>
        <w:t>and only if both the key and set of attributes are matched.</w:t>
      </w:r>
    </w:p>
    <w:p w:rsidR="00842710" w:rsidRDefault="00842710">
      <w:pPr>
        <w:spacing w:after="0" w:line="240" w:lineRule="auto"/>
        <w:rPr>
          <w:rFonts w:ascii="Times New Roman" w:eastAsia="Times New Roman" w:hAnsi="Times New Roman" w:cs="Times New Roman"/>
          <w:color w:val="000000"/>
          <w:sz w:val="28"/>
        </w:rPr>
      </w:pPr>
    </w:p>
    <w:p w:rsidR="004A204B" w:rsidRDefault="004A204B">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 xml:space="preserve">Readable data comes to authorized user. If the third party </w:t>
      </w:r>
      <w:proofErr w:type="spellStart"/>
      <w:r>
        <w:rPr>
          <w:rFonts w:ascii="Times New Roman" w:eastAsia="Times New Roman" w:hAnsi="Times New Roman" w:cs="Times New Roman"/>
          <w:color w:val="000000"/>
          <w:sz w:val="28"/>
        </w:rPr>
        <w:t>i.e</w:t>
      </w:r>
      <w:proofErr w:type="spellEnd"/>
      <w:r>
        <w:rPr>
          <w:rFonts w:ascii="Times New Roman" w:eastAsia="Times New Roman" w:hAnsi="Times New Roman" w:cs="Times New Roman"/>
          <w:color w:val="000000"/>
          <w:sz w:val="28"/>
        </w:rPr>
        <w:t xml:space="preserve"> hacker or unauthorized user will hack. The data downloaded is still encrypted with key and set of attributes. So, data is unreadable and useless until the key and set of attributes will be matched from both the sides.</w:t>
      </w:r>
    </w:p>
    <w:p w:rsidR="002130EA" w:rsidRDefault="002130EA">
      <w:pPr>
        <w:spacing w:after="0" w:line="240" w:lineRule="auto"/>
        <w:rPr>
          <w:rFonts w:ascii="Times New Roman" w:eastAsia="Times New Roman" w:hAnsi="Times New Roman" w:cs="Times New Roman"/>
          <w:color w:val="000000"/>
          <w:sz w:val="28"/>
        </w:rPr>
      </w:pPr>
    </w:p>
    <w:p w:rsidR="002130EA" w:rsidRPr="00072AA3" w:rsidRDefault="002130EA">
      <w:pPr>
        <w:spacing w:after="0" w:line="240" w:lineRule="auto"/>
        <w:rPr>
          <w:rFonts w:ascii="Times New Roman" w:eastAsia="Times New Roman" w:hAnsi="Times New Roman" w:cs="Times New Roman"/>
          <w:color w:val="000000"/>
          <w:sz w:val="28"/>
        </w:rPr>
      </w:pPr>
    </w:p>
    <w:p w:rsidR="00E27873" w:rsidRPr="00E11E05" w:rsidRDefault="00314AD1" w:rsidP="00E11E05">
      <w:pPr>
        <w:pStyle w:val="ListParagraph"/>
        <w:numPr>
          <w:ilvl w:val="0"/>
          <w:numId w:val="18"/>
        </w:numPr>
        <w:spacing w:after="0" w:line="240" w:lineRule="auto"/>
        <w:rPr>
          <w:rFonts w:ascii="Times-Bold" w:eastAsia="Times-Bold" w:hAnsi="Times-Bold" w:cs="Times-Bold"/>
          <w:b/>
          <w:color w:val="FF0000"/>
          <w:sz w:val="36"/>
        </w:rPr>
      </w:pPr>
      <w:r w:rsidRPr="00E11E05">
        <w:rPr>
          <w:rFonts w:ascii="Times-Bold" w:eastAsia="Times-Bold" w:hAnsi="Times-Bold" w:cs="Times-Bold"/>
          <w:b/>
          <w:color w:val="FF0000"/>
          <w:sz w:val="36"/>
        </w:rPr>
        <w:t>Overall description</w:t>
      </w:r>
    </w:p>
    <w:p w:rsidR="00E27873" w:rsidRDefault="00E27873">
      <w:pPr>
        <w:spacing w:after="0" w:line="240" w:lineRule="auto"/>
        <w:rPr>
          <w:rFonts w:ascii="Times New Roman" w:eastAsia="Times New Roman" w:hAnsi="Times New Roman" w:cs="Times New Roman"/>
          <w:color w:val="000000"/>
          <w:sz w:val="28"/>
        </w:rPr>
      </w:pPr>
    </w:p>
    <w:p w:rsidR="00E27873" w:rsidRDefault="00314AD1">
      <w:pPr>
        <w:spacing w:after="0" w:line="240" w:lineRule="auto"/>
        <w:ind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section of the SRS should describe the general factors that affect the product and its requirements.</w:t>
      </w:r>
    </w:p>
    <w:p w:rsidR="00E27873" w:rsidRDefault="00E27873">
      <w:pPr>
        <w:spacing w:after="0" w:line="240" w:lineRule="auto"/>
        <w:ind w:firstLine="720"/>
        <w:rPr>
          <w:rFonts w:ascii="Times New Roman" w:eastAsia="Times New Roman" w:hAnsi="Times New Roman" w:cs="Times New Roman"/>
          <w:color w:val="000000"/>
          <w:sz w:val="28"/>
        </w:rPr>
      </w:pPr>
    </w:p>
    <w:p w:rsidR="00432455" w:rsidRDefault="00E11E05" w:rsidP="00432455">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2.1</w:t>
      </w:r>
      <w:r w:rsidR="0031256E">
        <w:rPr>
          <w:rFonts w:ascii="Times-Bold" w:eastAsia="Times-Bold" w:hAnsi="Times-Bold" w:cs="Times-Bold"/>
          <w:b/>
          <w:color w:val="0070C1"/>
          <w:sz w:val="32"/>
        </w:rPr>
        <w:t xml:space="preserve"> Project</w:t>
      </w:r>
      <w:r w:rsidR="00314AD1">
        <w:rPr>
          <w:rFonts w:ascii="Times-Bold" w:eastAsia="Times-Bold" w:hAnsi="Times-Bold" w:cs="Times-Bold"/>
          <w:b/>
          <w:color w:val="0070C1"/>
          <w:sz w:val="32"/>
        </w:rPr>
        <w:t xml:space="preserve"> perspective</w:t>
      </w:r>
    </w:p>
    <w:p w:rsidR="00E27873" w:rsidRPr="00432455" w:rsidRDefault="00314AD1" w:rsidP="00432455">
      <w:pPr>
        <w:spacing w:after="0" w:line="240" w:lineRule="auto"/>
        <w:rPr>
          <w:rFonts w:ascii="Times-Bold" w:eastAsia="Times-Bold" w:hAnsi="Times-Bold" w:cs="Times-Bold"/>
          <w:b/>
          <w:color w:val="0070C1"/>
          <w:sz w:val="32"/>
        </w:rPr>
      </w:pPr>
      <w:r>
        <w:rPr>
          <w:rFonts w:ascii="Times New Roman" w:eastAsia="Times New Roman" w:hAnsi="Times New Roman" w:cs="Times New Roman"/>
          <w:b/>
          <w:sz w:val="28"/>
        </w:rPr>
        <w:t>2.1.1. Block Diagram</w:t>
      </w:r>
    </w:p>
    <w:p w:rsidR="00432455" w:rsidRDefault="00432455" w:rsidP="00432455">
      <w:pPr>
        <w:jc w:val="both"/>
        <w:rPr>
          <w:rFonts w:ascii="Times New Roman" w:eastAsia="Times New Roman" w:hAnsi="Times New Roman" w:cs="Times New Roman"/>
          <w:b/>
          <w:sz w:val="28"/>
        </w:rPr>
      </w:pPr>
      <w:r>
        <w:rPr>
          <w:noProof/>
        </w:rPr>
        <w:drawing>
          <wp:inline distT="0" distB="0" distL="0" distR="0" wp14:anchorId="1E004686" wp14:editId="0B9E5148">
            <wp:extent cx="4865232" cy="3097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2037" cy="3108126"/>
                    </a:xfrm>
                    <a:prstGeom prst="rect">
                      <a:avLst/>
                    </a:prstGeom>
                  </pic:spPr>
                </pic:pic>
              </a:graphicData>
            </a:graphic>
          </wp:inline>
        </w:drawing>
      </w:r>
    </w:p>
    <w:p w:rsidR="00E11E05" w:rsidRDefault="00E11E05" w:rsidP="00CD0E68">
      <w:pPr>
        <w:spacing w:after="0" w:line="240" w:lineRule="auto"/>
        <w:rPr>
          <w:rFonts w:ascii="Times-Bold" w:eastAsia="Times-Bold" w:hAnsi="Times-Bold" w:cs="Times-Bold"/>
          <w:b/>
          <w:color w:val="0070C1"/>
          <w:sz w:val="32"/>
        </w:rPr>
      </w:pPr>
    </w:p>
    <w:p w:rsidR="00E11E05" w:rsidRDefault="00E11E05" w:rsidP="00CD0E68">
      <w:pPr>
        <w:spacing w:after="0" w:line="240" w:lineRule="auto"/>
        <w:rPr>
          <w:rFonts w:ascii="Times-Bold" w:eastAsia="Times-Bold" w:hAnsi="Times-Bold" w:cs="Times-Bold"/>
          <w:b/>
          <w:color w:val="0070C1"/>
          <w:sz w:val="32"/>
        </w:rPr>
      </w:pPr>
    </w:p>
    <w:p w:rsidR="00E27873" w:rsidRPr="00A06271" w:rsidRDefault="00E11E05" w:rsidP="00CD0E68">
      <w:pPr>
        <w:spacing w:after="0" w:line="240" w:lineRule="auto"/>
        <w:rPr>
          <w:rFonts w:ascii="Calibri" w:eastAsia="Calibri" w:hAnsi="Calibri" w:cs="Calibri"/>
        </w:rPr>
      </w:pPr>
      <w:r>
        <w:rPr>
          <w:rFonts w:ascii="Times-Bold" w:eastAsia="Times-Bold" w:hAnsi="Times-Bold" w:cs="Times-Bold"/>
          <w:b/>
          <w:color w:val="0070C1"/>
          <w:sz w:val="32"/>
        </w:rPr>
        <w:t xml:space="preserve">2.2 </w:t>
      </w:r>
      <w:r w:rsidR="00314AD1">
        <w:rPr>
          <w:rFonts w:ascii="Times-Bold" w:eastAsia="Times-Bold" w:hAnsi="Times-Bold" w:cs="Times-Bold"/>
          <w:b/>
          <w:color w:val="0070C1"/>
          <w:sz w:val="32"/>
        </w:rPr>
        <w:t xml:space="preserve">Product </w:t>
      </w:r>
      <w:r w:rsidR="007E7A2D">
        <w:rPr>
          <w:rFonts w:ascii="Times-Bold" w:eastAsia="Times-Bold" w:hAnsi="Times-Bold" w:cs="Times-Bold"/>
          <w:b/>
          <w:color w:val="0070C1"/>
          <w:sz w:val="32"/>
        </w:rPr>
        <w:t>Function</w:t>
      </w:r>
    </w:p>
    <w:p w:rsidR="00CD0E68" w:rsidRDefault="00CD0E68" w:rsidP="00CD0E68">
      <w:pPr>
        <w:spacing w:after="0" w:line="240" w:lineRule="auto"/>
        <w:rPr>
          <w:rFonts w:ascii="Times New Roman" w:eastAsia="Times New Roman" w:hAnsi="Times New Roman" w:cs="Times New Roman"/>
          <w:color w:val="000000"/>
          <w:sz w:val="28"/>
        </w:rPr>
      </w:pPr>
    </w:p>
    <w:p w:rsidR="00E27873" w:rsidRDefault="00CD0E68">
      <w:pPr>
        <w:ind w:left="-9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210BE7">
        <w:rPr>
          <w:rFonts w:ascii="Times New Roman" w:eastAsia="Times New Roman" w:hAnsi="Times New Roman" w:cs="Times New Roman"/>
          <w:b/>
          <w:sz w:val="28"/>
        </w:rPr>
        <w:t>Product Function</w:t>
      </w:r>
      <w:r w:rsidR="00314AD1">
        <w:rPr>
          <w:rFonts w:ascii="Times New Roman" w:eastAsia="Times New Roman" w:hAnsi="Times New Roman" w:cs="Times New Roman"/>
          <w:b/>
          <w:sz w:val="28"/>
        </w:rPr>
        <w:t>: problem solving and efficiency issues</w:t>
      </w:r>
    </w:p>
    <w:p w:rsidR="00E27873" w:rsidRDefault="00CD0E68">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r w:rsidR="0044702A">
        <w:rPr>
          <w:rFonts w:ascii="Times New Roman" w:eastAsia="Times New Roman" w:hAnsi="Times New Roman" w:cs="Times New Roman"/>
          <w:b/>
          <w:color w:val="000000"/>
          <w:sz w:val="28"/>
        </w:rPr>
        <w:t>Symmetric key</w:t>
      </w:r>
    </w:p>
    <w:p w:rsidR="0044702A" w:rsidRDefault="0044702A" w:rsidP="0044702A">
      <w:pPr>
        <w:spacing w:after="0" w:line="360" w:lineRule="auto"/>
        <w:ind w:left="720"/>
        <w:jc w:val="both"/>
        <w:rPr>
          <w:rFonts w:ascii="Times New Roman" w:eastAsia="Times New Roman" w:hAnsi="Times New Roman" w:cs="Times New Roman"/>
          <w:b/>
          <w:color w:val="000000"/>
          <w:sz w:val="28"/>
        </w:rPr>
      </w:pPr>
      <w:r w:rsidRPr="0044702A">
        <w:rPr>
          <w:rFonts w:ascii="Arial" w:hAnsi="Arial" w:cs="Arial"/>
          <w:sz w:val="27"/>
          <w:szCs w:val="27"/>
          <w:shd w:val="clear" w:color="auto" w:fill="FFFFFF"/>
        </w:rPr>
        <w:t>A secret key algorithm (sometimes called a </w:t>
      </w:r>
      <w:r w:rsidRPr="0044702A">
        <w:rPr>
          <w:rFonts w:ascii="Arial" w:hAnsi="Arial" w:cs="Arial"/>
          <w:i/>
          <w:iCs/>
          <w:sz w:val="27"/>
          <w:szCs w:val="27"/>
          <w:shd w:val="clear" w:color="auto" w:fill="FFFFFF"/>
        </w:rPr>
        <w:t>symmetric</w:t>
      </w:r>
      <w:r w:rsidRPr="0044702A">
        <w:rPr>
          <w:rFonts w:ascii="Arial" w:hAnsi="Arial" w:cs="Arial"/>
          <w:sz w:val="27"/>
          <w:szCs w:val="27"/>
          <w:shd w:val="clear" w:color="auto" w:fill="FFFFFF"/>
        </w:rPr>
        <w:t> algorithm) is a cryptographic </w:t>
      </w:r>
      <w:hyperlink r:id="rId10" w:history="1">
        <w:r w:rsidRPr="0044702A">
          <w:rPr>
            <w:rStyle w:val="Hyperlink"/>
            <w:rFonts w:ascii="Arial" w:hAnsi="Arial" w:cs="Arial"/>
            <w:color w:val="auto"/>
            <w:sz w:val="27"/>
            <w:szCs w:val="27"/>
            <w:u w:val="none"/>
            <w:shd w:val="clear" w:color="auto" w:fill="FFFFFF"/>
          </w:rPr>
          <w:t>algorithm</w:t>
        </w:r>
      </w:hyperlink>
      <w:r w:rsidRPr="0044702A">
        <w:rPr>
          <w:rFonts w:ascii="Arial" w:hAnsi="Arial" w:cs="Arial"/>
          <w:sz w:val="27"/>
          <w:szCs w:val="27"/>
          <w:shd w:val="clear" w:color="auto" w:fill="FFFFFF"/>
        </w:rPr>
        <w:t> that uses the same </w:t>
      </w:r>
      <w:hyperlink r:id="rId11" w:history="1">
        <w:r w:rsidRPr="0044702A">
          <w:rPr>
            <w:rStyle w:val="Hyperlink"/>
            <w:rFonts w:ascii="Arial" w:hAnsi="Arial" w:cs="Arial"/>
            <w:color w:val="auto"/>
            <w:sz w:val="27"/>
            <w:szCs w:val="27"/>
            <w:u w:val="none"/>
            <w:shd w:val="clear" w:color="auto" w:fill="FFFFFF"/>
          </w:rPr>
          <w:t>key</w:t>
        </w:r>
      </w:hyperlink>
      <w:r w:rsidRPr="0044702A">
        <w:rPr>
          <w:rFonts w:ascii="Arial" w:hAnsi="Arial" w:cs="Arial"/>
          <w:sz w:val="27"/>
          <w:szCs w:val="27"/>
          <w:shd w:val="clear" w:color="auto" w:fill="FFFFFF"/>
        </w:rPr>
        <w:t> to encrypt and decrypt data.</w:t>
      </w:r>
      <w:r w:rsidR="00CD0E68">
        <w:rPr>
          <w:rFonts w:ascii="Times New Roman" w:eastAsia="Times New Roman" w:hAnsi="Times New Roman" w:cs="Times New Roman"/>
          <w:b/>
          <w:color w:val="000000"/>
          <w:sz w:val="28"/>
        </w:rPr>
        <w:t xml:space="preserve"> </w:t>
      </w:r>
    </w:p>
    <w:p w:rsidR="00E27873" w:rsidRDefault="0044702A" w:rsidP="0044702A">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Symmetric encryption technique</w:t>
      </w:r>
    </w:p>
    <w:p w:rsidR="00E27873" w:rsidRDefault="0044702A">
      <w:pPr>
        <w:spacing w:after="0" w:line="360" w:lineRule="auto"/>
        <w:jc w:val="both"/>
        <w:rPr>
          <w:rFonts w:ascii="Times New Roman" w:eastAsia="Times New Roman" w:hAnsi="Times New Roman" w:cs="Times New Roman"/>
          <w:b/>
          <w:color w:val="000000"/>
          <w:sz w:val="28"/>
        </w:rPr>
      </w:pPr>
      <w:r w:rsidRPr="0044702A">
        <w:rPr>
          <w:rFonts w:ascii="Times New Roman" w:eastAsia="Times New Roman" w:hAnsi="Times New Roman" w:cs="Times New Roman"/>
          <w:color w:val="000000"/>
          <w:sz w:val="28"/>
        </w:rPr>
        <w:t xml:space="preserve">Symmetric encryption is a form of computerized cryptography using a singular encryption key to guise an electronic message. Its data conversion uses a mathematical algorithm along with a secret key, which results in the inability to make sense out of a message. Symmetric </w:t>
      </w:r>
      <w:proofErr w:type="spellStart"/>
      <w:r w:rsidRPr="0044702A">
        <w:rPr>
          <w:rFonts w:ascii="Times New Roman" w:eastAsia="Times New Roman" w:hAnsi="Times New Roman" w:cs="Times New Roman"/>
          <w:color w:val="000000"/>
          <w:sz w:val="28"/>
        </w:rPr>
        <w:t>encrpytion</w:t>
      </w:r>
      <w:proofErr w:type="spellEnd"/>
      <w:r w:rsidRPr="0044702A">
        <w:rPr>
          <w:rFonts w:ascii="Times New Roman" w:eastAsia="Times New Roman" w:hAnsi="Times New Roman" w:cs="Times New Roman"/>
          <w:color w:val="000000"/>
          <w:sz w:val="28"/>
        </w:rPr>
        <w:t xml:space="preserve"> is a two-way algorithm because the mathematical algorithm is reversed when decrypting the message along with using the same secret key.</w:t>
      </w:r>
    </w:p>
    <w:p w:rsidR="00E27873" w:rsidRDefault="00314AD1">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Key Authority:</w:t>
      </w:r>
    </w:p>
    <w:p w:rsidR="00E27873" w:rsidRPr="00970B4D" w:rsidRDefault="00314AD1">
      <w:pPr>
        <w:numPr>
          <w:ilvl w:val="0"/>
          <w:numId w:val="4"/>
        </w:numPr>
        <w:spacing w:after="0" w:line="360" w:lineRule="auto"/>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color w:val="000000"/>
          <w:sz w:val="28"/>
        </w:rPr>
        <w:t>Key authority is semi trusted person and responsible for assigning a key to user for uploading but they only know a part of that key. So they cannot know key of users for decrypting a file.</w:t>
      </w:r>
    </w:p>
    <w:p w:rsidR="00970B4D" w:rsidRDefault="00970B4D" w:rsidP="00970B4D">
      <w:pPr>
        <w:spacing w:after="0" w:line="360" w:lineRule="auto"/>
        <w:ind w:left="720"/>
        <w:jc w:val="both"/>
        <w:rPr>
          <w:rFonts w:ascii="Times New Roman" w:eastAsia="Times New Roman" w:hAnsi="Times New Roman" w:cs="Times New Roman"/>
          <w:color w:val="000000"/>
          <w:sz w:val="28"/>
        </w:rPr>
      </w:pPr>
    </w:p>
    <w:p w:rsidR="00970B4D" w:rsidRDefault="00970B4D" w:rsidP="00970B4D">
      <w:pPr>
        <w:spacing w:after="0" w:line="360" w:lineRule="auto"/>
        <w:ind w:left="720"/>
        <w:jc w:val="both"/>
        <w:rPr>
          <w:rFonts w:ascii="Times New Roman" w:eastAsia="Times New Roman" w:hAnsi="Times New Roman" w:cs="Times New Roman"/>
          <w:b/>
          <w:sz w:val="28"/>
          <w:u w:val="single"/>
        </w:rPr>
      </w:pPr>
    </w:p>
    <w:p w:rsidR="00E27873" w:rsidRDefault="00970B4D">
      <w:pPr>
        <w:ind w:left="36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14AD1">
        <w:rPr>
          <w:rFonts w:ascii="Times New Roman" w:eastAsia="Times New Roman" w:hAnsi="Times New Roman" w:cs="Times New Roman"/>
          <w:b/>
          <w:sz w:val="28"/>
        </w:rPr>
        <w:t>Outcome of the project</w:t>
      </w:r>
    </w:p>
    <w:p w:rsidR="00FE68A7" w:rsidRPr="00FE68A7" w:rsidRDefault="00970B4D" w:rsidP="00FE68A7">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E68A7">
        <w:rPr>
          <w:rFonts w:ascii="Times New Roman" w:eastAsia="Times New Roman" w:hAnsi="Times New Roman" w:cs="Times New Roman"/>
          <w:sz w:val="28"/>
        </w:rPr>
        <w:t xml:space="preserve">Outcomes of the proposed </w:t>
      </w:r>
      <w:proofErr w:type="gramStart"/>
      <w:r w:rsidR="00FE68A7">
        <w:rPr>
          <w:rFonts w:ascii="Times New Roman" w:eastAsia="Times New Roman" w:hAnsi="Times New Roman" w:cs="Times New Roman"/>
          <w:sz w:val="28"/>
        </w:rPr>
        <w:t>project  are</w:t>
      </w:r>
      <w:proofErr w:type="gramEnd"/>
      <w:r w:rsidR="00FE68A7">
        <w:rPr>
          <w:rFonts w:ascii="Times New Roman" w:eastAsia="Times New Roman" w:hAnsi="Times New Roman" w:cs="Times New Roman"/>
          <w:sz w:val="28"/>
        </w:rPr>
        <w:t xml:space="preserve"> </w:t>
      </w:r>
      <w:r w:rsidR="00FE68A7" w:rsidRPr="00FE68A7">
        <w:rPr>
          <w:rFonts w:ascii="Times New Roman" w:eastAsia="Times New Roman" w:hAnsi="Times New Roman" w:cs="Times New Roman"/>
          <w:sz w:val="28"/>
        </w:rPr>
        <w:t>Key Matching Process (Decryption)</w:t>
      </w:r>
      <w:r w:rsidR="001578B6">
        <w:rPr>
          <w:rFonts w:ascii="Times New Roman" w:eastAsia="Times New Roman" w:hAnsi="Times New Roman" w:cs="Times New Roman"/>
          <w:sz w:val="28"/>
        </w:rPr>
        <w:t>,</w:t>
      </w:r>
    </w:p>
    <w:p w:rsidR="00E27873" w:rsidRPr="001578B6" w:rsidRDefault="00FE68A7" w:rsidP="001578B6">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578B6">
        <w:rPr>
          <w:rFonts w:ascii="Times New Roman" w:eastAsia="Times New Roman" w:hAnsi="Times New Roman" w:cs="Times New Roman"/>
          <w:sz w:val="28"/>
        </w:rPr>
        <w:t xml:space="preserve">Access to Expected </w:t>
      </w:r>
      <w:proofErr w:type="spellStart"/>
      <w:r w:rsidR="001578B6">
        <w:rPr>
          <w:rFonts w:ascii="Times New Roman" w:eastAsia="Times New Roman" w:hAnsi="Times New Roman" w:cs="Times New Roman"/>
          <w:sz w:val="28"/>
        </w:rPr>
        <w:t>Files</w:t>
      </w:r>
      <w:proofErr w:type="gramStart"/>
      <w:r w:rsidR="001578B6">
        <w:rPr>
          <w:rFonts w:ascii="Times New Roman" w:eastAsia="Times New Roman" w:hAnsi="Times New Roman" w:cs="Times New Roman"/>
          <w:sz w:val="28"/>
        </w:rPr>
        <w:t>,d</w:t>
      </w:r>
      <w:r w:rsidRPr="00FE68A7">
        <w:rPr>
          <w:rFonts w:ascii="Times New Roman" w:eastAsia="Times New Roman" w:hAnsi="Times New Roman" w:cs="Times New Roman"/>
          <w:sz w:val="28"/>
        </w:rPr>
        <w:t>ownloaded</w:t>
      </w:r>
      <w:proofErr w:type="spellEnd"/>
      <w:proofErr w:type="gramEnd"/>
      <w:r w:rsidRPr="00FE68A7">
        <w:rPr>
          <w:rFonts w:ascii="Times New Roman" w:eastAsia="Times New Roman" w:hAnsi="Times New Roman" w:cs="Times New Roman"/>
          <w:sz w:val="28"/>
        </w:rPr>
        <w:t xml:space="preserve"> File in Readable Format( Decrypted File)</w:t>
      </w:r>
    </w:p>
    <w:p w:rsidR="00E27873" w:rsidRDefault="00E27873">
      <w:pPr>
        <w:spacing w:after="0" w:line="240" w:lineRule="auto"/>
        <w:rPr>
          <w:rFonts w:ascii="Times-Bold" w:eastAsia="Times-Bold" w:hAnsi="Times-Bold" w:cs="Times-Bold"/>
          <w:b/>
          <w:color w:val="FF0000"/>
          <w:sz w:val="36"/>
        </w:rPr>
      </w:pPr>
    </w:p>
    <w:p w:rsidR="00E27873" w:rsidRDefault="00E27873">
      <w:pPr>
        <w:spacing w:after="0" w:line="240" w:lineRule="auto"/>
        <w:rPr>
          <w:rFonts w:ascii="Times-Bold" w:eastAsia="Times-Bold" w:hAnsi="Times-Bold" w:cs="Times-Bold"/>
          <w:b/>
          <w:color w:val="FF0000"/>
          <w:sz w:val="36"/>
        </w:rPr>
      </w:pPr>
    </w:p>
    <w:p w:rsidR="00E27873" w:rsidRDefault="00E27873">
      <w:pPr>
        <w:spacing w:after="0" w:line="240" w:lineRule="auto"/>
        <w:rPr>
          <w:rFonts w:ascii="Times-Bold" w:eastAsia="Times-Bold" w:hAnsi="Times-Bold" w:cs="Times-Bold"/>
          <w:b/>
          <w:color w:val="FF0000"/>
          <w:sz w:val="36"/>
        </w:rPr>
      </w:pPr>
    </w:p>
    <w:p w:rsidR="006032DC" w:rsidRDefault="006032DC">
      <w:pPr>
        <w:spacing w:after="0" w:line="240" w:lineRule="auto"/>
        <w:rPr>
          <w:rFonts w:ascii="Times-Bold" w:eastAsia="Times-Bold" w:hAnsi="Times-Bold" w:cs="Times-Bold"/>
          <w:b/>
          <w:color w:val="FF0000"/>
          <w:sz w:val="36"/>
        </w:rPr>
      </w:pPr>
    </w:p>
    <w:p w:rsidR="00E27873" w:rsidRDefault="00E27873" w:rsidP="00CF3485">
      <w:pPr>
        <w:spacing w:after="0" w:line="240" w:lineRule="auto"/>
        <w:rPr>
          <w:rFonts w:ascii="Times-Bold" w:eastAsia="Times-Bold" w:hAnsi="Times-Bold" w:cs="Times-Bold"/>
          <w:b/>
          <w:color w:val="FF0000"/>
          <w:sz w:val="36"/>
        </w:rPr>
      </w:pPr>
    </w:p>
    <w:p w:rsidR="00CF3485" w:rsidRDefault="00CF3485" w:rsidP="00CF3485">
      <w:pPr>
        <w:spacing w:after="0" w:line="240" w:lineRule="auto"/>
        <w:rPr>
          <w:rFonts w:ascii="Times-Bold" w:eastAsia="Times-Bold" w:hAnsi="Times-Bold" w:cs="Times-Bold"/>
          <w:b/>
          <w:color w:val="FF0000"/>
          <w:sz w:val="36"/>
        </w:rPr>
      </w:pPr>
    </w:p>
    <w:p w:rsidR="00CF3485" w:rsidRDefault="00CF3485" w:rsidP="00CF3485">
      <w:pPr>
        <w:spacing w:after="0" w:line="240" w:lineRule="auto"/>
        <w:rPr>
          <w:rFonts w:ascii="Times-Bold" w:eastAsia="Times-Bold" w:hAnsi="Times-Bold" w:cs="Times-Bold"/>
          <w:b/>
          <w:color w:val="FF0000"/>
          <w:sz w:val="36"/>
        </w:rPr>
      </w:pPr>
    </w:p>
    <w:p w:rsidR="00CF3485" w:rsidRPr="00CF3485" w:rsidRDefault="00CF3485" w:rsidP="00CF3485">
      <w:pPr>
        <w:spacing w:after="0" w:line="240" w:lineRule="auto"/>
        <w:rPr>
          <w:rFonts w:ascii="Times-Bold" w:eastAsia="Times-Bold" w:hAnsi="Times-Bold" w:cs="Times-Bold"/>
          <w:b/>
          <w:color w:val="FF0000"/>
          <w:sz w:val="36"/>
        </w:rPr>
      </w:pPr>
    </w:p>
    <w:p w:rsidR="00E27873" w:rsidRDefault="00E27873">
      <w:pPr>
        <w:spacing w:after="0" w:line="240" w:lineRule="auto"/>
        <w:ind w:firstLine="720"/>
        <w:jc w:val="both"/>
        <w:rPr>
          <w:rFonts w:ascii="Times New Roman" w:eastAsia="Times New Roman" w:hAnsi="Times New Roman" w:cs="Times New Roman"/>
          <w:color w:val="000000"/>
          <w:sz w:val="28"/>
        </w:rPr>
      </w:pPr>
      <w:bookmarkStart w:id="0" w:name="_GoBack"/>
      <w:bookmarkEnd w:id="0"/>
    </w:p>
    <w:p w:rsidR="00E27873" w:rsidRDefault="00E11E05">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 xml:space="preserve">3.1 </w:t>
      </w:r>
      <w:r w:rsidR="00314AD1">
        <w:rPr>
          <w:rFonts w:ascii="Times-Bold" w:eastAsia="Times-Bold" w:hAnsi="Times-Bold" w:cs="Times-Bold"/>
          <w:b/>
          <w:color w:val="0070C1"/>
          <w:sz w:val="32"/>
        </w:rPr>
        <w:t>External interfaces</w:t>
      </w:r>
    </w:p>
    <w:p w:rsidR="00E27873" w:rsidRDefault="00E27873">
      <w:pPr>
        <w:spacing w:after="0" w:line="240" w:lineRule="auto"/>
        <w:rPr>
          <w:rFonts w:ascii="Times-Bold" w:eastAsia="Times-Bold" w:hAnsi="Times-Bold" w:cs="Times-Bold"/>
          <w:b/>
          <w:color w:val="0070C1"/>
          <w:sz w:val="32"/>
        </w:rPr>
      </w:pPr>
    </w:p>
    <w:p w:rsidR="00E27873" w:rsidRPr="00BF74E5" w:rsidRDefault="00314AD1">
      <w:pPr>
        <w:spacing w:after="200" w:line="276" w:lineRule="auto"/>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We propose associate attribute-based knowledge sharing theme fo</w:t>
      </w:r>
      <w:r w:rsidR="00013A25">
        <w:rPr>
          <w:rFonts w:ascii="Times New Roman" w:eastAsia="Calibri" w:hAnsi="Times New Roman" w:cs="Times New Roman"/>
          <w:color w:val="000000"/>
          <w:sz w:val="28"/>
        </w:rPr>
        <w:t xml:space="preserve">r cloud computing applications. </w:t>
      </w:r>
      <w:r w:rsidRPr="00BF74E5">
        <w:rPr>
          <w:rFonts w:ascii="Times New Roman" w:eastAsia="Calibri" w:hAnsi="Times New Roman" w:cs="Times New Roman"/>
          <w:color w:val="000000"/>
          <w:sz w:val="28"/>
        </w:rPr>
        <w:t xml:space="preserve">It has following inputs and Outputs: </w:t>
      </w:r>
    </w:p>
    <w:p w:rsidR="00E27873" w:rsidRPr="00BF74E5" w:rsidRDefault="00314AD1">
      <w:pPr>
        <w:spacing w:after="200" w:line="276" w:lineRule="auto"/>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 xml:space="preserve"> Inputs to Upload Files:</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 xml:space="preserve">User Name and Password to Login Dashboard. </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Files to be secured on Cloud Space.</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Request Key to Key Authority.</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Data Encrypted with Key.</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Key Agreement between Key Authority and Cloud Service Provider</w:t>
      </w:r>
    </w:p>
    <w:p w:rsidR="00E27873" w:rsidRPr="00BF74E5" w:rsidRDefault="00314AD1">
      <w:pPr>
        <w:numPr>
          <w:ilvl w:val="0"/>
          <w:numId w:val="5"/>
        </w:numPr>
        <w:spacing w:after="200" w:line="276" w:lineRule="auto"/>
        <w:ind w:left="72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Data User Request to Access the file, this request in terms of Key to Access to both CSP and KA.</w:t>
      </w:r>
    </w:p>
    <w:p w:rsidR="00332FC8" w:rsidRPr="00BF74E5" w:rsidRDefault="00332FC8">
      <w:pPr>
        <w:spacing w:after="200" w:line="276" w:lineRule="auto"/>
        <w:rPr>
          <w:rFonts w:ascii="Times New Roman" w:eastAsia="Calibri" w:hAnsi="Times New Roman" w:cs="Times New Roman"/>
          <w:color w:val="000000"/>
          <w:sz w:val="28"/>
        </w:rPr>
      </w:pPr>
    </w:p>
    <w:p w:rsidR="00E27873" w:rsidRPr="00BF74E5" w:rsidRDefault="00314AD1">
      <w:pPr>
        <w:spacing w:after="200" w:line="276" w:lineRule="auto"/>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Output:</w:t>
      </w:r>
    </w:p>
    <w:p w:rsidR="00E27873" w:rsidRPr="00BF74E5" w:rsidRDefault="00314AD1">
      <w:pPr>
        <w:numPr>
          <w:ilvl w:val="0"/>
          <w:numId w:val="6"/>
        </w:numPr>
        <w:spacing w:after="200" w:line="276" w:lineRule="auto"/>
        <w:ind w:left="108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Key Matching Process (Decryption)</w:t>
      </w:r>
    </w:p>
    <w:p w:rsidR="00E27873" w:rsidRPr="00BF74E5" w:rsidRDefault="00314AD1">
      <w:pPr>
        <w:numPr>
          <w:ilvl w:val="0"/>
          <w:numId w:val="6"/>
        </w:numPr>
        <w:spacing w:after="200" w:line="276" w:lineRule="auto"/>
        <w:ind w:left="108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 xml:space="preserve">Access to Expected Files </w:t>
      </w:r>
    </w:p>
    <w:p w:rsidR="00E27873" w:rsidRPr="00BF74E5" w:rsidRDefault="00314AD1">
      <w:pPr>
        <w:numPr>
          <w:ilvl w:val="0"/>
          <w:numId w:val="6"/>
        </w:numPr>
        <w:spacing w:after="200" w:line="276" w:lineRule="auto"/>
        <w:ind w:left="1080" w:hanging="360"/>
        <w:rPr>
          <w:rFonts w:ascii="Times New Roman" w:eastAsia="Calibri" w:hAnsi="Times New Roman" w:cs="Times New Roman"/>
          <w:color w:val="000000"/>
          <w:sz w:val="28"/>
        </w:rPr>
      </w:pPr>
      <w:r w:rsidRPr="00BF74E5">
        <w:rPr>
          <w:rFonts w:ascii="Times New Roman" w:eastAsia="Calibri" w:hAnsi="Times New Roman" w:cs="Times New Roman"/>
          <w:color w:val="000000"/>
          <w:sz w:val="28"/>
        </w:rPr>
        <w:t>Downloaded File in Readable Format( Decrypted File)</w:t>
      </w:r>
    </w:p>
    <w:p w:rsidR="00E27873" w:rsidRDefault="00E27873">
      <w:pPr>
        <w:spacing w:after="0" w:line="240" w:lineRule="auto"/>
        <w:rPr>
          <w:rFonts w:ascii="Times-Bold" w:eastAsia="Times-Bold" w:hAnsi="Times-Bold" w:cs="Times-Bold"/>
          <w:b/>
          <w:color w:val="0070C1"/>
          <w:sz w:val="32"/>
        </w:rPr>
      </w:pPr>
    </w:p>
    <w:p w:rsidR="00E27873" w:rsidRDefault="00314AD1">
      <w:pPr>
        <w:spacing w:after="0" w:line="240" w:lineRule="auto"/>
        <w:jc w:val="both"/>
        <w:rPr>
          <w:rFonts w:ascii="Times New Roman" w:eastAsia="Times New Roman" w:hAnsi="Times New Roman" w:cs="Times New Roman"/>
          <w:color w:val="000000"/>
          <w:sz w:val="28"/>
        </w:rPr>
      </w:pPr>
      <w:r>
        <w:rPr>
          <w:rFonts w:ascii="Times-Roman" w:eastAsia="Times-Roman" w:hAnsi="Times-Roman" w:cs="Times-Roman"/>
          <w:color w:val="000000"/>
          <w:sz w:val="24"/>
        </w:rPr>
        <w:tab/>
      </w:r>
    </w:p>
    <w:p w:rsidR="00013A25" w:rsidRDefault="00013A25">
      <w:pPr>
        <w:spacing w:after="0" w:line="240" w:lineRule="auto"/>
        <w:rPr>
          <w:rFonts w:ascii="Times New Roman" w:eastAsia="Times-Bold" w:hAnsi="Times New Roman" w:cs="Times New Roman"/>
          <w:b/>
          <w:color w:val="0070C1"/>
          <w:sz w:val="32"/>
        </w:rPr>
      </w:pPr>
    </w:p>
    <w:p w:rsidR="00013A25" w:rsidRDefault="00013A25">
      <w:pPr>
        <w:spacing w:after="0" w:line="240" w:lineRule="auto"/>
        <w:rPr>
          <w:rFonts w:ascii="Times New Roman" w:eastAsia="Times-Bold" w:hAnsi="Times New Roman" w:cs="Times New Roman"/>
          <w:b/>
          <w:color w:val="0070C1"/>
          <w:sz w:val="32"/>
        </w:rPr>
      </w:pPr>
    </w:p>
    <w:p w:rsidR="00013A25" w:rsidRDefault="00013A25">
      <w:pPr>
        <w:spacing w:after="0" w:line="240" w:lineRule="auto"/>
        <w:rPr>
          <w:rFonts w:ascii="Times New Roman" w:eastAsia="Times-Bold" w:hAnsi="Times New Roman" w:cs="Times New Roman"/>
          <w:b/>
          <w:color w:val="0070C1"/>
          <w:sz w:val="32"/>
        </w:rPr>
      </w:pPr>
    </w:p>
    <w:p w:rsidR="00013A25" w:rsidRDefault="00013A25">
      <w:pPr>
        <w:spacing w:after="0" w:line="240" w:lineRule="auto"/>
        <w:rPr>
          <w:rFonts w:ascii="Times New Roman" w:eastAsia="Times-Bold" w:hAnsi="Times New Roman" w:cs="Times New Roman"/>
          <w:b/>
          <w:color w:val="0070C1"/>
          <w:sz w:val="32"/>
        </w:rPr>
      </w:pPr>
    </w:p>
    <w:p w:rsidR="00680D59" w:rsidRDefault="00680D59">
      <w:pPr>
        <w:spacing w:after="0" w:line="240" w:lineRule="auto"/>
        <w:rPr>
          <w:rFonts w:ascii="Times New Roman" w:eastAsia="Times-Bold" w:hAnsi="Times New Roman" w:cs="Times New Roman"/>
          <w:b/>
          <w:color w:val="0070C1"/>
          <w:sz w:val="32"/>
        </w:rPr>
      </w:pPr>
    </w:p>
    <w:p w:rsidR="00680D59" w:rsidRDefault="00680D59">
      <w:pPr>
        <w:spacing w:after="0" w:line="240" w:lineRule="auto"/>
        <w:rPr>
          <w:rFonts w:ascii="Times New Roman" w:eastAsia="Times-Bold" w:hAnsi="Times New Roman" w:cs="Times New Roman"/>
          <w:b/>
          <w:color w:val="0070C1"/>
          <w:sz w:val="32"/>
        </w:rPr>
      </w:pPr>
    </w:p>
    <w:p w:rsidR="00680D59" w:rsidRDefault="00680D59">
      <w:pPr>
        <w:spacing w:after="0" w:line="240" w:lineRule="auto"/>
        <w:rPr>
          <w:rFonts w:ascii="Times New Roman" w:eastAsia="Times-Bold" w:hAnsi="Times New Roman" w:cs="Times New Roman"/>
          <w:b/>
          <w:color w:val="0070C1"/>
          <w:sz w:val="32"/>
        </w:rPr>
      </w:pPr>
    </w:p>
    <w:p w:rsidR="00680D59" w:rsidRDefault="00680D59">
      <w:pPr>
        <w:spacing w:after="0" w:line="240" w:lineRule="auto"/>
        <w:rPr>
          <w:rFonts w:ascii="Times New Roman" w:eastAsia="Times-Bold" w:hAnsi="Times New Roman" w:cs="Times New Roman"/>
          <w:b/>
          <w:color w:val="0070C1"/>
          <w:sz w:val="32"/>
        </w:rPr>
      </w:pPr>
    </w:p>
    <w:p w:rsidR="00E27873" w:rsidRPr="00BF74E5" w:rsidRDefault="00E11E05">
      <w:pPr>
        <w:spacing w:after="0" w:line="240" w:lineRule="auto"/>
        <w:rPr>
          <w:rFonts w:ascii="Times New Roman" w:eastAsia="Times-Bold" w:hAnsi="Times New Roman" w:cs="Times New Roman"/>
          <w:b/>
          <w:color w:val="0070C1"/>
          <w:sz w:val="32"/>
        </w:rPr>
      </w:pPr>
      <w:r>
        <w:rPr>
          <w:rFonts w:ascii="Times New Roman" w:eastAsia="Times-Bold" w:hAnsi="Times New Roman" w:cs="Times New Roman"/>
          <w:b/>
          <w:color w:val="0070C1"/>
          <w:sz w:val="32"/>
        </w:rPr>
        <w:lastRenderedPageBreak/>
        <w:t xml:space="preserve">3.2 </w:t>
      </w:r>
      <w:r w:rsidR="00314AD1" w:rsidRPr="00BF74E5">
        <w:rPr>
          <w:rFonts w:ascii="Times New Roman" w:eastAsia="Times-Bold" w:hAnsi="Times New Roman" w:cs="Times New Roman"/>
          <w:b/>
          <w:color w:val="0070C1"/>
          <w:sz w:val="32"/>
        </w:rPr>
        <w:t>Functional Requirements</w:t>
      </w:r>
    </w:p>
    <w:p w:rsidR="00E27873" w:rsidRDefault="00E27873">
      <w:pPr>
        <w:spacing w:after="0" w:line="240" w:lineRule="auto"/>
        <w:rPr>
          <w:rFonts w:ascii="Times-Bold" w:eastAsia="Times-Bold" w:hAnsi="Times-Bold" w:cs="Times-Bold"/>
          <w:b/>
          <w:color w:val="0070C1"/>
          <w:sz w:val="32"/>
        </w:rPr>
      </w:pPr>
    </w:p>
    <w:p w:rsidR="009B4131" w:rsidRDefault="00314AD1" w:rsidP="009B4131">
      <w:pPr>
        <w:spacing w:after="0" w:line="240" w:lineRule="auto"/>
        <w:ind w:firstLine="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Functional requirements should define the fundamental actions that must take place in the software in accepting and processing the inputs and in processing and generating the outputs.</w:t>
      </w:r>
    </w:p>
    <w:p w:rsidR="00BF74E5" w:rsidRDefault="00BF74E5" w:rsidP="009B4131">
      <w:pPr>
        <w:spacing w:after="0" w:line="240" w:lineRule="auto"/>
        <w:ind w:firstLine="720"/>
        <w:rPr>
          <w:rFonts w:ascii="Times New Roman" w:eastAsia="Times New Roman" w:hAnsi="Times New Roman" w:cs="Times New Roman"/>
          <w:color w:val="000000"/>
          <w:sz w:val="28"/>
        </w:rPr>
      </w:pPr>
    </w:p>
    <w:p w:rsidR="009B4131" w:rsidRDefault="009B4131" w:rsidP="00013A25">
      <w:pPr>
        <w:spacing w:after="0" w:line="240" w:lineRule="auto"/>
        <w:rPr>
          <w:rFonts w:ascii="Times New Roman" w:eastAsia="Times New Roman" w:hAnsi="Times New Roman" w:cs="Times New Roman"/>
          <w:color w:val="000000"/>
          <w:sz w:val="28"/>
        </w:rPr>
      </w:pPr>
    </w:p>
    <w:p w:rsidR="006569D8" w:rsidRDefault="006569D8" w:rsidP="006569D8">
      <w:pPr>
        <w:spacing w:after="0" w:line="240" w:lineRule="auto"/>
        <w:rPr>
          <w:rFonts w:ascii="Times New Roman" w:eastAsia="Times New Roman" w:hAnsi="Times New Roman" w:cs="Times New Roman"/>
          <w:color w:val="000000"/>
          <w:sz w:val="28"/>
        </w:rPr>
      </w:pPr>
      <w:r w:rsidRPr="006569D8">
        <w:rPr>
          <w:rFonts w:ascii="Times New Roman" w:eastAsia="Times New Roman" w:hAnsi="Times New Roman" w:cs="Times New Roman"/>
          <w:b/>
          <w:color w:val="000000"/>
          <w:sz w:val="28"/>
        </w:rPr>
        <w:t>Algorithm</w:t>
      </w:r>
      <w:r>
        <w:rPr>
          <w:rFonts w:ascii="Times New Roman" w:eastAsia="Times New Roman" w:hAnsi="Times New Roman" w:cs="Times New Roman"/>
          <w:color w:val="000000"/>
          <w:sz w:val="28"/>
        </w:rPr>
        <w:t>:</w:t>
      </w:r>
    </w:p>
    <w:p w:rsidR="00332FC8" w:rsidRDefault="00332FC8">
      <w:pPr>
        <w:spacing w:after="0" w:line="240" w:lineRule="auto"/>
        <w:rPr>
          <w:rFonts w:ascii="Times New Roman" w:eastAsia="Times New Roman" w:hAnsi="Times New Roman" w:cs="Times New Roman"/>
          <w:b/>
          <w:sz w:val="28"/>
        </w:rPr>
      </w:pPr>
    </w:p>
    <w:p w:rsidR="00E27873" w:rsidRDefault="001A5EA2">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Step 1</w:t>
      </w:r>
      <w:proofErr w:type="gramStart"/>
      <w:r>
        <w:rPr>
          <w:rFonts w:ascii="Times New Roman" w:eastAsia="Times New Roman" w:hAnsi="Times New Roman" w:cs="Times New Roman"/>
          <w:b/>
          <w:sz w:val="28"/>
        </w:rPr>
        <w:t>:System</w:t>
      </w:r>
      <w:proofErr w:type="gramEnd"/>
      <w:r>
        <w:rPr>
          <w:rFonts w:ascii="Times New Roman" w:eastAsia="Times New Roman" w:hAnsi="Times New Roman" w:cs="Times New Roman"/>
          <w:b/>
          <w:sz w:val="28"/>
        </w:rPr>
        <w:t xml:space="preserve"> Initialization- </w:t>
      </w:r>
    </w:p>
    <w:p w:rsidR="001A5EA2" w:rsidRDefault="001A5EA2">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This phase includes both algorithms </w:t>
      </w:r>
      <w:proofErr w:type="spellStart"/>
      <w:r>
        <w:rPr>
          <w:rFonts w:ascii="Times New Roman" w:eastAsia="Times New Roman" w:hAnsi="Times New Roman" w:cs="Times New Roman"/>
          <w:sz w:val="28"/>
        </w:rPr>
        <w:t>KA.Setup</w:t>
      </w:r>
      <w:proofErr w:type="spellEnd"/>
      <w:r>
        <w:rPr>
          <w:rFonts w:ascii="Times New Roman" w:eastAsia="Times New Roman" w:hAnsi="Times New Roman" w:cs="Times New Roman"/>
          <w:sz w:val="28"/>
        </w:rPr>
        <w:t xml:space="preserve"> &amp;</w:t>
      </w:r>
      <w:proofErr w:type="spellStart"/>
      <w:r>
        <w:rPr>
          <w:rFonts w:ascii="Times New Roman" w:eastAsia="Times New Roman" w:hAnsi="Times New Roman" w:cs="Times New Roman"/>
          <w:sz w:val="28"/>
        </w:rPr>
        <w:t>CSP.Setup</w:t>
      </w:r>
      <w:proofErr w:type="spellEnd"/>
    </w:p>
    <w:p w:rsidR="001A5EA2" w:rsidRDefault="001A5EA2">
      <w:pPr>
        <w:spacing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1.KA.Setup</w:t>
      </w:r>
      <w:proofErr w:type="gramEnd"/>
      <w:r>
        <w:rPr>
          <w:rFonts w:ascii="Times New Roman" w:eastAsia="Times New Roman" w:hAnsi="Times New Roman" w:cs="Times New Roman"/>
          <w:sz w:val="28"/>
        </w:rPr>
        <w:t>=(PP1,MSK1).It returns public parameter and master secret key.</w:t>
      </w:r>
      <w:r w:rsidR="00E52766">
        <w:rPr>
          <w:rFonts w:ascii="Times New Roman" w:eastAsia="Times New Roman" w:hAnsi="Times New Roman" w:cs="Times New Roman"/>
          <w:sz w:val="28"/>
        </w:rPr>
        <w:t xml:space="preserve"> It is executed by KA.</w:t>
      </w:r>
    </w:p>
    <w:p w:rsidR="00E52766" w:rsidRDefault="001A5EA2">
      <w:pPr>
        <w:spacing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2.CSP.Setup</w:t>
      </w:r>
      <w:proofErr w:type="gramEnd"/>
      <w:r>
        <w:rPr>
          <w:rFonts w:ascii="Times New Roman" w:eastAsia="Times New Roman" w:hAnsi="Times New Roman" w:cs="Times New Roman"/>
          <w:sz w:val="28"/>
        </w:rPr>
        <w:t>=(PP2,MSK2).It returns public parameter &amp; mas</w:t>
      </w:r>
      <w:r w:rsidR="00E52766">
        <w:rPr>
          <w:rFonts w:ascii="Times New Roman" w:eastAsia="Times New Roman" w:hAnsi="Times New Roman" w:cs="Times New Roman"/>
          <w:sz w:val="28"/>
        </w:rPr>
        <w:t xml:space="preserve">ter secret </w:t>
      </w:r>
      <w:proofErr w:type="spellStart"/>
      <w:r w:rsidR="00E52766">
        <w:rPr>
          <w:rFonts w:ascii="Times New Roman" w:eastAsia="Times New Roman" w:hAnsi="Times New Roman" w:cs="Times New Roman"/>
          <w:sz w:val="28"/>
        </w:rPr>
        <w:t>key.It</w:t>
      </w:r>
      <w:proofErr w:type="spellEnd"/>
      <w:r w:rsidR="00E52766">
        <w:rPr>
          <w:rFonts w:ascii="Times New Roman" w:eastAsia="Times New Roman" w:hAnsi="Times New Roman" w:cs="Times New Roman"/>
          <w:sz w:val="28"/>
        </w:rPr>
        <w:t xml:space="preserve"> is executed by</w:t>
      </w:r>
      <w:r>
        <w:rPr>
          <w:rFonts w:ascii="Times New Roman" w:eastAsia="Times New Roman" w:hAnsi="Times New Roman" w:cs="Times New Roman"/>
          <w:sz w:val="28"/>
        </w:rPr>
        <w:t xml:space="preserve"> CSP</w:t>
      </w:r>
      <w:r w:rsidR="00E52766">
        <w:rPr>
          <w:rFonts w:ascii="Times New Roman" w:eastAsia="Times New Roman" w:hAnsi="Times New Roman" w:cs="Times New Roman"/>
          <w:sz w:val="28"/>
        </w:rPr>
        <w:t>.</w:t>
      </w:r>
    </w:p>
    <w:p w:rsidR="00E52766" w:rsidRDefault="00E5276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PP </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PP1,PP2 } MSK ={MSK1,MSK2}.</w:t>
      </w:r>
    </w:p>
    <w:p w:rsidR="00E52766" w:rsidRDefault="00E52766">
      <w:pPr>
        <w:spacing w:after="0" w:line="240" w:lineRule="auto"/>
        <w:rPr>
          <w:rFonts w:ascii="Times New Roman" w:eastAsia="Times New Roman" w:hAnsi="Times New Roman" w:cs="Times New Roman"/>
          <w:sz w:val="28"/>
        </w:rPr>
      </w:pPr>
    </w:p>
    <w:p w:rsidR="00E52766" w:rsidRDefault="00E5276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Step</w:t>
      </w:r>
      <w:r w:rsidR="00314AD1">
        <w:rPr>
          <w:rFonts w:ascii="Times New Roman" w:eastAsia="Times New Roman" w:hAnsi="Times New Roman" w:cs="Times New Roman"/>
          <w:b/>
          <w:sz w:val="28"/>
        </w:rPr>
        <w:t>2:</w:t>
      </w:r>
      <w:r w:rsidR="00332FC8">
        <w:rPr>
          <w:rFonts w:ascii="Times New Roman" w:eastAsia="Times New Roman" w:hAnsi="Times New Roman" w:cs="Times New Roman"/>
          <w:b/>
          <w:sz w:val="28"/>
        </w:rPr>
        <w:t xml:space="preserve"> </w:t>
      </w:r>
      <w:r w:rsidR="00314AD1">
        <w:rPr>
          <w:rFonts w:ascii="Times New Roman" w:eastAsia="Times New Roman" w:hAnsi="Times New Roman" w:cs="Times New Roman"/>
          <w:b/>
          <w:sz w:val="28"/>
        </w:rPr>
        <w:t xml:space="preserve">Data </w:t>
      </w:r>
      <w:proofErr w:type="gramStart"/>
      <w:r w:rsidR="00314AD1">
        <w:rPr>
          <w:rFonts w:ascii="Times New Roman" w:eastAsia="Times New Roman" w:hAnsi="Times New Roman" w:cs="Times New Roman"/>
          <w:b/>
          <w:sz w:val="28"/>
        </w:rPr>
        <w:t>Encryption{</w:t>
      </w:r>
      <w:proofErr w:type="gramEnd"/>
      <w:r w:rsidR="00314AD1">
        <w:rPr>
          <w:rFonts w:ascii="Times New Roman" w:eastAsia="Times New Roman" w:hAnsi="Times New Roman" w:cs="Times New Roman"/>
          <w:b/>
          <w:sz w:val="28"/>
        </w:rPr>
        <w:t>De}:</w:t>
      </w:r>
      <w:r>
        <w:rPr>
          <w:rFonts w:ascii="Times New Roman" w:eastAsia="Times New Roman" w:hAnsi="Times New Roman" w:cs="Times New Roman"/>
          <w:sz w:val="28"/>
        </w:rPr>
        <w:t xml:space="preserve">In this phase data owner(DO) first encrypts file M with content key(CK) by using symmetric encryption algorithm where </w:t>
      </w:r>
      <w:proofErr w:type="spellStart"/>
      <w:r>
        <w:rPr>
          <w:rFonts w:ascii="Times New Roman" w:eastAsia="Times New Roman" w:hAnsi="Times New Roman" w:cs="Times New Roman"/>
          <w:sz w:val="28"/>
        </w:rPr>
        <w:t>cipertext</w:t>
      </w:r>
      <w:proofErr w:type="spellEnd"/>
      <w:r>
        <w:rPr>
          <w:rFonts w:ascii="Times New Roman" w:eastAsia="Times New Roman" w:hAnsi="Times New Roman" w:cs="Times New Roman"/>
          <w:sz w:val="28"/>
        </w:rPr>
        <w:t xml:space="preserve"> file is denoted by Eck(M).</w:t>
      </w:r>
    </w:p>
    <w:p w:rsidR="00E27873" w:rsidRDefault="00E52766" w:rsidP="00E52766">
      <w:pPr>
        <w:spacing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DO.Encrypt</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PP,Ck,A</w:t>
      </w:r>
      <w:proofErr w:type="spellEnd"/>
      <w:r>
        <w:rPr>
          <w:rFonts w:ascii="Times New Roman" w:eastAsia="Times New Roman" w:hAnsi="Times New Roman" w:cs="Times New Roman"/>
          <w:sz w:val="28"/>
        </w:rPr>
        <w:t xml:space="preserve">)=(CT):In this DO inputs </w:t>
      </w:r>
      <w:proofErr w:type="spellStart"/>
      <w:r>
        <w:rPr>
          <w:rFonts w:ascii="Times New Roman" w:eastAsia="Times New Roman" w:hAnsi="Times New Roman" w:cs="Times New Roman"/>
          <w:sz w:val="28"/>
        </w:rPr>
        <w:t>PP,Ck</w:t>
      </w:r>
      <w:proofErr w:type="spellEnd"/>
      <w:r>
        <w:rPr>
          <w:rFonts w:ascii="Times New Roman" w:eastAsia="Times New Roman" w:hAnsi="Times New Roman" w:cs="Times New Roman"/>
          <w:sz w:val="28"/>
        </w:rPr>
        <w:t xml:space="preserve"> and A(access policy) and outputs content key </w:t>
      </w:r>
      <w:proofErr w:type="spellStart"/>
      <w:r>
        <w:rPr>
          <w:rFonts w:ascii="Times New Roman" w:eastAsia="Times New Roman" w:hAnsi="Times New Roman" w:cs="Times New Roman"/>
          <w:sz w:val="28"/>
        </w:rPr>
        <w:t>cipertext</w:t>
      </w:r>
      <w:proofErr w:type="spellEnd"/>
      <w:r>
        <w:rPr>
          <w:rFonts w:ascii="Times New Roman" w:eastAsia="Times New Roman" w:hAnsi="Times New Roman" w:cs="Times New Roman"/>
          <w:sz w:val="28"/>
        </w:rPr>
        <w:t>(CT).</w:t>
      </w:r>
    </w:p>
    <w:p w:rsidR="00E27873" w:rsidRDefault="00E27873">
      <w:pPr>
        <w:spacing w:after="0" w:line="240" w:lineRule="auto"/>
        <w:rPr>
          <w:rFonts w:ascii="Times New Roman" w:eastAsia="Times New Roman" w:hAnsi="Times New Roman" w:cs="Times New Roman"/>
          <w:sz w:val="28"/>
        </w:rPr>
      </w:pPr>
    </w:p>
    <w:p w:rsidR="00D165EC" w:rsidRDefault="00D165EC">
      <w:pPr>
        <w:spacing w:after="0" w:line="240" w:lineRule="auto"/>
        <w:rPr>
          <w:rFonts w:ascii="Times New Roman" w:eastAsia="Times New Roman" w:hAnsi="Times New Roman" w:cs="Times New Roman"/>
          <w:sz w:val="28"/>
        </w:rPr>
      </w:pPr>
    </w:p>
    <w:p w:rsidR="00E27873" w:rsidRDefault="00E52766">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Step </w:t>
      </w:r>
      <w:r w:rsidR="009C05F0">
        <w:rPr>
          <w:rFonts w:ascii="Times New Roman" w:eastAsia="Times New Roman" w:hAnsi="Times New Roman" w:cs="Times New Roman"/>
          <w:b/>
          <w:sz w:val="28"/>
        </w:rPr>
        <w:t>3</w:t>
      </w:r>
      <w:r w:rsidR="00314AD1" w:rsidRPr="009C05F0">
        <w:rPr>
          <w:rFonts w:ascii="Times New Roman" w:eastAsia="Times New Roman" w:hAnsi="Times New Roman" w:cs="Times New Roman"/>
          <w:b/>
          <w:sz w:val="28"/>
        </w:rPr>
        <w:t>:</w:t>
      </w:r>
      <w:r w:rsidR="00314AD1">
        <w:rPr>
          <w:rFonts w:ascii="Times New Roman" w:eastAsia="Times New Roman" w:hAnsi="Times New Roman" w:cs="Times New Roman"/>
          <w:sz w:val="28"/>
        </w:rPr>
        <w:t xml:space="preserve"> </w:t>
      </w:r>
      <w:r w:rsidR="00314AD1">
        <w:rPr>
          <w:rFonts w:ascii="Times New Roman" w:eastAsia="Times New Roman" w:hAnsi="Times New Roman" w:cs="Times New Roman"/>
          <w:b/>
          <w:sz w:val="28"/>
        </w:rPr>
        <w:t xml:space="preserve">User Key </w:t>
      </w:r>
      <w:proofErr w:type="gramStart"/>
      <w:r w:rsidR="00314AD1">
        <w:rPr>
          <w:rFonts w:ascii="Times New Roman" w:eastAsia="Times New Roman" w:hAnsi="Times New Roman" w:cs="Times New Roman"/>
          <w:b/>
          <w:sz w:val="28"/>
        </w:rPr>
        <w:t>Generation{</w:t>
      </w:r>
      <w:proofErr w:type="gramEnd"/>
      <w:r w:rsidR="00314AD1">
        <w:rPr>
          <w:rFonts w:ascii="Times New Roman" w:eastAsia="Times New Roman" w:hAnsi="Times New Roman" w:cs="Times New Roman"/>
          <w:b/>
          <w:sz w:val="28"/>
        </w:rPr>
        <w:t>Kg}</w:t>
      </w:r>
      <w:r w:rsidR="00314AD1">
        <w:rPr>
          <w:rFonts w:ascii="Times New Roman" w:eastAsia="Times New Roman" w:hAnsi="Times New Roman" w:cs="Times New Roman"/>
          <w:i/>
          <w:sz w:val="28"/>
        </w:rPr>
        <w:t xml:space="preserve">. </w:t>
      </w:r>
      <w:r w:rsidR="00314AD1">
        <w:rPr>
          <w:rFonts w:ascii="Times New Roman" w:eastAsia="Times New Roman" w:hAnsi="Times New Roman" w:cs="Times New Roman"/>
          <w:sz w:val="28"/>
        </w:rPr>
        <w:t xml:space="preserve">This phase consists of </w:t>
      </w:r>
      <w:proofErr w:type="spellStart"/>
      <w:r w:rsidR="00314AD1">
        <w:rPr>
          <w:rFonts w:ascii="Times New Roman" w:eastAsia="Times New Roman" w:hAnsi="Times New Roman" w:cs="Times New Roman"/>
          <w:b/>
          <w:sz w:val="28"/>
        </w:rPr>
        <w:t>KA</w:t>
      </w:r>
      <w:r w:rsidR="00314AD1">
        <w:rPr>
          <w:rFonts w:ascii="Times New Roman" w:eastAsia="Times New Roman" w:hAnsi="Times New Roman" w:cs="Times New Roman"/>
          <w:i/>
          <w:sz w:val="28"/>
        </w:rPr>
        <w:t>.</w:t>
      </w:r>
      <w:r w:rsidR="00314AD1">
        <w:rPr>
          <w:rFonts w:ascii="Times New Roman" w:eastAsia="Times New Roman" w:hAnsi="Times New Roman" w:cs="Times New Roman"/>
          <w:b/>
          <w:sz w:val="28"/>
        </w:rPr>
        <w:t>KeyGen</w:t>
      </w:r>
      <w:proofErr w:type="spellEnd"/>
      <w:r w:rsidR="00314AD1">
        <w:rPr>
          <w:rFonts w:ascii="Times New Roman" w:eastAsia="Times New Roman" w:hAnsi="Times New Roman" w:cs="Times New Roman"/>
          <w:b/>
          <w:sz w:val="28"/>
        </w:rPr>
        <w:t xml:space="preserve"> </w:t>
      </w:r>
      <w:r w:rsidR="00314AD1">
        <w:rPr>
          <w:rFonts w:ascii="Times New Roman" w:eastAsia="Times New Roman" w:hAnsi="Times New Roman" w:cs="Times New Roman"/>
          <w:sz w:val="28"/>
        </w:rPr>
        <w:t xml:space="preserve">and </w:t>
      </w:r>
      <w:proofErr w:type="spellStart"/>
      <w:r w:rsidR="00314AD1">
        <w:rPr>
          <w:rFonts w:ascii="Times New Roman" w:eastAsia="Times New Roman" w:hAnsi="Times New Roman" w:cs="Times New Roman"/>
          <w:b/>
          <w:sz w:val="28"/>
        </w:rPr>
        <w:t>CSP</w:t>
      </w:r>
      <w:r w:rsidR="00314AD1">
        <w:rPr>
          <w:rFonts w:ascii="Times New Roman" w:eastAsia="Times New Roman" w:hAnsi="Times New Roman" w:cs="Times New Roman"/>
          <w:i/>
          <w:sz w:val="28"/>
        </w:rPr>
        <w:t>.</w:t>
      </w:r>
      <w:r w:rsidR="00314AD1">
        <w:rPr>
          <w:rFonts w:ascii="Times New Roman" w:eastAsia="Times New Roman" w:hAnsi="Times New Roman" w:cs="Times New Roman"/>
          <w:b/>
          <w:sz w:val="28"/>
        </w:rPr>
        <w:t>KeyGen</w:t>
      </w:r>
      <w:proofErr w:type="spellEnd"/>
      <w:r w:rsidR="00314AD1">
        <w:rPr>
          <w:rFonts w:ascii="Times New Roman" w:eastAsia="Times New Roman" w:hAnsi="Times New Roman" w:cs="Times New Roman"/>
          <w:sz w:val="28"/>
        </w:rPr>
        <w:t>.</w:t>
      </w:r>
    </w:p>
    <w:p w:rsidR="00E52766" w:rsidRDefault="00E52766" w:rsidP="00E52766">
      <w:pPr>
        <w:tabs>
          <w:tab w:val="left" w:pos="1609"/>
        </w:tab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p>
    <w:p w:rsidR="00E27873" w:rsidRDefault="00314AD1" w:rsidP="00E52766">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b/>
          <w:sz w:val="28"/>
        </w:rPr>
        <w:t>KA</w:t>
      </w:r>
      <w:r>
        <w:rPr>
          <w:rFonts w:ascii="Times New Roman" w:eastAsia="Times New Roman" w:hAnsi="Times New Roman" w:cs="Times New Roman"/>
          <w:i/>
          <w:sz w:val="28"/>
        </w:rPr>
        <w:t>.</w:t>
      </w:r>
      <w:r>
        <w:rPr>
          <w:rFonts w:ascii="Times New Roman" w:eastAsia="Times New Roman" w:hAnsi="Times New Roman" w:cs="Times New Roman"/>
          <w:b/>
          <w:sz w:val="28"/>
        </w:rPr>
        <w:t>KeyGen</w:t>
      </w:r>
      <w:proofErr w:type="spellEnd"/>
      <w:r>
        <w:rPr>
          <w:rFonts w:ascii="Times New Roman" w:eastAsia="Times New Roman" w:hAnsi="Times New Roman" w:cs="Times New Roman"/>
          <w:b/>
          <w:sz w:val="28"/>
        </w:rPr>
        <w:t>:</w:t>
      </w:r>
      <w:r>
        <w:rPr>
          <w:rFonts w:ascii="CMR10" w:eastAsia="CMR10" w:hAnsi="CMR10" w:cs="CMR10"/>
          <w:sz w:val="20"/>
        </w:rPr>
        <w:t xml:space="preserve"> </w:t>
      </w:r>
      <w:r>
        <w:rPr>
          <w:rFonts w:ascii="Times New Roman" w:eastAsia="Times New Roman" w:hAnsi="Times New Roman" w:cs="Times New Roman"/>
          <w:sz w:val="28"/>
        </w:rPr>
        <w:t>(MSK1</w:t>
      </w:r>
      <w:r>
        <w:rPr>
          <w:rFonts w:ascii="Times New Roman" w:eastAsia="Times New Roman" w:hAnsi="Times New Roman" w:cs="Times New Roman"/>
          <w:i/>
          <w:sz w:val="28"/>
        </w:rPr>
        <w:t>, r, S</w:t>
      </w:r>
      <w:proofErr w:type="gramStart"/>
      <w:r w:rsidR="00E52766">
        <w:rPr>
          <w:rFonts w:ascii="Times New Roman" w:eastAsia="Times New Roman" w:hAnsi="Times New Roman" w:cs="Times New Roman"/>
          <w:sz w:val="28"/>
        </w:rPr>
        <w:t>)=</w:t>
      </w:r>
      <w:proofErr w:type="gramEnd"/>
      <w:r w:rsidR="00E52766">
        <w:rPr>
          <w:rFonts w:ascii="Times New Roman" w:eastAsia="Times New Roman" w:hAnsi="Times New Roman" w:cs="Times New Roman"/>
          <w:sz w:val="28"/>
        </w:rPr>
        <w:t>(</w:t>
      </w:r>
      <w:r w:rsidR="00DF32CB">
        <w:rPr>
          <w:rFonts w:ascii="Times New Roman" w:eastAsia="Times New Roman" w:hAnsi="Times New Roman" w:cs="Times New Roman"/>
          <w:sz w:val="28"/>
        </w:rPr>
        <w:t>SK1</w:t>
      </w:r>
      <w:r w:rsidR="00E52766">
        <w:rPr>
          <w:rFonts w:ascii="Times New Roman" w:eastAsia="Times New Roman" w:hAnsi="Times New Roman" w:cs="Times New Roman"/>
          <w:sz w:val="28"/>
        </w:rPr>
        <w:t>)</w:t>
      </w:r>
    </w:p>
    <w:p w:rsidR="00DF32CB" w:rsidRDefault="00DF32CB" w:rsidP="00E5276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KA inputs MSK1 and a set of weighted attributes </w:t>
      </w:r>
      <w:proofErr w:type="spellStart"/>
      <w:r>
        <w:rPr>
          <w:rFonts w:ascii="Times New Roman" w:eastAsia="Times New Roman" w:hAnsi="Times New Roman" w:cs="Times New Roman"/>
          <w:sz w:val="28"/>
        </w:rPr>
        <w:t>S.It</w:t>
      </w:r>
      <w:proofErr w:type="spellEnd"/>
      <w:r>
        <w:rPr>
          <w:rFonts w:ascii="Times New Roman" w:eastAsia="Times New Roman" w:hAnsi="Times New Roman" w:cs="Times New Roman"/>
          <w:sz w:val="28"/>
        </w:rPr>
        <w:t xml:space="preserve"> creates secret </w:t>
      </w:r>
      <w:proofErr w:type="gramStart"/>
      <w:r>
        <w:rPr>
          <w:rFonts w:ascii="Times New Roman" w:eastAsia="Times New Roman" w:hAnsi="Times New Roman" w:cs="Times New Roman"/>
          <w:sz w:val="28"/>
        </w:rPr>
        <w:t>key(</w:t>
      </w:r>
      <w:proofErr w:type="gramEnd"/>
      <w:r>
        <w:rPr>
          <w:rFonts w:ascii="Times New Roman" w:eastAsia="Times New Roman" w:hAnsi="Times New Roman" w:cs="Times New Roman"/>
          <w:sz w:val="28"/>
        </w:rPr>
        <w:t>Sk1) by S.</w:t>
      </w:r>
    </w:p>
    <w:p w:rsidR="00DF32CB" w:rsidRDefault="00DF32CB" w:rsidP="00E52766">
      <w:pPr>
        <w:spacing w:after="0" w:line="240" w:lineRule="auto"/>
        <w:rPr>
          <w:rFonts w:ascii="CMSY10" w:eastAsia="CMSY10" w:hAnsi="CMSY10" w:cs="CMSY10"/>
          <w:i/>
          <w:sz w:val="28"/>
        </w:rPr>
      </w:pPr>
    </w:p>
    <w:p w:rsidR="00E27873" w:rsidRDefault="00E27873">
      <w:pPr>
        <w:spacing w:after="0" w:line="240" w:lineRule="auto"/>
        <w:rPr>
          <w:rFonts w:ascii="Times New Roman" w:eastAsia="Times New Roman" w:hAnsi="Times New Roman" w:cs="Times New Roman"/>
          <w:i/>
          <w:sz w:val="28"/>
        </w:rPr>
      </w:pPr>
    </w:p>
    <w:p w:rsidR="00DF32CB" w:rsidRDefault="00314AD1">
      <w:pPr>
        <w:spacing w:after="0" w:line="240" w:lineRule="auto"/>
        <w:rPr>
          <w:rFonts w:ascii="NimbusRomNo9L-Regu" w:eastAsia="NimbusRomNo9L-Regu" w:hAnsi="NimbusRomNo9L-Regu" w:cs="NimbusRomNo9L-Regu"/>
          <w:sz w:val="28"/>
        </w:rPr>
      </w:pPr>
      <w:r>
        <w:rPr>
          <w:rFonts w:ascii="Times New Roman" w:eastAsia="Times New Roman" w:hAnsi="Times New Roman" w:cs="Times New Roman"/>
          <w:b/>
          <w:sz w:val="28"/>
        </w:rPr>
        <w:t>CSP</w:t>
      </w:r>
      <w:r>
        <w:rPr>
          <w:rFonts w:ascii="Times New Roman" w:eastAsia="Times New Roman" w:hAnsi="Times New Roman" w:cs="Times New Roman"/>
          <w:i/>
          <w:sz w:val="28"/>
        </w:rPr>
        <w:t>.</w:t>
      </w:r>
      <w:r>
        <w:rPr>
          <w:rFonts w:ascii="Times New Roman" w:eastAsia="Times New Roman" w:hAnsi="Times New Roman" w:cs="Times New Roman"/>
          <w:b/>
          <w:sz w:val="28"/>
        </w:rPr>
        <w:t>KeyGen</w:t>
      </w:r>
      <w:r>
        <w:rPr>
          <w:rFonts w:ascii="Times New Roman" w:eastAsia="Times New Roman" w:hAnsi="Times New Roman" w:cs="Times New Roman"/>
          <w:i/>
          <w:sz w:val="28"/>
        </w:rPr>
        <w:t xml:space="preserve">. </w:t>
      </w:r>
      <w:r w:rsidR="00DF32CB">
        <w:rPr>
          <w:rFonts w:ascii="Times New Roman" w:eastAsia="Times New Roman" w:hAnsi="Times New Roman" w:cs="Times New Roman"/>
          <w:sz w:val="28"/>
        </w:rPr>
        <w:t>(MSK2</w:t>
      </w:r>
      <w:proofErr w:type="gramStart"/>
      <w:r w:rsidR="00DF32CB">
        <w:rPr>
          <w:rFonts w:ascii="Times New Roman" w:eastAsia="Times New Roman" w:hAnsi="Times New Roman" w:cs="Times New Roman"/>
          <w:sz w:val="28"/>
        </w:rPr>
        <w:t>)=</w:t>
      </w:r>
      <w:proofErr w:type="gramEnd"/>
      <w:r w:rsidR="00DF32CB">
        <w:rPr>
          <w:rFonts w:ascii="Times New Roman" w:eastAsia="Times New Roman" w:hAnsi="Times New Roman" w:cs="Times New Roman"/>
          <w:sz w:val="28"/>
        </w:rPr>
        <w:t>(SK2).It inputs MSK</w:t>
      </w:r>
      <w:r w:rsidR="00DF32CB">
        <w:rPr>
          <w:rFonts w:ascii="NimbusRomNo9L-Regu" w:eastAsia="NimbusRomNo9L-Regu" w:hAnsi="NimbusRomNo9L-Regu" w:cs="NimbusRomNo9L-Regu"/>
          <w:sz w:val="28"/>
        </w:rPr>
        <w:t>2 and produces secret key(SK2) by using following protocol:</w:t>
      </w:r>
    </w:p>
    <w:p w:rsidR="00DF32CB" w:rsidRDefault="00DF32CB">
      <w:pPr>
        <w:spacing w:after="0" w:line="240" w:lineRule="auto"/>
        <w:rPr>
          <w:rFonts w:ascii="NimbusRomNo9L-Regu" w:eastAsia="NimbusRomNo9L-Regu" w:hAnsi="NimbusRomNo9L-Regu" w:cs="NimbusRomNo9L-Regu"/>
          <w:sz w:val="28"/>
        </w:rPr>
      </w:pPr>
    </w:p>
    <w:p w:rsidR="00DF32CB" w:rsidRPr="001559E3" w:rsidRDefault="00DF32CB">
      <w:pPr>
        <w:spacing w:after="0" w:line="240" w:lineRule="auto"/>
        <w:rPr>
          <w:rFonts w:ascii="NimbusRomNo9L-Regu" w:hAnsi="NimbusRomNo9L-Regu" w:cs="NimbusRomNo9L-Regu"/>
          <w:sz w:val="28"/>
          <w:szCs w:val="28"/>
        </w:rPr>
      </w:pPr>
      <w:proofErr w:type="spellStart"/>
      <w:r w:rsidRPr="00DF32CB">
        <w:rPr>
          <w:rFonts w:ascii="CMBX10" w:hAnsi="CMBX10" w:cs="CMBX10"/>
          <w:b/>
          <w:bCs/>
          <w:sz w:val="28"/>
          <w:szCs w:val="28"/>
        </w:rPr>
        <w:t>KeyCom</w:t>
      </w:r>
      <w:r w:rsidRPr="00DF32CB">
        <w:rPr>
          <w:rFonts w:ascii="CMBX7" w:hAnsi="CMBX7" w:cs="CMBX7"/>
          <w:b/>
          <w:bCs/>
          <w:sz w:val="28"/>
          <w:szCs w:val="28"/>
        </w:rPr>
        <w:t>KA</w:t>
      </w:r>
      <w:r w:rsidRPr="00DF32CB">
        <w:rPr>
          <w:rFonts w:ascii="CMSY7" w:eastAsia="CMSY7" w:hAnsi="CMBX10" w:cs="CMSY7" w:hint="eastAsia"/>
          <w:i/>
          <w:iCs/>
          <w:sz w:val="28"/>
          <w:szCs w:val="28"/>
        </w:rPr>
        <w:t>↔</w:t>
      </w:r>
      <w:r w:rsidRPr="00DF32CB">
        <w:rPr>
          <w:rFonts w:ascii="CMBX7" w:hAnsi="CMBX7" w:cs="CMBX7"/>
          <w:b/>
          <w:bCs/>
          <w:sz w:val="28"/>
          <w:szCs w:val="28"/>
        </w:rPr>
        <w:t>CSP</w:t>
      </w:r>
      <w:proofErr w:type="spellEnd"/>
      <w:r w:rsidRPr="00DF32CB">
        <w:rPr>
          <w:rFonts w:ascii="CMR10" w:hAnsi="CMR10" w:cs="CMR10"/>
          <w:sz w:val="28"/>
          <w:szCs w:val="28"/>
        </w:rPr>
        <w:t>(MSK</w:t>
      </w:r>
      <w:r w:rsidRPr="00DF32CB">
        <w:rPr>
          <w:rFonts w:ascii="CMR7" w:hAnsi="CMR7" w:cs="CMR7"/>
          <w:sz w:val="28"/>
          <w:szCs w:val="28"/>
        </w:rPr>
        <w:t>1</w:t>
      </w:r>
      <w:r w:rsidRPr="00DF32CB">
        <w:rPr>
          <w:rFonts w:ascii="CMMI10" w:eastAsia="CMMI10" w:hAnsi="CMBX10" w:cs="CMMI10"/>
          <w:i/>
          <w:iCs/>
          <w:sz w:val="28"/>
          <w:szCs w:val="28"/>
        </w:rPr>
        <w:t xml:space="preserve">, </w:t>
      </w:r>
      <w:proofErr w:type="spellStart"/>
      <w:r w:rsidRPr="00DF32CB">
        <w:rPr>
          <w:rFonts w:ascii="CMMI10" w:eastAsia="CMMI10" w:hAnsi="CMBX10" w:cs="CMMI10"/>
          <w:i/>
          <w:iCs/>
          <w:sz w:val="28"/>
          <w:szCs w:val="28"/>
        </w:rPr>
        <w:t>ID</w:t>
      </w:r>
      <w:r w:rsidRPr="00DF32CB">
        <w:rPr>
          <w:rFonts w:ascii="CMMI7" w:hAnsi="CMMI7" w:cs="CMMI7"/>
          <w:i/>
          <w:iCs/>
          <w:sz w:val="28"/>
          <w:szCs w:val="28"/>
        </w:rPr>
        <w:t>t</w:t>
      </w:r>
      <w:proofErr w:type="spellEnd"/>
      <w:r w:rsidRPr="00DF32CB">
        <w:rPr>
          <w:rFonts w:ascii="CMMI10" w:eastAsia="CMMI10" w:hAnsi="CMBX10" w:cs="CMMI10"/>
          <w:i/>
          <w:iCs/>
          <w:sz w:val="28"/>
          <w:szCs w:val="28"/>
        </w:rPr>
        <w:t>, r,</w:t>
      </w:r>
      <w:r w:rsidRPr="00DF32CB">
        <w:rPr>
          <w:rFonts w:ascii="CMR10" w:hAnsi="CMR10" w:cs="CMR10"/>
          <w:sz w:val="28"/>
          <w:szCs w:val="28"/>
        </w:rPr>
        <w:t>MSK</w:t>
      </w:r>
      <w:r w:rsidRPr="00DF32CB">
        <w:rPr>
          <w:rFonts w:ascii="CMR7" w:hAnsi="CMR7" w:cs="CMR7"/>
          <w:sz w:val="28"/>
          <w:szCs w:val="28"/>
        </w:rPr>
        <w:t>2</w:t>
      </w:r>
      <w:r w:rsidRPr="00DF32CB">
        <w:rPr>
          <w:rFonts w:ascii="CMR10" w:hAnsi="CMR10" w:cs="CMR10"/>
          <w:sz w:val="28"/>
          <w:szCs w:val="28"/>
        </w:rPr>
        <w:t xml:space="preserve">) </w:t>
      </w:r>
      <w:r w:rsidRPr="00DF32CB">
        <w:rPr>
          <w:rFonts w:ascii="CMSY10" w:eastAsia="CMSY10" w:hAnsi="CMBX10" w:cs="CMSY10" w:hint="eastAsia"/>
          <w:i/>
          <w:iCs/>
          <w:sz w:val="28"/>
          <w:szCs w:val="28"/>
        </w:rPr>
        <w:t>→</w:t>
      </w:r>
      <w:r w:rsidRPr="00DF32CB">
        <w:rPr>
          <w:rFonts w:ascii="CMSY10" w:eastAsia="CMSY10" w:hAnsi="CMBX10" w:cs="CMSY10"/>
          <w:i/>
          <w:iCs/>
          <w:sz w:val="28"/>
          <w:szCs w:val="28"/>
        </w:rPr>
        <w:t xml:space="preserve"> </w:t>
      </w:r>
      <w:r w:rsidRPr="00DF32CB">
        <w:rPr>
          <w:rFonts w:ascii="CMR10" w:hAnsi="CMR10" w:cs="CMR10"/>
          <w:sz w:val="28"/>
          <w:szCs w:val="28"/>
        </w:rPr>
        <w:t>(SK</w:t>
      </w:r>
      <w:r w:rsidRPr="00DF32CB">
        <w:rPr>
          <w:rFonts w:ascii="CMR7" w:hAnsi="CMR7" w:cs="CMR7"/>
          <w:sz w:val="28"/>
          <w:szCs w:val="28"/>
        </w:rPr>
        <w:t>2</w:t>
      </w:r>
      <w:r w:rsidRPr="00DF32CB">
        <w:rPr>
          <w:rFonts w:ascii="CMR10" w:hAnsi="CMR10" w:cs="CMR10"/>
          <w:sz w:val="28"/>
          <w:szCs w:val="28"/>
        </w:rPr>
        <w:t>)</w:t>
      </w:r>
      <w:r w:rsidRPr="00DF32CB">
        <w:rPr>
          <w:rFonts w:ascii="NimbusRomNo9L-Regu" w:hAnsi="NimbusRomNo9L-Regu" w:cs="NimbusRomNo9L-Regu"/>
          <w:sz w:val="28"/>
          <w:szCs w:val="28"/>
        </w:rPr>
        <w:t>.</w:t>
      </w:r>
      <w:r>
        <w:rPr>
          <w:rFonts w:ascii="NimbusRomNo9L-Regu" w:hAnsi="NimbusRomNo9L-Regu" w:cs="NimbusRomNo9L-Regu"/>
          <w:sz w:val="28"/>
          <w:szCs w:val="28"/>
        </w:rPr>
        <w:t xml:space="preserve">It is </w:t>
      </w:r>
      <w:proofErr w:type="spellStart"/>
      <w:r>
        <w:rPr>
          <w:rFonts w:ascii="NimbusRomNo9L-Regu" w:hAnsi="NimbusRomNo9L-Regu" w:cs="NimbusRomNo9L-Regu"/>
          <w:sz w:val="28"/>
          <w:szCs w:val="28"/>
        </w:rPr>
        <w:t>algoritm</w:t>
      </w:r>
      <w:proofErr w:type="spellEnd"/>
      <w:r>
        <w:rPr>
          <w:rFonts w:ascii="NimbusRomNo9L-Regu" w:hAnsi="NimbusRomNo9L-Regu" w:cs="NimbusRomNo9L-Regu"/>
          <w:sz w:val="28"/>
          <w:szCs w:val="28"/>
        </w:rPr>
        <w:t xml:space="preserve"> between KA </w:t>
      </w:r>
      <w:proofErr w:type="spellStart"/>
      <w:r>
        <w:rPr>
          <w:rFonts w:ascii="NimbusRomNo9L-Regu" w:hAnsi="NimbusRomNo9L-Regu" w:cs="NimbusRomNo9L-Regu"/>
          <w:sz w:val="28"/>
          <w:szCs w:val="28"/>
        </w:rPr>
        <w:t>ans</w:t>
      </w:r>
      <w:proofErr w:type="spellEnd"/>
      <w:r>
        <w:rPr>
          <w:rFonts w:ascii="NimbusRomNo9L-Regu" w:hAnsi="NimbusRomNo9L-Regu" w:cs="NimbusRomNo9L-Regu"/>
          <w:sz w:val="28"/>
          <w:szCs w:val="28"/>
        </w:rPr>
        <w:t xml:space="preserve"> CSP.KA inputs MSK1,user identity </w:t>
      </w:r>
      <w:proofErr w:type="spellStart"/>
      <w:r w:rsidRPr="00DF32CB">
        <w:rPr>
          <w:rFonts w:ascii="CMMI10" w:eastAsia="CMMI10" w:hAnsi="CMBX10" w:cs="CMMI10"/>
          <w:i/>
          <w:iCs/>
          <w:sz w:val="28"/>
          <w:szCs w:val="28"/>
        </w:rPr>
        <w:t>ID</w:t>
      </w:r>
      <w:r w:rsidR="001559E3">
        <w:rPr>
          <w:rFonts w:ascii="CMMI7" w:hAnsi="CMMI7" w:cs="CMMI7"/>
          <w:i/>
          <w:iCs/>
          <w:sz w:val="28"/>
          <w:szCs w:val="28"/>
        </w:rPr>
        <w:t>t,</w:t>
      </w:r>
      <w:r w:rsidR="001559E3">
        <w:rPr>
          <w:rFonts w:ascii="CMMI7" w:hAnsi="CMMI7" w:cs="CMMI7"/>
          <w:iCs/>
          <w:sz w:val="28"/>
          <w:szCs w:val="28"/>
        </w:rPr>
        <w:t>and</w:t>
      </w:r>
      <w:proofErr w:type="spellEnd"/>
      <w:r w:rsidR="001559E3">
        <w:rPr>
          <w:rFonts w:ascii="CMMI7" w:hAnsi="CMMI7" w:cs="CMMI7"/>
          <w:iCs/>
          <w:sz w:val="28"/>
          <w:szCs w:val="28"/>
        </w:rPr>
        <w:t xml:space="preserve"> secret </w:t>
      </w:r>
      <w:proofErr w:type="spellStart"/>
      <w:r w:rsidR="001559E3">
        <w:rPr>
          <w:rFonts w:ascii="CMMI7" w:hAnsi="CMMI7" w:cs="CMMI7"/>
          <w:iCs/>
          <w:sz w:val="28"/>
          <w:szCs w:val="28"/>
        </w:rPr>
        <w:t>r.CSP</w:t>
      </w:r>
      <w:proofErr w:type="spellEnd"/>
      <w:r w:rsidR="001559E3">
        <w:rPr>
          <w:rFonts w:ascii="CMMI7" w:hAnsi="CMMI7" w:cs="CMMI7"/>
          <w:iCs/>
          <w:sz w:val="28"/>
          <w:szCs w:val="28"/>
        </w:rPr>
        <w:t xml:space="preserve"> inputs MSK2 &amp; </w:t>
      </w:r>
      <w:proofErr w:type="spellStart"/>
      <w:r w:rsidR="001559E3">
        <w:rPr>
          <w:rFonts w:ascii="CMMI7" w:hAnsi="CMMI7" w:cs="CMMI7"/>
          <w:iCs/>
          <w:sz w:val="28"/>
          <w:szCs w:val="28"/>
        </w:rPr>
        <w:t>IDt</w:t>
      </w:r>
      <w:proofErr w:type="spellEnd"/>
      <w:r w:rsidR="001559E3">
        <w:rPr>
          <w:rFonts w:ascii="CMMI7" w:hAnsi="CMMI7" w:cs="CMMI7"/>
          <w:iCs/>
          <w:sz w:val="28"/>
          <w:szCs w:val="28"/>
        </w:rPr>
        <w:t xml:space="preserve"> and produces personalized key SK2 </w:t>
      </w:r>
      <w:proofErr w:type="spellStart"/>
      <w:r w:rsidR="001559E3">
        <w:rPr>
          <w:rFonts w:ascii="CMMI7" w:hAnsi="CMMI7" w:cs="CMMI7"/>
          <w:iCs/>
          <w:sz w:val="28"/>
          <w:szCs w:val="28"/>
        </w:rPr>
        <w:t>ie</w:t>
      </w:r>
      <w:proofErr w:type="spellEnd"/>
      <w:r w:rsidR="001559E3">
        <w:rPr>
          <w:rFonts w:ascii="CMMI7" w:hAnsi="CMMI7" w:cs="CMMI7"/>
          <w:iCs/>
          <w:sz w:val="28"/>
          <w:szCs w:val="28"/>
        </w:rPr>
        <w:t xml:space="preserve"> SK={SK1,SK2}</w:t>
      </w:r>
    </w:p>
    <w:p w:rsidR="00DF32CB" w:rsidRDefault="00DF32CB">
      <w:pPr>
        <w:spacing w:after="0" w:line="240" w:lineRule="auto"/>
        <w:rPr>
          <w:rFonts w:ascii="NimbusRomNo9L-Regu" w:eastAsia="NimbusRomNo9L-Regu" w:hAnsi="NimbusRomNo9L-Regu" w:cs="NimbusRomNo9L-Regu"/>
          <w:sz w:val="28"/>
        </w:rPr>
      </w:pPr>
    </w:p>
    <w:p w:rsidR="00E27873" w:rsidRPr="001559E3" w:rsidRDefault="00743CB8">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lastRenderedPageBreak/>
        <w:t>Step</w:t>
      </w:r>
      <w:r w:rsidR="001559E3">
        <w:rPr>
          <w:rFonts w:ascii="Times New Roman" w:eastAsia="Times New Roman" w:hAnsi="Times New Roman" w:cs="Times New Roman"/>
          <w:b/>
          <w:sz w:val="28"/>
        </w:rPr>
        <w:t xml:space="preserve"> 4</w:t>
      </w:r>
      <w:proofErr w:type="gramStart"/>
      <w:r w:rsidR="001559E3">
        <w:rPr>
          <w:rFonts w:ascii="Times New Roman" w:eastAsia="Times New Roman" w:hAnsi="Times New Roman" w:cs="Times New Roman"/>
          <w:b/>
          <w:sz w:val="28"/>
        </w:rPr>
        <w:t>:Data</w:t>
      </w:r>
      <w:proofErr w:type="gramEnd"/>
      <w:r w:rsidR="001559E3">
        <w:rPr>
          <w:rFonts w:ascii="Times New Roman" w:eastAsia="Times New Roman" w:hAnsi="Times New Roman" w:cs="Times New Roman"/>
          <w:b/>
          <w:sz w:val="28"/>
        </w:rPr>
        <w:t xml:space="preserve"> Decryption:</w:t>
      </w:r>
    </w:p>
    <w:p w:rsidR="00CD6248" w:rsidRDefault="001559E3">
      <w:pPr>
        <w:spacing w:after="0" w:line="240" w:lineRule="auto"/>
        <w:rPr>
          <w:rFonts w:ascii="CMR10" w:eastAsia="CMR10" w:hAnsi="CMR10" w:cs="CMR10"/>
          <w:sz w:val="28"/>
        </w:rPr>
      </w:pPr>
      <w:r>
        <w:rPr>
          <w:rFonts w:ascii="Times New Roman" w:eastAsia="Times New Roman" w:hAnsi="Times New Roman" w:cs="Times New Roman"/>
          <w:b/>
          <w:sz w:val="28"/>
        </w:rPr>
        <w:tab/>
      </w:r>
      <w:r>
        <w:rPr>
          <w:rFonts w:ascii="CMR10" w:eastAsia="CMR10" w:hAnsi="CMR10" w:cs="CMR10"/>
          <w:sz w:val="28"/>
        </w:rPr>
        <w:t xml:space="preserve">This phase contains both algorithm </w:t>
      </w:r>
      <w:proofErr w:type="spellStart"/>
      <w:r>
        <w:rPr>
          <w:rFonts w:ascii="CMR10" w:eastAsia="CMR10" w:hAnsi="CMR10" w:cs="CMR10"/>
          <w:sz w:val="28"/>
        </w:rPr>
        <w:t>ie</w:t>
      </w:r>
      <w:proofErr w:type="spellEnd"/>
      <w:r>
        <w:rPr>
          <w:rFonts w:ascii="CMR10" w:eastAsia="CMR10" w:hAnsi="CMR10" w:cs="CMR10"/>
          <w:sz w:val="28"/>
        </w:rPr>
        <w:t xml:space="preserve"> </w:t>
      </w:r>
      <w:proofErr w:type="spellStart"/>
      <w:r>
        <w:rPr>
          <w:rFonts w:ascii="CMR10" w:eastAsia="CMR10" w:hAnsi="CMR10" w:cs="CMR10"/>
          <w:sz w:val="28"/>
        </w:rPr>
        <w:t>users.Decrypt</w:t>
      </w:r>
      <w:proofErr w:type="spellEnd"/>
      <w:r>
        <w:rPr>
          <w:rFonts w:ascii="CMR10" w:eastAsia="CMR10" w:hAnsi="CMR10" w:cs="CMR10"/>
          <w:sz w:val="28"/>
        </w:rPr>
        <w:t xml:space="preserve"> and </w:t>
      </w:r>
      <w:proofErr w:type="spellStart"/>
      <w:r>
        <w:rPr>
          <w:rFonts w:ascii="CMR10" w:eastAsia="CMR10" w:hAnsi="CMR10" w:cs="CMR10"/>
          <w:sz w:val="28"/>
        </w:rPr>
        <w:t>Data.Decrypt.User</w:t>
      </w:r>
      <w:proofErr w:type="spellEnd"/>
      <w:r>
        <w:rPr>
          <w:rFonts w:ascii="CMR10" w:eastAsia="CMR10" w:hAnsi="CMR10" w:cs="CMR10"/>
          <w:sz w:val="28"/>
        </w:rPr>
        <w:t xml:space="preserve"> first downloads file </w:t>
      </w:r>
      <w:proofErr w:type="spellStart"/>
      <w:r>
        <w:rPr>
          <w:rFonts w:ascii="CMR10" w:eastAsia="CMR10" w:hAnsi="CMR10" w:cs="CMR10"/>
          <w:sz w:val="28"/>
        </w:rPr>
        <w:t>ciphertext</w:t>
      </w:r>
      <w:proofErr w:type="spellEnd"/>
      <w:r>
        <w:rPr>
          <w:rFonts w:ascii="CMR10" w:eastAsia="CMR10" w:hAnsi="CMR10" w:cs="CMR10"/>
          <w:sz w:val="28"/>
        </w:rPr>
        <w:t xml:space="preserve"> </w:t>
      </w:r>
      <w:proofErr w:type="gramStart"/>
      <w:r>
        <w:rPr>
          <w:rFonts w:ascii="CMR10" w:eastAsia="CMR10" w:hAnsi="CMR10" w:cs="CMR10"/>
          <w:sz w:val="28"/>
        </w:rPr>
        <w:t>ECK(</w:t>
      </w:r>
      <w:proofErr w:type="gramEnd"/>
      <w:r>
        <w:rPr>
          <w:rFonts w:ascii="CMR10" w:eastAsia="CMR10" w:hAnsi="CMR10" w:cs="CMR10"/>
          <w:sz w:val="28"/>
        </w:rPr>
        <w:t xml:space="preserve">M)and content key </w:t>
      </w:r>
      <w:proofErr w:type="spellStart"/>
      <w:r>
        <w:rPr>
          <w:rFonts w:ascii="CMR10" w:eastAsia="CMR10" w:hAnsi="CMR10" w:cs="CMR10"/>
          <w:sz w:val="28"/>
        </w:rPr>
        <w:t>ciphertext</w:t>
      </w:r>
      <w:proofErr w:type="spellEnd"/>
      <w:r>
        <w:rPr>
          <w:rFonts w:ascii="CMR10" w:eastAsia="CMR10" w:hAnsi="CMR10" w:cs="CMR10"/>
          <w:sz w:val="28"/>
        </w:rPr>
        <w:t>(CT) from CSP.</w:t>
      </w:r>
    </w:p>
    <w:p w:rsidR="001559E3" w:rsidRDefault="001559E3">
      <w:pPr>
        <w:spacing w:after="0" w:line="240" w:lineRule="auto"/>
        <w:rPr>
          <w:rFonts w:ascii="CMR10" w:eastAsia="CMR10" w:hAnsi="CMR10" w:cs="CMR10"/>
          <w:sz w:val="28"/>
        </w:rPr>
      </w:pPr>
      <w:r>
        <w:rPr>
          <w:rFonts w:ascii="CMR10" w:eastAsia="CMR10" w:hAnsi="CMR10" w:cs="CMR10"/>
          <w:sz w:val="28"/>
        </w:rPr>
        <w:t>1.Users.Decrypt(PP,SK,CT)=(</w:t>
      </w:r>
      <w:proofErr w:type="spellStart"/>
      <w:r>
        <w:rPr>
          <w:rFonts w:ascii="CMR10" w:eastAsia="CMR10" w:hAnsi="CMR10" w:cs="CMR10"/>
          <w:sz w:val="28"/>
        </w:rPr>
        <w:t>ck</w:t>
      </w:r>
      <w:proofErr w:type="spellEnd"/>
      <w:r>
        <w:rPr>
          <w:rFonts w:ascii="CMR10" w:eastAsia="CMR10" w:hAnsi="CMR10" w:cs="CMR10"/>
          <w:sz w:val="28"/>
        </w:rPr>
        <w:t>).It inputs p</w:t>
      </w:r>
      <w:r w:rsidR="0081062F">
        <w:rPr>
          <w:rFonts w:ascii="CMR10" w:eastAsia="CMR10" w:hAnsi="CMR10" w:cs="CMR10"/>
          <w:sz w:val="28"/>
        </w:rPr>
        <w:t xml:space="preserve">ublic parameter secret key and CT including access policy </w:t>
      </w:r>
      <w:proofErr w:type="spellStart"/>
      <w:r w:rsidR="0081062F">
        <w:rPr>
          <w:rFonts w:ascii="CMR10" w:eastAsia="CMR10" w:hAnsi="CMR10" w:cs="CMR10"/>
          <w:sz w:val="28"/>
        </w:rPr>
        <w:t>A.Only</w:t>
      </w:r>
      <w:proofErr w:type="spellEnd"/>
      <w:r w:rsidR="0081062F">
        <w:rPr>
          <w:rFonts w:ascii="CMR10" w:eastAsia="CMR10" w:hAnsi="CMR10" w:cs="CMR10"/>
          <w:sz w:val="28"/>
        </w:rPr>
        <w:t xml:space="preserve"> when weighted attributes set S matches </w:t>
      </w:r>
      <w:proofErr w:type="spellStart"/>
      <w:r w:rsidR="0081062F">
        <w:rPr>
          <w:rFonts w:ascii="CMR10" w:eastAsia="CMR10" w:hAnsi="CMR10" w:cs="CMR10"/>
          <w:sz w:val="28"/>
        </w:rPr>
        <w:t>acess</w:t>
      </w:r>
      <w:proofErr w:type="spellEnd"/>
      <w:r w:rsidR="0081062F">
        <w:rPr>
          <w:rFonts w:ascii="CMR10" w:eastAsia="CMR10" w:hAnsi="CMR10" w:cs="CMR10"/>
          <w:sz w:val="28"/>
        </w:rPr>
        <w:t xml:space="preserve"> policy </w:t>
      </w:r>
      <w:proofErr w:type="spellStart"/>
      <w:r w:rsidR="0081062F">
        <w:rPr>
          <w:rFonts w:ascii="CMR10" w:eastAsia="CMR10" w:hAnsi="CMR10" w:cs="CMR10"/>
          <w:sz w:val="28"/>
        </w:rPr>
        <w:t>A,content</w:t>
      </w:r>
      <w:proofErr w:type="spellEnd"/>
      <w:r w:rsidR="0081062F">
        <w:rPr>
          <w:rFonts w:ascii="CMR10" w:eastAsia="CMR10" w:hAnsi="CMR10" w:cs="CMR10"/>
          <w:sz w:val="28"/>
        </w:rPr>
        <w:t xml:space="preserve"> key </w:t>
      </w:r>
      <w:proofErr w:type="spellStart"/>
      <w:r w:rsidR="0081062F">
        <w:rPr>
          <w:rFonts w:ascii="CMR10" w:eastAsia="CMR10" w:hAnsi="CMR10" w:cs="CMR10"/>
          <w:sz w:val="28"/>
        </w:rPr>
        <w:t>ck</w:t>
      </w:r>
      <w:proofErr w:type="spellEnd"/>
      <w:r w:rsidR="0081062F">
        <w:rPr>
          <w:rFonts w:ascii="CMR10" w:eastAsia="CMR10" w:hAnsi="CMR10" w:cs="CMR10"/>
          <w:sz w:val="28"/>
        </w:rPr>
        <w:t xml:space="preserve"> is obtained.</w:t>
      </w:r>
    </w:p>
    <w:p w:rsidR="0081062F" w:rsidRDefault="0081062F">
      <w:pPr>
        <w:spacing w:after="0" w:line="240" w:lineRule="auto"/>
        <w:rPr>
          <w:rFonts w:ascii="CMR10" w:eastAsia="CMR10" w:hAnsi="CMR10" w:cs="CMR10"/>
          <w:sz w:val="28"/>
        </w:rPr>
      </w:pPr>
    </w:p>
    <w:p w:rsidR="0081062F" w:rsidRDefault="0081062F">
      <w:pPr>
        <w:spacing w:after="0" w:line="240" w:lineRule="auto"/>
        <w:rPr>
          <w:rFonts w:ascii="CMR10" w:eastAsia="CMR10" w:hAnsi="CMR10" w:cs="CMR10"/>
          <w:sz w:val="28"/>
        </w:rPr>
      </w:pPr>
      <w:proofErr w:type="gramStart"/>
      <w:r>
        <w:rPr>
          <w:rFonts w:ascii="CMR10" w:eastAsia="CMR10" w:hAnsi="CMR10" w:cs="CMR10"/>
          <w:sz w:val="28"/>
        </w:rPr>
        <w:t>2.Data.Decrypt</w:t>
      </w:r>
      <w:proofErr w:type="gramEnd"/>
      <w:r>
        <w:rPr>
          <w:rFonts w:ascii="CMR10" w:eastAsia="CMR10" w:hAnsi="CMR10" w:cs="CMR10"/>
          <w:sz w:val="28"/>
        </w:rPr>
        <w:t>(Eck(M),</w:t>
      </w:r>
      <w:proofErr w:type="spellStart"/>
      <w:r>
        <w:rPr>
          <w:rFonts w:ascii="CMR10" w:eastAsia="CMR10" w:hAnsi="CMR10" w:cs="CMR10"/>
          <w:sz w:val="28"/>
        </w:rPr>
        <w:t>ck</w:t>
      </w:r>
      <w:proofErr w:type="spellEnd"/>
      <w:r>
        <w:rPr>
          <w:rFonts w:ascii="CMR10" w:eastAsia="CMR10" w:hAnsi="CMR10" w:cs="CMR10"/>
          <w:sz w:val="28"/>
        </w:rPr>
        <w:t>)=(M)</w:t>
      </w:r>
    </w:p>
    <w:p w:rsidR="0081062F" w:rsidRPr="001559E3" w:rsidRDefault="0081062F">
      <w:pPr>
        <w:spacing w:after="0" w:line="240" w:lineRule="auto"/>
        <w:rPr>
          <w:rFonts w:ascii="CMR10" w:eastAsia="CMR10" w:hAnsi="CMR10" w:cs="CMR10"/>
          <w:sz w:val="28"/>
        </w:rPr>
      </w:pPr>
      <w:r>
        <w:rPr>
          <w:rFonts w:ascii="CMR10" w:eastAsia="CMR10" w:hAnsi="CMR10" w:cs="CMR10"/>
          <w:sz w:val="28"/>
        </w:rPr>
        <w:t xml:space="preserve">In this it inputs </w:t>
      </w:r>
      <w:proofErr w:type="gramStart"/>
      <w:r>
        <w:rPr>
          <w:rFonts w:ascii="CMR10" w:eastAsia="CMR10" w:hAnsi="CMR10" w:cs="CMR10"/>
          <w:sz w:val="28"/>
        </w:rPr>
        <w:t>Eck(</w:t>
      </w:r>
      <w:proofErr w:type="gramEnd"/>
      <w:r>
        <w:rPr>
          <w:rFonts w:ascii="CMR10" w:eastAsia="CMR10" w:hAnsi="CMR10" w:cs="CMR10"/>
          <w:sz w:val="28"/>
        </w:rPr>
        <w:t xml:space="preserve">M) and </w:t>
      </w:r>
      <w:proofErr w:type="spellStart"/>
      <w:r>
        <w:rPr>
          <w:rFonts w:ascii="CMR10" w:eastAsia="CMR10" w:hAnsi="CMR10" w:cs="CMR10"/>
          <w:sz w:val="28"/>
        </w:rPr>
        <w:t>ck.Based</w:t>
      </w:r>
      <w:proofErr w:type="spellEnd"/>
      <w:r>
        <w:rPr>
          <w:rFonts w:ascii="CMR10" w:eastAsia="CMR10" w:hAnsi="CMR10" w:cs="CMR10"/>
          <w:sz w:val="28"/>
        </w:rPr>
        <w:t xml:space="preserve"> on symmetric decryption </w:t>
      </w:r>
      <w:proofErr w:type="spellStart"/>
      <w:r>
        <w:rPr>
          <w:rFonts w:ascii="CMR10" w:eastAsia="CMR10" w:hAnsi="CMR10" w:cs="CMR10"/>
          <w:sz w:val="28"/>
        </w:rPr>
        <w:t>algprithm</w:t>
      </w:r>
      <w:proofErr w:type="spellEnd"/>
      <w:r>
        <w:rPr>
          <w:rFonts w:ascii="CMR10" w:eastAsia="CMR10" w:hAnsi="CMR10" w:cs="CMR10"/>
          <w:sz w:val="28"/>
        </w:rPr>
        <w:t xml:space="preserve"> it outputs file M.</w:t>
      </w:r>
    </w:p>
    <w:p w:rsidR="00CD6248" w:rsidRDefault="00CD6248">
      <w:pPr>
        <w:spacing w:after="0" w:line="240" w:lineRule="auto"/>
        <w:rPr>
          <w:rFonts w:ascii="Times New Roman" w:eastAsia="Times New Roman" w:hAnsi="Times New Roman" w:cs="Times New Roman"/>
          <w:b/>
          <w:sz w:val="28"/>
        </w:rPr>
      </w:pPr>
    </w:p>
    <w:p w:rsidR="00CD6248" w:rsidRDefault="00CD6248">
      <w:pPr>
        <w:spacing w:after="0" w:line="240" w:lineRule="auto"/>
        <w:rPr>
          <w:rFonts w:ascii="Times New Roman" w:eastAsia="Times New Roman" w:hAnsi="Times New Roman" w:cs="Times New Roman"/>
          <w:b/>
          <w:sz w:val="28"/>
        </w:rPr>
      </w:pPr>
    </w:p>
    <w:p w:rsidR="008D66E3" w:rsidRDefault="008D66E3">
      <w:pPr>
        <w:spacing w:after="0" w:line="240" w:lineRule="auto"/>
        <w:rPr>
          <w:rFonts w:ascii="Times New Roman" w:eastAsia="Times New Roman" w:hAnsi="Times New Roman" w:cs="Times New Roman"/>
          <w:b/>
          <w:sz w:val="28"/>
        </w:rPr>
      </w:pPr>
    </w:p>
    <w:p w:rsidR="00E27873" w:rsidRDefault="00314AD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Output:</w:t>
      </w:r>
    </w:p>
    <w:p w:rsidR="00E27873" w:rsidRDefault="00314AD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Users decrypt data by using both keys and they get data in decrypted format if both keys are at users and user is valid.</w:t>
      </w:r>
    </w:p>
    <w:p w:rsidR="00E27873" w:rsidRDefault="00E27873">
      <w:pPr>
        <w:spacing w:after="0" w:line="240" w:lineRule="auto"/>
        <w:rPr>
          <w:rFonts w:ascii="Times New Roman" w:eastAsia="Times New Roman" w:hAnsi="Times New Roman" w:cs="Times New Roman"/>
          <w:sz w:val="28"/>
        </w:rPr>
      </w:pPr>
    </w:p>
    <w:p w:rsidR="00E27873" w:rsidRDefault="00314AD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Data structure use in this project is stack.</w:t>
      </w:r>
    </w:p>
    <w:p w:rsidR="00E27873" w:rsidRDefault="00E27873">
      <w:pPr>
        <w:spacing w:after="0" w:line="240" w:lineRule="auto"/>
        <w:rPr>
          <w:rFonts w:ascii="Times New Roman" w:eastAsia="Times New Roman" w:hAnsi="Times New Roman" w:cs="Times New Roman"/>
          <w:sz w:val="28"/>
        </w:rPr>
      </w:pPr>
    </w:p>
    <w:p w:rsidR="00E27873" w:rsidRDefault="00314AD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Success condition:</w:t>
      </w:r>
    </w:p>
    <w:p w:rsidR="00E27873" w:rsidRDefault="00314AD1">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 xml:space="preserve"> If all inputs provided to system are correct then system will work efficiently and execution will successfully done.</w:t>
      </w:r>
    </w:p>
    <w:p w:rsidR="00E27873" w:rsidRDefault="00E27873">
      <w:pPr>
        <w:spacing w:after="0" w:line="240" w:lineRule="auto"/>
        <w:rPr>
          <w:rFonts w:ascii="Times New Roman" w:eastAsia="Times New Roman" w:hAnsi="Times New Roman" w:cs="Times New Roman"/>
          <w:sz w:val="28"/>
        </w:rPr>
      </w:pPr>
    </w:p>
    <w:p w:rsidR="00E27873" w:rsidRDefault="00314AD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Failure condition:</w:t>
      </w:r>
    </w:p>
    <w:p w:rsidR="00E27873" w:rsidRDefault="00314AD1">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sz w:val="28"/>
        </w:rPr>
        <w:t>System will fail in some exception like if one user upload file which another user delete then exception will occur.so system will fail in this exception.</w: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11E05">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 xml:space="preserve">3.3 </w:t>
      </w:r>
      <w:r w:rsidR="00314AD1">
        <w:rPr>
          <w:rFonts w:ascii="Times-Bold" w:eastAsia="Times-Bold" w:hAnsi="Times-Bold" w:cs="Times-Bold"/>
          <w:b/>
          <w:color w:val="0070C1"/>
          <w:sz w:val="32"/>
        </w:rPr>
        <w:t>Performance requirements</w:t>
      </w:r>
    </w:p>
    <w:p w:rsidR="00E27873" w:rsidRDefault="00E27873">
      <w:pPr>
        <w:spacing w:after="0" w:line="240" w:lineRule="auto"/>
        <w:rPr>
          <w:rFonts w:ascii="Times-Bold" w:eastAsia="Times-Bold" w:hAnsi="Times-Bold" w:cs="Times-Bold"/>
          <w:b/>
          <w:color w:val="0070C1"/>
          <w:sz w:val="32"/>
        </w:rPr>
      </w:pPr>
    </w:p>
    <w:p w:rsidR="00E27873" w:rsidRPr="00A64619" w:rsidRDefault="00314AD1">
      <w:pPr>
        <w:numPr>
          <w:ilvl w:val="0"/>
          <w:numId w:val="7"/>
        </w:numPr>
        <w:tabs>
          <w:tab w:val="left" w:pos="720"/>
        </w:tabs>
        <w:suppressAutoHyphens/>
        <w:spacing w:after="0" w:line="360" w:lineRule="auto"/>
        <w:ind w:left="720" w:hanging="360"/>
        <w:jc w:val="both"/>
        <w:rPr>
          <w:rFonts w:ascii="Times New Roman" w:eastAsia="Calibri" w:hAnsi="Times New Roman" w:cs="Times New Roman"/>
          <w:sz w:val="28"/>
        </w:rPr>
      </w:pPr>
      <w:r w:rsidRPr="00A64619">
        <w:rPr>
          <w:rFonts w:ascii="Times New Roman" w:eastAsia="Calibri" w:hAnsi="Times New Roman" w:cs="Times New Roman"/>
          <w:sz w:val="28"/>
        </w:rPr>
        <w:t>The performance of the functions and every module must be well.</w:t>
      </w:r>
    </w:p>
    <w:p w:rsidR="00E27873" w:rsidRPr="00A64619" w:rsidRDefault="00314AD1">
      <w:pPr>
        <w:numPr>
          <w:ilvl w:val="0"/>
          <w:numId w:val="7"/>
        </w:numPr>
        <w:tabs>
          <w:tab w:val="left" w:pos="720"/>
        </w:tabs>
        <w:suppressAutoHyphens/>
        <w:spacing w:after="0" w:line="360" w:lineRule="auto"/>
        <w:ind w:left="720" w:hanging="360"/>
        <w:jc w:val="both"/>
        <w:rPr>
          <w:rFonts w:ascii="Times New Roman" w:eastAsia="Calibri" w:hAnsi="Times New Roman" w:cs="Times New Roman"/>
          <w:sz w:val="28"/>
        </w:rPr>
      </w:pPr>
      <w:r w:rsidRPr="00A64619">
        <w:rPr>
          <w:rFonts w:ascii="Times New Roman" w:eastAsia="Calibri" w:hAnsi="Times New Roman" w:cs="Times New Roman"/>
          <w:sz w:val="28"/>
        </w:rPr>
        <w:t>The overall performance of the software will enable the users to work efficiently.</w:t>
      </w:r>
    </w:p>
    <w:p w:rsidR="00E27873" w:rsidRPr="00A64619" w:rsidRDefault="00314AD1">
      <w:pPr>
        <w:numPr>
          <w:ilvl w:val="0"/>
          <w:numId w:val="7"/>
        </w:numPr>
        <w:tabs>
          <w:tab w:val="left" w:pos="720"/>
        </w:tabs>
        <w:suppressAutoHyphens/>
        <w:spacing w:after="0" w:line="360" w:lineRule="auto"/>
        <w:ind w:left="720" w:hanging="360"/>
        <w:jc w:val="both"/>
        <w:rPr>
          <w:rFonts w:ascii="Times New Roman" w:eastAsia="Calibri" w:hAnsi="Times New Roman" w:cs="Times New Roman"/>
          <w:sz w:val="28"/>
        </w:rPr>
      </w:pPr>
      <w:r w:rsidRPr="00A64619">
        <w:rPr>
          <w:rFonts w:ascii="Times New Roman" w:eastAsia="Calibri" w:hAnsi="Times New Roman" w:cs="Times New Roman"/>
          <w:sz w:val="28"/>
        </w:rPr>
        <w:t>Performance of encryption of data should be fast.</w:t>
      </w:r>
    </w:p>
    <w:p w:rsidR="00E27873" w:rsidRPr="00A64619" w:rsidRDefault="00314AD1">
      <w:pPr>
        <w:numPr>
          <w:ilvl w:val="0"/>
          <w:numId w:val="7"/>
        </w:numPr>
        <w:tabs>
          <w:tab w:val="left" w:pos="720"/>
        </w:tabs>
        <w:suppressAutoHyphens/>
        <w:spacing w:after="0" w:line="360" w:lineRule="auto"/>
        <w:ind w:left="720" w:hanging="360"/>
        <w:jc w:val="both"/>
        <w:rPr>
          <w:rFonts w:ascii="Times New Roman" w:eastAsia="Calibri" w:hAnsi="Times New Roman" w:cs="Times New Roman"/>
          <w:sz w:val="28"/>
        </w:rPr>
      </w:pPr>
      <w:r w:rsidRPr="00A64619">
        <w:rPr>
          <w:rFonts w:ascii="Times New Roman" w:eastAsia="Calibri" w:hAnsi="Times New Roman" w:cs="Times New Roman"/>
          <w:sz w:val="28"/>
        </w:rPr>
        <w:t>Performance of the providing virtual environment should be fast.</w:t>
      </w:r>
    </w:p>
    <w:p w:rsidR="00E27873" w:rsidRDefault="00E27873">
      <w:pPr>
        <w:spacing w:line="360" w:lineRule="auto"/>
        <w:jc w:val="both"/>
        <w:rPr>
          <w:rFonts w:ascii="Calibri" w:eastAsia="Calibri" w:hAnsi="Calibri" w:cs="Calibri"/>
          <w:sz w:val="28"/>
        </w:rPr>
      </w:pPr>
    </w:p>
    <w:p w:rsidR="00E27873" w:rsidRPr="00E930F4" w:rsidRDefault="00E930F4">
      <w:pPr>
        <w:spacing w:line="360" w:lineRule="auto"/>
        <w:jc w:val="both"/>
        <w:rPr>
          <w:rFonts w:ascii="Times New Roman" w:eastAsia="Calibri" w:hAnsi="Times New Roman" w:cs="Times New Roman"/>
          <w:sz w:val="28"/>
        </w:rPr>
      </w:pPr>
      <w:r>
        <w:rPr>
          <w:rFonts w:ascii="Times New Roman" w:eastAsia="Calibri" w:hAnsi="Times New Roman" w:cs="Times New Roman"/>
          <w:b/>
          <w:sz w:val="28"/>
        </w:rPr>
        <w:lastRenderedPageBreak/>
        <w:t>Safety Requirement:</w:t>
      </w:r>
    </w:p>
    <w:p w:rsidR="00E27873" w:rsidRPr="00E930F4" w:rsidRDefault="00314AD1">
      <w:pPr>
        <w:spacing w:line="360" w:lineRule="auto"/>
        <w:jc w:val="both"/>
        <w:rPr>
          <w:rFonts w:ascii="Times New Roman" w:eastAsia="Calibri" w:hAnsi="Times New Roman" w:cs="Times New Roman"/>
          <w:sz w:val="28"/>
        </w:rPr>
      </w:pPr>
      <w:r>
        <w:rPr>
          <w:rFonts w:ascii="Calibri" w:eastAsia="Calibri" w:hAnsi="Calibri" w:cs="Calibri"/>
          <w:sz w:val="28"/>
        </w:rPr>
        <w:tab/>
      </w:r>
      <w:r w:rsidRPr="00E930F4">
        <w:rPr>
          <w:rFonts w:ascii="Times New Roman" w:eastAsia="Calibri" w:hAnsi="Times New Roman" w:cs="Times New Roman"/>
          <w:sz w:val="28"/>
        </w:rPr>
        <w:t>The application is designed in modules where errors can be d</w:t>
      </w:r>
      <w:r w:rsidR="009E4E28" w:rsidRPr="00E930F4">
        <w:rPr>
          <w:rFonts w:ascii="Times New Roman" w:eastAsia="Calibri" w:hAnsi="Times New Roman" w:cs="Times New Roman"/>
          <w:sz w:val="28"/>
        </w:rPr>
        <w:t xml:space="preserve">etected and fixed easily. This </w:t>
      </w:r>
      <w:r w:rsidRPr="00E930F4">
        <w:rPr>
          <w:rFonts w:ascii="Times New Roman" w:eastAsia="Calibri" w:hAnsi="Times New Roman" w:cs="Times New Roman"/>
          <w:sz w:val="28"/>
        </w:rPr>
        <w:t>makes it easier to install and update new functionality if required.</w:t>
      </w:r>
    </w:p>
    <w:p w:rsidR="00E27873" w:rsidRPr="00E930F4" w:rsidRDefault="00E27873">
      <w:pPr>
        <w:spacing w:line="360" w:lineRule="auto"/>
        <w:jc w:val="both"/>
        <w:rPr>
          <w:rFonts w:ascii="Times New Roman" w:eastAsia="Calibri" w:hAnsi="Times New Roman" w:cs="Times New Roman"/>
          <w:sz w:val="28"/>
        </w:rPr>
      </w:pPr>
    </w:p>
    <w:p w:rsidR="00E27873" w:rsidRPr="00E930F4" w:rsidRDefault="00314AD1">
      <w:pPr>
        <w:spacing w:line="360" w:lineRule="auto"/>
        <w:jc w:val="both"/>
        <w:rPr>
          <w:rFonts w:ascii="Times New Roman" w:eastAsia="Calibri" w:hAnsi="Times New Roman" w:cs="Times New Roman"/>
          <w:sz w:val="28"/>
        </w:rPr>
      </w:pPr>
      <w:r w:rsidRPr="00E930F4">
        <w:rPr>
          <w:rFonts w:ascii="Times New Roman" w:eastAsia="Calibri" w:hAnsi="Times New Roman" w:cs="Times New Roman"/>
          <w:b/>
          <w:sz w:val="28"/>
        </w:rPr>
        <w:t>Security Requirement-</w:t>
      </w:r>
    </w:p>
    <w:p w:rsidR="00E27873" w:rsidRPr="00E930F4" w:rsidRDefault="00314AD1">
      <w:pPr>
        <w:spacing w:line="360" w:lineRule="auto"/>
        <w:jc w:val="both"/>
        <w:rPr>
          <w:rFonts w:ascii="Times New Roman" w:eastAsia="Calibri" w:hAnsi="Times New Roman" w:cs="Times New Roman"/>
          <w:sz w:val="28"/>
        </w:rPr>
      </w:pPr>
      <w:r>
        <w:rPr>
          <w:rFonts w:ascii="Calibri" w:eastAsia="Calibri" w:hAnsi="Calibri" w:cs="Calibri"/>
          <w:sz w:val="28"/>
        </w:rPr>
        <w:tab/>
      </w:r>
      <w:r w:rsidRPr="00E930F4">
        <w:rPr>
          <w:rFonts w:ascii="Times New Roman" w:eastAsia="Calibri" w:hAnsi="Times New Roman" w:cs="Times New Roman"/>
          <w:sz w:val="28"/>
        </w:rPr>
        <w:t>All data will be encrypted using strong encryption algorithm and according to location encryption is done.</w:t>
      </w:r>
    </w:p>
    <w:p w:rsidR="009B1F6E" w:rsidRPr="009B1F6E" w:rsidRDefault="00FA0F2D" w:rsidP="00412A8F">
      <w:pPr>
        <w:pStyle w:val="ListParagraph"/>
        <w:numPr>
          <w:ilvl w:val="1"/>
          <w:numId w:val="15"/>
        </w:numPr>
        <w:spacing w:line="360" w:lineRule="auto"/>
        <w:jc w:val="both"/>
        <w:rPr>
          <w:rFonts w:ascii="Times New Roman" w:eastAsia="Calibri" w:hAnsi="Times New Roman" w:cs="Times New Roman"/>
          <w:b/>
          <w:color w:val="00B0F0"/>
          <w:sz w:val="32"/>
          <w:szCs w:val="32"/>
        </w:rPr>
      </w:pPr>
      <w:r w:rsidRPr="007D28E9">
        <w:rPr>
          <w:rFonts w:ascii="Times New Roman" w:eastAsia="Calibri" w:hAnsi="Times New Roman" w:cs="Times New Roman"/>
          <w:b/>
          <w:color w:val="00B0F0"/>
          <w:sz w:val="32"/>
          <w:szCs w:val="32"/>
        </w:rPr>
        <w:t>Design constraints</w:t>
      </w:r>
      <w:r w:rsidR="007D28E9">
        <w:rPr>
          <w:rFonts w:ascii="Times New Roman" w:eastAsia="Calibri" w:hAnsi="Times New Roman" w:cs="Times New Roman"/>
          <w:b/>
          <w:color w:val="00B0F0"/>
          <w:sz w:val="32"/>
          <w:szCs w:val="32"/>
        </w:rPr>
        <w:t>:</w:t>
      </w:r>
      <w:r w:rsidR="00412A8F" w:rsidRPr="00412A8F">
        <w:t xml:space="preserve"> </w:t>
      </w:r>
    </w:p>
    <w:p w:rsidR="007D28E9" w:rsidRDefault="004A3610" w:rsidP="00B67D27">
      <w:pPr>
        <w:pStyle w:val="ListParagraph"/>
        <w:numPr>
          <w:ilvl w:val="0"/>
          <w:numId w:val="19"/>
        </w:numPr>
        <w:spacing w:line="360" w:lineRule="auto"/>
        <w:jc w:val="both"/>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T</w:t>
      </w:r>
      <w:r w:rsidR="009B1F6E" w:rsidRPr="00B67D27">
        <w:rPr>
          <w:rFonts w:ascii="Times New Roman" w:eastAsia="Calibri" w:hAnsi="Times New Roman" w:cs="Times New Roman"/>
          <w:color w:val="000000" w:themeColor="text1"/>
          <w:sz w:val="32"/>
          <w:szCs w:val="32"/>
        </w:rPr>
        <w:t xml:space="preserve">he biggest problem with the symmetric key encryption is that you need to have a way to get the key to the party with whom you are sharing the </w:t>
      </w:r>
      <w:proofErr w:type="spellStart"/>
      <w:r w:rsidR="009B1F6E" w:rsidRPr="00B67D27">
        <w:rPr>
          <w:rFonts w:ascii="Times New Roman" w:eastAsia="Calibri" w:hAnsi="Times New Roman" w:cs="Times New Roman"/>
          <w:color w:val="000000" w:themeColor="text1"/>
          <w:sz w:val="32"/>
          <w:szCs w:val="32"/>
        </w:rPr>
        <w:t>data.Encryption</w:t>
      </w:r>
      <w:proofErr w:type="spellEnd"/>
      <w:r w:rsidR="009B1F6E" w:rsidRPr="00B67D27">
        <w:rPr>
          <w:rFonts w:ascii="Times New Roman" w:eastAsia="Calibri" w:hAnsi="Times New Roman" w:cs="Times New Roman"/>
          <w:color w:val="000000" w:themeColor="text1"/>
          <w:sz w:val="32"/>
          <w:szCs w:val="32"/>
        </w:rPr>
        <w:t xml:space="preserve"> keys are not simple strings of texts like </w:t>
      </w:r>
      <w:proofErr w:type="spellStart"/>
      <w:r w:rsidR="009B1F6E" w:rsidRPr="00B67D27">
        <w:rPr>
          <w:rFonts w:ascii="Times New Roman" w:eastAsia="Calibri" w:hAnsi="Times New Roman" w:cs="Times New Roman"/>
          <w:color w:val="000000" w:themeColor="text1"/>
          <w:sz w:val="32"/>
          <w:szCs w:val="32"/>
        </w:rPr>
        <w:t>passwords.They</w:t>
      </w:r>
      <w:proofErr w:type="spellEnd"/>
      <w:r w:rsidR="009B1F6E" w:rsidRPr="00B67D27">
        <w:rPr>
          <w:rFonts w:ascii="Times New Roman" w:eastAsia="Calibri" w:hAnsi="Times New Roman" w:cs="Times New Roman"/>
          <w:color w:val="000000" w:themeColor="text1"/>
          <w:sz w:val="32"/>
          <w:szCs w:val="32"/>
        </w:rPr>
        <w:t xml:space="preserve"> are essentially blocks of </w:t>
      </w:r>
      <w:proofErr w:type="spellStart"/>
      <w:r w:rsidR="009B1F6E" w:rsidRPr="00B67D27">
        <w:rPr>
          <w:rFonts w:ascii="Times New Roman" w:eastAsia="Calibri" w:hAnsi="Times New Roman" w:cs="Times New Roman"/>
          <w:color w:val="000000" w:themeColor="text1"/>
          <w:sz w:val="32"/>
          <w:szCs w:val="32"/>
        </w:rPr>
        <w:t>gibberish.Symmetric</w:t>
      </w:r>
      <w:proofErr w:type="spellEnd"/>
      <w:r w:rsidR="009B1F6E" w:rsidRPr="00B67D27">
        <w:rPr>
          <w:rFonts w:ascii="Times New Roman" w:eastAsia="Calibri" w:hAnsi="Times New Roman" w:cs="Times New Roman"/>
          <w:color w:val="000000" w:themeColor="text1"/>
          <w:sz w:val="32"/>
          <w:szCs w:val="32"/>
        </w:rPr>
        <w:t xml:space="preserve"> key encryption is particularly useful when encrypting your own information as opposed to when sharing encrypted information.</w:t>
      </w:r>
    </w:p>
    <w:p w:rsidR="007D4A1A" w:rsidRPr="007D4A1A" w:rsidRDefault="00B67D27" w:rsidP="00B67D27">
      <w:pPr>
        <w:pStyle w:val="ListParagraph"/>
        <w:numPr>
          <w:ilvl w:val="0"/>
          <w:numId w:val="19"/>
        </w:numPr>
        <w:spacing w:line="360" w:lineRule="auto"/>
        <w:jc w:val="both"/>
        <w:rPr>
          <w:rFonts w:ascii="Times New Roman" w:eastAsia="Calibri" w:hAnsi="Times New Roman" w:cs="Times New Roman"/>
          <w:b/>
          <w:color w:val="00B0F0"/>
          <w:sz w:val="32"/>
          <w:szCs w:val="32"/>
        </w:rPr>
      </w:pPr>
      <w:r>
        <w:rPr>
          <w:rFonts w:ascii="Times New Roman" w:eastAsia="Calibri" w:hAnsi="Times New Roman" w:cs="Times New Roman"/>
          <w:color w:val="000000" w:themeColor="text1"/>
          <w:sz w:val="32"/>
          <w:szCs w:val="32"/>
        </w:rPr>
        <w:t xml:space="preserve">The other main issue is the problem of trust between the two parties that share a secret symmetric </w:t>
      </w:r>
      <w:proofErr w:type="spellStart"/>
      <w:r>
        <w:rPr>
          <w:rFonts w:ascii="Times New Roman" w:eastAsia="Calibri" w:hAnsi="Times New Roman" w:cs="Times New Roman"/>
          <w:color w:val="000000" w:themeColor="text1"/>
          <w:sz w:val="32"/>
          <w:szCs w:val="32"/>
        </w:rPr>
        <w:t>key.Problems</w:t>
      </w:r>
      <w:proofErr w:type="spellEnd"/>
      <w:r>
        <w:rPr>
          <w:rFonts w:ascii="Times New Roman" w:eastAsia="Calibri" w:hAnsi="Times New Roman" w:cs="Times New Roman"/>
          <w:color w:val="000000" w:themeColor="text1"/>
          <w:sz w:val="32"/>
          <w:szCs w:val="32"/>
        </w:rPr>
        <w:t xml:space="preserve"> of trust may be encountered when encryption is used for authentication and integrity checking.</w:t>
      </w:r>
    </w:p>
    <w:p w:rsidR="00B67D27" w:rsidRPr="00B67D27" w:rsidRDefault="007D4A1A" w:rsidP="00B67D27">
      <w:pPr>
        <w:pStyle w:val="ListParagraph"/>
        <w:numPr>
          <w:ilvl w:val="0"/>
          <w:numId w:val="19"/>
        </w:numPr>
        <w:spacing w:line="360" w:lineRule="auto"/>
        <w:jc w:val="both"/>
        <w:rPr>
          <w:rFonts w:ascii="Times New Roman" w:eastAsia="Calibri" w:hAnsi="Times New Roman" w:cs="Times New Roman"/>
          <w:b/>
          <w:color w:val="00B0F0"/>
          <w:sz w:val="32"/>
          <w:szCs w:val="32"/>
        </w:rPr>
      </w:pPr>
      <w:r>
        <w:rPr>
          <w:rFonts w:ascii="Times New Roman" w:eastAsia="Calibri" w:hAnsi="Times New Roman" w:cs="Times New Roman"/>
          <w:color w:val="000000" w:themeColor="text1"/>
          <w:sz w:val="32"/>
          <w:szCs w:val="32"/>
        </w:rPr>
        <w:t xml:space="preserve">A big disadvantage of symmetric key algorithm is requirement of a shared secret key with one copy at each </w:t>
      </w:r>
      <w:proofErr w:type="spellStart"/>
      <w:r>
        <w:rPr>
          <w:rFonts w:ascii="Times New Roman" w:eastAsia="Calibri" w:hAnsi="Times New Roman" w:cs="Times New Roman"/>
          <w:color w:val="000000" w:themeColor="text1"/>
          <w:sz w:val="32"/>
          <w:szCs w:val="32"/>
        </w:rPr>
        <w:t>end.Since</w:t>
      </w:r>
      <w:proofErr w:type="spellEnd"/>
      <w:r>
        <w:rPr>
          <w:rFonts w:ascii="Times New Roman" w:eastAsia="Calibri" w:hAnsi="Times New Roman" w:cs="Times New Roman"/>
          <w:color w:val="000000" w:themeColor="text1"/>
          <w:sz w:val="32"/>
          <w:szCs w:val="32"/>
        </w:rPr>
        <w:t xml:space="preserve"> keys are subject to potential discovery by cryptographic adversary they need to be changed often and kept secure during distribution </w:t>
      </w:r>
      <w:r>
        <w:rPr>
          <w:rFonts w:ascii="Times New Roman" w:eastAsia="Calibri" w:hAnsi="Times New Roman" w:cs="Times New Roman"/>
          <w:color w:val="000000" w:themeColor="text1"/>
          <w:sz w:val="32"/>
          <w:szCs w:val="32"/>
        </w:rPr>
        <w:lastRenderedPageBreak/>
        <w:t xml:space="preserve">and in </w:t>
      </w:r>
      <w:proofErr w:type="spellStart"/>
      <w:r>
        <w:rPr>
          <w:rFonts w:ascii="Times New Roman" w:eastAsia="Calibri" w:hAnsi="Times New Roman" w:cs="Times New Roman"/>
          <w:color w:val="000000" w:themeColor="text1"/>
          <w:sz w:val="32"/>
          <w:szCs w:val="32"/>
        </w:rPr>
        <w:t>service.Choosing</w:t>
      </w:r>
      <w:proofErr w:type="spellEnd"/>
      <w:r w:rsidR="00B67D27">
        <w:rPr>
          <w:rFonts w:ascii="Times New Roman" w:eastAsia="Calibri" w:hAnsi="Times New Roman" w:cs="Times New Roman"/>
          <w:color w:val="000000" w:themeColor="text1"/>
          <w:sz w:val="32"/>
          <w:szCs w:val="32"/>
        </w:rPr>
        <w:t xml:space="preserve"> </w:t>
      </w:r>
      <w:r>
        <w:rPr>
          <w:rFonts w:ascii="Times New Roman" w:eastAsia="Calibri" w:hAnsi="Times New Roman" w:cs="Times New Roman"/>
          <w:color w:val="000000" w:themeColor="text1"/>
          <w:sz w:val="32"/>
          <w:szCs w:val="32"/>
        </w:rPr>
        <w:t>,distributing and storing keys without error and without loss is difficult to reliably achieve.</w:t>
      </w:r>
    </w:p>
    <w:p w:rsidR="00FA0F2D" w:rsidRPr="00E930F4" w:rsidRDefault="00FA0F2D">
      <w:pPr>
        <w:spacing w:line="360" w:lineRule="auto"/>
        <w:jc w:val="both"/>
        <w:rPr>
          <w:rFonts w:ascii="Times New Roman" w:eastAsia="Calibri" w:hAnsi="Times New Roman" w:cs="Times New Roman"/>
          <w:sz w:val="28"/>
        </w:rPr>
      </w:pPr>
    </w:p>
    <w:p w:rsidR="009C05F0" w:rsidRDefault="009C05F0">
      <w:pPr>
        <w:spacing w:after="0" w:line="240" w:lineRule="auto"/>
        <w:rPr>
          <w:rFonts w:ascii="Times-Roman" w:eastAsia="Times-Roman" w:hAnsi="Times-Roman" w:cs="Times-Roman"/>
          <w:color w:val="000000"/>
          <w:sz w:val="24"/>
        </w:rPr>
      </w:pPr>
    </w:p>
    <w:p w:rsidR="00E27873" w:rsidRPr="00122812" w:rsidRDefault="00A42C13">
      <w:pPr>
        <w:tabs>
          <w:tab w:val="center" w:pos="4680"/>
        </w:tabs>
        <w:spacing w:after="0" w:line="240" w:lineRule="auto"/>
        <w:rPr>
          <w:rFonts w:ascii="Times New Roman" w:eastAsia="Times-Bold" w:hAnsi="Times New Roman" w:cs="Times New Roman"/>
          <w:b/>
          <w:color w:val="0070C1"/>
          <w:sz w:val="32"/>
        </w:rPr>
      </w:pPr>
      <w:r>
        <w:rPr>
          <w:rFonts w:ascii="Times New Roman" w:eastAsia="Times-Bold" w:hAnsi="Times New Roman" w:cs="Times New Roman"/>
          <w:b/>
          <w:color w:val="0070C1"/>
          <w:sz w:val="32"/>
        </w:rPr>
        <w:t xml:space="preserve">3.5 </w:t>
      </w:r>
      <w:r w:rsidR="00314AD1" w:rsidRPr="00122812">
        <w:rPr>
          <w:rFonts w:ascii="Times New Roman" w:eastAsia="Times-Bold" w:hAnsi="Times New Roman" w:cs="Times New Roman"/>
          <w:b/>
          <w:color w:val="0070C1"/>
          <w:sz w:val="32"/>
        </w:rPr>
        <w:t>Software system attributes</w:t>
      </w:r>
    </w:p>
    <w:p w:rsidR="00E27873" w:rsidRDefault="00314AD1">
      <w:pPr>
        <w:tabs>
          <w:tab w:val="center" w:pos="4680"/>
        </w:tabs>
        <w:spacing w:after="0" w:line="240" w:lineRule="auto"/>
        <w:rPr>
          <w:rFonts w:ascii="Times-Bold" w:eastAsia="Times-Bold" w:hAnsi="Times-Bold" w:cs="Times-Bold"/>
          <w:b/>
          <w:color w:val="0070C1"/>
          <w:sz w:val="32"/>
        </w:rPr>
      </w:pPr>
      <w:r>
        <w:rPr>
          <w:rFonts w:ascii="Times-Bold" w:eastAsia="Times-Bold" w:hAnsi="Times-Bold" w:cs="Times-Bold"/>
          <w:b/>
          <w:color w:val="0070C1"/>
          <w:sz w:val="32"/>
        </w:rPr>
        <w:tab/>
      </w:r>
    </w:p>
    <w:p w:rsidR="00E27873" w:rsidRDefault="00314AD1">
      <w:pPr>
        <w:spacing w:after="0" w:line="240" w:lineRule="auto"/>
        <w:ind w:firstLine="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 are a number of attributes of software that can serve as requirements. It is important that required attributes be specified so that their achievement can be objectively verified.</w:t>
      </w:r>
    </w:p>
    <w:p w:rsidR="00E27873" w:rsidRDefault="00E27873">
      <w:pPr>
        <w:spacing w:after="0" w:line="240" w:lineRule="auto"/>
        <w:rPr>
          <w:rFonts w:ascii="Times-Roman" w:eastAsia="Times-Roman" w:hAnsi="Times-Roman" w:cs="Times-Roman"/>
          <w:color w:val="000000"/>
          <w:sz w:val="24"/>
        </w:rPr>
      </w:pPr>
    </w:p>
    <w:p w:rsidR="00E27873" w:rsidRPr="00DB1F61" w:rsidRDefault="00314AD1">
      <w:pPr>
        <w:spacing w:after="0" w:line="240" w:lineRule="auto"/>
        <w:rPr>
          <w:rFonts w:ascii="Times New Roman" w:eastAsia="Times-Bold" w:hAnsi="Times New Roman" w:cs="Times New Roman"/>
          <w:b/>
          <w:color w:val="000000"/>
          <w:sz w:val="32"/>
        </w:rPr>
      </w:pPr>
      <w:proofErr w:type="gramStart"/>
      <w:r w:rsidRPr="00DB1F61">
        <w:rPr>
          <w:rFonts w:ascii="Times New Roman" w:eastAsia="Times-Bold" w:hAnsi="Times New Roman" w:cs="Times New Roman"/>
          <w:b/>
          <w:color w:val="000000"/>
          <w:sz w:val="28"/>
          <w:szCs w:val="28"/>
        </w:rPr>
        <w:t>Reliability</w:t>
      </w:r>
      <w:r w:rsidRPr="00DB1F61">
        <w:rPr>
          <w:rFonts w:ascii="Times New Roman" w:eastAsia="Times-Bold" w:hAnsi="Times New Roman" w:cs="Times New Roman"/>
          <w:b/>
          <w:color w:val="000000"/>
          <w:sz w:val="32"/>
        </w:rPr>
        <w:t xml:space="preserve"> :</w:t>
      </w:r>
      <w:proofErr w:type="gramEnd"/>
    </w:p>
    <w:p w:rsidR="00E27873" w:rsidRPr="00DB1F61" w:rsidRDefault="00E27873">
      <w:pPr>
        <w:spacing w:after="0" w:line="240" w:lineRule="auto"/>
        <w:rPr>
          <w:rFonts w:ascii="Times New Roman" w:eastAsia="Times-Bold" w:hAnsi="Times New Roman" w:cs="Times New Roman"/>
          <w:b/>
          <w:color w:val="000000"/>
          <w:sz w:val="28"/>
        </w:rPr>
      </w:pPr>
    </w:p>
    <w:p w:rsidR="00E27873" w:rsidRPr="00DB1F61" w:rsidRDefault="00314AD1">
      <w:pPr>
        <w:spacing w:after="0" w:line="240" w:lineRule="auto"/>
        <w:ind w:firstLine="720"/>
        <w:jc w:val="both"/>
        <w:rPr>
          <w:rFonts w:ascii="Times New Roman" w:eastAsia="Times New Roman" w:hAnsi="Times New Roman" w:cs="Times New Roman"/>
          <w:color w:val="000000"/>
          <w:sz w:val="28"/>
        </w:rPr>
      </w:pPr>
      <w:r w:rsidRPr="00DB1F61">
        <w:rPr>
          <w:rFonts w:ascii="Times New Roman" w:eastAsia="Calibri" w:hAnsi="Times New Roman" w:cs="Times New Roman"/>
          <w:sz w:val="28"/>
        </w:rPr>
        <w:t>The performance of the software is better which will increase the reliability of the software</w:t>
      </w:r>
    </w:p>
    <w:p w:rsidR="00E27873" w:rsidRPr="00DB1F61" w:rsidRDefault="00E27873">
      <w:pPr>
        <w:spacing w:after="0" w:line="240" w:lineRule="auto"/>
        <w:rPr>
          <w:rFonts w:ascii="Times New Roman" w:eastAsia="Times-Roman" w:hAnsi="Times New Roman" w:cs="Times New Roman"/>
          <w:color w:val="000000"/>
          <w:sz w:val="24"/>
        </w:rPr>
      </w:pPr>
    </w:p>
    <w:p w:rsidR="00E27873" w:rsidRPr="00DB1F61" w:rsidRDefault="00E27873">
      <w:pPr>
        <w:spacing w:after="0" w:line="240" w:lineRule="auto"/>
        <w:rPr>
          <w:rFonts w:ascii="Times New Roman" w:eastAsia="Times-Bold" w:hAnsi="Times New Roman" w:cs="Times New Roman"/>
          <w:b/>
          <w:color w:val="000000"/>
          <w:sz w:val="28"/>
        </w:rPr>
      </w:pPr>
    </w:p>
    <w:p w:rsidR="00E27873" w:rsidRPr="00DB1F61" w:rsidRDefault="00314AD1">
      <w:pPr>
        <w:spacing w:after="0" w:line="240" w:lineRule="auto"/>
        <w:rPr>
          <w:rFonts w:ascii="Times New Roman" w:eastAsia="Times-Bold" w:hAnsi="Times New Roman" w:cs="Times New Roman"/>
          <w:b/>
          <w:color w:val="000000"/>
          <w:sz w:val="32"/>
        </w:rPr>
      </w:pPr>
      <w:proofErr w:type="gramStart"/>
      <w:r w:rsidRPr="00DB1F61">
        <w:rPr>
          <w:rFonts w:ascii="Times New Roman" w:eastAsia="Times-Bold" w:hAnsi="Times New Roman" w:cs="Times New Roman"/>
          <w:b/>
          <w:color w:val="000000"/>
          <w:sz w:val="28"/>
          <w:szCs w:val="28"/>
        </w:rPr>
        <w:t>Availability</w:t>
      </w:r>
      <w:r w:rsidRPr="00DB1F61">
        <w:rPr>
          <w:rFonts w:ascii="Times New Roman" w:eastAsia="Times-Bold" w:hAnsi="Times New Roman" w:cs="Times New Roman"/>
          <w:b/>
          <w:color w:val="000000"/>
          <w:sz w:val="32"/>
        </w:rPr>
        <w:t xml:space="preserve"> :</w:t>
      </w:r>
      <w:proofErr w:type="gramEnd"/>
    </w:p>
    <w:p w:rsidR="00E27873" w:rsidRPr="00DB1F61" w:rsidRDefault="00314AD1">
      <w:pPr>
        <w:spacing w:after="200" w:line="276" w:lineRule="auto"/>
        <w:rPr>
          <w:rFonts w:ascii="Times New Roman" w:eastAsia="Calibri" w:hAnsi="Times New Roman" w:cs="Times New Roman"/>
          <w:sz w:val="28"/>
        </w:rPr>
      </w:pPr>
      <w:r w:rsidRPr="00DB1F61">
        <w:rPr>
          <w:rFonts w:ascii="Times New Roman" w:eastAsia="Calibri" w:hAnsi="Times New Roman" w:cs="Times New Roman"/>
          <w:sz w:val="28"/>
        </w:rPr>
        <w:t xml:space="preserve">  </w:t>
      </w:r>
      <w:r w:rsidRPr="00DB1F61">
        <w:rPr>
          <w:rFonts w:ascii="Times New Roman" w:eastAsia="Calibri" w:hAnsi="Times New Roman" w:cs="Times New Roman"/>
          <w:sz w:val="28"/>
        </w:rPr>
        <w:tab/>
      </w:r>
    </w:p>
    <w:p w:rsidR="00E27873" w:rsidRPr="00DB1F61" w:rsidRDefault="00314AD1">
      <w:pPr>
        <w:spacing w:after="200" w:line="276" w:lineRule="auto"/>
        <w:rPr>
          <w:rFonts w:ascii="Times New Roman" w:eastAsia="Calibri" w:hAnsi="Times New Roman" w:cs="Times New Roman"/>
          <w:sz w:val="28"/>
        </w:rPr>
      </w:pPr>
      <w:r w:rsidRPr="00DB1F61">
        <w:rPr>
          <w:rFonts w:ascii="Times New Roman" w:eastAsia="Calibri" w:hAnsi="Times New Roman" w:cs="Times New Roman"/>
          <w:sz w:val="28"/>
        </w:rPr>
        <w:tab/>
        <w:t>This software is freely available to all users. The availability of the software is easy for everyone.</w:t>
      </w:r>
    </w:p>
    <w:p w:rsidR="00E27873" w:rsidRPr="00DB1F61" w:rsidRDefault="00E27873">
      <w:pPr>
        <w:spacing w:after="0" w:line="240" w:lineRule="auto"/>
        <w:rPr>
          <w:rFonts w:ascii="Times New Roman" w:eastAsia="Times-Roman" w:hAnsi="Times New Roman" w:cs="Times New Roman"/>
          <w:color w:val="000000"/>
          <w:sz w:val="24"/>
        </w:rPr>
      </w:pPr>
    </w:p>
    <w:p w:rsidR="00E27873" w:rsidRPr="00DB1F61" w:rsidRDefault="00314AD1">
      <w:pPr>
        <w:spacing w:after="0" w:line="240" w:lineRule="auto"/>
        <w:rPr>
          <w:rFonts w:ascii="Times New Roman" w:eastAsia="Times-Bold" w:hAnsi="Times New Roman" w:cs="Times New Roman"/>
          <w:b/>
          <w:color w:val="000000"/>
          <w:sz w:val="32"/>
        </w:rPr>
      </w:pPr>
      <w:proofErr w:type="gramStart"/>
      <w:r w:rsidRPr="00DB1F61">
        <w:rPr>
          <w:rFonts w:ascii="Times New Roman" w:eastAsia="Times-Bold" w:hAnsi="Times New Roman" w:cs="Times New Roman"/>
          <w:b/>
          <w:color w:val="000000"/>
          <w:sz w:val="28"/>
          <w:szCs w:val="28"/>
        </w:rPr>
        <w:t>Security</w:t>
      </w:r>
      <w:r w:rsidRPr="00DB1F61">
        <w:rPr>
          <w:rFonts w:ascii="Times New Roman" w:eastAsia="Times-Bold" w:hAnsi="Times New Roman" w:cs="Times New Roman"/>
          <w:b/>
          <w:color w:val="000000"/>
          <w:sz w:val="32"/>
        </w:rPr>
        <w:t xml:space="preserve"> :</w:t>
      </w:r>
      <w:proofErr w:type="gramEnd"/>
    </w:p>
    <w:p w:rsidR="00E27873" w:rsidRPr="00DB1F61" w:rsidRDefault="00E27873">
      <w:pPr>
        <w:spacing w:after="0" w:line="240" w:lineRule="auto"/>
        <w:rPr>
          <w:rFonts w:ascii="Times New Roman" w:eastAsia="Times-Bold" w:hAnsi="Times New Roman" w:cs="Times New Roman"/>
          <w:b/>
          <w:color w:val="000000"/>
          <w:sz w:val="28"/>
        </w:rPr>
      </w:pPr>
    </w:p>
    <w:p w:rsidR="00E27873" w:rsidRPr="00DB1F61" w:rsidRDefault="00314AD1">
      <w:pPr>
        <w:spacing w:after="0" w:line="240" w:lineRule="auto"/>
        <w:rPr>
          <w:rFonts w:ascii="Times New Roman" w:eastAsia="Calibri" w:hAnsi="Times New Roman" w:cs="Times New Roman"/>
          <w:sz w:val="28"/>
        </w:rPr>
      </w:pPr>
      <w:r w:rsidRPr="00DB1F61">
        <w:rPr>
          <w:rFonts w:ascii="Times New Roman" w:eastAsia="Calibri" w:hAnsi="Times New Roman" w:cs="Times New Roman"/>
          <w:sz w:val="28"/>
        </w:rPr>
        <w:tab/>
        <w:t>Users are authenticated using many security phases so reliable security is provided.</w:t>
      </w:r>
    </w:p>
    <w:p w:rsidR="00445FF8" w:rsidRPr="00DB1F61" w:rsidRDefault="00445FF8">
      <w:pPr>
        <w:spacing w:after="0" w:line="240" w:lineRule="auto"/>
        <w:rPr>
          <w:rFonts w:ascii="Times New Roman" w:eastAsia="Times-Roman" w:hAnsi="Times New Roman" w:cs="Times New Roman"/>
          <w:color w:val="000000"/>
          <w:sz w:val="24"/>
        </w:rPr>
      </w:pPr>
    </w:p>
    <w:p w:rsidR="00E27873" w:rsidRPr="00DB1F61" w:rsidRDefault="00314AD1">
      <w:pPr>
        <w:spacing w:after="0" w:line="240" w:lineRule="auto"/>
        <w:rPr>
          <w:rFonts w:ascii="Times New Roman" w:eastAsia="Times-Bold" w:hAnsi="Times New Roman" w:cs="Times New Roman"/>
          <w:b/>
          <w:color w:val="000000"/>
          <w:sz w:val="32"/>
        </w:rPr>
      </w:pPr>
      <w:proofErr w:type="gramStart"/>
      <w:r w:rsidRPr="00DB1F61">
        <w:rPr>
          <w:rFonts w:ascii="Times New Roman" w:eastAsia="Times-Bold" w:hAnsi="Times New Roman" w:cs="Times New Roman"/>
          <w:b/>
          <w:color w:val="000000"/>
          <w:sz w:val="28"/>
          <w:szCs w:val="28"/>
        </w:rPr>
        <w:t>Maintainability</w:t>
      </w:r>
      <w:r w:rsidRPr="00DB1F61">
        <w:rPr>
          <w:rFonts w:ascii="Times New Roman" w:eastAsia="Times-Bold" w:hAnsi="Times New Roman" w:cs="Times New Roman"/>
          <w:b/>
          <w:color w:val="000000"/>
          <w:sz w:val="32"/>
        </w:rPr>
        <w:t xml:space="preserve"> :</w:t>
      </w:r>
      <w:proofErr w:type="gramEnd"/>
    </w:p>
    <w:p w:rsidR="00E27873" w:rsidRPr="00DB1F61" w:rsidRDefault="00E27873">
      <w:pPr>
        <w:spacing w:after="0" w:line="240" w:lineRule="auto"/>
        <w:rPr>
          <w:rFonts w:ascii="Times New Roman" w:eastAsia="Times-Bold" w:hAnsi="Times New Roman" w:cs="Times New Roman"/>
          <w:b/>
          <w:color w:val="000000"/>
          <w:sz w:val="28"/>
        </w:rPr>
      </w:pPr>
    </w:p>
    <w:p w:rsidR="00E27873" w:rsidRPr="00DB1F61" w:rsidRDefault="00314AD1">
      <w:pPr>
        <w:spacing w:line="360" w:lineRule="auto"/>
        <w:jc w:val="both"/>
        <w:rPr>
          <w:rFonts w:ascii="Times New Roman" w:eastAsia="Calibri" w:hAnsi="Times New Roman" w:cs="Times New Roman"/>
          <w:sz w:val="28"/>
        </w:rPr>
      </w:pPr>
      <w:r w:rsidRPr="00DB1F61">
        <w:rPr>
          <w:rFonts w:ascii="Times New Roman" w:eastAsia="Calibri" w:hAnsi="Times New Roman" w:cs="Times New Roman"/>
          <w:sz w:val="28"/>
        </w:rPr>
        <w:tab/>
        <w:t xml:space="preserve"> After the deployment of the project if any error occurs then it can be easily maintained by the software developer.</w:t>
      </w:r>
    </w:p>
    <w:p w:rsidR="00E27873" w:rsidRDefault="00E27873">
      <w:pPr>
        <w:spacing w:after="0" w:line="240" w:lineRule="auto"/>
        <w:rPr>
          <w:rFonts w:ascii="Times-Roman" w:eastAsia="Times-Roman" w:hAnsi="Times-Roman" w:cs="Times-Roman"/>
          <w:color w:val="000000"/>
          <w:sz w:val="24"/>
        </w:rPr>
      </w:pPr>
    </w:p>
    <w:p w:rsidR="00E27873" w:rsidRPr="00122812" w:rsidRDefault="00314AD1">
      <w:pPr>
        <w:spacing w:after="0" w:line="240" w:lineRule="auto"/>
        <w:rPr>
          <w:rFonts w:ascii="Times-Bold" w:eastAsia="Times-Bold" w:hAnsi="Times-Bold" w:cs="Times-Bold"/>
          <w:b/>
          <w:color w:val="000000"/>
          <w:sz w:val="28"/>
          <w:szCs w:val="28"/>
        </w:rPr>
      </w:pPr>
      <w:proofErr w:type="gramStart"/>
      <w:r w:rsidRPr="00122812">
        <w:rPr>
          <w:rFonts w:ascii="Times-Bold" w:eastAsia="Times-Bold" w:hAnsi="Times-Bold" w:cs="Times-Bold"/>
          <w:b/>
          <w:color w:val="000000"/>
          <w:sz w:val="28"/>
          <w:szCs w:val="28"/>
        </w:rPr>
        <w:t>Portability</w:t>
      </w:r>
      <w:r w:rsidR="00654D3E">
        <w:rPr>
          <w:rFonts w:ascii="Times-Bold" w:eastAsia="Times-Bold" w:hAnsi="Times-Bold" w:cs="Times-Bold"/>
          <w:b/>
          <w:color w:val="000000"/>
          <w:sz w:val="28"/>
          <w:szCs w:val="28"/>
        </w:rPr>
        <w:t xml:space="preserve"> </w:t>
      </w:r>
      <w:r w:rsidR="00122812">
        <w:rPr>
          <w:rFonts w:ascii="Times-Bold" w:eastAsia="Times-Bold" w:hAnsi="Times-Bold" w:cs="Times-Bold"/>
          <w:b/>
          <w:color w:val="000000"/>
          <w:sz w:val="28"/>
          <w:szCs w:val="28"/>
        </w:rPr>
        <w:t>:</w:t>
      </w:r>
      <w:proofErr w:type="gramEnd"/>
    </w:p>
    <w:p w:rsidR="00E27873" w:rsidRDefault="00E27873">
      <w:pPr>
        <w:spacing w:after="0" w:line="240" w:lineRule="auto"/>
        <w:rPr>
          <w:rFonts w:ascii="Times-Bold" w:eastAsia="Times-Bold" w:hAnsi="Times-Bold" w:cs="Times-Bold"/>
          <w:b/>
          <w:color w:val="000000"/>
          <w:sz w:val="28"/>
        </w:rPr>
      </w:pPr>
    </w:p>
    <w:p w:rsidR="00077CB3" w:rsidRPr="002E4EFF" w:rsidRDefault="009E4E28" w:rsidP="002E4EFF">
      <w:pPr>
        <w:spacing w:after="0" w:line="240" w:lineRule="auto"/>
        <w:ind w:firstLine="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 proposed project supports windows </w:t>
      </w:r>
      <w:proofErr w:type="spellStart"/>
      <w:r>
        <w:rPr>
          <w:rFonts w:ascii="Times New Roman" w:eastAsia="Times New Roman" w:hAnsi="Times New Roman" w:cs="Times New Roman"/>
          <w:color w:val="000000"/>
          <w:sz w:val="28"/>
        </w:rPr>
        <w:t>XP</w:t>
      </w:r>
      <w:proofErr w:type="gramStart"/>
      <w:r>
        <w:rPr>
          <w:rFonts w:ascii="Times New Roman" w:eastAsia="Times New Roman" w:hAnsi="Times New Roman" w:cs="Times New Roman"/>
          <w:color w:val="000000"/>
          <w:sz w:val="28"/>
        </w:rPr>
        <w:t>,windows</w:t>
      </w:r>
      <w:proofErr w:type="spellEnd"/>
      <w:proofErr w:type="gramEnd"/>
      <w:r w:rsidR="002E4EFF">
        <w:rPr>
          <w:rFonts w:ascii="Times New Roman" w:eastAsia="Times New Roman" w:hAnsi="Times New Roman" w:cs="Times New Roman"/>
          <w:color w:val="000000"/>
          <w:sz w:val="28"/>
        </w:rPr>
        <w:t xml:space="preserve"> 7 and windows</w:t>
      </w:r>
    </w:p>
    <w:p w:rsidR="0031256E" w:rsidRDefault="0031256E">
      <w:pPr>
        <w:spacing w:after="0" w:line="240" w:lineRule="auto"/>
        <w:rPr>
          <w:rFonts w:ascii="Times-Bold" w:eastAsia="Times-Bold" w:hAnsi="Times-Bold" w:cs="Times-Bold"/>
          <w:b/>
          <w:color w:val="FF0000"/>
          <w:sz w:val="36"/>
        </w:rPr>
      </w:pPr>
    </w:p>
    <w:p w:rsidR="00E27873" w:rsidRPr="00A42C13" w:rsidRDefault="00314AD1" w:rsidP="00A42C13">
      <w:pPr>
        <w:pStyle w:val="ListParagraph"/>
        <w:numPr>
          <w:ilvl w:val="0"/>
          <w:numId w:val="18"/>
        </w:numPr>
        <w:spacing w:after="0" w:line="240" w:lineRule="auto"/>
        <w:rPr>
          <w:rFonts w:ascii="Times-Bold" w:eastAsia="Times-Bold" w:hAnsi="Times-Bold" w:cs="Times-Bold"/>
          <w:b/>
          <w:color w:val="FF0000"/>
          <w:sz w:val="36"/>
        </w:rPr>
      </w:pPr>
      <w:r w:rsidRPr="00A42C13">
        <w:rPr>
          <w:rFonts w:ascii="Times-Bold" w:eastAsia="Times-Bold" w:hAnsi="Times-Bold" w:cs="Times-Bold"/>
          <w:b/>
          <w:color w:val="FF0000"/>
          <w:sz w:val="36"/>
        </w:rPr>
        <w:t>Software Design Document</w:t>
      </w:r>
    </w:p>
    <w:p w:rsidR="00E27873" w:rsidRDefault="00E27873">
      <w:pPr>
        <w:spacing w:after="0" w:line="240" w:lineRule="auto"/>
        <w:rPr>
          <w:rFonts w:ascii="Times-Bold" w:eastAsia="Times-Bold" w:hAnsi="Times-Bold" w:cs="Times-Bold"/>
          <w:b/>
          <w:color w:val="FF0000"/>
          <w:sz w:val="36"/>
        </w:rPr>
      </w:pPr>
    </w:p>
    <w:p w:rsidR="00E27873" w:rsidRDefault="00314AD1">
      <w:pPr>
        <w:spacing w:after="0" w:line="240" w:lineRule="auto"/>
        <w:rPr>
          <w:rFonts w:ascii="Times New Roman" w:eastAsia="Times New Roman" w:hAnsi="Times New Roman" w:cs="Times New Roman"/>
          <w:color w:val="000000"/>
          <w:sz w:val="32"/>
        </w:rPr>
      </w:pPr>
      <w:r w:rsidRPr="003F4435">
        <w:rPr>
          <w:rFonts w:ascii="Times New Roman" w:eastAsia="Times New Roman" w:hAnsi="Times New Roman" w:cs="Times New Roman"/>
          <w:b/>
          <w:color w:val="000000"/>
          <w:sz w:val="32"/>
        </w:rPr>
        <w:t>Structural</w:t>
      </w:r>
      <w:r>
        <w:rPr>
          <w:rFonts w:ascii="Times New Roman" w:eastAsia="Times New Roman" w:hAnsi="Times New Roman" w:cs="Times New Roman"/>
          <w:color w:val="000000"/>
          <w:sz w:val="32"/>
        </w:rPr>
        <w:t xml:space="preserve"> </w:t>
      </w:r>
      <w:r w:rsidRPr="003F4435">
        <w:rPr>
          <w:rFonts w:ascii="Times New Roman" w:eastAsia="Times New Roman" w:hAnsi="Times New Roman" w:cs="Times New Roman"/>
          <w:b/>
          <w:color w:val="000000"/>
          <w:sz w:val="32"/>
        </w:rPr>
        <w:t>Design</w:t>
      </w:r>
    </w:p>
    <w:p w:rsidR="00445FF8" w:rsidRDefault="00445FF8">
      <w:pPr>
        <w:spacing w:after="0" w:line="240" w:lineRule="auto"/>
        <w:rPr>
          <w:rFonts w:ascii="Times New Roman" w:eastAsia="Times New Roman" w:hAnsi="Times New Roman" w:cs="Times New Roman"/>
          <w:color w:val="000000"/>
          <w:sz w:val="28"/>
        </w:rPr>
      </w:pPr>
    </w:p>
    <w:p w:rsidR="009C05F0" w:rsidRDefault="009C05F0">
      <w:pPr>
        <w:spacing w:after="0" w:line="240" w:lineRule="auto"/>
        <w:rPr>
          <w:rFonts w:ascii="Times New Roman" w:eastAsia="Times New Roman" w:hAnsi="Times New Roman" w:cs="Times New Roman"/>
          <w:color w:val="000000"/>
          <w:sz w:val="28"/>
        </w:rPr>
      </w:pPr>
    </w:p>
    <w:p w:rsidR="00E27873" w:rsidRDefault="00314AD1">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Class Diagrams</w:t>
      </w:r>
      <w:r w:rsidR="009C05F0">
        <w:rPr>
          <w:rFonts w:ascii="Times New Roman" w:eastAsia="Times New Roman" w:hAnsi="Times New Roman" w:cs="Times New Roman"/>
          <w:color w:val="000000"/>
          <w:sz w:val="28"/>
        </w:rPr>
        <w:t>:</w: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3F4435" w:rsidRDefault="00314AD1">
      <w:pPr>
        <w:spacing w:after="0" w:line="240" w:lineRule="auto"/>
        <w:rPr>
          <w:rFonts w:ascii="Times New Roman" w:eastAsia="Times New Roman" w:hAnsi="Times New Roman" w:cs="Times New Roman"/>
          <w:color w:val="000000"/>
          <w:sz w:val="28"/>
        </w:rPr>
      </w:pPr>
      <w:r>
        <w:object w:dxaOrig="8640" w:dyaOrig="9645">
          <v:rect id="rectole0000000001" o:spid="_x0000_i1025" style="width:6in;height:480.9pt" o:ole="" o:preferrelative="t" stroked="f">
            <v:imagedata r:id="rId12" o:title=""/>
          </v:rect>
          <o:OLEObject Type="Embed" ProgID="StaticMetafile" ShapeID="rectole0000000001" DrawAspect="Content" ObjectID="_1602076844" r:id="rId13"/>
        </w:object>
      </w:r>
    </w:p>
    <w:p w:rsidR="003F4435" w:rsidRDefault="003F4435">
      <w:pPr>
        <w:spacing w:after="0" w:line="240" w:lineRule="auto"/>
        <w:rPr>
          <w:rFonts w:ascii="Times New Roman" w:eastAsia="Times New Roman" w:hAnsi="Times New Roman" w:cs="Times New Roman"/>
          <w:color w:val="000000"/>
          <w:sz w:val="28"/>
        </w:rPr>
      </w:pPr>
    </w:p>
    <w:p w:rsidR="00E27873" w:rsidRPr="003F4435" w:rsidRDefault="00314AD1">
      <w:pPr>
        <w:spacing w:after="0" w:line="240" w:lineRule="auto"/>
        <w:rPr>
          <w:rFonts w:ascii="Times New Roman" w:eastAsia="Times New Roman" w:hAnsi="Times New Roman" w:cs="Times New Roman"/>
          <w:color w:val="000000"/>
          <w:sz w:val="28"/>
        </w:rPr>
      </w:pPr>
      <w:r w:rsidRPr="003F4435">
        <w:rPr>
          <w:rFonts w:ascii="Times New Roman" w:eastAsia="Times New Roman" w:hAnsi="Times New Roman" w:cs="Times New Roman"/>
          <w:b/>
          <w:color w:val="000000"/>
          <w:sz w:val="32"/>
        </w:rPr>
        <w:t>Data Design</w:t>
      </w:r>
    </w:p>
    <w:p w:rsidR="00E27873" w:rsidRPr="003F4435" w:rsidRDefault="00E27873">
      <w:pPr>
        <w:spacing w:after="0" w:line="240" w:lineRule="auto"/>
        <w:rPr>
          <w:rFonts w:ascii="Times New Roman" w:eastAsia="Times New Roman" w:hAnsi="Times New Roman" w:cs="Times New Roman"/>
          <w:b/>
          <w:color w:val="000000"/>
          <w:sz w:val="32"/>
        </w:rPr>
      </w:pPr>
    </w:p>
    <w:p w:rsidR="00E27873" w:rsidRPr="003F4435" w:rsidRDefault="00314AD1">
      <w:pPr>
        <w:spacing w:after="0" w:line="240" w:lineRule="auto"/>
        <w:rPr>
          <w:rFonts w:ascii="Times New Roman" w:eastAsia="Times New Roman" w:hAnsi="Times New Roman" w:cs="Times New Roman"/>
          <w:color w:val="000000"/>
          <w:sz w:val="28"/>
        </w:rPr>
      </w:pPr>
      <w:r w:rsidRPr="003F4435">
        <w:rPr>
          <w:rFonts w:ascii="Times New Roman" w:eastAsia="Times New Roman" w:hAnsi="Times New Roman" w:cs="Times New Roman"/>
          <w:color w:val="000000"/>
          <w:sz w:val="28"/>
        </w:rPr>
        <w:t>Data-flow Diagram</w:t>
      </w:r>
      <w:r w:rsidR="009C05F0" w:rsidRPr="003F4435">
        <w:rPr>
          <w:rFonts w:ascii="Times New Roman" w:eastAsia="Times New Roman" w:hAnsi="Times New Roman" w:cs="Times New Roman"/>
          <w:color w:val="000000"/>
          <w:sz w:val="28"/>
        </w:rPr>
        <w:t>:</w: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916CE4" w:rsidRDefault="00916CE4">
      <w:pPr>
        <w:spacing w:after="0" w:line="240" w:lineRule="auto"/>
        <w:rPr>
          <w:rFonts w:ascii="Times New Roman" w:eastAsia="Times New Roman" w:hAnsi="Times New Roman" w:cs="Times New Roman"/>
          <w:color w:val="000000"/>
          <w:sz w:val="28"/>
        </w:rPr>
      </w:pPr>
    </w:p>
    <w:p w:rsidR="00916CE4" w:rsidRPr="00E33DA4" w:rsidRDefault="00916CE4" w:rsidP="00916CE4">
      <w:pPr>
        <w:jc w:val="both"/>
        <w:rPr>
          <w:rFonts w:ascii="Times New Roman" w:hAnsi="Times New Roman" w:cs="Times New Roman"/>
          <w:sz w:val="28"/>
          <w:szCs w:val="28"/>
        </w:rPr>
      </w:pPr>
      <w:r w:rsidRPr="00E33DA4">
        <w:rPr>
          <w:rFonts w:ascii="Times New Roman" w:hAnsi="Times New Roman" w:cs="Times New Roman"/>
          <w:sz w:val="28"/>
          <w:szCs w:val="28"/>
        </w:rPr>
        <w:t>DFD0</w:t>
      </w:r>
    </w:p>
    <w:p w:rsidR="00916CE4" w:rsidRDefault="00916CE4" w:rsidP="00916CE4">
      <w:pPr>
        <w:jc w:val="both"/>
        <w:rPr>
          <w:rFonts w:ascii="Times New Roman" w:hAnsi="Times New Roman" w:cs="Times New Roman"/>
          <w:noProof/>
          <w:sz w:val="28"/>
          <w:szCs w:val="28"/>
        </w:rPr>
      </w:pPr>
    </w:p>
    <w:p w:rsidR="00916CE4" w:rsidRPr="00E33DA4" w:rsidRDefault="00916CE4" w:rsidP="00916CE4">
      <w:pPr>
        <w:jc w:val="both"/>
        <w:rPr>
          <w:rFonts w:ascii="Times New Roman" w:hAnsi="Times New Roman" w:cs="Times New Roman"/>
          <w:sz w:val="28"/>
          <w:szCs w:val="28"/>
        </w:rPr>
      </w:pPr>
      <w:r w:rsidRPr="00E33DA4">
        <w:rPr>
          <w:rFonts w:ascii="Times New Roman" w:hAnsi="Times New Roman" w:cs="Times New Roman"/>
          <w:noProof/>
          <w:sz w:val="28"/>
          <w:szCs w:val="28"/>
        </w:rPr>
        <w:drawing>
          <wp:inline distT="0" distB="0" distL="0" distR="0" wp14:anchorId="2362E9EE" wp14:editId="24B525EE">
            <wp:extent cx="3105150" cy="1085850"/>
            <wp:effectExtent l="0" t="0" r="0" b="0"/>
            <wp:docPr id="15" name="Picture 15" descr="D:\CLOUD COMPUTING\ME\Documents\Secure Auditing and Deduplicating Data in Cloud\updated secure auditing &amp; deduplication\secure auditing updated report\Diagrams\d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LOUD COMPUTING\ME\Documents\Secure Auditing and Deduplicating Data in Cloud\updated secure auditing &amp; deduplication\secure auditing updated report\Diagrams\dfd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085850"/>
                    </a:xfrm>
                    <a:prstGeom prst="rect">
                      <a:avLst/>
                    </a:prstGeom>
                    <a:noFill/>
                    <a:ln>
                      <a:noFill/>
                    </a:ln>
                  </pic:spPr>
                </pic:pic>
              </a:graphicData>
            </a:graphic>
          </wp:inline>
        </w:drawing>
      </w:r>
    </w:p>
    <w:p w:rsidR="00916CE4" w:rsidRDefault="00916CE4">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DFD1</w:t>
      </w:r>
    </w:p>
    <w:p w:rsidR="00916CE4" w:rsidRDefault="00916CE4">
      <w:pPr>
        <w:spacing w:after="0" w:line="240" w:lineRule="auto"/>
        <w:rPr>
          <w:rFonts w:ascii="Times New Roman" w:eastAsia="Times New Roman" w:hAnsi="Times New Roman" w:cs="Times New Roman"/>
          <w:color w:val="000000"/>
          <w:sz w:val="28"/>
        </w:rPr>
      </w:pPr>
    </w:p>
    <w:p w:rsidR="00916CE4" w:rsidRDefault="00916CE4">
      <w:pPr>
        <w:spacing w:after="0" w:line="240" w:lineRule="auto"/>
        <w:rPr>
          <w:rFonts w:ascii="Times New Roman" w:eastAsia="Times New Roman" w:hAnsi="Times New Roman" w:cs="Times New Roman"/>
          <w:color w:val="000000"/>
          <w:sz w:val="28"/>
        </w:rPr>
      </w:pPr>
    </w:p>
    <w:p w:rsidR="00916CE4" w:rsidRDefault="00916CE4">
      <w:pPr>
        <w:spacing w:after="0" w:line="240" w:lineRule="auto"/>
        <w:rPr>
          <w:rFonts w:ascii="Times New Roman" w:eastAsia="Times New Roman" w:hAnsi="Times New Roman" w:cs="Times New Roman"/>
          <w:color w:val="000000"/>
          <w:sz w:val="28"/>
        </w:rPr>
      </w:pPr>
    </w:p>
    <w:p w:rsidR="00E27873" w:rsidRDefault="00E66F9E">
      <w:pPr>
        <w:spacing w:after="0" w:line="240" w:lineRule="auto"/>
        <w:rPr>
          <w:rFonts w:ascii="Times New Roman" w:eastAsia="Times New Roman" w:hAnsi="Times New Roman" w:cs="Times New Roman"/>
          <w:color w:val="000000"/>
          <w:sz w:val="28"/>
        </w:rPr>
      </w:pPr>
      <w:r w:rsidRPr="00E66F9E">
        <w:rPr>
          <w:rFonts w:ascii="Times New Roman" w:eastAsia="Times New Roman" w:hAnsi="Times New Roman" w:cs="Times New Roman"/>
          <w:noProof/>
          <w:color w:val="000000"/>
          <w:sz w:val="28"/>
        </w:rPr>
        <w:drawing>
          <wp:inline distT="0" distB="0" distL="0" distR="0" wp14:anchorId="16CEB461" wp14:editId="52576DC9">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3429479"/>
                    </a:xfrm>
                    <a:prstGeom prst="rect">
                      <a:avLst/>
                    </a:prstGeom>
                  </pic:spPr>
                </pic:pic>
              </a:graphicData>
            </a:graphic>
          </wp:inline>
        </w:drawing>
      </w:r>
    </w:p>
    <w:p w:rsidR="003F4435" w:rsidRDefault="003F4435">
      <w:pPr>
        <w:spacing w:after="0" w:line="240" w:lineRule="auto"/>
        <w:rPr>
          <w:rFonts w:ascii="Times New Roman" w:eastAsia="Times New Roman" w:hAnsi="Times New Roman" w:cs="Times New Roman"/>
          <w:color w:val="000000"/>
          <w:sz w:val="32"/>
        </w:rPr>
      </w:pPr>
    </w:p>
    <w:p w:rsidR="00A06271" w:rsidRDefault="00A06271">
      <w:pPr>
        <w:spacing w:after="0" w:line="240" w:lineRule="auto"/>
        <w:rPr>
          <w:rFonts w:ascii="Times New Roman" w:eastAsia="Times New Roman" w:hAnsi="Times New Roman" w:cs="Times New Roman"/>
          <w:color w:val="000000"/>
          <w:sz w:val="32"/>
        </w:rPr>
      </w:pPr>
    </w:p>
    <w:p w:rsidR="00A06271" w:rsidRDefault="00A06271">
      <w:pPr>
        <w:spacing w:after="0" w:line="240" w:lineRule="auto"/>
        <w:rPr>
          <w:rFonts w:ascii="Times New Roman" w:eastAsia="Times New Roman" w:hAnsi="Times New Roman" w:cs="Times New Roman"/>
          <w:color w:val="000000"/>
          <w:sz w:val="32"/>
        </w:rPr>
      </w:pPr>
    </w:p>
    <w:p w:rsidR="00E27873" w:rsidRDefault="00314AD1">
      <w:pPr>
        <w:spacing w:after="0" w:line="240" w:lineRule="auto"/>
        <w:rPr>
          <w:rFonts w:ascii="Times New Roman" w:eastAsia="Times New Roman" w:hAnsi="Times New Roman" w:cs="Times New Roman"/>
          <w:color w:val="000000"/>
          <w:sz w:val="32"/>
        </w:rPr>
      </w:pPr>
      <w:proofErr w:type="spellStart"/>
      <w:r>
        <w:rPr>
          <w:rFonts w:ascii="Times New Roman" w:eastAsia="Times New Roman" w:hAnsi="Times New Roman" w:cs="Times New Roman"/>
          <w:color w:val="000000"/>
          <w:sz w:val="32"/>
        </w:rPr>
        <w:t>Behavioural</w:t>
      </w:r>
      <w:proofErr w:type="spellEnd"/>
      <w:r>
        <w:rPr>
          <w:rFonts w:ascii="Times New Roman" w:eastAsia="Times New Roman" w:hAnsi="Times New Roman" w:cs="Times New Roman"/>
          <w:color w:val="000000"/>
          <w:sz w:val="32"/>
        </w:rPr>
        <w:t xml:space="preserve"> Design</w:t>
      </w:r>
    </w:p>
    <w:p w:rsidR="00E27873" w:rsidRDefault="00E27873">
      <w:pPr>
        <w:spacing w:after="0" w:line="240" w:lineRule="auto"/>
        <w:rPr>
          <w:rFonts w:ascii="Times New Roman" w:eastAsia="Times New Roman" w:hAnsi="Times New Roman" w:cs="Times New Roman"/>
          <w:color w:val="000000"/>
          <w:sz w:val="28"/>
        </w:rPr>
      </w:pPr>
    </w:p>
    <w:p w:rsidR="00E27873" w:rsidRDefault="00314AD1">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Sequence Diagram</w:t>
      </w:r>
      <w:r w:rsidR="009E0F7C">
        <w:rPr>
          <w:rFonts w:ascii="Times New Roman" w:eastAsia="Times New Roman" w:hAnsi="Times New Roman" w:cs="Times New Roman"/>
          <w:color w:val="000000"/>
          <w:sz w:val="28"/>
        </w:rPr>
        <w:t>:</w: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314AD1">
      <w:pPr>
        <w:spacing w:after="0" w:line="240" w:lineRule="auto"/>
        <w:rPr>
          <w:rFonts w:ascii="Times New Roman" w:eastAsia="Times New Roman" w:hAnsi="Times New Roman" w:cs="Times New Roman"/>
          <w:color w:val="000000"/>
          <w:sz w:val="28"/>
        </w:rPr>
      </w:pPr>
      <w:r>
        <w:object w:dxaOrig="8640" w:dyaOrig="6960">
          <v:rect id="rectole0000000003" o:spid="_x0000_i1026" style="width:6in;height:348.45pt" o:ole="" o:preferrelative="t" stroked="f">
            <v:imagedata r:id="rId16" o:title=""/>
          </v:rect>
          <o:OLEObject Type="Embed" ProgID="StaticMetafile" ShapeID="rectole0000000003" DrawAspect="Content" ObjectID="_1602076845" r:id="rId17"/>
        </w:objec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296574" w:rsidRDefault="00296574">
      <w:pPr>
        <w:spacing w:after="0" w:line="240" w:lineRule="auto"/>
        <w:rPr>
          <w:rFonts w:ascii="Times New Roman" w:eastAsia="Times New Roman" w:hAnsi="Times New Roman" w:cs="Times New Roman"/>
          <w:color w:val="000000"/>
          <w:sz w:val="28"/>
        </w:rPr>
      </w:pPr>
    </w:p>
    <w:p w:rsidR="00296574" w:rsidRDefault="00314AD1">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 Activity Diagram</w:t>
      </w:r>
      <w:r w:rsidR="00296574">
        <w:rPr>
          <w:rFonts w:ascii="Times New Roman" w:eastAsia="Times New Roman" w:hAnsi="Times New Roman" w:cs="Times New Roman"/>
          <w:color w:val="000000"/>
          <w:sz w:val="28"/>
        </w:rPr>
        <w:t>:</w:t>
      </w:r>
    </w:p>
    <w:p w:rsidR="00296574" w:rsidRDefault="00296574">
      <w:pPr>
        <w:spacing w:after="0" w:line="240" w:lineRule="auto"/>
        <w:rPr>
          <w:rFonts w:ascii="Times New Roman" w:eastAsia="Times New Roman" w:hAnsi="Times New Roman" w:cs="Times New Roman"/>
          <w:color w:val="000000"/>
          <w:sz w:val="28"/>
        </w:rPr>
      </w:pPr>
    </w:p>
    <w:p w:rsidR="00296574" w:rsidRDefault="00296574">
      <w:pPr>
        <w:spacing w:after="0" w:line="240" w:lineRule="auto"/>
        <w:rPr>
          <w:rFonts w:ascii="Times New Roman" w:eastAsia="Times New Roman" w:hAnsi="Times New Roman" w:cs="Times New Roman"/>
          <w:color w:val="000000"/>
          <w:sz w:val="28"/>
        </w:rPr>
      </w:pPr>
    </w:p>
    <w:p w:rsidR="00296574" w:rsidRDefault="00296574">
      <w:pPr>
        <w:spacing w:after="0" w:line="240" w:lineRule="auto"/>
        <w:rPr>
          <w:rFonts w:ascii="Times New Roman" w:eastAsia="Times New Roman" w:hAnsi="Times New Roman" w:cs="Times New Roman"/>
          <w:color w:val="000000"/>
          <w:sz w:val="28"/>
        </w:rPr>
      </w:pPr>
      <w:r>
        <w:object w:dxaOrig="8640" w:dyaOrig="15120">
          <v:rect id="rectole0000000004" o:spid="_x0000_i1027" style="width:370.65pt;height:503.1pt" o:ole="" o:preferrelative="t" stroked="f">
            <v:imagedata r:id="rId18" o:title=""/>
          </v:rect>
          <o:OLEObject Type="Embed" ProgID="StaticMetafile" ShapeID="rectole0000000004" DrawAspect="Content" ObjectID="_1602076846" r:id="rId19"/>
        </w:object>
      </w:r>
    </w:p>
    <w:p w:rsidR="00E27873" w:rsidRDefault="00E27873">
      <w:pPr>
        <w:spacing w:after="0" w:line="240" w:lineRule="auto"/>
        <w:rPr>
          <w:rFonts w:ascii="Times New Roman" w:eastAsia="Times New Roman" w:hAnsi="Times New Roman" w:cs="Times New Roman"/>
          <w:color w:val="000000"/>
          <w:sz w:val="28"/>
        </w:rPr>
      </w:pPr>
    </w:p>
    <w:p w:rsidR="003B04B9" w:rsidRDefault="003B04B9">
      <w:pPr>
        <w:spacing w:after="0" w:line="240" w:lineRule="auto"/>
      </w:pPr>
    </w:p>
    <w:p w:rsidR="00E27873" w:rsidRDefault="00E27873">
      <w:pPr>
        <w:spacing w:after="0" w:line="240" w:lineRule="auto"/>
        <w:rPr>
          <w:rFonts w:ascii="Times New Roman" w:eastAsia="Times New Roman" w:hAnsi="Times New Roman" w:cs="Times New Roman"/>
          <w:color w:val="000000"/>
          <w:sz w:val="28"/>
        </w:rPr>
      </w:pPr>
    </w:p>
    <w:p w:rsidR="003B04B9" w:rsidRDefault="003B04B9">
      <w:pPr>
        <w:spacing w:after="0" w:line="240" w:lineRule="auto"/>
        <w:rPr>
          <w:rFonts w:ascii="Times New Roman" w:eastAsia="Times New Roman" w:hAnsi="Times New Roman" w:cs="Times New Roman"/>
          <w:color w:val="000000"/>
          <w:sz w:val="28"/>
        </w:rPr>
      </w:pPr>
    </w:p>
    <w:p w:rsidR="003B04B9" w:rsidRDefault="003B04B9">
      <w:pPr>
        <w:spacing w:after="0" w:line="240" w:lineRule="auto"/>
        <w:rPr>
          <w:rFonts w:ascii="Times New Roman" w:eastAsia="Times New Roman" w:hAnsi="Times New Roman" w:cs="Times New Roman"/>
          <w:color w:val="000000"/>
          <w:sz w:val="28"/>
        </w:rPr>
      </w:pPr>
    </w:p>
    <w:p w:rsidR="005E1ED8" w:rsidRDefault="005E1ED8">
      <w:pPr>
        <w:spacing w:after="0" w:line="240" w:lineRule="auto"/>
        <w:rPr>
          <w:rFonts w:ascii="Times New Roman" w:eastAsia="Times New Roman" w:hAnsi="Times New Roman" w:cs="Times New Roman"/>
          <w:color w:val="000000"/>
          <w:sz w:val="28"/>
        </w:rPr>
      </w:pPr>
    </w:p>
    <w:p w:rsidR="00E27873" w:rsidRDefault="00314AD1">
      <w:pPr>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Implementation Design</w:t>
      </w:r>
    </w:p>
    <w:p w:rsidR="00D87F5A" w:rsidRDefault="00D87F5A">
      <w:pPr>
        <w:spacing w:after="0" w:line="240" w:lineRule="auto"/>
        <w:rPr>
          <w:rFonts w:ascii="Times New Roman" w:eastAsia="Times New Roman" w:hAnsi="Times New Roman" w:cs="Times New Roman"/>
          <w:color w:val="000000"/>
          <w:sz w:val="32"/>
        </w:rPr>
      </w:pPr>
    </w:p>
    <w:p w:rsidR="00E27873" w:rsidRDefault="00314AD1">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Component Diagram</w:t>
      </w:r>
      <w:r w:rsidR="006E5EA1">
        <w:rPr>
          <w:rFonts w:ascii="Times New Roman" w:eastAsia="Times New Roman" w:hAnsi="Times New Roman" w:cs="Times New Roman"/>
          <w:color w:val="000000"/>
          <w:sz w:val="28"/>
        </w:rPr>
        <w:t>:</w:t>
      </w:r>
    </w:p>
    <w:p w:rsidR="00E27873" w:rsidRDefault="00E27873">
      <w:pPr>
        <w:spacing w:after="0" w:line="240" w:lineRule="auto"/>
        <w:rPr>
          <w:rFonts w:ascii="Times New Roman" w:eastAsia="Times New Roman" w:hAnsi="Times New Roman" w:cs="Times New Roman"/>
          <w:color w:val="000000"/>
          <w:sz w:val="28"/>
        </w:rPr>
      </w:pPr>
    </w:p>
    <w:p w:rsidR="0067599C" w:rsidRDefault="0067599C">
      <w:pPr>
        <w:spacing w:after="0" w:line="240" w:lineRule="auto"/>
        <w:rPr>
          <w:rFonts w:ascii="Times New Roman" w:eastAsia="Times New Roman" w:hAnsi="Times New Roman" w:cs="Times New Roman"/>
          <w:color w:val="000000"/>
          <w:sz w:val="28"/>
        </w:rPr>
      </w:pPr>
    </w:p>
    <w:p w:rsidR="0067599C" w:rsidRDefault="0067599C">
      <w:pPr>
        <w:spacing w:after="0" w:line="240" w:lineRule="auto"/>
        <w:rPr>
          <w:rFonts w:ascii="Times New Roman" w:eastAsia="Times New Roman" w:hAnsi="Times New Roman" w:cs="Times New Roman"/>
          <w:color w:val="000000"/>
          <w:sz w:val="28"/>
        </w:rPr>
      </w:pPr>
    </w:p>
    <w:p w:rsidR="0067599C" w:rsidRDefault="0067599C">
      <w:pPr>
        <w:spacing w:after="0" w:line="240" w:lineRule="auto"/>
        <w:rPr>
          <w:rFonts w:ascii="Times New Roman" w:eastAsia="Times New Roman" w:hAnsi="Times New Roman" w:cs="Times New Roman"/>
          <w:color w:val="000000"/>
          <w:sz w:val="28"/>
        </w:rPr>
      </w:pPr>
    </w:p>
    <w:p w:rsidR="00E27873" w:rsidRDefault="00314AD1">
      <w:pPr>
        <w:spacing w:after="0" w:line="240" w:lineRule="auto"/>
        <w:rPr>
          <w:rFonts w:ascii="Times New Roman" w:eastAsia="Times New Roman" w:hAnsi="Times New Roman" w:cs="Times New Roman"/>
          <w:color w:val="000000"/>
          <w:sz w:val="28"/>
        </w:rPr>
      </w:pPr>
      <w:r>
        <w:object w:dxaOrig="8640" w:dyaOrig="6059">
          <v:rect id="rectole0000000006" o:spid="_x0000_i1028" style="width:6in;height:303.1pt" o:ole="" o:preferrelative="t" stroked="f">
            <v:imagedata r:id="rId20" o:title=""/>
          </v:rect>
          <o:OLEObject Type="Embed" ProgID="StaticMetafile" ShapeID="rectole0000000006" DrawAspect="Content" ObjectID="_1602076847" r:id="rId21"/>
        </w:object>
      </w: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E27873" w:rsidRDefault="00E27873">
      <w:pPr>
        <w:spacing w:after="0" w:line="240" w:lineRule="auto"/>
        <w:rPr>
          <w:rFonts w:ascii="Times New Roman" w:eastAsia="Times New Roman" w:hAnsi="Times New Roman" w:cs="Times New Roman"/>
          <w:color w:val="000000"/>
          <w:sz w:val="28"/>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67599C" w:rsidRDefault="0067599C">
      <w:pPr>
        <w:spacing w:after="0" w:line="240" w:lineRule="auto"/>
        <w:rPr>
          <w:rFonts w:ascii="Times New Roman" w:eastAsia="Times New Roman" w:hAnsi="Times New Roman" w:cs="Times New Roman"/>
          <w:color w:val="000000"/>
          <w:sz w:val="32"/>
        </w:rPr>
      </w:pPr>
    </w:p>
    <w:p w:rsidR="00E27873" w:rsidRDefault="00314AD1">
      <w:pPr>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Environment Design</w:t>
      </w:r>
    </w:p>
    <w:p w:rsidR="00E27873" w:rsidRDefault="00E27873">
      <w:pPr>
        <w:spacing w:after="0" w:line="240" w:lineRule="auto"/>
        <w:rPr>
          <w:rFonts w:ascii="Times New Roman" w:eastAsia="Times New Roman" w:hAnsi="Times New Roman" w:cs="Times New Roman"/>
          <w:color w:val="000000"/>
          <w:sz w:val="32"/>
        </w:rPr>
      </w:pPr>
    </w:p>
    <w:p w:rsidR="00E27873" w:rsidRDefault="00314AD1">
      <w:pPr>
        <w:spacing w:after="20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Deployment Diagram</w:t>
      </w:r>
      <w:r w:rsidR="0067599C">
        <w:rPr>
          <w:rFonts w:ascii="Times New Roman" w:eastAsia="Times New Roman" w:hAnsi="Times New Roman" w:cs="Times New Roman"/>
          <w:color w:val="000000"/>
          <w:sz w:val="28"/>
        </w:rPr>
        <w:t>:</w:t>
      </w:r>
    </w:p>
    <w:p w:rsidR="002D2901" w:rsidRDefault="002D2901">
      <w:pPr>
        <w:spacing w:after="200" w:line="276" w:lineRule="auto"/>
        <w:rPr>
          <w:rFonts w:ascii="Times New Roman" w:eastAsia="Times New Roman" w:hAnsi="Times New Roman" w:cs="Times New Roman"/>
          <w:color w:val="000000"/>
          <w:sz w:val="28"/>
        </w:rPr>
      </w:pPr>
    </w:p>
    <w:p w:rsidR="002D2901" w:rsidRDefault="002D2901">
      <w:pPr>
        <w:spacing w:after="200" w:line="276" w:lineRule="auto"/>
        <w:rPr>
          <w:rFonts w:ascii="Times New Roman" w:eastAsia="Times New Roman" w:hAnsi="Times New Roman" w:cs="Times New Roman"/>
          <w:color w:val="000000"/>
          <w:sz w:val="28"/>
        </w:rPr>
      </w:pPr>
    </w:p>
    <w:p w:rsidR="00E27873" w:rsidRDefault="00314AD1">
      <w:pPr>
        <w:spacing w:after="200" w:line="240" w:lineRule="auto"/>
      </w:pPr>
      <w:r>
        <w:object w:dxaOrig="8640" w:dyaOrig="6029">
          <v:rect id="rectole0000000007" o:spid="_x0000_i1029" style="width:6in;height:301.35pt" o:ole="" o:preferrelative="t" stroked="f">
            <v:imagedata r:id="rId22" o:title=""/>
          </v:rect>
          <o:OLEObject Type="Embed" ProgID="StaticMetafile" ShapeID="rectole0000000007" DrawAspect="Content" ObjectID="_1602076848" r:id="rId23"/>
        </w:object>
      </w:r>
    </w:p>
    <w:p w:rsidR="00B707F7" w:rsidRDefault="00B707F7">
      <w:pPr>
        <w:spacing w:after="200" w:line="240" w:lineRule="auto"/>
      </w:pPr>
    </w:p>
    <w:p w:rsidR="00B707F7" w:rsidRDefault="00B707F7">
      <w:pPr>
        <w:spacing w:after="200" w:line="240" w:lineRule="auto"/>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p>
    <w:p w:rsidR="00B707F7" w:rsidRDefault="00B707F7" w:rsidP="00B707F7">
      <w:pPr>
        <w:spacing w:after="0" w:line="240" w:lineRule="auto"/>
        <w:rPr>
          <w:rFonts w:ascii="Times-Bold" w:eastAsia="Times-Bold" w:hAnsi="Times-Bold" w:cs="Times-Bold"/>
          <w:b/>
          <w:color w:val="0070C1"/>
          <w:sz w:val="32"/>
        </w:rPr>
      </w:pPr>
      <w:r>
        <w:rPr>
          <w:rFonts w:ascii="Times-Bold" w:eastAsia="Times-Bold" w:hAnsi="Times-Bold" w:cs="Times-Bold"/>
          <w:b/>
          <w:color w:val="0070C1"/>
          <w:sz w:val="32"/>
        </w:rPr>
        <w:t>References</w:t>
      </w:r>
    </w:p>
    <w:p w:rsidR="00B707F7" w:rsidRDefault="00B707F7" w:rsidP="00B707F7">
      <w:pPr>
        <w:spacing w:after="0" w:line="240" w:lineRule="auto"/>
        <w:rPr>
          <w:rFonts w:ascii="Times-Bold" w:eastAsia="Times-Bold" w:hAnsi="Times-Bold" w:cs="Times-Bold"/>
          <w:b/>
          <w:color w:val="FF0000"/>
          <w:sz w:val="32"/>
        </w:rPr>
      </w:pPr>
    </w:p>
    <w:p w:rsidR="00B707F7" w:rsidRDefault="009D5B86" w:rsidP="00B707F7">
      <w:pPr>
        <w:spacing w:after="0" w:line="240" w:lineRule="auto"/>
        <w:rPr>
          <w:rFonts w:ascii="Times New Roman" w:eastAsia="Times New Roman" w:hAnsi="Times New Roman" w:cs="Times New Roman"/>
          <w:sz w:val="28"/>
        </w:rPr>
      </w:pPr>
      <w:r>
        <w:rPr>
          <w:rFonts w:ascii="Times-Bold" w:eastAsia="Times-Bold" w:hAnsi="Times-Bold" w:cs="Times-Bold"/>
          <w:b/>
          <w:color w:val="000000" w:themeColor="text1"/>
          <w:sz w:val="32"/>
        </w:rPr>
        <w:t>[1]</w:t>
      </w:r>
      <w:r w:rsidR="00B707F7">
        <w:rPr>
          <w:rFonts w:ascii="Times New Roman" w:eastAsia="Times New Roman" w:hAnsi="Times New Roman" w:cs="Times New Roman"/>
          <w:sz w:val="28"/>
        </w:rPr>
        <w:t>. Balu and K. Kuppusamy. An expressive and provably secure</w:t>
      </w:r>
    </w:p>
    <w:p w:rsidR="00B707F7" w:rsidRDefault="00B707F7" w:rsidP="00B707F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Cipher text - policy attribute-based encryption. </w:t>
      </w:r>
      <w:r>
        <w:rPr>
          <w:rFonts w:ascii="Times New Roman" w:eastAsia="Times New Roman" w:hAnsi="Times New Roman" w:cs="Times New Roman"/>
          <w:i/>
          <w:sz w:val="28"/>
        </w:rPr>
        <w:t>Information Sciences</w:t>
      </w:r>
      <w:r>
        <w:rPr>
          <w:rFonts w:ascii="Times New Roman" w:eastAsia="Times New Roman" w:hAnsi="Times New Roman" w:cs="Times New Roman"/>
          <w:sz w:val="28"/>
        </w:rPr>
        <w:t>,</w:t>
      </w:r>
    </w:p>
    <w:p w:rsidR="00B707F7" w:rsidRDefault="00B707F7" w:rsidP="00B707F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276(4):354–362, 2014.</w:t>
      </w:r>
    </w:p>
    <w:p w:rsidR="001E0D58" w:rsidRDefault="001E0D58" w:rsidP="00B707F7">
      <w:pPr>
        <w:spacing w:after="0" w:line="240" w:lineRule="auto"/>
        <w:rPr>
          <w:rFonts w:ascii="Times New Roman" w:eastAsia="Times New Roman" w:hAnsi="Times New Roman" w:cs="Times New Roman"/>
          <w:sz w:val="28"/>
        </w:rPr>
      </w:pPr>
    </w:p>
    <w:p w:rsidR="00B707F7" w:rsidRDefault="009D5B86" w:rsidP="00B707F7">
      <w:pPr>
        <w:spacing w:after="0" w:line="240" w:lineRule="auto"/>
        <w:rPr>
          <w:rFonts w:ascii="Times New Roman" w:eastAsia="Times New Roman" w:hAnsi="Times New Roman" w:cs="Times New Roman"/>
          <w:sz w:val="28"/>
        </w:rPr>
      </w:pPr>
      <w:r w:rsidRPr="001E0D58">
        <w:rPr>
          <w:rFonts w:ascii="Times New Roman" w:eastAsia="Times New Roman" w:hAnsi="Times New Roman" w:cs="Times New Roman"/>
          <w:b/>
          <w:sz w:val="32"/>
          <w:szCs w:val="32"/>
        </w:rPr>
        <w:t>[2]</w:t>
      </w:r>
      <w:r w:rsidR="001E0D58">
        <w:rPr>
          <w:rFonts w:ascii="Times New Roman" w:eastAsia="Times New Roman" w:hAnsi="Times New Roman" w:cs="Times New Roman"/>
          <w:b/>
          <w:sz w:val="28"/>
        </w:rPr>
        <w:t>.</w:t>
      </w:r>
      <w:r w:rsidR="00B707F7">
        <w:rPr>
          <w:rFonts w:ascii="Times New Roman" w:eastAsia="Times New Roman" w:hAnsi="Times New Roman" w:cs="Times New Roman"/>
          <w:sz w:val="28"/>
        </w:rPr>
        <w:t>M. Belenkiy, J. Camenisch, M. Chase, M. Kohlweiss, A. Lysyanskaya,</w:t>
      </w:r>
    </w:p>
    <w:p w:rsidR="00B707F7" w:rsidRDefault="00B707F7" w:rsidP="00B707F7">
      <w:pPr>
        <w:spacing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and</w:t>
      </w:r>
      <w:proofErr w:type="gramEnd"/>
      <w:r>
        <w:rPr>
          <w:rFonts w:ascii="Times New Roman" w:eastAsia="Times New Roman" w:hAnsi="Times New Roman" w:cs="Times New Roman"/>
          <w:sz w:val="28"/>
        </w:rPr>
        <w:t xml:space="preserve"> H. Shacham. Randomizable proofs and delegatable anonymous</w:t>
      </w:r>
    </w:p>
    <w:p w:rsidR="00B707F7" w:rsidRPr="003F4435" w:rsidRDefault="00B707F7" w:rsidP="00B707F7">
      <w:pPr>
        <w:spacing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credentials</w:t>
      </w:r>
      <w:proofErr w:type="gramEnd"/>
      <w:r>
        <w:rPr>
          <w:rFonts w:ascii="Times New Roman" w:eastAsia="Times New Roman" w:hAnsi="Times New Roman" w:cs="Times New Roman"/>
          <w:sz w:val="28"/>
        </w:rPr>
        <w:t xml:space="preserve">. </w:t>
      </w:r>
      <w:r w:rsidRPr="003F4435">
        <w:rPr>
          <w:rFonts w:ascii="Times New Roman" w:eastAsia="Times New Roman" w:hAnsi="Times New Roman" w:cs="Times New Roman"/>
          <w:sz w:val="28"/>
        </w:rPr>
        <w:t>Proceedings</w:t>
      </w:r>
      <w:r>
        <w:rPr>
          <w:rFonts w:ascii="Times New Roman" w:eastAsia="Times New Roman" w:hAnsi="Times New Roman" w:cs="Times New Roman"/>
          <w:i/>
          <w:sz w:val="28"/>
        </w:rPr>
        <w:t xml:space="preserve"> </w:t>
      </w:r>
      <w:r w:rsidRPr="003F4435">
        <w:rPr>
          <w:rFonts w:ascii="Times New Roman" w:eastAsia="Times New Roman" w:hAnsi="Times New Roman" w:cs="Times New Roman"/>
          <w:sz w:val="28"/>
        </w:rPr>
        <w:t>of the 29th Annual International Cryptology</w:t>
      </w:r>
    </w:p>
    <w:p w:rsidR="00E27873" w:rsidRPr="003F4435" w:rsidRDefault="00B707F7" w:rsidP="00B707F7">
      <w:pPr>
        <w:spacing w:after="0" w:line="240" w:lineRule="auto"/>
        <w:rPr>
          <w:rFonts w:ascii="Times New Roman" w:eastAsia="Times New Roman" w:hAnsi="Times New Roman" w:cs="Times New Roman"/>
          <w:sz w:val="28"/>
        </w:rPr>
      </w:pPr>
      <w:r w:rsidRPr="003F4435">
        <w:rPr>
          <w:rFonts w:ascii="Times New Roman" w:eastAsia="Times New Roman" w:hAnsi="Times New Roman" w:cs="Times New Roman"/>
          <w:sz w:val="28"/>
        </w:rPr>
        <w:t>Conference, pages 108–125, 2009.</w:t>
      </w:r>
    </w:p>
    <w:sectPr w:rsidR="00E27873" w:rsidRPr="003F4435" w:rsidSect="001D30D9">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9F5" w:rsidRDefault="005429F5" w:rsidP="005E2EF8">
      <w:pPr>
        <w:spacing w:after="0" w:line="240" w:lineRule="auto"/>
      </w:pPr>
      <w:r>
        <w:separator/>
      </w:r>
    </w:p>
  </w:endnote>
  <w:endnote w:type="continuationSeparator" w:id="0">
    <w:p w:rsidR="005429F5" w:rsidRDefault="005429F5" w:rsidP="005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roman"/>
    <w:notTrueType/>
    <w:pitch w:val="default"/>
    <w:sig w:usb0="00000081" w:usb1="00000000" w:usb2="00000000" w:usb3="00000000" w:csb0="00000008" w:csb1="00000000"/>
  </w:font>
  <w:font w:name="CMSY10">
    <w:altName w:val="MS Mincho"/>
    <w:panose1 w:val="00000000000000000000"/>
    <w:charset w:val="80"/>
    <w:family w:val="auto"/>
    <w:notTrueType/>
    <w:pitch w:val="default"/>
    <w:sig w:usb0="00000003" w:usb1="09070000" w:usb2="00000010" w:usb3="00000000" w:csb0="000A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BX7">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0" w:usb1="09060000" w:usb2="00000010" w:usb3="00000000" w:csb0="00080000" w:csb1="00000000"/>
  </w:font>
  <w:font w:name="CMR7">
    <w:altName w:val="Times New Roman"/>
    <w:panose1 w:val="00000000000000000000"/>
    <w:charset w:val="00"/>
    <w:family w:val="roman"/>
    <w:notTrueType/>
    <w:pitch w:val="default"/>
    <w:sig w:usb0="00000081" w:usb1="00000000" w:usb2="00000000" w:usb3="00000000" w:csb0="00000008" w:csb1="00000000"/>
  </w:font>
  <w:font w:name="CMMI10">
    <w:altName w:val="MS Mincho"/>
    <w:panose1 w:val="00000000000000000000"/>
    <w:charset w:val="80"/>
    <w:family w:val="auto"/>
    <w:notTrueType/>
    <w:pitch w:val="default"/>
    <w:sig w:usb0="00000083" w:usb1="08070000" w:usb2="00000010" w:usb3="00000000" w:csb0="00020009" w:csb1="00000000"/>
  </w:font>
  <w:font w:name="CMMI7">
    <w:altName w:val="Times New Roman"/>
    <w:panose1 w:val="00000000000000000000"/>
    <w:charset w:val="00"/>
    <w:family w:val="roman"/>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97857"/>
      <w:docPartObj>
        <w:docPartGallery w:val="Page Numbers (Bottom of Page)"/>
        <w:docPartUnique/>
      </w:docPartObj>
    </w:sdtPr>
    <w:sdtEndPr>
      <w:rPr>
        <w:noProof/>
      </w:rPr>
    </w:sdtEndPr>
    <w:sdtContent>
      <w:p w:rsidR="001D30D9" w:rsidRDefault="001D30D9">
        <w:pPr>
          <w:pStyle w:val="Footer"/>
          <w:jc w:val="right"/>
        </w:pPr>
        <w:r>
          <w:fldChar w:fldCharType="begin"/>
        </w:r>
        <w:r>
          <w:instrText xml:space="preserve"> PAGE   \* MERGEFORMAT </w:instrText>
        </w:r>
        <w:r>
          <w:fldChar w:fldCharType="separate"/>
        </w:r>
        <w:r w:rsidR="00CF3485">
          <w:rPr>
            <w:noProof/>
          </w:rPr>
          <w:t>10</w:t>
        </w:r>
        <w:r>
          <w:rPr>
            <w:noProof/>
          </w:rPr>
          <w:fldChar w:fldCharType="end"/>
        </w:r>
      </w:p>
    </w:sdtContent>
  </w:sdt>
  <w:p w:rsidR="001D30D9" w:rsidRDefault="001D3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9F5" w:rsidRDefault="005429F5" w:rsidP="005E2EF8">
      <w:pPr>
        <w:spacing w:after="0" w:line="240" w:lineRule="auto"/>
      </w:pPr>
      <w:r>
        <w:separator/>
      </w:r>
    </w:p>
  </w:footnote>
  <w:footnote w:type="continuationSeparator" w:id="0">
    <w:p w:rsidR="005429F5" w:rsidRDefault="005429F5" w:rsidP="005E2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F8" w:rsidRPr="001D30D9" w:rsidRDefault="001D30D9" w:rsidP="001D30D9">
    <w:pPr>
      <w:pStyle w:val="Header"/>
    </w:pPr>
    <w:r>
      <w:t>Securing data sh</w:t>
    </w:r>
    <w:r w:rsidR="00B84D6A">
      <w:t>are using encryption technique i</w:t>
    </w:r>
    <w:r>
      <w:t>n the context of cloud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7DC7"/>
    <w:multiLevelType w:val="hybridMultilevel"/>
    <w:tmpl w:val="192C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7773A"/>
    <w:multiLevelType w:val="multilevel"/>
    <w:tmpl w:val="60EEE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D3557C"/>
    <w:multiLevelType w:val="hybridMultilevel"/>
    <w:tmpl w:val="67C42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45D6D"/>
    <w:multiLevelType w:val="hybridMultilevel"/>
    <w:tmpl w:val="87E4D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067C6"/>
    <w:multiLevelType w:val="multilevel"/>
    <w:tmpl w:val="D6D8D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C514B4"/>
    <w:multiLevelType w:val="hybridMultilevel"/>
    <w:tmpl w:val="C734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C6FBF"/>
    <w:multiLevelType w:val="hybridMultilevel"/>
    <w:tmpl w:val="927887C8"/>
    <w:lvl w:ilvl="0" w:tplc="0409000F">
      <w:start w:val="1"/>
      <w:numFmt w:val="decimal"/>
      <w:lvlText w:val="%1."/>
      <w:lvlJc w:val="left"/>
      <w:pPr>
        <w:ind w:left="809" w:hanging="360"/>
      </w:p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7">
    <w:nsid w:val="3C390CC8"/>
    <w:multiLevelType w:val="hybridMultilevel"/>
    <w:tmpl w:val="0FDCC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00CF9"/>
    <w:multiLevelType w:val="hybridMultilevel"/>
    <w:tmpl w:val="DDD4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26B1A"/>
    <w:multiLevelType w:val="multilevel"/>
    <w:tmpl w:val="08C6F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0D0022B"/>
    <w:multiLevelType w:val="hybridMultilevel"/>
    <w:tmpl w:val="CCFC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A63FBA"/>
    <w:multiLevelType w:val="hybridMultilevel"/>
    <w:tmpl w:val="ED883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96EA7"/>
    <w:multiLevelType w:val="multilevel"/>
    <w:tmpl w:val="760293B0"/>
    <w:lvl w:ilvl="0">
      <w:start w:val="1"/>
      <w:numFmt w:val="decimal"/>
      <w:lvlText w:val="%1."/>
      <w:lvlJc w:val="left"/>
      <w:pPr>
        <w:ind w:left="720" w:hanging="360"/>
      </w:pPr>
    </w:lvl>
    <w:lvl w:ilvl="1">
      <w:start w:val="4"/>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70D4549E"/>
    <w:multiLevelType w:val="multilevel"/>
    <w:tmpl w:val="09CAE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614CC9"/>
    <w:multiLevelType w:val="hybridMultilevel"/>
    <w:tmpl w:val="8CCA967C"/>
    <w:lvl w:ilvl="0" w:tplc="9D4CF2C4">
      <w:start w:val="1"/>
      <w:numFmt w:val="decimal"/>
      <w:lvlText w:val="%1)"/>
      <w:lvlJc w:val="left"/>
      <w:pPr>
        <w:ind w:left="1200" w:hanging="390"/>
      </w:pPr>
      <w:rPr>
        <w:rFonts w:asciiTheme="minorHAnsi" w:eastAsiaTheme="minorEastAsia" w:hAnsiTheme="minorHAnsi" w:cstheme="minorBidi" w:hint="default"/>
        <w:b/>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79463F83"/>
    <w:multiLevelType w:val="multilevel"/>
    <w:tmpl w:val="AB242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D9633A"/>
    <w:multiLevelType w:val="multilevel"/>
    <w:tmpl w:val="F63E6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D2D0891"/>
    <w:multiLevelType w:val="hybridMultilevel"/>
    <w:tmpl w:val="CCFC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3F271B"/>
    <w:multiLevelType w:val="multilevel"/>
    <w:tmpl w:val="E648E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9"/>
  </w:num>
  <w:num w:numId="3">
    <w:abstractNumId w:val="4"/>
  </w:num>
  <w:num w:numId="4">
    <w:abstractNumId w:val="16"/>
  </w:num>
  <w:num w:numId="5">
    <w:abstractNumId w:val="15"/>
  </w:num>
  <w:num w:numId="6">
    <w:abstractNumId w:val="13"/>
  </w:num>
  <w:num w:numId="7">
    <w:abstractNumId w:val="1"/>
  </w:num>
  <w:num w:numId="8">
    <w:abstractNumId w:val="2"/>
  </w:num>
  <w:num w:numId="9">
    <w:abstractNumId w:val="8"/>
  </w:num>
  <w:num w:numId="10">
    <w:abstractNumId w:val="7"/>
  </w:num>
  <w:num w:numId="11">
    <w:abstractNumId w:val="0"/>
  </w:num>
  <w:num w:numId="12">
    <w:abstractNumId w:val="11"/>
  </w:num>
  <w:num w:numId="13">
    <w:abstractNumId w:val="5"/>
  </w:num>
  <w:num w:numId="14">
    <w:abstractNumId w:val="3"/>
  </w:num>
  <w:num w:numId="15">
    <w:abstractNumId w:val="12"/>
  </w:num>
  <w:num w:numId="16">
    <w:abstractNumId w:val="17"/>
  </w:num>
  <w:num w:numId="17">
    <w:abstractNumId w:val="10"/>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27873"/>
    <w:rsid w:val="00013A25"/>
    <w:rsid w:val="0005463B"/>
    <w:rsid w:val="00072AA3"/>
    <w:rsid w:val="000759B2"/>
    <w:rsid w:val="00077CB3"/>
    <w:rsid w:val="000A354A"/>
    <w:rsid w:val="00122812"/>
    <w:rsid w:val="00136C32"/>
    <w:rsid w:val="001559E3"/>
    <w:rsid w:val="001562B7"/>
    <w:rsid w:val="00157832"/>
    <w:rsid w:val="001578B6"/>
    <w:rsid w:val="00177417"/>
    <w:rsid w:val="001A5EA2"/>
    <w:rsid w:val="001B15F1"/>
    <w:rsid w:val="001B2CE1"/>
    <w:rsid w:val="001C7A41"/>
    <w:rsid w:val="001D30D9"/>
    <w:rsid w:val="001E0D58"/>
    <w:rsid w:val="001F7587"/>
    <w:rsid w:val="00210BE7"/>
    <w:rsid w:val="002130EA"/>
    <w:rsid w:val="002235D7"/>
    <w:rsid w:val="002409E0"/>
    <w:rsid w:val="0024217C"/>
    <w:rsid w:val="00280AE4"/>
    <w:rsid w:val="00296574"/>
    <w:rsid w:val="002A539E"/>
    <w:rsid w:val="002A7DB8"/>
    <w:rsid w:val="002B4950"/>
    <w:rsid w:val="002D2901"/>
    <w:rsid w:val="002D6584"/>
    <w:rsid w:val="002D6856"/>
    <w:rsid w:val="002E4D07"/>
    <w:rsid w:val="002E4EFF"/>
    <w:rsid w:val="0031256E"/>
    <w:rsid w:val="00314AD1"/>
    <w:rsid w:val="00315DE3"/>
    <w:rsid w:val="00332FC8"/>
    <w:rsid w:val="00340CAE"/>
    <w:rsid w:val="00344955"/>
    <w:rsid w:val="00356F92"/>
    <w:rsid w:val="003B04B9"/>
    <w:rsid w:val="003E365C"/>
    <w:rsid w:val="003E377A"/>
    <w:rsid w:val="003F4435"/>
    <w:rsid w:val="00407325"/>
    <w:rsid w:val="00412A8F"/>
    <w:rsid w:val="0041389B"/>
    <w:rsid w:val="00430D32"/>
    <w:rsid w:val="00432455"/>
    <w:rsid w:val="00432A3A"/>
    <w:rsid w:val="00445FF8"/>
    <w:rsid w:val="0044702A"/>
    <w:rsid w:val="004664B8"/>
    <w:rsid w:val="00467FBD"/>
    <w:rsid w:val="00475121"/>
    <w:rsid w:val="00494542"/>
    <w:rsid w:val="004A204B"/>
    <w:rsid w:val="004A3610"/>
    <w:rsid w:val="004F6908"/>
    <w:rsid w:val="005154B6"/>
    <w:rsid w:val="005429F5"/>
    <w:rsid w:val="0055126F"/>
    <w:rsid w:val="00551DE0"/>
    <w:rsid w:val="00563CF7"/>
    <w:rsid w:val="0056624A"/>
    <w:rsid w:val="005E1ED8"/>
    <w:rsid w:val="005E2EF8"/>
    <w:rsid w:val="006032DC"/>
    <w:rsid w:val="0062040D"/>
    <w:rsid w:val="00636865"/>
    <w:rsid w:val="00654D3E"/>
    <w:rsid w:val="006569D8"/>
    <w:rsid w:val="0067599C"/>
    <w:rsid w:val="00680D59"/>
    <w:rsid w:val="0069333D"/>
    <w:rsid w:val="006E5EA1"/>
    <w:rsid w:val="006F11E9"/>
    <w:rsid w:val="006F63E3"/>
    <w:rsid w:val="006F7229"/>
    <w:rsid w:val="00700555"/>
    <w:rsid w:val="00701ACD"/>
    <w:rsid w:val="00704920"/>
    <w:rsid w:val="00743CB8"/>
    <w:rsid w:val="00793412"/>
    <w:rsid w:val="007A1866"/>
    <w:rsid w:val="007C56A1"/>
    <w:rsid w:val="007C6E7E"/>
    <w:rsid w:val="007D28E9"/>
    <w:rsid w:val="007D4A1A"/>
    <w:rsid w:val="007E7A2D"/>
    <w:rsid w:val="007F256F"/>
    <w:rsid w:val="00800167"/>
    <w:rsid w:val="0081062F"/>
    <w:rsid w:val="00812FA9"/>
    <w:rsid w:val="008254C2"/>
    <w:rsid w:val="0082608E"/>
    <w:rsid w:val="008305E9"/>
    <w:rsid w:val="00842710"/>
    <w:rsid w:val="00875ABF"/>
    <w:rsid w:val="008B6EE7"/>
    <w:rsid w:val="008D66E3"/>
    <w:rsid w:val="008E53B0"/>
    <w:rsid w:val="00916CE4"/>
    <w:rsid w:val="00930B78"/>
    <w:rsid w:val="00970B4D"/>
    <w:rsid w:val="0097690D"/>
    <w:rsid w:val="009B13B7"/>
    <w:rsid w:val="009B1F6E"/>
    <w:rsid w:val="009B4131"/>
    <w:rsid w:val="009C05F0"/>
    <w:rsid w:val="009D5B86"/>
    <w:rsid w:val="009E0F7C"/>
    <w:rsid w:val="009E4E28"/>
    <w:rsid w:val="00A06271"/>
    <w:rsid w:val="00A118F5"/>
    <w:rsid w:val="00A32251"/>
    <w:rsid w:val="00A410BC"/>
    <w:rsid w:val="00A42C13"/>
    <w:rsid w:val="00A53831"/>
    <w:rsid w:val="00A64619"/>
    <w:rsid w:val="00A73B49"/>
    <w:rsid w:val="00A93260"/>
    <w:rsid w:val="00AF1ED5"/>
    <w:rsid w:val="00B01882"/>
    <w:rsid w:val="00B67D27"/>
    <w:rsid w:val="00B707F7"/>
    <w:rsid w:val="00B80126"/>
    <w:rsid w:val="00B84D6A"/>
    <w:rsid w:val="00BF74E5"/>
    <w:rsid w:val="00C10764"/>
    <w:rsid w:val="00C3216D"/>
    <w:rsid w:val="00CA5980"/>
    <w:rsid w:val="00CC6C41"/>
    <w:rsid w:val="00CD0E68"/>
    <w:rsid w:val="00CD6248"/>
    <w:rsid w:val="00CF0805"/>
    <w:rsid w:val="00CF3485"/>
    <w:rsid w:val="00D157E4"/>
    <w:rsid w:val="00D165EC"/>
    <w:rsid w:val="00D41C20"/>
    <w:rsid w:val="00D57B72"/>
    <w:rsid w:val="00D861BC"/>
    <w:rsid w:val="00D87F5A"/>
    <w:rsid w:val="00DB1F61"/>
    <w:rsid w:val="00DE16C0"/>
    <w:rsid w:val="00DF32CB"/>
    <w:rsid w:val="00E00B40"/>
    <w:rsid w:val="00E03A52"/>
    <w:rsid w:val="00E11E05"/>
    <w:rsid w:val="00E166C4"/>
    <w:rsid w:val="00E27873"/>
    <w:rsid w:val="00E30C61"/>
    <w:rsid w:val="00E408B4"/>
    <w:rsid w:val="00E52766"/>
    <w:rsid w:val="00E66F9E"/>
    <w:rsid w:val="00E930F4"/>
    <w:rsid w:val="00F94ED0"/>
    <w:rsid w:val="00FA0F2D"/>
    <w:rsid w:val="00FE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FE75F-830A-47D6-A7F9-6F5FC1C0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325"/>
    <w:pPr>
      <w:ind w:left="720"/>
      <w:contextualSpacing/>
    </w:pPr>
  </w:style>
  <w:style w:type="paragraph" w:customStyle="1" w:styleId="Default">
    <w:name w:val="Default"/>
    <w:rsid w:val="005E2EF8"/>
    <w:pPr>
      <w:autoSpaceDE w:val="0"/>
      <w:autoSpaceDN w:val="0"/>
      <w:adjustRightInd w:val="0"/>
      <w:spacing w:after="0" w:line="240" w:lineRule="auto"/>
    </w:pPr>
    <w:rPr>
      <w:rFonts w:ascii="Times New Roman" w:eastAsiaTheme="minorHAnsi" w:hAnsi="Times New Roman" w:cs="Times New Roman"/>
      <w:color w:val="000000"/>
      <w:sz w:val="24"/>
      <w:szCs w:val="24"/>
      <w:lang w:bidi="hi-IN"/>
    </w:rPr>
  </w:style>
  <w:style w:type="character" w:styleId="IntenseReference">
    <w:name w:val="Intense Reference"/>
    <w:basedOn w:val="DefaultParagraphFont"/>
    <w:uiPriority w:val="32"/>
    <w:qFormat/>
    <w:rsid w:val="005E2EF8"/>
    <w:rPr>
      <w:b/>
      <w:bCs/>
      <w:smallCaps/>
      <w:color w:val="C0504D"/>
      <w:spacing w:val="5"/>
      <w:u w:val="single"/>
    </w:rPr>
  </w:style>
  <w:style w:type="paragraph" w:customStyle="1" w:styleId="becse">
    <w:name w:val="becse"/>
    <w:basedOn w:val="Normal"/>
    <w:link w:val="becseChar"/>
    <w:qFormat/>
    <w:rsid w:val="005E2EF8"/>
    <w:pPr>
      <w:tabs>
        <w:tab w:val="left" w:pos="2932"/>
      </w:tabs>
      <w:spacing w:after="200"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5E2EF8"/>
    <w:rPr>
      <w:rFonts w:ascii="Times New Roman" w:eastAsia="Calibri" w:hAnsi="Times New Roman" w:cs="Mangal"/>
      <w:spacing w:val="5"/>
      <w:sz w:val="24"/>
      <w:szCs w:val="24"/>
    </w:rPr>
  </w:style>
  <w:style w:type="paragraph" w:styleId="Header">
    <w:name w:val="header"/>
    <w:basedOn w:val="Normal"/>
    <w:link w:val="HeaderChar"/>
    <w:uiPriority w:val="99"/>
    <w:unhideWhenUsed/>
    <w:rsid w:val="005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F8"/>
  </w:style>
  <w:style w:type="paragraph" w:styleId="Footer">
    <w:name w:val="footer"/>
    <w:basedOn w:val="Normal"/>
    <w:link w:val="FooterChar"/>
    <w:uiPriority w:val="99"/>
    <w:unhideWhenUsed/>
    <w:rsid w:val="005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F8"/>
  </w:style>
  <w:style w:type="character" w:styleId="Hyperlink">
    <w:name w:val="Hyperlink"/>
    <w:basedOn w:val="DefaultParagraphFont"/>
    <w:uiPriority w:val="99"/>
    <w:semiHidden/>
    <w:unhideWhenUsed/>
    <w:rsid w:val="00447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3688">
      <w:bodyDiv w:val="1"/>
      <w:marLeft w:val="0"/>
      <w:marRight w:val="0"/>
      <w:marTop w:val="0"/>
      <w:marBottom w:val="0"/>
      <w:divBdr>
        <w:top w:val="none" w:sz="0" w:space="0" w:color="auto"/>
        <w:left w:val="none" w:sz="0" w:space="0" w:color="auto"/>
        <w:bottom w:val="none" w:sz="0" w:space="0" w:color="auto"/>
        <w:right w:val="none" w:sz="0" w:space="0" w:color="auto"/>
      </w:divBdr>
    </w:div>
    <w:div w:id="997734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ecurity.techtarget.com/definition/ke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5.bin"/><Relationship Id="rId10" Type="http://schemas.openxmlformats.org/officeDocument/2006/relationships/hyperlink" Target="https://whatis.techtarget.com/definition/algorithm" TargetMode="Externa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199</cp:revision>
  <dcterms:created xsi:type="dcterms:W3CDTF">2018-09-07T11:17:00Z</dcterms:created>
  <dcterms:modified xsi:type="dcterms:W3CDTF">2018-10-26T11:03:00Z</dcterms:modified>
</cp:coreProperties>
</file>