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921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0C535A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AE652C1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016C4A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429DD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AE6EFC8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9A61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5C9C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8FDE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3DF072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3E131E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034E0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93A15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62720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B7B4E4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A3667F" w14:textId="77777777" w:rsidR="009A0F94" w:rsidRPr="00BE784D" w:rsidRDefault="00BE784D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E784D">
        <w:rPr>
          <w:rFonts w:ascii="Times New Roman" w:hAnsi="Times New Roman" w:cs="Times New Roman"/>
          <w:sz w:val="28"/>
          <w:szCs w:val="28"/>
        </w:rPr>
        <w:t>3</w:t>
      </w:r>
    </w:p>
    <w:p w14:paraId="649FDD8B" w14:textId="77777777" w:rsidR="009A0F94" w:rsidRPr="00130C86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2FB4E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C90F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1299B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5DB0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06C76" w14:textId="77777777" w:rsidR="009A0F94" w:rsidRPr="00446DC7" w:rsidRDefault="009A0F94" w:rsidP="009A0F94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DF1AB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CD7E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3AE41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0DEB0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BCF24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F683AD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65765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F38578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44D3F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43F15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66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94D043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Кобяк И. П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гр., 150504    </w:t>
      </w:r>
    </w:p>
    <w:p w14:paraId="070666B2" w14:textId="2F3BB2AE" w:rsidR="009A0F94" w:rsidRPr="00446DC7" w:rsidRDefault="009A0F94" w:rsidP="009A0F94">
      <w:pPr>
        <w:pStyle w:val="1"/>
        <w:spacing w:line="24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</w:t>
      </w:r>
      <w:r w:rsidR="000349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орбачевский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49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.В.</w:t>
      </w:r>
    </w:p>
    <w:p w14:paraId="1B9E71AA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B46AC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30C01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03BD6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4406E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8A4F0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C5106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D11BF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E9991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069A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Минск 2023</w:t>
      </w:r>
    </w:p>
    <w:p w14:paraId="66F7FAE4" w14:textId="77777777" w:rsidR="00BE784D" w:rsidRPr="00B6600F" w:rsidRDefault="00B6600F" w:rsidP="00BE784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  <w:r w:rsidR="00683B30" w:rsidRPr="00BE78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784D" w:rsidRPr="00B6600F">
        <w:rPr>
          <w:rFonts w:ascii="Times New Roman" w:hAnsi="Times New Roman" w:cs="Times New Roman"/>
          <w:b/>
          <w:sz w:val="28"/>
          <w:szCs w:val="28"/>
        </w:rPr>
        <w:t>регистр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BE784D" w:rsidRPr="00B6600F">
        <w:rPr>
          <w:rFonts w:ascii="Times New Roman" w:hAnsi="Times New Roman" w:cs="Times New Roman"/>
          <w:b/>
          <w:sz w:val="28"/>
          <w:szCs w:val="28"/>
        </w:rPr>
        <w:t xml:space="preserve"> сдвига с обратной связью</w:t>
      </w:r>
    </w:p>
    <w:p w14:paraId="5260D877" w14:textId="77777777" w:rsidR="00194839" w:rsidRDefault="00194839" w:rsidP="00BE784D">
      <w:pPr>
        <w:pStyle w:val="ListParagraph"/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14:paraId="685D2CB0" w14:textId="77777777" w:rsidR="00194839" w:rsidRDefault="00194839" w:rsidP="00B6600F">
      <w:pPr>
        <w:pStyle w:val="ListParagraph"/>
        <w:spacing w:before="240"/>
        <w:ind w:left="0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6600F" w:rsidRPr="00B660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1786A7" wp14:editId="7B9583B7">
            <wp:extent cx="5006340" cy="213792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745" cy="21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4583" w14:textId="77777777" w:rsidR="00194839" w:rsidRDefault="00194839" w:rsidP="00194839">
      <w:pPr>
        <w:pStyle w:val="ListParagraph"/>
        <w:spacing w:after="0"/>
        <w:ind w:left="0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5BDF89CE" w14:textId="77777777" w:rsidR="00194839" w:rsidRDefault="00194839" w:rsidP="0019483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iCs/>
          <w:sz w:val="28"/>
          <w:szCs w:val="16"/>
        </w:rPr>
      </w:pPr>
      <w:r>
        <w:rPr>
          <w:rFonts w:ascii="Times New Roman" w:hAnsi="Times New Roman" w:cs="Times New Roman"/>
          <w:iCs/>
          <w:sz w:val="28"/>
          <w:szCs w:val="16"/>
        </w:rPr>
        <w:t>Рис. 1.1 – Регистр с двунаправленным доступом.</w:t>
      </w:r>
    </w:p>
    <w:p w14:paraId="29B68E29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5B788B11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3A7BF2A7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4018C497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113A991E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1010D996" w14:textId="77777777" w:rsidR="00194839" w:rsidRDefault="00194839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</w:p>
    <w:p w14:paraId="7178001E" w14:textId="77777777" w:rsidR="00194839" w:rsidRDefault="00E20C34" w:rsidP="0019483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  <w:r>
        <w:rPr>
          <w:rFonts w:ascii="Times New Roman" w:hAnsi="Times New Roman" w:cs="Times New Roman"/>
          <w:iCs/>
          <w:sz w:val="28"/>
          <w:szCs w:val="16"/>
        </w:rPr>
        <w:t>На рис. 1.2 представлено стековое устройство.</w:t>
      </w:r>
    </w:p>
    <w:p w14:paraId="23A97AAF" w14:textId="77777777" w:rsidR="00E20C34" w:rsidRDefault="00B6600F" w:rsidP="00B6600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16"/>
        </w:rPr>
      </w:pPr>
      <w:r w:rsidRPr="00B6600F">
        <w:rPr>
          <w:rFonts w:ascii="Times New Roman" w:hAnsi="Times New Roman" w:cs="Times New Roman"/>
          <w:iCs/>
          <w:noProof/>
          <w:sz w:val="28"/>
          <w:szCs w:val="16"/>
        </w:rPr>
        <w:drawing>
          <wp:inline distT="0" distB="0" distL="0" distR="0" wp14:anchorId="31EAF586" wp14:editId="1DD9DAD7">
            <wp:extent cx="5267471" cy="25050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272" cy="25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41C0" w14:textId="77777777" w:rsidR="00E20C34" w:rsidRDefault="00E20C34" w:rsidP="00E20C34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iCs/>
          <w:sz w:val="28"/>
          <w:szCs w:val="16"/>
        </w:rPr>
      </w:pPr>
      <w:r>
        <w:rPr>
          <w:rFonts w:ascii="Times New Roman" w:hAnsi="Times New Roman" w:cs="Times New Roman"/>
          <w:iCs/>
          <w:sz w:val="28"/>
          <w:szCs w:val="16"/>
        </w:rPr>
        <w:t>Рис. 1.2 – стековое устройство</w:t>
      </w:r>
    </w:p>
    <w:p w14:paraId="64EB22BD" w14:textId="77777777" w:rsidR="00E20C34" w:rsidRPr="00194839" w:rsidRDefault="00E20C34" w:rsidP="00E20C34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iCs/>
          <w:sz w:val="28"/>
          <w:szCs w:val="16"/>
        </w:rPr>
      </w:pPr>
    </w:p>
    <w:p w14:paraId="2BA08B25" w14:textId="77777777" w:rsidR="00C7592F" w:rsidRDefault="00E20C34" w:rsidP="00C7592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Секция управления адреса микрокоманды</w:t>
      </w:r>
    </w:p>
    <w:p w14:paraId="4906E627" w14:textId="77777777" w:rsidR="00E20C34" w:rsidRPr="00B6600F" w:rsidRDefault="00E20C34" w:rsidP="00E20C34">
      <w:pPr>
        <w:pStyle w:val="ListParagraph"/>
        <w:spacing w:before="240"/>
        <w:rPr>
          <w:rFonts w:ascii="Arial" w:hAnsi="Arial" w:cs="Arial"/>
          <w:iCs/>
          <w:sz w:val="16"/>
          <w:szCs w:val="16"/>
          <w:lang w:val="en-US"/>
        </w:rPr>
      </w:pPr>
    </w:p>
    <w:p w14:paraId="28B84C99" w14:textId="77777777" w:rsidR="005C686F" w:rsidRDefault="00BE784D" w:rsidP="005C686F">
      <w:pPr>
        <w:pStyle w:val="ListParagraph"/>
        <w:spacing w:before="240"/>
        <w:ind w:left="0" w:firstLine="70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На рис. 2.1 представлена схема </w:t>
      </w:r>
      <w:r w:rsidR="00E20C34">
        <w:rPr>
          <w:rFonts w:ascii="Times New Roman" w:hAnsi="Times New Roman" w:cs="Times New Roman"/>
          <w:iCs/>
          <w:sz w:val="28"/>
        </w:rPr>
        <w:t>СУАМ</w:t>
      </w:r>
      <w:r>
        <w:rPr>
          <w:rFonts w:ascii="Times New Roman" w:hAnsi="Times New Roman" w:cs="Times New Roman"/>
          <w:iCs/>
          <w:sz w:val="28"/>
        </w:rPr>
        <w:t>.</w:t>
      </w:r>
      <w:r w:rsidR="005C686F">
        <w:rPr>
          <w:rFonts w:ascii="Times New Roman" w:hAnsi="Times New Roman" w:cs="Times New Roman"/>
          <w:iCs/>
          <w:sz w:val="28"/>
        </w:rPr>
        <w:t xml:space="preserve"> Он состоит из регистра адреса микрокоманд, стека, регистра СМК, инкрементора, шины данных и мультиплексора, который управляет выходом.</w:t>
      </w:r>
    </w:p>
    <w:p w14:paraId="415F48AC" w14:textId="77777777" w:rsidR="00E20C34" w:rsidRDefault="00E20C34" w:rsidP="005C686F">
      <w:pPr>
        <w:pStyle w:val="ListParagraph"/>
        <w:spacing w:before="240"/>
        <w:ind w:left="0"/>
        <w:rPr>
          <w:rFonts w:ascii="Times New Roman" w:hAnsi="Times New Roman" w:cs="Times New Roman"/>
          <w:iCs/>
          <w:sz w:val="28"/>
        </w:rPr>
      </w:pPr>
      <w:r w:rsidRPr="00E20C34">
        <w:rPr>
          <w:rFonts w:ascii="Times New Roman" w:hAnsi="Times New Roman" w:cs="Times New Roman"/>
          <w:iCs/>
          <w:noProof/>
          <w:sz w:val="28"/>
          <w:lang w:val="en-US"/>
        </w:rPr>
        <w:lastRenderedPageBreak/>
        <w:drawing>
          <wp:inline distT="0" distB="0" distL="0" distR="0" wp14:anchorId="49AD36AF" wp14:editId="1517A37B">
            <wp:extent cx="5940425" cy="3395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C612" w14:textId="77777777" w:rsidR="005C686F" w:rsidRDefault="005C686F" w:rsidP="005C686F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Рис. 2.1 – Схема СУАМ</w:t>
      </w:r>
    </w:p>
    <w:p w14:paraId="1782ADB5" w14:textId="77777777" w:rsidR="005D62A9" w:rsidRDefault="005D62A9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B4EB453" w14:textId="77777777" w:rsidR="005C686F" w:rsidRDefault="005C686F" w:rsidP="00411E69">
      <w:pPr>
        <w:pStyle w:val="ListParagraph"/>
        <w:spacing w:after="0"/>
        <w:ind w:left="-1276" w:firstLine="709"/>
        <w:jc w:val="both"/>
        <w:rPr>
          <w:rFonts w:ascii="Times New Roman" w:hAnsi="Times New Roman" w:cs="Times New Roman"/>
          <w:sz w:val="28"/>
        </w:rPr>
      </w:pPr>
    </w:p>
    <w:p w14:paraId="65689723" w14:textId="77777777" w:rsidR="00411E69" w:rsidRPr="00BE784D" w:rsidRDefault="005C686F" w:rsidP="00411E69">
      <w:pPr>
        <w:pStyle w:val="ListParagraph"/>
        <w:spacing w:after="0"/>
        <w:ind w:left="-1276" w:firstLine="709"/>
        <w:jc w:val="both"/>
        <w:rPr>
          <w:rFonts w:ascii="Times New Roman" w:hAnsi="Times New Roman" w:cs="Times New Roman"/>
          <w:sz w:val="28"/>
        </w:rPr>
      </w:pPr>
      <w:r w:rsidRPr="005C686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6E7593C" wp14:editId="34572B70">
            <wp:extent cx="6577547" cy="2108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687"/>
                    <a:stretch/>
                  </pic:blipFill>
                  <pic:spPr bwMode="auto">
                    <a:xfrm>
                      <a:off x="0" y="0"/>
                      <a:ext cx="6594014" cy="211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0263" w14:textId="77777777" w:rsidR="00411E69" w:rsidRPr="00411E69" w:rsidRDefault="00411E69" w:rsidP="00411E69">
      <w:pPr>
        <w:pStyle w:val="ListParagraph"/>
        <w:spacing w:after="0"/>
        <w:ind w:left="-1701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BE784D">
        <w:rPr>
          <w:rFonts w:ascii="Times New Roman" w:hAnsi="Times New Roman" w:cs="Times New Roman"/>
          <w:sz w:val="28"/>
        </w:rPr>
        <w:t>2.</w:t>
      </w:r>
      <w:r w:rsidR="005C686F">
        <w:rPr>
          <w:rFonts w:ascii="Times New Roman" w:hAnsi="Times New Roman" w:cs="Times New Roman"/>
          <w:sz w:val="28"/>
        </w:rPr>
        <w:t>2</w:t>
      </w:r>
      <w:r w:rsidR="00BE784D">
        <w:rPr>
          <w:rFonts w:ascii="Times New Roman" w:hAnsi="Times New Roman" w:cs="Times New Roman"/>
          <w:sz w:val="28"/>
        </w:rPr>
        <w:t xml:space="preserve"> – Диаграмма состояний С</w:t>
      </w:r>
      <w:r>
        <w:rPr>
          <w:rFonts w:ascii="Times New Roman" w:hAnsi="Times New Roman" w:cs="Times New Roman"/>
          <w:sz w:val="28"/>
        </w:rPr>
        <w:t>У</w:t>
      </w:r>
      <w:r w:rsidR="005C686F">
        <w:rPr>
          <w:rFonts w:ascii="Times New Roman" w:hAnsi="Times New Roman" w:cs="Times New Roman"/>
          <w:sz w:val="28"/>
        </w:rPr>
        <w:t>АМ</w:t>
      </w:r>
    </w:p>
    <w:sectPr w:rsidR="00411E69" w:rsidRPr="0041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E14"/>
    <w:multiLevelType w:val="multilevel"/>
    <w:tmpl w:val="9AB6E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EE"/>
    <w:rsid w:val="00033C5E"/>
    <w:rsid w:val="0003493C"/>
    <w:rsid w:val="000A0C3A"/>
    <w:rsid w:val="00194839"/>
    <w:rsid w:val="002D46EE"/>
    <w:rsid w:val="0034362C"/>
    <w:rsid w:val="003E62B4"/>
    <w:rsid w:val="00411E69"/>
    <w:rsid w:val="005A0E80"/>
    <w:rsid w:val="005C686F"/>
    <w:rsid w:val="005D62A9"/>
    <w:rsid w:val="00683B30"/>
    <w:rsid w:val="006B56BC"/>
    <w:rsid w:val="008638FC"/>
    <w:rsid w:val="009616F4"/>
    <w:rsid w:val="009950D4"/>
    <w:rsid w:val="009A0F94"/>
    <w:rsid w:val="00A3607F"/>
    <w:rsid w:val="00B6600F"/>
    <w:rsid w:val="00BE784D"/>
    <w:rsid w:val="00C7592F"/>
    <w:rsid w:val="00DA31CC"/>
    <w:rsid w:val="00E20C34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519A"/>
  <w15:chartTrackingRefBased/>
  <w15:docId w15:val="{8C52BD8D-D074-4794-BA2C-25EA711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9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A0F94"/>
    <w:pPr>
      <w:spacing w:after="0" w:line="276" w:lineRule="auto"/>
    </w:pPr>
    <w:rPr>
      <w:rFonts w:ascii="Arial" w:eastAsia="Arial" w:hAnsi="Arial" w:cs="Arial"/>
      <w:lang w:val="ru-RU" w:eastAsia="zh-TW"/>
    </w:rPr>
  </w:style>
  <w:style w:type="paragraph" w:styleId="ListParagraph">
    <w:name w:val="List Paragraph"/>
    <w:basedOn w:val="Normal"/>
    <w:uiPriority w:val="34"/>
    <w:qFormat/>
    <w:rsid w:val="009A0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Kiryl</cp:lastModifiedBy>
  <cp:revision>4</cp:revision>
  <dcterms:created xsi:type="dcterms:W3CDTF">2023-11-17T22:35:00Z</dcterms:created>
  <dcterms:modified xsi:type="dcterms:W3CDTF">2023-11-21T19:59:00Z</dcterms:modified>
</cp:coreProperties>
</file>