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D2A" w:rsidRPr="00762D2A" w:rsidRDefault="00762D2A" w:rsidP="00762D2A">
      <w:pPr>
        <w:spacing w:line="480" w:lineRule="auto"/>
        <w:jc w:val="center"/>
        <w:rPr>
          <w:rFonts w:ascii="Times New Roman" w:eastAsia="Times New Roman" w:hAnsi="Times New Roman" w:cs="Times New Roman"/>
          <w:sz w:val="28"/>
          <w:szCs w:val="24"/>
          <w:lang w:eastAsia="en-GB"/>
        </w:rPr>
      </w:pPr>
      <w:r w:rsidRPr="00762D2A">
        <w:rPr>
          <w:rFonts w:ascii="Calibri" w:eastAsia="Times New Roman" w:hAnsi="Calibri" w:cs="Calibri"/>
          <w:b/>
          <w:bCs/>
          <w:color w:val="000000"/>
          <w:sz w:val="28"/>
          <w:szCs w:val="24"/>
          <w:lang w:eastAsia="en-GB"/>
        </w:rPr>
        <w:t>Systematic weaknesses in the evidenc</w:t>
      </w:r>
      <w:bookmarkStart w:id="0" w:name="_GoBack"/>
      <w:bookmarkEnd w:id="0"/>
      <w:r w:rsidRPr="00762D2A">
        <w:rPr>
          <w:rFonts w:ascii="Calibri" w:eastAsia="Times New Roman" w:hAnsi="Calibri" w:cs="Calibri"/>
          <w:b/>
          <w:bCs/>
          <w:color w:val="000000"/>
          <w:sz w:val="28"/>
          <w:szCs w:val="24"/>
          <w:lang w:eastAsia="en-GB"/>
        </w:rPr>
        <w:t xml:space="preserve">e base for temperature-mediated </w:t>
      </w:r>
      <w:proofErr w:type="spellStart"/>
      <w:r w:rsidRPr="00762D2A">
        <w:rPr>
          <w:rFonts w:ascii="Calibri" w:eastAsia="Times New Roman" w:hAnsi="Calibri" w:cs="Calibri"/>
          <w:b/>
          <w:bCs/>
          <w:color w:val="000000"/>
          <w:sz w:val="28"/>
          <w:szCs w:val="24"/>
          <w:lang w:eastAsia="en-GB"/>
        </w:rPr>
        <w:t>phenological</w:t>
      </w:r>
      <w:proofErr w:type="spellEnd"/>
      <w:r w:rsidRPr="00762D2A">
        <w:rPr>
          <w:rFonts w:ascii="Calibri" w:eastAsia="Times New Roman" w:hAnsi="Calibri" w:cs="Calibri"/>
          <w:b/>
          <w:bCs/>
          <w:color w:val="000000"/>
          <w:sz w:val="28"/>
          <w:szCs w:val="24"/>
          <w:lang w:eastAsia="en-GB"/>
        </w:rPr>
        <w:t xml:space="preserve"> mismatch</w:t>
      </w:r>
    </w:p>
    <w:p w:rsidR="00762D2A" w:rsidRPr="00605194" w:rsidRDefault="00762D2A" w:rsidP="00605194">
      <w:pPr>
        <w:spacing w:line="480" w:lineRule="auto"/>
        <w:jc w:val="center"/>
        <w:rPr>
          <w:rFonts w:ascii="Calibri" w:eastAsia="Times New Roman" w:hAnsi="Calibri" w:cs="Calibri"/>
          <w:color w:val="000000"/>
          <w:sz w:val="24"/>
          <w:szCs w:val="24"/>
          <w:lang w:eastAsia="en-GB"/>
        </w:rPr>
      </w:pPr>
      <w:r w:rsidRPr="00762D2A">
        <w:rPr>
          <w:rFonts w:ascii="Calibri" w:eastAsia="Times New Roman" w:hAnsi="Calibri" w:cs="Calibri"/>
          <w:color w:val="000000"/>
          <w:sz w:val="24"/>
          <w:szCs w:val="24"/>
          <w:lang w:eastAsia="en-GB"/>
        </w:rPr>
        <w:t>Jelmer M. Samplonius</w:t>
      </w:r>
      <w:r w:rsidRPr="00762D2A">
        <w:rPr>
          <w:rFonts w:ascii="Calibri" w:eastAsia="Times New Roman" w:hAnsi="Calibri" w:cs="Calibri"/>
          <w:color w:val="000000"/>
          <w:sz w:val="24"/>
          <w:szCs w:val="24"/>
          <w:vertAlign w:val="superscript"/>
          <w:lang w:eastAsia="en-GB"/>
        </w:rPr>
        <w:t>1</w:t>
      </w:r>
      <w:r w:rsidRPr="00762D2A">
        <w:rPr>
          <w:rFonts w:ascii="Calibri" w:eastAsia="Times New Roman" w:hAnsi="Calibri" w:cs="Calibri"/>
          <w:color w:val="000000"/>
          <w:sz w:val="24"/>
          <w:szCs w:val="24"/>
          <w:lang w:eastAsia="en-GB"/>
        </w:rPr>
        <w:t>, Angus Atkinson</w:t>
      </w:r>
      <w:r w:rsidRPr="00762D2A">
        <w:rPr>
          <w:rFonts w:ascii="Calibri" w:eastAsia="Times New Roman" w:hAnsi="Calibri" w:cs="Calibri"/>
          <w:color w:val="000000"/>
          <w:sz w:val="24"/>
          <w:szCs w:val="24"/>
          <w:vertAlign w:val="superscript"/>
          <w:lang w:eastAsia="en-GB"/>
        </w:rPr>
        <w:t>2</w:t>
      </w:r>
      <w:r w:rsidRPr="00762D2A">
        <w:rPr>
          <w:rFonts w:ascii="Calibri" w:eastAsia="Times New Roman" w:hAnsi="Calibri" w:cs="Calibri"/>
          <w:color w:val="000000"/>
          <w:sz w:val="24"/>
          <w:szCs w:val="24"/>
          <w:lang w:eastAsia="en-GB"/>
        </w:rPr>
        <w:t>, Christopher Hassall</w:t>
      </w:r>
      <w:r w:rsidRPr="00762D2A">
        <w:rPr>
          <w:rFonts w:ascii="Calibri" w:eastAsia="Times New Roman" w:hAnsi="Calibri" w:cs="Calibri"/>
          <w:color w:val="000000"/>
          <w:sz w:val="24"/>
          <w:szCs w:val="24"/>
          <w:vertAlign w:val="superscript"/>
          <w:lang w:eastAsia="en-GB"/>
        </w:rPr>
        <w:t>3</w:t>
      </w:r>
      <w:r w:rsidRPr="00762D2A">
        <w:rPr>
          <w:rFonts w:ascii="Calibri" w:eastAsia="Times New Roman" w:hAnsi="Calibri" w:cs="Calibri"/>
          <w:color w:val="000000"/>
          <w:sz w:val="24"/>
          <w:szCs w:val="24"/>
          <w:lang w:eastAsia="en-GB"/>
        </w:rPr>
        <w:t>, Stephen J. Thackeray</w:t>
      </w:r>
      <w:r w:rsidRPr="00762D2A">
        <w:rPr>
          <w:rFonts w:ascii="Calibri" w:eastAsia="Times New Roman" w:hAnsi="Calibri" w:cs="Calibri"/>
          <w:color w:val="000000"/>
          <w:sz w:val="24"/>
          <w:szCs w:val="24"/>
          <w:vertAlign w:val="superscript"/>
          <w:lang w:eastAsia="en-GB"/>
        </w:rPr>
        <w:t>4</w:t>
      </w:r>
      <w:r w:rsidR="00605194">
        <w:rPr>
          <w:rFonts w:ascii="Calibri" w:eastAsia="Times New Roman" w:hAnsi="Calibri" w:cs="Calibri"/>
          <w:color w:val="000000"/>
          <w:sz w:val="24"/>
          <w:szCs w:val="24"/>
          <w:lang w:eastAsia="en-GB"/>
        </w:rPr>
        <w:t>,</w:t>
      </w:r>
      <w:r w:rsidR="00605194">
        <w:rPr>
          <w:rFonts w:ascii="Calibri" w:eastAsia="Times New Roman" w:hAnsi="Calibri" w:cs="Calibri"/>
          <w:color w:val="000000"/>
          <w:sz w:val="24"/>
          <w:szCs w:val="24"/>
          <w:lang w:eastAsia="en-GB"/>
        </w:rPr>
        <w:br/>
      </w:r>
      <w:proofErr w:type="spellStart"/>
      <w:r w:rsidRPr="00762D2A">
        <w:rPr>
          <w:rFonts w:ascii="Calibri" w:eastAsia="Times New Roman" w:hAnsi="Calibri" w:cs="Calibri"/>
          <w:color w:val="000000"/>
          <w:sz w:val="24"/>
          <w:szCs w:val="24"/>
          <w:lang w:eastAsia="en-GB"/>
        </w:rPr>
        <w:t>Jakob</w:t>
      </w:r>
      <w:proofErr w:type="spellEnd"/>
      <w:r w:rsidRPr="00762D2A">
        <w:rPr>
          <w:rFonts w:ascii="Calibri" w:eastAsia="Times New Roman" w:hAnsi="Calibri" w:cs="Calibri"/>
          <w:color w:val="000000"/>
          <w:sz w:val="24"/>
          <w:szCs w:val="24"/>
          <w:lang w:eastAsia="en-GB"/>
        </w:rPr>
        <w:t xml:space="preserve"> J. Assmann</w:t>
      </w:r>
      <w:r w:rsidRPr="00762D2A">
        <w:rPr>
          <w:rFonts w:ascii="Calibri" w:eastAsia="Times New Roman" w:hAnsi="Calibri" w:cs="Calibri"/>
          <w:color w:val="000000"/>
          <w:sz w:val="24"/>
          <w:szCs w:val="24"/>
          <w:vertAlign w:val="superscript"/>
          <w:lang w:eastAsia="en-GB"/>
        </w:rPr>
        <w:t>5</w:t>
      </w:r>
      <w:r w:rsidRPr="00762D2A">
        <w:rPr>
          <w:rFonts w:ascii="Calibri" w:eastAsia="Times New Roman" w:hAnsi="Calibri" w:cs="Calibri"/>
          <w:color w:val="000000"/>
          <w:sz w:val="24"/>
          <w:szCs w:val="24"/>
          <w:lang w:eastAsia="en-GB"/>
        </w:rPr>
        <w:t>, Malcolm D. Burgess</w:t>
      </w:r>
      <w:r w:rsidRPr="00762D2A">
        <w:rPr>
          <w:rFonts w:ascii="Calibri" w:eastAsia="Times New Roman" w:hAnsi="Calibri" w:cs="Calibri"/>
          <w:color w:val="000000"/>
          <w:sz w:val="24"/>
          <w:szCs w:val="24"/>
          <w:vertAlign w:val="superscript"/>
          <w:lang w:eastAsia="en-GB"/>
        </w:rPr>
        <w:t>6,7</w:t>
      </w:r>
      <w:r w:rsidRPr="00762D2A">
        <w:rPr>
          <w:rFonts w:ascii="Calibri" w:eastAsia="Times New Roman" w:hAnsi="Calibri" w:cs="Calibri"/>
          <w:color w:val="000000"/>
          <w:sz w:val="24"/>
          <w:szCs w:val="24"/>
          <w:lang w:eastAsia="en-GB"/>
        </w:rPr>
        <w:t>, Jacob Johansson</w:t>
      </w:r>
      <w:r w:rsidRPr="00762D2A">
        <w:rPr>
          <w:rFonts w:ascii="Calibri" w:eastAsia="Times New Roman" w:hAnsi="Calibri" w:cs="Calibri"/>
          <w:color w:val="000000"/>
          <w:sz w:val="24"/>
          <w:szCs w:val="24"/>
          <w:vertAlign w:val="superscript"/>
          <w:lang w:eastAsia="en-GB"/>
        </w:rPr>
        <w:t>8</w:t>
      </w:r>
      <w:r w:rsidRPr="00762D2A">
        <w:rPr>
          <w:rFonts w:ascii="Calibri" w:eastAsia="Times New Roman" w:hAnsi="Calibri" w:cs="Calibri"/>
          <w:color w:val="000000"/>
          <w:sz w:val="24"/>
          <w:szCs w:val="24"/>
          <w:lang w:eastAsia="en-GB"/>
        </w:rPr>
        <w:t>, Katharine Keogan</w:t>
      </w:r>
      <w:r w:rsidRPr="00762D2A">
        <w:rPr>
          <w:rFonts w:ascii="Calibri" w:eastAsia="Times New Roman" w:hAnsi="Calibri" w:cs="Calibri"/>
          <w:color w:val="000000"/>
          <w:sz w:val="24"/>
          <w:szCs w:val="24"/>
          <w:vertAlign w:val="superscript"/>
          <w:lang w:eastAsia="en-GB"/>
        </w:rPr>
        <w:t>1</w:t>
      </w:r>
      <w:r w:rsidR="00605194">
        <w:rPr>
          <w:rFonts w:ascii="Calibri" w:eastAsia="Times New Roman" w:hAnsi="Calibri" w:cs="Calibri"/>
          <w:color w:val="000000"/>
          <w:sz w:val="24"/>
          <w:szCs w:val="24"/>
          <w:lang w:eastAsia="en-GB"/>
        </w:rPr>
        <w:t>,</w:t>
      </w:r>
      <w:r w:rsidR="00605194">
        <w:rPr>
          <w:rFonts w:ascii="Calibri" w:eastAsia="Times New Roman" w:hAnsi="Calibri" w:cs="Calibri"/>
          <w:color w:val="000000"/>
          <w:sz w:val="24"/>
          <w:szCs w:val="24"/>
          <w:lang w:eastAsia="en-GB"/>
        </w:rPr>
        <w:br/>
      </w:r>
      <w:r w:rsidRPr="00762D2A">
        <w:rPr>
          <w:rFonts w:ascii="Calibri" w:eastAsia="Times New Roman" w:hAnsi="Calibri" w:cs="Calibri"/>
          <w:color w:val="000000"/>
          <w:sz w:val="24"/>
          <w:szCs w:val="24"/>
          <w:lang w:eastAsia="en-GB"/>
        </w:rPr>
        <w:t>Kirsty Macphie</w:t>
      </w:r>
      <w:r w:rsidRPr="00762D2A">
        <w:rPr>
          <w:rFonts w:ascii="Calibri" w:eastAsia="Times New Roman" w:hAnsi="Calibri" w:cs="Calibri"/>
          <w:color w:val="000000"/>
          <w:sz w:val="24"/>
          <w:szCs w:val="24"/>
          <w:vertAlign w:val="superscript"/>
          <w:lang w:eastAsia="en-GB"/>
        </w:rPr>
        <w:t>1</w:t>
      </w:r>
      <w:r w:rsidRPr="00762D2A">
        <w:rPr>
          <w:rFonts w:ascii="Calibri" w:eastAsia="Times New Roman" w:hAnsi="Calibri" w:cs="Calibri"/>
          <w:color w:val="000000"/>
          <w:sz w:val="24"/>
          <w:szCs w:val="24"/>
          <w:lang w:eastAsia="en-GB"/>
        </w:rPr>
        <w:t>, James W. Pearce-Higgins</w:t>
      </w:r>
      <w:r w:rsidRPr="00762D2A">
        <w:rPr>
          <w:rFonts w:ascii="Calibri" w:eastAsia="Times New Roman" w:hAnsi="Calibri" w:cs="Calibri"/>
          <w:color w:val="000000"/>
          <w:sz w:val="24"/>
          <w:szCs w:val="24"/>
          <w:vertAlign w:val="superscript"/>
          <w:lang w:eastAsia="en-GB"/>
        </w:rPr>
        <w:t>9,10</w:t>
      </w:r>
      <w:r w:rsidRPr="00762D2A">
        <w:rPr>
          <w:rFonts w:ascii="Calibri" w:eastAsia="Times New Roman" w:hAnsi="Calibri" w:cs="Calibri"/>
          <w:color w:val="000000"/>
          <w:sz w:val="24"/>
          <w:szCs w:val="24"/>
          <w:lang w:eastAsia="en-GB"/>
        </w:rPr>
        <w:t>, Emily G. Simmonds</w:t>
      </w:r>
      <w:r w:rsidRPr="00762D2A">
        <w:rPr>
          <w:rFonts w:ascii="Calibri" w:eastAsia="Times New Roman" w:hAnsi="Calibri" w:cs="Calibri"/>
          <w:color w:val="000000"/>
          <w:sz w:val="24"/>
          <w:szCs w:val="24"/>
          <w:vertAlign w:val="superscript"/>
          <w:lang w:eastAsia="en-GB"/>
        </w:rPr>
        <w:t>11</w:t>
      </w:r>
      <w:r w:rsidRPr="00762D2A">
        <w:rPr>
          <w:rFonts w:ascii="Calibri" w:eastAsia="Times New Roman" w:hAnsi="Calibri" w:cs="Calibri"/>
          <w:color w:val="000000"/>
          <w:sz w:val="24"/>
          <w:szCs w:val="24"/>
          <w:lang w:eastAsia="en-GB"/>
        </w:rPr>
        <w:t xml:space="preserve">, </w:t>
      </w:r>
      <w:proofErr w:type="spellStart"/>
      <w:r w:rsidRPr="00762D2A">
        <w:rPr>
          <w:rFonts w:ascii="Calibri" w:eastAsia="Times New Roman" w:hAnsi="Calibri" w:cs="Calibri"/>
          <w:color w:val="000000"/>
          <w:sz w:val="24"/>
          <w:szCs w:val="24"/>
          <w:lang w:eastAsia="en-GB"/>
        </w:rPr>
        <w:t>Øystein</w:t>
      </w:r>
      <w:proofErr w:type="spellEnd"/>
      <w:r w:rsidRPr="00762D2A">
        <w:rPr>
          <w:rFonts w:ascii="Calibri" w:eastAsia="Times New Roman" w:hAnsi="Calibri" w:cs="Calibri"/>
          <w:color w:val="000000"/>
          <w:sz w:val="24"/>
          <w:szCs w:val="24"/>
          <w:lang w:eastAsia="en-GB"/>
        </w:rPr>
        <w:t xml:space="preserve"> </w:t>
      </w:r>
      <w:proofErr w:type="spellStart"/>
      <w:r w:rsidRPr="00762D2A">
        <w:rPr>
          <w:rFonts w:ascii="Calibri" w:eastAsia="Times New Roman" w:hAnsi="Calibri" w:cs="Calibri"/>
          <w:color w:val="000000"/>
          <w:sz w:val="24"/>
          <w:szCs w:val="24"/>
          <w:lang w:eastAsia="en-GB"/>
        </w:rPr>
        <w:t>Varpe</w:t>
      </w:r>
      <w:proofErr w:type="spellEnd"/>
      <w:r w:rsidRPr="00762D2A">
        <w:rPr>
          <w:rFonts w:ascii="Calibri" w:eastAsia="Times New Roman" w:hAnsi="Calibri" w:cs="Calibri"/>
          <w:color w:val="000000"/>
          <w:sz w:val="24"/>
          <w:szCs w:val="24"/>
          <w:lang w:eastAsia="en-GB"/>
        </w:rPr>
        <w:t xml:space="preserve"> </w:t>
      </w:r>
      <w:r w:rsidRPr="00762D2A">
        <w:rPr>
          <w:rFonts w:ascii="Calibri" w:eastAsia="Times New Roman" w:hAnsi="Calibri" w:cs="Calibri"/>
          <w:color w:val="000000"/>
          <w:sz w:val="24"/>
          <w:szCs w:val="24"/>
          <w:vertAlign w:val="superscript"/>
          <w:lang w:eastAsia="en-GB"/>
        </w:rPr>
        <w:t>12,13</w:t>
      </w:r>
      <w:r w:rsidRPr="00762D2A">
        <w:rPr>
          <w:rFonts w:ascii="Calibri" w:eastAsia="Times New Roman" w:hAnsi="Calibri" w:cs="Calibri"/>
          <w:color w:val="000000"/>
          <w:sz w:val="24"/>
          <w:szCs w:val="24"/>
          <w:lang w:eastAsia="en-GB"/>
        </w:rPr>
        <w:t>, Jamie C. Weir</w:t>
      </w:r>
      <w:r w:rsidRPr="00762D2A">
        <w:rPr>
          <w:rFonts w:ascii="Calibri" w:eastAsia="Times New Roman" w:hAnsi="Calibri" w:cs="Calibri"/>
          <w:color w:val="000000"/>
          <w:sz w:val="24"/>
          <w:szCs w:val="24"/>
          <w:vertAlign w:val="superscript"/>
          <w:lang w:eastAsia="en-GB"/>
        </w:rPr>
        <w:t>1</w:t>
      </w:r>
      <w:r w:rsidRPr="00762D2A">
        <w:rPr>
          <w:rFonts w:ascii="Calibri" w:eastAsia="Times New Roman" w:hAnsi="Calibri" w:cs="Calibri"/>
          <w:color w:val="000000"/>
          <w:sz w:val="24"/>
          <w:szCs w:val="24"/>
          <w:lang w:eastAsia="en-GB"/>
        </w:rPr>
        <w:t>, Dylan Z. Childs</w:t>
      </w:r>
      <w:r w:rsidRPr="00762D2A">
        <w:rPr>
          <w:rFonts w:ascii="Calibri" w:eastAsia="Times New Roman" w:hAnsi="Calibri" w:cs="Calibri"/>
          <w:color w:val="000000"/>
          <w:sz w:val="24"/>
          <w:szCs w:val="24"/>
          <w:vertAlign w:val="superscript"/>
          <w:lang w:eastAsia="en-GB"/>
        </w:rPr>
        <w:t>14</w:t>
      </w:r>
      <w:r w:rsidRPr="00762D2A">
        <w:rPr>
          <w:rFonts w:ascii="Calibri" w:eastAsia="Times New Roman" w:hAnsi="Calibri" w:cs="Calibri"/>
          <w:color w:val="000000"/>
          <w:sz w:val="24"/>
          <w:szCs w:val="24"/>
          <w:lang w:eastAsia="en-GB"/>
        </w:rPr>
        <w:t>, Francis Daunt</w:t>
      </w:r>
      <w:r w:rsidRPr="00762D2A">
        <w:rPr>
          <w:rFonts w:ascii="Calibri" w:eastAsia="Times New Roman" w:hAnsi="Calibri" w:cs="Calibri"/>
          <w:color w:val="000000"/>
          <w:sz w:val="24"/>
          <w:szCs w:val="24"/>
          <w:vertAlign w:val="superscript"/>
          <w:lang w:eastAsia="en-GB"/>
        </w:rPr>
        <w:t>15</w:t>
      </w:r>
      <w:r w:rsidRPr="00762D2A">
        <w:rPr>
          <w:rFonts w:ascii="Calibri" w:eastAsia="Times New Roman" w:hAnsi="Calibri" w:cs="Calibri"/>
          <w:color w:val="000000"/>
          <w:sz w:val="24"/>
          <w:szCs w:val="24"/>
          <w:lang w:eastAsia="en-GB"/>
        </w:rPr>
        <w:t>, Tom Hart</w:t>
      </w:r>
      <w:r w:rsidRPr="00762D2A">
        <w:rPr>
          <w:rFonts w:ascii="Calibri" w:eastAsia="Times New Roman" w:hAnsi="Calibri" w:cs="Calibri"/>
          <w:color w:val="000000"/>
          <w:sz w:val="24"/>
          <w:szCs w:val="24"/>
          <w:vertAlign w:val="superscript"/>
          <w:lang w:eastAsia="en-GB"/>
        </w:rPr>
        <w:t>16</w:t>
      </w:r>
      <w:r w:rsidRPr="00762D2A">
        <w:rPr>
          <w:rFonts w:ascii="Calibri" w:eastAsia="Times New Roman" w:hAnsi="Calibri" w:cs="Calibri"/>
          <w:color w:val="000000"/>
          <w:sz w:val="24"/>
          <w:szCs w:val="24"/>
          <w:lang w:eastAsia="en-GB"/>
        </w:rPr>
        <w:t>, Owen T. Lewis</w:t>
      </w:r>
      <w:r w:rsidRPr="00762D2A">
        <w:rPr>
          <w:rFonts w:ascii="Calibri" w:eastAsia="Times New Roman" w:hAnsi="Calibri" w:cs="Calibri"/>
          <w:color w:val="000000"/>
          <w:sz w:val="24"/>
          <w:szCs w:val="24"/>
          <w:vertAlign w:val="superscript"/>
          <w:lang w:eastAsia="en-GB"/>
        </w:rPr>
        <w:t>16</w:t>
      </w:r>
      <w:r w:rsidR="00605194">
        <w:rPr>
          <w:rFonts w:ascii="Calibri" w:eastAsia="Times New Roman" w:hAnsi="Calibri" w:cs="Calibri"/>
          <w:color w:val="000000"/>
          <w:sz w:val="24"/>
          <w:szCs w:val="24"/>
          <w:lang w:eastAsia="en-GB"/>
        </w:rPr>
        <w:t>,</w:t>
      </w:r>
      <w:r w:rsidR="00605194">
        <w:rPr>
          <w:rFonts w:ascii="Calibri" w:eastAsia="Times New Roman" w:hAnsi="Calibri" w:cs="Calibri"/>
          <w:color w:val="000000"/>
          <w:sz w:val="24"/>
          <w:szCs w:val="24"/>
          <w:lang w:eastAsia="en-GB"/>
        </w:rPr>
        <w:br/>
      </w:r>
      <w:r w:rsidRPr="00762D2A">
        <w:rPr>
          <w:rFonts w:ascii="Calibri" w:eastAsia="Times New Roman" w:hAnsi="Calibri" w:cs="Calibri"/>
          <w:color w:val="000000"/>
          <w:sz w:val="24"/>
          <w:szCs w:val="24"/>
          <w:lang w:eastAsia="en-GB"/>
        </w:rPr>
        <w:t>Nathalie Pettorelli</w:t>
      </w:r>
      <w:r w:rsidRPr="00762D2A">
        <w:rPr>
          <w:rFonts w:ascii="Calibri" w:eastAsia="Times New Roman" w:hAnsi="Calibri" w:cs="Calibri"/>
          <w:color w:val="000000"/>
          <w:sz w:val="24"/>
          <w:szCs w:val="24"/>
          <w:vertAlign w:val="superscript"/>
          <w:lang w:eastAsia="en-GB"/>
        </w:rPr>
        <w:t>17</w:t>
      </w:r>
      <w:r w:rsidRPr="00762D2A">
        <w:rPr>
          <w:rFonts w:ascii="Calibri" w:eastAsia="Times New Roman" w:hAnsi="Calibri" w:cs="Calibri"/>
          <w:color w:val="000000"/>
          <w:sz w:val="24"/>
          <w:szCs w:val="24"/>
          <w:lang w:eastAsia="en-GB"/>
        </w:rPr>
        <w:t>, Ben C. Sheldon</w:t>
      </w:r>
      <w:r w:rsidRPr="00762D2A">
        <w:rPr>
          <w:rFonts w:ascii="Calibri" w:eastAsia="Times New Roman" w:hAnsi="Calibri" w:cs="Calibri"/>
          <w:color w:val="000000"/>
          <w:sz w:val="24"/>
          <w:szCs w:val="24"/>
          <w:vertAlign w:val="superscript"/>
          <w:lang w:eastAsia="en-GB"/>
        </w:rPr>
        <w:t>16</w:t>
      </w:r>
      <w:r w:rsidRPr="00762D2A">
        <w:rPr>
          <w:rFonts w:ascii="Calibri" w:eastAsia="Times New Roman" w:hAnsi="Calibri" w:cs="Calibri"/>
          <w:color w:val="000000"/>
          <w:sz w:val="24"/>
          <w:szCs w:val="24"/>
          <w:lang w:eastAsia="en-GB"/>
        </w:rPr>
        <w:t>, Albert B. Phillimore</w:t>
      </w:r>
      <w:r w:rsidRPr="00762D2A">
        <w:rPr>
          <w:rFonts w:ascii="Calibri" w:eastAsia="Times New Roman" w:hAnsi="Calibri" w:cs="Calibri"/>
          <w:color w:val="000000"/>
          <w:sz w:val="24"/>
          <w:szCs w:val="24"/>
          <w:vertAlign w:val="superscript"/>
          <w:lang w:eastAsia="en-GB"/>
        </w:rPr>
        <w:t>1</w:t>
      </w: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color w:val="000000"/>
          <w:sz w:val="20"/>
          <w:szCs w:val="24"/>
          <w:vertAlign w:val="superscript"/>
          <w:lang w:eastAsia="en-GB"/>
        </w:rPr>
        <w:t>1</w:t>
      </w:r>
      <w:r w:rsidRPr="00762D2A">
        <w:rPr>
          <w:rFonts w:ascii="Calibri" w:eastAsia="Times New Roman" w:hAnsi="Calibri" w:cs="Calibri"/>
          <w:color w:val="000000"/>
          <w:sz w:val="20"/>
          <w:szCs w:val="24"/>
          <w:lang w:eastAsia="en-GB"/>
        </w:rPr>
        <w:t xml:space="preserve"> Institute for Evolutionary Biology, The University of Edinburgh, Edinburgh, UK</w:t>
      </w:r>
      <w:r w:rsidRPr="00762D2A">
        <w:rPr>
          <w:rFonts w:ascii="Calibri" w:eastAsia="Times New Roman" w:hAnsi="Calibri" w:cs="Calibri"/>
          <w:color w:val="000000"/>
          <w:sz w:val="20"/>
          <w:szCs w:val="24"/>
          <w:lang w:eastAsia="en-GB"/>
        </w:rPr>
        <w:br/>
      </w:r>
      <w:r w:rsidRPr="00762D2A">
        <w:rPr>
          <w:rFonts w:ascii="Calibri" w:eastAsia="Times New Roman" w:hAnsi="Calibri" w:cs="Calibri"/>
          <w:color w:val="000000"/>
          <w:sz w:val="20"/>
          <w:szCs w:val="24"/>
          <w:vertAlign w:val="superscript"/>
          <w:lang w:eastAsia="en-GB"/>
        </w:rPr>
        <w:t>2</w:t>
      </w:r>
      <w:r w:rsidRPr="00762D2A">
        <w:rPr>
          <w:rFonts w:ascii="Calibri" w:eastAsia="Times New Roman" w:hAnsi="Calibri" w:cs="Calibri"/>
          <w:color w:val="000000"/>
          <w:sz w:val="20"/>
          <w:szCs w:val="24"/>
          <w:lang w:eastAsia="en-GB"/>
        </w:rPr>
        <w:t xml:space="preserve"> Plymouth Marine Laboratory, Prospect Place, The Hoe, Plymouth, PL13DH, UK</w:t>
      </w:r>
      <w:r w:rsidRPr="00762D2A">
        <w:rPr>
          <w:rFonts w:ascii="Calibri" w:eastAsia="Times New Roman" w:hAnsi="Calibri" w:cs="Calibri"/>
          <w:color w:val="000000"/>
          <w:sz w:val="20"/>
          <w:szCs w:val="24"/>
          <w:lang w:eastAsia="en-GB"/>
        </w:rPr>
        <w:br/>
      </w:r>
      <w:r w:rsidRPr="00762D2A">
        <w:rPr>
          <w:rFonts w:ascii="Calibri" w:eastAsia="Times New Roman" w:hAnsi="Calibri" w:cs="Calibri"/>
          <w:color w:val="000000"/>
          <w:sz w:val="20"/>
          <w:szCs w:val="24"/>
          <w:vertAlign w:val="superscript"/>
          <w:lang w:eastAsia="en-GB"/>
        </w:rPr>
        <w:t>3</w:t>
      </w:r>
      <w:r w:rsidRPr="00762D2A">
        <w:rPr>
          <w:rFonts w:ascii="Calibri" w:eastAsia="Times New Roman" w:hAnsi="Calibri" w:cs="Calibri"/>
          <w:color w:val="000000"/>
          <w:sz w:val="20"/>
          <w:szCs w:val="24"/>
          <w:lang w:eastAsia="en-GB"/>
        </w:rPr>
        <w:t xml:space="preserve"> School of Biology, Faculty of Biological Sciences, University of Leeds, LS2 9JT</w:t>
      </w:r>
      <w:r w:rsidRPr="00762D2A">
        <w:rPr>
          <w:rFonts w:ascii="Calibri" w:eastAsia="Times New Roman" w:hAnsi="Calibri" w:cs="Calibri"/>
          <w:color w:val="000000"/>
          <w:sz w:val="20"/>
          <w:szCs w:val="24"/>
          <w:lang w:eastAsia="en-GB"/>
        </w:rPr>
        <w:br/>
      </w:r>
      <w:r w:rsidRPr="00762D2A">
        <w:rPr>
          <w:rFonts w:ascii="Calibri" w:eastAsia="Times New Roman" w:hAnsi="Calibri" w:cs="Calibri"/>
          <w:color w:val="000000"/>
          <w:sz w:val="20"/>
          <w:szCs w:val="24"/>
          <w:vertAlign w:val="superscript"/>
          <w:lang w:eastAsia="en-GB"/>
        </w:rPr>
        <w:t>4</w:t>
      </w:r>
      <w:r w:rsidRPr="00762D2A">
        <w:rPr>
          <w:rFonts w:ascii="Calibri" w:eastAsia="Times New Roman" w:hAnsi="Calibri" w:cs="Calibri"/>
          <w:color w:val="000000"/>
          <w:sz w:val="20"/>
          <w:szCs w:val="24"/>
          <w:lang w:eastAsia="en-GB"/>
        </w:rPr>
        <w:t xml:space="preserve"> Lake Ecosystems Group, UK Centre for Ecology &amp; Hydrology, Library Avenue, </w:t>
      </w:r>
      <w:proofErr w:type="spellStart"/>
      <w:r w:rsidRPr="00762D2A">
        <w:rPr>
          <w:rFonts w:ascii="Calibri" w:eastAsia="Times New Roman" w:hAnsi="Calibri" w:cs="Calibri"/>
          <w:color w:val="000000"/>
          <w:sz w:val="20"/>
          <w:szCs w:val="24"/>
          <w:lang w:eastAsia="en-GB"/>
        </w:rPr>
        <w:t>Bailrigg</w:t>
      </w:r>
      <w:proofErr w:type="spellEnd"/>
      <w:r w:rsidRPr="00762D2A">
        <w:rPr>
          <w:rFonts w:ascii="Calibri" w:eastAsia="Times New Roman" w:hAnsi="Calibri" w:cs="Calibri"/>
          <w:color w:val="000000"/>
          <w:sz w:val="20"/>
          <w:szCs w:val="24"/>
          <w:lang w:eastAsia="en-GB"/>
        </w:rPr>
        <w:t>, Lancaster, LA1 4AP, UK.</w:t>
      </w:r>
      <w:r w:rsidRPr="00762D2A">
        <w:rPr>
          <w:rFonts w:ascii="Calibri" w:eastAsia="Times New Roman" w:hAnsi="Calibri" w:cs="Calibri"/>
          <w:color w:val="000000"/>
          <w:sz w:val="20"/>
          <w:szCs w:val="24"/>
          <w:lang w:eastAsia="en-GB"/>
        </w:rPr>
        <w:br/>
      </w:r>
      <w:r w:rsidRPr="00762D2A">
        <w:rPr>
          <w:rFonts w:ascii="Calibri" w:eastAsia="Times New Roman" w:hAnsi="Calibri" w:cs="Calibri"/>
          <w:color w:val="000000"/>
          <w:sz w:val="20"/>
          <w:szCs w:val="24"/>
          <w:vertAlign w:val="superscript"/>
          <w:lang w:eastAsia="en-GB"/>
        </w:rPr>
        <w:t>5</w:t>
      </w:r>
      <w:r w:rsidRPr="00762D2A">
        <w:rPr>
          <w:rFonts w:ascii="Calibri" w:eastAsia="Times New Roman" w:hAnsi="Calibri" w:cs="Calibri"/>
          <w:color w:val="000000"/>
          <w:sz w:val="20"/>
          <w:szCs w:val="24"/>
          <w:lang w:eastAsia="en-GB"/>
        </w:rPr>
        <w:t xml:space="preserve"> Department of Biology, Aarhus University, Aarhus, Denmark</w:t>
      </w:r>
      <w:r w:rsidRPr="00762D2A">
        <w:rPr>
          <w:rFonts w:ascii="Calibri" w:eastAsia="Times New Roman" w:hAnsi="Calibri" w:cs="Calibri"/>
          <w:color w:val="000000"/>
          <w:sz w:val="20"/>
          <w:szCs w:val="24"/>
          <w:lang w:eastAsia="en-GB"/>
        </w:rPr>
        <w:br/>
      </w:r>
      <w:r w:rsidRPr="00762D2A">
        <w:rPr>
          <w:rFonts w:ascii="Calibri" w:eastAsia="Times New Roman" w:hAnsi="Calibri" w:cs="Calibri"/>
          <w:color w:val="000000"/>
          <w:sz w:val="20"/>
          <w:szCs w:val="24"/>
          <w:vertAlign w:val="superscript"/>
          <w:lang w:eastAsia="en-GB"/>
        </w:rPr>
        <w:t>6</w:t>
      </w:r>
      <w:r w:rsidRPr="00762D2A">
        <w:rPr>
          <w:rFonts w:ascii="Calibri" w:eastAsia="Times New Roman" w:hAnsi="Calibri" w:cs="Calibri"/>
          <w:color w:val="000000"/>
          <w:sz w:val="20"/>
          <w:szCs w:val="24"/>
          <w:lang w:eastAsia="en-GB"/>
        </w:rPr>
        <w:t xml:space="preserve"> RSPB Centre for Conservation Science, The Lodge, Sandy, Beds SG19 2DL</w:t>
      </w:r>
      <w:r w:rsidRPr="00762D2A">
        <w:rPr>
          <w:rFonts w:ascii="Calibri" w:eastAsia="Times New Roman" w:hAnsi="Calibri" w:cs="Calibri"/>
          <w:color w:val="000000"/>
          <w:sz w:val="20"/>
          <w:szCs w:val="24"/>
          <w:lang w:eastAsia="en-GB"/>
        </w:rPr>
        <w:br/>
      </w:r>
      <w:r w:rsidRPr="00762D2A">
        <w:rPr>
          <w:rFonts w:ascii="Calibri" w:eastAsia="Times New Roman" w:hAnsi="Calibri" w:cs="Calibri"/>
          <w:color w:val="000000"/>
          <w:sz w:val="20"/>
          <w:szCs w:val="24"/>
          <w:vertAlign w:val="superscript"/>
          <w:lang w:eastAsia="en-GB"/>
        </w:rPr>
        <w:t>7</w:t>
      </w:r>
      <w:r w:rsidRPr="00762D2A">
        <w:rPr>
          <w:rFonts w:ascii="Calibri" w:eastAsia="Times New Roman" w:hAnsi="Calibri" w:cs="Calibri"/>
          <w:color w:val="000000"/>
          <w:sz w:val="20"/>
          <w:szCs w:val="24"/>
          <w:lang w:eastAsia="en-GB"/>
        </w:rPr>
        <w:t xml:space="preserve"> Centre for Research in Animal Behaviour, University of Exeter, EX4 4QG</w:t>
      </w:r>
      <w:r w:rsidRPr="00762D2A">
        <w:rPr>
          <w:rFonts w:ascii="Calibri" w:eastAsia="Times New Roman" w:hAnsi="Calibri" w:cs="Calibri"/>
          <w:color w:val="000000"/>
          <w:sz w:val="20"/>
          <w:szCs w:val="24"/>
          <w:lang w:eastAsia="en-GB"/>
        </w:rPr>
        <w:br/>
      </w:r>
      <w:r w:rsidRPr="00762D2A">
        <w:rPr>
          <w:rFonts w:ascii="Calibri" w:eastAsia="Times New Roman" w:hAnsi="Calibri" w:cs="Calibri"/>
          <w:color w:val="000000"/>
          <w:sz w:val="20"/>
          <w:szCs w:val="24"/>
          <w:vertAlign w:val="superscript"/>
          <w:lang w:eastAsia="en-GB"/>
        </w:rPr>
        <w:t>8</w:t>
      </w:r>
      <w:r w:rsidRPr="00762D2A">
        <w:rPr>
          <w:rFonts w:ascii="Calibri" w:eastAsia="Times New Roman" w:hAnsi="Calibri" w:cs="Calibri"/>
          <w:color w:val="000000"/>
          <w:sz w:val="20"/>
          <w:szCs w:val="24"/>
          <w:lang w:eastAsia="en-GB"/>
        </w:rPr>
        <w:t xml:space="preserve"> Department of Biology, Department of Biology, Lund University, SE-22362 Lund, Sweden</w:t>
      </w:r>
      <w:r w:rsidRPr="00762D2A">
        <w:rPr>
          <w:rFonts w:ascii="Calibri" w:eastAsia="Times New Roman" w:hAnsi="Calibri" w:cs="Calibri"/>
          <w:color w:val="000000"/>
          <w:sz w:val="20"/>
          <w:szCs w:val="24"/>
          <w:lang w:eastAsia="en-GB"/>
        </w:rPr>
        <w:br/>
      </w:r>
      <w:r w:rsidRPr="00762D2A">
        <w:rPr>
          <w:rFonts w:ascii="Calibri" w:eastAsia="Times New Roman" w:hAnsi="Calibri" w:cs="Calibri"/>
          <w:color w:val="000000"/>
          <w:sz w:val="20"/>
          <w:szCs w:val="24"/>
          <w:vertAlign w:val="superscript"/>
          <w:lang w:eastAsia="en-GB"/>
        </w:rPr>
        <w:t>9</w:t>
      </w:r>
      <w:r w:rsidRPr="00762D2A">
        <w:rPr>
          <w:rFonts w:ascii="Calibri" w:eastAsia="Times New Roman" w:hAnsi="Calibri" w:cs="Calibri"/>
          <w:color w:val="000000"/>
          <w:sz w:val="20"/>
          <w:szCs w:val="24"/>
          <w:lang w:eastAsia="en-GB"/>
        </w:rPr>
        <w:t xml:space="preserve"> British Trust for Ornithology, Thetford, Norfolk, IP24 2PU, UK</w:t>
      </w:r>
      <w:r w:rsidRPr="00762D2A">
        <w:rPr>
          <w:rFonts w:ascii="Calibri" w:eastAsia="Times New Roman" w:hAnsi="Calibri" w:cs="Calibri"/>
          <w:color w:val="000000"/>
          <w:sz w:val="20"/>
          <w:szCs w:val="24"/>
          <w:lang w:eastAsia="en-GB"/>
        </w:rPr>
        <w:br/>
      </w:r>
      <w:r w:rsidRPr="00762D2A">
        <w:rPr>
          <w:rFonts w:ascii="Calibri" w:eastAsia="Times New Roman" w:hAnsi="Calibri" w:cs="Calibri"/>
          <w:color w:val="000000"/>
          <w:sz w:val="20"/>
          <w:szCs w:val="24"/>
          <w:vertAlign w:val="superscript"/>
          <w:lang w:eastAsia="en-GB"/>
        </w:rPr>
        <w:t>10</w:t>
      </w:r>
      <w:r w:rsidRPr="00762D2A">
        <w:rPr>
          <w:rFonts w:ascii="Calibri" w:eastAsia="Times New Roman" w:hAnsi="Calibri" w:cs="Calibri"/>
          <w:color w:val="000000"/>
          <w:sz w:val="20"/>
          <w:szCs w:val="24"/>
          <w:lang w:eastAsia="en-GB"/>
        </w:rPr>
        <w:t xml:space="preserve"> Conservation Science Group, Department of Zoology, University of Cambridge, David Attenborough Building, Pembroke Street, Cambridge, CB2 3QZ, UK</w:t>
      </w:r>
      <w:r w:rsidRPr="00762D2A">
        <w:rPr>
          <w:rFonts w:ascii="Calibri" w:eastAsia="Times New Roman" w:hAnsi="Calibri" w:cs="Calibri"/>
          <w:color w:val="000000"/>
          <w:sz w:val="20"/>
          <w:szCs w:val="24"/>
          <w:lang w:eastAsia="en-GB"/>
        </w:rPr>
        <w:br/>
      </w:r>
      <w:r w:rsidRPr="00762D2A">
        <w:rPr>
          <w:rFonts w:ascii="Calibri" w:eastAsia="Times New Roman" w:hAnsi="Calibri" w:cs="Calibri"/>
          <w:color w:val="000000"/>
          <w:sz w:val="20"/>
          <w:szCs w:val="24"/>
          <w:vertAlign w:val="superscript"/>
          <w:lang w:eastAsia="en-GB"/>
        </w:rPr>
        <w:t>11</w:t>
      </w:r>
      <w:r w:rsidRPr="00762D2A">
        <w:rPr>
          <w:rFonts w:ascii="Calibri" w:eastAsia="Times New Roman" w:hAnsi="Calibri" w:cs="Calibri"/>
          <w:color w:val="000000"/>
          <w:sz w:val="20"/>
          <w:szCs w:val="24"/>
          <w:lang w:eastAsia="en-GB"/>
        </w:rPr>
        <w:t xml:space="preserve"> </w:t>
      </w:r>
      <w:r w:rsidRPr="00762D2A">
        <w:rPr>
          <w:rFonts w:ascii="Calibri" w:eastAsia="Times New Roman" w:hAnsi="Calibri" w:cs="Calibri"/>
          <w:color w:val="000000"/>
          <w:sz w:val="20"/>
          <w:szCs w:val="24"/>
          <w:shd w:val="clear" w:color="auto" w:fill="FFFFFF"/>
          <w:lang w:eastAsia="en-GB"/>
        </w:rPr>
        <w:t>Department of Mathematical Sciences and Centre for Biodiversity Dynamics, Norwegian University of Science and Technology (NTNU), Trondheim, Norway</w:t>
      </w:r>
      <w:r w:rsidRPr="00762D2A">
        <w:rPr>
          <w:rFonts w:ascii="Calibri" w:eastAsia="Times New Roman" w:hAnsi="Calibri" w:cs="Calibri"/>
          <w:color w:val="000000"/>
          <w:sz w:val="20"/>
          <w:szCs w:val="24"/>
          <w:shd w:val="clear" w:color="auto" w:fill="FFFFFF"/>
          <w:lang w:eastAsia="en-GB"/>
        </w:rPr>
        <w:br/>
      </w:r>
      <w:r w:rsidRPr="00762D2A">
        <w:rPr>
          <w:rFonts w:ascii="Calibri" w:eastAsia="Times New Roman" w:hAnsi="Calibri" w:cs="Calibri"/>
          <w:color w:val="000000"/>
          <w:sz w:val="20"/>
          <w:szCs w:val="24"/>
          <w:vertAlign w:val="superscript"/>
          <w:lang w:eastAsia="en-GB"/>
        </w:rPr>
        <w:t>12</w:t>
      </w:r>
      <w:r w:rsidRPr="00762D2A">
        <w:rPr>
          <w:rFonts w:ascii="Calibri" w:eastAsia="Times New Roman" w:hAnsi="Calibri" w:cs="Calibri"/>
          <w:color w:val="000000"/>
          <w:sz w:val="20"/>
          <w:szCs w:val="24"/>
          <w:lang w:eastAsia="en-GB"/>
        </w:rPr>
        <w:t xml:space="preserve"> University of Bergen, Department of Biological Sciences, 5020 Bergen, Norway</w:t>
      </w:r>
      <w:r w:rsidRPr="00762D2A">
        <w:rPr>
          <w:rFonts w:ascii="Calibri" w:eastAsia="Times New Roman" w:hAnsi="Calibri" w:cs="Calibri"/>
          <w:color w:val="000000"/>
          <w:sz w:val="20"/>
          <w:szCs w:val="24"/>
          <w:lang w:eastAsia="en-GB"/>
        </w:rPr>
        <w:br/>
      </w:r>
      <w:r w:rsidRPr="00762D2A">
        <w:rPr>
          <w:rFonts w:ascii="Calibri" w:eastAsia="Times New Roman" w:hAnsi="Calibri" w:cs="Calibri"/>
          <w:color w:val="000000"/>
          <w:sz w:val="20"/>
          <w:szCs w:val="24"/>
          <w:vertAlign w:val="superscript"/>
          <w:lang w:eastAsia="en-GB"/>
        </w:rPr>
        <w:t>13</w:t>
      </w:r>
      <w:r w:rsidRPr="00762D2A">
        <w:rPr>
          <w:rFonts w:ascii="Calibri" w:eastAsia="Times New Roman" w:hAnsi="Calibri" w:cs="Calibri"/>
          <w:color w:val="000000"/>
          <w:sz w:val="20"/>
          <w:szCs w:val="24"/>
          <w:lang w:eastAsia="en-GB"/>
        </w:rPr>
        <w:t xml:space="preserve"> Norwegian Institute for Nature Research, 5006 Bergen, Norway</w:t>
      </w:r>
      <w:r w:rsidRPr="00762D2A">
        <w:rPr>
          <w:rFonts w:ascii="Calibri" w:eastAsia="Times New Roman" w:hAnsi="Calibri" w:cs="Calibri"/>
          <w:color w:val="000000"/>
          <w:sz w:val="20"/>
          <w:szCs w:val="24"/>
          <w:lang w:eastAsia="en-GB"/>
        </w:rPr>
        <w:br/>
      </w:r>
      <w:r w:rsidRPr="00762D2A">
        <w:rPr>
          <w:rFonts w:ascii="Calibri" w:eastAsia="Times New Roman" w:hAnsi="Calibri" w:cs="Calibri"/>
          <w:color w:val="000000"/>
          <w:sz w:val="20"/>
          <w:szCs w:val="24"/>
          <w:shd w:val="clear" w:color="auto" w:fill="FFFFFF"/>
          <w:vertAlign w:val="superscript"/>
          <w:lang w:eastAsia="en-GB"/>
        </w:rPr>
        <w:t>14</w:t>
      </w:r>
      <w:r w:rsidRPr="00762D2A">
        <w:rPr>
          <w:rFonts w:ascii="Calibri" w:eastAsia="Times New Roman" w:hAnsi="Calibri" w:cs="Calibri"/>
          <w:color w:val="000000"/>
          <w:sz w:val="20"/>
          <w:szCs w:val="24"/>
          <w:shd w:val="clear" w:color="auto" w:fill="FFFFFF"/>
          <w:lang w:eastAsia="en-GB"/>
        </w:rPr>
        <w:t xml:space="preserve"> Department of Animal and Plant Sciences, University of Sheffield, S10 2TN Sheffield, United Kingdom</w:t>
      </w:r>
      <w:r w:rsidRPr="00762D2A">
        <w:rPr>
          <w:rFonts w:ascii="Calibri" w:eastAsia="Times New Roman" w:hAnsi="Calibri" w:cs="Calibri"/>
          <w:color w:val="000000"/>
          <w:sz w:val="20"/>
          <w:szCs w:val="24"/>
          <w:shd w:val="clear" w:color="auto" w:fill="FFFFFF"/>
          <w:lang w:eastAsia="en-GB"/>
        </w:rPr>
        <w:br/>
      </w:r>
      <w:r w:rsidRPr="00762D2A">
        <w:rPr>
          <w:rFonts w:ascii="Calibri" w:eastAsia="Times New Roman" w:hAnsi="Calibri" w:cs="Calibri"/>
          <w:color w:val="000000"/>
          <w:sz w:val="20"/>
          <w:szCs w:val="24"/>
          <w:vertAlign w:val="superscript"/>
          <w:lang w:eastAsia="en-GB"/>
        </w:rPr>
        <w:t>15</w:t>
      </w:r>
      <w:r w:rsidRPr="00762D2A">
        <w:rPr>
          <w:rFonts w:ascii="Calibri" w:eastAsia="Times New Roman" w:hAnsi="Calibri" w:cs="Calibri"/>
          <w:color w:val="000000"/>
          <w:sz w:val="20"/>
          <w:szCs w:val="24"/>
          <w:lang w:eastAsia="en-GB"/>
        </w:rPr>
        <w:t xml:space="preserve"> UK Centre for Ecology &amp; Hydrology, Bush Estate, Penicuik EH26 0QB, UK</w:t>
      </w:r>
      <w:r w:rsidRPr="00762D2A">
        <w:rPr>
          <w:rFonts w:ascii="Calibri" w:eastAsia="Times New Roman" w:hAnsi="Calibri" w:cs="Calibri"/>
          <w:color w:val="000000"/>
          <w:sz w:val="20"/>
          <w:szCs w:val="24"/>
          <w:lang w:eastAsia="en-GB"/>
        </w:rPr>
        <w:br/>
      </w:r>
      <w:r w:rsidRPr="00762D2A">
        <w:rPr>
          <w:rFonts w:ascii="Calibri" w:eastAsia="Times New Roman" w:hAnsi="Calibri" w:cs="Calibri"/>
          <w:color w:val="000000"/>
          <w:sz w:val="20"/>
          <w:szCs w:val="24"/>
          <w:vertAlign w:val="superscript"/>
          <w:lang w:eastAsia="en-GB"/>
        </w:rPr>
        <w:t>16</w:t>
      </w:r>
      <w:r w:rsidRPr="00762D2A">
        <w:rPr>
          <w:rFonts w:ascii="Calibri" w:eastAsia="Times New Roman" w:hAnsi="Calibri" w:cs="Calibri"/>
          <w:color w:val="000000"/>
          <w:sz w:val="20"/>
          <w:szCs w:val="24"/>
          <w:lang w:eastAsia="en-GB"/>
        </w:rPr>
        <w:t xml:space="preserve"> Department of Zoology, University of Oxford, UK</w:t>
      </w:r>
      <w:r w:rsidRPr="00762D2A">
        <w:rPr>
          <w:rFonts w:ascii="Calibri" w:eastAsia="Times New Roman" w:hAnsi="Calibri" w:cs="Calibri"/>
          <w:color w:val="000000"/>
          <w:sz w:val="20"/>
          <w:szCs w:val="24"/>
          <w:lang w:eastAsia="en-GB"/>
        </w:rPr>
        <w:br/>
      </w:r>
      <w:r w:rsidRPr="00762D2A">
        <w:rPr>
          <w:rFonts w:ascii="Calibri" w:eastAsia="Times New Roman" w:hAnsi="Calibri" w:cs="Calibri"/>
          <w:color w:val="000000"/>
          <w:sz w:val="20"/>
          <w:szCs w:val="24"/>
          <w:vertAlign w:val="superscript"/>
          <w:lang w:eastAsia="en-GB"/>
        </w:rPr>
        <w:t>17</w:t>
      </w:r>
      <w:r w:rsidRPr="00762D2A">
        <w:rPr>
          <w:rFonts w:ascii="Calibri" w:eastAsia="Times New Roman" w:hAnsi="Calibri" w:cs="Calibri"/>
          <w:color w:val="000000"/>
          <w:sz w:val="20"/>
          <w:szCs w:val="24"/>
          <w:lang w:eastAsia="en-GB"/>
        </w:rPr>
        <w:t xml:space="preserve"> Institute of Zoology, Zoological Society of London, Regent's Park, London, United Kingdom</w:t>
      </w: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b/>
          <w:bCs/>
          <w:color w:val="000000"/>
          <w:sz w:val="24"/>
          <w:szCs w:val="24"/>
          <w:lang w:eastAsia="en-GB"/>
        </w:rPr>
        <w:lastRenderedPageBreak/>
        <w:t>Climate warming has caused the seasonal timing of many components of ecological food chains to advance</w:t>
      </w:r>
      <w:r w:rsidR="00F7526A">
        <w:rPr>
          <w:rFonts w:ascii="Calibri" w:eastAsia="Times New Roman" w:hAnsi="Calibri" w:cs="Calibri"/>
          <w:b/>
          <w:bCs/>
          <w:color w:val="000000"/>
          <w:sz w:val="24"/>
          <w:szCs w:val="24"/>
          <w:lang w:eastAsia="en-GB"/>
        </w:rPr>
        <w:t xml:space="preserve"> </w:t>
      </w:r>
      <w:r w:rsidR="00F7526A">
        <w:rPr>
          <w:rFonts w:ascii="Calibri" w:eastAsia="Times New Roman" w:hAnsi="Calibri" w:cs="Calibri"/>
          <w:b/>
          <w:bCs/>
          <w:color w:val="000000"/>
          <w:sz w:val="24"/>
          <w:szCs w:val="24"/>
          <w:lang w:eastAsia="en-GB"/>
        </w:rPr>
        <w:fldChar w:fldCharType="begin" w:fldLock="1"/>
      </w:r>
      <w:r w:rsidR="00961E5E">
        <w:rPr>
          <w:rFonts w:ascii="Calibri" w:eastAsia="Times New Roman" w:hAnsi="Calibri" w:cs="Calibri"/>
          <w:b/>
          <w:bCs/>
          <w:color w:val="000000"/>
          <w:sz w:val="24"/>
          <w:szCs w:val="24"/>
          <w:lang w:eastAsia="en-GB"/>
        </w:rPr>
        <w:instrText>ADDIN CSL_CITATION {"citationItems":[{"id":"ITEM-1","itemData":{"DOI":"10.1111/j.1365-2486.2010.02165.x","ISSN":"13541013","author":[{"dropping-particle":"","family":"Thackeray","given":"Stephen J.","non-dropping-particle":"","parse-names":false,"suffix":""},{"dropping-particle":"","family":"Sparks","given":"Timothy H.","non-dropping-particle":"","parse-names":false,"suffix":""},{"dropping-particle":"","family":"Frederiksen","given":"Morten","non-dropping-particle":"","parse-names":false,"suffix":""},{"dropping-particle":"","family":"Burthe","given":"Sarah","non-dropping-particle":"","parse-names":false,"suffix":""},{"dropping-particle":"","family":"Bacon","given":"Philip J.","non-dropping-particle":"","parse-names":false,"suffix":""},{"dropping-particle":"","family":"Bell","given":"James R.","non-dropping-particle":"","parse-names":false,"suffix":""},{"dropping-particle":"","family":"Botham","given":"Marc S.","non-dropping-particle":"","parse-names":false,"suffix":""},{"dropping-particle":"","family":"Brereton","given":"Tom M.","non-dropping-particle":"","parse-names":false,"suffix":""},{"dropping-particle":"","family":"Bright","given":"Paul W.","non-dropping-particle":"","parse-names":false,"suffix":""},{"dropping-particle":"","family":"Carvalho","given":"Laurence","non-dropping-particle":"","parse-names":false,"suffix":""},{"dropping-particle":"","family":"Clutton-Brock","given":"Tim","non-dropping-particle":"","parse-names":false,"suffix":""},{"dropping-particle":"","family":"Dawson","given":"Alistair","non-dropping-particle":"","parse-names":false,"suffix":""},{"dropping-particle":"","family":"Edwards","given":"Martin","non-dropping-particle":"","parse-names":false,"suffix":""},{"dropping-particle":"","family":"Elliott","given":"J. Malcolm","non-dropping-particle":"","parse-names":false,"suffix":""},{"dropping-particle":"","family":"Harrington","given":"Richard","non-dropping-particle":"","parse-names":false,"suffix":""},{"dropping-particle":"","family":"Johns","given":"David","non-dropping-particle":"","parse-names":false,"suffix":""},{"dropping-particle":"","family":"Jones","given":"Ian D.","non-dropping-particle":"","parse-names":false,"suffix":""},{"dropping-particle":"","family":"Jones","given":"James T.","non-dropping-particle":"","parse-names":false,"suffix":""},{"dropping-particle":"","family":"Leech","given":"David I.","non-dropping-particle":"","parse-names":false,"suffix":""},{"dropping-particle":"","family":"Roy","given":"David B.","non-dropping-particle":"","parse-names":false,"suffix":""},{"dropping-particle":"","family":"Scott","given":"W. Andy","non-dropping-particle":"","parse-names":false,"suffix":""},{"dropping-particle":"","family":"Smith","given":"Matt","non-dropping-particle":"","parse-names":false,"suffix":""},{"dropping-particle":"","family":"Smithers","given":"Richard J.","non-dropping-particle":"","parse-names":false,"suffix":""},{"dropping-particle":"","family":"Winfield","given":"Ian J.","non-dropping-particle":"","parse-names":false,"suffix":""},{"dropping-particle":"","family":"Wanless","given":"Sarah","non-dropping-particle":"","parse-names":false,"suffix":""}],"container-title":"Global Change Biology","id":"ITEM-1","issue":"12","issued":{"date-parts":[["2010"]]},"page":"3304-3313","title":"Trophic level asynchrony in rates of phenological change for marine, freshwater and terrestrial environments","type":"article-journal","volume":"16"},"uris":["http://www.mendeley.com/documents/?uuid=73589bbe-3085-4909-a8a7-44475bc6d6d5"]},{"id":"ITEM-2","itemData":{"DOI":"10.1038/nature18608","ISBN":"0028-0836","ISSN":"0028-0836","PMID":"27362222","abstract":"Differences in phenological responses to climate change among species can desynchronise ecological interactions and thereby threaten ecosystem function. To assess these threats, we must quantify the relative impact of climate change on species at different trophic levels. Here, we apply a Climate Sensitivity Profile approach to 10,003 terrestrial and aquatic phenological data sets, spatially matched to temperature and precipitation data, to quantify variation in climate sensitivity. The direction, magnitude and timing of climate sensitivity varied markedly among organisms within taxonomic and trophic groups. Despite this variability, we detected systematic variation in the direction and magnitude of phenological climate sensitivity. Secondary consumers showed consistently lower climate sensitivity than other groups. We used mid-century climate change projections to estimate that the timing of phenological events could change more for primary consumers than for species in other trophic levels (6.2 versus 2.5–2.9 days earlier on average), with substantial taxonomic variation (1.1–14.8 days earlier on average).","author":[{"dropping-particle":"","family":"Thackeray","given":"Stephen J.","non-dropping-particle":"","parse-names":false,"suffix":""},{"dropping-particle":"","family":"Henrys","given":"Peter A.","non-dropping-particle":"","parse-names":false,"suffix":""},{"dropping-particle":"","family":"Hemming","given":"Deborah","non-dropping-particle":"","parse-names":false,"suffix":""},{"dropping-particle":"","family":"Bell","given":"James R.","non-dropping-particle":"","parse-names":false,"suffix":""},{"dropping-particle":"","family":"Botham","given":"Marc S.","non-dropping-particle":"","parse-names":false,"suffix":""},{"dropping-particle":"","family":"Burthe","given":"Sarah","non-dropping-particle":"","parse-names":false,"suffix":""},{"dropping-particle":"","family":"Helaouet","given":"Pierre","non-dropping-particle":"","parse-names":false,"suffix":""},{"dropping-particle":"","family":"Johns","given":"David G.","non-dropping-particle":"","parse-names":false,"suffix":""},{"dropping-particle":"","family":"Jones","given":"Ian D.","non-dropping-particle":"","parse-names":false,"suffix":""},{"dropping-particle":"","family":"Leech","given":"David I.","non-dropping-particle":"","parse-names":false,"suffix":""},{"dropping-particle":"","family":"Mackay","given":"Eleanor B.","non-dropping-particle":"","parse-names":false,"suffix":""},{"dropping-particle":"","family":"Massimino","given":"Dario","non-dropping-particle":"","parse-names":false,"suffix":""},{"dropping-particle":"","family":"Atkinson","given":"Sian","non-dropping-particle":"","parse-names":false,"suffix":""},{"dropping-particle":"","family":"Bacon","given":"Philip J.","non-dropping-particle":"","parse-names":false,"suffix":""},{"dropping-particle":"","family":"Brereton","given":"Tom M.","non-dropping-particle":"","parse-names":false,"suffix":""},{"dropping-particle":"","family":"Carvalho","given":"Laurence","non-dropping-particle":"","parse-names":false,"suffix":""},{"dropping-particle":"","family":"Clutton-Brock","given":"Tim H.","non-dropping-particle":"","parse-names":false,"suffix":""},{"dropping-particle":"","family":"Duck","given":"Callan","non-dropping-particle":"","parse-names":false,"suffix":""},{"dropping-particle":"","family":"Edwards","given":"Martin","non-dropping-particle":"","parse-names":false,"suffix":""},{"dropping-particle":"","family":"Elliott","given":"J. Malcolm","non-dropping-particle":"","parse-names":false,"suffix":""},{"dropping-particle":"","family":"Hall","given":"Stephen J. G.","non-dropping-particle":"","parse-names":false,"suffix":""},{"dropping-particle":"","family":"Harrington","given":"Richard","non-dropping-particle":"","parse-names":false,"suffix":""},{"dropping-particle":"","family":"Pearce-Higgins","given":"James W.","non-dropping-particle":"","parse-names":false,"suffix":""},{"dropping-particle":"","family":"Høye","given":"Toke T.","non-dropping-particle":"","parse-names":false,"suffix":""},{"dropping-particle":"","family":"Kruuk","given":"Loeske E. B.","non-dropping-particle":"","parse-names":false,"suffix":""},{"dropping-particle":"","family":"Pemberton","given":"Josephine M.","non-dropping-particle":"","parse-names":false,"suffix":""},{"dropping-particle":"","family":"Sparks","given":"Tim H.","non-dropping-particle":"","parse-names":false,"suffix":""},{"dropping-particle":"","family":"Thompson","given":"Paul M.","non-dropping-particle":"","parse-names":false,"suffix":""},{"dropping-particle":"","family":"White","given":"Ian","non-dropping-particle":"","parse-names":false,"suffix":""},{"dropping-particle":"","family":"Winfield","given":"Ian J.","non-dropping-particle":"","parse-names":false,"suffix":""},{"dropping-particle":"","family":"Wanless","given":"Sarah","non-dropping-particle":"","parse-names":false,"suffix":""}],"container-title":"Nature","id":"ITEM-2","issue":"7611","issued":{"date-parts":[["2016"]]},"page":"241-245","publisher":"Nature Publishing Group","title":"Phenological sensitivity to climate across taxa and trophic levels","type":"article-journal","volume":"535"},"uris":["http://www.mendeley.com/documents/?uuid=ceacd279-bef9-4102-9fcc-029805572880"]}],"mendeley":{"formattedCitation":"(Thackeray et al. 2010, 2016)","plainTextFormattedCitation":"(Thackeray et al. 2010, 2016)","previouslyFormattedCitation":"(Thackeray et al. 2010, 2016)"},"properties":{"noteIndex":0},"schema":"https://github.com/citation-style-language/schema/raw/master/csl-citation.json"}</w:instrText>
      </w:r>
      <w:r w:rsidR="00F7526A">
        <w:rPr>
          <w:rFonts w:ascii="Calibri" w:eastAsia="Times New Roman" w:hAnsi="Calibri" w:cs="Calibri"/>
          <w:b/>
          <w:bCs/>
          <w:color w:val="000000"/>
          <w:sz w:val="24"/>
          <w:szCs w:val="24"/>
          <w:lang w:eastAsia="en-GB"/>
        </w:rPr>
        <w:fldChar w:fldCharType="separate"/>
      </w:r>
      <w:r w:rsidR="006D3F02" w:rsidRPr="006D3F02">
        <w:rPr>
          <w:rFonts w:ascii="Calibri" w:eastAsia="Times New Roman" w:hAnsi="Calibri" w:cs="Calibri"/>
          <w:bCs/>
          <w:noProof/>
          <w:color w:val="000000"/>
          <w:sz w:val="24"/>
          <w:szCs w:val="24"/>
          <w:lang w:eastAsia="en-GB"/>
        </w:rPr>
        <w:t>(Thackeray et al. 2010, 2016)</w:t>
      </w:r>
      <w:r w:rsidR="00F7526A">
        <w:rPr>
          <w:rFonts w:ascii="Calibri" w:eastAsia="Times New Roman" w:hAnsi="Calibri" w:cs="Calibri"/>
          <w:b/>
          <w:bCs/>
          <w:color w:val="000000"/>
          <w:sz w:val="24"/>
          <w:szCs w:val="24"/>
          <w:lang w:eastAsia="en-GB"/>
        </w:rPr>
        <w:fldChar w:fldCharType="end"/>
      </w:r>
      <w:r w:rsidR="00F7526A">
        <w:rPr>
          <w:rFonts w:ascii="Calibri" w:eastAsia="Times New Roman" w:hAnsi="Calibri" w:cs="Calibri"/>
          <w:b/>
          <w:bCs/>
          <w:color w:val="000000"/>
          <w:sz w:val="24"/>
          <w:szCs w:val="24"/>
          <w:lang w:eastAsia="en-GB"/>
        </w:rPr>
        <w:t>.</w:t>
      </w:r>
      <w:r w:rsidRPr="00762D2A">
        <w:rPr>
          <w:rFonts w:ascii="Calibri" w:eastAsia="Times New Roman" w:hAnsi="Calibri" w:cs="Calibri"/>
          <w:b/>
          <w:bCs/>
          <w:color w:val="000000"/>
          <w:sz w:val="24"/>
          <w:szCs w:val="24"/>
          <w:lang w:eastAsia="en-GB"/>
        </w:rPr>
        <w:t xml:space="preserve"> Differential shifts lead to </w:t>
      </w:r>
      <w:proofErr w:type="spellStart"/>
      <w:r w:rsidRPr="00762D2A">
        <w:rPr>
          <w:rFonts w:ascii="Calibri" w:eastAsia="Times New Roman" w:hAnsi="Calibri" w:cs="Calibri"/>
          <w:b/>
          <w:bCs/>
          <w:color w:val="000000"/>
          <w:sz w:val="24"/>
          <w:szCs w:val="24"/>
          <w:lang w:eastAsia="en-GB"/>
        </w:rPr>
        <w:t>phenological</w:t>
      </w:r>
      <w:proofErr w:type="spellEnd"/>
      <w:r w:rsidRPr="00762D2A">
        <w:rPr>
          <w:rFonts w:ascii="Calibri" w:eastAsia="Times New Roman" w:hAnsi="Calibri" w:cs="Calibri"/>
          <w:b/>
          <w:bCs/>
          <w:color w:val="000000"/>
          <w:sz w:val="24"/>
          <w:szCs w:val="24"/>
          <w:lang w:eastAsia="en-GB"/>
        </w:rPr>
        <w:t xml:space="preserve"> asynchrony, often referred to as trophic mismatch when it is detrimental for consumers </w:t>
      </w:r>
      <w:r w:rsidR="00F7526A">
        <w:rPr>
          <w:rFonts w:ascii="Calibri" w:eastAsia="Times New Roman" w:hAnsi="Calibri" w:cs="Calibri"/>
          <w:b/>
          <w:bCs/>
          <w:color w:val="000000"/>
          <w:sz w:val="24"/>
          <w:szCs w:val="24"/>
          <w:lang w:eastAsia="en-GB"/>
        </w:rPr>
        <w:fldChar w:fldCharType="begin" w:fldLock="1"/>
      </w:r>
      <w:r w:rsidR="00961E5E">
        <w:rPr>
          <w:rFonts w:ascii="Calibri" w:eastAsia="Times New Roman" w:hAnsi="Calibri" w:cs="Calibri"/>
          <w:b/>
          <w:bCs/>
          <w:color w:val="000000"/>
          <w:sz w:val="24"/>
          <w:szCs w:val="24"/>
          <w:lang w:eastAsia="en-GB"/>
        </w:rPr>
        <w:instrText>ADDIN CSL_CITATION {"citationItems":[{"id":"ITEM-1","itemData":{"DOI":"10.1016/S0065-2881(08)60202-3","ISBN":"012026126X","ISSN":"00652881","abstract":"The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fishes.","author":[{"dropping-particle":"","family":"Cushing","given":"DH D.H. DH","non-dropping-particle":"","parse-names":false,"suffix":""}],"collection-title":"Advances in Marine Biology","container-title":"Advances in Marine Biology","id":"ITEM-1","issued":{"date-parts":[["1990"]]},"page":"249-293","publisher":"Elsevier","title":"Plankton production and year-class strength in fish populations: an update of the match/mismatch hypothesis","type":"article-journal","volume":"26"},"uris":["http://www.mendeley.com/documents/?uuid=42e07f0c-5b23-4267-9aa6-327344eea345"]}],"mendeley":{"formattedCitation":"(Cushing 1990)","plainTextFormattedCitation":"(Cushing 1990)","previouslyFormattedCitation":"(Cushing 1990)"},"properties":{"noteIndex":0},"schema":"https://github.com/citation-style-language/schema/raw/master/csl-citation.json"}</w:instrText>
      </w:r>
      <w:r w:rsidR="00F7526A">
        <w:rPr>
          <w:rFonts w:ascii="Calibri" w:eastAsia="Times New Roman" w:hAnsi="Calibri" w:cs="Calibri"/>
          <w:b/>
          <w:bCs/>
          <w:color w:val="000000"/>
          <w:sz w:val="24"/>
          <w:szCs w:val="24"/>
          <w:lang w:eastAsia="en-GB"/>
        </w:rPr>
        <w:fldChar w:fldCharType="separate"/>
      </w:r>
      <w:r w:rsidR="006D3F02" w:rsidRPr="006D3F02">
        <w:rPr>
          <w:rFonts w:ascii="Calibri" w:eastAsia="Times New Roman" w:hAnsi="Calibri" w:cs="Calibri"/>
          <w:bCs/>
          <w:noProof/>
          <w:color w:val="000000"/>
          <w:sz w:val="24"/>
          <w:szCs w:val="24"/>
          <w:lang w:eastAsia="en-GB"/>
        </w:rPr>
        <w:t>(Cushing 1990)</w:t>
      </w:r>
      <w:r w:rsidR="00F7526A">
        <w:rPr>
          <w:rFonts w:ascii="Calibri" w:eastAsia="Times New Roman" w:hAnsi="Calibri" w:cs="Calibri"/>
          <w:b/>
          <w:bCs/>
          <w:color w:val="000000"/>
          <w:sz w:val="24"/>
          <w:szCs w:val="24"/>
          <w:lang w:eastAsia="en-GB"/>
        </w:rPr>
        <w:fldChar w:fldCharType="end"/>
      </w:r>
      <w:r w:rsidRPr="00762D2A">
        <w:rPr>
          <w:rFonts w:ascii="Calibri" w:eastAsia="Times New Roman" w:hAnsi="Calibri" w:cs="Calibri"/>
          <w:b/>
          <w:bCs/>
          <w:color w:val="000000"/>
          <w:sz w:val="24"/>
          <w:szCs w:val="24"/>
          <w:lang w:eastAsia="en-GB"/>
        </w:rPr>
        <w:t>. In the context of trophic interactions, it has been suggested that consumers will shift their phenology to adapt to shifts in the availability of their food source</w:t>
      </w:r>
      <w:r w:rsidR="00F7526A">
        <w:rPr>
          <w:rFonts w:ascii="Calibri" w:eastAsia="Times New Roman" w:hAnsi="Calibri" w:cs="Calibri"/>
          <w:b/>
          <w:bCs/>
          <w:color w:val="000000"/>
          <w:sz w:val="24"/>
          <w:szCs w:val="24"/>
          <w:lang w:eastAsia="en-GB"/>
        </w:rPr>
        <w:t xml:space="preserve"> </w:t>
      </w:r>
      <w:r w:rsidR="00F7526A">
        <w:rPr>
          <w:rFonts w:ascii="Calibri" w:eastAsia="Times New Roman" w:hAnsi="Calibri" w:cs="Calibri"/>
          <w:b/>
          <w:bCs/>
          <w:color w:val="000000"/>
          <w:sz w:val="24"/>
          <w:szCs w:val="24"/>
          <w:lang w:eastAsia="en-GB"/>
        </w:rPr>
        <w:fldChar w:fldCharType="begin" w:fldLock="1"/>
      </w:r>
      <w:r w:rsidR="00961E5E">
        <w:rPr>
          <w:rFonts w:ascii="Calibri" w:eastAsia="Times New Roman" w:hAnsi="Calibri" w:cs="Calibri"/>
          <w:b/>
          <w:bCs/>
          <w:color w:val="000000"/>
          <w:sz w:val="24"/>
          <w:szCs w:val="24"/>
          <w:lang w:eastAsia="en-GB"/>
        </w:rPr>
        <w:instrText>ADDIN CSL_CITATION {"citationItems":[{"id":"ITEM-1","itemData":{"DOI":"10.1098/rspb.2005.3356","ISSN":"1471-2954","PMID":"16321776","abstract":"Climate change has led to shifts in phenology in many species distributed widely across taxonomic groups. It is, however, unclear how we should interpret these shifts without some sort of a yardstick: a measure that will reflect how much a species should be shifting to match the change in its environment caused by climate change. Here, we assume that the shift in the phenology of a species' food abundance is, by a first approximation, an appropriate yardstick. We review the few examples that are available, ranging from birds to marine plankton. In almost all of these examples, the phenology of the focal species shifts either too little (five out of 11) or too much (three out of 11) compared to the yardstick. Thus, many species are becoming mistimed due to climate change. We urge researchers with long-term datasets on phenology to link their data with those that may serve as a yardstick, because documentation of the incidence of climate change-induced mistiming is crucial in assessing the impact of global climate change on the natural world.","author":[{"dropping-particle":"","family":"Visser","given":"Marcel E","non-dropping-particle":"","parse-names":false,"suffix":""},{"dropping-particle":"","family":"Both","given":"Christiaan","non-dropping-particle":"","parse-names":false,"suffix":""}],"container-title":"Proceedings of the Royal Society of London B: Biological Sciences","id":"ITEM-1","issue":"1581","issued":{"date-parts":[["2005","12","22"]]},"page":"2561-2569","title":"Shifts in phenology due to global climate change: the need for a yardstick.","type":"article-journal","volume":"272"},"uris":["http://www.mendeley.com/documents/?uuid=348b5d1d-f53d-4b8a-92f9-8d3ebf93f662"]}],"mendeley":{"formattedCitation":"(Visser and Both 2005)","plainTextFormattedCitation":"(Visser and Both 2005)","previouslyFormattedCitation":"(Visser and Both 2005)"},"properties":{"noteIndex":0},"schema":"https://github.com/citation-style-language/schema/raw/master/csl-citation.json"}</w:instrText>
      </w:r>
      <w:r w:rsidR="00F7526A">
        <w:rPr>
          <w:rFonts w:ascii="Calibri" w:eastAsia="Times New Roman" w:hAnsi="Calibri" w:cs="Calibri"/>
          <w:b/>
          <w:bCs/>
          <w:color w:val="000000"/>
          <w:sz w:val="24"/>
          <w:szCs w:val="24"/>
          <w:lang w:eastAsia="en-GB"/>
        </w:rPr>
        <w:fldChar w:fldCharType="separate"/>
      </w:r>
      <w:r w:rsidR="006D3F02" w:rsidRPr="006D3F02">
        <w:rPr>
          <w:rFonts w:ascii="Calibri" w:eastAsia="Times New Roman" w:hAnsi="Calibri" w:cs="Calibri"/>
          <w:bCs/>
          <w:noProof/>
          <w:color w:val="000000"/>
          <w:sz w:val="24"/>
          <w:szCs w:val="24"/>
          <w:lang w:eastAsia="en-GB"/>
        </w:rPr>
        <w:t>(Visser and Both 2005)</w:t>
      </w:r>
      <w:r w:rsidR="00F7526A">
        <w:rPr>
          <w:rFonts w:ascii="Calibri" w:eastAsia="Times New Roman" w:hAnsi="Calibri" w:cs="Calibri"/>
          <w:b/>
          <w:bCs/>
          <w:color w:val="000000"/>
          <w:sz w:val="24"/>
          <w:szCs w:val="24"/>
          <w:lang w:eastAsia="en-GB"/>
        </w:rPr>
        <w:fldChar w:fldCharType="end"/>
      </w:r>
      <w:r w:rsidRPr="00762D2A">
        <w:rPr>
          <w:rFonts w:ascii="Calibri" w:eastAsia="Times New Roman" w:hAnsi="Calibri" w:cs="Calibri"/>
          <w:b/>
          <w:bCs/>
          <w:color w:val="000000"/>
          <w:sz w:val="24"/>
          <w:szCs w:val="24"/>
          <w:lang w:eastAsia="en-GB"/>
        </w:rPr>
        <w:t>, but they rarely do so in practice</w:t>
      </w:r>
      <w:r w:rsidR="00F7526A">
        <w:rPr>
          <w:rFonts w:ascii="Calibri" w:eastAsia="Times New Roman" w:hAnsi="Calibri" w:cs="Calibri"/>
          <w:b/>
          <w:bCs/>
          <w:color w:val="000000"/>
          <w:sz w:val="24"/>
          <w:szCs w:val="24"/>
          <w:lang w:eastAsia="en-GB"/>
        </w:rPr>
        <w:t xml:space="preserve"> </w:t>
      </w:r>
      <w:r w:rsidR="00F7526A">
        <w:rPr>
          <w:rFonts w:ascii="Calibri" w:eastAsia="Times New Roman" w:hAnsi="Calibri" w:cs="Calibri"/>
          <w:b/>
          <w:bCs/>
          <w:color w:val="000000"/>
          <w:sz w:val="24"/>
          <w:szCs w:val="24"/>
          <w:lang w:eastAsia="en-GB"/>
        </w:rPr>
        <w:fldChar w:fldCharType="begin" w:fldLock="1"/>
      </w:r>
      <w:r w:rsidR="00961E5E">
        <w:rPr>
          <w:rFonts w:ascii="Calibri" w:eastAsia="Times New Roman" w:hAnsi="Calibri" w:cs="Calibri"/>
          <w:b/>
          <w:bCs/>
          <w:color w:val="000000"/>
          <w:sz w:val="24"/>
          <w:szCs w:val="24"/>
          <w:lang w:eastAsia="en-GB"/>
        </w:rPr>
        <w:instrText>ADDIN CSL_CITATION {"citationItems":[{"id":"ITEM-1","itemData":{"DOI":"10.1038/nature18608","ISBN":"0028-0836","ISSN":"0028-0836","PMID":"27362222","abstract":"Differences in phenological responses to climate change among species can desynchronise ecological interactions and thereby threaten ecosystem function. To assess these threats, we must quantify the relative impact of climate change on species at different trophic levels. Here, we apply a Climate Sensitivity Profile approach to 10,003 terrestrial and aquatic phenological data sets, spatially matched to temperature and precipitation data, to quantify variation in climate sensitivity. The direction, magnitude and timing of climate sensitivity varied markedly among organisms within taxonomic and trophic groups. Despite this variability, we detected systematic variation in the direction and magnitude of phenological climate sensitivity. Secondary consumers showed consistently lower climate sensitivity than other groups. We used mid-century climate change projections to estimate that the timing of phenological events could change more for primary consumers than for species in other trophic levels (6.2 versus 2.5–2.9 days earlier on average), with substantial taxonomic variation (1.1–14.8 days earlier on average).","author":[{"dropping-particle":"","family":"Thackeray","given":"Stephen J.","non-dropping-particle":"","parse-names":false,"suffix":""},{"dropping-particle":"","family":"Henrys","given":"Peter A.","non-dropping-particle":"","parse-names":false,"suffix":""},{"dropping-particle":"","family":"Hemming","given":"Deborah","non-dropping-particle":"","parse-names":false,"suffix":""},{"dropping-particle":"","family":"Bell","given":"James R.","non-dropping-particle":"","parse-names":false,"suffix":""},{"dropping-particle":"","family":"Botham","given":"Marc S.","non-dropping-particle":"","parse-names":false,"suffix":""},{"dropping-particle":"","family":"Burthe","given":"Sarah","non-dropping-particle":"","parse-names":false,"suffix":""},{"dropping-particle":"","family":"Helaouet","given":"Pierre","non-dropping-particle":"","parse-names":false,"suffix":""},{"dropping-particle":"","family":"Johns","given":"David G.","non-dropping-particle":"","parse-names":false,"suffix":""},{"dropping-particle":"","family":"Jones","given":"Ian D.","non-dropping-particle":"","parse-names":false,"suffix":""},{"dropping-particle":"","family":"Leech","given":"David I.","non-dropping-particle":"","parse-names":false,"suffix":""},{"dropping-particle":"","family":"Mackay","given":"Eleanor B.","non-dropping-particle":"","parse-names":false,"suffix":""},{"dropping-particle":"","family":"Massimino","given":"Dario","non-dropping-particle":"","parse-names":false,"suffix":""},{"dropping-particle":"","family":"Atkinson","given":"Sian","non-dropping-particle":"","parse-names":false,"suffix":""},{"dropping-particle":"","family":"Bacon","given":"Philip J.","non-dropping-particle":"","parse-names":false,"suffix":""},{"dropping-particle":"","family":"Brereton","given":"Tom M.","non-dropping-particle":"","parse-names":false,"suffix":""},{"dropping-particle":"","family":"Carvalho","given":"Laurence","non-dropping-particle":"","parse-names":false,"suffix":""},{"dropping-particle":"","family":"Clutton-Brock","given":"Tim H.","non-dropping-particle":"","parse-names":false,"suffix":""},{"dropping-particle":"","family":"Duck","given":"Callan","non-dropping-particle":"","parse-names":false,"suffix":""},{"dropping-particle":"","family":"Edwards","given":"Martin","non-dropping-particle":"","parse-names":false,"suffix":""},{"dropping-particle":"","family":"Elliott","given":"J. Malcolm","non-dropping-particle":"","parse-names":false,"suffix":""},{"dropping-particle":"","family":"Hall","given":"Stephen J. G.","non-dropping-particle":"","parse-names":false,"suffix":""},{"dropping-particle":"","family":"Harrington","given":"Richard","non-dropping-particle":"","parse-names":false,"suffix":""},{"dropping-particle":"","family":"Pearce-Higgins","given":"James W.","non-dropping-particle":"","parse-names":false,"suffix":""},{"dropping-particle":"","family":"Høye","given":"Toke T.","non-dropping-particle":"","parse-names":false,"suffix":""},{"dropping-particle":"","family":"Kruuk","given":"Loeske E. B.","non-dropping-particle":"","parse-names":false,"suffix":""},{"dropping-particle":"","family":"Pemberton","given":"Josephine M.","non-dropping-particle":"","parse-names":false,"suffix":""},{"dropping-particle":"","family":"Sparks","given":"Tim H.","non-dropping-particle":"","parse-names":false,"suffix":""},{"dropping-particle":"","family":"Thompson","given":"Paul M.","non-dropping-particle":"","parse-names":false,"suffix":""},{"dropping-particle":"","family":"White","given":"Ian","non-dropping-particle":"","parse-names":false,"suffix":""},{"dropping-particle":"","family":"Winfield","given":"Ian J.","non-dropping-particle":"","parse-names":false,"suffix":""},{"dropping-particle":"","family":"Wanless","given":"Sarah","non-dropping-particle":"","parse-names":false,"suffix":""}],"container-title":"Nature","id":"ITEM-1","issue":"7611","issued":{"date-parts":[["2016"]]},"page":"241-245","publisher":"Nature Publishing Group","title":"Phenological sensitivity to climate across taxa and trophic levels","type":"article-journal","volume":"535"},"uris":["http://www.mendeley.com/documents/?uuid=ceacd279-bef9-4102-9fcc-029805572880"]},{"id":"ITEM-2","itemData":{"DOI":"10.1073/pnas.1714511115","ISBN":"0027-8424 1091-6490","ISSN":"0027-8424","PMID":"29666247","abstract":"Phenological responses to climate change (e.g., earlier leaf-out or egg hatch date) are now well documented and clearly linked to rising temperatures in recent decades. Such shifts in the phenologies of interacting species may lead to shifts in their synchrony, with cascading community and ecosystem consequences. To date, single-system studies have provided no clear picture, either finding synchrony shifts may be extremely prevalent [Mayor SJ, et al. (2017) Sci Rep 7:1902] or relatively uncommon [Iler AM, et al. (2013) Glob Chang Biol 19:2348-2359], suggesting that shifts toward asynchrony may be infrequent. A meta-analytic approach would provide insights into global trends and how they are linked to climate change. We compared phenological shifts among pairwise species interactions (e.g., predator-prey) using published long-term time-series data of phenological events from aquatic and terrestrial ecosystems across four continents since 1951 to determine whether recent climate change has led to overall shifts in synchrony. We show that the relative timing of key life cycle events of interacting species has changed significantly over the past 35 years. Further, by comparing the period before major climate change (pre-1980s) and after, we show that estimated changes in phenology and synchrony are greater in recent decades. However, there has been no consistent trend in the direction of these changes. Our findings show that there have been shifts in the timing of interacting species in recent decades; the next challenges are to improve our ability to predict the direction of change and understand the full consequences for communities and ecosystems. mismatch | trophic interactions | global warming | time series | baseline W hile the most common ecological response to climate change is an advance in seasonal timing, substantial variation has been observed within and across taxonomic groups, including between directly interacting species (1-5). One of the potential outcomes of this variation is a directional change in the relative timing of interacting species (i.e., a change in pheno-logical synchrony). Many researchers hypothesize that climate change will lead to significant changes in synchrony, with potential negative consequences for those interacting species and their ecological communities in some (1, 2, 6, 7) but not all (8-10) contexts. It is commonly thought that warming will lead to changes in synchrony (11-13). These changes are expected to be pr…","author":[{"dropping-particle":"","family":"Kharouba","given":"Heather M","non-dropping-particle":"","parse-names":false,"suffix":""},{"dropping-particle":"","family":"Ehrlén","given":"Johan","non-dropping-particle":"","parse-names":false,"suffix":""},{"dropping-particle":"","family":"Gelman","given":"Andrew","non-dropping-particle":"","parse-names":false,"suffix":""},{"dropping-particle":"","family":"Bolmgren","given":"Kjell","non-dropping-particle":"","parse-names":false,"suffix":""},{"dropping-particle":"","family":"Allen","given":"Jenica M","non-dropping-particle":"","parse-names":false,"suffix":""},{"dropping-particle":"","family":"Travers","given":"Steve E","non-dropping-particle":"","parse-names":false,"suffix":""},{"dropping-particle":"","family":"Wolkovich","given":"Elizabeth M","non-dropping-particle":"","parse-names":false,"suffix":""}],"container-title":"Proceedings of the National Academy of Sciences","id":"ITEM-2","issue":"20","issued":{"date-parts":[["2018"]]},"page":"5211-5216","title":"Global shifts in the phenological synchrony of species interactions over recent decades","type":"article-journal","volume":"115"},"uris":["http://www.mendeley.com/documents/?uuid=b391d1b8-999b-4155-a729-6bf04b8c78ff"]}],"mendeley":{"formattedCitation":"(Thackeray et al. 2016; Kharouba et al. 2018)","plainTextFormattedCitation":"(Thackeray et al. 2016; Kharouba et al. 2018)","previouslyFormattedCitation":"(Thackeray et al. 2016; Kharouba et al. 2018)"},"properties":{"noteIndex":0},"schema":"https://github.com/citation-style-language/schema/raw/master/csl-citation.json"}</w:instrText>
      </w:r>
      <w:r w:rsidR="00F7526A">
        <w:rPr>
          <w:rFonts w:ascii="Calibri" w:eastAsia="Times New Roman" w:hAnsi="Calibri" w:cs="Calibri"/>
          <w:b/>
          <w:bCs/>
          <w:color w:val="000000"/>
          <w:sz w:val="24"/>
          <w:szCs w:val="24"/>
          <w:lang w:eastAsia="en-GB"/>
        </w:rPr>
        <w:fldChar w:fldCharType="separate"/>
      </w:r>
      <w:r w:rsidR="006D3F02" w:rsidRPr="006D3F02">
        <w:rPr>
          <w:rFonts w:ascii="Calibri" w:eastAsia="Times New Roman" w:hAnsi="Calibri" w:cs="Calibri"/>
          <w:bCs/>
          <w:noProof/>
          <w:color w:val="000000"/>
          <w:sz w:val="24"/>
          <w:szCs w:val="24"/>
          <w:lang w:eastAsia="en-GB"/>
        </w:rPr>
        <w:t>(Thackeray et al. 2016; Kharouba et al. 2018)</w:t>
      </w:r>
      <w:r w:rsidR="00F7526A">
        <w:rPr>
          <w:rFonts w:ascii="Calibri" w:eastAsia="Times New Roman" w:hAnsi="Calibri" w:cs="Calibri"/>
          <w:b/>
          <w:bCs/>
          <w:color w:val="000000"/>
          <w:sz w:val="24"/>
          <w:szCs w:val="24"/>
          <w:lang w:eastAsia="en-GB"/>
        </w:rPr>
        <w:fldChar w:fldCharType="end"/>
      </w:r>
      <w:r w:rsidRPr="00762D2A">
        <w:rPr>
          <w:rFonts w:ascii="Calibri" w:eastAsia="Times New Roman" w:hAnsi="Calibri" w:cs="Calibri"/>
          <w:b/>
          <w:bCs/>
          <w:color w:val="000000"/>
          <w:sz w:val="24"/>
          <w:szCs w:val="24"/>
          <w:lang w:eastAsia="en-GB"/>
        </w:rPr>
        <w:t xml:space="preserve">. Whether such unequal shifts are detrimental or not is unresolved </w:t>
      </w:r>
      <w:r w:rsidR="00F7526A">
        <w:rPr>
          <w:rFonts w:ascii="Calibri" w:eastAsia="Times New Roman" w:hAnsi="Calibri" w:cs="Calibri"/>
          <w:b/>
          <w:bCs/>
          <w:color w:val="000000"/>
          <w:sz w:val="24"/>
          <w:szCs w:val="24"/>
          <w:lang w:eastAsia="en-GB"/>
        </w:rPr>
        <w:fldChar w:fldCharType="begin" w:fldLock="1"/>
      </w:r>
      <w:r w:rsidR="00961E5E">
        <w:rPr>
          <w:rFonts w:ascii="Calibri" w:eastAsia="Times New Roman" w:hAnsi="Calibri" w:cs="Calibri"/>
          <w:b/>
          <w:bCs/>
          <w:color w:val="000000"/>
          <w:sz w:val="24"/>
          <w:szCs w:val="24"/>
          <w:lang w:eastAsia="en-GB"/>
        </w:rPr>
        <w:instrText>ADDIN CSL_CITATION {"citationItems":[{"id":"ITEM-1","itemData":{"DOI":"10.1111/j.1461-0248.2012.01812.x","ISSN":"1461023X","abstract":"Phenological changes are well documented biological effects of current climate change but their adaptive value and demographic consequences are poorly known. Game theoretical models have shown that deviating from the fitness-maximising phenology can be evolutionary stable under frequency-dependent selection. We study eco-evolutionary responses to climate change when the historical phenology is mismatched in this way. For illustration we model adaptation of arrival dates in migratory birds that compete for territories at their breeding grounds. We simulate climate change by shifting the timing and the length of the favourable season for breeding. We show that initial trends in changes of population densities can be either reinforced or counteracted during the ensuing evolutionary adaptation. We find in total seven qualitatively different population trajectories during the transition to a new evolutionary equilibrium. This surprising diversity of eco-evolutionary responses provides adaptive explanations to the observed variation in phenological responses to recent climate change. © 2012 Blackwell Publishing Ltd/CNRS.","author":[{"dropping-particle":"","family":"Johansson","given":"Jacob","non-dropping-particle":"","parse-names":false,"suffix":""},{"dropping-particle":"","family":"Jonzén","given":"Niclas","non-dropping-particle":"","parse-names":false,"suffix":""}],"container-title":"Ecology Letters","id":"ITEM-1","issue":"8","issued":{"date-parts":[["2012"]]},"page":"881-888","title":"Game theory sheds new light on ecological responses to current climate change when phenology is historically mismatched","type":"article-journal","volume":"15"},"uris":["http://www.mendeley.com/documents/?uuid=7cef0c70-7f43-4856-aace-99efe0889184"]},{"id":"ITEM-2","itemData":{"DOI":"10.1126/science.1232870","ISSN":"1095-9203","PMID":"23620055","abstract":"Broad-scale environmental changes are altering patterns of natural selection in the wild, but few empirical studies have quantified the demographic cost of sustained directional selection in response to these changes. We tested whether population growth in a wild bird is negatively affected by climate change-induced phenological mismatch, using almost four decades of individual-level life-history data from a great tit population. In this population, warmer springs have generated a mismatch between the annual breeding time and the seasonal food peak, intensifying directional selection for earlier laying dates. Interannual variation in population mismatch has not, however, affected population growth. We demonstrated a mechanism contributing to this uncoupling, whereby fitness losses associated with mismatch are counteracted by fitness gains due to relaxed competition. These findings imply that natural populations may be able to tolerate considerable maladaptation driven by shifting climatic conditions without undergoing immediate declines.","author":[{"dropping-particle":"","family":"Reed","given":"Thomas E","non-dropping-particle":"","parse-names":false,"suffix":""},{"dropping-particle":"","family":"Grøtan","given":"Vidar","non-dropping-particle":"","parse-names":false,"suffix":""},{"dropping-particle":"","family":"Jenouvrier","given":"Stephanie","non-dropping-particle":"","parse-names":false,"suffix":""},{"dropping-particle":"","family":"Sæther","given":"Bernt-Erik","non-dropping-particle":"","parse-names":false,"suffix":""},{"dropping-particle":"","family":"Visser","given":"Marcel E","non-dropping-particle":"","parse-names":false,"suffix":""}],"container-title":"Science","id":"ITEM-2","issued":{"date-parts":[["2013","4","26"]]},"page":"488-491","title":"Population growth in a wild bird is buffered against phenological mismatch.","type":"article-journal","volume":"340"},"uris":["http://www.mendeley.com/documents/?uuid=7d36e177-f258-47ba-b5ad-8db57d9557e5"]},{"id":"ITEM-3","itemData":{"DOI":"10.1111/1365-2656.12554","ISBN":"00218790","ISSN":"13652656","abstract":"1. Climate change may cause phenological asynchrony between trophic levels, which can lead to mismatched reproduction in animals. Although indirect effects of mismatch on fitness are well described, direct effects on parental prey choice are not. Moreover, direct effects of prey variation on offspring condition throughout their early development are understudied. 2. Here, we used camera trap data collected over 2 years to study the effects of trophic mis- match and nestling age on prey choice in pied flycatchers (Ficedula hypoleuca). Furthermore, we studied the effect of mismatch and variation in nestling diet on offspring condition. 3. Both experimentally induced and natural mismatches with the caterpillar peak negatively affected absolute and relative numbers of caterpillars and offspring condition (mass, tarsus and wing length) and positively affected absolute and relative numbers of flying insects in the nestling diet. Feeding more flying insects was negatively correlated with nestling day 12 mass. 4. Both descriptive and experimental data showed preferential feeding of spiders when nest- lings were &lt;7 days old. Receiving more spiders during this phase was positively correlated with tarsus growth. 5. These results highlight the need for a more inclusive framework to study phenological mis- match in nature. The general focus on only one prey type, the rarity of studies that measure environmental abundance of prey, and the lack of timing experiments in dietary studies cur- rently hamper understanding of the actual trophic interactions that affect fitness under climate","author":[{"dropping-particle":"","family":"Samplonius","given":"Jelmer Menno","non-dropping-particle":"","parse-names":false,"suffix":""},{"dropping-particle":"","family":"Kappers","given":"Elena Frederika","non-dropping-particle":"","parse-names":false,"suffix":""},{"dropping-particle":"","family":"Brands","given":"Stef","non-dropping-particle":"","parse-names":false,"suffix":""},{"dropping-particle":"","family":"Both","given":"Christiaan","non-dropping-particle":"","parse-names":false,"suffix":""}],"container-title":"Journal of Animal Ecology","id":"ITEM-3","issued":{"date-parts":[["2016"]]},"page":"1255-1264","title":"Phenological mismatch and ontogenetic diet shifts interactively affect offspring condition in a passerine","type":"article-journal","volume":"85"},"uris":["http://www.mendeley.com/documents/?uuid=4e8cb292-7f6d-47f5-8c02-732fb5e8ef05"]},{"id":"ITEM-4","itemData":{"DOI":"10.1038/s41467-019-10924-4","ISBN":"4146701910","ISSN":"20411723","abstract":"Biological responses to climate change have been widely documented across taxa and regions, but it remains unclear whether species are maintaining a good match between phenotype and environment, i.e. whether observed trait changes are adaptive. Here we reviewed 10,090 abstracts and extracted data from 71 studies reported in 58 relevant publications, to assess quantitatively whether phenotypic trait changes associated with climate change are adaptive in animals. A meta-analysis focussing on birds, the taxon best represented in our dataset, suggests that global warming has not systematically affected morphological traits, but has advanced phenological traits. We demonstrate that these advances are adaptive for some species, but imperfect as evidenced by the observed consistent selection for earlier timing. Application of a theoretical model indicates that the evolutionary load imposed by incomplete adaptive responses to ongoing climate change may already be threatening the persistence of species.","author":[{"dropping-particle":"","family":"Radchuk","given":"Viktoriia","non-dropping-particle":"","parse-names":false,"suffix":""},{"dropping-particle":"","family":"Reed","given":"Thomas","non-dropping-particle":"","parse-names":false,"suffix":""},{"dropping-particle":"","family":"Teplitsky","given":"Céline","non-dropping-particle":"","parse-names":false,"suffix":""},{"dropping-particle":"","family":"Pol","given":"Martijn","non-dropping-particle":"van de","parse-names":false,"suffix":""},{"dropping-particle":"","family":"Charmantier","given":"Anne","non-dropping-particle":"","parse-names":false,"suffix":""},{"dropping-particle":"","family":"Hassall","given":"Christopher","non-dropping-particle":"","parse-names":false,"suffix":""},{"dropping-particle":"","family":"Adamík","given":"Peter","non-dropping-particle":"","parse-names":false,"suffix":""},{"dropping-particle":"","family":"Adriaensen","given":"Frank","non-dropping-particle":"","parse-names":false,"suffix":""},{"dropping-particle":"","family":"Ahola","given":"Markus P.","non-dropping-particle":"","parse-names":false,"suffix":""},{"dropping-particle":"","family":"Arcese","given":"Peter","non-dropping-particle":"","parse-names":false,"suffix":""},{"dropping-particle":"","family":"Miguel Avilés","given":"Jesús","non-dropping-particle":"","parse-names":false,"suffix":""},{"dropping-particle":"","family":"Balbontin","given":"Javier","non-dropping-particle":"","parse-names":false,"suffix":""},{"dropping-particle":"","family":"Berg","given":"Karl S.","non-dropping-particle":"","parse-names":false,"suffix":""},{"dropping-particle":"","family":"Borras","given":"Antoni","non-dropping-particle":"","parse-names":false,"suffix":""},{"dropping-particle":"","family":"Burthe","given":"Sarah","non-dropping-particle":"","parse-names":false,"suffix":""},{"dropping-particle":"","family":"Clobert","given":"Jean","non-dropping-particle":"","parse-names":false,"suffix":""},{"dropping-particle":"","family":"Dehnhard","given":"Nina","non-dropping-particle":"","parse-names":false,"suffix":""},{"dropping-particle":"","family":"Lope","given":"Florentino","non-dropping-particle":"de","parse-names":false,"suffix":""},{"dropping-particle":"","family":"Dhondt","given":"André A.","non-dropping-particle":"","parse-names":false,"suffix":""},{"dropping-particle":"","family":"Dingemanse","given":"Niels J.","non-dropping-particle":"","parse-names":false,"suffix":""},{"dropping-particle":"","family":"Doi","given":"Hideyuki","non-dropping-particle":"","parse-names":false,"suffix":""},{"dropping-particle":"","family":"Eeva","given":"Tapio","non-dropping-particle":"","parse-names":false,"suffix":""},{"dropping-particle":"","family":"Fickel","given":"Joerns","non-dropping-particle":"","parse-names":false,"suffix":""},{"dropping-particle":"","family":"Filella","given":"Iolanda","non-dropping-particle":"","parse-names":false,"suffix":""},{"dropping-particle":"","family":"Fossøy","given":"Frode","non-dropping-particle":"","parse-names":false,"suffix":""},{"dropping-particle":"","family":"Goodenough","given":"Anne E.","non-dropping-particle":"","parse-names":false,"suffix":""},{"dropping-particle":"","family":"Hall","given":"Stephen J.G.","non-dropping-particle":"","parse-names":false,"suffix":""},{"dropping-particle":"","family":"Hansson","given":"Bengt","non-dropping-particle":"","parse-names":false,"suffix":""},{"dropping-particle":"","family":"Harris","given":"Michael","non-dropping-particle":"","parse-names":false,"suffix":""},{"dropping-particle":"","family":"Hasselquist","given":"Dennis","non-dropping-particle":"","parse-names":false,"suffix":""},{"dropping-particle":"","family":"Hickler","given":"Thomas","non-dropping-particle":"","parse-names":false,"suffix":""},{"dropping-particle":"","family":"Joshi","given":"Jasmin","non-dropping-particle":"","parse-names":false,"suffix":""},{"dropping-particle":"","family":"Kharouba","given":"Heather","non-dropping-particle":"","parse-names":false,"suffix":""},{"dropping-particle":"","family":"Martínez","given":"Juan Gabriel","non-dropping-particle":"","parse-names":false,"suffix":""},{"dropping-particle":"","family":"Mihoub","given":"Jean Baptiste","non-dropping-particle":"","parse-names":false,"suffix":""},{"dropping-particle":"","family":"Mills","given":"James A.","non-dropping-particle":"","parse-names":false,"suffix":""},{"dropping-particle":"","family":"Molina-Morales","given":"Mercedes","non-dropping-particle":"","parse-names":false,"suffix":""},{"dropping-particle":"","family":"Moksnes","given":"Arne","non-dropping-particle":"","parse-names":false,"suffix":""},{"dropping-particle":"","family":"Ozgul","given":"Arpat","non-dropping-particle":"","parse-names":false,"suffix":""},{"dropping-particle":"","family":"Parejo","given":"Deseada","non-dropping-particle":"","parse-names":false,"suffix":""},{"dropping-particle":"","family":"Pilard","given":"Philippe","non-dropping-particle":"","parse-names":false,"suffix":""},{"dropping-particle":"","family":"Poisbleau","given":"Maud","non-dropping-particle":"","parse-names":false,"suffix":""},{"dropping-particle":"","family":"Rousset","given":"Francois","non-dropping-particle":"","parse-names":false,"suffix":""},{"dropping-particle":"","family":"Rödel","given":"Mark Oliver","non-dropping-particle":"","parse-names":false,"suffix":""},{"dropping-particle":"","family":"Scott","given":"David","non-dropping-particle":"","parse-names":false,"suffix":""},{"dropping-particle":"","family":"Senar","given":"Juan Carlos","non-dropping-particle":"","parse-names":false,"suffix":""},{"dropping-particle":"","family":"Stefanescu","given":"Constanti","non-dropping-particle":"","parse-names":false,"suffix":""},{"dropping-particle":"","family":"Stokke","given":"Bård G.","non-dropping-particle":"","parse-names":false,"suffix":""},{"dropping-particle":"","family":"Kusano","given":"Tamotsu","non-dropping-particle":"","parse-names":false,"suffix":""},{"dropping-particle":"","family":"Tarka","given":"Maja","non-dropping-particle":"","parse-names":false,"suffix":""},{"dropping-particle":"","family":"Tarwater","given":"Corey E.","non-dropping-particle":"","parse-names":false,"suffix":""},{"dropping-particle":"","family":"Thonicke","given":"Kirsten","non-dropping-particle":"","parse-names":false,"suffix":""},{"dropping-particle":"","family":"Thorley","given":"Jack","non-dropping-particle":"","parse-names":false,"suffix":""},{"dropping-particle":"","family":"Wilting","given":"Andreas","non-dropping-particle":"","parse-names":false,"suffix":""},{"dropping-particle":"","family":"Tryjanowski","given":"Piotr","non-dropping-particle":"","parse-names":false,"suffix":""},{"dropping-particle":"","family":"Merilä","given":"Juha","non-dropping-particle":"","parse-names":false,"suffix":""},{"dropping-particle":"","family":"Sheldon","given":"Ben C.","non-dropping-particle":"","parse-names":false,"suffix":""},{"dropping-particle":"","family":"Pape Møller","given":"Anders","non-dropping-particle":"","parse-names":false,"suffix":""},{"dropping-particle":"","family":"Matthysen","given":"Erik","non-dropping-particle":"","parse-names":false,"suffix":""},{"dropping-particle":"","family":"Janzen","given":"Fredric","non-dropping-particle":"","parse-names":false,"suffix":""},{"dropping-particle":"","family":"Dobson","given":"F. Stephen","non-dropping-particle":"","parse-names":false,"suffix":""},{"dropping-particle":"","family":"Visser","given":"Marcel E.","non-dropping-particle":"","parse-names":false,"suffix":""},{"dropping-particle":"","family":"Beissinger","given":"Steven R.","non-dropping-particle":"","parse-names":false,"suffix":""},{"dropping-particle":"","family":"Courtiol","given":"Alexandre","non-dropping-particle":"","parse-names":false,"suffix":""},{"dropping-particle":"","family":"Kramer-Schadt","given":"Stephanie","non-dropping-particle":"","parse-names":false,"suffix":""}],"container-title":"Nature Communications","id":"ITEM-4","issue":"1","issued":{"date-parts":[["2019"]]},"page":"1-14","title":"Adaptive responses of animals to climate change are most likely insufficient","type":"article-journal","volume":"10"},"uris":["http://www.mendeley.com/documents/?uuid=50bdd703-c09c-429d-ac94-153c263756d1"]},{"id":"ITEM-5","itemData":{"DOI":"10.1038/s41559-019-0880-8","ISSN":"2397334X","abstract":"Climate change has often led to unequal shifts in the seasonal timing (phenology) of interacting species, such as consumers and their resource, leading to phenological ‘mismatches’. Mismatches occur when the time at which a consumer species’s demands for a resource are high does not match with the period when this resource is abundant. Here, we review the evolutionary and population-level consequences of such mismatches and how these depend on other ecological factors, such as additional drivers of selection and density-dependent recruitment. This review puts the research on phenological mismatches into a conceptual framework, applies this framework beyond consumer–resource interactions and illustrates this framework using examples drawn from the vast body of literature on mismatches. Finally, we point out priority questions for research on this key impact of climate change.","author":[{"dropping-particle":"","family":"Visser","given":"Marcel E.","non-dropping-particle":"","parse-names":false,"suffix":""},{"dropping-particle":"","family":"Gienapp","given":"Phillip","non-dropping-particle":"","parse-names":false,"suffix":""}],"container-title":"Nature Ecology and Evolution","id":"ITEM-5","issue":"6","issued":{"date-parts":[["2019"]]},"page":"879-885","publisher":"Springer US","title":"Evolutionary and demographic consequences of phenological mismatches","type":"article-journal","volume":"3"},"uris":["http://www.mendeley.com/documents/?uuid=d2970c58-e392-492e-9309-a6405757ee5d"]}],"mendeley":{"formattedCitation":"(Johansson and Jonzén 2012; Reed et al. 2013&lt;i&gt;a&lt;/i&gt;; Samplonius et al. 2016; Radchuk et al. 2019; Visser and Gienapp 2019)","plainTextFormattedCitation":"(Johansson and Jonzén 2012; Reed et al. 2013a; Samplonius et al. 2016; Radchuk et al. 2019; Visser and Gienapp 2019)","previouslyFormattedCitation":"(Johansson and Jonzén 2012; Reed et al. 2013&lt;i&gt;a&lt;/i&gt;; Samplonius et al. 2016; Radchuk et al. 2019; Visser and Gienapp 2019)"},"properties":{"noteIndex":0},"schema":"https://github.com/citation-style-language/schema/raw/master/csl-citation.json"}</w:instrText>
      </w:r>
      <w:r w:rsidR="00F7526A">
        <w:rPr>
          <w:rFonts w:ascii="Calibri" w:eastAsia="Times New Roman" w:hAnsi="Calibri" w:cs="Calibri"/>
          <w:b/>
          <w:bCs/>
          <w:color w:val="000000"/>
          <w:sz w:val="24"/>
          <w:szCs w:val="24"/>
          <w:lang w:eastAsia="en-GB"/>
        </w:rPr>
        <w:fldChar w:fldCharType="separate"/>
      </w:r>
      <w:r w:rsidR="006D3F02" w:rsidRPr="006D3F02">
        <w:rPr>
          <w:rFonts w:ascii="Calibri" w:eastAsia="Times New Roman" w:hAnsi="Calibri" w:cs="Calibri"/>
          <w:bCs/>
          <w:noProof/>
          <w:color w:val="000000"/>
          <w:sz w:val="24"/>
          <w:szCs w:val="24"/>
          <w:lang w:eastAsia="en-GB"/>
        </w:rPr>
        <w:t>(Johansson and Jonzén 2012; Reed et al. 2013</w:t>
      </w:r>
      <w:r w:rsidR="006D3F02" w:rsidRPr="006D3F02">
        <w:rPr>
          <w:rFonts w:ascii="Calibri" w:eastAsia="Times New Roman" w:hAnsi="Calibri" w:cs="Calibri"/>
          <w:bCs/>
          <w:i/>
          <w:noProof/>
          <w:color w:val="000000"/>
          <w:sz w:val="24"/>
          <w:szCs w:val="24"/>
          <w:lang w:eastAsia="en-GB"/>
        </w:rPr>
        <w:t>a</w:t>
      </w:r>
      <w:r w:rsidR="006D3F02" w:rsidRPr="006D3F02">
        <w:rPr>
          <w:rFonts w:ascii="Calibri" w:eastAsia="Times New Roman" w:hAnsi="Calibri" w:cs="Calibri"/>
          <w:bCs/>
          <w:noProof/>
          <w:color w:val="000000"/>
          <w:sz w:val="24"/>
          <w:szCs w:val="24"/>
          <w:lang w:eastAsia="en-GB"/>
        </w:rPr>
        <w:t>; Samplonius et al. 2016; Radchuk et al. 2019; Visser and Gienapp 2019)</w:t>
      </w:r>
      <w:r w:rsidR="00F7526A">
        <w:rPr>
          <w:rFonts w:ascii="Calibri" w:eastAsia="Times New Roman" w:hAnsi="Calibri" w:cs="Calibri"/>
          <w:b/>
          <w:bCs/>
          <w:color w:val="000000"/>
          <w:sz w:val="24"/>
          <w:szCs w:val="24"/>
          <w:lang w:eastAsia="en-GB"/>
        </w:rPr>
        <w:fldChar w:fldCharType="end"/>
      </w:r>
      <w:r w:rsidRPr="00762D2A">
        <w:rPr>
          <w:rFonts w:ascii="Calibri" w:eastAsia="Times New Roman" w:hAnsi="Calibri" w:cs="Calibri"/>
          <w:b/>
          <w:bCs/>
          <w:color w:val="000000"/>
          <w:sz w:val="24"/>
          <w:szCs w:val="24"/>
          <w:lang w:eastAsia="en-GB"/>
        </w:rPr>
        <w:t xml:space="preserve">. At present there has been no consistent analysis of the links between temperature change, </w:t>
      </w:r>
      <w:proofErr w:type="spellStart"/>
      <w:r w:rsidRPr="00762D2A">
        <w:rPr>
          <w:rFonts w:ascii="Calibri" w:eastAsia="Times New Roman" w:hAnsi="Calibri" w:cs="Calibri"/>
          <w:b/>
          <w:bCs/>
          <w:color w:val="000000"/>
          <w:sz w:val="24"/>
          <w:szCs w:val="24"/>
          <w:lang w:eastAsia="en-GB"/>
        </w:rPr>
        <w:t>phenological</w:t>
      </w:r>
      <w:proofErr w:type="spellEnd"/>
      <w:r w:rsidRPr="00762D2A">
        <w:rPr>
          <w:rFonts w:ascii="Calibri" w:eastAsia="Times New Roman" w:hAnsi="Calibri" w:cs="Calibri"/>
          <w:b/>
          <w:bCs/>
          <w:color w:val="000000"/>
          <w:sz w:val="24"/>
          <w:szCs w:val="24"/>
          <w:lang w:eastAsia="en-GB"/>
        </w:rPr>
        <w:t xml:space="preserve"> asynchrony, and individual-to-population level impacts across taxa, trophic levels and biomes at a global scale. Instead, many of our insights into mismatch and its impacts stem from a handful of independent single-system studies, varying greatly in their conceptual basis and methodological approach. Here, we propose five criteria that all need to be met to demonstrate that temperature-mediated trophic mismatch poses a growing risk to consumers. These criteria are: 1) an ephemeral resource contributes a large proportion of the consumer’s diet; 2) asynchrony between phenology of consumer and resource is increasing over time; 3) </w:t>
      </w:r>
      <w:proofErr w:type="spellStart"/>
      <w:r w:rsidRPr="00762D2A">
        <w:rPr>
          <w:rFonts w:ascii="Calibri" w:eastAsia="Times New Roman" w:hAnsi="Calibri" w:cs="Calibri"/>
          <w:b/>
          <w:bCs/>
          <w:color w:val="000000"/>
          <w:sz w:val="24"/>
          <w:szCs w:val="24"/>
          <w:lang w:eastAsia="en-GB"/>
        </w:rPr>
        <w:t>interannual</w:t>
      </w:r>
      <w:proofErr w:type="spellEnd"/>
      <w:r w:rsidRPr="00762D2A">
        <w:rPr>
          <w:rFonts w:ascii="Calibri" w:eastAsia="Times New Roman" w:hAnsi="Calibri" w:cs="Calibri"/>
          <w:b/>
          <w:bCs/>
          <w:color w:val="000000"/>
          <w:sz w:val="24"/>
          <w:szCs w:val="24"/>
          <w:lang w:eastAsia="en-GB"/>
        </w:rPr>
        <w:t xml:space="preserve"> variation in asynchrony is driven by </w:t>
      </w:r>
      <w:proofErr w:type="spellStart"/>
      <w:r w:rsidRPr="00762D2A">
        <w:rPr>
          <w:rFonts w:ascii="Calibri" w:eastAsia="Times New Roman" w:hAnsi="Calibri" w:cs="Calibri"/>
          <w:b/>
          <w:bCs/>
          <w:color w:val="000000"/>
          <w:sz w:val="24"/>
          <w:szCs w:val="24"/>
          <w:lang w:eastAsia="en-GB"/>
        </w:rPr>
        <w:t>interannual</w:t>
      </w:r>
      <w:proofErr w:type="spellEnd"/>
      <w:r w:rsidRPr="00762D2A">
        <w:rPr>
          <w:rFonts w:ascii="Calibri" w:eastAsia="Times New Roman" w:hAnsi="Calibri" w:cs="Calibri"/>
          <w:b/>
          <w:bCs/>
          <w:color w:val="000000"/>
          <w:sz w:val="24"/>
          <w:szCs w:val="24"/>
          <w:lang w:eastAsia="en-GB"/>
        </w:rPr>
        <w:t xml:space="preserve"> variation in temperature; 4) asynchrony reduces consumer fitness, 5) mismatch impacts negatively on consumer population size or growth. We conduct a literature review of 109 papers studying 132 taxa, and find that for most taxa only two of the five criteria are met. Moreover, all five criteria are only assessed for two taxa. The most commonly-tested criteria are 1 and 2, and few studies further examined evidence for criteria 4 or 5. Furthermore, effects of mismatch are heavily skewed towards juvenile stages rather than adults. Crucially, nearly every study was </w:t>
      </w:r>
      <w:r w:rsidRPr="00762D2A">
        <w:rPr>
          <w:rFonts w:ascii="Calibri" w:eastAsia="Times New Roman" w:hAnsi="Calibri" w:cs="Calibri"/>
          <w:b/>
          <w:bCs/>
          <w:color w:val="000000"/>
          <w:sz w:val="24"/>
          <w:szCs w:val="24"/>
          <w:lang w:eastAsia="en-GB"/>
        </w:rPr>
        <w:lastRenderedPageBreak/>
        <w:t>conducted in Europe or North America, and most studies were on terrestrial secondary consumers. We thus lack a robust evidence base from which to draw general conclusions about the risk that climate-mediated trophic mismatch may pose to populations worldwide.</w:t>
      </w:r>
    </w:p>
    <w:p w:rsidR="00762D2A" w:rsidRPr="00762D2A" w:rsidRDefault="00762D2A" w:rsidP="00762D2A">
      <w:pPr>
        <w:spacing w:after="0" w:line="480" w:lineRule="auto"/>
        <w:rPr>
          <w:rFonts w:ascii="Times New Roman" w:eastAsia="Times New Roman" w:hAnsi="Times New Roman" w:cs="Times New Roman"/>
          <w:sz w:val="24"/>
          <w:szCs w:val="24"/>
          <w:lang w:eastAsia="en-GB"/>
        </w:rPr>
      </w:pPr>
    </w:p>
    <w:p w:rsidR="00762D2A" w:rsidRDefault="00762D2A" w:rsidP="00762D2A">
      <w:pPr>
        <w:spacing w:line="480" w:lineRule="auto"/>
        <w:rPr>
          <w:rFonts w:ascii="Calibri" w:eastAsia="Times New Roman" w:hAnsi="Calibri" w:cs="Calibri"/>
          <w:color w:val="000000"/>
          <w:sz w:val="24"/>
          <w:szCs w:val="24"/>
          <w:lang w:eastAsia="en-GB"/>
        </w:rPr>
      </w:pPr>
      <w:r w:rsidRPr="00762D2A">
        <w:rPr>
          <w:rFonts w:ascii="Calibri" w:eastAsia="Times New Roman" w:hAnsi="Calibri" w:cs="Calibri"/>
          <w:color w:val="000000"/>
          <w:sz w:val="24"/>
          <w:szCs w:val="24"/>
          <w:lang w:eastAsia="en-GB"/>
        </w:rPr>
        <w:t xml:space="preserve">The shifting seasonal timing of key life history events, such as the budburst of trees, emergence of insects and migration and breeding times of vertebrates, is one of the three universal ecological responses to climate change </w:t>
      </w:r>
      <w:r w:rsidR="00F7526A">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author":[{"dropping-particle":"","family":"Walther","given":"GR","non-dropping-particle":"","parse-names":false,"suffix":""},{"dropping-particle":"","family":"Post","given":"Eric","non-dropping-particle":"","parse-names":false,"suffix":""},{"dropping-particle":"","family":"Convey","given":"Peter","non-dropping-particle":"","parse-names":false,"suffix":""},{"dropping-particle":"","family":"Menzel","given":"Annette","non-dropping-particle":"","parse-names":false,"suffix":""}],"container-title":"Nature","id":"ITEM-1","issued":{"date-parts":[["2002"]]},"page":"389-395","title":"Ecological responses to recent climate change","type":"article-journal"},"uris":["http://www.mendeley.com/documents/?uuid=e16f6615-3fcc-4e6d-94bc-f2f96a9df1f2"]},{"id":"ITEM-2","itemData":{"DOI":"10.1038/nature01286","ISSN":"0028-0836","PMID":"12511946","abstract":"Causal attribution of recent biological trends to climate change is complicated because non-climatic influences dominate local, short-term biological changes. Any underlying signal from climate change is likely to be revealed by analyses that seek systematic trends across diverse species and geographic regions; however, debates within the Intergovernmental Panel on Climate Change (IPCC) reveal several definitions of a 'systematic trend'. Here, we explore these differences, apply diverse analyses to more than 1,700 species, and show that recent biological trends match climate change predictions. Global meta-analyses documented significant range shifts averaging 6.1 km per decade towards the poles (or metres per decade upward), and significant mean advancement of spring events by 2.3 days per decade. We define a diagnostic fingerprint of temporal and spatial 'sign-switching' responses uniquely predicted by twentieth century climate trends. Among appropriate long-term/large-scale/multi-species data sets, this diagnostic fingerprint was found for 279 species. This suite of analyses generates 'very high confidence' (as laid down by the IPCC) that climate change is already affecting living systems.","author":[{"dropping-particle":"","family":"Parmesan","given":"Camille","non-dropping-particle":"","parse-names":false,"suffix":""},{"dropping-particle":"","family":"Yohe","given":"Gary","non-dropping-particle":"","parse-names":false,"suffix":""}],"container-title":"Nature","id":"ITEM-2","issued":{"date-parts":[["2003","1","2"]]},"page":"37-42","title":"A globally coherent fingerprint of climate change impacts across natural systems.","type":"article-journal","volume":"421"},"uris":["http://www.mendeley.com/documents/?uuid=70042683-28b3-4789-affe-2a65ec8d52d8"]}],"mendeley":{"formattedCitation":"(Walther et al. 2002; Parmesan and Yohe 2003)","plainTextFormattedCitation":"(Walther et al. 2002; Parmesan and Yohe 2003)","previouslyFormattedCitation":"(Walther et al. 2002; Parmesan and Yohe 2003)"},"properties":{"noteIndex":0},"schema":"https://github.com/citation-style-language/schema/raw/master/csl-citation.json"}</w:instrText>
      </w:r>
      <w:r w:rsidR="00F7526A">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(Walther et al. 2002; Parmesan and Yohe 2003)</w:t>
      </w:r>
      <w:r w:rsidR="00F7526A">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xml:space="preserve">. Such shifts in phenology have provided some of the earliest and strongest evidence that rising temperatures have left a discernible biotic imprint on the planet’s ecosystems </w:t>
      </w:r>
      <w:r w:rsidR="00F7526A">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{"citationItems":[{"id":"ITEM-1","itemData":{"DOI":"10.1098/rspb.1998.0514","ISSN":"0962-8452","author":[{"dropping-particle":"","family":"Visser","given":"Marcel E","non-dropping-particle":"","parse-names":false,"suffix":""},{"dropping-particle":"","family":"Noordwijk","given":"A. J.","non-dropping-particle":"van","parse-names":false,"suffix":""},{"dropping-particle":"","family":"Tinbergen","given":"J. M.","non-dropping-particle":"","parse-names":false,"suffix":""},{"dropping-particle":"","family":"Lessells","given":"C. M.","non-dropping-particle":"","parse-names":false,"suffix":""}],"container-title":"Proceedings of the Royal Society of London B: Biological Sciences","id":"ITEM-1","issue":"1408","issued":{"date-parts":[["1998","10","7"]]},"page":"1867-1870","title":"Warmer springs lead to mistimed reproduction in great tits (Parus major)","type":"article-journal","volume":"265"},"uris":["http://www.mendeley.com/documents/?uuid=10baf608-aec6-4d11-ae34-b2178cff66ce"]},{"id":"ITEM-2","itemData":{"DOI":"10.2307/annurev.ecolsys.37.091305.30000024","author":[{"dropping-particle":"","family":"Parmesan","given":"C","non-dropping-particle":"","parse-names":false,"suffix":""}],"container-title":"Annu. Rev. Ecol. Evol. Syst.","id":"ITEM-2","issued":{"date-parts":[["2006"]]},"page":"637-669","title":"Ecological and evolutionary responses to recent climate change","type":"article-journal","volume":"37"},"uris":["http://www.mendeley.com/documents/?uuid=d66de0bb-d1ad-4785-a974-95a2c96b9d69"]},{"id":"ITEM-3","itemData":{"DOI":"10.1038/nature18608","ISBN":"0028-0836","ISSN":"0028-0836","PMID":"27362222","abstract":"Differences in phenological responses to climate change among species can desynchronise ecological interactions and thereby threaten ecosystem function. To assess these threats, we must quantify the relative impact of climate change on species at different trophic levels. Here, we apply a Climate Sensitivity Profile approach to 10,003 terrestrial and aquatic phenological data sets, spatially matched to temperature and precipitation data, to quantify variation in climate sensitivity. The direction, magnitude and timing of climate sensitivity varied markedly among organisms within taxonomic and trophic groups. Despite this variability, we detected systematic variation in the direction and magnitude of phenological climate sensitivity. Secondary consumers showed consistently lower climate sensitivity than other groups. We used mid-century climate change projections to estimate that the timing of phenological events could change more for primary consumers than for species in other trophic levels (6.2 versus 2.5–2.9 days earlier on average), with substantial taxonomic variation (1.1–14.8 days earlier on average).","author":[{"dropping-particle":"","family":"Thackeray","given":"Stephen J.","non-dropping-particle":"","parse-names":false,"suffix":""},{"dropping-particle":"","family":"Henrys","given":"Peter A.","non-dropping-particle":"","parse-names":false,"suffix":""},{"dropping-particle":"","family":"Hemming","given":"Deborah","non-dropping-particle":"","parse-names":false,"suffix":""},{"dropping-particle":"","family":"Bell","given":"James R.","non-dropping-particle":"","parse-names":false,"suffix":""},{"dropping-particle":"","family":"Botham","given":"Marc S.","non-dropping-particle":"","parse-names":false,"suffix":""},{"dropping-particle":"","family":"Burthe","given":"Sarah","non-dropping-particle":"","parse-names":false,"suffix":""},{"dropping-particle":"","family":"Helaouet","given":"Pierre","non-dropping-particle":"","parse-names":false,"suffix":""},{"dropping-particle":"","family":"Johns","given":"David G.","non-dropping-particle":"","parse-names":false,"suffix":""},{"dropping-particle":"","family":"Jones","given":"Ian D.","non-dropping-particle":"","parse-names":false,"suffix":""},{"dropping-particle":"","family":"Leech","given":"David I.","non-dropping-particle":"","parse-names":false,"suffix":""},{"dropping-particle":"","family":"Mackay","given":"Eleanor B.","non-dropping-particle":"","parse-names":false,"suffix":""},{"dropping-particle":"","family":"Massimino","given":"Dario","non-dropping-particle":"","parse-names":false,"suffix":""},{"dropping-particle":"","family":"Atkinson","given":"Sian","non-dropping-particle":"","parse-names":false,"suffix":""},{"dropping-particle":"","family":"Bacon","given":"Philip J.","non-dropping-particle":"","parse-names":false,"suffix":""},{"dropping-particle":"","family":"Brereton","given":"Tom M.","non-dropping-particle":"","parse-names":false,"suffix":""},{"dropping-particle":"","family":"Carvalho","given":"Laurence","non-dropping-particle":"","parse-names":false,"suffix":""},{"dropping-particle":"","family":"Clutton-Brock","given":"Tim H.","non-dropping-particle":"","parse-names":false,"suffix":""},{"dropping-particle":"","family":"Duck","given":"Callan","non-dropping-particle":"","parse-names":false,"suffix":""},{"dropping-particle":"","family":"Edwards","given":"Martin","non-dropping-particle":"","parse-names":false,"suffix":""},{"dropping-particle":"","family":"Elliott","given":"J. Malcolm","non-dropping-particle":"","parse-names":false,"suffix":""},{"dropping-particle":"","family":"Hall","given":"Stephen J. G.","non-dropping-particle":"","parse-names":false,"suffix":""},{"dropping-particle":"","family":"Harrington","given":"Richard","non-dropping-particle":"","parse-names":false,"suffix":""},{"dropping-particle":"","family":"Pearce-Higgins","given":"James W.","non-dropping-particle":"","parse-names":false,"suffix":""},{"dropping-particle":"","family":"Høye","given":"Toke T.","non-dropping-particle":"","parse-names":false,"suffix":""},{"dropping-particle":"","family":"Kruuk","given":"Loeske E. B.","non-dropping-particle":"","parse-names":false,"suffix":""},{"dropping-particle":"","family":"Pemberton","given":"Josephine M.","non-dropping-particle":"","parse-names":false,"suffix":""},{"dropping-particle":"","family":"Sparks","given":"Tim H.","non-dropping-particle":"","parse-names":false,"suffix":""},{"dropping-particle":"","family":"Thompson","given":"Paul M.","non-dropping-particle":"","parse-names":false,"suffix":""},{"dropping-particle":"","family":"White","given":"Ian","non-dropping-particle":"","parse-names":false,"suffix":""},{"dropping-particle":"","family":"Winfield","given":"Ian J.","non-dropping-particle":"","parse-names":false,"suffix":""},{"dropping-particle":"","family":"Wanless","given":"Sarah","non-dropping-particle":"","parse-names":false,"suffix":""}],"container-title":"Nature","id":"ITEM-3","issue":"7611","issued":{"date-parts":[["2016"]]},"page":"241-245","publisher":"Nature Publishing Group","title":"Phenological sensitivity to climate across taxa and trophic levels","type":"article-journal","volume":"535"},"uris":["http://www.mendeley.com/documents/?uuid=ceacd279-bef9-4102-9fcc-029805572880"]},{"id":"ITEM-4","itemData":{"DOI":"10.1038/s41558-018-0067-3","ISBN":"4155801800673","ISSN":"17586798","abstract":"Shifts in phenology are already resulting in disruptions to the timing of migration and breeding, and asynchronies between interacting species 1-5 . Recent syntheses have concluded that trophic level 1, latitude 6 and how phenological responses are measured 7 are key to determining the strength of phenological responses to climate change. However, researchers still lack a comprehensive framework that can predict responses to climate change globally and across diverse taxa. Here, we synthesize hundreds of published time series of animal phenology from across the planet to show that temperature primarily drives phenological responses at mid-latitudes, with precipitation becoming important at lower latitudes, probably reflecting factors that drive seasonality in each region. Phylogeny and body size are associated with the strength of phenological shifts, suggesting emerging asynchronies between interacting species that differ in body size, such as hosts and parasites and predators and prey. Finally, although there are many compelling biological explanations for spring phenological delays, some examples of delays are associated with short annual records that are prone to sampling error. Our findings arm biologists with predictions concerning which climatic variables and organismal traits drive phenological shifts.","author":[{"dropping-particle":"","family":"Cohen","given":"Jeremy M.","non-dropping-particle":"","parse-names":false,"suffix":""},{"dropping-particle":"","family":"Lajeunesse","given":"Marc J.","non-dropping-particle":"","parse-names":false,"suffix":""},{"dropping-particle":"","family":"Rohr","given":"Jason R.","non-dropping-particle":"","parse-names":false,"suffix":""}],"container-title":"Nature Climate Change","id":"ITEM-4","issue":"3","issued":{"date-parts":[["2018"]]},"page":"224-228","publisher":"Springer US","title":"A global synthesis of animal phenological responses to climate change","type":"article-journal","volume":"8"},"uris":["http://www.mendeley.com/documents/?uuid=25af10b6-6731-424e-ae55-b4fa7d09e6e8"]}],"mendeley":{"formattedCitation":"(Visser et al. 1998; Parmesan 2006; Thackeray et al. 2016; Cohen et al. 2018)","plainTextFormattedCitation":"(Visser et al. 1998; Parmesan 2006; Thackeray et al. 2016; Cohen et al. 2018)","previouslyFormattedCitation":"(Visser et al. 1998; Parmesan 2006; Thackeray et al. 2016; Cohen et al. 2018)"},"properties":{"noteIndex":0},"schema":"https://github.com/citation-style-language/schema/raw/master/csl-citation.json"}</w:instrText>
      </w:r>
      <w:r w:rsidR="00F7526A">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(Visser et al. 1998; Parmesan 2006; Thackeray et al. 2016; Cohen et al. 2018)</w:t>
      </w:r>
      <w:r w:rsidR="00F7526A">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xml:space="preserve">. For many consumer species, </w:t>
      </w:r>
      <w:proofErr w:type="spellStart"/>
      <w:r w:rsidRPr="00762D2A">
        <w:rPr>
          <w:rFonts w:ascii="Calibri" w:eastAsia="Times New Roman" w:hAnsi="Calibri" w:cs="Calibri"/>
          <w:color w:val="000000"/>
          <w:sz w:val="24"/>
          <w:szCs w:val="24"/>
          <w:lang w:eastAsia="en-GB"/>
        </w:rPr>
        <w:t>phenological</w:t>
      </w:r>
      <w:proofErr w:type="spellEnd"/>
      <w:r w:rsidRPr="00762D2A">
        <w:rPr>
          <w:rFonts w:ascii="Calibri" w:eastAsia="Times New Roman" w:hAnsi="Calibri" w:cs="Calibri"/>
          <w:color w:val="000000"/>
          <w:sz w:val="24"/>
          <w:szCs w:val="24"/>
          <w:lang w:eastAsia="en-GB"/>
        </w:rPr>
        <w:t xml:space="preserve"> events are timed to coincide with peak abundance of a predictable food resource. However, the strength and direction of the </w:t>
      </w:r>
      <w:proofErr w:type="spellStart"/>
      <w:r w:rsidRPr="00762D2A">
        <w:rPr>
          <w:rFonts w:ascii="Calibri" w:eastAsia="Times New Roman" w:hAnsi="Calibri" w:cs="Calibri"/>
          <w:color w:val="000000"/>
          <w:sz w:val="24"/>
          <w:szCs w:val="24"/>
          <w:lang w:eastAsia="en-GB"/>
        </w:rPr>
        <w:t>phenological</w:t>
      </w:r>
      <w:proofErr w:type="spellEnd"/>
      <w:r w:rsidRPr="00762D2A">
        <w:rPr>
          <w:rFonts w:ascii="Calibri" w:eastAsia="Times New Roman" w:hAnsi="Calibri" w:cs="Calibri"/>
          <w:color w:val="000000"/>
          <w:sz w:val="24"/>
          <w:szCs w:val="24"/>
          <w:lang w:eastAsia="en-GB"/>
        </w:rPr>
        <w:t xml:space="preserve"> response to temperature frequently differs among species occupying different trophic levels, leading to asynchrony between resource and consumer</w:t>
      </w:r>
      <w:r w:rsidR="00F7526A">
        <w:rPr>
          <w:rFonts w:ascii="Calibri" w:eastAsia="Times New Roman" w:hAnsi="Calibri" w:cs="Calibri"/>
          <w:color w:val="000000"/>
          <w:sz w:val="24"/>
          <w:szCs w:val="24"/>
          <w:lang w:eastAsia="en-GB"/>
        </w:rPr>
        <w:t xml:space="preserve"> </w:t>
      </w:r>
      <w:r w:rsidR="00F7526A" w:rsidRPr="00762D2A">
        <w:rPr>
          <w:rFonts w:ascii="Calibri" w:eastAsia="Times New Roman" w:hAnsi="Calibri" w:cs="Calibri"/>
          <w:color w:val="000000"/>
          <w:sz w:val="24"/>
          <w:szCs w:val="24"/>
          <w:lang w:eastAsia="en-GB"/>
        </w:rPr>
        <w:t>(see box 1 for glossary)</w:t>
      </w:r>
      <w:r w:rsidRPr="00762D2A">
        <w:rPr>
          <w:rFonts w:ascii="Calibri" w:eastAsia="Times New Roman" w:hAnsi="Calibri" w:cs="Calibri"/>
          <w:color w:val="000000"/>
          <w:sz w:val="24"/>
          <w:szCs w:val="24"/>
          <w:lang w:eastAsia="en-GB"/>
        </w:rPr>
        <w:t xml:space="preserve">. The consequences of such asynchrony were first studied in the early 1900s in the context of trophic interactions between fish larvae and their zooplankton resource: the match/mismatch hypothesis </w:t>
      </w:r>
      <w:r w:rsidR="00F7526A">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{"citationItems":[{"id":"ITEM-1","itemData":{"DOI":"10.1016/S0065-2881(08)60202-3","ISBN":"012026126X","ISSN":"00652881","abstract":"The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fishes.","author":[{"dropping-particle":"","family":"Cushing","given":"DH D.H. DH","non-dropping-particle":"","parse-names":false,"suffix":""}],"collection-title":"Advances in Marine Biology","container-title":"Advances in Marine Biology","id":"ITEM-1","issued":{"date-parts":[["1990"]]},"page":"249-293","publisher":"Elsevier","title":"Plankton production and year-class strength in fish populations: an update of the match/mismatch hypothesis","type":"article-journal","volume":"26"},"prefix":"reviewed by ","uris":["http://www.mendeley.com/documents/?uuid=42e07f0c-5b23-4267-9aa6-327344eea345"]}],"mendeley":{"formattedCitation":"(reviewed by Cushing 1990)","plainTextFormattedCitation":"(reviewed by Cushing 1990)","previouslyFormattedCitation":"(reviewed by Cushing 1990)"},"properties":{"noteIndex":0},"schema":"https://github.com/citation-style-language/schema/raw/master/csl-citation.json"}</w:instrText>
      </w:r>
      <w:r w:rsidR="00F7526A">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(reviewed by Cushing 1990)</w:t>
      </w:r>
      <w:r w:rsidR="00F7526A">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Fish larvae were found to spawn at a relatively fixed date, but zooplankton phenology was more variable across years, causing annual variation in mismatch between consumer and resource. The degree of mismatch was proposed to account for annual fluctuations in fish recruitment to the population</w:t>
      </w:r>
      <w:r w:rsidR="00F7526A">
        <w:rPr>
          <w:rFonts w:ascii="Calibri" w:eastAsia="Times New Roman" w:hAnsi="Calibri" w:cs="Calibri"/>
          <w:color w:val="000000"/>
          <w:sz w:val="24"/>
          <w:szCs w:val="24"/>
          <w:lang w:eastAsia="en-GB"/>
        </w:rPr>
        <w:t xml:space="preserve"> </w:t>
      </w:r>
      <w:r w:rsidR="00F7526A">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{"citationItems":[{"id":"ITEM-1","itemData":{"DOI":"10.1016/S0065-2881(08)60202-3","ISBN":"012026126X","ISSN":"00652881","abstract":"The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fishes.","author":[{"dropping-particle":"","family":"Cushing","given":"DH D.H. DH","non-dropping-particle":"","parse-names":false,"suffix":""}],"collection-title":"Advances in Marine Biology","container-title":"Advances in Marine Biology","id":"ITEM-1","issued":{"date-parts":[["1990"]]},"page":"249-293","publisher":"Elsevier","title":"Plankton production and year-class strength in fish populations: an update of the match/mismatch hypothesis","type":"article-journal","volume":"26"},"uris":["http://www.mendeley.com/documents/?uuid=42e07f0c-5b23-4267-9aa6-327344eea345"]}],"mendeley":{"formattedCitation":"(Cushing 1990)","plainTextFormattedCitation":"(Cushing 1990)","previouslyFormattedCitation":"(Cushing 1990)"},"properties":{"noteIndex":0},"schema":"https://github.com/citation-style-language/schema/raw/master/csl-citation.json"}</w:instrText>
      </w:r>
      <w:r w:rsidR="00F7526A">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(Cushing 1990)</w:t>
      </w:r>
      <w:r w:rsidR="00F7526A">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xml:space="preserve">. In recent years, the hypothesis that changing temperatures might increase the frequency of costly trophic mismatches between consumers and their resources has been widely discussed </w:t>
      </w:r>
      <w:r w:rsidR="00F7526A">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{"citationItems":[{"id":"ITEM-1","itemData":{"DOI":"10.1098/rspb.2005.3356","ISSN":"1471-2954","PMID":"16321776","abstract":"Climate change has led to shifts in phenology in many species distributed widely across taxonomic groups. It is, however, unclear how we should interpret these shifts without some sort of a yardstick: a measure that will reflect how much a species should be shifting to match the change in its environment caused by climate change. Here, we assume that the shift in the phenology of a species' food abundance is, by a first approximation, an appropriate yardstick. We review the few examples that are available, ranging from birds to marine plankton. In almost all of these examples, the phenology of the focal species shifts either too little (five out of 11) or too much (three out of 11) compared to the yardstick. Thus, many species are becoming mistimed due to climate change. We urge researchers with long-term datasets on phenology to link their data with those that may serve as a yardstick, because documentation of the incidence of climate change-induced mistiming is crucial in assessing the impact of global climate change on the natural world.","author":[{"dropping-particle":"","family":"Visser","given":"Marcel E","non-dropping-particle":"","parse-names":false,"suffix":""},{"dropping-particle":"","family":"Both","given":"Christiaan","non-dropping-particle":"","parse-names":false,"suffix":""}],"container-title":"Proceedings of the Royal Society of London B: Biological Sciences","id":"ITEM-1","issue":"1581","issued":{"date-parts":[["2005","12","22"]]},"page":"2561-2569","title":"Shifts in phenology due to global climate change: the need for a yardstick.","type":"article-journal","volume":"272"},"uris":["http://www.mendeley.com/documents/?uuid=348b5d1d-f53d-4b8a-92f9-8d3ebf93f662"]},{"id":"ITEM-2","itemData":{"author":[{"dropping-particle":"","family":"Durant","given":"JM","non-dropping-particle":"","parse-names":false,"suffix":""},{"dropping-particle":"","family":"Hjermann","given":"DO","non-dropping-particle":"","parse-names":false,"suffix":""},{"dropping-particle":"","family":"Ottersen","given":"Geir","non-dropping-particle":"","parse-names":false,"suffix":""},{"dropping-particle":"","family":"Stenseth","given":"Nils Chr","non-dropping-particle":"","parse-names":false,"suffix":""}],"container-title":"Climate Research","id":"ITEM-2","issued":{"date-parts":[["2007"]]},"page":"271-283","title":"Climate and the match or mismatch between predator requirements and resource availability","type":"article-journal","volume":"33"},"uris":["http://www.mendeley.com/documents/?uuid=908c87fb-f776-4053-a3db-9c9f8e87a71b"]},{"id":"ITEM-3","itemData":{"DOI":"10.1146/annurev-ecolsys-110617","ISSN":"1543-592X","abstract":"Phenological mismatch results from interacting species changing the timing of regularly repeated phases in their life cycles at different rates. We review whether this continuously ongoing phenomenon, also known as trophic asynchrony, is becoming more common under ongoing rapid climate change. In antagonistic trophic interactions, any mismatch will have negative impacts for only one of the species, whereas in mutualistic interactions, both partners are expected to suffer. Trophic mismatch is therefore expected to last for evolutionarily short periods, perhaps only a few seasons, adding to the difficulty of attributing it to climate change, which requires long-term data. So far, the prediction that diverging phenologies linked to climate change will cause mismatch is most clearly met in antagonistic interactions at high latitudes in the Artic. There is limited evidence of phenological mis-match in mutualistic interactions, possibly because of strong selection on mutualists to have co-adapted phenological strategies. The study of individual plasticity, population variation, and the genetic bases for phenological strategies is in its infancy. Recent work on woody plants revealed the large imprint of historic climate change on temperature, chilling, and day-length","author":[{"dropping-particle":"","family":"Renner","given":"Susanne S","non-dropping-particle":"","parse-names":false,"suffix":""},{"dropping-particle":"","family":"Zohner","given":"Constantin M","non-dropping-particle":"","parse-names":false,"suffix":""}],"container-title":"Annual Review of Ecology, Evolution, and Systematics","id":"ITEM-3","issue":"July","issued":{"date-parts":[["2018"]]},"page":"165-182","title":"Climate Change and Phenological Mismatch in Trophic Interactions Among Plants, Insects, and Vertebrates","type":"article-journal","volume":"49"},"uris":["http://www.mendeley.com/documents/?uuid=f4c550fe-1d43-48ab-bf30-175eb1f337e9"]},{"id":"ITEM-4","itemData":{"DOI":"10.1038/s41559-019-0880-8","ISSN":"2397334X","abstract":"Climate change has often led to unequal shifts in the seasonal timing (phenology) of interacting species, such as consumers and their resource, leading to phenological ‘mismatches’. Mismatches occur when the time at which a consumer species’s demands for a resource are high does not match with the period when this resource is abundant. Here, we review the evolutionary and population-level consequences of such mismatches and how these depend on other ecological factors, such as additional drivers of selection and density-dependent recruitment. This review puts the research on phenological mismatches into a conceptual framework, applies this framework beyond consumer–resource interactions and illustrates this framework using examples drawn from the vast body of literature on mismatches. Finally, we point out priority questions for research on this key impact of climate change.","author":[{"dropping-particle":"","family":"Visser","given":"Marcel E.","non-dropping-particle":"","parse-names":false,"suffix":""},{"dropping-particle":"","family":"Gienapp","given":"Phillip","non-dropping-particle":"","parse-names":false,"suffix":""}],"container-title":"Nature Ecology and Evolution","id":"ITEM-4","issue":"6","issued":{"date-parts":[["2019"]]},"page":"879-885","publisher":"Springer US","title":"Evolutionary and demographic consequences of phenological mismatches","type":"article-journal","volume":"3"},"uris":["http://www.mendeley.com/documents/?uuid=d2970c58-e392-492e-9309-a6405757ee5d"]}],"mendeley":{"formattedCitation":"(Visser and Both 2005; Durant et al. 2007; Renner and Zohner 2018; Visser and Gienapp 2019)","plainTextFormattedCitation":"(Visser and Both 2005; Durant et al. 2007; Renner and Zohner 2018; Visser and Gienapp 2019)","previouslyFormattedCitation":"(Visser and Both 2005; Durant et al. 2007; Renner and Zohner 2018; Visser and Gienapp 2019)"},"properties":{"noteIndex":0},"schema":"https://github.com/citation-style-language/schema/raw/master/csl-citation.json"}</w:instrText>
      </w:r>
      <w:r w:rsidR="00F7526A">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 xml:space="preserve">(Visser and Both 2005; Durant et al. 2007; Renner and </w:t>
      </w:r>
      <w:r w:rsidR="006D3F02" w:rsidRPr="006D3F02">
        <w:rPr>
          <w:rFonts w:ascii="Calibri" w:eastAsia="Times New Roman" w:hAnsi="Calibri" w:cs="Calibri"/>
          <w:noProof/>
          <w:color w:val="000000"/>
          <w:sz w:val="24"/>
          <w:szCs w:val="24"/>
          <w:lang w:eastAsia="en-GB"/>
        </w:rPr>
        <w:lastRenderedPageBreak/>
        <w:t>Zohner 2018; Visser and Gienapp 2019)</w:t>
      </w:r>
      <w:r w:rsidR="00F7526A">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xml:space="preserve">. The impact of mismatched </w:t>
      </w:r>
      <w:proofErr w:type="spellStart"/>
      <w:r w:rsidRPr="00762D2A">
        <w:rPr>
          <w:rFonts w:ascii="Calibri" w:eastAsia="Times New Roman" w:hAnsi="Calibri" w:cs="Calibri"/>
          <w:color w:val="000000"/>
          <w:sz w:val="24"/>
          <w:szCs w:val="24"/>
          <w:lang w:eastAsia="en-GB"/>
        </w:rPr>
        <w:t>phenological</w:t>
      </w:r>
      <w:proofErr w:type="spellEnd"/>
      <w:r w:rsidRPr="00762D2A">
        <w:rPr>
          <w:rFonts w:ascii="Calibri" w:eastAsia="Times New Roman" w:hAnsi="Calibri" w:cs="Calibri"/>
          <w:color w:val="000000"/>
          <w:sz w:val="24"/>
          <w:szCs w:val="24"/>
          <w:lang w:eastAsia="en-GB"/>
        </w:rPr>
        <w:t xml:space="preserve"> interactions on the fates of consumer species was identified as a key uncertainty in the fifth assessment report of the IPCC</w:t>
      </w:r>
      <w:r w:rsidR="001B52E8">
        <w:rPr>
          <w:rFonts w:ascii="Calibri" w:eastAsia="Times New Roman" w:hAnsi="Calibri" w:cs="Calibri"/>
          <w:color w:val="000000"/>
          <w:sz w:val="24"/>
          <w:szCs w:val="24"/>
          <w:lang w:eastAsia="en-GB"/>
        </w:rPr>
        <w:t xml:space="preserve"> </w:t>
      </w:r>
      <w:r w:rsidR="001B52E8">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{"citationItems":[{"id":"ITEM-1","itemData":{"ISBN":"9781107641655","abstract":"WGII Contribution to the IPCC Fifth Assessment Report (AR5)","author":[{"dropping-particle":"","family":"IPCC","given":"","non-dropping-particle":"","parse-names":false,"suffix":""}],"container-title":"Climate Change 2014: Impacts, Adaptation, and Vulnerability. Part A: Global and Sectoral Aspects. Contribution of Working Group II to the Fifth Assessment Report of the Intergovernmental Panel on Climate Change","id":"ITEM-1","issued":{"date-parts":[["2014"]]},"number-of-pages":"1132","title":"Climate Change 2014 Part A: Global and Sectoral Aspects","type":"book"},"uris":["http://www.mendeley.com/documents/?uuid=7aebd433-b4e7-4faa-8e08-e65233214135"]}],"mendeley":{"formattedCitation":"(IPCC 2014)","plainTextFormattedCitation":"(IPCC 2014)","previouslyFormattedCitation":"(IPCC 2014)"},"properties":{"noteIndex":0},"schema":"https://github.com/citation-style-language/schema/raw/master/csl-citation.json"}</w:instrText>
      </w:r>
      <w:r w:rsidR="001B52E8">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(IPCC 2014)</w:t>
      </w:r>
      <w:r w:rsidR="001B52E8">
        <w:rPr>
          <w:rFonts w:ascii="Calibri" w:eastAsia="Times New Roman" w:hAnsi="Calibri" w:cs="Calibri"/>
          <w:color w:val="000000"/>
          <w:sz w:val="24"/>
          <w:szCs w:val="24"/>
          <w:lang w:eastAsia="en-GB"/>
        </w:rPr>
        <w:fldChar w:fldCharType="end"/>
      </w:r>
      <w:r w:rsidR="001B52E8">
        <w:rPr>
          <w:rFonts w:ascii="Calibri" w:eastAsia="Times New Roman" w:hAnsi="Calibri" w:cs="Calibri"/>
          <w:color w:val="000000"/>
          <w:sz w:val="24"/>
          <w:szCs w:val="24"/>
          <w:lang w:eastAsia="en-GB"/>
        </w:rPr>
        <w:t>.</w:t>
      </w:r>
    </w:p>
    <w:p w:rsidR="00762D2A" w:rsidRPr="00762D2A" w:rsidRDefault="00762D2A" w:rsidP="00762D2A">
      <w:pPr>
        <w:spacing w:line="480" w:lineRule="auto"/>
        <w:rPr>
          <w:rFonts w:ascii="Times New Roman" w:eastAsia="Times New Roman" w:hAnsi="Times New Roman" w:cs="Times New Roman"/>
          <w:sz w:val="24"/>
          <w:szCs w:val="24"/>
          <w:lang w:eastAsia="en-GB"/>
        </w:rPr>
      </w:pPr>
      <w:r>
        <w:rPr>
          <w:noProof/>
          <w:lang w:val="en-US"/>
        </w:rPr>
        <mc:AlternateContent>
          <mc:Choice Requires="wps">
            <w:drawing>
              <wp:inline distT="0" distB="0" distL="0" distR="0" wp14:anchorId="0AB9317E" wp14:editId="7DAC6D1C">
                <wp:extent cx="5589767" cy="1404620"/>
                <wp:effectExtent l="0" t="0" r="11430" b="2603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9767" cy="1404620"/>
                        </a:xfrm>
                        <a:prstGeom prst="rect">
                          <a:avLst/>
                        </a:prstGeom>
                        <a:solidFill>
                          <a:srgbClr val="FFFFFF"/>
                        </a:solidFill>
                        <a:ln w="9525">
                          <a:solidFill>
                            <a:srgbClr val="000000"/>
                          </a:solidFill>
                          <a:miter lim="800000"/>
                          <a:headEnd/>
                          <a:tailEnd/>
                        </a:ln>
                      </wps:spPr>
                      <wps:txbx>
                        <w:txbxContent>
                          <w:p w:rsidR="00054458" w:rsidRDefault="00054458" w:rsidP="00762D2A">
                            <w:pPr>
                              <w:rPr>
                                <w:b/>
                              </w:rPr>
                            </w:pPr>
                            <w:r w:rsidRPr="002C7CB2">
                              <w:rPr>
                                <w:b/>
                              </w:rPr>
                              <w:t>Box 1: Glossary of terms widely used in the study of trophic mismatch</w:t>
                            </w:r>
                          </w:p>
                          <w:p w:rsidR="00054458" w:rsidRDefault="00054458" w:rsidP="00762D2A">
                            <w:r>
                              <w:rPr>
                                <w:b/>
                              </w:rPr>
                              <w:t xml:space="preserve">Phenology: </w:t>
                            </w:r>
                            <w:r w:rsidRPr="00762D2A">
                              <w:t>the study of</w:t>
                            </w:r>
                            <w:r>
                              <w:rPr>
                                <w:b/>
                              </w:rPr>
                              <w:t xml:space="preserve"> </w:t>
                            </w:r>
                            <w:r>
                              <w:t>cyclically recurring biological events, such as the seasonal timing of tree leafing, insect hatching, or animal reproduction. In this work, we also use it to refer to the events themselves, as has become the norm in the literature.</w:t>
                            </w:r>
                          </w:p>
                          <w:p w:rsidR="00054458" w:rsidRPr="00762D2A" w:rsidRDefault="00054458" w:rsidP="00762D2A">
                            <w:r>
                              <w:rPr>
                                <w:b/>
                              </w:rPr>
                              <w:t xml:space="preserve">Trophic level: </w:t>
                            </w:r>
                            <w:r>
                              <w:t>the position that an organism occupies in the food chain. Primary consumers are herbivores (e.g. winter moth, caribou), and secondary consumers are omnivores or carnivores (e.g. great tit, herring)</w:t>
                            </w:r>
                          </w:p>
                          <w:p w:rsidR="00054458" w:rsidRDefault="00054458" w:rsidP="00762D2A">
                            <w:proofErr w:type="spellStart"/>
                            <w:r>
                              <w:rPr>
                                <w:b/>
                              </w:rPr>
                              <w:t>Phenological</w:t>
                            </w:r>
                            <w:proofErr w:type="spellEnd"/>
                            <w:r>
                              <w:rPr>
                                <w:b/>
                              </w:rPr>
                              <w:t xml:space="preserve"> sensitivity: </w:t>
                            </w:r>
                            <w:r>
                              <w:t>the extent to which phenology responds to biotic or abiotic variables, for example an advance in breeding in response to temperature.</w:t>
                            </w:r>
                          </w:p>
                          <w:p w:rsidR="00054458" w:rsidRDefault="00054458" w:rsidP="00762D2A">
                            <w:proofErr w:type="spellStart"/>
                            <w:r>
                              <w:rPr>
                                <w:b/>
                              </w:rPr>
                              <w:t>Phenological</w:t>
                            </w:r>
                            <w:proofErr w:type="spellEnd"/>
                            <w:r>
                              <w:rPr>
                                <w:b/>
                              </w:rPr>
                              <w:t xml:space="preserve">/trophic asynchrony: </w:t>
                            </w:r>
                            <w:r>
                              <w:t xml:space="preserve">when the peak consumer demand does not coincide with the peak availability of the resource. </w:t>
                            </w:r>
                          </w:p>
                          <w:p w:rsidR="00054458" w:rsidRPr="002C7CB2" w:rsidRDefault="00054458" w:rsidP="00762D2A">
                            <w:pPr>
                              <w:rPr>
                                <w:b/>
                              </w:rPr>
                            </w:pPr>
                            <w:proofErr w:type="spellStart"/>
                            <w:r w:rsidRPr="00E91FE0">
                              <w:rPr>
                                <w:b/>
                              </w:rPr>
                              <w:t>Phenological</w:t>
                            </w:r>
                            <w:proofErr w:type="spellEnd"/>
                            <w:r w:rsidRPr="00E91FE0">
                              <w:rPr>
                                <w:b/>
                              </w:rPr>
                              <w:t>/trophic mismatch</w:t>
                            </w:r>
                            <w:r>
                              <w:rPr>
                                <w:b/>
                              </w:rPr>
                              <w:t>:</w:t>
                            </w:r>
                            <w:r>
                              <w:t xml:space="preserve"> often used interchangeably with </w:t>
                            </w:r>
                            <w:proofErr w:type="spellStart"/>
                            <w:r>
                              <w:t>phenological</w:t>
                            </w:r>
                            <w:proofErr w:type="spellEnd"/>
                            <w:r>
                              <w:t>/trophic asynchrony, although here we will use the original definition, referring to mismatch when asynchrony is detrimental to the consumer. The latter can also be referred to as mistiming.</w:t>
                            </w:r>
                          </w:p>
                        </w:txbxContent>
                      </wps:txbx>
                      <wps:bodyPr rot="0" vert="horz" wrap="square" lIns="91440" tIns="45720" rIns="91440" bIns="45720" anchor="t" anchorCtr="0">
                        <a:spAutoFit/>
                      </wps:bodyPr>
                    </wps:wsp>
                  </a:graphicData>
                </a:graphic>
              </wp:inline>
            </w:drawing>
          </mc:Choice>
          <mc:Fallback xmlns:w15="http://schemas.microsoft.com/office/word/2012/wordml">
            <w:pict>
              <v:shapetype w14:anchorId="0AB9317E" id="_x0000_t202" coordsize="21600,21600" o:spt="202" path="m,l,21600r21600,l21600,xe">
                <v:stroke joinstyle="miter"/>
                <v:path gradientshapeok="t" o:connecttype="rect"/>
              </v:shapetype>
              <v:shape id="Text Box 2" o:spid="_x0000_s1026" type="#_x0000_t202" style="width:440.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">
                <v:textbox style="mso-fit-shape-to-text:t">
                  <w:txbxContent>
                    <w:p w:rsidR="00054458" w:rsidRDefault="00054458" w:rsidP="00762D2A">
                      <w:pPr>
                        <w:rPr>
                          <w:b/>
                        </w:rPr>
                      </w:pPr>
                      <w:r w:rsidRPr="002C7CB2">
                        <w:rPr>
                          <w:b/>
                        </w:rPr>
                        <w:t>Box 1: Glossary of terms widely used in the study of trophic mismatch</w:t>
                      </w:r>
                    </w:p>
                    <w:p w:rsidR="00054458" w:rsidRDefault="00054458" w:rsidP="00762D2A">
                      <w:r>
                        <w:rPr>
                          <w:b/>
                        </w:rPr>
                        <w:t xml:space="preserve">Phenology: </w:t>
                      </w:r>
                      <w:r w:rsidRPr="00762D2A">
                        <w:t>the study of</w:t>
                      </w:r>
                      <w:r>
                        <w:rPr>
                          <w:b/>
                        </w:rPr>
                        <w:t xml:space="preserve"> </w:t>
                      </w:r>
                      <w:r>
                        <w:t>cyclically recurring biological events, such as the seasonal timing of tree leafing, insect hatching, or animal reproduction. In this work, we also use it to refer to the events themselves, as has become the norm in the literature.</w:t>
                      </w:r>
                    </w:p>
                    <w:p w:rsidR="00054458" w:rsidRPr="00762D2A" w:rsidRDefault="00054458" w:rsidP="00762D2A">
                      <w:r>
                        <w:rPr>
                          <w:b/>
                        </w:rPr>
                        <w:t xml:space="preserve">Trophic level: </w:t>
                      </w:r>
                      <w:r>
                        <w:t>the position that an organism occupies in the food chain. Primary consumers are herbivores (e.g. winter moth, caribou), and secondary consumers are omnivores or carnivores (e.g. great tit, herring)</w:t>
                      </w:r>
                    </w:p>
                    <w:p w:rsidR="00054458" w:rsidRDefault="00054458" w:rsidP="00762D2A">
                      <w:proofErr w:type="spellStart"/>
                      <w:r>
                        <w:rPr>
                          <w:b/>
                        </w:rPr>
                        <w:t>Phenological</w:t>
                      </w:r>
                      <w:proofErr w:type="spellEnd"/>
                      <w:r>
                        <w:rPr>
                          <w:b/>
                        </w:rPr>
                        <w:t xml:space="preserve"> sensitivity: </w:t>
                      </w:r>
                      <w:r>
                        <w:t>the extent to which phenology responds to biotic or abiotic variables, for example an advance in breeding in response to temperature.</w:t>
                      </w:r>
                    </w:p>
                    <w:p w:rsidR="00054458" w:rsidRDefault="00054458" w:rsidP="00762D2A">
                      <w:proofErr w:type="spellStart"/>
                      <w:r>
                        <w:rPr>
                          <w:b/>
                        </w:rPr>
                        <w:t>Phenological</w:t>
                      </w:r>
                      <w:proofErr w:type="spellEnd"/>
                      <w:r>
                        <w:rPr>
                          <w:b/>
                        </w:rPr>
                        <w:t xml:space="preserve">/trophic asynchrony: </w:t>
                      </w:r>
                      <w:r>
                        <w:t xml:space="preserve">when the peak consumer demand does not coincide with the peak availability of the resource. </w:t>
                      </w:r>
                    </w:p>
                    <w:p w:rsidR="00054458" w:rsidRPr="002C7CB2" w:rsidRDefault="00054458" w:rsidP="00762D2A">
                      <w:pPr>
                        <w:rPr>
                          <w:b/>
                        </w:rPr>
                      </w:pPr>
                      <w:proofErr w:type="spellStart"/>
                      <w:r w:rsidRPr="00E91FE0">
                        <w:rPr>
                          <w:b/>
                        </w:rPr>
                        <w:t>Phenological</w:t>
                      </w:r>
                      <w:proofErr w:type="spellEnd"/>
                      <w:r w:rsidRPr="00E91FE0">
                        <w:rPr>
                          <w:b/>
                        </w:rPr>
                        <w:t>/trophic mismatch</w:t>
                      </w:r>
                      <w:r>
                        <w:rPr>
                          <w:b/>
                        </w:rPr>
                        <w:t>:</w:t>
                      </w:r>
                      <w:r>
                        <w:t xml:space="preserve"> often used interchangeably with </w:t>
                      </w:r>
                      <w:proofErr w:type="spellStart"/>
                      <w:r>
                        <w:t>phenological</w:t>
                      </w:r>
                      <w:proofErr w:type="spellEnd"/>
                      <w:r>
                        <w:t>/trophic asynchrony, although here we will use the original definition, referring to mismatch when asynchrony is detrimental to the consumer. The latter can also be referred to as mistiming.</w:t>
                      </w:r>
                    </w:p>
                  </w:txbxContent>
                </v:textbox>
                <w10:anchorlock/>
              </v:shape>
            </w:pict>
          </mc:Fallback>
        </mc:AlternateContent>
      </w: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color w:val="000000"/>
          <w:sz w:val="24"/>
          <w:szCs w:val="24"/>
          <w:lang w:eastAsia="en-GB"/>
        </w:rPr>
        <w:t xml:space="preserve">Asynchrony and </w:t>
      </w:r>
      <w:proofErr w:type="spellStart"/>
      <w:r w:rsidRPr="00762D2A">
        <w:rPr>
          <w:rFonts w:ascii="Calibri" w:eastAsia="Times New Roman" w:hAnsi="Calibri" w:cs="Calibri"/>
          <w:color w:val="000000"/>
          <w:sz w:val="24"/>
          <w:szCs w:val="24"/>
          <w:lang w:eastAsia="en-GB"/>
        </w:rPr>
        <w:t>phenological</w:t>
      </w:r>
      <w:proofErr w:type="spellEnd"/>
      <w:r w:rsidRPr="00762D2A">
        <w:rPr>
          <w:rFonts w:ascii="Calibri" w:eastAsia="Times New Roman" w:hAnsi="Calibri" w:cs="Calibri"/>
          <w:color w:val="000000"/>
          <w:sz w:val="24"/>
          <w:szCs w:val="24"/>
          <w:lang w:eastAsia="en-GB"/>
        </w:rPr>
        <w:t xml:space="preserve"> mismatch are often used interchangeably in the ecological literature, but we suggest that these terms are conceptually different</w:t>
      </w:r>
      <w:r w:rsidR="001B52E8">
        <w:rPr>
          <w:rFonts w:ascii="Calibri" w:eastAsia="Times New Roman" w:hAnsi="Calibri" w:cs="Calibri"/>
          <w:color w:val="000000"/>
          <w:sz w:val="24"/>
          <w:szCs w:val="24"/>
          <w:lang w:eastAsia="en-GB"/>
        </w:rPr>
        <w:t xml:space="preserve"> </w:t>
      </w:r>
      <w:r w:rsidR="001B52E8">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{"citationItems":[{"id":"ITEM-1","itemData":{"DOI":"10.1111/oik.01909","ISBN":"1600-0706","ISSN":"16000706","abstract":"The timing of biological events (phenology) is an important aspect of both a species' life cycle and how it interacts with other species and its environment. Patterns of phenological change have been given much scientific attention, particularly recently in relation to climate change. For pairs of interacting species, if their rates of phenological change differ, then this may lead to asynchrony between them and disruption of their ecological interactions. However it is often difficult to interpret differential rates of phenological change and to predict their ecological and evolutionary consequences. We review theoretical results regarding this topic, with special emphasis on those arising from life history theory, evolutionary game theory and population dynamic models. Much ecological research on phenological change builds upon the concept of match/mismatch, so we start by putting forward a simple but general model that captures essential elements of this concept. We then systematically compare the predictions of this baseline model with expectations from theory in which additional ecological mechanisms and features of species life cycles are taken into account. We discuss the ways in which the fitness consequences of interspecific phenological asynchrony may be weak, strong, or idiosyncratic. We discuss theory showing that synchrony is not necessarily an expected evolutionary outcome, and how population densities are not necessarily maximized by adaptation, and the implications of these findings. By bringing together theoretical developments regarding the eco-evolutionary consequences of phenological asynchrony, we provide an overview of available alternative hypotheses for interpreting empirical patterns as well as the starting point for the next generation of theory in this field.","author":[{"dropping-particle":"","family":"Johansson","given":"Jacob","non-dropping-particle":"","parse-names":false,"suffix":""},{"dropping-particle":"","family":"Kristensen","given":"Nadiah P.","non-dropping-particle":"","parse-names":false,"suffix":""},{"dropping-particle":"","family":"Nilsson","given":"Jan Åke","non-dropping-particle":"","parse-names":false,"suffix":""},{"dropping-particle":"","family":"Jonzén","given":"Niclas","non-dropping-particle":"","parse-names":false,"suffix":""}],"container-title":"Oikos","id":"ITEM-1","issue":"1","issued":{"date-parts":[["2015"]]},"page":"102-112","title":"The eco-evolutionary consequences of interspecific phenological asynchrony - a theoretical perspective","type":"article-journal","volume":"124"},"uris":["http://www.mendeley.com/documents/?uuid=a9879681-f228-4098-bced-5d84a03314a4"]}],"mendeley":{"formattedCitation":"(Johansson et al. 2015)","plainTextFormattedCitation":"(Johansson et al. 2015)","previouslyFormattedCitation":"(Johansson et al. 2015)"},"properties":{"noteIndex":0},"schema":"https://github.com/citation-style-language/schema/raw/master/csl-citation.json"}</w:instrText>
      </w:r>
      <w:r w:rsidR="001B52E8">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(Johansson et al. 2015)</w:t>
      </w:r>
      <w:r w:rsidR="001B52E8">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Mismatch implies a cost to the consumer</w:t>
      </w:r>
      <w:r w:rsidR="001B52E8">
        <w:rPr>
          <w:rFonts w:ascii="Calibri" w:eastAsia="Times New Roman" w:hAnsi="Calibri" w:cs="Calibri"/>
          <w:color w:val="000000"/>
          <w:sz w:val="24"/>
          <w:szCs w:val="24"/>
          <w:lang w:eastAsia="en-GB"/>
        </w:rPr>
        <w:t xml:space="preserve"> </w:t>
      </w:r>
      <w:r w:rsidR="001B52E8">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{"citationItems":[{"id":"ITEM-1","itemData":{"DOI":"10.1016/S0065-2881(08)60202-3","ISBN":"012026126X","ISSN":"00652881","abstract":"The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fishes.","author":[{"dropping-particle":"","family":"Cushing","given":"DH D.H. DH","non-dropping-particle":"","parse-names":false,"suffix":""}],"collection-title":"Advances in Marine Biology","container-title":"Advances in Marine Biology","id":"ITEM-1","issued":{"date-parts":[["1990"]]},"page":"249-293","publisher":"Elsevier","title":"Plankton production and year-class strength in fish populations: an update of the match/mismatch hypothesis","type":"article-journal","volume":"26"},"uris":["http://www.mendeley.com/documents/?uuid=42e07f0c-5b23-4267-9aa6-327344eea345"]}],"mendeley":{"formattedCitation":"(Cushing 1990)","plainTextFormattedCitation":"(Cushing 1990)","previouslyFormattedCitation":"(Cushing 1990)"},"properties":{"noteIndex":0},"schema":"https://github.com/citation-style-language/schema/raw/master/csl-citation.json"}</w:instrText>
      </w:r>
      <w:r w:rsidR="001B52E8">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(Cushing 1990)</w:t>
      </w:r>
      <w:r w:rsidR="001B52E8">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whereas trophic asynchrony only implies that trophic levels have different timings</w:t>
      </w:r>
      <w:r w:rsidR="001B52E8">
        <w:rPr>
          <w:rFonts w:ascii="Calibri" w:eastAsia="Times New Roman" w:hAnsi="Calibri" w:cs="Calibri"/>
          <w:color w:val="000000"/>
          <w:sz w:val="24"/>
          <w:szCs w:val="24"/>
          <w:lang w:eastAsia="en-GB"/>
        </w:rPr>
        <w:t xml:space="preserve"> </w:t>
      </w:r>
      <w:r w:rsidR="001B52E8">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{"citationItems":[{"id":"ITEM-1","itemData":{"DOI":"10.1098/rspb.2005.3356","ISSN":"1471-2954","PMID":"16321776","abstract":"Climate change has led to shifts in phenology in many species distributed widely across taxonomic groups. It is, however, unclear how we should interpret these shifts without some sort of a yardstick: a measure that will reflect how much a species should be shifting to match the change in its environment caused by climate change. Here, we assume that the shift in the phenology of a species' food abundance is, by a first approximation, an appropriate yardstick. We review the few examples that are available, ranging from birds to marine plankton. In almost all of these examples, the phenology of the focal species shifts either too little (five out of 11) or too much (three out of 11) compared to the yardstick. Thus, many species are becoming mistimed due to climate change. We urge researchers with long-term datasets on phenology to link their data with those that may serve as a yardstick, because documentation of the incidence of climate change-induced mistiming is crucial in assessing the impact of global climate change on the natural world.","author":[{"dropping-particle":"","family":"Visser","given":"Marcel E","non-dropping-particle":"","parse-names":false,"suffix":""},{"dropping-particle":"","family":"Both","given":"Christiaan","non-dropping-particle":"","parse-names":false,"suffix":""}],"container-title":"Proceedings of the Royal Society of London B: Biological Sciences","id":"ITEM-1","issue":"1581","issued":{"date-parts":[["2005","12","22"]]},"page":"2561-2569","title":"Shifts in phenology due to global climate change: the need for a yardstick.","type":"article-journal","volume":"272"},"uris":["http://www.mendeley.com/documents/?uuid=348b5d1d-f53d-4b8a-92f9-8d3ebf93f662"]},{"id":"ITEM-2","itemData":{"DOI":"10.1111/j.1365-2656.2008.01458.x","ISSN":"1365-2656","abstract":"1. Climate change has been shown to affect the phenology of many organisms, but interestingly these shifts are often unequal across trophic levels, causing a mismatch between the phenology of organisms and their food. 2. We consider two alternative hypotheses: consumers are constrained to adjust sufficiently to the lower trophic level, or prey species react more strongly than their predators to reduce predation. We discuss both hypotheses with our analyses of changes in phenology across four trophic levels: tree budburst, peak biomass of herbivorous caterpillars, breeding phenology of four insectivorous bird species and an avian predator. 3. In our long-term study, we show that between 1988 and 2005, budburst advanced (not significantly) with 0.17 d yr(-1), while between 1985 and 2005 both caterpillars (0.75 d year(-1)) and the hatching date of the passerine species (range for four species: 0.36-0.50 d year(-1)) have advanced, whereas raptor hatching dates showed no trend. 4. The caterpillar peak date was closely correlated with budburst date, as were the passerine hatching dates with the peak caterpillar biomass date. In all these cases, however, the slopes were significantly less than unity, showing that the response of the consumers is weaker than that of their food. This was also true for the avian predator, for which hatching dates were not correlated with the peak availability of fledgling passerines. As a result, the match between food demand and availability deteriorated over time for both the passerines and the avian predators. 5. These results could equally well be explained by consumers' insufficient responses as a consequence of constraints in adapting to climate change, or by them trying to escape predation from a higher trophic level, or both. Selection on phenology could thus be both from matches of phenology with higher and lower levels, and quantifying these can shed new light on why some organisms do adjust their phenology to climate change, while others do not.","author":[{"dropping-particle":"","family":"Both","given":"Christiaan","non-dropping-particle":"","parse-names":false,"suffix":""},{"dropping-particle":"","family":"Asch","given":"M.","non-dropping-particle":"van","parse-names":false,"suffix":""},{"dropping-particle":"","family":"Bijlsma","given":"R.G.","non-dropping-particle":"","parse-names":false,"suffix":""},{"dropping-particle":"","family":"Burg","given":"A.B.","non-dropping-particle":"van den","parse-names":false,"suffix":""},{"dropping-particle":"","family":"Visser","given":"Marcel E","non-dropping-particle":"","parse-names":false,"suffix":""}],"container-title":"Journal of Animal Ecology","id":"ITEM-2","issued":{"date-parts":[["2009","1"]]},"page":"73-83","title":"Climate change and unequal phenological changes across four trophic levels: constraints or adaptations?","type":"article-journal","volume":"78"},"uris":["http://www.mendeley.com/documents/?uuid=e78352c0-c828-4f2f-bca3-993de6f4846a"]}],"mendeley":{"formattedCitation":"(Visser and Both 2005; Both et al. 2009)","plainTextFormattedCitation":"(Visser and Both 2005; Both et al. 2009)","previouslyFormattedCitation":"(Visser and Both 2005; Both et al. 2009)"},"properties":{"noteIndex":0},"schema":"https://github.com/citation-style-language/schema/raw/master/csl-citation.json"}</w:instrText>
      </w:r>
      <w:r w:rsidR="001B52E8">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(Visser and Both 2005; Both et al. 2009)</w:t>
      </w:r>
      <w:r w:rsidR="001B52E8">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We note that mismatch is normally conceptualised from a one-way, bottom-up perspective (i.e. asynchrony leading to detrimental effects on consumers), rather than potential top-down effects upon prey and resources</w:t>
      </w:r>
      <w:r w:rsidR="001B52E8">
        <w:rPr>
          <w:rFonts w:ascii="Calibri" w:eastAsia="Times New Roman" w:hAnsi="Calibri" w:cs="Calibri"/>
          <w:color w:val="000000"/>
          <w:sz w:val="24"/>
          <w:szCs w:val="24"/>
          <w:lang w:eastAsia="en-GB"/>
        </w:rPr>
        <w:t xml:space="preserve"> </w:t>
      </w:r>
      <w:r w:rsidR="001B52E8">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{"citationItems":[{"id":"ITEM-1","itemData":{"DOI":"10.1073/pnas.1705248114","ISSN":"0027-8424","PMID":"28827339","abstract":"Climate change is altering the seasonal timing of life cycle events in organisms across the planet, but the magnitude of change often varies among taxa [Thackeray SJ, et al. (2016) Nature 535:241-245]. This can cause the temporal relationships among species to change, altering the strength of interaction. A large body of work has explored what happens when coevolved species shift out of sync, but virtually no studies have documented the effects of climate-induced synchronization, which could remove temporal barriers between species and create novel interactions. We explored how a predator, the Kodiak brown bear (Ursus arctos middendorffi), responded to asymmetric phenological shifts between its primary trophic resources, sockeye salmon (Oncorhynchus nerka) and red elderberry (Sambucus racemosa). In years with anomalously high spring air temperatures, elderberry fruited several weeks earlier and became available during the period when salmon spawned in tributary streams. Bears departed salmon spawning streams, where they typically kill 25-75% of the salmon [Quinn TP, Cunningham CJ, Wirsing AJ (2016) Oecologia 183:415-429], to forage on berries on adjacent hillsides. This prey switching behavior attenuated an iconic predator-prey interaction and likely altered the many ecological functions that result from bears foraging on salmon [Helfield JM, Naiman RJ (2006) Ecosystems 9:167-180]. We document how climate-induced shifts in resource phenology can alter food webs through a mechanism other than trophic mismatch. The current emphasis on singular consumer-resource interactions fails to capture how climate-altered phenologies reschedule resource availability and alter how energy flows through ecosystems.","author":[{"dropping-particle":"","family":"Deacy","given":"William W.","non-dropping-particle":"","parse-names":false,"suffix":""},{"dropping-particle":"","family":"Armstrong","given":"Jonathan B.","non-dropping-particle":"","parse-names":false,"suffix":""},{"dropping-particle":"","family":"Leacock","given":"William B.","non-dropping-particle":"","parse-names":false,"suffix":""},{"dropping-particle":"","family":"Robbins","given":"Charles T.","non-dropping-particle":"","parse-names":false,"suffix":""},{"dropping-particle":"","family":"Gustine","given":"David D.","non-dropping-particle":"","parse-names":false,"suffix":""},{"dropping-particle":"","family":"Ward","given":"Eric J.","non-dropping-particle":"","parse-names":false,"suffix":""},{"dropping-particle":"","family":"Erlenbach","given":"Joy A.","non-dropping-particle":"","parse-names":false,"suffix":""},{"dropping-particle":"","family":"Stanford","given":"Jack A.","non-dropping-particle":"","parse-names":false,"suffix":""}],"container-title":"Proceedings of the National Academy of Sciences","id":"ITEM-1","issued":{"date-parts":[["2017"]]},"page":"201705248","title":"Phenological synchronization disrupts trophic interactions between Kodiak brown bears and salmon","type":"article-journal"},"prefix":"but see ","uris":["http://www.mendeley.com/documents/?uuid=17d49b0d-1ad9-4547-9168-1e4005f277d2"]}],"mendeley":{"formattedCitation":"(but see Deacy et al. 2017)","plainTextFormattedCitation":"(but see Deacy et al. 2017)","previouslyFormattedCitation":"(but see Deacy et al. 2017)"},"properties":{"noteIndex":0},"schema":"https://github.com/citation-style-language/schema/raw/master/csl-citation.json"}</w:instrText>
      </w:r>
      <w:r w:rsidR="001B52E8">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(but see Deacy et al. 2017)</w:t>
      </w:r>
      <w:r w:rsidR="001B52E8">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Asynchrony has been detected in many study systems</w:t>
      </w:r>
      <w:r w:rsidR="001B52E8">
        <w:rPr>
          <w:rFonts w:ascii="Calibri" w:eastAsia="Times New Roman" w:hAnsi="Calibri" w:cs="Calibri"/>
          <w:color w:val="000000"/>
          <w:sz w:val="24"/>
          <w:szCs w:val="24"/>
          <w:lang w:eastAsia="en-GB"/>
        </w:rPr>
        <w:t xml:space="preserve"> </w:t>
      </w:r>
      <w:r w:rsidR="001B52E8">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{"citationItems":[{"id":"ITEM-1","itemData":{"DOI":"10.1111/j.1365-2486.2010.02165.x","ISSN":"13541013","author":[{"dropping-particle":"","family":"Thackeray","given":"Stephen J.","non-dropping-particle":"","parse-names":false,"suffix":""},{"dropping-particle":"","family":"Sparks","given":"Timothy H.","non-dropping-particle":"","parse-names":false,"suffix":""},{"dropping-particle":"","family":"Frederiksen","given":"Morten","non-dropping-particle":"","parse-names":false,"suffix":""},{"dropping-particle":"","family":"Burthe","given":"Sarah","non-dropping-particle":"","parse-names":false,"suffix":""},{"dropping-particle":"","family":"Bacon","given":"Philip J.","non-dropping-particle":"","parse-names":false,"suffix":""},{"dropping-particle":"","family":"Bell","given":"James R.","non-dropping-particle":"","parse-names":false,"suffix":""},{"dropping-particle":"","family":"Botham","given":"Marc S.","non-dropping-particle":"","parse-names":false,"suffix":""},{"dropping-particle":"","family":"Brereton","given":"Tom M.","non-dropping-particle":"","parse-names":false,"suffix":""},{"dropping-particle":"","family":"Bright","given":"Paul W.","non-dropping-particle":"","parse-names":false,"suffix":""},{"dropping-particle":"","family":"Carvalho","given":"Laurence","non-dropping-particle":"","parse-names":false,"suffix":""},{"dropping-particle":"","family":"Clutton-Brock","given":"Tim","non-dropping-particle":"","parse-names":false,"suffix":""},{"dropping-particle":"","family":"Dawson","given":"Alistair","non-dropping-particle":"","parse-names":false,"suffix":""},{"dropping-particle":"","family":"Edwards","given":"Martin","non-dropping-particle":"","parse-names":false,"suffix":""},{"dropping-particle":"","family":"Elliott","given":"J. Malcolm","non-dropping-particle":"","parse-names":false,"suffix":""},{"dropping-particle":"","family":"Harrington","given":"Richard","non-dropping-particle":"","parse-names":false,"suffix":""},{"dropping-particle":"","family":"Johns","given":"David","non-dropping-particle":"","parse-names":false,"suffix":""},{"dropping-particle":"","family":"Jones","given":"Ian D.","non-dropping-particle":"","parse-names":false,"suffix":""},{"dropping-particle":"","family":"Jones","given":"James T.","non-dropping-particle":"","parse-names":false,"suffix":""},{"dropping-particle":"","family":"Leech","given":"David I.","non-dropping-particle":"","parse-names":false,"suffix":""},{"dropping-particle":"","family":"Roy","given":"David B.","non-dropping-particle":"","parse-names":false,"suffix":""},{"dropping-particle":"","family":"Scott","given":"W. Andy","non-dropping-particle":"","parse-names":false,"suffix":""},{"dropping-particle":"","family":"Smith","given":"Matt","non-dropping-particle":"","parse-names":false,"suffix":""},{"dropping-particle":"","family":"Smithers","given":"Richard J.","non-dropping-particle":"","parse-names":false,"suffix":""},{"dropping-particle":"","family":"Winfield","given":"Ian J.","non-dropping-particle":"","parse-names":false,"suffix":""},{"dropping-particle":"","family":"Wanless","given":"Sarah","non-dropping-particle":"","parse-names":false,"suffix":""}],"container-title":"Global Change Biology","id":"ITEM-1","issue":"12","issued":{"date-parts":[["2010"]]},"page":"3304-3313","title":"Trophic level asynchrony in rates of phenological change for marine, freshwater and terrestrial environments","type":"article-journal","volume":"16"},"uris":["http://www.mendeley.com/documents/?uuid=73589bbe-3085-4909-a8a7-44475bc6d6d5"]},{"id":"ITEM-2","itemData":{"DOI":"10.1038/nature18608","ISBN":"0028-0836","ISSN":"0028-0836","PMID":"27362222","abstract":"Differences in phenological responses to climate change among species can desynchronise ecological interactions and thereby threaten ecosystem function. To assess these threats, we must quantify the relative impact of climate change on species at different trophic levels. Here, we apply a Climate Sensitivity Profile approach to 10,003 terrestrial and aquatic phenological data sets, spatially matched to temperature and precipitation data, to quantify variation in climate sensitivity. The direction, magnitude and timing of climate sensitivity varied markedly among organisms within taxonomic and trophic groups. Despite this variability, we detected systematic variation in the direction and magnitude of phenological climate sensitivity. Secondary consumers showed consistently lower climate sensitivity than other groups. We used mid-century climate change projections to estimate that the timing of phenological events could change more for primary consumers than for species in other trophic levels (6.2 versus 2.5–2.9 days earlier on average), with substantial taxonomic variation (1.1–14.8 days earlier on average).","author":[{"dropping-particle":"","family":"Thackeray","given":"Stephen J.","non-dropping-particle":"","parse-names":false,"suffix":""},{"dropping-particle":"","family":"Henrys","given":"Peter A.","non-dropping-particle":"","parse-names":false,"suffix":""},{"dropping-particle":"","family":"Hemming","given":"Deborah","non-dropping-particle":"","parse-names":false,"suffix":""},{"dropping-particle":"","family":"Bell","given":"James R.","non-dropping-particle":"","parse-names":false,"suffix":""},{"dropping-particle":"","family":"Botham","given":"Marc S.","non-dropping-particle":"","parse-names":false,"suffix":""},{"dropping-particle":"","family":"Burthe","given":"Sarah","non-dropping-particle":"","parse-names":false,"suffix":""},{"dropping-particle":"","family":"Helaouet","given":"Pierre","non-dropping-particle":"","parse-names":false,"suffix":""},{"dropping-particle":"","family":"Johns","given":"David G.","non-dropping-particle":"","parse-names":false,"suffix":""},{"dropping-particle":"","family":"Jones","given":"Ian D.","non-dropping-particle":"","parse-names":false,"suffix":""},{"dropping-particle":"","family":"Leech","given":"David I.","non-dropping-particle":"","parse-names":false,"suffix":""},{"dropping-particle":"","family":"Mackay","given":"Eleanor B.","non-dropping-particle":"","parse-names":false,"suffix":""},{"dropping-particle":"","family":"Massimino","given":"Dario","non-dropping-particle":"","parse-names":false,"suffix":""},{"dropping-particle":"","family":"Atkinson","given":"Sian","non-dropping-particle":"","parse-names":false,"suffix":""},{"dropping-particle":"","family":"Bacon","given":"Philip J.","non-dropping-particle":"","parse-names":false,"suffix":""},{"dropping-particle":"","family":"Brereton","given":"Tom M.","non-dropping-particle":"","parse-names":false,"suffix":""},{"dropping-particle":"","family":"Carvalho","given":"Laurence","non-dropping-particle":"","parse-names":false,"suffix":""},{"dropping-particle":"","family":"Clutton-Brock","given":"Tim H.","non-dropping-particle":"","parse-names":false,"suffix":""},{"dropping-particle":"","family":"Duck","given":"Callan","non-dropping-particle":"","parse-names":false,"suffix":""},{"dropping-particle":"","family":"Edwards","given":"Martin","non-dropping-particle":"","parse-names":false,"suffix":""},{"dropping-particle":"","family":"Elliott","given":"J. Malcolm","non-dropping-particle":"","parse-names":false,"suffix":""},{"dropping-particle":"","family":"Hall","given":"Stephen J. G.","non-dropping-particle":"","parse-names":false,"suffix":""},{"dropping-particle":"","family":"Harrington","given":"Richard","non-dropping-particle":"","parse-names":false,"suffix":""},{"dropping-particle":"","family":"Pearce-Higgins","given":"James W.","non-dropping-particle":"","parse-names":false,"suffix":""},{"dropping-particle":"","family":"Høye","given":"Toke T.","non-dropping-particle":"","parse-names":false,"suffix":""},{"dropping-particle":"","family":"Kruuk","given":"Loeske E. B.","non-dropping-particle":"","parse-names":false,"suffix":""},{"dropping-particle":"","family":"Pemberton","given":"Josephine M.","non-dropping-particle":"","parse-names":false,"suffix":""},{"dropping-particle":"","family":"Sparks","given":"Tim H.","non-dropping-particle":"","parse-names":false,"suffix":""},{"dropping-particle":"","family":"Thompson","given":"Paul M.","non-dropping-particle":"","parse-names":false,"suffix":""},{"dropping-particle":"","family":"White","given":"Ian","non-dropping-particle":"","parse-names":false,"suffix":""},{"dropping-particle":"","family":"Winfield","given":"Ian J.","non-dropping-particle":"","parse-names":false,"suffix":""},{"dropping-particle":"","family":"Wanless","given":"Sarah","non-dropping-particle":"","parse-names":false,"suffix":""}],"container-title":"Nature","id":"ITEM-2","issue":"7611","issued":{"date-parts":[["2016"]]},"page":"241-245","publisher":"Nature Publishing Group","title":"Phenological sensitivity to climate across taxa and trophic levels","type":"article-journal","volume":"535"},"uris":["http://www.mendeley.com/documents/?uuid=ceacd279-bef9-4102-9fcc-029805572880"]},{"id":"ITEM-3","itemData":{"DOI":"10.1073/pnas.1714511115","ISBN":"0027-8424 1091-6490","ISSN":"0027-8424","PMID":"29666247","abstract":"Phenological responses to climate change (e.g., earlier leaf-out or egg hatch date) are now well documented and clearly linked to rising temperatures in recent decades. Such shifts in the phenologies of interacting species may lead to shifts in their synchrony, with cascading community and ecosystem consequences. To date, single-system studies have provided no clear picture, either finding synchrony shifts may be extremely prevalent [Mayor SJ, et al. (2017) Sci Rep 7:1902] or relatively uncommon [Iler AM, et al. (2013) Glob Chang Biol 19:2348-2359], suggesting that shifts toward asynchrony may be infrequent. A meta-analytic approach would provide insights into global trends and how they are linked to climate change. We compared phenological shifts among pairwise species interactions (e.g., predator-prey) using published long-term time-series data of phenological events from aquatic and terrestrial ecosystems across four continents since 1951 to determine whether recent climate change has led to overall shifts in synchrony. We show that the relative timing of key life cycle events of interacting species has changed significantly over the past 35 years. Further, by comparing the period before major climate change (pre-1980s) and after, we show that estimated changes in phenology and synchrony are greater in recent decades. However, there has been no consistent trend in the direction of these changes. Our findings show that there have been shifts in the timing of interacting species in recent decades; the next challenges are to improve our ability to predict the direction of change and understand the full consequences for communities and ecosystems. mismatch | trophic interactions | global warming | time series | baseline W hile the most common ecological response to climate change is an advance in seasonal timing, substantial variation has been observed within and across taxonomic groups, including between directly interacting species (1-5). One of the potential outcomes of this variation is a directional change in the relative timing of interacting species (i.e., a change in pheno-logical synchrony). Many researchers hypothesize that climate change will lead to significant changes in synchrony, with potential negative consequences for those interacting species and their ecological communities in some (1, 2, 6, 7) but not all (8-10) contexts. It is commonly thought that warming will lead to changes in synchrony (11-13). These changes are expected to be pr…","author":[{"dropping-particle":"","family":"Kharouba","given":"Heather M","non-dropping-particle":"","parse-names":false,"suffix":""},{"dropping-particle":"","family":"Ehrlén","given":"Johan","non-dropping-particle":"","parse-names":false,"suffix":""},{"dropping-particle":"","family":"Gelman","given":"Andrew","non-dropping-particle":"","parse-names":false,"suffix":""},{"dropping-particle":"","family":"Bolmgren","given":"Kjell","non-dropping-particle":"","parse-names":false,"suffix":""},{"dropping-particle":"","family":"Allen","given":"Jenica M","non-dropping-particle":"","parse-names":false,"suffix":""},{"dropping-particle":"","family":"Travers","given":"Steve E","non-dropping-particle":"","parse-names":false,"suffix":""},{"dropping-particle":"","family":"Wolkovich","given":"Elizabeth M","non-dropping-particle":"","parse-names":false,"suffix":""}],"container-title":"Proceedings of the National Academy of Sciences","id":"ITEM-3","issue":"20","issued":{"date-parts":[["2018"]]},"page":"5211-5216","title":"Global shifts in the phenological synchrony of species interactions over recent decades","type":"article-journal","volume":"115"},"uris":["http://www.mendeley.com/documents/?uuid=b391d1b8-999b-4155-a729-6bf04b8c78ff"]}],"mendeley":{"formattedCitation":"(Thackeray et al. 2010, 2016; Kharouba et al. 2018)","plainTextFormattedCitation":"(Thackeray et al. 2010, 2016; Kharouba et al. 2018)","previouslyFormattedCitation":"(Thackeray et al. 2010, 2016; Kharouba et al. 2018)"},"properties":{"noteIndex":0},"schema":"https://github.com/citation-style-language/schema/raw/master/csl-citation.json"}</w:instrText>
      </w:r>
      <w:r w:rsidR="001B52E8">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(Thackeray et al. 2010, 2016; Kharouba et al. 2018)</w:t>
      </w:r>
      <w:r w:rsidR="001B52E8">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xml:space="preserve">, but to demonstrate negative consequences of asynchrony on the consumer (i.e. mismatch), a certain number of conditions need to be met. For mismatch to be identified as detrimental, the consumer must depend on a short, seasonally-pulsed or </w:t>
      </w:r>
      <w:r w:rsidRPr="00762D2A">
        <w:rPr>
          <w:rFonts w:ascii="Calibri" w:eastAsia="Times New Roman" w:hAnsi="Calibri" w:cs="Calibri"/>
          <w:color w:val="000000"/>
          <w:sz w:val="24"/>
          <w:szCs w:val="24"/>
          <w:lang w:eastAsia="en-GB"/>
        </w:rPr>
        <w:lastRenderedPageBreak/>
        <w:t>ephemeral resource</w:t>
      </w:r>
      <w:r w:rsidR="001B52E8">
        <w:rPr>
          <w:rFonts w:ascii="Calibri" w:eastAsia="Times New Roman" w:hAnsi="Calibri" w:cs="Calibri"/>
          <w:color w:val="000000"/>
          <w:sz w:val="24"/>
          <w:szCs w:val="24"/>
          <w:lang w:eastAsia="en-GB"/>
        </w:rPr>
        <w:t xml:space="preserve"> </w:t>
      </w:r>
      <w:r w:rsidR="001B52E8">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{"citationItems":[{"id":"ITEM-1","itemData":{"DOI":"10.1007/s11160-006-9009-7","ISSN":"09603166","abstract":"Short-term bursts of prey availability occur in many ecosystems and have potential important consequences for both predator biology and ecosystem function. Examples of prey 'pulses' in marine ecosystems include spawning runs of several anadromous and marine fishes, horseshoe crab spawning, and salmonid juvenile outmigrations, which are exploited by numerous species of vertebrate predators. In a few cases, the fitness or demographic consequences of such predator-prey interactions are known or inferred, but too often that information remains unknown. We explored the extent of temporal and spatial variation in one example of a pulsed marine resource: the spawning of Pacific herring (Clupea pallasii). Spawning herring provide a rich, aggregated resource to which dozens of species of vertebrate predators often exhibit strong numerical responses. However, the spawning events are often variable in both time (annual differences of several to many weeks) and space (both regional and more local differences in size and timing of events). Such variability must affect more mobile predators less than area-restricted predators, and thus its effect would vary not only among species but also within species, depending on constraints of the predator life history. Unpredictability of the prey concentrations, whatever their proximate causes, may contribute to maintenance of metapopulations of prey such as herring, if unpredictability lessens the impact of predation. © Springer Science+Business Media B.V. 2006.","author":[{"dropping-particle":"","family":"Willson","given":"Mary F.","non-dropping-particle":"","parse-names":false,"suffix":""},{"dropping-particle":"","family":"Womble","given":"Jamie N.","non-dropping-particle":"","parse-names":false,"suffix":""}],"container-title":"Reviews in Fish Biology and Fisheries","id":"ITEM-1","issue":"2","issued":{"date-parts":[["2006"]]},"page":"183-200","title":"Vertebrate exploitation of pulsed marine prey: A review and the example of spawning herring","type":"article-journal","volume":"16"},"uris":["http://www.mendeley.com/documents/?uuid=8500c8c4-26f2-4696-a63c-98f8de7b361d"]},{"id":"ITEM-2","itemData":{"DOI":"10.1890/10-0478.1","ISBN":"10.1890/10-0478.1","ISSN":"0012-9658","PMID":"21618924","abstract":"In seasonal environments, vertebrates are generally thought to time their reproduction so offspring are raised during the peak of food abundance. The mismatch hypothesis predicts that reproductive success is maximized when animals synchronize their reproduction with the food supply. Understanding the mechanisms influencing the timing of reproduction has taken on new urgency as climate change is altering environmental conditions during reproduction, and there is concern that species will not be able to synchronize their reproduction with changing food supplies. Using data from five sites over 24 years (37 site-years), we tested the assumptions of the mismatch hypothesis in the Tree Swallow (Tachycineta bicolor), a widespread aerial insectivore, whose timing of egg-laying has shifted earlier by nine days since the 1950s. Contrary to the mismatch hypothesis, the start of egg-laying was strongly related to food abundance (flying insect biomass) during the laying period and not to timing of the seasonal peak in food supply. In fact, food abundance generally continued to increase throughout the breeding season, and there was no evidence of selection based on the mistiming of laying with the seasonal peak of food abundance. In contrast, there was selection for laying earlier, because birds that lay earlier generally have larger clutches and fledge more young. Overall, initial reproductive decisions in this insectivore appear to be based on the food supply during egg formation and not the nestling period. Thus, the mismatch hypothesis may not apply in environments with relatively constant or abundant food throughout the breeding season. Although climate change is often associated with earlier reproduction, our results caution that it is not necessarily driven by selection for synchronized reproduction.","author":[{"dropping-particle":"","family":"Dunn","given":"Peter O.","non-dropping-particle":"","parse-names":false,"suffix":""},{"dropping-particle":"","family":"Winkler","given":"David W.","non-dropping-particle":"","parse-names":false,"suffix":""},{"dropping-particle":"","family":"Whittingham","given":"Linda A.","non-dropping-particle":"","parse-names":false,"suffix":""},{"dropping-particle":"","family":"Hannon","given":"Susan J.","non-dropping-particle":"","parse-names":false,"suffix":""},{"dropping-particle":"","family":"Robertson","given":"Raleigh J.","non-dropping-particle":"","parse-names":false,"suffix":""}],"container-title":"Ecology","id":"ITEM-2","issue":"2","issued":{"date-parts":[["2011","2"]]},"page":"450-61","title":"A test of the mismatch hypothesis: How is timing of reproduction related to food abundance in an aerial insectivore?","type":"article-journal","volume":"92"},"uris":["http://www.mendeley.com/documents/?uuid=a3fa05bc-ca9c-4e09-8790-a089f3457462"]},{"id":"ITEM-3","itemData":{"DOI":"10.1002/ece3.2361","ISSN":"20457758","abstract":"© 2016 The Authors. Ecology and Evolution published by John Wiley &amp; Sons Ltd.Climate change may influence the phenology of organisms unequally across trophic levels and thus lead to phenological mismatches between predators and prey. In cases where prey availability peaks before reproducing predators reach maximal prey demand, any negative fitness consequences would selectively favor resynchronization by earlier starts of the reproductive activities of the predators. At a study site in northeast Greenland, over a period of 17 years, the median emergence of the invertebrate prey of Sanderling Calidris alba advanced with 1.27 days per year. Yet, over the same period Sanderling did not advance hatching date. Thus, Sanderlings increasingly hatched after their prey was maximally abundant. Surprisingly, the phenological mismatches did not affect chick growth, but the interaction of the annual width and height of the peak in food abundance did. Chicks grew especially better in years when the food peak was broad. Sanderling clutches were most likely to be depredated early in the season, which should delay reproduction. We propose that high early clutch predation may favor a later reproductive timing. Additionally, our data suggest that in most years food was still abundant after the median date of emergence, which may explain why Sanderlings did not advance breeding along with the advances in arthropod phenology.","author":[{"dropping-particle":"","family":"Reneerkens","given":"Jeroen","non-dropping-particle":"","parse-names":false,"suffix":""},{"dropping-particle":"","family":"Schmidt","given":"Niels Martin","non-dropping-particle":"","parse-names":false,"suffix":""},{"dropping-particle":"","family":"Gilg","given":"Olivier","non-dropping-particle":"","parse-names":false,"suffix":""},{"dropping-particle":"","family":"Hansen","given":"Jannik","non-dropping-particle":"","parse-names":false,"suffix":""},{"dropping-particle":"","family":"Hansen","given":"Lars Holst","non-dropping-particle":"","parse-names":false,"suffix":""},{"dropping-particle":"","family":"Moreau","given":"Jérôme","non-dropping-particle":"","parse-names":false,"suffix":""},{"dropping-particle":"","family":"Piersma","given":"Theunis","non-dropping-particle":"","parse-names":false,"suffix":""}],"container-title":"Ecology and Evolution","id":"ITEM-3","issue":"20","issued":{"date-parts":[["2016"]]},"page":"7375-7386","title":"Effects of food abundance and early clutch predation on reproductive timing in a high Arctic shorebird exposed to advancements in arthropod abundance","type":"article-journal","volume":"6"},"uris":["http://www.mendeley.com/documents/?uuid=6dba9b73-6f7c-4b07-ae3a-1a432de94a42"]},{"id":"ITEM-4","itemData":{"DOI":"10.1111/1365-2656.12554","ISBN":"00218790","ISSN":"13652656","abstract":"1. Climate change may cause phenological asynchrony between trophic levels, which can lead to mismatched reproduction in animals. Although indirect effects of mismatch on fitness are well described, direct effects on parental prey choice are not. Moreover, direct effects of prey variation on offspring condition throughout their early development are understudied. 2. Here, we used camera trap data collected over 2 years to study the effects of trophic mis- match and nestling age on prey choice in pied flycatchers (Ficedula hypoleuca). Furthermore, we studied the effect of mismatch and variation in nestling diet on offspring condition. 3. Both experimentally induced and natural mismatches with the caterpillar peak negatively affected absolute and relative numbers of caterpillars and offspring condition (mass, tarsus and wing length) and positively affected absolute and relative numbers of flying insects in the nestling diet. Feeding more flying insects was negatively correlated with nestling day 12 mass. 4. Both descriptive and experimental data showed preferential feeding of spiders when nest- lings were &lt;7 days old. Receiving more spiders during this phase was positively correlated with tarsus growth. 5. These results highlight the need for a more inclusive framework to study phenological mis- match in nature. The general focus on only one prey type, the rarity of studies that measure environmental abundance of prey, and the lack of timing experiments in dietary studies cur- rently hamper understanding of the actual trophic interactions that affect fitness under climate","author":[{"dropping-particle":"","family":"Samplonius","given":"Jelmer Menno","non-dropping-particle":"","parse-names":false,"suffix":""},{"dropping-particle":"","family":"Kappers","given":"Elena Frederika","non-dropping-particle":"","parse-names":false,"suffix":""},{"dropping-particle":"","family":"Brands","given":"Stef","non-dropping-particle":"","parse-names":false,"suffix":""},{"dropping-particle":"","family":"Both","given":"Christiaan","non-dropping-particle":"","parse-names":false,"suffix":""}],"container-title":"Journal of Animal Ecology","id":"ITEM-4","issued":{"date-parts":[["2016"]]},"page":"1255-1264","title":"Phenological mismatch and ontogenetic diet shifts interactively affect offspring condition in a passerine","type":"article-journal","volume":"85"},"uris":["http://www.mendeley.com/documents/?uuid=4e8cb292-7f6d-47f5-8c02-732fb5e8ef05"]},{"id":"ITEM-5","itemData":{"DOI":"10.1111/ibi.12437","ISSN":"1474919X","abstract":"Climate-driven shifts in prey phenology may lead to asynchrony with the timing of peak resource requirements of their predators, leading to a reduction in productivity and population declines. Migrant species that cannot adjust their arrival times may be particularly at risk, especially those that breed in seasonal environments and for which a temporarily super-abundant prey source is important, such as insectivorous passerine birds that take advantage of the seasonal flush of caterpillars to feed their young. We assess whether population declines of the trans-Saharan migratory Wood Warbler Phylloscopus sibilatrix are likely to have been caused by phenological mismatch. We measured seasonal invertebrate biomass and various fitness parameters, including the timing of breeding and breeding success, in two time periods: 1982-1984, prior to the species’ decline in the UK, and 2009-2011, as the reduction in numbers continued. Although birds bred on average a week earlier in 2009-2011 than in 1982-1984, this was not adequate to track the more rapid advancement of peak caterpillar biomass, which advanced by 12 days and was closely correlated with spring temperatures. Moreover, although caterpillars were the dominant prey fed to nestlings, there was only limited evidence that productivity was positively related to caterpillar biomass in the environment. Considering only successful nests, synchrony with the food peak did not produce heavier nestlings, and had only a small positive effect on fledging success, although there was a seasonal decline in productivity when all nests were considered. We conclude that the lack of a marked effect of the observed mismatch is due to Wood Warblers’ generalist diet, enabling them to breed successfully on prey other than caterpillars. Although other studies have demonstrated that climate driven asynchrony of predator and prey populations can have impacts on avian demography, this study highlights the importance of investigating the generality of those findings.","author":[{"dropping-particle":"","family":"Mallord","given":"John W.","non-dropping-particle":"","parse-names":false,"suffix":""},{"dropping-particle":"","family":"Orsman","given":"Christopher J.","non-dropping-particle":"","parse-names":false,"suffix":""},{"dropping-particle":"","family":"Cristinacce","given":"Andrew","non-dropping-particle":"","parse-names":false,"suffix":""},{"dropping-particle":"","family":"Stowe","given":"Tim J.","non-dropping-particle":"","parse-names":false,"suffix":""},{"dropping-particle":"","family":"Charman","given":"Elisabeth C.","non-dropping-particle":"","parse-names":false,"suffix":""},{"dropping-particle":"","family":"Gregory","given":"Richard D.","non-dropping-particle":"","parse-names":false,"suffix":""}],"container-title":"Ibis","id":"ITEM-5","issue":"1","issued":{"date-parts":[["2017"]]},"page":"76-90","title":"Diet flexibility in a declining long-distance migrant may allow it to escape the consequences of phenological mismatch with its caterpillar food supply","type":"article-journal","volume":"159"},"uris":["http://www.mendeley.com/documents/?uuid=44f2d62f-33da-4267-96ce-c23520154216"]},{"id":"ITEM-6","itemData":{"DOI":"10.1002/ecy.1749","ISSN":"00129658","abstract":"Evidence of climate-change-driven shifts in plant and animal phenology have raised concerns that certain trophic interactions may be increasingly mismatched in time, resulting in declines in reproductive success. Given the constraints imposed by extreme seasonality at high latitudes and the rapid shifts in phenology seen in the Arctic, we would also expect Antarctic species to be highly vulnerable to climate-change-driven phenological mismatches with their environment. However, few studies have assessed the impacts of phenological change in Antarctica. Using the largest database of phytoplankton phenology, sea-ice phenology, and Adélie Penguin breeding phenology and breeding success assembled to date, we find that, while a temporal match between Penguin breeding phenology and optimal environmental conditions sets an upper limit on breeding success, only a weak relationship to the mean exists. Despite previous work suggesting that divergent trends in Adélie Penguin breeding phenology are apparent across the Antarctic continent, we find no such trends. Furthermore, we find no trend in the magnitude of phenological mismatch, suggesting that mismatch is driven by interannual variability in environmental conditions rather than climate-change-driven trends, as observed in other systems. We propose several criteria necessary for a species to experience a strong climate-change-driven phenological mismatch, of which several may be violated by this system.","author":[{"dropping-particle":"","family":"Youngflesh","given":"Casey","non-dropping-particle":"","parse-names":false,"suffix":""},{"dropping-particle":"","family":"Jenouvrier","given":"Stephanie","non-dropping-particle":"","parse-names":false,"suffix":""},{"dropping-particle":"","family":"Li","given":"Yun","non-dropping-particle":"","parse-names":false,"suffix":""},{"dropping-particle":"","family":"Ji","given":"Rubao","non-dropping-particle":"","parse-names":false,"suffix":""},{"dropping-particle":"","family":"Ainley","given":"David G.","non-dropping-particle":"","parse-names":false,"suffix":""},{"dropping-particle":"","family":"Ballard","given":"Grant","non-dropping-particle":"","parse-names":false,"suffix":""},{"dropping-particle":"","family":"Barbraud","given":"Christophe","non-dropping-particle":"","parse-names":false,"suffix":""},{"dropping-particle":"","family":"Delord","given":"Karine","non-dropping-particle":"","parse-names":false,"suffix":""},{"dropping-particle":"","family":"Dugger","given":"Katie M.","non-dropping-particle":"","parse-names":false,"suffix":""},{"dropping-particle":"","family":"Emmerson","given":"Louise M.","non-dropping-particle":"","parse-names":false,"suffix":""},{"dropping-particle":"","family":"Fraser","given":"William R.","non-dropping-particle":"","parse-names":false,"suffix":""},{"dropping-particle":"","family":"Hinke","given":"Jefferson T.","non-dropping-particle":"","parse-names":false,"suffix":""},{"dropping-particle":"","family":"Lyver","given":"Phil O.B.","non-dropping-particle":"","parse-names":false,"suffix":""},{"dropping-particle":"","family":"Olmastroni","given":"Silvia","non-dropping-particle":"","parse-names":false,"suffix":""},{"dropping-particle":"","family":"Southwell","given":"Colin J.","non-dropping-particle":"","parse-names":false,"suffix":""},{"dropping-particle":"","family":"Trivelpiece","given":"Susan G.","non-dropping-particle":"","parse-names":false,"suffix":""},{"dropping-particle":"","family":"Trivelpiece","given":"Wayne Z.","non-dropping-particle":"","parse-names":false,"suffix":""},{"dropping-particle":"","family":"Lynch","given":"Heather J.","non-dropping-particle":"","parse-names":false,"suffix":""}],"container-title":"Ecology","id":"ITEM-6","issue":"4","issued":{"date-parts":[["2017"]]},"page":"940-951","title":"Circumpolar analysis of the Adélie Penguin reveals the importance of environmental variability in phenological mismatch","type":"article-journal","volume":"98"},"uris":["http://www.mendeley.com/documents/?uuid=e0cbbea8-9de1-4956-a5aa-3358474d6b26"]}],"mendeley":{"formattedCitation":"(Willson and Womble 2006; Dunn et al. 2011; Reneerkens et al. 2016; Samplonius et al. 2016; Mallord et al. 2017; Youngflesh et al. 2017)","plainTextFormattedCitation":"(Willson and Womble 2006; Dunn et al. 2011; Reneerkens et al. 2016; Samplonius et al. 2016; Mallord et al. 2017; Youngflesh et al. 2017)","previouslyFormattedCitation":"(Willson and Womble 2006; Dunn et al. 2011; Reneerkens et al. 2016; Samplonius et al. 2016; Mallord et al. 2017; Youngflesh et al. 2017)"},"properties":{"noteIndex":0},"schema":"https://github.com/citation-style-language/schema/raw/master/csl-citation.json"}</w:instrText>
      </w:r>
      <w:r w:rsidR="001B52E8">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(Willson and Womble 2006; Dunn et al. 2011; Reneerkens et al. 2016; Samplonius et al. 2016; Mallord et al. 2017; Youngflesh et al. 2017)</w:t>
      </w:r>
      <w:r w:rsidR="001B52E8">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and there should be negative effects of mismatch on consumer fitness</w:t>
      </w:r>
      <w:r w:rsidR="001B52E8">
        <w:rPr>
          <w:rFonts w:ascii="Calibri" w:eastAsia="Times New Roman" w:hAnsi="Calibri" w:cs="Calibri"/>
          <w:color w:val="000000"/>
          <w:sz w:val="24"/>
          <w:szCs w:val="24"/>
          <w:lang w:eastAsia="en-GB"/>
        </w:rPr>
        <w:t xml:space="preserve"> </w:t>
      </w:r>
      <w:r w:rsidR="001B52E8">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{"citationItems":[{"id":"ITEM-1","itemData":{"DOI":"10.1111/j.1365-2486.2011.02430.x","ISSN":"13541013","abstract":"Global climate change affects ecosystems via several trophic levels. We investigated changes in the timing of breeding in the willow tit (Poecile montanus) and timing of its caterpillar food resource in relation to warming springs in a boreal forest. We used generalized linear mixed effect models to study the importance of synchrony between the timing of breeding in willow tits and the caterpillar food availability on the breeding success, measured as nestling survival rate and mean nestling weight. Both the timing of breeding and the timing of the caterpillar peak advanced during the last decades, and were well explained by spring temperatures. Unlike in most passerine populations studied, synchrony has improved with rising spring temperatures. However, it had only a modest although statistically significant positive influence on breeding success. Spring temperatures do not seem to be used as cues for the timing of caterpillar food availability by willow tits. We conclude that responses to climatic warming seem to be population, species and habitat specific, necessitating research in a wide range of taxa in different climatic zones. © 2011 Blackwell Publishing Ltd.","author":[{"dropping-particle":"","family":"Vatka","given":"Emma","non-dropping-particle":"","parse-names":false,"suffix":""},{"dropping-particle":"","family":"Orell","given":"Markku","non-dropping-particle":"","parse-names":false,"suffix":""},{"dropping-particle":"","family":"Rytkönen","given":"Seppo","non-dropping-particle":"","parse-names":false,"suffix":""}],"container-title":"Global Change Biology","id":"ITEM-1","issue":"9","issued":{"date-parts":[["2011"]]},"page":"3002-3009","title":"Warming climate advances breeding and improves synchrony of food demand and food availability in a boreal passerine","type":"article-journal","volume":"17"},"uris":["http://www.mendeley.com/documents/?uuid=dbbb351c-f3d5-49fc-870b-9ee625246183"]},{"id":"ITEM-2","itemData":{"DOI":"10.1111/j.1365-2656.2012.02020.x","ISSN":"1365-2656","PMID":"22862682","abstract":"Populations are shifting their phenology in response to climate change, but these shifts are often asynchronous among interacting species. Resulting phenological mismatches can drive simultaneous changes in natural selection and population demography, but the links between these interacting processes are poorly understood. Here we analyse 37 years of data from an individual-based study of great tits (Parus major) in the Netherlands and use mixed-effects models to separate the within- and across-year effects of phenological mismatch between great tits and caterpillars (a key food source for developing nestlings) on components of fitness at the individual and population levels. Several components of individual fitness were affected by individual mismatch (i.e. late breeding relative to the caterpillar food peak date), including the probability of double-brooding, fledgling success, offspring recruitment probability and the number of recruits. Together these effects contributed to an overall negative relationship between relative fitness and laying dates, that is, selection for earlier laying on average. Directional selection for earlier laying was stronger in years where birds bred on average later than the food peak, but was weak or absent in years where the phenology of birds and caterpillars matched (i.e. no population mismatch). The mean number of fledglings per female was lower in years when population mismatch was high, in part because fewer second broods were produced. Population mismatch had a weak effect on the mean number of recruits per female, and no effect on mean adult survival, after controlling for the effects of breeding density and the quality of the autumnal beech (Fagus sylvatica) crop. These findings illustrate how climate change-induced mismatch can have strong effects on the relative fitness of phenotypes within years, but weak effects on mean demographic rates across years. We discuss various general mechanisms that influence the extent of coupling between breeding phenology, selection and population dynamics in open populations subject to strong density regulation and stochasticity.","author":[{"dropping-particle":"","family":"Reed","given":"Thomas E","non-dropping-particle":"","parse-names":false,"suffix":""},{"dropping-particle":"","family":"Jenouvrier","given":"Stephanie","non-dropping-particle":"","parse-names":false,"suffix":""},{"dropping-particle":"","family":"Visser","given":"Marcel E","non-dropping-particle":"","parse-names":false,"suffix":""}],"container-title":"Journal of Animal Ecology","id":"ITEM-2","issue":"1","issued":{"date-parts":[["2013","1"]]},"page":"131-144","title":"Phenological mismatch strongly affects individual fitness but not population demography in a woodland passerine.","type":"article-journal","volume":"82"},"uris":["http://www.mendeley.com/documents/?uuid=e3d4b812-d05d-4dca-9ccc-102e93439a23"]},{"id":"ITEM-3","itemData":{"DOI":"10.1126/science.1232870","ISSN":"1095-9203","PMID":"23620055","abstract":"Broad-scale environmental changes are altering patterns of natural selection in the wild, but few empirical studies have quantified the demographic cost of sustained directional selection in response to these changes. We tested whether population growth in a wild bird is negatively affected by climate change-induced phenological mismatch, using almost four decades of individual-level life-history data from a great tit population. In this population, warmer springs have generated a mismatch between the annual breeding time and the seasonal food peak, intensifying directional selection for earlier laying dates. Interannual variation in population mismatch has not, however, affected population growth. We demonstrated a mechanism contributing to this uncoupling, whereby fitness losses associated with mismatch are counteracted by fitness gains due to relaxed competition. These findings imply that natural populations may be able to tolerate considerable maladaptation driven by shifting climatic conditions without undergoing immediate declines.","author":[{"dropping-particle":"","family":"Reed","given":"Thomas E","non-dropping-particle":"","parse-names":false,"suffix":""},{"dropping-particle":"","family":"Grøtan","given":"Vidar","non-dropping-particle":"","parse-names":false,"suffix":""},{"dropping-particle":"","family":"Jenouvrier","given":"Stephanie","non-dropping-particle":"","parse-names":false,"suffix":""},{"dropping-particle":"","family":"Sæther","given":"Bernt-Erik","non-dropping-particle":"","parse-names":false,"suffix":""},{"dropping-particle":"","family":"Visser","given":"Marcel E","non-dropping-particle":"","parse-names":false,"suffix":""}],"container-title":"Science","id":"ITEM-3","issued":{"date-parts":[["2013","4","26"]]},"page":"488-491","title":"Population growth in a wild bird is buffered against phenological mismatch.","type":"article-journal","volume":"340"},"uris":["http://www.mendeley.com/documents/?uuid=7d36e177-f258-47ba-b5ad-8db57d9557e5"]},{"id":"ITEM-4","itemData":{"DOI":"10.1038/nclimate1717","ISSN":"1758-678X","abstract":"Under changing climatic conditions, species need to adapt to their new environment. Genetic adaptation is crucial to prevent population extinction1 but examples where climate change leads to genetic changes in wild populations have been few2,3. The synchronization between the timing of egg hatching of a herbivorous insect, the winter moth (Operophtera brumata), and the seasonal bud burst of its food plant, oak (Quercus robur), has been disrupted by climate change4 and a quantitative genetic model predicts that selection will delay the egg hatching date5. Here we show, using both long-term observational data and experiments, that the egg hatching date has changed genetically, resulting in closer synchrony with oak bud burst. The observed rate of change matches the predicted rate of change of one day per year. Hence, altered selection pressures, caused by environmental change, result in a rapid adaptive response in insect phenology. These genetic changes in a key life-history trait in this herbivorous insect therefore seem to be fast enough to match the climate-change-induced advancement of their host phenology.","author":[{"dropping-particle":"","family":"Asch","given":"Margriet","non-dropping-particle":"van","parse-names":false,"suffix":""},{"dropping-particle":"","family":"Salis","given":"Lucia","non-dropping-particle":"","parse-names":false,"suffix":""},{"dropping-particle":"","family":"Holleman","given":"Leonard J. M.","non-dropping-particle":"","parse-names":false,"suffix":""},{"dropping-particle":"","family":"Lith","given":"Bart","non-dropping-particle":"van","parse-names":false,"suffix":""},{"dropping-particle":"","family":"Visser","given":"Marcel E","non-dropping-particle":"","parse-names":false,"suffix":""}],"container-title":"Nature Climate Change","id":"ITEM-4","issued":{"date-parts":[["2013","10","21"]]},"page":"244-248","publisher":"Nature Publishing Group","title":"Evolutionary response of the egg hatching date of a herbivorous insect under climate change","type":"article-journal","volume":"3"},"uris":["http://www.mendeley.com/documents/?uuid=0898af40-b269-43a1-897e-0a3c466d4e87"]},{"id":"ITEM-5","itemData":{"DOI":"10.1098/rspb.2014.1611","ISBN":"0962-8452","ISSN":"0962-8452","PMID":"25165771","abstract":"The seasonal timing of lifecycle events is closely linked to individual fitness and hence, maladaptation in phenological traits may impact population dynamics. However, few studies have analysed whether and why climate change will alter selection pressures and hence possibly inducemaladaptation in phenology. To fill this gap, we here use a theoretical modelling approach. In our models, the phenologies of consumer and resource are (potentially) environmentally sensitive and depend on twodifferent but correlated environ- mental variables. Fitness of the consumer depends on the phenological match with the resource. Becausewe explicitly model the dependence of the phenol- ogies on environmental variables,we can test howdifferential (heterogeneous) versus equal (homogeneous) rates of change in the environmental variables affect selection on consumer phenology. As expected, under heterogeneous change, phenotypic plasticity is insufficient and thus selection on consumer phenology arises. However, even homogeneous change leads to directional selection on consumer phenology. This is because the consumer reaction norm has historically evolved to be flatter than the resource reaction norm, owing to time lags and imperfect cue reliability. Climate change will therefore lead to increased selection on consumer phenology across a broad range of situations.","author":[{"dropping-particle":"","family":"Gienapp","given":"Phillip","non-dropping-particle":"","parse-names":false,"suffix":""},{"dropping-particle":"","family":"Reed","given":"Thomas E.","non-dropping-particle":"","parse-names":false,"suffix":""},{"dropping-particle":"","family":"Visser","given":"Marcel E","non-dropping-particle":"","parse-names":false,"suffix":""}],"container-title":"Proceedings of the Royal Society B: Biological Sciences","id":"ITEM-5","issue":"1793","issued":{"date-parts":[["2014"]]},"page":"20141611-20141611","title":"Why climate change will invariably alter selection pressures on phenology","type":"article-journal","volume":"281"},"uris":["http://www.mendeley.com/documents/?uuid=1788ec74-90e6-4e02-9bdb-af92d90abbde"]},{"id":"ITEM-6","itemData":{"DOI":"10.1111/evo.13660","ISSN":"15585646","abstract":"Phenotypic plasticity is an important mechanism for populations to respond to fluctuating environments, yet may be insufficient to adapt to a directionally changing environment. To study whether plasticity can evolve under current climate change, we quantified selection and genetic variation in both the elevation (RN E ) and slope (RN S ) of the breeding time reaction norm in a long-term (1973–2016) study population of great tits (Parus major). The optimal RN E (the caterpillar biomass peak date regressed against the temperature used as cue by great tits) changed over time, whereas the optimal RN S did not. Concordantly, we found strong directional selection on RN E , but not RN S , of egg-laying date in the second third of the study period; this selection subsequently waned, potentially due to increased between-year variability in optimal laying dates. We found individual and additive genetic variation in RN E but, contrary to previous studies on our population, not in RN S . The predicted and observed evolutionary change in RN E was, however, marginal, due to low heritability and the sex limitation of laying date. We conclude that adaptation to clima</w:instrText>
      </w:r>
      <w:r w:rsidR="00961E5E" w:rsidRPr="00961E5E">
        <w:rPr>
          <w:rFonts w:ascii="Calibri" w:eastAsia="Times New Roman" w:hAnsi="Calibri" w:cs="Calibri"/>
          <w:color w:val="000000"/>
          <w:sz w:val="24"/>
          <w:szCs w:val="24"/>
          <w:lang w:val="nl-NL" w:eastAsia="en-GB"/>
        </w:rPr>
        <w:instrText>te change can only occur via micro-evolution of RN E, but this will necessarily be slow and potentially hampered by increased variability in phenotypic optima.","author":[{"dropping-particle":"","family":"Ramakers","given":"Jip J.C.","non-dropping-particle":"","parse-names":false,"suffix":""},{"dropping-particle":"","family":"Gienapp","given":"Phillip","non-dropping-particle":"","parse-names":false,"suffix":""},{"dropping-particle":"","family":"Visser","given":"Marcel E.","non-dropping-particle":"","parse-names":false,"suffix":""}],"container-title":"Evolution","id":"ITEM-6","issue":"2","issued":{"date-parts":[["2019"]]},"page":"175-187","title":"Phenological mismatch drives selection on elevation, but not on slope, of breeding time plasticity in a wild songbird","type":"article-journal","volume":"73"},"uris":["http://www.mendeley.com/documents/?uuid=0599454e-6d13-412d-b906-defe66e53228"]}],"mendeley":{"formattedCitation":"(Vatka et al. 2011; Reed et al. 2013&lt;i&gt;b&lt;/i&gt;, 2013&lt;i&gt;a&lt;/i&gt;; van Asch et al. 2013; Gienapp et al. 2014; Ramakers et al. 2019&lt;i&gt;a&lt;/i&gt;)","plainTextFormattedCitation":"(Vatka et al. 2011; Reed et al. 2013b, 2013a; van Asch et al. 2013; Gienapp et al. 2014; Ramakers et al. 2019a)","previouslyFormattedCitation":"(Vatka et al. 2011; Reed et al. 2013&lt;i&gt;b&lt;/i&gt;, 2013&lt;i&gt;a&lt;/i&gt;; van Asch et al. 2013; Gienapp et al. 2014; Ramakers et al. 2019&lt;i&gt;a&lt;/i&gt;)"},"properties":{"noteIndex":0},"schema":"https://github.com/citation-style-language/schema/raw/master/csl-citation.json"}</w:instrText>
      </w:r>
      <w:r w:rsidR="001B52E8">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val="nl-NL" w:eastAsia="en-GB"/>
        </w:rPr>
        <w:t>(Vatka et al. 2011; Reed et al. 2013</w:t>
      </w:r>
      <w:r w:rsidR="006D3F02" w:rsidRPr="006D3F02">
        <w:rPr>
          <w:rFonts w:ascii="Calibri" w:eastAsia="Times New Roman" w:hAnsi="Calibri" w:cs="Calibri"/>
          <w:i/>
          <w:noProof/>
          <w:color w:val="000000"/>
          <w:sz w:val="24"/>
          <w:szCs w:val="24"/>
          <w:lang w:val="nl-NL" w:eastAsia="en-GB"/>
        </w:rPr>
        <w:t>b</w:t>
      </w:r>
      <w:r w:rsidR="006D3F02" w:rsidRPr="006D3F02">
        <w:rPr>
          <w:rFonts w:ascii="Calibri" w:eastAsia="Times New Roman" w:hAnsi="Calibri" w:cs="Calibri"/>
          <w:noProof/>
          <w:color w:val="000000"/>
          <w:sz w:val="24"/>
          <w:szCs w:val="24"/>
          <w:lang w:val="nl-NL" w:eastAsia="en-GB"/>
        </w:rPr>
        <w:t>, 2013</w:t>
      </w:r>
      <w:r w:rsidR="006D3F02" w:rsidRPr="006D3F02">
        <w:rPr>
          <w:rFonts w:ascii="Calibri" w:eastAsia="Times New Roman" w:hAnsi="Calibri" w:cs="Calibri"/>
          <w:i/>
          <w:noProof/>
          <w:color w:val="000000"/>
          <w:sz w:val="24"/>
          <w:szCs w:val="24"/>
          <w:lang w:val="nl-NL" w:eastAsia="en-GB"/>
        </w:rPr>
        <w:t>a</w:t>
      </w:r>
      <w:r w:rsidR="006D3F02" w:rsidRPr="006D3F02">
        <w:rPr>
          <w:rFonts w:ascii="Calibri" w:eastAsia="Times New Roman" w:hAnsi="Calibri" w:cs="Calibri"/>
          <w:noProof/>
          <w:color w:val="000000"/>
          <w:sz w:val="24"/>
          <w:szCs w:val="24"/>
          <w:lang w:val="nl-NL" w:eastAsia="en-GB"/>
        </w:rPr>
        <w:t>; van Asch et al. 2013; Gienapp et al. 2014; Ramakers et al. 2019</w:t>
      </w:r>
      <w:r w:rsidR="006D3F02" w:rsidRPr="006D3F02">
        <w:rPr>
          <w:rFonts w:ascii="Calibri" w:eastAsia="Times New Roman" w:hAnsi="Calibri" w:cs="Calibri"/>
          <w:i/>
          <w:noProof/>
          <w:color w:val="000000"/>
          <w:sz w:val="24"/>
          <w:szCs w:val="24"/>
          <w:lang w:val="nl-NL" w:eastAsia="en-GB"/>
        </w:rPr>
        <w:t>a</w:t>
      </w:r>
      <w:r w:rsidR="006D3F02" w:rsidRPr="006D3F02">
        <w:rPr>
          <w:rFonts w:ascii="Calibri" w:eastAsia="Times New Roman" w:hAnsi="Calibri" w:cs="Calibri"/>
          <w:noProof/>
          <w:color w:val="000000"/>
          <w:sz w:val="24"/>
          <w:szCs w:val="24"/>
          <w:lang w:val="nl-NL" w:eastAsia="en-GB"/>
        </w:rPr>
        <w:t>)</w:t>
      </w:r>
      <w:r w:rsidR="001B52E8">
        <w:rPr>
          <w:rFonts w:ascii="Calibri" w:eastAsia="Times New Roman" w:hAnsi="Calibri" w:cs="Calibri"/>
          <w:color w:val="000000"/>
          <w:sz w:val="24"/>
          <w:szCs w:val="24"/>
          <w:lang w:eastAsia="en-GB"/>
        </w:rPr>
        <w:fldChar w:fldCharType="end"/>
      </w:r>
      <w:r w:rsidRPr="006D3F02">
        <w:rPr>
          <w:rFonts w:ascii="Calibri" w:eastAsia="Times New Roman" w:hAnsi="Calibri" w:cs="Calibri"/>
          <w:color w:val="000000"/>
          <w:sz w:val="24"/>
          <w:szCs w:val="24"/>
          <w:lang w:val="nl-NL" w:eastAsia="en-GB"/>
        </w:rPr>
        <w:t xml:space="preserve">. </w:t>
      </w:r>
      <w:r w:rsidRPr="00762D2A">
        <w:rPr>
          <w:rFonts w:ascii="Calibri" w:eastAsia="Times New Roman" w:hAnsi="Calibri" w:cs="Calibri"/>
          <w:color w:val="000000"/>
          <w:sz w:val="24"/>
          <w:szCs w:val="24"/>
          <w:lang w:eastAsia="en-GB"/>
        </w:rPr>
        <w:t>Ultimately, the main concern is that, when sufficient individuals in a population become mismatched, it affects mean demographic parameters across that population, leading to population declines</w:t>
      </w:r>
      <w:r w:rsidR="001B52E8">
        <w:rPr>
          <w:rFonts w:ascii="Calibri" w:eastAsia="Times New Roman" w:hAnsi="Calibri" w:cs="Calibri"/>
          <w:color w:val="000000"/>
          <w:sz w:val="24"/>
          <w:szCs w:val="24"/>
          <w:lang w:eastAsia="en-GB"/>
        </w:rPr>
        <w:t xml:space="preserve"> </w:t>
      </w:r>
      <w:r w:rsidR="001B52E8">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{"citationItems":[{"id":"ITEM-1","itemData":{"DOI":"10.1890/04-0151","ISSN":"00129658","abstract":"The largest uncertainty in forecasting the effects of climate change on ecosystems is in understanding how it will affect the nature of interactions among species. Climate change may have unexpected consequences because different species show unique responses to changes in environmental temperatures. Here we show that increasingly warmer springs since 1962 have disrupted the trophic linkages between phytoplankton and zooplankton in a large temperate lake because of differing sensitivity to vernal warming. The timing of thermal stratification and the spring diatom bloom have advanced by more than 20 days during this time period. A long-term decline in Daphnia populations, the keystone herbivore, is associated with an expanding temporal mismatch with the spring diatom bloom and may have severe consequences for resource flow to upper trophic levels.","author":[{"dropping-particle":"","family":"Winder","given":"Monika","non-dropping-particle":"","parse-names":false,"suffix":""},{"dropping-particle":"","family":"Schindler","given":"Daniel E.","non-dropping-particle":"","parse-names":false,"suffix":""}],"container-title":"Ecology","id":"ITEM-1","issue":"8","issued":{"date-parts":[["2004"]]},"page":"2100-2106","title":"Climate change uncouples trophic interactions in an aquatic ecosystem","type":"article-journal","volume":"85"},"uris":["http://www.mendeley.com/documents/?uuid=147d53cb-ae8b-4a5e-b374-04c4e3a4416c"]},{"id":"ITEM-2","itemData":{"DOI":"10.1038/nature04539","ISSN":"1476-4687","PMID":"16672969","abstract":"Phenological responses to climate change differ across trophic levels, which may lead to birds failing to breed at the time of maximal food abundance. Here we investigate the population consequences of such mistiming in the migratory pied flycatcher, Ficedula hypoleuca. In a comparison of nine Dutch populations, we find that populations have declined by about 90% over the past two decades in areas where the food for provisioning nestlings peaks early in the season and the birds are currently mistimed. In areas with a late food peak, early-breeding birds still breed at the right time, and there is, at most, a weak population decline. If food phenology advances further, we also predict population declines in areas with a late food peak, as in these areas adjustment to an advanced food peak is insufficient. Mistiming as a result of climate change is probably a widespread phenomenon, and here we provide evidence that it can lead to population declines.","author":[{"dropping-particle":"","family":"Both","given":"Christiaan","non-dropping-particle":"","parse-names":false,"suffix":""},{"dropping-particle":"","family":"Bouwhuis","given":"Sandra","non-dropping-particle":"","parse-names":false,"suffix":""},{"dropping-particle":"","family":"Lessells","given":"CM","non-dropping-particle":"","parse-names":false,"suffix":""},{"dropping-particle":"","family":"Visser","given":"Marcel E","non-dropping-particle":"","parse-names":false,"suffix":""}],"container-title":"Nature","id":"ITEM-2","issued":{"date-parts":[["2006"]]},"page":"81-83","title":"Climate change and population declines in a long-distance migratory bird.","type":"article-journal","volume":"441"},"uris":["http://www.mendeley.com/documents/?uuid=648f7826-7af6-43d9-a3a5-6d4153701990"]},{"id":"ITEM-3","itemData":{"DOI":"10.1098/rstb.2010.0148","ISBN":"1471-2970 (Electronic)\\r0962-8436 (Linking)","ISSN":"14712970","PMID":"20819811","abstract":"Climate change is altering the phenology of species across the world, but what are the consequences of these phenological changes for the demography and population dynamics of species? Time-sensitive relationships, such as migration, breeding and predation, may be disrupted or altered, which may in turn alter the rates of reproduction and survival, leading some populations to decline and others to increase in abundance. However, finding evidence for disrupted relationships, or lack thereof, and their demographic effects, is difficult because the necessary detailed observational data are rare. Moreover, we do not know how sensitive species will generally be to phenological mismatches when they occur. Existing long-term studies provide preliminary data for analysing the phenology and demography of species in several locations. In many instances, though, observational protocols may need to be optimized to characterize timing-based multi-trophic interactions. As a basis for future research, we outline some of the key questions and approaches to improving our understanding of the relationships among phenology, demography and climate in a multi-trophic context. There are many challenges associated with this line of research, not the least of which is the need for detailed, long-term data on many organisms in a single system. However, we identify key questions that can be addressed with data that already exist and propose approaches that could guide future research.","author":[{"dropping-particle":"","family":"Miller-Rushing","given":"Abraham J.","non-dropping-particle":"","parse-names":false,"suffix":""},{"dropping-particle":"","family":"Høye","given":"Toke Thomas","non-dropping-particle":"","parse-names":false,"suffix":""},{"dropping-particle":"","family":"Inouye","given":"David W.","non-dropping-particle":"","parse-names":false,"suffix":""},{"dropping-particle":"","family":"Post","given":"Eric","non-dropping-particle":"","parse-names":false,"suffix":""}],"container-title":"Philosophical Transactions of the Royal Society B: Biological Sciences","id":"ITEM-3","issue":"1555","issued":{"date-parts":[["2010"]]},"page":"3177-3186","title":"The effects of phenological mismatches on demography","type":"article-journal","volume":"365"},"uris":["http://www.mendeley.com/documents/?uuid=84356eb0-59e6-44ab-9358-1bb91f99fd21"]},{"id":"ITEM-4","itemData":{"DOI":"10.1371/journal.pbio.1001828","ISSN":"15457885","abstract":"Marked impacts of climate change on biodiversity have frequently been demonstrated, including temperature-related shifts in phenology and life-history traits. One potential major impact of climate change is the modification of synchronization between the phenology of different trophic levels. High phenotypic plasticity in laying date has allowed many bird species to track the increasingly early springs resulting from recent environmental change, but although changes in the timing of reproduction have been well studied in birds, these questions have only recently been addressed in mammals. To track peak resource availability, large herbivores like roe deer, with a widespread distribution across Europe, should also modify their life-history schedule in response to changes in vegetation phenology over time. In this study, we analysed the influence of climate change on the timing of roe deer births and the consequences for population demography and individual fitness. Our study provides a rare quantification of the demographic costs associated with the failure of a species to modify its phenology in response to a changing world. Given these fitness costs, the lack of response of roe deer birth dates to match the increasingly earlier onset of spring is in stark contrast with the marked phenotypic responses to climate change reported in many other mammals. We suggest that the lack of phenotypic plasticity in birth timing in roe deer is linked to its inability to track environmental cues of variation in resource availability for the timing of parturition.","author":[{"dropping-particle":"","family":"Plard","given":"Floriane","non-dropping-particle":"","parse-names":false,"suffix":""},{"dropping-particle":"","family":"Gaillard","given":"Jean Michel","non-dropping-particle":"","parse-names":false,"suffix":""},{"dropping-particle":"","family":"Coulson","given":"Tim","non-dropping-particle":"","parse-names":false,"suffix":""},{"dropping-particle":"","family":"Hewison","given":"A. J.Mark","non-dropping-particle":"","parse-names":false,"suffix":""},{"dropping-particle":"","family":"Delorme","given":"Daniel","non-dropping-particle":"","parse-names":false,"suffix":""},{"dropping-particle":"","family":"Warnant","given":"Claude","non-dropping-particle":"","parse-names":false,"suffix":""},{"dropping-particle":"","family":"Bonenfant","given":"Christophe","non-dropping-particle":"","parse-names":false,"suffix":""}],"container-title":"PLoS Biology","id":"ITEM-4","issue":"4","issued":{"date-parts":[["2014"]]},"page":"1-8","title":"Mismatch Between Birth Date and Vegetation Phenology Slows the Demography of Roe Deer","type":"article-journal","volume":"12"},"uris":["http://www.mendeley.com/documents/?uuid=95a5c850-fab8-417e-9e27-204752395e69"]},{"id":"ITEM-5","itemData":{"DOI":"10.1038/s41559-019-0880-8","ISSN":"2397334X","abstract":"Climate change has often led to unequal shifts in the seasonal timing (phenology) of interacting species, such as consumers and their resource, leading to phenological ‘mismatches’. Mismatches occur when the time at which a consumer species’s demands for a resource are high does not match with the period when this resource is abundant. Here, we review the evolutionary and population-level consequences of such mismatches and how these depend on other ecological factors, such as additional drivers of selection and density-dependent recruitment. This review puts the research on phenological mismatches into a conceptual framework, applies this framework beyond consumer–resource interactions and illustrates this framework using examples drawn from the vast body of literature on mismatches. Finally, we point out priority questions for research on this key impact of climate change.","author":[{"dropping-particle":"","family":"Visser","given":"Marcel E.","non-dropping-particle":"","parse-names":false,"suffix":""},{"dropping-particle":"","family":"Gienapp","given":"Phillip","non-dropping-particle":"","parse-names":false,"suffix":""}],"container-title":"Nature Ecology and Evolution","id":"ITEM-5","issue":"6","issued":{"date-parts":[["2019"]]},"page":"879-885","publisher":"Springer US","title":"Evolutionary and demographic consequences of phenological mismatches","type":"article-journal","volume":"3"},"uris":["http://www.mendeley.com/documents/?uuid=d2970c58-e392-492e-9309-a6405757ee5d"]}],"mendeley":{"formattedCitation":"(Winder and Schindler 2004; Both et al. 2006; Miller-Rushing et al. 2010; Plard et al. 2014; Visser and Gienapp 2019)","plainTextFormattedCitation":"(Winder and Schindler 2004; Both et al. 2006; Miller-Rushing et al. 2010; Plard et al. 2014; Visser and Gienapp 2019)","previouslyFormattedCitation":"(Winder and Schindler 2004; Both et al. 2006; Miller-Rushing et al. 2010; Plard et al. 2014; Visser and Gienapp 2019)"},"properties":{"noteIndex":0},"schema":"https://github.com/citation-style-language/schema/raw/master/csl-citation.json"}</w:instrText>
      </w:r>
      <w:r w:rsidR="001B52E8">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(Winder and Schindler 2004; Both et al. 2006; Miller-Rushing et al. 2010; Plard et al. 2014; Visser and Gienapp 2019)</w:t>
      </w:r>
      <w:r w:rsidR="001B52E8">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Despite the identification of these conditions for mismatch to occur, we currently lack knowledge about how well-studied they are across taxa, and how often mismatch leads to population declines.</w:t>
      </w:r>
    </w:p>
    <w:p w:rsidR="00762D2A" w:rsidRPr="00762D2A" w:rsidRDefault="00762D2A" w:rsidP="00762D2A">
      <w:pPr>
        <w:spacing w:after="0" w:line="480" w:lineRule="auto"/>
        <w:rPr>
          <w:rFonts w:ascii="Times New Roman" w:eastAsia="Times New Roman" w:hAnsi="Times New Roman" w:cs="Times New Roman"/>
          <w:sz w:val="24"/>
          <w:szCs w:val="24"/>
          <w:lang w:eastAsia="en-GB"/>
        </w:rPr>
      </w:pP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b/>
          <w:bCs/>
          <w:color w:val="000000"/>
          <w:sz w:val="24"/>
          <w:szCs w:val="24"/>
          <w:lang w:eastAsia="en-GB"/>
        </w:rPr>
        <w:t>Five criteria for demonstrating mismatch</w:t>
      </w: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color w:val="000000"/>
          <w:sz w:val="24"/>
          <w:szCs w:val="24"/>
          <w:lang w:eastAsia="en-GB"/>
        </w:rPr>
        <w:t>Here, based on ideas that have been widely discussed in the literature and which we outline above, we propose five criteria that must all be met for temperature-mediated mismatch to be both present, and causing population declines (Table 1): (1)  the consumer is highly reliant on a seasonally ephemeral resource; (2) the degree of asynchrony between consumer and resource phenology is increasing; (3) the degree of asynchrony is temperature sensitive; (4) asynchrony impacts negatively on consumer fitness (mismatch), and (5) mismatch impacts negatively on population growth</w:t>
      </w:r>
      <w:r w:rsidR="001B52E8">
        <w:rPr>
          <w:rFonts w:ascii="Calibri" w:eastAsia="Times New Roman" w:hAnsi="Calibri" w:cs="Calibri"/>
          <w:color w:val="000000"/>
          <w:sz w:val="24"/>
          <w:szCs w:val="24"/>
          <w:lang w:eastAsia="en-GB"/>
        </w:rPr>
        <w:t xml:space="preserve"> </w:t>
      </w:r>
      <w:r w:rsidR="001B52E8">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{"citationItems":[{"id":"ITEM-1","itemData":{"DOI":"10.1098/rstb.2010.0148","ISBN":"1471-2970 (Electronic)\\r0962-8436 (Linking)","ISSN":"14712970","PMID":"20819811","abstract":"Climate change is altering the phenology of species across the world, but what are the consequences of these phenological changes for the demography and population dynamics of species? Time-sensitive relationships, such as migration, breeding and predation, may be disrupted or altered, which may in turn alter the rates of reproduction and survival, leading some populations to decline and others to increase in abundance. However, finding evidence for disrupted relationships, or lack thereof, and their demographic effects, is difficult because the necessary detailed observational data are rare. Moreover, we do not know how sensitive species will generally be to phenological mismatches when they occur. Existing long-term studies provide preliminary data for analysing the phenology and demography of species in several locations. In many instances, though, observational protocols may need to be optimized to characterize timing-based multi-trophic interactions. As a basis for future research, we outline some of the key questions and approaches to improving our understanding of the relationships among phenology, demography and climate in a multi-trophic context. There are many challenges associated with this line of research, not the least of which is the need for detailed, long-term data on many organisms in a single system. However, we identify key questions that can be addressed with data that already exist and propose approaches that could guide future research.","author":[{"dropping-particle":"","family":"Miller-Rushing","given":"Abraham J.","non-dropping-particle":"","parse-names":false,"suffix":""},{"dropping-particle":"","family":"Høye","given":"Toke Thomas","non-dropping-particle":"","parse-names":false,"suffix":""},{"dropping-particle":"","family":"Inouye","given":"David W.","non-dropping-particle":"","parse-names":false,"suffix":""},{"dropping-particle":"","family":"Post","given":"Eric","non-dropping-particle":"","parse-names":false,"suffix":""}],"container-title":"Philosophical Transactions of the Royal Society B: Biological Sciences","id":"ITEM-1","issue":"1555","issued":{"date-parts":[["2010"]]},"page":"3177-3186","title":"The effects of phenological mismatches on demography","type":"article-journal","volume":"365"},"uris":["http://www.mendeley.com/documents/?uuid=84356eb0-59e6-44ab-9358-1bb91f99fd21"]}],"mendeley":{"formattedCitation":"(Miller-Rushing et al. 2010)","plainTextFormattedCitation":"(Miller-Rushing et al. 2010)","previouslyFormattedCitation":"(Miller-Rushing et al. 2010)"},"properties":{"noteIndex":0},"schema":"https://github.com/citation-style-language/schema/raw/master/csl-citation.json"}</w:instrText>
      </w:r>
      <w:r w:rsidR="001B52E8">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(Miller-Rushing et al. 2010)</w:t>
      </w:r>
      <w:r w:rsidR="001B52E8">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In Table 1 we identify some of the methods that can be used to test each of these criteria. In the next section we summarise the existing biological evidence for these criteria, with a particular focus on general insights that have emerged from multi-species studies and formal meta-analyses on questions that are pertinent to the study of mismatch.</w:t>
      </w:r>
    </w:p>
    <w:p w:rsidR="00762D2A" w:rsidRPr="00762D2A" w:rsidRDefault="00762D2A" w:rsidP="00762D2A">
      <w:pPr>
        <w:spacing w:after="0" w:line="480" w:lineRule="auto"/>
        <w:rPr>
          <w:rFonts w:ascii="Times New Roman" w:eastAsia="Times New Roman" w:hAnsi="Times New Roman" w:cs="Times New Roman"/>
          <w:sz w:val="24"/>
          <w:szCs w:val="24"/>
          <w:lang w:eastAsia="en-GB"/>
        </w:rPr>
      </w:pP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i/>
          <w:iCs/>
          <w:color w:val="000000"/>
          <w:sz w:val="24"/>
          <w:szCs w:val="24"/>
          <w:lang w:eastAsia="en-GB"/>
        </w:rPr>
        <w:t xml:space="preserve">Evidence for </w:t>
      </w:r>
      <w:proofErr w:type="spellStart"/>
      <w:r w:rsidRPr="00762D2A">
        <w:rPr>
          <w:rFonts w:ascii="Calibri" w:eastAsia="Times New Roman" w:hAnsi="Calibri" w:cs="Calibri"/>
          <w:i/>
          <w:iCs/>
          <w:color w:val="000000"/>
          <w:sz w:val="24"/>
          <w:szCs w:val="24"/>
          <w:lang w:eastAsia="en-GB"/>
        </w:rPr>
        <w:t>phenological</w:t>
      </w:r>
      <w:proofErr w:type="spellEnd"/>
      <w:r w:rsidRPr="00762D2A">
        <w:rPr>
          <w:rFonts w:ascii="Calibri" w:eastAsia="Times New Roman" w:hAnsi="Calibri" w:cs="Calibri"/>
          <w:i/>
          <w:iCs/>
          <w:color w:val="000000"/>
          <w:sz w:val="24"/>
          <w:szCs w:val="24"/>
          <w:lang w:eastAsia="en-GB"/>
        </w:rPr>
        <w:t xml:space="preserve"> asynchrony</w:t>
      </w: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color w:val="000000"/>
          <w:sz w:val="24"/>
          <w:szCs w:val="24"/>
          <w:lang w:eastAsia="en-GB"/>
        </w:rPr>
        <w:t xml:space="preserve">Large-scale comparative analyses of </w:t>
      </w:r>
      <w:proofErr w:type="spellStart"/>
      <w:r w:rsidRPr="00762D2A">
        <w:rPr>
          <w:rFonts w:ascii="Calibri" w:eastAsia="Times New Roman" w:hAnsi="Calibri" w:cs="Calibri"/>
          <w:color w:val="000000"/>
          <w:sz w:val="24"/>
          <w:szCs w:val="24"/>
          <w:lang w:eastAsia="en-GB"/>
        </w:rPr>
        <w:t>phenological</w:t>
      </w:r>
      <w:proofErr w:type="spellEnd"/>
      <w:r w:rsidRPr="00762D2A">
        <w:rPr>
          <w:rFonts w:ascii="Calibri" w:eastAsia="Times New Roman" w:hAnsi="Calibri" w:cs="Calibri"/>
          <w:color w:val="000000"/>
          <w:sz w:val="24"/>
          <w:szCs w:val="24"/>
          <w:lang w:eastAsia="en-GB"/>
        </w:rPr>
        <w:t xml:space="preserve"> responses and formal meta-analyses provide ample evidence that on average spring timings are advancing at mid-high latitudes, and that species vary in their response to temperature</w:t>
      </w:r>
      <w:r w:rsidR="00C97086">
        <w:rPr>
          <w:rFonts w:ascii="Calibri" w:eastAsia="Times New Roman" w:hAnsi="Calibri" w:cs="Calibri"/>
          <w:color w:val="000000"/>
          <w:sz w:val="24"/>
          <w:szCs w:val="24"/>
          <w:lang w:eastAsia="en-GB"/>
        </w:rPr>
        <w:t xml:space="preserve"> </w:t>
      </w:r>
      <w:r w:rsidR="00C97086">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{"citationItems":[{"id":"ITEM-1","itemData":{"DOI":"10.1038/nature02808","ISSN":"1476-4687","PMID":"15318219","abstract":"Phenology, the study of annually recurring life cycle events such as the timing of migrations and flowering, can provide particularly sensitive indicators of climate change. Changes in phenology may be important to ecosystem function because the level of response to climate change may vary across functional groups and multiple trophic levels. The decoupling of phenological relationships will have important ramifications for trophic interactions, altering food-web structures and leading to eventual ecosystem-level changes. Temperate marine environments may be particularly vulnerable to these changes because the recruitment success of higher trophic levels is highly dependent on synchronization with pulsed planktonic production. Using long-term data of 66 plankton taxa during the period from 1958 to 2002, we investigated whether climate warming signals are emergent across all trophic levels and functional groups within an ecological community. Here we show that not only is the marine pelagic community responding to climate changes, but also that the level of response differs throughout the community and the seasonal cycle, leading to a mismatch between trophic levels and functional groups.","author":[{"dropping-particle":"","family":"Edwards","given":"Martin","non-dropping-particle":"","parse-names":false,"suffix":""},{"dropping-particle":"","family":"Richardson","given":"Anthony J","non-dropping-particle":"","parse-names":false,"suffix":""}],"container-title":"Nature","id":"ITEM-1","issued":{"date-parts":[["2004","8","19"]]},"page":"881-884","title":"Impact of climate change on marine pelagic phenology and trophic mismatch.","type":"article-journal","volume":"430"},"uris":["http://www.mendeley.com/documents/?uuid=e021a85c-46ae-4770-90f0-b39e3a168a38"]},{"id":"ITEM-2","itemData":{"DOI":"10.1111/j.1365-2486.2010.02165.x","ISSN":"13541013","author":[{"dropping-particle":"","family":"Thackeray","given":"Stephen J.","non-dropping-particle":"","parse-names":false,"suffix":""},{"dropping-particle":"","family":"Sparks","given":"Timothy H.","non-dropping-particle":"","parse-names":false,"suffix":""},{"dropping-particle":"","family":"Frederiksen","given":"Morten","non-dropping-particle":"","parse-names":false,"suffix":""},{"dropping-particle":"","family":"Burthe","given":"Sarah","non-dropping-particle":"","parse-names":false,"suffix":""},{"dropping-particle":"","family":"Bacon","given":"Philip J.","non-dropping-particle":"","parse-names":false,"suffix":""},{"dropping-particle":"","family":"Bell","given":"James R.","non-dropping-particle":"","parse-names":false,"suffix":""},{"dropping-particle":"","family":"Botham","given":"Marc S.","non-dropping-particle":"","parse-names":false,"suffix":""},{"dropping-particle":"","family":"Brereton","given":"Tom M.","non-dropping-particle":"","parse-names":false,"suffix":""},{"dropping-particle":"","family":"Bright","given":"Paul W.","non-dropping-particle":"","parse-names":false,"suffix":""},{"dropping-particle":"","family":"Carvalho","given":"Laurence","non-dropping-particle":"","parse-names":false,"suffix":""},{"dropping-particle":"","family":"Clutton-Brock","given":"Tim","non-dropping-particle":"","parse-names":false,"suffix":""},{"dropping-particle":"","family":"Dawson","given":"Alistair","non-dropping-particle":"","parse-names":false,"suffix":""},{"dropping-particle":"","family":"Edwards","given":"Martin","non-dropping-particle":"","parse-names":false,"suffix":""},{"dropping-particle":"","family":"Elliott","given":"J. Malcolm","non-dropping-particle":"","parse-names":false,"suffix":""},{"dropping-particle":"","family":"Harrington","given":"Richard","non-dropping-particle":"","parse-names":false,"suffix":""},{"dropping-particle":"","family":"Johns","given":"David","non-dropping-particle":"","parse-names":false,"suffix":""},{"dropping-particle":"","family":"Jones","given":"Ian D.","non-dropping-particle":"","parse-names":false,"suffix":""},{"dropping-particle":"","family":"Jones","given":"James T.","non-dropping-particle":"","parse-names":false,"suffix":""},{"dropping-particle":"","family":"Leech","given":"David I.","non-dropping-particle":"","parse-names":false,"suffix":""},{"dropping-particle":"","family":"Roy","given":"David B.","non-dropping-particle":"","parse-names":false,"suffix":""},{"dropping-particle":"","family":"Scott","given":"W. Andy","non-dropping-particle":"","parse-names":false,"suffix":""},{"dropping-particle":"","family":"Smith","given":"Matt","non-dropping-particle":"","parse-names":false,"suffix":""},{"dropping-particle":"","family":"Smithers","given":"Richard J.","non-dropping-particle":"","parse-names":false,"suffix":""},{"dropping-particle":"","family":"Winfield","given":"Ian J.","non-dropping-particle":"","parse-names":false,"suffix":""},{"dropping-particle":"","family":"Wanless","given":"Sarah","non-dropping-particle":"","parse-names":false,"suffix":""}],"container-title":"Global Change Biology","id":"ITEM-2","issue":"12","issued":{"date-parts":[["2010"]]},"page":"3304-3313","title":"Trophic level asynchrony in rates of phenological change for marine, freshwater and terrestrial environments","type":"article-journal","volume":"16"},"uris":["http://www.mendeley.com/documents/?uuid=73589bbe-3085-4909-a8a7-44475bc6d6d5"]},{"id":"ITEM-3","itemData":{"DOI":"10.1038/s41558-018-0067-3","ISBN":"4155801800673","ISSN":"17586798","abstract":"Shifts in phenology are already resulting in disruptions to the timing of migration and breeding, and asynchronies between interacting species 1-5 . Recent syntheses have concluded that trophic level 1, latitude 6 and how phenological responses are measured 7 are key to determining the strength of phenological responses to climate change. However, researchers still lack a comprehensive framework that can predict responses to climate change globally and across diverse taxa. Here, we synthesize hundreds of published time series of animal phenology from across the planet to show that temperature primarily drives phenological responses at mid-latitudes, with precipitation becoming important at lower latitudes, probably reflecting factors that drive seasonality in each region. Phylogeny and body size are associated with the strength of phenological shifts, suggesting emerging asynchronies between interacting species that differ in body size, such as hosts and parasites and predators and prey. Finally, although there are many compelling biological explanations for spring phenological delays, some examples of delays are associated with short annual records that are prone to sampling error. Our findings arm biologists with predictions concerning which climatic variables and organismal traits drive phenological shifts.","author":[{"dropping-particle":"","family":"Cohen","given":"Jeremy M.","non-dropping-particle":"","parse-names":false,"suffix":""},{"dropping-particle":"","family":"Lajeunesse","given":"Marc J.","non-dropping-particle":"","parse-names":false,"suffix":""},{"dropping-particle":"","family":"Rohr","given":"Jason R.","non-dropping-particle":"","parse-names":false,"suffix":""}],"container-title":"Nature Climate Change","id":"ITEM-3","issue":"3","issued":{"date-parts":[["2018"]]},"page":"224-228","publisher":"Springer US","title":"A global synthesis of animal phenological responses to climate change","type":"article-journal","volume":"8"},"uris":["http://www.mendeley.com/documents/?uuid=25af10b6-6731-424e-ae55-b4fa7d09e6e8"]}],"mendeley":{"formattedCitation":"(Edwards and Richardson 2004; Thackeray et al. 2010; Cohen et al. 2018)","plainTextFormattedCitation":"(Edwards and Richardson 2004; Thackeray et al. 2010; Cohen et al. 2018)","previouslyFormattedCitation":"(Edwards and Richardson 2004; Thackeray et al. 2010; Cohen et al. 2018)"},"properties":{"noteIndex":0},"schema":"https://github.com/citation-style-language/schema/raw/master/csl-citation.json"}</w:instrText>
      </w:r>
      <w:r w:rsidR="00C97086">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(Edwards and Richardson 2004; Thackeray et al. 2010; Cohen et al. 2018)</w:t>
      </w:r>
      <w:r w:rsidR="00C97086">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xml:space="preserve">. In two large multi-species analyses based on </w:t>
      </w:r>
      <w:proofErr w:type="spellStart"/>
      <w:r w:rsidRPr="00762D2A">
        <w:rPr>
          <w:rFonts w:ascii="Calibri" w:eastAsia="Times New Roman" w:hAnsi="Calibri" w:cs="Calibri"/>
          <w:color w:val="000000"/>
          <w:sz w:val="24"/>
          <w:szCs w:val="24"/>
          <w:lang w:eastAsia="en-GB"/>
        </w:rPr>
        <w:t>phenological</w:t>
      </w:r>
      <w:proofErr w:type="spellEnd"/>
      <w:r w:rsidRPr="00762D2A">
        <w:rPr>
          <w:rFonts w:ascii="Calibri" w:eastAsia="Times New Roman" w:hAnsi="Calibri" w:cs="Calibri"/>
          <w:color w:val="000000"/>
          <w:sz w:val="24"/>
          <w:szCs w:val="24"/>
          <w:lang w:eastAsia="en-GB"/>
        </w:rPr>
        <w:t xml:space="preserve"> data from the UK, the phenology of secondary consumers advanced less than primary producers and consumers over time</w:t>
      </w:r>
      <w:r w:rsidR="00D54708">
        <w:rPr>
          <w:rFonts w:ascii="Calibri" w:eastAsia="Times New Roman" w:hAnsi="Calibri" w:cs="Calibri"/>
          <w:color w:val="000000"/>
          <w:sz w:val="24"/>
          <w:szCs w:val="24"/>
          <w:lang w:eastAsia="en-GB"/>
        </w:rPr>
        <w:t xml:space="preserve"> </w:t>
      </w:r>
      <w:r w:rsidR="00D54708">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{"citationItems":[{"id":"ITEM-1","itemData":{"DOI":"10.1111/j.1365-2486.2010.02165.x","ISSN":"13541013","author":[{"dropping-particle":"","family":"Thackeray","given":"Stephen J.","non-dropping-particle":"","parse-names":false,"suffix":""},{"dropping-particle":"","family":"Sparks","given":"Timothy H.","non-dropping-particle":"","parse-names":false,"suffix":""},{"dropping-particle":"","family":"Frederiksen","given":"Morten","non-dropping-particle":"","parse-names":false,"suffix":""},{"dropping-particle":"","family":"Burthe","given":"Sarah","non-dropping-particle":"","parse-names":false,"suffix":""},{"dropping-particle":"","family":"Bacon","given":"Philip J.","non-dropping-particle":"","parse-names":false,"suffix":""},{"dropping-particle":"","family":"Bell","given":"James R.","non-dropping-particle":"","parse-names":false,"suffix":""},{"dropping-particle":"","family":"Botham","given":"Marc S.","non-dropping-particle":"","parse-names":false,"suffix":""},{"dropping-particle":"","family":"Brereton","given":"Tom M.","non-dropping-particle":"","parse-names":false,"suffix":""},{"dropping-particle":"","family":"Bright","given":"Paul W.","non-dropping-particle":"","parse-names":false,"suffix":""},{"dropping-particle":"","family":"Carvalho","given":"Laurence","non-dropping-particle":"","parse-names":false,"suffix":""},{"dropping-particle":"","family":"Clutton-Brock","given":"Tim","non-dropping-particle":"","parse-names":false,"suffix":""},{"dropping-particle":"","family":"Dawson","given":"Alistair","non-dropping-particle":"","parse-names":false,"suffix":""},{"dropping-particle":"","family":"Edwards","given":"Martin","non-dropping-particle":"","parse-names":false,"suffix":""},{"dropping-particle":"","family":"Elliott","given":"J. Malcolm","non-dropping-particle":"","parse-names":false,"suffix":""},{"dropping-particle":"","family":"Harrington","given":"Richard","non-dropping-particle":"","parse-names":false,"suffix":""},{"dropping-particle":"","family":"Johns","given":"David","non-dropping-particle":"","parse-names":false,"suffix":""},{"dropping-particle":"","family":"Jones","given":"Ian D.","non-dropping-particle":"","parse-names":false,"suffix":""},{"dropping-particle":"","family":"Jones","given":"James T.","non-dropping-particle":"","parse-names":false,"suffix":""},{"dropping-particle":"","family":"Leech","given":"David I.","non-dropping-particle":"","parse-names":false,"suffix":""},{"dropping-particle":"","family":"Roy","given":"David B.","non-dropping-particle":"","parse-names":false,"suffix":""},{"dropping-particle":"","family":"Scott","given":"W. Andy","non-dropping-particle":"","parse-names":false,"suffix":""},{"dropping-particle":"","family":"Smith","given":"Matt","non-dropping-particle":"","parse-names":false,"suffix":""},{"dropping-particle":"","family":"Smithers","given":"Richard J.","non-dropping-particle":"","parse-names":false,"suffix":""},{"dropping-particle":"","family":"Winfield","given":"Ian J.","non-dropping-particle":"","parse-names":false,"suffix":""},{"dropping-particle":"","family":"Wanless","given":"Sarah","non-dropping-particle":"","parse-names":false,"suffix":""}],"container-title":"Global Change Biology","id":"ITEM-1","issue":"12","issued":{"date-parts":[["2010"]]},"page":"3304-3313","title":"Trophic level asynchrony in rates of phenological change for marine, freshwater and terrestrial environments","type":"article-journal","volume":"16"},"suffix":", criterion 2","uris":["http://www.mendeley.com/documents/?uuid=73589bbe-3085-4909-a8a7-44475bc6d6d5"]}],"mendeley":{"formattedCitation":"(Thackeray et al. 2010, criterion 2)","plainTextFormattedCitation":"(Thackeray et al. 2010, criterion 2)","previouslyFormattedCitation":"(Thackeray et al. 2010, criterion 2)"},"properties":{"noteIndex":0},"schema":"https://github.com/citation-style-language/schema/raw/master/csl-citation.json"}</w:instrText>
      </w:r>
      <w:r w:rsidR="00D54708">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(Thackeray et al. 2010, criterion 2)</w:t>
      </w:r>
      <w:r w:rsidR="00D54708">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xml:space="preserve"> and in response to temperature</w:t>
      </w:r>
      <w:r w:rsidR="00D54708">
        <w:rPr>
          <w:rFonts w:ascii="Calibri" w:eastAsia="Times New Roman" w:hAnsi="Calibri" w:cs="Calibri"/>
          <w:color w:val="000000"/>
          <w:sz w:val="24"/>
          <w:szCs w:val="24"/>
          <w:lang w:eastAsia="en-GB"/>
        </w:rPr>
        <w:t xml:space="preserve"> </w:t>
      </w:r>
      <w:r w:rsidR="00890AAB">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{"citationItems":[{"id":"ITEM-1","itemData":{"DOI":"10.1038/nature18608","ISBN":"0028-0836","ISSN":"0028-0836","PMID":"27362222","abstract":"Differences in phenological responses to climate change among species can desynchronise ecological interactions and thereby threaten ecosystem function. To assess these threats, we must quantify the relative impact of climate change on species at different trophic levels. Here, we apply a Climate Sensitivity Profile approach to 10,003 terrestrial and aquatic phenological data sets, spatially matched to temperature and precipitation data, to quantify variation in climate sensitivity. The direction, magnitude and timing of climate sensitivity varied markedly among organisms within taxonomic and trophic groups. Despite this variability, we detected systematic variation in the direction and magnitude of phenological climate sensitivity. Secondary consumers showed consistently lower climate sensitivity than other groups. We used mid-century climate change projections to estimate that the timing of phenological events could change more for primary consumers than for species in other trophic levels (6.2 versus 2.5–2.9 days earlier on average), with substantial taxonomic variation (1.1–14.8 days earlier on average).","author":[{"dropping-particle":"","family":"Thackeray","given":"Stephen J.","non-dropping-particle":"","parse-names":false,"suffix":""},{"dropping-particle":"","family":"Henrys","given":"Peter A.","non-dropping-particle":"","parse-names":false,"suffix":""},{"dropping-particle":"","family":"Hemming","given":"Deborah","non-dropping-particle":"","parse-names":false,"suffix":""},{"dropping-particle":"","family":"Bell","given":"James R.","non-dropping-particle":"","parse-names":false,"suffix":""},{"dropping-particle":"","family":"Botham","given":"Marc S.","non-dropping-particle":"","parse-names":false,"suffix":""},{"dropping-particle":"","family":"Burthe","given":"Sarah","non-dropping-particle":"","parse-names":false,"suffix":""},{"dropping-particle":"","family":"Helaouet","given":"Pierre","non-dropping-particle":"","parse-names":false,"suffix":""},{"dropping-particle":"","family":"Johns","given":"David G.","non-dropping-particle":"","parse-names":false,"suffix":""},{"dropping-particle":"","family":"Jones","given":"Ian D.","non-dropping-particle":"","parse-names":false,"suffix":""},{"dropping-particle":"","family":"Leech","given":"David I.","non-dropping-particle":"","parse-names":false,"suffix":""},{"dropping-particle":"","family":"Mackay","given":"Eleanor B.","non-dropping-particle":"","parse-names":false,"suffix":""},{"dropping-particle":"","family":"Massimino","given":"Dario","non-dropping-particle":"","parse-names":false,"suffix":""},{"dropping-particle":"","family":"Atkinson","given":"Sian","non-dropping-particle":"","parse-names":false,"suffix":""},{"dropping-particle":"","family":"Bacon","given":"Philip J.","non-dropping-particle":"","parse-names":false,"suffix":""},{"dropping-particle":"","family":"Brereton","given":"Tom M.","non-dropping-particle":"","parse-names":false,"suffix":""},{"dropping-particle":"","family":"Carvalho","given":"Laurence","non-dropping-particle":"","parse-names":false,"suffix":""},{"dropping-particle":"","family":"Clutton-Brock","given":"Tim H.","non-dropping-particle":"","parse-names":false,"suffix":""},{"dropping-particle":"","family":"Duck","given":"Callan","non-dropping-particle":"","parse-names":false,"suffix":""},{"dropping-particle":"","family":"Edwards","given":"Martin","non-dropping-particle":"","parse-names":false,"suffix":""},{"dropping-particle":"","family":"Elliott","given":"J. Malcolm","non-dropping-particle":"","parse-names":false,"suffix":""},{"dropping-particle":"","family":"Hall","given":"Stephen J. G.","non-dropping-particle":"","parse-names":false,"suffix":""},{"dropping-particle":"","family":"Harrington","given":"Richard","non-dropping-particle":"","parse-names":false,"suffix":""},{"dropping-particle":"","family":"Pearce-Higgins","given":"James W.","non-dropping-particle":"","parse-names":false,"suffix":""},{"dropping-particle":"","family":"Høye","given":"Toke T.","non-dropping-particle":"","parse-names":false,"suffix":""},{"dropping-particle":"","family":"Kruuk","given":"Loeske E. B.","non-dropping-particle":"","parse-names":false,"suffix":""},{"dropping-particle":"","family":"Pemberton","given":"Josephine M.","non-dropping-particle":"","parse-names":false,"suffix":""},{"dropping-particle":"","family":"Sparks","given":"Tim H.","non-dropping-particle":"","parse-names":false,"suffix":""},{"dropping-particle":"","family":"Thompson","given":"Paul M.","non-dropping-particle":"","parse-names":false,"suffix":""},{"dropping-particle":"","family":"White","given":"Ian","non-dropping-particle":"","parse-names":false,"suffix":""},{"dropping-particle":"","family":"Winfield","given":"Ian J.","non-dropping-particle":"","parse-names":false,"suffix":""},{"dropping-particle":"","family":"Wanless","given":"Sarah","non-dropping-particle":"","parse-names":false,"suffix":""}],"container-title":"Nature","id":"ITEM-1","issue":"7611","issued":{"date-parts":[["2016"]]},"page":"241-245","publisher":"Nature Publishing Group","title":"Phenological sensitivity to climate across taxa and trophic levels","type":"article-journal","volume":"535"},"suffix":", criterion 3","uris":["http://www.mendeley.com/documents/?uuid=ceacd279-bef9-4102-9fcc-029805572880"]}],"mendeley":{"formattedCitation":"(Thackeray et al. 2016, criterion 3)","plainTextFormattedCitation":"(Thackeray et al. 2016, criterion 3)","previouslyFormattedCitation":"(Thackeray et al. 2016, criterion 3)"},"properties":{"noteIndex":0},"schema":"https://github.com/citation-style-language/schema/raw/master/csl-citation.json"}</w:instrText>
      </w:r>
      <w:r w:rsidR="00890AAB">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(Thackeray et al. 2016, criterion 3)</w:t>
      </w:r>
      <w:r w:rsidR="00890AAB">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xml:space="preserve">. For marine taxa, the magnitude of </w:t>
      </w:r>
      <w:proofErr w:type="spellStart"/>
      <w:r w:rsidRPr="00762D2A">
        <w:rPr>
          <w:rFonts w:ascii="Calibri" w:eastAsia="Times New Roman" w:hAnsi="Calibri" w:cs="Calibri"/>
          <w:color w:val="000000"/>
          <w:sz w:val="24"/>
          <w:szCs w:val="24"/>
          <w:lang w:eastAsia="en-GB"/>
        </w:rPr>
        <w:t>phenological</w:t>
      </w:r>
      <w:proofErr w:type="spellEnd"/>
      <w:r w:rsidRPr="00762D2A">
        <w:rPr>
          <w:rFonts w:ascii="Calibri" w:eastAsia="Times New Roman" w:hAnsi="Calibri" w:cs="Calibri"/>
          <w:color w:val="000000"/>
          <w:sz w:val="24"/>
          <w:szCs w:val="24"/>
          <w:lang w:eastAsia="en-GB"/>
        </w:rPr>
        <w:t xml:space="preserve"> advance varied among trophic groups, with phytoplankton, zooplankton and bony fish all more responsive than seabirds</w:t>
      </w:r>
      <w:r w:rsidR="00890AAB">
        <w:rPr>
          <w:rFonts w:ascii="Calibri" w:eastAsia="Times New Roman" w:hAnsi="Calibri" w:cs="Calibri"/>
          <w:color w:val="000000"/>
          <w:sz w:val="24"/>
          <w:szCs w:val="24"/>
          <w:lang w:eastAsia="en-GB"/>
        </w:rPr>
        <w:t xml:space="preserve"> </w:t>
      </w:r>
      <w:r w:rsidR="00890AAB">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{"citationItems":[{"id":"ITEM-1","itemData":{"DOI":"10.1038/nclimate1958","ISSN":"1758678X","abstract":"Past meta-analyses of the response of marine organisms to climate change have examined a limited range of locations, taxonomic groups and/or biological responses. This has precluded a robust overview of the effect of climate change in the global ocean. Here, we synthesized all available studies of the consistency of marine ecological observations with expectations under climate change. This yielded a meta-database of 1,735 marine biological responses for which either regional or global climate change was considered as a driver. Included were instances of marine taxa responding as expected, in a manner inconsistent with expectations, and taxa demonstrating no response. From this database, 81-83% of all observations for distribution, phenology, community composition, abundance, demography and calcification across taxa and ocean basins were consistent with the expected impacts of climate change. Of the species responding to climate change, rates of distribution shifts were, on average, consistent with those required to track ocean surface temperature changes. Conversely, we did not find a relationship between regional shifts in spring phenology and the seasonality of temperature. Rates of observed shifts in species' distributions and phenology are comparable to, or greater, than those for terrestrial systems. © 2013 Macmillan Publishers Limited. All rights reserved .","author":[{"dropping-particle":"","family":"Poloczanska","given":"Elvira S.","non-dropping-particle":"","parse-names":false,"suffix":""},{"dropping-particle":"","family":"Brown","given":"Christopher J.","non-dropping-particle":"","parse-names":false,"suffix":""},{"dropping-particle":"","family":"Sydeman","given":"William J.","non-dropping-particle":"","parse-names":false,"suffix":""},{"dropping-particle":"","family":"Kiessling","given":"Wolfgang","non-dropping-particle":"","parse-names":false,"suffix":""},{"dropping-particle":"","family":"Schoeman","given":"David S.","non-dropping-particle":"","parse-names":false,"suffix":""},{"dropping-particle":"","family":"Moore","given":"Pippa J.","non-dropping-particle":"","parse-names":false,"suffix":""},{"dropping-particle":"","family":"Brander","given":"Keith","non-dropping-particle":"","parse-names":false,"suffix":""},{"dropping-particle":"","family":"Bruno","given":"John F.","non-dropping-particle":"","parse-names":false,"suffix":""},{"dropping-particle":"","family":"Buckley","given":"Lauren B.","non-dropping-particle":"","parse-names":false,"suffix":""},{"dropping-particle":"","family":"Burrows","given":"Michael T.","non-dropping-particle":"","parse-names":false,"suffix":""},{"dropping-particle":"","family":"Duarte","given":"Carlos M.","non-dropping-particle":"","parse-names":false,"suffix":""},{"dropping-particle":"","family":"Halpern","given":"Benjamin S.","non-dropping-particle":"","parse-names":false,"suffix":""},{"dropping-particle":"","family":"Holding","given":"Johnna","non-dropping-particle":"","parse-names":false,"suffix":""},{"dropping-particle":"V.","family":"Kappel","given":"Carrie","non-dropping-particle":"","parse-names":false,"suffix":""},{"dropping-particle":"","family":"O'Connor","given":"Mary I.","non-dropping-particle":"","parse-names":false,"suffix":""},{"dropping-particle":"","family":"Pandolfi","given":"John M.","non-dropping-particle":"","parse-names":false,"suffix":""},{"dropping-particle":"","family":"Parmesan","given":"Camille","non-dropping-particle":"","parse-names":false,"suffix":""},{"dropping-particle":"","family":"Schwing","given":"Franklin","non-dropping-particle":"","parse-names":false,"suffix":""},{"dropping-particle":"","family":"Thompson","given":"Sarah Ann","non-dropping-particle":"","parse-names":false,"suffix":""},{"dropping-particle":"","family":"Richardson","given":"Anthony J.","non-dropping-particle":"","parse-names":false,"suffix":""}],"container-title":"Nature Climate Change","id":"ITEM-1","issue":"10","issued":{"date-parts":[["2013"]]},"page":"919-925","title":"Global imprint of climate change on marine life","type":"article-journal","volume":"3"},"uris":["http://www.mendeley.com/documents/?uuid=4e282dcd-9dfe-4cf0-a632-51eaa967066e"]},{"id":"ITEM-2","itemData":{"DOI":"10.1038/s41558-018-0115-z","ISBN":"1758-6798","ISSN":"17586798","abstract":"Reproductive timing in many taxa plays a key role in determining breeding productivity 1 , and is often sensitive to climatic condi-tions 2 . Current climate change may alter the timing of breeding at different rates across trophic levels, potentially resulting in temporal mismatch between the resource requirements of pred-ators and their prey 3 . This is of particular concern for higher-trophic-level organisms, whose longer generation times confer a lower rate of evolutionary rescue than primary producers or consumers 4 . However, the disconnection between studies of ecological change in marine systems makes it difficult to detect general changes in the timing of reproduction 5 . Here, we use a comprehensive meta-analysis of 209 phenological time series from 145 breeding populations to show that, on average, seabird populations worldwide have not adjusted their breeding sea-sons over time (− 0.020 days yr −1) or in response to sea surface temperature (SST) (− 0.272 days °C −1) between 1952 and 2015. However, marked between-year variation in timing observed in resident species and some Pelecaniformes and Suliformes (cor-morants, gannets and boobies) may imply that timing, in some cases, is affected by unmeasured environmental conditions. This limited temperature-mediated plasticity of reproductive timing in seabirds potentially makes these top predators highly vulner-able to future mismatch with lower-trophic-level resources 2 . The effects of rising global temperatures are having a profound impact on terrestrial and aquatic biota, influencing species abundance, distributions, behaviours and interactions 6 . Changes in phenology— the timing of seasonally recurring life-history events—are one of the most apparent responses to rising global temperatures. At higher lati-tudes, many spring and early summer events are ocurring earlier over time across a suite of terrestrial, freshwater and marine ecosystems 2,3 . As the timing of breeding affects the abiotic conditions and biotic interactions to which parents and their offspring are exposed 7 , breed-ing phenology is expected to play a key role in mediating the relation-ship between environmental temperature and fitness 1 . Globally, many species at higher trophic levels have poor con-servation status 8 . Current evidence indicates that the phenology of species occupying higher trophic levels is less responsive to environ-mental change than that of primary producers and consumers 2–4 , making them particular…","author":[{"dropping-particle":"","family":"Keogan","given":"Katharine","non-dropping-particle":"","parse-names":false,"suffix":""},{"dropping-particle":"","family":"Daunt","given":"Francis","non-dropping-particle":"","parse-names":false,"suffix":""},{"dropping-particle":"","family":"Wanless","given":"Sarah","non-dropping-particle":"","parse-names":false,"suffix":""},{"dropping-particle":"","family":"Phillips","given":"Richard A.","non-dropping-particle":"","parse-names":false,"suffix":""},{"dropping-particle":"","family":"Walling","given":"Craig A.","non-dropping-particle":"","parse-names":false,"suffix":""},{"dropping-particle":"","family":"Agnew","given":"Philippa","non-dropping-particle":"","parse-names":false,"suffix":""},{"dropping-particle":"","family":"Ainley","given":"David G.","non-dropping-particle":"","parse-names":false,"suffix":""},{"dropping-particle":"","family":"Anker-Nilssen","given":"Tycho","non-dropping-particle":"","parse-names":false,"suffix":""},{"dropping-particle":"","family":"Ballard","given":"Grant","non-dropping-particle":"","parse-names":false,"suffix":""},{"dropping-particle":"","family":"Barrett","given":"Robert T.","non-dropping-particle":"","parse-names":false,"suffix":""},{"dropping-particle":"","family":"Barton","given":"Kerry J.","non-dropping-particle":"","parse-names":false,"suffix":""},{"dropping-particle":"","family":"Bech","given":"Claus","non-dropping-particle":"","parse-names":false,"suffix":""},{"dropping-particle":"","family":"Becker","given":"Peter","non-dropping-particle":"","parse-names":false,"suffix":""},{"dropping-particle":"","family":"Berglund","given":"Per Arvid","non-dropping-particle":"","parse-names":false,"suffix":""},{"dropping-particle":"","family":"Bollache","given":"Loïc","non-dropping-particle":"","parse-names":false,"suffix":""},{"dropping-particle":"","family":"Bond","given":"Alexander L.","non-dropping-particle":"","parse-names":false,"suffix":""},{"dropping-particle":"","family":"Bouwhuis","given":"Sandra","non-dropping-particle":"","parse-names":false,"suffix":""},{"dropping-particle":"","family":"Bradley","given":"Russell W.","non-dropping-particle":"","parse-names":false,"suffix":""},{"dropping-particle":"","family":"Burr","given":"Zofia M.","non-dropping-particle":"","parse-names":false,"suffix":""},{"dropping-particle":"","family":"Camphuysen","given":"Kees","non-dropping-particle":"","parse-names":false,"suffix":""},{"dropping-particle":"","family":"Catry","given":"Paulo","non-dropping-particle":"","parse-names":false,"suffix":""},{"dropping-particle":"","family":"Chiaradia","given":"Andre","non-dropping-particle":"","parse-names":false,"suffix":""},{"dropping-particle":"","family":"Christensen-Dalsgaard","given":"Signe","non-dropping-particle":"","parse-names":false,"suffix":""},{"dropping-particle":"","family":"Cuthbert","given":"Richard","non-dropping-particle":"","parse-names":false,"suffix":""},{"dropping-particle":"","family":"Dehnhard","given":"Nina","non-dropping-particle":"","parse-names":false,"suffix":""},{"dropping-particle":"","family":"Descamps","given":"Sébastien","non-dropping-particle":"","parse-names":false,"suffix":""},{"dropping-particle":"","family":"Diamond","given":"Tony","non-dropping-particle":"","parse-names":false,"suffix":""},{"dropping-particle":"","family":"Divoky","given":"George","non-dropping-particle":"","parse-names":false,"suffix":""},{"dropping-particle":"","family":"Drummond","given":"Hugh","non-dropping-particle":"","parse-names":false,"suffix":""},{"dropping-particle":"","family":"Dugger","given":"Katie M.","non-dropping-particle":"","parse-names":false,"suffix":""},{"dropping-particle":"","family":"Dunn","given":"Michael J.","non-dropping-particle":"","parse-names":false,"suffix":""},{"dropping-particle":"","family":"Emmerson","given":"Louise","non-dropping-particle":"","parse-names":false,"suffix":""},{"dropping-particle":"","family":"Erikstad","given":"Kjell Einar","non-dropping-particle":"","parse-names":false,"suffix":""},{"dropping-particle":"","family":"Fort","given":"Jérôme","non-dropping-particle":"","parse-names":false,"suffix":""},{"dropping-particle":"","family":"Fraser","given":"William","non-dropping-particle":"","parse-names":false,"suffix":""},{"dropping-particle":"","family":"Genovart","given":"Meritxell","non-dropping-particle":"","parse-names":false,"suffix":""},{"dropping-particle":"","family":"Gilg","given":"Olivier","non-dropping-particle":"","parse-names":false,"suffix":""},{"dropping-particle":"","family":"González-Solís","given":"Jacob","non-dropping-particle":"","parse-names":false,"suffix":""},{"dropping-particle":"","family":"Granadeiro","given":"José Pedro","non-dropping-particle":"","parse-names":false,"suffix":""},{"dropping-particle":"","family":"Grémillet","given":"David","non-dropping-particle":"","parse-names":false,"suffix":""},{"dropping-particle":"","family":"Hansen","given":"Jannik","non-dropping-particle":"","parse-names":false,"suffix":""},{"dropping-particle":"","family":"Hanssen","given":"Sveinn A.","non-dropping-particle":"","parse-names":false,"suffix":""},{"dropping-particle":"","family":"Harris","given":"Mike","non-dropping-particle":"","parse-names":false,"suffix":""},{"dropping-particle":"","family":"Hedd","given":"April","non-dropping-particle":"","parse-names":false,"suffix":""},{"dropping-particle":"","family":"Hinke","given":"Jefferson","non-dropping-particle":"","parse-names":false,"suffix":""},{"dropping-particle":"","family":"Igual","given":"José Manuel","non-dropping-particle":"","parse-names":false,"suffix":""},{"dropping-particle":"","family":"Jahncke","given":"Jaime","non-dropping-particle":"","parse-names":false,"suffix":""},{"dropping-particle":"","family":"Jones","given":"Ian","non-dropping-particle":"","parse-names":false,"suffix":""},{"dropping-particle":"","family":"Kappes","given":"Peter J.","non-dropping-particle":"","parse-names":false,"suffix":""},{"dropping-particle":"","family":"Lang","given":"Johannes","non-dropping-particle":"","parse-names":false,"suffix":""},{"dropping-particle":"","family":"Langset","given":"Magdalene","non-dropping-particle":"","parse-names":false,"suffix":""},{"dropping-particle":"","family":"Lescroël","given":"Amélie","non-dropping-particle":"","parse-names":false,"suffix":""},{"dropping-particle":"","family":"Lorentsen","given":"Svein Håkon","non-dropping-particle":"","parse-names":false,"suffix":""},{"dropping-particle":"","family":"Lyver","given":"Phil O.B.","non-dropping-particle":"","parse-names":false,"suffix":""},{"dropping-particle":"","family":"Mallory","given":"Mark","non-dropping-particle":"","parse-names":false,"suffix":""},{"dropping-particle":"","family":"Moe","given":"Børge","non-dropping-particle":"","parse-names":false,"suffix":""},{"dropping-particle":"","family":"Montevecchi","given":"William A.","non-dropping-particle":"","parse-names":false,"suffix":""},{"dropping-particle":"","family":"Monticelli","given":"David","non-dropping-particle":"","parse-names":false,"suffix":""},{"dropping-particle":"","family":"Mostello","given":"Carolyn","non-dropping-particle":"","parse-names":false,"suffix":""},{"dropping-particle":"","family":"Newell","given":"Mark","non-dropping-particle":"","parse-names":false,"suffix":""},{"dropping-particle":"","family":"Nicholson","given":"Lisa","non-dropping-particle":"","parse-names":false,"suffix":""},{"dropping-particle":"","family":"Nisbet","given":"Ian","non-dropping-particle":"","parse-names":false,"suffix":""},{"dropping-particle":"","family":"Olsson","given":"Olof","non-dropping-particle":"","parse-names":false,"suffix":""},{"dropping-particle":"","family":"Oro","given":"Daniel","non-dropping-particle":"","parse-names":false,"suffix":""},{"dropping-particle":"","family":"Pattison","given":"Vivian","non-dropping-particle":"","parse-names":false,"suffix":""},{"dropping-particle":"","family":"Poisbleau","given":"Maud","non-dropping-particle":"","parse-names":false,"suffix":""},{"dropping-particle":"","family":"Pyk","given":"Tanya","non-dropping-particle":"","parse-names":false,"suffix":""},{"dropping-particle":"","family":"Quintana","given":"Flavio","non-dropping-particle":"","parse-names":false,"suffix":""},{"dropping-particle":"","family":"Ramos","given":"Jaime A.","non-dropping-particle":"","parse-names":false,"suffix":""},{"dropping-particle":"","family":"Ramos","given":"Raül","non-dropping-particle":"","parse-names":false,"suffix":""},{"dropping-particle":"","family":"Reiertsen","given":"Tone Kirstin","non-dropping-particle":"","parse-names":false,"suffix":""},{"dropping-particle":"","family":"Rodríguez","given":"Cristina","non-dropping-particle":"","parse-names":false,"suffix":""},{"dropping-particle":"","family":"Ryan","given":"Peter","non-dropping-particle":"","parse-names":false,"suffix":""},{"dropping-particle":"","family":"Sanz-Aguilar","given":"Ana","non-dropping-particle":"","parse-names":false,"suffix":""},{"dropping-particle":"","family":"Schmidt","given":"Niels M.","non-dropping-particle":"","parse-names":false,"suffix":""},{"dropping-particle":"","family":"Shannon","given":"Paula","non-dropping-particle":"","parse-names":false,"suffix":""},{"dropping-particle":"","family":"Sittler","given":"Benoit","non-dropping-particle":"","parse-names":false,"suffix":""},{"dropping-particle":"","family":"Southwell","given":"Colin","non-dropping-particle":"","parse-names":false,"suffix":""},{"dropping-particle":"","family":"Surman","given":"Christopher","non-dropping-particle":"","parse-names":false,"suffix":""},{"dropping-particle":"","family":"Svagelj","given":"Walter S.","non-dropping-particle":"","parse-names":false,"suffix":""},{"dropping-particle":"","family":"Trivelpiece","given":"Wayne","non-dropping-particle":"","parse-names":false,"suffix":""},{"dropping-particle":"","family":"Warzybok","given":"Pete","non-dropping-particle":"","parse-names":false,"suffix":""},{"dropping-particle":"","family":"Watanuki","given":"Yutaka","non-dropping-particle":"","parse-names":false,"suffix":""},{"dropping-particle":"","family":"Weimerskirch","given":"Henri","non-dropping-particle":"","parse-names":false,"suffix":""},{"dropping-particle":"","family":"Wilson","given":"Peter R.","non-dropping-particle":"","parse-names":false,"suffix":""},{"dropping-particle":"","family":"Wood","given":"Andrew G.","non-dropping-particle":"","parse-names":false,"suffix":""},{"dropping-particle":"","family":"Phillimore","given":"Albert B.","non-dropping-particle":"","parse-names":false,"suffix":""},{"dropping-particle":"","family":"Lewis","given":"Sue","non-dropping-particle":"","parse-names":false,"suffix":""}],"container-title":"Nature Climate Change","id":"ITEM-2","issue":"4","issued":{"date-parts":[["2018"]]},"page":"313-317","publisher":"Springer US","title":"Global phenological insensitivity to shifting ocean temperatures among seabirds","type":"article-journal","volume":"8"},"uris":["http://www.mendeley.com/documents/?uuid=3579d982-a244-4a5f-bd30-d48c97e07067"]}],"mendeley":{"formattedCitation":"(Poloczanska et al. 2013; Keogan et al. 2018)","plainTextFormattedCitation":"(Poloczanska et al. 2013; Keogan et al. 2018)","previouslyFormattedCitation":"(Poloczanska et al. 2013; Keogan et al. 2018)"},"properties":{"noteIndex":0},"schema":"https://github.com/citation-style-language/schema/raw/master/csl-citation.json"}</w:instrText>
      </w:r>
      <w:r w:rsidR="00890AAB">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(Poloczanska et al. 2013; Keogan et al. 2018)</w:t>
      </w:r>
      <w:r w:rsidR="00890AAB">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xml:space="preserve">. However, while multi-species and multi-population studies provide valuable insights into general trends and patterns of inter- and intra-specific variation in </w:t>
      </w:r>
      <w:proofErr w:type="spellStart"/>
      <w:r w:rsidRPr="00762D2A">
        <w:rPr>
          <w:rFonts w:ascii="Calibri" w:eastAsia="Times New Roman" w:hAnsi="Calibri" w:cs="Calibri"/>
          <w:color w:val="000000"/>
          <w:sz w:val="24"/>
          <w:szCs w:val="24"/>
          <w:lang w:eastAsia="en-GB"/>
        </w:rPr>
        <w:t>phenological</w:t>
      </w:r>
      <w:proofErr w:type="spellEnd"/>
      <w:r w:rsidRPr="00762D2A">
        <w:rPr>
          <w:rFonts w:ascii="Calibri" w:eastAsia="Times New Roman" w:hAnsi="Calibri" w:cs="Calibri"/>
          <w:color w:val="000000"/>
          <w:sz w:val="24"/>
          <w:szCs w:val="24"/>
          <w:lang w:eastAsia="en-GB"/>
        </w:rPr>
        <w:t xml:space="preserve"> responses, they do not estimate </w:t>
      </w:r>
      <w:r w:rsidRPr="00762D2A">
        <w:rPr>
          <w:rFonts w:ascii="Calibri" w:eastAsia="Times New Roman" w:hAnsi="Calibri" w:cs="Calibri"/>
          <w:i/>
          <w:iCs/>
          <w:color w:val="000000"/>
          <w:sz w:val="24"/>
          <w:szCs w:val="24"/>
          <w:lang w:eastAsia="en-GB"/>
        </w:rPr>
        <w:t>in situ</w:t>
      </w:r>
      <w:r w:rsidRPr="00762D2A">
        <w:rPr>
          <w:rFonts w:ascii="Calibri" w:eastAsia="Times New Roman" w:hAnsi="Calibri" w:cs="Calibri"/>
          <w:color w:val="000000"/>
          <w:sz w:val="24"/>
          <w:szCs w:val="24"/>
          <w:lang w:eastAsia="en-GB"/>
        </w:rPr>
        <w:t xml:space="preserve"> responses for specific trophic interactions. Of those studies that focus on trophic interactions known to be important to the consumer for a short period (criterion 1) most focus on a single interaction. Such studies have reported increasing asynchrony over time (criterion 2), e.g. in great tits </w:t>
      </w:r>
      <w:proofErr w:type="spellStart"/>
      <w:r w:rsidRPr="00762D2A">
        <w:rPr>
          <w:rFonts w:ascii="Calibri" w:eastAsia="Times New Roman" w:hAnsi="Calibri" w:cs="Calibri"/>
          <w:i/>
          <w:iCs/>
          <w:color w:val="000000"/>
          <w:sz w:val="24"/>
          <w:szCs w:val="24"/>
          <w:lang w:eastAsia="en-GB"/>
        </w:rPr>
        <w:t>Parus</w:t>
      </w:r>
      <w:proofErr w:type="spellEnd"/>
      <w:r w:rsidRPr="00762D2A">
        <w:rPr>
          <w:rFonts w:ascii="Calibri" w:eastAsia="Times New Roman" w:hAnsi="Calibri" w:cs="Calibri"/>
          <w:i/>
          <w:iCs/>
          <w:color w:val="000000"/>
          <w:sz w:val="24"/>
          <w:szCs w:val="24"/>
          <w:lang w:eastAsia="en-GB"/>
        </w:rPr>
        <w:t xml:space="preserve"> major</w:t>
      </w:r>
      <w:r w:rsidRPr="00762D2A">
        <w:rPr>
          <w:rFonts w:ascii="Calibri" w:eastAsia="Times New Roman" w:hAnsi="Calibri" w:cs="Calibri"/>
          <w:color w:val="000000"/>
          <w:sz w:val="24"/>
          <w:szCs w:val="24"/>
          <w:lang w:eastAsia="en-GB"/>
        </w:rPr>
        <w:t xml:space="preserve"> </w:t>
      </w:r>
      <w:r w:rsidR="00890AAB">
        <w:rPr>
          <w:rFonts w:ascii="Calibri" w:eastAsia="Times New Roman" w:hAnsi="Calibri" w:cs="Calibri"/>
          <w:color w:val="000000"/>
          <w:sz w:val="24"/>
          <w:szCs w:val="24"/>
          <w:lang w:eastAsia="en-GB"/>
        </w:rPr>
        <w:t xml:space="preserve">and winter moth </w:t>
      </w:r>
      <w:proofErr w:type="spellStart"/>
      <w:r w:rsidR="00890AAB">
        <w:rPr>
          <w:rFonts w:ascii="Calibri" w:eastAsia="Times New Roman" w:hAnsi="Calibri" w:cs="Calibri"/>
          <w:i/>
          <w:color w:val="000000"/>
          <w:sz w:val="24"/>
          <w:szCs w:val="24"/>
          <w:lang w:eastAsia="en-GB"/>
        </w:rPr>
        <w:t>Operophtera</w:t>
      </w:r>
      <w:proofErr w:type="spellEnd"/>
      <w:r w:rsidR="00890AAB">
        <w:rPr>
          <w:rFonts w:ascii="Calibri" w:eastAsia="Times New Roman" w:hAnsi="Calibri" w:cs="Calibri"/>
          <w:i/>
          <w:color w:val="000000"/>
          <w:sz w:val="24"/>
          <w:szCs w:val="24"/>
          <w:lang w:eastAsia="en-GB"/>
        </w:rPr>
        <w:t xml:space="preserve"> </w:t>
      </w:r>
      <w:proofErr w:type="spellStart"/>
      <w:r w:rsidR="00890AAB">
        <w:rPr>
          <w:rFonts w:ascii="Calibri" w:eastAsia="Times New Roman" w:hAnsi="Calibri" w:cs="Calibri"/>
          <w:i/>
          <w:color w:val="000000"/>
          <w:sz w:val="24"/>
          <w:szCs w:val="24"/>
          <w:lang w:eastAsia="en-GB"/>
        </w:rPr>
        <w:t>brumata</w:t>
      </w:r>
      <w:proofErr w:type="spellEnd"/>
      <w:r w:rsidR="00890AAB">
        <w:rPr>
          <w:rFonts w:ascii="Calibri" w:eastAsia="Times New Roman" w:hAnsi="Calibri" w:cs="Calibri"/>
          <w:i/>
          <w:color w:val="000000"/>
          <w:sz w:val="24"/>
          <w:szCs w:val="24"/>
          <w:lang w:eastAsia="en-GB"/>
        </w:rPr>
        <w:t xml:space="preserve"> </w:t>
      </w:r>
      <w:r w:rsidR="00890AAB">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{"citationItems":[{"id":"ITEM-1","itemData":{"DOI":"10.1098/rspb.1998.0514","ISSN":"0962-8452","author":[{"dropping-particle":"","family":"Visser","given":"Marcel E","non-dropping-particle":"","parse-names":false,"suffix":""},{"dropping-particle":"","family":"Noordwijk","given":"A. J.","non-dropping-particle":"van","parse-names":false,"suffix":""},{"dropping-particle":"","family":"Tinbergen","given":"J. M.","non-dropping-particle":"","parse-names":false,"suffix":""},{"dropping-particle":"","family":"Lessells","given":"C. M.","non-dropping-particle":"","parse-names":false,"suffix":""}],"container-title":"Proceedings of the Royal Society of London B: Biological Sciences","id":"ITEM-1","issue":"1408","issued":{"date-parts":[["1998","10","7"]]},"page":"1867-1870","title":"Warmer springs lead to mistimed reproduction in great tits (Parus major)","type":"article-journal","volume":"265"},"uris":["http://www.mendeley.com/documents/?uuid=10baf608-aec6-4d11-ae34-b2178cff66ce"]},{"id":"ITEM-2","itemData":{"DOI":"10.1098/rspb.2000.1363","ISSN":"0962-8452","abstract":"Spring temperatures have increased over the past 25 years, to which a wide variety of organisms have responded. The outstanding question is whether these responses match the temperature-induced shift of the selection pressures acting on these organisms. Organisms have evolved response mechanisms that are only adaptive given the existing relationship between the cues organisms use and the selection pressures acting on them. Global warming may disrupt ecosystem interactions because it alters these relationships and micro-evolution may be slow in tracking these changes. In particular, such shifts have serious consequences for ecosystem functioning for the tight multitrophic interactions involved in the timing of reproduction and growth. We determined the response of winter moth (Operophtera brumata) egg hatching and oak (Quercus robur) bud burst to temperature, a system with strong selection on synchronization. We show that there has been poor synchrony in recent warm springs, which is due to an increase in spring temperatures without a decrease in the incidence of freezing spells in winter. This is a clear warning that such changes in temperature patterns may affect ecosystem interactions more strongly than changes in mean temperature.","author":[{"dropping-particle":"","family":"Visser","given":"Marcel E","non-dropping-particle":"","parse-names":false,"suffix":""},{"dropping-particle":"","family":"Holleman","given":"L.J.","non-dropping-particle":"","parse-names":false,"suffix":""}],"container-title":"Proceedings of the Royal Society of London B: Biological Sciences","id":"ITEM-2","issued":{"date-parts":[["2001","2","7"]]},"page":"289-294","title":"Warmer springs disrupt the synchrony of oak and winter moth phenology.","type":"article-journal","volume":"268"},"uris":["http://www.mendeley.com/documents/?uuid=31d0e07b-35fc-46a3-967c-7e3ec4b3d5ab"]}],"mendeley":{"formattedCitation":"(Visser et al. 1998; Visser and Holleman 2001)","plainTextFormattedCitation":"(Visser et al. 1998; Visser and Holleman 2001)","previouslyFormattedCitation":"(Visser et al. 1998; Visser and Holleman 2001)"},"properties":{"noteIndex":0},"schema":"https://github.com/citation-style-language/schema/raw/master/csl-citation.json"}</w:instrText>
      </w:r>
      <w:r w:rsidR="00890AAB">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(Visser et al. 1998; Visser and Holleman 2001)</w:t>
      </w:r>
      <w:r w:rsidR="00890AAB">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xml:space="preserve">. However, a recent analysis of the </w:t>
      </w:r>
      <w:proofErr w:type="spellStart"/>
      <w:r w:rsidRPr="00762D2A">
        <w:rPr>
          <w:rFonts w:ascii="Calibri" w:eastAsia="Times New Roman" w:hAnsi="Calibri" w:cs="Calibri"/>
          <w:color w:val="000000"/>
          <w:sz w:val="24"/>
          <w:szCs w:val="24"/>
          <w:lang w:eastAsia="en-GB"/>
        </w:rPr>
        <w:t>phenological</w:t>
      </w:r>
      <w:proofErr w:type="spellEnd"/>
      <w:r w:rsidRPr="00762D2A">
        <w:rPr>
          <w:rFonts w:ascii="Calibri" w:eastAsia="Times New Roman" w:hAnsi="Calibri" w:cs="Calibri"/>
          <w:color w:val="000000"/>
          <w:sz w:val="24"/>
          <w:szCs w:val="24"/>
          <w:lang w:eastAsia="en-GB"/>
        </w:rPr>
        <w:t xml:space="preserve"> time series underpinning 27 species interactions (including but not limited to trophic interactions) found that whilst the degree of asynchrony has changed over time, the number of cases where asynchrony had increased was roughly balanced by the number of cases where asynchrony had decreased</w:t>
      </w:r>
      <w:r w:rsidR="00890AAB">
        <w:rPr>
          <w:rFonts w:ascii="Calibri" w:eastAsia="Times New Roman" w:hAnsi="Calibri" w:cs="Calibri"/>
          <w:color w:val="000000"/>
          <w:sz w:val="24"/>
          <w:szCs w:val="24"/>
          <w:lang w:eastAsia="en-GB"/>
        </w:rPr>
        <w:t xml:space="preserve"> </w:t>
      </w:r>
      <w:r w:rsidR="00890AAB">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{"citationItems":[{"id":"ITEM-1","itemData":{"DOI":"10.1073/pnas.1714511115","ISBN":"0027-8424 1091-6490","ISSN":"0027-8424","PMID":"29666247","abstract":"Phenological responses to climate change (e.g., earlier leaf-out or egg hatch date) are now well documented and clearly linked to rising temperatures in recent decades. Such shifts in the phenologies of interacting species may lead to shifts in their synchrony, with cascading community and ecosystem consequences. To date, single-system studies have provided no clear picture, either finding synchrony shifts may be extremely prevalent [Mayor SJ, et al. (2017) Sci Rep 7:1902] or relatively uncommon [Iler AM, et al. (2013) Glob Chang Biol 19:2348-2359], suggesting that shifts toward asynchrony may be infrequent. A meta-analytic approach would provide insights into global trends and how they are linked to climate change. We compared phenological shifts among pairwise species interactions (e.g., predator-prey) using published long-term time-series data of phenological events from aquatic and terrestrial ecosystems across four continents since 1951 to determine whether recent climate change has led to overall shifts in synchrony. We show that the relative timing of key life cycle events of interacting species has changed significantly over the past 35 years. Further, by comparing the period before major climate change (pre-1980s) and after, we show that estimated changes in phenology and synchrony are greater in recent decades. However, there has been no consistent trend in the direction of these changes. Our findings show that there have been shifts in the timing of interacting species in recent decades; the next challenges are to improve our ability to predict the direction of change and understand the full consequences for communities and ecosystems. mismatch | trophic interactions | global warming | time series | baseline W hile the most common ecological response to climate change is an advance in seasonal timing, substantial variation has been observed within and across taxonomic groups, including between directly interacting species (1-5). One of the potential outcomes of this variation is a directional change in the relative timing of interacting species (i.e., a change in pheno-logical synchrony). Many researchers hypothesize that climate change will lead to significant changes in synchrony, with potential negative consequences for those interacting species and their ecological communities in some (1, 2, 6, 7) but not all (8-10) contexts. It is commonly thought that warming will lead to changes in synchrony (11-13). These changes are expected to be pr…","author":[{"dropping-particle":"","family":"Kharouba","given":"Heather M","non-dropping-particle":"","parse-names":false,"suffix":""},{"dropping-particle":"","family":"Ehrlén","given":"Johan","non-dropping-particle":"","parse-names":false,"suffix":""},{"dropping-particle":"","family":"Gelman","given":"Andrew","non-dropping-particle":"","parse-names":false,"suffix":""},{"dropping-particle":"","family":"Bolmgren","given":"Kjell","non-dropping-particle":"","parse-names":false,"suffix":""},{"dropping-particle":"","family":"Allen","given":"Jenica M","non-dropping-particle":"","parse-names":false,"suffix":""},{"dropping-particle":"","family":"Travers","given":"Steve E","non-dropping-particle":"","parse-names":false,"suffix":""},{"dropping-particle":"","family":"Wolkovich","given":"Elizabeth M","non-dropping-particle":"","parse-names":false,"suffix":""}],"container-title":"Proceedings of the National Academy of Sciences","id":"ITEM-1","issue":"20","issued":{"date-parts":[["2018"]]},"page":"5211-5216","title":"Global shifts in the phenological synchrony of species interactions over recent decades","type":"article-journal","volume":"115"},"uris":["http://www.mendeley.com/documents/?uuid=b391d1b8-999b-4155-a729-6bf04b8c78ff"]}],"mendeley":{"formattedCitation":"(Kharouba et al. 2018)","plainTextFormattedCitation":"(Kharouba et al. 2018)","previouslyFormattedCitation":"(Kharouba et al. 2018)"},"properties":{"noteIndex":0},"schema":"https://github.com/citation-style-language/schema/raw/master/csl-citation.json"}</w:instrText>
      </w:r>
      <w:r w:rsidR="00890AAB">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(Kharouba et al. 2018)</w:t>
      </w:r>
      <w:r w:rsidR="00890AAB">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xml:space="preserve">. The same study also found that whilst phenology was sensitive to temperature </w:t>
      </w:r>
      <w:r w:rsidRPr="00762D2A">
        <w:rPr>
          <w:rFonts w:ascii="Calibri" w:eastAsia="Times New Roman" w:hAnsi="Calibri" w:cs="Calibri"/>
          <w:color w:val="000000"/>
          <w:sz w:val="24"/>
          <w:szCs w:val="24"/>
          <w:lang w:eastAsia="en-GB"/>
        </w:rPr>
        <w:lastRenderedPageBreak/>
        <w:t>in the ecological systems considered, it was not possible to attribute temporal trends in asynchrony to long-term increases in temperature (criterion 3).</w:t>
      </w:r>
    </w:p>
    <w:p w:rsidR="00762D2A" w:rsidRPr="00762D2A" w:rsidRDefault="00762D2A" w:rsidP="00762D2A">
      <w:pPr>
        <w:spacing w:after="0" w:line="480" w:lineRule="auto"/>
        <w:rPr>
          <w:rFonts w:ascii="Times New Roman" w:eastAsia="Times New Roman" w:hAnsi="Times New Roman" w:cs="Times New Roman"/>
          <w:sz w:val="24"/>
          <w:szCs w:val="24"/>
          <w:lang w:eastAsia="en-GB"/>
        </w:rPr>
      </w:pP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i/>
          <w:iCs/>
          <w:color w:val="000000"/>
          <w:sz w:val="24"/>
          <w:szCs w:val="24"/>
          <w:lang w:eastAsia="en-GB"/>
        </w:rPr>
        <w:t>Potential consequences of trophic mismatch</w:t>
      </w: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color w:val="000000"/>
          <w:sz w:val="24"/>
          <w:szCs w:val="24"/>
          <w:lang w:eastAsia="en-GB"/>
        </w:rPr>
        <w:t xml:space="preserve">The most prominent evidence that </w:t>
      </w:r>
      <w:proofErr w:type="spellStart"/>
      <w:r w:rsidRPr="00762D2A">
        <w:rPr>
          <w:rFonts w:ascii="Calibri" w:eastAsia="Times New Roman" w:hAnsi="Calibri" w:cs="Calibri"/>
          <w:color w:val="000000"/>
          <w:sz w:val="24"/>
          <w:szCs w:val="24"/>
          <w:lang w:eastAsia="en-GB"/>
        </w:rPr>
        <w:t>phenological</w:t>
      </w:r>
      <w:proofErr w:type="spellEnd"/>
      <w:r w:rsidRPr="00762D2A">
        <w:rPr>
          <w:rFonts w:ascii="Calibri" w:eastAsia="Times New Roman" w:hAnsi="Calibri" w:cs="Calibri"/>
          <w:color w:val="000000"/>
          <w:sz w:val="24"/>
          <w:szCs w:val="24"/>
          <w:lang w:eastAsia="en-GB"/>
        </w:rPr>
        <w:t xml:space="preserve"> asynchrony actually results in mismatch (criterion 4) comes from intensively-studied wild systems, such as that of the reliance of great tits</w:t>
      </w:r>
      <w:r w:rsidRPr="00762D2A">
        <w:rPr>
          <w:rFonts w:ascii="Calibri" w:eastAsia="Times New Roman" w:hAnsi="Calibri" w:cs="Calibri"/>
          <w:i/>
          <w:iCs/>
          <w:color w:val="000000"/>
          <w:sz w:val="24"/>
          <w:szCs w:val="24"/>
          <w:lang w:eastAsia="en-GB"/>
        </w:rPr>
        <w:t xml:space="preserve"> </w:t>
      </w:r>
      <w:r w:rsidRPr="00762D2A">
        <w:rPr>
          <w:rFonts w:ascii="Calibri" w:eastAsia="Times New Roman" w:hAnsi="Calibri" w:cs="Calibri"/>
          <w:color w:val="000000"/>
          <w:sz w:val="24"/>
          <w:szCs w:val="24"/>
          <w:lang w:eastAsia="en-GB"/>
        </w:rPr>
        <w:t>on winter moth caterpillars to feed their young. For these birds, asynchrony between the timing of peak nestling demand and peak caterpillar biomass has negative consequences for individual fitness and annual mean fitness</w:t>
      </w:r>
      <w:r w:rsidR="00890AAB">
        <w:rPr>
          <w:rFonts w:ascii="Calibri" w:eastAsia="Times New Roman" w:hAnsi="Calibri" w:cs="Calibri"/>
          <w:color w:val="000000"/>
          <w:sz w:val="24"/>
          <w:szCs w:val="24"/>
          <w:lang w:eastAsia="en-GB"/>
        </w:rPr>
        <w:t xml:space="preserve"> </w:t>
      </w:r>
      <w:r w:rsidR="00890AAB">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{"citationItems":[{"id":"ITEM-1","itemData":{"DOI":"10.1126/science.1232870","ISSN":"1095-9203","PMID":"23620055","abstract":"Broad-scale environmental changes are altering patterns of natural selection in the wild, but few empirical studies have quantified the demographic cost of sustained directional selection in response to these changes. We tested whether population growth in a wild bird is negatively affected by climate change-induced phenological mismatch, using almost four decades of individual-level life-history data from a great tit population. In this population, warmer springs have generated a mismatch between the annual breeding time and the seasonal food peak, intensifying directional selection for earlier laying dates. Interannual variation in population mismatch has not, however, affected population growth. We demonstrated a mechanism contributing to this uncoupling, whereby fitness losses associated with mismatch are counteracted by fitness gains due to relaxed competition. These findings imply that natural populations may be able to tolerate considerable maladaptation driven by shifting climatic conditions without undergoing immediate declines.","author":[{"dropping-particle":"","family":"Reed","given":"Thomas E","non-dropping-particle":"","parse-names":false,"suffix":""},{"dropping-particle":"","family":"Grøtan","given":"Vidar","non-dropping-particle":"","parse-names":false,"suffix":""},{"dropping-particle":"","family":"Jenouvrier","given":"Stephanie","non-dropping-particle":"","parse-names":false,"suffix":""},{"dropping-particle":"","family":"Sæther","given":"Bernt-Erik","non-dropping-particle":"","parse-names":false,"suffix":""},{"dropping-particle":"","family":"Visser","given":"Marcel E","non-dropping-particle":"","parse-names":false,"suffix":""}],"container-title":"Science","id":"ITEM-1","issued":{"date-parts":[["2013","4","26"]]},"page":"488-491","title":"Population growth in a wild bird is buffered against phenological mismatch.","type":"article-journal","volume":"340"},"uris":["http://www.mendeley.com/documents/?uuid=7d36e177-f258-47ba-b5ad-8db57d9557e5"]},{"id":"ITEM-2","itemData":{"DOI":"10.1111/j.1365-2656.2012.02020.x","ISSN":"1365-2656","PMID":"22862682","abstract":"Populations are shifting their phenology in response to climate change, but these shifts are often asynchronous among interacting species. Resulting phenological mismatches can drive simultaneous changes in natural selection and population demography, but the links between these interacting processes are poorly understood. Here we analyse 37 years of data from an individual-based study of great tits (Parus major) in the Netherlands and use mixed-effects models to separate the within- and across-year effects of phenological mismatch between great tits and caterpillars (a key food source for developing nestlings) on components of fitness at the individual and population levels. Several components of individual fitness were affected by individual mismatch (i.e. late breeding relative to the caterpillar food peak date), including the probability of double-brooding, fledgling success, offspring recruitment probability and the number of recruits. Together these effects contributed to an overall negative relationship between relative fitness and laying dates, that is, selection for earlier laying on average. Directional selection for earlier laying was stronger in years where birds bred on average later than the food peak, but was weak or absent in years where the phenology of birds and caterpillars matched (i.e. no population mismatch). The mean number of fledglings per female was lower in years when population mismatch was high, in part because fewer second broods were produced. Population mismatch had a weak effect on the mean number of recruits per female, and no effect on mean adult survival, after controlling for the effects of breeding density and the quality of the autumnal beech (Fagus sylvatica) crop. These findings illustrate how climate change-induced mismatch can have strong effects on the relative fitness of phenotypes within years, but weak effects on mean demographic rates across years. We discuss various general mechanisms that influence the extent of coupling between breeding phenology, selection and population dynamics in open populations subject to strong density regulation and stochasticity.","author":[{"dropping-particle":"","family":"Reed","given":"Thomas E","non-dropping-particle":"","parse-names":false,"suffix":""},{"dropping-particle":"","family":"Jenouvrier","given":"Stephanie","non-dropping-particle":"","parse-names":false,"suffix":""},{"dropping-particle":"","family":"Visser","given":"Marcel E","non-dropping-particle":"","parse-names":false,"suffix":""}],"container-title":"Journal of Animal Ecology","id":"ITEM-2","issue":"1","issued":{"date-parts":[["2013","1"]]},"page":"131-144","title":"Phenological mismatch strongly affects individual fitness but not population demography in a woodland passerine.","type":"article-journal","volume":"82"},"uris":["http://www.mendeley.com/documents/?uuid=e3d4b812-d05d-4dca-9ccc-102e93439a23"]}],"mendeley":{"formattedCitation":"(Reed et al. 2013&lt;i&gt;a&lt;/i&gt;, 2013&lt;i&gt;b&lt;/i&gt;)","plainTextFormattedCitation":"(Reed et al. 2013a, 2013b)","previouslyFormattedCitation":"(Reed et al. 2013&lt;i&gt;a&lt;/i&gt;, 2013&lt;i&gt;b&lt;/i&gt;)"},"properties":{"noteIndex":0},"schema":"https://github.com/citation-style-language/schema/raw/master/csl-citation.json"}</w:instrText>
      </w:r>
      <w:r w:rsidR="00890AAB">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(Reed et al. 2013</w:t>
      </w:r>
      <w:r w:rsidR="006D3F02" w:rsidRPr="006D3F02">
        <w:rPr>
          <w:rFonts w:ascii="Calibri" w:eastAsia="Times New Roman" w:hAnsi="Calibri" w:cs="Calibri"/>
          <w:i/>
          <w:noProof/>
          <w:color w:val="000000"/>
          <w:sz w:val="24"/>
          <w:szCs w:val="24"/>
          <w:lang w:eastAsia="en-GB"/>
        </w:rPr>
        <w:t>a</w:t>
      </w:r>
      <w:r w:rsidR="006D3F02" w:rsidRPr="006D3F02">
        <w:rPr>
          <w:rFonts w:ascii="Calibri" w:eastAsia="Times New Roman" w:hAnsi="Calibri" w:cs="Calibri"/>
          <w:noProof/>
          <w:color w:val="000000"/>
          <w:sz w:val="24"/>
          <w:szCs w:val="24"/>
          <w:lang w:eastAsia="en-GB"/>
        </w:rPr>
        <w:t>, 2013</w:t>
      </w:r>
      <w:r w:rsidR="006D3F02" w:rsidRPr="006D3F02">
        <w:rPr>
          <w:rFonts w:ascii="Calibri" w:eastAsia="Times New Roman" w:hAnsi="Calibri" w:cs="Calibri"/>
          <w:i/>
          <w:noProof/>
          <w:color w:val="000000"/>
          <w:sz w:val="24"/>
          <w:szCs w:val="24"/>
          <w:lang w:eastAsia="en-GB"/>
        </w:rPr>
        <w:t>b</w:t>
      </w:r>
      <w:r w:rsidR="006D3F02" w:rsidRPr="006D3F02">
        <w:rPr>
          <w:rFonts w:ascii="Calibri" w:eastAsia="Times New Roman" w:hAnsi="Calibri" w:cs="Calibri"/>
          <w:noProof/>
          <w:color w:val="000000"/>
          <w:sz w:val="24"/>
          <w:szCs w:val="24"/>
          <w:lang w:eastAsia="en-GB"/>
        </w:rPr>
        <w:t>)</w:t>
      </w:r>
      <w:r w:rsidR="00890AAB">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Meta-analyses of selection estimates in the wild report consistent selection pressures for earlier phenology</w:t>
      </w:r>
      <w:r w:rsidR="00890AAB">
        <w:rPr>
          <w:rFonts w:ascii="Calibri" w:eastAsia="Times New Roman" w:hAnsi="Calibri" w:cs="Calibri"/>
          <w:color w:val="000000"/>
          <w:sz w:val="24"/>
          <w:szCs w:val="24"/>
          <w:lang w:eastAsia="en-GB"/>
        </w:rPr>
        <w:t xml:space="preserve"> </w:t>
      </w:r>
      <w:r w:rsidR="00890AAB">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{"citationItems":[{"id":"ITEM-1","itemData":{"DOI":"10.1007/s10682-012-9563-5","ISSN":"02697653","abstract":"There are now thousands of estimates of phenotypic selection in natural populations, resulting in multiple synthetic reviews of these data. Here we consider several major lessons and limitations emerging from these syntheses, and how they may guide future studies of selection in the wild. First, we review past analyses of the patterns of directional selection. We present new meta-analyses that confirm differences in the direction and magnitude of selection for different types of traits and fitness components. Second, we describe patterns of temporal and spatial variation in directional selection, and their implications for cumulative selection and directional evolution. Meta-analyses suggest that sampling error contributes importantly to observed temporal variation in selection, and indicate that evidence for frequent temporal changes in the direction of selection in natural populations is limited. Third, we review the apparent lack of evidence for widespread stabilizing selection, and discuss biological and methodological explanations for this pattern. Finally, we describe how sampling error, statistical biases, choice of traits, fitness measures and selection metrics, environmental covariance and other factors may limit the inferences we can draw from analyses of selection coefficients. Current standardized selection metrics based on simple parametric statistical models may be inadequate for understanding patterns of non-linear selection and complex fitness surfaces. We highlight three promising areas for expanding our understanding of selection in the wild: (1) field studies of stabilizing selection, selection on physiological and behavioral traits, and the ecological causes of selection; (2) new statistical models and methods that connect phenotypic variation to population demography and selection; and (3) availability of the underlying individual-level data sets from past and future selection studies, which will allow comprehensive modeling of selection and fitness variation within and across systems, rather than meta-analyses of standardized selection metrics. © 2012 Springer Science+Business Media B.V.","author":[{"dropping-particle":"","family":"Kingsolver","given":"Joel G.","non-dropping-particle":"","parse-names":false,"suffix":""},{"dropping-particle":"","family":"Diamond","given":"Sarah E.","non-dropping-particle":"","parse-names":false,"suffix":""},{"dropping-particle":"","family":"Siepielski","given":"Adam M.","non-dropping-particle":"","parse-names":false,"suffix":""},{"dropping-particle":"","family":"Carlson","given":"Stephanie M.","non-dropping-particle":"","parse-names":false,"suffix":""}],"container-title":"Evolutionary Ecology","id":"ITEM-1","issue":"5","issued":{"date-parts":[["2012"]]},"page":"1101-1118","title":"Synthetic analyses of phenotypic selection in natural populations: Lessons, limitations and future directions","type":"article-journal","volume":"26"},"uris":["http://www.mendeley.com/documents/?uuid=53cccea4-a2df-431e-9c95-1388712666a9"]},{"id":"ITEM-2","itemData":{"DOI":"10.1038/s41467-019-10924-4","ISBN":"4146701910","ISSN":"20411723","abstract":"Biological responses to climate change have been widely documented across taxa and regions, but it remains unclear whether species are maintaining a good match between phenotype and environment, i.e. whether observed trait changes are adaptive. Here we reviewed 10,090 abstracts and extracted data from 71 studies reported in 58 relevant publications, to assess quantitatively whether phenotypic trait changes associated with climate change are adaptive in animals. A meta-analysis focussing on birds, the taxon best represented in our dataset, suggests that global warming has not systematically affected morphological traits, but has advanced phenological traits. We demonstrate that these advances are adaptive for some species, but imperfect as evidenced by the observed consistent selection for earlier timing. Application of a theoretical model indicates that the evolutionary load imposed by incomplete adaptive responses to ongoing climate change may already be threatening the persistence of species.","author":[{"dropping-particle":"","family":"Radchuk","given":"Viktoriia","non-dropping-particle":"","parse-names":false,"suffix":""},{"dropping-particle":"","family":"Reed","given":"Thomas","non-dropping-particle":"","parse-names":false,"suffix":""},{"dropping-particle":"","family":"Teplitsky","given":"Céline","non-dropping-particle":"","parse-names":false,"suffix":""},{"dropping-particle":"","family":"Pol","given":"Martijn","non-dropping-particle":"van de","parse-names":false,"suffix":""},{"dropping-particle":"","family":"Charmantier","given":"Anne","non-dropping-particle":"","parse-names":false,"suffix":""},{"dropping-particle":"","family":"Hassall","given":"Christopher","non-dropping-particle":"","parse-names":false,"suffix":""},{"dropping-particle":"","family":"Adamík","given":"Peter","non-dropping-particle":"","parse-names":false,"suffix":""},{"dropping-particle":"","family":"Adriaensen","given":"Frank","non-dropping-particle":"","parse-names":false,"suffix":""},{"dropping-particle":"","family":"Ahola","given":"Markus P.","non-dropping-particle":"","parse-names":false,"suffix":""},{"dropping-particle":"","family":"Arcese","given":"Peter","non-dropping-particle":"","parse-names":false,"suffix":""},{"dropping-particle":"","family":"Miguel Avilés","given":"Jesús","non-dropping-particle":"","parse-names":false,"suffix":""},{"dropping-particle":"","family":"Balbontin","given":"Javier","non-dropping-particle":"","parse-names":false,"suffix":""},{"dropping-particle":"","family":"Berg","given":"Karl S.","non-dropping-particle":"","parse-names":false,"suffix":""},{"dropping-particle":"","family":"Borras","given":"Antoni","non-dropping-particle":"","parse-names":false,"suffix":""},{"dropping-particle":"","family":"Burthe","given":"Sarah","non-dropping-particle":"","parse-names":false,"suffix":""},{"dropping-particle":"","family":"Clobert","given":"Jean","non-dropping-particle":"","parse-names":false,"suffix":""},{"dropping-particle":"","family":"Dehnhard","given":"Nina","non-dropping-particle":"","parse-names":false,"suffix":""},{"dropping-particle":"","family":"Lope","given":"Florentino","non-dropping-particle":"de","parse-names":false,"suffix":""},{"dropping-particle":"","family":"Dhondt","given":"André A.","non-dropping-particle":"","parse-names":false,"suffix":""},{"dropping-particle":"","family":"Dingemanse","given":"Niels J.","non-dropping-particle":"","parse-names":false,"suffix":""},{"dropping-particle":"","family":"Doi","given":"Hideyuki","non-dropping-particle":"","parse-names":false,"suffix":""},{"dropping-particle":"","family":"Eeva","given":"Tapio","non-dropping-particle":"","parse-names":false,"suffix":""},{"dropping-particle":"","family":"Fickel","given":"Joerns","non-dropping-particle":"","parse-names":false,"suffix":""},{"dropping-particle":"","family":"Filella","given":"Iolanda","non-dropping-particle":"","parse-names":false,"suffix":""},{"dropping-particle":"","family":"Fossøy","given":"Frode","non-dropping-particle":"","parse-names":false,"suffix":""},{"dropping-particle":"","family":"Goodenough","given":"Anne E.","non-dropping-particle":"","parse-names":false,"suffix":""},{"dropping-particle":"","family":"Hall","given":"Stephen J.G.","non-dropping-particle":"","parse-names":false,"suffix":""},{"dropping-particle":"","family":"Hansson","given":"Bengt","non-dropping-particle":"","parse-names":false,"suffix":""},{"dropping-particle":"","family":"Harris","given":"Michael","non-dropping-particle":"","parse-names":false,"suffix":""},{"dropping-particle":"","family":"Hasselquist","given":"Dennis","non-dropping-particle":"","parse-names":false,"suffix":""},{"dropping-particle":"","family":"Hickler","given":"Thomas","non-dropping-particle":"","parse-names":false,"suffix":""},{"dropping-particle":"","family":"Joshi","given":"Jasmin","non-dropping-particle":"","parse-names":false,"suffix":""},{"dropping-particle":"","family":"Kharouba","given":"Heather","non-dropping-particle":"","parse-names":false,"suffix":""},{"dropping-particle":"","family":"Martínez","given":"Juan Gabriel","non-dropping-particle":"","parse-names":false,"suffix":""},{"dropping-particle":"","family":"Mihoub","given":"Jean Baptiste","non-dropping-particle":"","parse-names":false,"suffix":""},{"dropping-particle":"","family":"Mills","given":"James A.","non-dropping-particle":"","parse-names":false,"suffix":""},{"dropping-particle":"","family":"Molina-Morales","given":"Mercedes","non-dropping-particle":"","parse-names":false,"suffix":""},{"dropping-particle":"","family":"Moksnes","given":"Arne","non-dropping-particle":"","parse-names":false,"suffix":""},{"dropping-particle":"","family":"Ozgul","given":"Arpat","non-dropping-particle":"","parse-names":false,"suffix":""},{"dropping-particle":"","family":"Parejo","given":"Deseada","non-dropping-particle":"","parse-names":false,"suffix":""},{"dropping-particle":"","family":"Pilard","given":"Philippe","non-dropping-particle":"","parse-names":false,"suffix":""},{"dropping-particle":"","family":"Poisbleau","given":"Maud","non-dropping-particle":"","parse-names":false,"suffix":""},{"dropping-particle":"","family":"Rousset","given":"Francois","non-dropping-particle":"","parse-names":false,"suffix":""},{"dropping-particle":"","family":"Rödel","given":"Mark Oliver","non-dropping-particle":"","parse-names":false,"suffix":""},{"dropping-particle":"","family":"Scott","given":"David","non-dropping-particle":"","parse-names":false,"suffix":""},{"dropping-particle":"","family":"Senar","given":"Juan Carlos","non-dropping-particle":"","parse-names":false,"suffix":""},{"dropping-particle":"","family":"Stefanescu","given":"Constanti","non-dropping-particle":"","parse-names":false,"suffix":""},{"dropping-particle":"","family":"Stokke","given":"Bård G.","non-dropping-particle":"","parse-names":false,"suffix":""},{"dropping-particle":"","family":"Kusano","given":"Tamotsu","non-dropping-particle":"","parse-names":false,"suffix":""},{"dropping-particle":"","family":"Tarka","given":"Maja","non-dropping-particle":"","parse-names":false,"suffix":""},{"dropping-particle":"","family":"Tarwater","given":"Corey E.","non-dropping-particle":"","parse-names":false,"suffix":""},{"dropping-particle":"","family":"Thonicke","given":"Kirsten","non-dropping-particle":"","parse-names":false,"suffix":""},{"dropping-particle":"","family":"Thorley","given":"Jack","non-dropping-particle":"","parse-names":false,"suffix":""},{"dropping-particle":"","family":"Wilting","given":"Andreas","non-dropping-particle":"","parse-names":false,"suffix":""},{"dropping-particle":"","family":"Tryjanowski","given":"Piotr","non-dropping-particle":"","parse-names":false,"suffix":""},{"dropping-particle":"","family":"Merilä","given":"Juha","non-dropping-particle":"","parse-names":false,"suffix":""},{"dropping-particle":"","family":"Sheldon","given":"Ben C.","non-dropping-particle":"","parse-names":false,"suffix":""},{"dropping-particle":"","family":"Pape Møller","given":"Anders","non-dropping-particle":"","parse-names":false,"suffix":""},{"dropping-particle":"","family":"Matthysen","given":"Erik","non-dropping-particle":"","parse-names":false,"suffix":""},{"dropping-particle":"","family":"Janzen","given":"Fredric","non-dropping-particle":"","parse-names":false,"suffix":""},{"dropping-particle":"","family":"Dobson","given":"F. Stephen","non-dropping-particle":"","parse-names":false,"suffix":""},{"dropping-particle":"","family":"Visser","given":"Marcel E.","non-dropping-particle":"","parse-names":false,"suffix":""},{"dropping-particle":"","family":"Beissinger","given":"Steven R.","non-dropping-particle":"","parse-names":false,"suffix":""},{"dropping-particle":"","family":"Courtiol","given":"Alexandre","non-dropping-particle":"","parse-names":false,"suffix":""},{"dropping-particle":"","family":"Kramer-Schadt","given":"Stephanie","non-dropping-particle":"","parse-names":false,"suffix":""}],"container-title":"Nature Communications","id":"ITEM-2","issue":"1","issued":{"date-parts":[["2019"]]},"page":"1-14","title":"Adaptive responses of animals to climate change are most likely insufficient","type":"article-journal","volume":"10"},"uris":["http://www.mendeley.com/documents/?uuid=50bdd703-c09c-429d-ac94-153c263756d1"]}],"mendeley":{"formattedCitation":"(Kingsolver et al. 2012; Radchuk et al. 2019)","plainTextFormattedCitation":"(Kingsolver et al. 2012; Radchuk et al. 2019)","previouslyFormattedCitation":"(Kingsolver et al. 2012; Radchuk et al. 2019)"},"properties":{"noteIndex":0},"schema":"https://github.com/citation-style-language/schema/raw/master/csl-citation.json"}</w:instrText>
      </w:r>
      <w:r w:rsidR="00890AAB">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(Kingsolver et al. 2012; Radchuk et al. 2019)</w:t>
      </w:r>
      <w:r w:rsidR="00890AAB">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xml:space="preserve">, but directional selection has not become stronger over time </w:t>
      </w:r>
      <w:r w:rsidR="00890AAB">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{"citationItems":[{"id":"ITEM-1","itemData":{"DOI":"10.1038/s41467-019-10924-4","ISBN":"4146701910","ISSN":"20411723","abstract":"Biological responses to climate change have been widely documented across taxa and regions, but it remains unclear whether species are maintaining a good match between phenotype and environment, i.e. whether observed trait changes are adaptive. Here we reviewed 10,090 abstracts and extracted data from 71 studies reported in 58 relevant publications, to assess quantitatively whether phenotypic trait changes associated with climate change are adaptive in animals. A meta-analysis focussing on birds, the taxon best represented in our dataset, suggests that global warming has not systematically affected morphological traits, but has advanced phenological traits. We demonstrate that these advances are adaptive for some species, but imperfect as evidenced by the observed consistent selection for earlier timing. Application of a theoretical model indicates that the evolutionary load imposed by incomplete adaptive responses to ongoing climate change may already be threatening the persistence of species.","author":[{"dropping-particle":"","family":"Radchuk","given":"Viktoriia","non-dropping-particle":"","parse-names":false,"suffix":""},{"dropping-particle":"","family":"Reed","given":"Thomas","non-dropping-particle":"","parse-names":false,"suffix":""},{"dropping-particle":"","family":"Teplitsky","given":"Céline","non-dropping-particle":"","parse-names":false,"suffix":""},{"dropping-particle":"","family":"Pol","given":"Martijn","non-dropping-particle":"van de","parse-names":false,"suffix":""},{"dropping-particle":"","family":"Charmantier","given":"Anne","non-dropping-particle":"","parse-names":false,"suffix":""},{"dropping-particle":"","family":"Hassall","given":"Christopher","non-dropping-particle":"","parse-names":false,"suffix":""},{"dropping-particle":"","family":"Adamík","given":"Peter","non-dropping-particle":"","parse-names":false,"suffix":""},{"dropping-particle":"","family":"Adriaensen","given":"Frank","non-dropping-particle":"","parse-names":false,"suffix":""},{"dropping-particle":"","family":"Ahola","given":"Markus P.","non-dropping-particle":"","parse-names":false,"suffix":""},{"dropping-particle":"","family":"Arcese","given":"Peter","non-dropping-particle":"","parse-names":false,"suffix":""},{"dropping-particle":"","family":"Miguel Avilés","given":"Jesús","non-dropping-particle":"","parse-names":false,"suffix":""},{"dropping-particle":"","family":"Balbontin","given":"Javier","non-dropping-particle":"","parse-names":false,"suffix":""},{"dropping-particle":"","family":"Berg","given":"Karl S.","non-dropping-particle":"","parse-names":false,"suffix":""},{"dropping-particle":"","family":"Borras","given":"Antoni","non-dropping-particle":"","parse-names":false,"suffix":""},{"dropping-particle":"","family":"Burthe","given":"Sarah","non-dropping-particle":"","parse-names":false,"suffix":""},{"dropping-particle":"","family":"Clobert","given":"Jean","non-dropping-particle":"","parse-names":false,"suffix":""},{"dropping-particle":"","family":"Dehnhard","given":"Nina","non-dropping-particle":"","parse-names":false,"suffix":""},{"dropping-particle":"","family":"Lope","given":"Florentino","non-dropping-particle":"de","parse-names":false,"suffix":""},{"dropping-particle":"","family":"Dhondt","given":"André A.","non-dropping-particle":"","parse-names":false,"suffix":""},{"dropping-particle":"","family":"Dingemanse","given":"Niels J.","non-dropping-particle":"","parse-names":false,"suffix":""},{"dropping-particle":"","family":"Doi","given":"Hideyuki","non-dropping-particle":"","parse-names":false,"suffix":""},{"dropping-particle":"","family":"Eeva","given":"Tapio","non-dropping-particle":"","parse-names":false,"suffix":""},{"dropping-particle":"","family":"Fickel","given":"Joerns","non-dropping-particle":"","parse-names":false,"suffix":""},{"dropping-particle":"","family":"Filella","given":"Iolanda","non-dropping-particle":"","parse-names":false,"suffix":""},{"dropping-particle":"","family":"Fossøy","given":"Frode","non-dropping-particle":"","parse-names":false,"suffix":""},{"dropping-particle":"","family":"Goodenough","given":"Anne E.","non-dropping-particle":"","parse-names":false,"suffix":""},{"dropping-particle":"","family":"Hall","given":"Stephen J.G.","non-dropping-particle":"","parse-names":false,"suffix":""},{"dropping-particle":"","family":"Hansson","given":"Bengt","non-dropping-particle":"","parse-names":false,"suffix":""},{"dropping-particle":"","family":"Harris","given":"Michael","non-dropping-particle":"","parse-names":false,"suffix":""},{"dropping-particle":"","family":"Hasselquist","given":"Dennis","non-dropping-particle":"","parse-names":false,"suffix":""},{"dropping-particle":"","family":"Hickler","given":"Thomas","non-dropping-particle":"","parse-names":false,"suffix":""},{"dropping-particle":"","family":"Joshi","given":"Jasmin","non-dropping-particle":"","parse-names":false,"suffix":""},{"dropping-particle":"","family":"Kharouba","given":"Heather","non-dropping-particle":"","parse-names":false,"suffix":""},{"dropping-particle":"","family":"Martínez","given":"Juan Gabriel","non-dropping-particle":"","parse-names":false,"suffix":""},{"dropping-particle":"","family":"Mihoub","given":"Jean Baptiste","non-dropping-particle":"","parse-names":false,"suffix":""},{"dropping-particle":"","family":"Mills","given":"James A.","non-dropping-particle":"","parse-names":false,"suffix":""},{"dropping-particle":"","family":"Molina-Morales","given":"Mercedes","non-dropping-particle":"","parse-names":false,"suffix":""},{"dropping-particle":"","family":"Moksnes","given":"Arne","non-dropping-particle":"","parse-names":false,"suffix":""},{"dropping-particle":"","family":"Ozgul","given":"Arpat","non-dropping-particle":"","parse-names":false,"suffix":""},{"dropping-particle":"","family":"Parejo","given":"Deseada","non-dropping-particle":"","parse-names":false,"suffix":""},{"dropping-particle":"","family":"Pilard","given":"Philippe","non-dropping-particle":"","parse-names":false,"suffix":""},{"dropping-particle":"","family":"Poisbleau","given":"Maud","non-dropping-particle":"","parse-names":false,"suffix":""},{"dropping-particle":"","family":"Rousset","given":"Francois","non-dropping-particle":"","parse-names":false,"suffix":""},{"dropping-particle":"","family":"Rödel","given":"Mark Oliver","non-dropping-particle":"","parse-names":false,"suffix":""},{"dropping-particle":"","family":"Scott","given":"David","non-dropping-particle":"","parse-names":false,"suffix":""},{"dropping-particle":"","family":"Senar","given":"Juan Carlos","non-dropping-particle":"","parse-names":false,"suffix":""},{"dropping-particle":"","family":"Stefanescu","given":"Constanti","non-dropping-particle":"","parse-names":false,"suffix":""},{"dropping-particle":"","family":"Stokke","given":"Bård G.","non-dropping-particle":"","parse-names":false,"suffix":""},{"dropping-particle":"","family":"Kusano","given":"Tamotsu","non-dropping-particle":"","parse-names":false,"suffix":""},{"dropping-particle":"","family":"Tarka","given":"Maja","non-dropping-particle":"","parse-names":false,"suffix":""},{"dropping-particle":"","family":"Tarwater","given":"Corey E.","non-dropping-particle":"","parse-names":false,"suffix":""},{"dropping-particle":"","family":"Thonicke","given":"Kirsten","non-dropping-particle":"","parse-names":false,"suffix":""},{"dropping-particle":"","family":"Thorley","given":"Jack","non-dropping-particle":"","parse-names":false,"suffix":""},{"dropping-particle":"","family":"Wilting","given":"Andreas","non-dropping-particle":"","parse-names":false,"suffix":""},{"dropping-particle":"","family":"Tryjanowski","given":"Piotr","non-dropping-particle":"","parse-names":false,"suffix":""},{"dropping-particle":"","family":"Merilä","given":"Juha","non-dropping-particle":"","parse-names":false,"suffix":""},{"dropping-particle":"","family":"Sheldon","given":"Ben C.","non-dropping-particle":"","parse-names":false,"suffix":""},{"dropping-particle":"","family":"Pape Møller","given":"Anders","non-dropping-particle":"","parse-names":false,"suffix":""},{"dropping-particle":"","family":"Matthysen","given":"Erik","non-dropping-particle":"","parse-names":false,"suffix":""},{"dropping-particle":"","family":"Janzen","given":"Fredric","non-dropping-particle":"","parse-names":false,"suffix":""},{"dropping-particle":"","family":"Dobson","given":"F. Stephen","non-dropping-particle":"","parse-names":false,"suffix":""},{"dropping-particle":"","family":"Visser","given":"Marcel E.","non-dropping-particle":"","parse-names":false,"suffix":""},{"dropping-particle":"","family":"Beissinger","given":"Steven R.","non-dropping-particle":"","parse-names":false,"suffix":""},{"dropping-particle":"","family":"Courtiol","given":"Alexandre","non-dropping-particle":"","parse-names":false,"suffix":""},{"dropping-particle":"","family":"Kramer-Schadt","given":"Stephanie","non-dropping-particle":"","parse-names":false,"suffix":""}],"container-title":"Nature Communications","id":"ITEM-1","issue":"1","issued":{"date-parts":[["2019"]]},"page":"1-14","title":"Adaptive responses of animals to climate change are most likely insufficient","type":"article-journal","volume":"10"},"uris":["http://www.mendeley.com/documents/?uuid=50bdd703-c09c-429d-ac94-153c263756d1"]}],"mendeley":{"formattedCitation":"(Radchuk et al. 2019)","plainTextFormattedCitation":"(Radchuk et al. 2019)","previouslyFormattedCitation":"(Radchuk et al. 2019)"},"properties":{"noteIndex":0},"schema":"https://github.com/citation-style-language/schema/raw/master/csl-citation.json"}</w:instrText>
      </w:r>
      <w:r w:rsidR="00890AAB">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(Radchuk et al. 2019)</w:t>
      </w:r>
      <w:r w:rsidR="00890AAB">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However, meta-analyses addressing selection on phenology consider only absolute timing rather than relative timing of a consumer with respect to a resource</w:t>
      </w:r>
      <w:r w:rsidR="00890AAB">
        <w:rPr>
          <w:rFonts w:ascii="Calibri" w:eastAsia="Times New Roman" w:hAnsi="Calibri" w:cs="Calibri"/>
          <w:color w:val="000000"/>
          <w:sz w:val="24"/>
          <w:szCs w:val="24"/>
          <w:lang w:eastAsia="en-GB"/>
        </w:rPr>
        <w:t xml:space="preserve"> </w:t>
      </w:r>
      <w:r w:rsidR="00890AAB">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{"citationItems":[{"id":"ITEM-1","itemData":{"DOI":"10.1098/rspb.2005.3356","ISSN":"1471-2954","PMID":"16321776","abstract":"Climate change has led to shifts in phenology in many species distributed widely across taxonomic groups. It is, however, unclear how we should interpret these shifts without some sort of a yardstick: a measure that will reflect how much a species should be shifting to match the change in its environment caused by climate change. Here, we assume that the shift in the phenology of a species' food abundance is, by a first approximation, an appropriate yardstick. We review the few examples that are available, ranging from birds to marine plankton. In almost all of these examples, the phenology of the focal species shifts either too little (five out of 11) or too much (three out of 11) compared to the yardstick. Thus, many species are becoming mistimed due to climate change. We urge researchers with long-term datasets on phenology to link their data with those that may serve as a yardstick, because documentation of the incidence of climate change-induced mistiming is crucial in assessing the impact of global climate change on the natural world.","author":[{"dropping-particle":"","family":"Visser","given":"Marcel E","non-dropping-particle":"","parse-names":false,"suffix":""},{"dropping-particle":"","family":"Both","given":"Christiaan","non-dropping-particle":"","parse-names":false,"suffix":""}],"container-title":"Proceedings of the Royal Society of London B: Biological Sciences","id":"ITEM-1","issue":"1581","issued":{"date-parts":[["2005","12","22"]]},"page":"2561-2569","title":"Shifts in phenology due to global climate change: the need for a yardstick.","type":"article-journal","volume":"272"},"uris":["http://www.mendeley.com/documents/?uuid=348b5d1d-f53d-4b8a-92f9-8d3ebf93f662"]}],"mendeley":{"formattedCitation":"(Visser and Both 2005)","plainTextFormattedCitation":"(Visser and Both 2005)","previouslyFormattedCitation":"(Visser and Both 2005)"},"properties":{"noteIndex":0},"schema":"https://github.com/citation-style-language/schema/raw/master/csl-citation.json"}</w:instrText>
      </w:r>
      <w:r w:rsidR="00890AAB">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(Visser and Both 2005)</w:t>
      </w:r>
      <w:r w:rsidR="00890AAB">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xml:space="preserve">, so it is not always clear to what extent </w:t>
      </w:r>
      <w:proofErr w:type="spellStart"/>
      <w:r w:rsidRPr="00762D2A">
        <w:rPr>
          <w:rFonts w:ascii="Calibri" w:eastAsia="Times New Roman" w:hAnsi="Calibri" w:cs="Calibri"/>
          <w:color w:val="000000"/>
          <w:sz w:val="24"/>
          <w:szCs w:val="24"/>
          <w:lang w:eastAsia="en-GB"/>
        </w:rPr>
        <w:t>phenologies</w:t>
      </w:r>
      <w:proofErr w:type="spellEnd"/>
      <w:r w:rsidRPr="00762D2A">
        <w:rPr>
          <w:rFonts w:ascii="Calibri" w:eastAsia="Times New Roman" w:hAnsi="Calibri" w:cs="Calibri"/>
          <w:color w:val="000000"/>
          <w:sz w:val="24"/>
          <w:szCs w:val="24"/>
          <w:lang w:eastAsia="en-GB"/>
        </w:rPr>
        <w:t xml:space="preserve"> are converging or diverging over time. Furthermore, to date there has been no meta-analysis of fitness consequences of mismatch. </w:t>
      </w:r>
    </w:p>
    <w:p w:rsidR="00762D2A" w:rsidRPr="00762D2A" w:rsidRDefault="00762D2A" w:rsidP="00762D2A">
      <w:pPr>
        <w:spacing w:after="0" w:line="480" w:lineRule="auto"/>
        <w:rPr>
          <w:rFonts w:ascii="Times New Roman" w:eastAsia="Times New Roman" w:hAnsi="Times New Roman" w:cs="Times New Roman"/>
          <w:sz w:val="24"/>
          <w:szCs w:val="24"/>
          <w:lang w:eastAsia="en-GB"/>
        </w:rPr>
      </w:pP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color w:val="000000"/>
          <w:sz w:val="24"/>
          <w:szCs w:val="24"/>
          <w:lang w:eastAsia="en-GB"/>
        </w:rPr>
        <w:t xml:space="preserve">Trophic asynchrony is of conservation concern if it impacts negatively on </w:t>
      </w:r>
      <w:r w:rsidR="00890AAB">
        <w:rPr>
          <w:rFonts w:ascii="Calibri" w:eastAsia="Times New Roman" w:hAnsi="Calibri" w:cs="Calibri"/>
          <w:color w:val="000000"/>
          <w:sz w:val="24"/>
          <w:szCs w:val="24"/>
          <w:lang w:eastAsia="en-GB"/>
        </w:rPr>
        <w:t>population size (criterion 5). Two</w:t>
      </w:r>
      <w:r w:rsidRPr="00762D2A">
        <w:rPr>
          <w:rFonts w:ascii="Calibri" w:eastAsia="Times New Roman" w:hAnsi="Calibri" w:cs="Calibri"/>
          <w:color w:val="000000"/>
          <w:sz w:val="24"/>
          <w:szCs w:val="24"/>
          <w:lang w:eastAsia="en-GB"/>
        </w:rPr>
        <w:t xml:space="preserve"> long-term study of great tits found no evidence that asynchrony impacts negatively on population size </w:t>
      </w:r>
      <w:r w:rsidR="00890AAB">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{"citationItems":[{"id":"ITEM-1","itemData":{"DOI":"10.1126/science.1232870","ISSN":"1095-9203","PMID":"23620055","abstract":"Broad-scale environmental changes are altering patterns of natural selection in the wild, but few empirical studies have quantified the demographic cost of sustained directional selection in response to these changes. We tested whether population growth in a wild bird is negatively affected by climate change-induced phenological mismatch, using almost four decades of individual-level life-history data from a great tit population. In this population, warmer springs have generated a mismatch between the annual breeding time and the seasonal food peak, intensifying directional selection for earlier laying dates. Interannual variation in population mismatch has not, however, affected population growth. We demonstrated a mechanism contributing to this uncoupling, whereby fitness losses associated with mismatch are counteracted by fitness gains due to relaxed competition. These findings imply that natural populations may be able to tolerate considerable maladaptation driven by shifting climatic conditions without undergoing immediate declines.","author":[{"dropping-particle":"","family":"Reed","given":"Thomas E","non-dropping-particle":"","parse-names":false,"suffix":""},{"dropping-particle":"","family":"Grøtan","given":"Vidar","non-dropping-particle":"","parse-names":false,"suffix":""},{"dropping-particle":"","family":"Jenouvrier","given":"Stephanie","non-dropping-particle":"","parse-names":false,"suffix":""},{"dropping-particle":"","family":"Sæther","given":"Bernt-Erik","non-dropping-particle":"","parse-names":false,"suffix":""},{"dropping-particle":"","family":"Visser","given":"Marcel E","non-dropping-particle":"","parse-names":false,"suffix":""}],"container-title":"Science","id":"ITEM-1","issued":{"date-parts":[["2013","4","26"]]},"page":"488-491","title":"Population growth in a wild bird is buffered against phenological mismatch.","type":"article-journal","volume":"340"},"uris":["http://www.mendeley.com/documents/?uuid=7d36e177-f258-47ba-b5ad-8db57d9557e5"]},{"id":"ITEM-2","itemData":{"DOI":"10.1371/journal.pbio.1001605","ISSN":"1545-7885","PMID":"23874152","abstract":"Predictions about the fate of species or populations under climate change scenarios typically neglect adaptive evolution and phenotypic plasticity, the two major mechanisms by which organisms can adapt to changing local conditions. As a consequence, we have little understanding of the scope for organisms to track changing environments by in situ adaptation. Here, we use a detailed individual-specific long-term population study of great tits (Parus major) breeding in Wytham Woods, Oxford, UK to parameterise a mechanistic model and thus directly estimate the rate of environmental change to which in situ adaptation is possible. Using the effect of changes in early spring temperature on temporal synchrony between birds and a critical food resource, we focus in particular on the contribution of phenotypic plasticity to population persistence. Despite using conservative estimates for evolutionary and reproductive potential, our results suggest little risk of population extinction under projected local temperature change; however, this conclusion relies heavily on the extent to which phenotypic plasticity tracks the changing environment. Extrapolating the model to a broad range of life histories in birds suggests that the importance of phenotypic plasticity for adjustment to projected rates of temperature change increases with slower life histories, owing to lower evolutionary potential. Understanding the determinants and constraints on phenotypic plasticity in natural populations is thus crucial for characterising the risks that rapidly changing environments pose for the persistence of such populations.","author":[{"dropping-particle":"","family":"Vedder","given":"Oscar","non-dropping-particle":"","parse-names":false,"suffix":""},{"dropping-particle":"","family":"Bouwhuis","given":"Sandra","non-dropping-particle":"","parse-names":false,"suffix":""},{"dropping-particle":"","family":"Sheldon","given":"Ben C","non-dropping-particle":"","parse-names":false,"suffix":""}],"container-title":"PLoS Biology","id":"ITEM-2","issue":"7","issued":{"date-parts":[["2013","7"]]},"page":"e1001605","title":"Quantitative assessment of the importance of phenotypic plasticity in adaptation to climate change in wild bird populations.","type":"article-journal","volume":"11"},"uris":["http://www.mendeley.com/documents/?uuid=593fe13c-b665-4678-ba5e-9d4e3ffa60f0"]}],"mendeley":{"formattedCitation":"(Reed et al. 2013&lt;i&gt;a&lt;/i&gt;; Vedder et al. 2013)","plainTextFormattedCitation":"(Reed et al. 2013a; Vedder et al. 2013)","previouslyFormattedCitation":"(Reed et al. 2013&lt;i&gt;a&lt;/i&gt;; Vedder et al. 2013)"},"properties":{"noteIndex":0},"schema":"https://github.com/citation-style-language/schema/raw/master/csl-citation.json"}</w:instrText>
      </w:r>
      <w:r w:rsidR="00890AAB">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(Reed et al. 2013</w:t>
      </w:r>
      <w:r w:rsidR="006D3F02" w:rsidRPr="006D3F02">
        <w:rPr>
          <w:rFonts w:ascii="Calibri" w:eastAsia="Times New Roman" w:hAnsi="Calibri" w:cs="Calibri"/>
          <w:i/>
          <w:noProof/>
          <w:color w:val="000000"/>
          <w:sz w:val="24"/>
          <w:szCs w:val="24"/>
          <w:lang w:eastAsia="en-GB"/>
        </w:rPr>
        <w:t>a</w:t>
      </w:r>
      <w:r w:rsidR="006D3F02" w:rsidRPr="006D3F02">
        <w:rPr>
          <w:rFonts w:ascii="Calibri" w:eastAsia="Times New Roman" w:hAnsi="Calibri" w:cs="Calibri"/>
          <w:noProof/>
          <w:color w:val="000000"/>
          <w:sz w:val="24"/>
          <w:szCs w:val="24"/>
          <w:lang w:eastAsia="en-GB"/>
        </w:rPr>
        <w:t>; Vedder et al. 2013)</w:t>
      </w:r>
      <w:r w:rsidR="00890AAB">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xml:space="preserve">, whereas a study of several populations of pied flycatchers </w:t>
      </w:r>
      <w:proofErr w:type="spellStart"/>
      <w:r w:rsidRPr="00762D2A">
        <w:rPr>
          <w:rFonts w:ascii="Calibri" w:eastAsia="Times New Roman" w:hAnsi="Calibri" w:cs="Calibri"/>
          <w:i/>
          <w:iCs/>
          <w:color w:val="000000"/>
          <w:sz w:val="24"/>
          <w:szCs w:val="24"/>
          <w:lang w:eastAsia="en-GB"/>
        </w:rPr>
        <w:t>Ficedula</w:t>
      </w:r>
      <w:proofErr w:type="spellEnd"/>
      <w:r w:rsidRPr="00762D2A">
        <w:rPr>
          <w:rFonts w:ascii="Calibri" w:eastAsia="Times New Roman" w:hAnsi="Calibri" w:cs="Calibri"/>
          <w:i/>
          <w:iCs/>
          <w:color w:val="000000"/>
          <w:sz w:val="24"/>
          <w:szCs w:val="24"/>
          <w:lang w:eastAsia="en-GB"/>
        </w:rPr>
        <w:t xml:space="preserve"> </w:t>
      </w:r>
      <w:proofErr w:type="spellStart"/>
      <w:r w:rsidRPr="00762D2A">
        <w:rPr>
          <w:rFonts w:ascii="Calibri" w:eastAsia="Times New Roman" w:hAnsi="Calibri" w:cs="Calibri"/>
          <w:i/>
          <w:iCs/>
          <w:color w:val="000000"/>
          <w:sz w:val="24"/>
          <w:szCs w:val="24"/>
          <w:lang w:eastAsia="en-GB"/>
        </w:rPr>
        <w:t>hypoleuca</w:t>
      </w:r>
      <w:proofErr w:type="spellEnd"/>
      <w:r w:rsidRPr="00762D2A">
        <w:rPr>
          <w:rFonts w:ascii="Calibri" w:eastAsia="Times New Roman" w:hAnsi="Calibri" w:cs="Calibri"/>
          <w:color w:val="000000"/>
          <w:sz w:val="24"/>
          <w:szCs w:val="24"/>
          <w:lang w:eastAsia="en-GB"/>
        </w:rPr>
        <w:t xml:space="preserve"> in the Netherlands reported stronger population declines with earlier caterpillar phenology</w:t>
      </w:r>
      <w:r w:rsidR="00890AAB">
        <w:rPr>
          <w:rFonts w:ascii="Calibri" w:eastAsia="Times New Roman" w:hAnsi="Calibri" w:cs="Calibri"/>
          <w:color w:val="000000"/>
          <w:sz w:val="24"/>
          <w:szCs w:val="24"/>
          <w:lang w:eastAsia="en-GB"/>
        </w:rPr>
        <w:t xml:space="preserve"> </w:t>
      </w:r>
      <w:r w:rsidR="00890AAB">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{"citationItems":[{"id":"ITEM-1","itemData":{"DOI":"10.1038/nature04539","ISSN":"1476-4687","PMID":"16672969","abstract":"Phenological responses to climate change differ across trophic levels, which may lead to birds failing to breed at the time of maximal food abundance. Here we investigate the population consequences of such mistiming in the migratory pied flycatcher, Ficedula hypoleuca. In a comparison of nine Dutch populations, we find that populations have declined by about 90% over the past two decades in areas where the food for provisioning nestlings peaks early in the season and the birds are currently mistimed. In areas with a late food peak, early-breeding birds still breed at the right time, and there is, at most, a weak population decline. If food phenology advances further, we also predict population declines in areas with a late food peak, as in these areas adjustment to an advanced food peak is insufficient. Mistiming as a result of climate change is probably a widespread phenomenon, and here we provide evidence that it can lead to population declines.","author":[{"dropping-particle":"","family":"Both","given":"Christiaan","non-dropping-particle":"","parse-names":false,"suffix":""},{"dropping-particle":"","family":"Bouwhuis","given":"Sandra","non-dropping-particle":"","parse-names":false,"suffix":""},{"dropping-particle":"","family":"Lessells","given":"CM","non-dropping-particle":"","parse-names":false,"suffix":""},{"dropping-particle":"","family":"Visser","given":"Marcel E","non-dropping-particle":"","parse-names":false,"suffix":""}],"container-title":"Nature","id":"ITEM-1","issued":{"date-parts":[["2006"]]},"page":"81-83","title":"Climate change and population declines in a long-distance migratory bird.","type":"article-journal","volume":"441"},"uris":["http://www.mendeley.com/documents/?uuid=648f7826-7af6-43d9-a3a5-6d4153701990"]}],"mendeley":{"formattedCitation":"(Both et al. 2006)","plainTextFormattedCitation":"(Both et al. 2006)","previouslyFormattedCitation":"(Both et al. 2006)"},"properties":{"noteIndex":0},"schema":"https://github.com/citation-style-language/schema/raw/master/csl-citation.json"}</w:instrText>
      </w:r>
      <w:r w:rsidR="00890AAB">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(Both et al. 2006)</w:t>
      </w:r>
      <w:r w:rsidR="00890AAB">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xml:space="preserve">. The only multi-species studies on this theme that we are aware of are for birds, one from across </w:t>
      </w:r>
      <w:r w:rsidRPr="00762D2A">
        <w:rPr>
          <w:rFonts w:ascii="Calibri" w:eastAsia="Times New Roman" w:hAnsi="Calibri" w:cs="Calibri"/>
          <w:color w:val="000000"/>
          <w:sz w:val="24"/>
          <w:szCs w:val="24"/>
          <w:lang w:eastAsia="en-GB"/>
        </w:rPr>
        <w:lastRenderedPageBreak/>
        <w:t xml:space="preserve">Europe </w:t>
      </w:r>
      <w:r w:rsidR="00890AAB">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{"citationItems":[{"id":"ITEM-1","itemData":{"DOI":"10.1098/rspb.2009.1525","ISBN":"1471-2954 (Electronic)\\r0962-8452 (Linking)","ISSN":"14712970","PMID":"20018784","abstract":"One consequence of climate change is an increasing mismatch between timing of food requirements and food availability. Such a mismatch is primarily expected in avian long-distance migrants because of their complex annual cycle, and in habitats with a seasonal food peak. Here we show that insectivorous long-distance migrant species in The Netherlands declined strongly (1984-2004) in forests, a habitat characterized by a short spring food peak, but that they did not decline in less seasonal marshes. Also, within generalist long-distance migrant species, populations declined more strongly in forests than in marshes. Forest-inhabiting migrant species arriving latest in spring declined most sharply, probably because their mismatch with the peak in food supply is greatest. Residents and short-distance migrants had non-declining populations in both habitats, suggesting that habitat quality did not deteriorate. Habitat-related differences in trends were most probably caused by climate change because at a European scale, long-distance migrants in forests declined more severely in western Europe, where springs have become considerably warmer, when compared with northern Europe, where temperatures during spring arrival and breeding have increased less. Our results suggest that trophic mismatches may have become a major cause for population declines in long-distance migrants in highly seasonal habitats.","author":[{"dropping-particle":"","family":"Both","given":"Christiaan","non-dropping-particle":"","parse-names":false,"suffix":""},{"dropping-particle":"","family":"Turnhout","given":"Chris A.M.","non-dropping-particle":"Van","parse-names":false,"suffix":""},{"dropping-particle":"","family":"Bijlsma","given":"Rob G.","non-dropping-particle":"","parse-names":false,"suffix":""},{"dropping-particle":"","family":"Siepel","given":"Henk","non-dropping-particle":"","parse-names":false,"suffix":""},{"dropping-particle":"","family":"Strien","given":"Arco J.","non-dropping-particle":"Van","parse-names":false,"suffix":""},{"dropping-particle":"","family":"Foppen","given":"Ruud P.B.","non-dropping-particle":"","parse-names":false,"suffix":""}],"container-title":"Proceedings of the Royal Society B: Biological Sciences","id":"ITEM-1","issue":"1685","issued":{"date-parts":[["2010"]]},"page":"1259-1266","title":"Avian population consequences of climate change are most severe for long-distance migrants in seasonal habitats","type":"article-journal","volume":"277"},"uris":["http://www.mendeley.com/documents/?uuid=132fb1d6-6c19-477b-8004-9e7e1b48a83d"]}],"mendeley":{"formattedCitation":"(Both et al. 2010)","plainTextFormattedCitation":"(Both et al. 2010)","previouslyFormattedCitation":"(Both et al. 2010)"},"properties":{"noteIndex":0},"schema":"https://github.com/citation-style-language/schema/raw/master/csl-citation.json"}</w:instrText>
      </w:r>
      <w:r w:rsidR="00890AAB">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(Both et al. 2010)</w:t>
      </w:r>
      <w:r w:rsidR="00890AAB">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xml:space="preserve"> and one in the UK </w:t>
      </w:r>
      <w:r w:rsidR="00890AAB">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{"citationItems":[{"id":"ITEM-1","itemData":{"DOI":"10.1111/gcb.13960","ISBN":"978-1-4799-0086-2","ISSN":"13652486","abstract":"This paper presents how platforms initially designed to enable the construction of personal learning environments can help teachers and learners to aggregate their own MOOCs from resources freely available in the Cloud under Creative Commons licenses. Compare to the mainstream MOOC platforms like Coursera or EdX which are basically learning management systems open to external students, the proposed solution offers built-in social media features to boost opportunistic interaction and informal exchanges between students. © 2013 IEEE.","author":[{"dropping-particle":"","family":"Franks","given":"Samantha E.","non-dropping-particle":"","parse-names":false,"suffix":""},{"dropping-particle":"","family":"Pearce-Higgins","given":"James W.","non-dropping-particle":"","parse-names":false,"suffix":""},{"dropping-particle":"","family":"Atkinson","given":"Sian","non-dropping-particle":"","parse-names":false,"suffix":""},{"dropping-particle":"","family":"Bell","given":"James R.","non-dropping-particle":"","parse-names":false,"suffix":""},{"dropping-particle":"","family":"Botham","given":"Marc S.","non-dropping-particle":"","parse-names":false,"suffix":""},{"dropping-particle":"","family":"Brereton","given":"Tom M.","non-dropping-particle":"","parse-names":false,"suffix":""},{"dropping-particle":"","family":"Harrington","given":"Richard","non-dropping-particle":"","parse-names":false,"suffix":""},{"dropping-particle":"","family":"Leech","given":"David I.","non-dropping-particle":"","parse-names":false,"suffix":""}],"container-title":"Global Change Biology","id":"ITEM-1","issue":"3","issued":{"date-parts":[["2018"]]},"page":"957-971","title":"The sensitivity of breeding songbirds to changes in seasonal timing is linked to population change but cannot be directly attributed to the effects of trophic asynchrony on productivity","type":"article-journal","volume":"24"},"uris":["http://www.mendeley.com/documents/?uuid=f5514e90-14ff-41a7-b702-531f87e6d6f1"]}],"mendeley":{"formattedCitation":"(Franks et al. 2018)","plainTextFormattedCitation":"(Franks et al. 2018)","previouslyFormattedCitation":"(Franks et al. 2018)"},"properties":{"noteIndex":0},"schema":"https://github.com/citation-style-language/schema/raw/master/csl-citation.json"}</w:instrText>
      </w:r>
      <w:r w:rsidR="00890AAB">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(Franks et al. 2018)</w:t>
      </w:r>
      <w:r w:rsidR="00890AAB">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xml:space="preserve">. Both et al. </w:t>
      </w:r>
      <w:r w:rsidR="00890AAB">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{"citationItems":[{"id":"ITEM-1","itemData":{"DOI":"10.1098/rspb.2009.1525","ISBN":"1471-2954 (Electronic)\\r0962-8452 (Linking)","ISSN":"14712970","PMID":"20018784","abstract":"One consequence of climate change is an increasing mismatch between timing of food requirements and food availability. Such a mismatch is primarily expected in avian long-distance migrants because of their complex annual cycle, and in habitats with a seasonal food peak. Here we show that insectivorous long-distance migrant species in The Netherlands declined strongly (1984-2004) in forests, a habitat characterized by a short spring food peak, but that they did not decline in less seasonal marshes. Also, within generalist long-distance migrant species, populations declined more strongly in forests than in marshes. Forest-inhabiting migrant species arriving latest in spring declined most sharply, probably because their mismatch with the peak in food supply is greatest. Residents and short-distance migrants had non-declining populations in both habitats, suggesting that habitat quality did not deteriorate. Habitat-related differences in trends were most probably caused by climate change because at a European scale, long-distance migrants in forests declined more severely in western Europe, where springs have become considerably warmer, when compared with northern Europe, where temperatures during spring arrival and breeding have increased less. Our results suggest that trophic mismatches may have become a major cause for population declines in long-distance migrants in highly seasonal habitats.","author":[{"dropping-particle":"","family":"Both","given":"Christiaan","non-dropping-particle":"","parse-names":false,"suffix":""},{"dropping-particle":"","family":"Turnhout","given":"Chris A.M.","non-dropping-particle":"Van","parse-names":false,"suffix":""},{"dropping-particle":"","family":"Bijlsma","given":"Rob G.","non-dropping-particle":"","parse-names":false,"suffix":""},{"dropping-particle":"","family":"Siepel","given":"Henk","non-dropping-particle":"","parse-names":false,"suffix":""},{"dropping-particle":"","family":"Strien","given":"Arco J.","non-dropping-particle":"Van","parse-names":false,"suffix":""},{"dropping-particle":"","family":"Foppen","given":"Ruud P.B.","non-dropping-particle":"","parse-names":false,"suffix":""}],"container-title":"Proceedings of the Royal Society B: Biological Sciences","id":"ITEM-1","issue":"1685","issued":{"date-parts":[["2010"]]},"page":"1259-1266","title":"Avian population consequences of climate change are most severe for long-distance migrants in seasonal habitats","type":"article-journal","volume":"277"},"suppress-author":1,"uris":["http://www.mendeley.com/documents/?uuid=132fb1d6-6c19-477b-8004-9e7e1b48a83d"]}],"mendeley":{"formattedCitation":"(2010)","plainTextFormattedCitation":"(2010)","previouslyFormattedCitation":"(2010)"},"properties":{"noteIndex":0},"schema":"https://github.com/citation-style-language/schema/raw/master/csl-citation.json"}</w:instrText>
      </w:r>
      <w:r w:rsidR="00890AAB">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(2010)</w:t>
      </w:r>
      <w:r w:rsidR="00890AAB">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xml:space="preserve"> found that long distance migrant passerine birds in European forest habitats had declined more than species that migrated less far or species inhabiting marsh habitats, which the authors attributed to the migrants becoming mismatched in the forest habitats with their more ephemeral resource peak. Franks et al. </w:t>
      </w:r>
      <w:r w:rsidR="00890AAB">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{"citationItems":[{"id":"ITEM-1","itemData":{"DOI":"10.1111/gcb.13960","ISBN":"978-1-4799-0086-2","ISSN":"13652486","abstract":"This paper presents how platforms initially designed to enable the construction of personal learning environments can help teachers and learners to aggregate their own MOOCs from resources freely available in the Cloud under Creative Commons licenses. Compare to the mainstream MOOC platforms like Coursera or EdX which are basically learning management systems open to external students, the proposed solution offers built-in social media features to boost opportunistic interaction and informal exchanges between students. © 2013 IEEE.","author":[{"dropping-particle":"","family":"Franks","given":"Samantha E.","non-dropping-particle":"","parse-names":false,"suffix":""},{"dropping-particle":"","family":"Pearce-Higgins","given":"James W.","non-dropping-particle":"","parse-names":false,"suffix":""},{"dropping-particle":"","family":"Atkinson","given":"Sian","non-dropping-particle":"","parse-names":false,"suffix":""},{"dropping-particle":"","family":"Bell","given":"James R.","non-dropping-particle":"","parse-names":false,"suffix":""},{"dropping-particle":"","family":"Botham","given":"Marc S.","non-dropping-particle":"","parse-names":false,"suffix":""},{"dropping-particle":"","family":"Brereton","given":"Tom M.","non-dropping-particle":"","parse-names":false,"suffix":""},{"dropping-particle":"","family":"Harrington","given":"Richard","non-dropping-particle":"","parse-names":false,"suffix":""},{"dropping-particle":"","family":"Leech","given":"David I.","non-dropping-particle":"","parse-names":false,"suffix":""}],"container-title":"Global Change Biology","id":"ITEM-1","issue":"3","issued":{"date-parts":[["2018"]]},"page":"957-971","title":"The sensitivity of breeding songbirds to changes in seasonal timing is linked to population change but cannot be directly attributed to the effects of trophic asynchrony on productivity","type":"article-journal","volume":"24"},"suppress-author":1,"uris":["http://www.mendeley.com/documents/?uuid=f5514e90-14ff-41a7-b702-531f87e6d6f1"]}],"mendeley":{"formattedCitation":"(2018)","plainTextFormattedCitation":"(2018)","previouslyFormattedCitation":"(2018)"},"properties":{"noteIndex":0},"schema":"https://github.com/citation-style-language/schema/raw/master/csl-citation.json"}</w:instrText>
      </w:r>
      <w:r w:rsidR="00890AAB">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(2018)</w:t>
      </w:r>
      <w:r w:rsidR="00890AAB">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xml:space="preserve"> found that, across 21 UK bird species, population declines were more pronounced for species that had advanced their breeding phenology least. These population declines were attributed to an increase in mismatch, but no data was presented of the underlying trophic level, making such conclusions speculative.</w:t>
      </w:r>
    </w:p>
    <w:p w:rsidR="00762D2A" w:rsidRPr="00762D2A" w:rsidRDefault="00762D2A" w:rsidP="00F7526A">
      <w:pPr>
        <w:spacing w:line="240" w:lineRule="auto"/>
        <w:rPr>
          <w:rFonts w:ascii="Times New Roman" w:eastAsia="Times New Roman" w:hAnsi="Times New Roman" w:cs="Times New Roman"/>
          <w:sz w:val="20"/>
          <w:szCs w:val="20"/>
          <w:lang w:eastAsia="en-GB"/>
        </w:rPr>
      </w:pPr>
      <w:r w:rsidRPr="00762D2A">
        <w:rPr>
          <w:rFonts w:ascii="Calibri" w:eastAsia="Times New Roman" w:hAnsi="Calibri" w:cs="Calibri"/>
          <w:color w:val="000000"/>
          <w:sz w:val="20"/>
          <w:szCs w:val="20"/>
          <w:lang w:eastAsia="en-GB"/>
        </w:rPr>
        <w:t>Table 1. Sequential criteria of evidence that climate change induced mismatch is increasing and a cause for concern, with a consideration of the data and methods that can be used.</w:t>
      </w:r>
    </w:p>
    <w:tbl>
      <w:tblPr>
        <w:tblW w:w="0" w:type="auto"/>
        <w:tblCellMar>
          <w:top w:w="15" w:type="dxa"/>
          <w:left w:w="15" w:type="dxa"/>
          <w:bottom w:w="15" w:type="dxa"/>
          <w:right w:w="15" w:type="dxa"/>
        </w:tblCellMar>
        <w:tblLook w:val="04A0" w:firstRow="1" w:lastRow="0" w:firstColumn="1" w:lastColumn="0" w:noHBand="0" w:noVBand="1"/>
      </w:tblPr>
      <w:tblGrid>
        <w:gridCol w:w="1833"/>
        <w:gridCol w:w="2628"/>
        <w:gridCol w:w="4781"/>
      </w:tblGrid>
      <w:tr w:rsidR="00AE7CC2" w:rsidRPr="00762D2A" w:rsidTr="00762D2A">
        <w:tc>
          <w:tcPr>
            <w:tcW w:w="0" w:type="auto"/>
            <w:tcBorders>
              <w:top w:val="single" w:sz="4" w:space="0" w:color="000000"/>
              <w:bottom w:val="single" w:sz="4" w:space="0" w:color="000000"/>
            </w:tcBorders>
            <w:tcMar>
              <w:top w:w="0" w:type="dxa"/>
              <w:left w:w="108" w:type="dxa"/>
              <w:bottom w:w="0" w:type="dxa"/>
              <w:right w:w="108" w:type="dxa"/>
            </w:tcMar>
            <w:hideMark/>
          </w:tcPr>
          <w:p w:rsidR="00762D2A" w:rsidRPr="00762D2A" w:rsidRDefault="00762D2A" w:rsidP="00F7526A">
            <w:pPr>
              <w:spacing w:line="240" w:lineRule="auto"/>
              <w:rPr>
                <w:rFonts w:ascii="Times New Roman" w:eastAsia="Times New Roman" w:hAnsi="Times New Roman" w:cs="Times New Roman"/>
                <w:sz w:val="20"/>
                <w:szCs w:val="20"/>
                <w:lang w:eastAsia="en-GB"/>
              </w:rPr>
            </w:pPr>
            <w:r w:rsidRPr="00762D2A">
              <w:rPr>
                <w:rFonts w:ascii="Calibri" w:eastAsia="Times New Roman" w:hAnsi="Calibri" w:cs="Calibri"/>
                <w:color w:val="000000"/>
                <w:sz w:val="20"/>
                <w:szCs w:val="20"/>
                <w:lang w:eastAsia="en-GB"/>
              </w:rPr>
              <w:t>Criterion</w:t>
            </w:r>
          </w:p>
        </w:tc>
        <w:tc>
          <w:tcPr>
            <w:tcW w:w="0" w:type="auto"/>
            <w:tcBorders>
              <w:top w:val="single" w:sz="4" w:space="0" w:color="000000"/>
              <w:bottom w:val="single" w:sz="4" w:space="0" w:color="000000"/>
            </w:tcBorders>
            <w:tcMar>
              <w:top w:w="0" w:type="dxa"/>
              <w:left w:w="108" w:type="dxa"/>
              <w:bottom w:w="0" w:type="dxa"/>
              <w:right w:w="108" w:type="dxa"/>
            </w:tcMar>
            <w:hideMark/>
          </w:tcPr>
          <w:p w:rsidR="00762D2A" w:rsidRPr="00762D2A" w:rsidRDefault="00762D2A" w:rsidP="00F7526A">
            <w:pPr>
              <w:spacing w:line="240" w:lineRule="auto"/>
              <w:rPr>
                <w:rFonts w:ascii="Times New Roman" w:eastAsia="Times New Roman" w:hAnsi="Times New Roman" w:cs="Times New Roman"/>
                <w:sz w:val="20"/>
                <w:szCs w:val="20"/>
                <w:lang w:eastAsia="en-GB"/>
              </w:rPr>
            </w:pPr>
            <w:r w:rsidRPr="00762D2A">
              <w:rPr>
                <w:rFonts w:ascii="Calibri" w:eastAsia="Times New Roman" w:hAnsi="Calibri" w:cs="Calibri"/>
                <w:color w:val="000000"/>
                <w:sz w:val="20"/>
                <w:szCs w:val="20"/>
                <w:lang w:eastAsia="en-GB"/>
              </w:rPr>
              <w:t>Evidence required</w:t>
            </w:r>
          </w:p>
        </w:tc>
        <w:tc>
          <w:tcPr>
            <w:tcW w:w="0" w:type="auto"/>
            <w:tcBorders>
              <w:top w:val="single" w:sz="4" w:space="0" w:color="000000"/>
              <w:bottom w:val="single" w:sz="4" w:space="0" w:color="000000"/>
            </w:tcBorders>
            <w:tcMar>
              <w:top w:w="0" w:type="dxa"/>
              <w:left w:w="108" w:type="dxa"/>
              <w:bottom w:w="0" w:type="dxa"/>
              <w:right w:w="108" w:type="dxa"/>
            </w:tcMar>
            <w:hideMark/>
          </w:tcPr>
          <w:p w:rsidR="00762D2A" w:rsidRPr="00762D2A" w:rsidRDefault="00762D2A" w:rsidP="00F7526A">
            <w:pPr>
              <w:spacing w:line="240" w:lineRule="auto"/>
              <w:rPr>
                <w:rFonts w:ascii="Times New Roman" w:eastAsia="Times New Roman" w:hAnsi="Times New Roman" w:cs="Times New Roman"/>
                <w:sz w:val="20"/>
                <w:szCs w:val="20"/>
                <w:lang w:eastAsia="en-GB"/>
              </w:rPr>
            </w:pPr>
            <w:r w:rsidRPr="00762D2A">
              <w:rPr>
                <w:rFonts w:ascii="Calibri" w:eastAsia="Times New Roman" w:hAnsi="Calibri" w:cs="Calibri"/>
                <w:color w:val="000000"/>
                <w:sz w:val="20"/>
                <w:szCs w:val="20"/>
                <w:lang w:eastAsia="en-GB"/>
              </w:rPr>
              <w:t>Data and Methods </w:t>
            </w:r>
          </w:p>
        </w:tc>
      </w:tr>
      <w:tr w:rsidR="00AE7CC2" w:rsidRPr="00762D2A" w:rsidTr="00762D2A">
        <w:tc>
          <w:tcPr>
            <w:tcW w:w="0" w:type="auto"/>
            <w:tcBorders>
              <w:top w:val="single" w:sz="4" w:space="0" w:color="000000"/>
            </w:tcBorders>
            <w:tcMar>
              <w:top w:w="0" w:type="dxa"/>
              <w:left w:w="108" w:type="dxa"/>
              <w:bottom w:w="0" w:type="dxa"/>
              <w:right w:w="108" w:type="dxa"/>
            </w:tcMar>
            <w:hideMark/>
          </w:tcPr>
          <w:p w:rsidR="00762D2A" w:rsidRPr="00762D2A" w:rsidRDefault="00762D2A" w:rsidP="00F7526A">
            <w:pPr>
              <w:spacing w:line="240" w:lineRule="auto"/>
              <w:rPr>
                <w:rFonts w:ascii="Times New Roman" w:eastAsia="Times New Roman" w:hAnsi="Times New Roman" w:cs="Times New Roman"/>
                <w:sz w:val="20"/>
                <w:szCs w:val="20"/>
                <w:lang w:eastAsia="en-GB"/>
              </w:rPr>
            </w:pPr>
            <w:r w:rsidRPr="00762D2A">
              <w:rPr>
                <w:rFonts w:ascii="Calibri" w:eastAsia="Times New Roman" w:hAnsi="Calibri" w:cs="Calibri"/>
                <w:color w:val="000000"/>
                <w:sz w:val="20"/>
                <w:szCs w:val="20"/>
                <w:lang w:eastAsia="en-GB"/>
              </w:rPr>
              <w:t>1. An ephemeral resource contributes a large proportion of the consumer’s diet</w:t>
            </w:r>
          </w:p>
        </w:tc>
        <w:tc>
          <w:tcPr>
            <w:tcW w:w="0" w:type="auto"/>
            <w:tcBorders>
              <w:top w:val="single" w:sz="4" w:space="0" w:color="000000"/>
            </w:tcBorders>
            <w:tcMar>
              <w:top w:w="0" w:type="dxa"/>
              <w:left w:w="108" w:type="dxa"/>
              <w:bottom w:w="0" w:type="dxa"/>
              <w:right w:w="108" w:type="dxa"/>
            </w:tcMar>
            <w:hideMark/>
          </w:tcPr>
          <w:p w:rsidR="00762D2A" w:rsidRPr="00762D2A" w:rsidRDefault="00762D2A" w:rsidP="00F7526A">
            <w:pPr>
              <w:spacing w:line="240" w:lineRule="auto"/>
              <w:rPr>
                <w:rFonts w:ascii="Times New Roman" w:eastAsia="Times New Roman" w:hAnsi="Times New Roman" w:cs="Times New Roman"/>
                <w:sz w:val="20"/>
                <w:szCs w:val="20"/>
                <w:lang w:eastAsia="en-GB"/>
              </w:rPr>
            </w:pPr>
            <w:r w:rsidRPr="00762D2A">
              <w:rPr>
                <w:rFonts w:ascii="Calibri" w:eastAsia="Times New Roman" w:hAnsi="Calibri" w:cs="Calibri"/>
                <w:color w:val="000000"/>
                <w:sz w:val="20"/>
                <w:szCs w:val="20"/>
                <w:lang w:eastAsia="en-GB"/>
              </w:rPr>
              <w:t>A large proportion of the diet is composed of a species or food type that shows a pulsed seasonal distribution</w:t>
            </w:r>
          </w:p>
        </w:tc>
        <w:tc>
          <w:tcPr>
            <w:tcW w:w="0" w:type="auto"/>
            <w:tcBorders>
              <w:top w:val="single" w:sz="4" w:space="0" w:color="000000"/>
            </w:tcBorders>
            <w:tcMar>
              <w:top w:w="0" w:type="dxa"/>
              <w:left w:w="108" w:type="dxa"/>
              <w:bottom w:w="0" w:type="dxa"/>
              <w:right w:w="108" w:type="dxa"/>
            </w:tcMar>
            <w:hideMark/>
          </w:tcPr>
          <w:p w:rsidR="00762D2A" w:rsidRPr="00762D2A" w:rsidRDefault="00762D2A" w:rsidP="00F7526A">
            <w:pPr>
              <w:spacing w:line="240" w:lineRule="auto"/>
              <w:rPr>
                <w:rFonts w:ascii="Times New Roman" w:eastAsia="Times New Roman" w:hAnsi="Times New Roman" w:cs="Times New Roman"/>
                <w:sz w:val="20"/>
                <w:szCs w:val="20"/>
                <w:lang w:eastAsia="en-GB"/>
              </w:rPr>
            </w:pPr>
            <w:r w:rsidRPr="00762D2A">
              <w:rPr>
                <w:rFonts w:ascii="Calibri" w:eastAsia="Times New Roman" w:hAnsi="Calibri" w:cs="Calibri"/>
                <w:color w:val="000000"/>
                <w:sz w:val="20"/>
                <w:szCs w:val="20"/>
                <w:lang w:eastAsia="en-GB"/>
              </w:rPr>
              <w:t xml:space="preserve">A variety of methods for quantifying diet composition exist, including direct observation of feeding, gut content dissection, faecal/regurgitate dissection, </w:t>
            </w:r>
            <w:proofErr w:type="spellStart"/>
            <w:r w:rsidRPr="00762D2A">
              <w:rPr>
                <w:rFonts w:ascii="Calibri" w:eastAsia="Times New Roman" w:hAnsi="Calibri" w:cs="Calibri"/>
                <w:color w:val="000000"/>
                <w:sz w:val="20"/>
                <w:szCs w:val="20"/>
                <w:lang w:eastAsia="en-GB"/>
              </w:rPr>
              <w:t>metabarcoding</w:t>
            </w:r>
            <w:proofErr w:type="spellEnd"/>
            <w:r w:rsidRPr="00762D2A">
              <w:rPr>
                <w:rFonts w:ascii="Calibri" w:eastAsia="Times New Roman" w:hAnsi="Calibri" w:cs="Calibri"/>
                <w:color w:val="000000"/>
                <w:sz w:val="20"/>
                <w:szCs w:val="20"/>
                <w:lang w:eastAsia="en-GB"/>
              </w:rPr>
              <w:t xml:space="preserve"> and stable isotope analysis. Requires that relevant aspects (e.g., biomass, abundance) of the favoured resource are measured over time within at least one season and analysis reveals a pulsed intra-year relationship. In the average year the period of high resource availability should be shorter than the period of peak demand</w:t>
            </w:r>
          </w:p>
          <w:p w:rsidR="00762D2A" w:rsidRPr="00762D2A" w:rsidRDefault="00762D2A" w:rsidP="00F7526A">
            <w:pPr>
              <w:spacing w:after="0" w:line="240" w:lineRule="auto"/>
              <w:rPr>
                <w:rFonts w:ascii="Times New Roman" w:eastAsia="Times New Roman" w:hAnsi="Times New Roman" w:cs="Times New Roman"/>
                <w:sz w:val="20"/>
                <w:szCs w:val="20"/>
                <w:lang w:eastAsia="en-GB"/>
              </w:rPr>
            </w:pPr>
          </w:p>
        </w:tc>
      </w:tr>
      <w:tr w:rsidR="00AE7CC2" w:rsidRPr="00762D2A" w:rsidTr="00762D2A">
        <w:tc>
          <w:tcPr>
            <w:tcW w:w="0" w:type="auto"/>
            <w:tcMar>
              <w:top w:w="0" w:type="dxa"/>
              <w:left w:w="108" w:type="dxa"/>
              <w:bottom w:w="0" w:type="dxa"/>
              <w:right w:w="108" w:type="dxa"/>
            </w:tcMar>
            <w:hideMark/>
          </w:tcPr>
          <w:p w:rsidR="00762D2A" w:rsidRPr="00762D2A" w:rsidRDefault="00762D2A" w:rsidP="00F7526A">
            <w:pPr>
              <w:spacing w:line="240" w:lineRule="auto"/>
              <w:rPr>
                <w:rFonts w:ascii="Times New Roman" w:eastAsia="Times New Roman" w:hAnsi="Times New Roman" w:cs="Times New Roman"/>
                <w:sz w:val="20"/>
                <w:szCs w:val="20"/>
                <w:lang w:eastAsia="en-GB"/>
              </w:rPr>
            </w:pPr>
            <w:r w:rsidRPr="00762D2A">
              <w:rPr>
                <w:rFonts w:ascii="Calibri" w:eastAsia="Times New Roman" w:hAnsi="Calibri" w:cs="Calibri"/>
                <w:color w:val="000000"/>
                <w:sz w:val="20"/>
                <w:szCs w:val="20"/>
                <w:lang w:eastAsia="en-GB"/>
              </w:rPr>
              <w:t>2. Asynchrony between consumer and resource phenology is increasing over time</w:t>
            </w:r>
          </w:p>
        </w:tc>
        <w:tc>
          <w:tcPr>
            <w:tcW w:w="0" w:type="auto"/>
            <w:tcMar>
              <w:top w:w="0" w:type="dxa"/>
              <w:left w:w="108" w:type="dxa"/>
              <w:bottom w:w="0" w:type="dxa"/>
              <w:right w:w="108" w:type="dxa"/>
            </w:tcMar>
            <w:hideMark/>
          </w:tcPr>
          <w:p w:rsidR="00762D2A" w:rsidRPr="00762D2A" w:rsidRDefault="00762D2A" w:rsidP="00F7526A">
            <w:pPr>
              <w:spacing w:line="240" w:lineRule="auto"/>
              <w:rPr>
                <w:rFonts w:ascii="Times New Roman" w:eastAsia="Times New Roman" w:hAnsi="Times New Roman" w:cs="Times New Roman"/>
                <w:sz w:val="20"/>
                <w:szCs w:val="20"/>
                <w:lang w:eastAsia="en-GB"/>
              </w:rPr>
            </w:pPr>
            <w:r w:rsidRPr="00762D2A">
              <w:rPr>
                <w:rFonts w:ascii="Calibri" w:eastAsia="Times New Roman" w:hAnsi="Calibri" w:cs="Calibri"/>
                <w:color w:val="000000"/>
                <w:sz w:val="20"/>
                <w:szCs w:val="20"/>
                <w:lang w:eastAsia="en-GB"/>
              </w:rPr>
              <w:t>Analysis of time-series of consumer and resource phenology, with a test of whether trends in timing  differ and whether this leads to an increase or decrease in asynchrony</w:t>
            </w:r>
          </w:p>
        </w:tc>
        <w:tc>
          <w:tcPr>
            <w:tcW w:w="0" w:type="auto"/>
            <w:tcMar>
              <w:top w:w="0" w:type="dxa"/>
              <w:left w:w="108" w:type="dxa"/>
              <w:bottom w:w="0" w:type="dxa"/>
              <w:right w:w="108" w:type="dxa"/>
            </w:tcMar>
            <w:hideMark/>
          </w:tcPr>
          <w:p w:rsidR="00762D2A" w:rsidRPr="00762D2A" w:rsidRDefault="00762D2A" w:rsidP="00F7526A">
            <w:pPr>
              <w:spacing w:line="240" w:lineRule="auto"/>
              <w:rPr>
                <w:rFonts w:ascii="Times New Roman" w:eastAsia="Times New Roman" w:hAnsi="Times New Roman" w:cs="Times New Roman"/>
                <w:sz w:val="20"/>
                <w:szCs w:val="20"/>
                <w:lang w:eastAsia="en-GB"/>
              </w:rPr>
            </w:pPr>
            <w:r w:rsidRPr="00762D2A">
              <w:rPr>
                <w:rFonts w:ascii="Calibri" w:eastAsia="Times New Roman" w:hAnsi="Calibri" w:cs="Calibri"/>
                <w:color w:val="000000"/>
                <w:sz w:val="20"/>
                <w:szCs w:val="20"/>
                <w:lang w:eastAsia="en-GB"/>
              </w:rPr>
              <w:t xml:space="preserve">Requires a time series that covers a period of temperature change. A large number of </w:t>
            </w:r>
            <w:proofErr w:type="spellStart"/>
            <w:r w:rsidRPr="00762D2A">
              <w:rPr>
                <w:rFonts w:ascii="Calibri" w:eastAsia="Times New Roman" w:hAnsi="Calibri" w:cs="Calibri"/>
                <w:color w:val="000000"/>
                <w:sz w:val="20"/>
                <w:szCs w:val="20"/>
                <w:lang w:eastAsia="en-GB"/>
              </w:rPr>
              <w:t>phenological</w:t>
            </w:r>
            <w:proofErr w:type="spellEnd"/>
            <w:r w:rsidRPr="00762D2A">
              <w:rPr>
                <w:rFonts w:ascii="Calibri" w:eastAsia="Times New Roman" w:hAnsi="Calibri" w:cs="Calibri"/>
                <w:color w:val="000000"/>
                <w:sz w:val="20"/>
                <w:szCs w:val="20"/>
                <w:lang w:eastAsia="en-GB"/>
              </w:rPr>
              <w:t xml:space="preserve"> time series exist, as recorded by researchers, citizens, herbaria, etc. Statistical analysis of increasing asynchrony is easily achieved by including an interaction between year and species. Inference of whether asynchrony is increasing or decreasing requires inspection of predictions based on estimated elevations and slopes of the modelled relationships for each species</w:t>
            </w:r>
          </w:p>
          <w:p w:rsidR="00762D2A" w:rsidRPr="00762D2A" w:rsidRDefault="00762D2A" w:rsidP="00F7526A">
            <w:pPr>
              <w:spacing w:after="0" w:line="240" w:lineRule="auto"/>
              <w:rPr>
                <w:rFonts w:ascii="Times New Roman" w:eastAsia="Times New Roman" w:hAnsi="Times New Roman" w:cs="Times New Roman"/>
                <w:sz w:val="20"/>
                <w:szCs w:val="20"/>
                <w:lang w:eastAsia="en-GB"/>
              </w:rPr>
            </w:pPr>
          </w:p>
        </w:tc>
      </w:tr>
      <w:tr w:rsidR="00AE7CC2" w:rsidRPr="00762D2A" w:rsidTr="00762D2A">
        <w:tc>
          <w:tcPr>
            <w:tcW w:w="0" w:type="auto"/>
            <w:tcMar>
              <w:top w:w="0" w:type="dxa"/>
              <w:left w:w="108" w:type="dxa"/>
              <w:bottom w:w="0" w:type="dxa"/>
              <w:right w:w="108" w:type="dxa"/>
            </w:tcMar>
            <w:hideMark/>
          </w:tcPr>
          <w:p w:rsidR="00762D2A" w:rsidRPr="00762D2A" w:rsidRDefault="00762D2A" w:rsidP="00F7526A">
            <w:pPr>
              <w:spacing w:line="240" w:lineRule="auto"/>
              <w:rPr>
                <w:rFonts w:ascii="Times New Roman" w:eastAsia="Times New Roman" w:hAnsi="Times New Roman" w:cs="Times New Roman"/>
                <w:sz w:val="20"/>
                <w:szCs w:val="20"/>
                <w:lang w:eastAsia="en-GB"/>
              </w:rPr>
            </w:pPr>
            <w:r w:rsidRPr="00762D2A">
              <w:rPr>
                <w:rFonts w:ascii="Calibri" w:eastAsia="Times New Roman" w:hAnsi="Calibri" w:cs="Calibri"/>
                <w:color w:val="000000"/>
                <w:sz w:val="20"/>
                <w:szCs w:val="20"/>
                <w:lang w:eastAsia="en-GB"/>
              </w:rPr>
              <w:t xml:space="preserve">3. Variation in asynchrony is driven by </w:t>
            </w:r>
            <w:proofErr w:type="spellStart"/>
            <w:r w:rsidRPr="00762D2A">
              <w:rPr>
                <w:rFonts w:ascii="Calibri" w:eastAsia="Times New Roman" w:hAnsi="Calibri" w:cs="Calibri"/>
                <w:color w:val="000000"/>
                <w:sz w:val="20"/>
                <w:szCs w:val="20"/>
                <w:lang w:eastAsia="en-GB"/>
              </w:rPr>
              <w:t>interannual</w:t>
            </w:r>
            <w:proofErr w:type="spellEnd"/>
            <w:r w:rsidRPr="00762D2A">
              <w:rPr>
                <w:rFonts w:ascii="Calibri" w:eastAsia="Times New Roman" w:hAnsi="Calibri" w:cs="Calibri"/>
                <w:color w:val="000000"/>
                <w:sz w:val="20"/>
                <w:szCs w:val="20"/>
                <w:lang w:eastAsia="en-GB"/>
              </w:rPr>
              <w:t xml:space="preserve"> variation in temperature</w:t>
            </w:r>
          </w:p>
        </w:tc>
        <w:tc>
          <w:tcPr>
            <w:tcW w:w="0" w:type="auto"/>
            <w:tcMar>
              <w:top w:w="0" w:type="dxa"/>
              <w:left w:w="108" w:type="dxa"/>
              <w:bottom w:w="0" w:type="dxa"/>
              <w:right w:w="108" w:type="dxa"/>
            </w:tcMar>
            <w:hideMark/>
          </w:tcPr>
          <w:p w:rsidR="00762D2A" w:rsidRPr="00762D2A" w:rsidRDefault="00762D2A" w:rsidP="00F7526A">
            <w:pPr>
              <w:spacing w:line="240" w:lineRule="auto"/>
              <w:rPr>
                <w:rFonts w:ascii="Times New Roman" w:eastAsia="Times New Roman" w:hAnsi="Times New Roman" w:cs="Times New Roman"/>
                <w:sz w:val="20"/>
                <w:szCs w:val="20"/>
                <w:lang w:eastAsia="en-GB"/>
              </w:rPr>
            </w:pPr>
            <w:r w:rsidRPr="00762D2A">
              <w:rPr>
                <w:rFonts w:ascii="Calibri" w:eastAsia="Times New Roman" w:hAnsi="Calibri" w:cs="Calibri"/>
                <w:color w:val="000000"/>
                <w:sz w:val="20"/>
                <w:szCs w:val="20"/>
                <w:lang w:eastAsia="en-GB"/>
              </w:rPr>
              <w:t>Identification of the time period(s) over which consumer and resource is sensitive to temperature. Evidence that temperature is the driver</w:t>
            </w:r>
          </w:p>
        </w:tc>
        <w:tc>
          <w:tcPr>
            <w:tcW w:w="0" w:type="auto"/>
            <w:tcMar>
              <w:top w:w="0" w:type="dxa"/>
              <w:left w:w="108" w:type="dxa"/>
              <w:bottom w:w="0" w:type="dxa"/>
              <w:right w:w="108" w:type="dxa"/>
            </w:tcMar>
            <w:hideMark/>
          </w:tcPr>
          <w:p w:rsidR="00762D2A" w:rsidRPr="00762D2A" w:rsidRDefault="00762D2A" w:rsidP="006D3F02">
            <w:pPr>
              <w:spacing w:line="240" w:lineRule="auto"/>
              <w:rPr>
                <w:rFonts w:ascii="Times New Roman" w:eastAsia="Times New Roman" w:hAnsi="Times New Roman" w:cs="Times New Roman"/>
                <w:sz w:val="20"/>
                <w:szCs w:val="20"/>
                <w:lang w:eastAsia="en-GB"/>
              </w:rPr>
            </w:pPr>
            <w:r w:rsidRPr="00762D2A">
              <w:rPr>
                <w:rFonts w:ascii="Calibri" w:eastAsia="Times New Roman" w:hAnsi="Calibri" w:cs="Calibri"/>
                <w:color w:val="000000"/>
                <w:sz w:val="20"/>
                <w:szCs w:val="20"/>
                <w:lang w:eastAsia="en-GB"/>
              </w:rPr>
              <w:t xml:space="preserve">A variety of methods exist for identifying the time period over which phenology of each species is sensitive to temperature </w:t>
            </w:r>
            <w:r w:rsidR="00890AAB">
              <w:rPr>
                <w:rFonts w:ascii="Calibri" w:eastAsia="Times New Roman" w:hAnsi="Calibri" w:cs="Calibri"/>
                <w:color w:val="000000"/>
                <w:sz w:val="20"/>
                <w:szCs w:val="20"/>
                <w:lang w:eastAsia="en-GB"/>
              </w:rPr>
              <w:fldChar w:fldCharType="begin" w:fldLock="1"/>
            </w:r>
            <w:r w:rsidR="00961E5E">
              <w:rPr>
                <w:rFonts w:ascii="Calibri" w:eastAsia="Times New Roman" w:hAnsi="Calibri" w:cs="Calibri"/>
                <w:color w:val="000000"/>
                <w:sz w:val="20"/>
                <w:szCs w:val="20"/>
                <w:lang w:eastAsia="en-GB"/>
              </w:rPr>
              <w:instrText>ADDIN CSL_CITATION {"citationItems":[{"id":"ITEM-1","itemData":{"DOI":"10.1111/2041-210X.12590","ISBN":"9788578110796","ISSN":"2041210X","PMID":"25246403","abstract":"applicability for this approach.","author":[{"dropping-particle":"","family":"Pol","given":"Martijn","non-dropping-particle":"van de","parse-names":false,"suffix":""},{"dropping-particle":"","family":"Bailey","given":"Liam D.","non-dropping-particle":"","parse-names":false,"suffix":""},{"dropping-particle":"","family":"McLean","given":"Nina","non-dropping-particle":"","parse-names":false,"suffix":""},{"dropping-particle":"","family":"Rijsdijk","given":"Laurie","non-dropping-particle":"","parse-names":false,"suffix":""},{"dropping-particle":"","family":"Lawson","given":"Callum R.","non-dropping-particle":"","parse-names":false,"suffix":""},{"dropping-particle":"","family":"Brouwer","given":"Lyanne","non-dropping-particle":"","parse-names":false,"suffix":""},{"dropping-particle":"","family":"Gimenez","given":"Olivier","non-dropping-particle":"","parse-names":false,"suffix":""}],"container-title":"Methods in Ecology and Evolution","id":"ITEM-1","issued":{"date-parts":[["2016"]]},"page":"1246-1257","title":"Identifying the best climatic predictors in ecology and evolution","type":"article-journal","volume":"7"},"uris":["http://www.mendeley.com/documents/?uuid=55fd9095-6830-414f-8d98-e77317f24c08"]},{"id":"ITEM-2","itemData":{"DOI":"10.1371/journal.pone.0167980","ISSN":"19326203","abstract":"When studying the impacts of climate change, there is a tendency to select climate data from a small set of arbitrary time periods or climate windows (e.g., spring temperature). However, these arbitrary windows may not encompass the strongest periods of climatic sensitivity and may lead to erroneous biological interpretations. Therefore, there is a need to consider a wider range of climate windows to better predict the impacts of future climate change. We introduce the R package climwin that provides a number of methods to test the effect of different climate windows on a chosen response variable and compare these windows to identify potential climate signals. climwin extracts the relevant data for each possible climate window and uses this data to fit a statistical model, the structure of which is chosen by the user. Models are then compared using an information criteria approach. This allows users to determine how well each window explains variation in the response variable and compare model support between windows. climwin also contains methods to detect type I and II errors, which are often a problem with this type of exploratory analysis. This article presents the statistical framework and technical details behind the climwin package and demonstrates the applicability of the method with a number of worked examples.","author":[{"dropping-particle":"","family":"Bailey","given":"Liam D.","non-dropping-particle":"","parse-names":false,"suffix":""},{"dropping-particle":"Van","family":"Pol","given":"Martijn","non-dropping-particle":"De","parse-names":false,"suffix":""}],"container-title":"PLoS ONE","id":"ITEM-2","issue":"12","issued":{"date-parts":[["2016"]]},"page":"1-27","title":"Climwin: An R Toolbox for Climate Window Analysis","type":"article-journal","volume":"11"},"uris":["http://www.mendeley.com/documents/?uuid=595d23eb-f3c5-40ef-a5d8-6b680cd78698"]},{"id":"ITEM-3","itemData":{"DOI":"10.1111/2041-210X.12486","ISSN":"2041210X","abstract":"In observational demographic data, the number of measured factors that could potentially drive demography (such as daily weather records between two censuses) can easily exceed the number of independent observations. Thus, identifying the important drivers requires alternatives to standard model selection and variable selection methods. Spline methods that estimate smooth functions over continuous domains (such as space or time) have the potential to resolve high-dimensional problems in ecological systems. We consider two examples that are important for many plant populations: competition with neighbours that vary in size and distance from the focal individual and climate variables during a window of time before a response (growth, survival, etc.) is measured. For competition covariates, we use a simulation study based on empirical data to show that a monotone spline estimate of competition kernels via approximate AIC returns very accurate estimates. We then apply the method to long-term, mapped quadrat data on the four dominant species in an Idaho (US) sagebrush steppe community. For climate predictors and their temporal lags, we use simulated data sets to compare functional smoothing methods with competing linear (LASSO) or machine learning (random forests) methods. Given sufficient data, functional smoothing methods outperformed the other two methods. Functional smoothing methods can advance data-driven population modelling by providing alternatives to specifying competition kernels a priori and to arbitrarily aggregating continuous environmental covariates. However, there are important open questions related to modelling of nonlinear climate responses and size × climate interactions.","author":[{"dropping-particle":"","family":"Teller","given":"Brittany J.","non-dropping-particle":"","parse-names":false,"suffix":""},{"dropping-particle":"","family":"Adler","given":"Peter B.","non-dropping-particle":"","parse-names":false,"suffix":""},{"dropping-particle":"","family":"Edwards","given":"Collin B.","non-dropping-particle":"","parse-names":false,"suffix":""},{"dropping-particle":"","family":"Hooker","given":"Giles","non-dropping-particle":"","parse-names":false,"suffix":""},{"dropping-particle":"","family":"Ellner","given":"Stephen P.","non-dropping-particle":"","parse-names":false,"suffix":""}],"container-title":"Methods in Ecology and Evolution","id":"ITEM-3","issue":"2","issued":{"date-parts":[["2016"]]},"page":"171-183","title":"Linking demography with drivers: Climate and competition","type":"article-journal","volume":"7"},"uris":["http://www.mendeley.com/documents/?uuid=682f4d4f-a6e3-4810-a4cd-ca48c1c3a074"]},{"id":"ITEM-4","itemData":{"DOI":"10.1111/1365-2656.13038","ISSN":"13652656","abstract":"Changes in the timing of life-history events (phenology) are a widespread consequence of climate change. Predicting population resilience requires knowledge of how phenology is likely to change over time, which can be gained by identifying the specific environmental cues that drive phenological events. Cue identification is often achieved with statistical testing of candidate cues. As the number of methods used to generate predictions increases, assessing the predictive accuracy of different approaches has become necessary. This study aims to (a) provide an empirical illustration of the predictive ability of five commonly applied statistical methods for cue identification (absolute and relative sliding time window analyses, penalized signal regression, climate sensitivity profiles and a growing degree-day model) and (b) discuss approaches for implementing cue identification methods in different systems. Using a dataset of mean clutch initiation timing in wild great tits (Parus major), we explored how the days of the year identified as most important, and the aggregate statistic identified as a cue, differed between statistical methods and with respect to the time span of data used. Each method's predictive capacity was tested using cross-validation and assessed for robustness to varying sample size. We show that the identified critical time window of cue sensitivity was consistent across four of the five methods. The accuracy and precision of predictions differed by method with penalized signal regression resulting in the most accurate and most precise predictions in our case. Accuracy was maximal for near-future predictions and showed a relationship with time. The difference between predictions and observations systematically shifted across the study from preceding observations to lagging. This temporal trend in prediction error suggests that the current statistical tools either fail to capture a key component of the cue–phenology relationship, or the relationship itself is changing through time in our system. These two influences need to be</w:instrText>
            </w:r>
            <w:r w:rsidR="00961E5E" w:rsidRPr="00961E5E">
              <w:rPr>
                <w:rFonts w:ascii="Calibri" w:eastAsia="Times New Roman" w:hAnsi="Calibri" w:cs="Calibri"/>
                <w:color w:val="000000"/>
                <w:sz w:val="20"/>
                <w:szCs w:val="20"/>
                <w:lang w:val="nl-NL" w:eastAsia="en-GB"/>
              </w:rPr>
              <w:instrText xml:space="preserve"> teased apart if we are to generate realistic predictions of phenological change. We recommend future phenological studies to challenge the idea of a static cue–phenology relationship and should cross-validate results across multiple time periods.","author":[{"dropping-particle":"","family":"Simmonds","given":"Emily G.","non-dropping-particle":"","parse-names":false,"suffix":""},{"dropping-particle":"","family":"Cole","given":"Ella F.","non-dropping-particle":"","parse-names":false,"suffix":""},{"dropping-particle":"","family":"Sheldon","given":"Ben C.","non-dropping-particle":"","parse-names":false,"suffix":""}],"container-title":"Journal of Animal Ecology","id":"ITEM-4","issue":"9","issued":{"date-parts":[["2019"]]},"page":"1428-1440","title":"Cue identification in phenology: A case study of the predictive performance of current statistical tools","type":"article-journal","volume":"88"},"uris":["http://www.mendeley.com/documents/?uuid=18f38998-9c1d-4e23-8bf5-9e64313c018b"]}],"mendeley":{"formattedCitation":"(Bailey and De Pol 2016; Teller et al. 2016; van de Pol et al. 2016; Simmonds et al. 2019&lt;i&gt;a&lt;/i&gt;)","plainTextFormattedCitation":"(Bailey and De Pol 2016; Teller et al. 2016; van de Pol et al. 2016; Simmonds et al. 2019a)","previouslyFormattedCitation":"(Bailey and De Pol 2016; Teller et al. 2016; van de Pol et al. 2016; Simmonds et al. 2019&lt;i&gt;a&lt;/i&gt;)"},"properties":{"noteIndex":0},"schema":"https://github.com/citation-style-language/schema/raw/master/csl-citation.json"}</w:instrText>
            </w:r>
            <w:r w:rsidR="00890AAB">
              <w:rPr>
                <w:rFonts w:ascii="Calibri" w:eastAsia="Times New Roman" w:hAnsi="Calibri" w:cs="Calibri"/>
                <w:color w:val="000000"/>
                <w:sz w:val="20"/>
                <w:szCs w:val="20"/>
                <w:lang w:eastAsia="en-GB"/>
              </w:rPr>
              <w:fldChar w:fldCharType="separate"/>
            </w:r>
            <w:r w:rsidR="006D3F02" w:rsidRPr="006D3F02">
              <w:rPr>
                <w:rFonts w:ascii="Calibri" w:eastAsia="Times New Roman" w:hAnsi="Calibri" w:cs="Calibri"/>
                <w:noProof/>
                <w:color w:val="000000"/>
                <w:sz w:val="20"/>
                <w:szCs w:val="20"/>
                <w:lang w:val="nl-NL" w:eastAsia="en-GB"/>
              </w:rPr>
              <w:t>(Bailey and De Pol 2016; Teller et al. 2016; van de Pol et al. 2016; Simmonds et al. 2019</w:t>
            </w:r>
            <w:r w:rsidR="006D3F02" w:rsidRPr="006D3F02">
              <w:rPr>
                <w:rFonts w:ascii="Calibri" w:eastAsia="Times New Roman" w:hAnsi="Calibri" w:cs="Calibri"/>
                <w:i/>
                <w:noProof/>
                <w:color w:val="000000"/>
                <w:sz w:val="20"/>
                <w:szCs w:val="20"/>
                <w:lang w:val="nl-NL" w:eastAsia="en-GB"/>
              </w:rPr>
              <w:t>a</w:t>
            </w:r>
            <w:r w:rsidR="006D3F02" w:rsidRPr="006D3F02">
              <w:rPr>
                <w:rFonts w:ascii="Calibri" w:eastAsia="Times New Roman" w:hAnsi="Calibri" w:cs="Calibri"/>
                <w:noProof/>
                <w:color w:val="000000"/>
                <w:sz w:val="20"/>
                <w:szCs w:val="20"/>
                <w:lang w:val="nl-NL" w:eastAsia="en-GB"/>
              </w:rPr>
              <w:t>)</w:t>
            </w:r>
            <w:r w:rsidR="00890AAB">
              <w:rPr>
                <w:rFonts w:ascii="Calibri" w:eastAsia="Times New Roman" w:hAnsi="Calibri" w:cs="Calibri"/>
                <w:color w:val="000000"/>
                <w:sz w:val="20"/>
                <w:szCs w:val="20"/>
                <w:lang w:eastAsia="en-GB"/>
              </w:rPr>
              <w:fldChar w:fldCharType="end"/>
            </w:r>
            <w:r w:rsidRPr="006D3F02">
              <w:rPr>
                <w:rFonts w:ascii="Calibri" w:eastAsia="Times New Roman" w:hAnsi="Calibri" w:cs="Calibri"/>
                <w:color w:val="000000"/>
                <w:sz w:val="20"/>
                <w:szCs w:val="20"/>
                <w:lang w:val="nl-NL" w:eastAsia="en-GB"/>
              </w:rPr>
              <w:t xml:space="preserve">. </w:t>
            </w:r>
            <w:r w:rsidRPr="00762D2A">
              <w:rPr>
                <w:rFonts w:ascii="Calibri" w:eastAsia="Times New Roman" w:hAnsi="Calibri" w:cs="Calibri"/>
                <w:color w:val="000000"/>
                <w:sz w:val="20"/>
                <w:szCs w:val="20"/>
                <w:lang w:eastAsia="en-GB"/>
              </w:rPr>
              <w:t>Confidence in attribution can be increased by experiments or by including year as a term in the model</w:t>
            </w:r>
            <w:r w:rsidR="00890AAB">
              <w:rPr>
                <w:rFonts w:ascii="Calibri" w:eastAsia="Times New Roman" w:hAnsi="Calibri" w:cs="Calibri"/>
                <w:color w:val="000000"/>
                <w:sz w:val="20"/>
                <w:szCs w:val="20"/>
                <w:lang w:eastAsia="en-GB"/>
              </w:rPr>
              <w:t xml:space="preserve"> </w:t>
            </w:r>
            <w:r w:rsidR="00890AAB">
              <w:rPr>
                <w:rFonts w:ascii="Calibri" w:eastAsia="Times New Roman" w:hAnsi="Calibri" w:cs="Calibri"/>
                <w:color w:val="000000"/>
                <w:sz w:val="20"/>
                <w:szCs w:val="20"/>
                <w:lang w:eastAsia="en-GB"/>
              </w:rPr>
              <w:fldChar w:fldCharType="begin" w:fldLock="1"/>
            </w:r>
            <w:r w:rsidR="00961E5E">
              <w:rPr>
                <w:rFonts w:ascii="Calibri" w:eastAsia="Times New Roman" w:hAnsi="Calibri" w:cs="Calibri"/>
                <w:color w:val="000000"/>
                <w:sz w:val="20"/>
                <w:szCs w:val="20"/>
                <w:lang w:eastAsia="en-GB"/>
              </w:rPr>
              <w:instrText>ADDIN CSL_CITATION {"citationItems":[{"id":"ITEM-1","itemData":{"DOI":"10.1038/s41558-018-0115-z","ISBN":"1758-6798","ISSN":"17586798","abstract":"Reproductive timing in many taxa plays a key role in determining breeding productivity 1 , and is often sensitive to climatic condi-tions 2 . Current climate change may alter the timing of breeding at different rates across trophic levels, potentially resulting in temporal mismatch between the resource requirements of pred-ators and their prey 3 . This is of particular concern for higher-trophic-level organisms, whose longer generation times confer a lower rate of evolutionary rescue than primary producers or consumers 4 . However, the disconnection between studies of ecological change in marine systems makes it difficult to detect general changes in the timing of reproduction 5 . Here, we use a comprehensive meta-analysis of 209 phenological time series from 145 breeding populations to show that, on average, seabird populations worldwide have not adjusted their breeding sea-sons over time (− 0.020 days yr −1) or in response to sea surface temperature (SST) (− 0.272 days °C −1) between 1952 and 2015. However, marked between-year variation in timing observed in resident species and some Pelecaniformes and Suliformes (cor-morants, gannets and boobies) may imply that timing, in some cases, is affected by unmeasured environmental conditions. This limited temperature-mediated plasticity of reproductive timing in seabirds potentially makes these top predators highly vulner-able to future mismatch with lower-trophic-level resources 2 . The effects of rising global temperatures are having a profound impact on terrestrial and aquatic biota, influencing species abundance, distributions, behaviours and interactions 6 . Changes in phenology— the timing of seasonally recurring life-history events—are one of the most apparent responses to rising global temperatures. At higher lati-tudes, many spring and early summer events are ocurring earlier over time across a suite of terrestrial, freshwater and marine ecosystems 2,3 . As the timing of breeding affects the abiotic conditions and biotic interactions to which parents and their offspring are exposed 7 , breed-ing phenology is expected to play a key role in mediating the relation-ship between environmental temperature and fitness 1 . Globally, many species at higher trophic levels have poor con-servation status 8 . Current evidence indicates that the phenology of species occupying higher trophic levels is less responsive to environ-mental change than that of primary producers and consumers 2–4 , making them particular…","author":[{"dropping-particle":"","family":"Keogan","given":"Katharine","non-dropping-particle":"","parse-names":false,"suffix":""},{"dropping-particle":"","family":"Daunt","given":"Francis","non-dropping-particle":"","parse-names":false,"suffix":""},{"dropping-particle":"","family":"Wanless","given":"Sarah","non-dropping-particle":"","parse-names":false,"suffix":""},{"dropping-particle":"","family":"Phillips","given":"Richard A.","non-dropping-particle":"","parse-names":false,"suffix":""},{"dropping-particle":"","family":"Walling","given":"Craig A.","non-dropping-particle":"","parse-names":false,"suffix":""},{"dropping-particle":"","family":"Agnew","given":"Philippa","non-dropping-particle":"","parse-names":false,"suffix":""},{"dropping-particle":"","family":"Ainley","given":"David G.","non-dropping-particle":"","parse-names":false,"suffix":""},{"dropping-particle":"","family":"Anker-Nilssen","given":"Tycho","non-dropping-particle":"","parse-names":false,"suffix":""},{"dropping-particle":"","family":"Ballard","given":"Grant","non-dropping-particle":"","parse-names":false,"suffix":""},{"dropping-particle":"","family":"Barrett","given":"Robert T.","non-dropping-particle":"","parse-names":false,"suffix":""},{"dropping-particle":"","family":"Barton","given":"Kerry J.","non-dropping-particle":"","parse-names":false,"suffix":""},{"dropping-particle":"","family":"Bech","given":"Claus","non-dropping-particle":"","parse-names":false,"suffix":""},{"dropping-particle":"","family":"Becker","given":"Peter","non-dropping-particle":"","parse-names":false,"suffix":""},{"dropping-particle":"","family":"Berglund","given":"Per Arvid","non-dropping-particle":"","parse-names":false,"suffix":""},{"dropping-particle":"","family":"Bollache","given":"Loïc","non-dropping-particle":"","parse-names":false,"suffix":""},{"dropping-particle":"","family":"Bond","given":"Alexander L.","non-dropping-particle":"","parse-names":false,"suffix":""},{"dropping-particle":"","family":"Bouwhuis","given":"Sandra","non-dropping-particle":"","parse-names":false,"suffix":""},{"dropping-particle":"","family":"Bradley","given":"Russell W.","non-dropping-particle":"","parse-names":false,"suffix":""},{"dropping-particle":"","family":"Burr","given":"Zofia M.","non-dropping-particle":"","parse-names":false,"suffix":""},{"dropping-particle":"","family":"Camphuysen","given":"Kees","non-dropping-particle":"","parse-names":false,"suffix":""},{"dropping-particle":"","family":"Catry","given":"Paulo","non-dropping-particle":"","parse-names":false,"suffix":""},{"dropping-particle":"","family":"Chiaradia","given":"Andre","non-dropping-particle":"","parse-names":false,"suffix":""},{"dropping-particle":"","family":"Christensen-Dalsgaard","given":"Signe","non-dropping-particle":"","parse-names":false,"suffix":""},{"dropping-particle":"","family":"Cuthbert","given":"Richard","non-dropping-particle":"","parse-names":false,"suffix":""},{"dropping-particle":"","family":"Dehnhard","given":"Nina","non-dropping-particle":"","parse-names":false,"suffix":""},{"dropping-particle":"","family":"Descamps","given":"Sébastien","non-dropping-particle":"","parse-names":false,"suffix":""},{"dropping-particle":"","family":"Diamond","given":"Tony","non-dropping-particle":"","parse-names":false,"suffix":""},{"dropping-particle":"","family":"Divoky","given":"George","non-dropping-particle":"","parse-names":false,"suffix":""},{"dropping-particle":"","family":"Drummond","given":"Hugh","non-dropping-particle":"","parse-names":false,"suffix":""},{"dropping-particle":"","family":"Dugger","given":"Katie M.","non-dropping-particle":"","parse-names":false,"suffix":""},{"dropping-particle":"","family":"Dunn","given":"Michael J.","non-dropping-particle":"","parse-names":false,"suffix":""},{"dropping-particle":"","family":"Emmerson","given":"Louise","non-dropping-particle":"","parse-names":false,"suffix":""},{"dropping-particle":"","family":"Erikstad","given":"Kjell Einar","non-dropping-particle":"","parse-names":false,"suffix":""},{"dropping-particle":"","family":"Fort","given":"Jérôme","non-dropping-particle":"","parse-names":false,"suffix":""},{"dropping-particle":"","family":"Fraser","given":"William","non-dropping-particle":"","parse-names":false,"suffix":""},{"dropping-particle":"","family":"Genovart","given":"Meritxell","non-dropping-particle":"","parse-names":false,"suffix":""},{"dropping-particle":"","family":"Gilg","given":"Olivier","non-dropping-particle":"","parse-names":false,"suffix":""},{"dropping-particle":"","family":"González-Solís","given":"Jacob","non-dropping-particle":"","parse-names":false,"suffix":""},{"dropping-particle":"","family":"Granadeiro","given":"José Pedro","non-dropping-particle":"","parse-names":false,"suffix":""},{"dropping-particle":"","family":"Grémillet","given":"David","non-dropping-particle":"","parse-names":false,"suffix":""},{"dropping-particle":"","family":"Hansen","given":"Jannik","non-dropping-particle":"","parse-names":false,"suffix":""},{"dropping-particle":"","family":"Hanssen","given":"Sveinn A.","non-dropping-particle":"","parse-names":false,"suffix":""},{"dropping-particle":"","family":"Harris","given":"Mike","non-dropping-particle":"","parse-names":false,"suffix":""},{"dropping-particle":"","family":"Hedd","given":"April","non-dropping-particle":"","parse-names":false,"suffix":""},{"dropping-particle":"","family":"Hinke","given":"Jefferson","non-dropping-particle":"","parse-names":false,"suffix":""},{"dropping-particle":"","family":"Igual","given":"José Manuel","non-dropping-particle":"","parse-names":false,"suffix":""},{"dropping-particle":"","family":"Jahncke","given":"Jaime","non-dropping-particle":"","parse-names":false,"suffix":""},{"dropping-particle":"","family":"Jones","given":"Ian","non-dropping-particle":"","parse-names":false,"suffix":""},{"dropping-particle":"","family":"Kappes","given":"Peter J.","non-dropping-particle":"","parse-names":false,"suffix":""},{"dropping-particle":"","family":"Lang","given":"Johannes","non-dropping-particle":"","parse-names":false,"suffix":""},{"dropping-particle":"","family":"Langset","given":"Magdalene","non-dropping-particle":"","parse-names":false,"suffix":""},{"dropping-particle":"","family":"Lescroël","given":"Amélie","non-dropping-particle":"","parse-names":false,"suffix":""},{"dropping-particle":"","family":"Lorentsen","given":"Svein Håkon","non-dropping-particle":"","parse-names":false,"suffix":""},{"dropping-particle":"","family":"Lyver","given":"Phil O.B.","non-dropping-particle":"","parse-names":false,"suffix":""},{"dropping-particle":"","family":"Mallory","given":"Mark","non-dropping-particle":"","parse-names":false,"suffix":""},{"dropping-particle":"","family":"Moe","given":"Børge","non-dropping-particle":"","parse-names":false,"suffix":""},{"dropping-particle":"","family":"Montevecchi","given":"William A.","non-dropping-particle":"","parse-names":false,"suffix":""},{"dropping-particle":"","family":"Monticelli","given":"David","non-dropping-particle":"","parse-names":false,"suffix":""},{"dropping-particle":"","family":"Mostello","given":"Carolyn","non-dropping-particle":"","parse-names":false,"suffix":""},{"dropping-particle":"","family":"Newell","given":"Mark","non-dropping-particle":"","parse-names":false,"suffix":""},{"dropping-particle":"","family":"Nicholson","given":"Lisa","non-dropping-particle":"","parse-names":false,"suffix":""},{"dropping-particle":"","family":"Nisbet","given":"Ian","non-dropping-particle":"","parse-names":false,"suffix":""},{"dropping-particle":"","family":"Olsson","given":"Olof","non-dropping-particle":"","parse-names":false,"suffix":""},{"dropping-particle":"","family":"Oro","given":"Daniel","non-dropping-particle":"","parse-names":false,"suffix":""},{"dropping-particle":"","family":"Pattison","given":"Vivian","non-dropping-particle":"","parse-names":false,"suffix":""},{"dropping-particle":"","family":"Poisbleau","given":"Maud","non-dropping-particle":"","parse-names":false,"suffix":""},{"dropping-particle":"","family":"Pyk","given":"Tanya","non-dropping-particle":"","parse-names":false,"suffix":""},{"dropping-particle":"","family":"Quintana","given":"Flavio","non-dropping-particle":"","parse-names":false,"suffix":""},{"dropping-particle":"","family":"Ramos","given":"Jaime A.","non-dropping-particle":"","parse-names":false,"suffix":""},{"dropping-particle":"","family":"Ramos","given":"Raül","non-dropping-particle":"","parse-names":false,"suffix":""},{"dropping-particle":"","family":"Reiertsen","given":"Tone Kirstin","non-dropping-particle":"","parse-names":false,"suffix":""},{"dropping-particle":"","family":"Rodríguez","given":"Cristina","non-dropping-particle":"","parse-names":false,"suffix":""},{"dropping-particle":"","family":"Ryan","given":"Peter","non-dropping-particle":"","parse-names":false,"suffix":""},{"dropping-particle":"","family":"Sanz-Aguilar","given":"Ana","non-dropping-particle":"","parse-names":false,"suffix":""},{"dropping-particle":"","family":"Schmidt","given":"Niels M.","non-dropping-particle":"","parse-names":false,"suffix":""},{"dropping-particle":"","family":"Shannon","given":"Paula","non-dropping-particle":"","parse-names":false,"suffix":""},{"dropping-particle":"","family":"Sittler","given":"Benoit","non-dropping-particle":"","parse-names":false,"suffix":""},{"dropping-particle":"","family":"Southwell","given":"Colin","non-dropping-particle":"","parse-names":false,"suffix":""},{"dropping-particle":"","family":"Surman","given":"Christopher","non-dropping-particle":"","parse-names":false,"suffix":""},{"dropping-particle":"","family":"Svagelj","given":"Walter S.","non-dropping-particle":"","parse-names":false,"suffix":""},{"dropping-particle":"","family":"Trivelpiece","given":"Wayne","non-dropping-particle":"","parse-names":false,"suffix":""},{"dropping-particle":"","family":"Warzybok","given":"Pete","non-dropping-particle":"","parse-names":false,"suffix":""},{"dropping-particle":"","family":"Watanuki","given":"Yutaka","non-dropping-particle":"","parse-names":false,"suffix":""},{"dropping-particle":"","family":"Weimerskirch","given":"Henri","non-dropping-particle":"","parse-names":false,"suffix":""},{"dropping-particle":"","family":"Wilson","given":"Peter R.","non-dropping-particle":"","parse-names":false,"suffix":""},{"dropping-particle":"","family":"Wood","given":"Andrew G.","non-dropping-particle":"","parse-names":false,"suffix":""},{"dropping-particle":"","family":"Phillimore","given":"Albert B.","non-dropping-particle":"","parse-names":false,"suffix":""},{"dropping-particle":"","family":"Lewis","given":"Sue","non-dropping-particle":"","parse-names":false,"suffix":""}],"container-title":"Nature Climate Change","id":"ITEM-1","issue":"4","issued":{"date-parts":[["2018"]]},"page":"313-317","publisher":"Springer US","title":"Global phenological insensitivity to shifting ocean temperatures among seabirds","type":"article-journal","volume":"8"},"uris":["http://www.mendeley.com/documents/?uuid=3579d982-a244-4a5f-bd30-d48c97e07067"]}],"mendeley":{"formattedCitation":"(Keogan et al. 2018)","plainTextFormattedCitation":"(Keogan et al. 2018)","previouslyFormattedCitation":"(Keogan et al. 2018)"},"properties":{"noteIndex":0},"schema":"https://github.com/citation-style-language/schema/raw/master/csl-citation.json"}</w:instrText>
            </w:r>
            <w:r w:rsidR="00890AAB">
              <w:rPr>
                <w:rFonts w:ascii="Calibri" w:eastAsia="Times New Roman" w:hAnsi="Calibri" w:cs="Calibri"/>
                <w:color w:val="000000"/>
                <w:sz w:val="20"/>
                <w:szCs w:val="20"/>
                <w:lang w:eastAsia="en-GB"/>
              </w:rPr>
              <w:fldChar w:fldCharType="separate"/>
            </w:r>
            <w:r w:rsidR="006D3F02" w:rsidRPr="006D3F02">
              <w:rPr>
                <w:rFonts w:ascii="Calibri" w:eastAsia="Times New Roman" w:hAnsi="Calibri" w:cs="Calibri"/>
                <w:noProof/>
                <w:color w:val="000000"/>
                <w:sz w:val="20"/>
                <w:szCs w:val="20"/>
                <w:lang w:eastAsia="en-GB"/>
              </w:rPr>
              <w:t>(Keogan et al. 2018)</w:t>
            </w:r>
            <w:r w:rsidR="00890AAB">
              <w:rPr>
                <w:rFonts w:ascii="Calibri" w:eastAsia="Times New Roman" w:hAnsi="Calibri" w:cs="Calibri"/>
                <w:color w:val="000000"/>
                <w:sz w:val="20"/>
                <w:szCs w:val="20"/>
                <w:lang w:eastAsia="en-GB"/>
              </w:rPr>
              <w:fldChar w:fldCharType="end"/>
            </w:r>
            <w:r w:rsidRPr="00762D2A">
              <w:rPr>
                <w:rFonts w:ascii="Calibri" w:eastAsia="Times New Roman" w:hAnsi="Calibri" w:cs="Calibri"/>
                <w:color w:val="000000"/>
                <w:sz w:val="20"/>
                <w:szCs w:val="20"/>
                <w:lang w:eastAsia="en-GB"/>
              </w:rPr>
              <w:t xml:space="preserve">, thereby de-trending the phenology data </w:t>
            </w:r>
            <w:r w:rsidR="00890AAB">
              <w:rPr>
                <w:rFonts w:ascii="Calibri" w:eastAsia="Times New Roman" w:hAnsi="Calibri" w:cs="Calibri"/>
                <w:color w:val="000000"/>
                <w:sz w:val="20"/>
                <w:szCs w:val="20"/>
                <w:lang w:eastAsia="en-GB"/>
              </w:rPr>
              <w:fldChar w:fldCharType="begin" w:fldLock="1"/>
            </w:r>
            <w:r w:rsidR="00961E5E">
              <w:rPr>
                <w:rFonts w:ascii="Calibri" w:eastAsia="Times New Roman" w:hAnsi="Calibri" w:cs="Calibri"/>
                <w:color w:val="000000"/>
                <w:sz w:val="20"/>
                <w:szCs w:val="20"/>
                <w:lang w:eastAsia="en-GB"/>
              </w:rPr>
              <w:instrText>ADDIN CSL_CITATION {"citationItems":[{"id":"ITEM-1","itemData":{"DOI":"10.1002/ecy.1690","ISBN":"4955139574","ISSN":"00129658","abstract":"Introduction: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DULCIS.","author":[{"dropping-particle":"","family":"Iler","given":"Amy M.","non-dropping-particle":"","parse-names":false,"suffix":""},{"dropping-particle":"","family":"Inouye","given":"David W.","non-dropping-particle":"","parse-names":false,"suffix":""},{"dropping-particle":"","family":"Schmidt","given":"Niels M.","non-dropping-particle":"","parse-names":false,"suffix":""},{"dropping-particle":"","family":"Høye","given":"Toke T.","non-dropping-particle":"","parse-names":false,"suffix":""}],"container-title":"Ecology","id":"ITEM-1","issue":"3","issued":{"date-parts":[["2017"]]},"page":"647-655","title":"Detrending phenological time series improves climate-phenology analyses and reveals evidence of plasticity","type":"article-journal","volume":"98"},"uris":["http://www.mendeley.com/documents/?uuid=fafdfca1-0168-4431-bf8a-205e9eb300c4"]}],"mendeley":{"formattedCitation":"(Iler et al. 2017)","plainTextFormattedCitation":"(Iler et al. 2017)","previouslyFormattedCitation":"(Iler et al. 2017)"},"properties":{"noteIndex":0},"schema":"https://github.com/citation-style-language/schema/raw/master/csl-citation.json"}</w:instrText>
            </w:r>
            <w:r w:rsidR="00890AAB">
              <w:rPr>
                <w:rFonts w:ascii="Calibri" w:eastAsia="Times New Roman" w:hAnsi="Calibri" w:cs="Calibri"/>
                <w:color w:val="000000"/>
                <w:sz w:val="20"/>
                <w:szCs w:val="20"/>
                <w:lang w:eastAsia="en-GB"/>
              </w:rPr>
              <w:fldChar w:fldCharType="separate"/>
            </w:r>
            <w:r w:rsidR="006D3F02" w:rsidRPr="006D3F02">
              <w:rPr>
                <w:rFonts w:ascii="Calibri" w:eastAsia="Times New Roman" w:hAnsi="Calibri" w:cs="Calibri"/>
                <w:noProof/>
                <w:color w:val="000000"/>
                <w:sz w:val="20"/>
                <w:szCs w:val="20"/>
                <w:lang w:eastAsia="en-GB"/>
              </w:rPr>
              <w:t>(Iler et al. 2017)</w:t>
            </w:r>
            <w:r w:rsidR="00890AAB">
              <w:rPr>
                <w:rFonts w:ascii="Calibri" w:eastAsia="Times New Roman" w:hAnsi="Calibri" w:cs="Calibri"/>
                <w:color w:val="000000"/>
                <w:sz w:val="20"/>
                <w:szCs w:val="20"/>
                <w:lang w:eastAsia="en-GB"/>
              </w:rPr>
              <w:fldChar w:fldCharType="end"/>
            </w:r>
            <w:r w:rsidR="00890AAB">
              <w:rPr>
                <w:rFonts w:ascii="Calibri" w:eastAsia="Times New Roman" w:hAnsi="Calibri" w:cs="Calibri"/>
                <w:color w:val="000000"/>
                <w:sz w:val="20"/>
                <w:szCs w:val="20"/>
                <w:lang w:eastAsia="en-GB"/>
              </w:rPr>
              <w:t xml:space="preserve">. </w:t>
            </w:r>
            <w:r w:rsidRPr="00762D2A">
              <w:rPr>
                <w:rFonts w:ascii="Calibri" w:eastAsia="Times New Roman" w:hAnsi="Calibri" w:cs="Calibri"/>
                <w:color w:val="000000"/>
                <w:sz w:val="20"/>
                <w:szCs w:val="20"/>
                <w:lang w:eastAsia="en-GB"/>
              </w:rPr>
              <w:t xml:space="preserve">Estimating temporal trends in temperature variables is also worthwhile, as </w:t>
            </w:r>
            <w:r w:rsidRPr="00762D2A">
              <w:rPr>
                <w:rFonts w:ascii="Calibri" w:eastAsia="Times New Roman" w:hAnsi="Calibri" w:cs="Calibri"/>
                <w:color w:val="000000"/>
                <w:sz w:val="20"/>
                <w:szCs w:val="20"/>
                <w:lang w:eastAsia="en-GB"/>
              </w:rPr>
              <w:lastRenderedPageBreak/>
              <w:t>differing trends may generate asynchrony</w:t>
            </w:r>
            <w:r w:rsidR="00890AAB">
              <w:rPr>
                <w:rFonts w:ascii="Calibri" w:eastAsia="Times New Roman" w:hAnsi="Calibri" w:cs="Calibri"/>
                <w:color w:val="000000"/>
                <w:sz w:val="20"/>
                <w:szCs w:val="20"/>
                <w:lang w:eastAsia="en-GB"/>
              </w:rPr>
              <w:t xml:space="preserve"> </w:t>
            </w:r>
            <w:r w:rsidR="00890AAB">
              <w:rPr>
                <w:rFonts w:ascii="Calibri" w:eastAsia="Times New Roman" w:hAnsi="Calibri" w:cs="Calibri"/>
                <w:color w:val="000000"/>
                <w:sz w:val="20"/>
                <w:szCs w:val="20"/>
                <w:lang w:eastAsia="en-GB"/>
              </w:rPr>
              <w:fldChar w:fldCharType="begin" w:fldLock="1"/>
            </w:r>
            <w:r w:rsidR="00961E5E">
              <w:rPr>
                <w:rFonts w:ascii="Calibri" w:eastAsia="Times New Roman" w:hAnsi="Calibri" w:cs="Calibri"/>
                <w:color w:val="000000"/>
                <w:sz w:val="20"/>
                <w:szCs w:val="20"/>
                <w:lang w:eastAsia="en-GB"/>
              </w:rPr>
              <w:instrText>ADDIN CSL_CITATION {"citationItems":[{"id":"ITEM-1","itemData":{"DOI":"10.1098/rspb.2004.2770","ISSN":"0962-8452","PMID":"15306284","abstract":"Advances in the phenology of organisms are often attributed to climate change, but alternatively, may reflect a publication bias towards advances and may be caused by environmental factors unrelated to climate change. Both factors are investigated using the breeding dates of 25 long-term studied populations of Ficedula flycatchers across Europe. Trends in spring temperature varied markedly between study sites, and across populations the advancement of laying date was stronger in areas where the spring temperatures increased more, giving support to the theory that climate change causally affects breeding date advancement.","author":[{"dropping-particle":"","family":"Both","given":"Christiaan","non-dropping-particle":"","parse-names":false,"suffix":""},{"dropping-particle":"V","family":"Artemyev","given":"Aleksandr","non-dropping-particle":"","parse-names":false,"suffix":""},{"dropping-particle":"","family":"Blaauw","given":"Bert","non-dropping-particle":"","parse-names":false,"suffix":""},{"dropping-particle":"","family":"Cowie","given":"Richard J","non-dropping-particle":"","parse-names":false,"suffix":""},{"dropping-particle":"","family":"Dekhuijzen","given":"Aarnoud J","non-dropping-particle":"","parse-names":false,"suffix":""},{"dropping-particle":"","family":"Eeva","given":"Tapio","non-dropping-particle":"","parse-names":false,"suffix":""},{"dropping-particle":"","family":"Enemar","given":"Anders","non-dropping-particle":"","parse-names":false,"suffix":""},{"dropping-particle":"","family":"Gustafsson","given":"Lars","non-dropping-particle":"","parse-names":false,"suffix":""},{"dropping-particle":"V","family":"Ivankina","given":"Elena","non-dropping-particle":"","parse-names":false,"suffix":""},{"dropping-particle":"","family":"Järvinen","given":"Antero","non-dropping-particle":"","parse-names":false,"suffix":""},{"dropping-particle":"","family":"Metcalfe","given":"Neil B","non-dropping-particle":"","parse-names":false,"suffix":""},{"dropping-particle":"","family":"Nyholm","given":"N Erik I","non-dropping-particle":"","parse-names":false,"suffix":""},{"dropping-particle":"","family":"Potti","given":"Jaime","non-dropping-particle":"","parse-names":false,"suffix":""},{"dropping-particle":"","family":"Ravussin","given":"Pierre-Alain","non-dropping-particle":"","parse-names":false,"suffix":""},{"dropping-particle":"","family":"Sanz","given":"Juan Jose","non-dropping-particle":"","parse-names":false,"suffix":""},{"dropping-particle":"","family":"Silverin","given":"Bengt","non-dropping-particle":"","parse-names":false,"suffix":""},{"dropping-particle":"","family":"Slater","given":"Fred M","non-dropping-particle":"","parse-names":false,"suffix":""},{"dropping-particle":"V","family":"Sokolov","given":"Leonid","non-dropping-particle":"","parse-names":false,"suffix":""},{"dropping-particle":"","family":"Török","given":"János","non-dropping-particle":"","parse-names":false,"suffix":""},{"dropping-particle":"","family":"Winkel","given":"Wolfgang","non-dropping-particle":"","parse-names":false,"suffix":""},{"dropping-particle":"","family":"Wright","given":"Jonathan","non-dropping-particle":"","parse-names":false,"suffix":""},{"dropping-particle":"","family":"Zang","given":"Herwig","non-dropping-particle":"","parse-names":false,"suffix":""},{"dropping-particle":"","family":"Visser","given":"Marcel E","non-dropping-particle":"","parse-names":false,"suffix":""}],"container-title":"Proceedings of the Royal Society of London B: Biological Sciences","id":"ITEM-1","issued":{"date-parts":[["2004","8","22"]]},"page":"1657-1662","title":"Large-scale geographical variation confirms that climate change causes birds to lay earlier.","type":"article-journal","volume":"271"},"uris":["http://www.mendeley.com/documents/?uuid=85ba26aa-6066-436b-be69-005ecbb27695"]},{"id":"ITEM-2","itemData":{"DOI":"10.1098/rspb.2002.2244","ISSN":"0962-8452","PMID":"12639315","abstract":"Spring temperatures in temperate regions have increased over the past 20 years and many organisms have responded to this increase by advancing the timing of their growth and reproduction. However, not all populations show an advancement of phenology. Understanding why some populations advance and others do not will give us insight into the possible constraints and selection pressures on the advancement of phenology. By combining two decades of data on 24 populations of tits (Parus sp.) from six European countries, we show that the phenological response to large-scale changes in spring temperature varies across a species' range, even between populations situated close to each other. We show that this variation cannot be fully explained by variation in the temperature change during the pre- and post-laying periods, as recently suggested. Instead, we find evidence for a link between rising temperatures and the frequency of second broods, which results in complex shifts in the laying dates of first clutches. Our results emphasize the need to consider links between different life-history parameters in order to predict the ecological consequences of large-scale climate changes.","author":[{"dropping-particle":"","family":"Visser","given":"Marcel E","non-dropping-particle":"","parse-names":false,"suffix":""},{"dropping-particle":"","family":"Adriaensen","given":"Frank","non-dropping-particle":"","parse-names":false,"suffix":""},{"dropping-particle":"","family":"Balen","given":"Johan H","non-dropping-particle":"Van","parse-names":false,"suffix":""},{"dropping-particle":"","family":"Blondel","given":"Jacques","non-dropping-particle":"","parse-names":false,"suffix":""},{"dropping-particle":"","family":"Dhondt","given":"André A","non-dropping-particle":"","parse-names":false,"suffix":""},{"dropping-particle":"","family":"Dongen","given":"Stefan","non-dropping-particle":"Van","parse-names":false,"suffix":""},{"dropping-particle":"","family":"Feu","given":"Chris","non-dropping-particle":"Du","parse-names":false,"suffix":""},{"dropping-particle":"V","family":"Ivankina","given":"Elena","non-dropping-particle":"","parse-names":false,"suffix":""},{"dropping-particle":"","family":"Kerimov","given":"Anvar B","non-dropping-particle":"","parse-names":false,"suffix":""},{"dropping-particle":"","family":"Laet","given":"Jenny","non-dropping-particle":"De","parse-names":false,"suffix":""},{"dropping-particle":"","family":"Matthysen","given":"Erik","non-dropping-particle":"","parse-names":false,"suffix":""},{"dropping-particle":"","family":"McCleery","given":"Robin","non-dropping-particle":"","parse-names":false,"suffix":""},{"dropping-particle":"","family":"Orell","given":"Markku","non-dropping-particle":"","parse-names":false,"suffix":""},{"dropping-particle":"","family":"Thomson","given":"David L","non-dropping-particle":"","parse-names":false,"suffix":""}],"container-title":"Proceedings of the Royal Society of London B: Biological Sciences","id":"ITEM-2","issued":{"date-parts":[["2003","2","22"]]},"page":"367-372","title":"Variable responses to large-scale climate change in European &lt;i&gt;Parus&lt;/i&gt; populations.","type":"article-journal","volume":"270"},"uris":["http://www.mendeley.com/documents/?uuid=6f8ce0de-ea4f-459e-ae2a-665d75e2e42c"]}],"mendeley":{"formattedCitation":"(Visser et al. 2003; Both et al. 2004)","plainTextFormattedCitation":"(Visser et al. 2003; Both et al. 2004)","previouslyFormattedCitation":"(Visser et al. 2003; Both et al. 2004)"},"properties":{"noteIndex":0},"schema":"https://github.com/citation-style-language/schema/raw/master/csl-citation.json"}</w:instrText>
            </w:r>
            <w:r w:rsidR="00890AAB">
              <w:rPr>
                <w:rFonts w:ascii="Calibri" w:eastAsia="Times New Roman" w:hAnsi="Calibri" w:cs="Calibri"/>
                <w:color w:val="000000"/>
                <w:sz w:val="20"/>
                <w:szCs w:val="20"/>
                <w:lang w:eastAsia="en-GB"/>
              </w:rPr>
              <w:fldChar w:fldCharType="separate"/>
            </w:r>
            <w:r w:rsidR="006D3F02" w:rsidRPr="006D3F02">
              <w:rPr>
                <w:rFonts w:ascii="Calibri" w:eastAsia="Times New Roman" w:hAnsi="Calibri" w:cs="Calibri"/>
                <w:noProof/>
                <w:color w:val="000000"/>
                <w:sz w:val="20"/>
                <w:szCs w:val="20"/>
                <w:lang w:eastAsia="en-GB"/>
              </w:rPr>
              <w:t>(Visser et al. 2003; Both et al. 2004)</w:t>
            </w:r>
            <w:r w:rsidR="00890AAB">
              <w:rPr>
                <w:rFonts w:ascii="Calibri" w:eastAsia="Times New Roman" w:hAnsi="Calibri" w:cs="Calibri"/>
                <w:color w:val="000000"/>
                <w:sz w:val="20"/>
                <w:szCs w:val="20"/>
                <w:lang w:eastAsia="en-GB"/>
              </w:rPr>
              <w:fldChar w:fldCharType="end"/>
            </w:r>
            <w:r w:rsidR="00890AAB">
              <w:rPr>
                <w:rFonts w:ascii="Calibri" w:eastAsia="Times New Roman" w:hAnsi="Calibri" w:cs="Calibri"/>
                <w:color w:val="000000"/>
                <w:sz w:val="20"/>
                <w:szCs w:val="20"/>
                <w:lang w:eastAsia="en-GB"/>
              </w:rPr>
              <w:t>.</w:t>
            </w:r>
          </w:p>
        </w:tc>
      </w:tr>
      <w:tr w:rsidR="00AE7CC2" w:rsidRPr="00762D2A" w:rsidTr="00762D2A">
        <w:tc>
          <w:tcPr>
            <w:tcW w:w="0" w:type="auto"/>
            <w:tcMar>
              <w:top w:w="0" w:type="dxa"/>
              <w:left w:w="108" w:type="dxa"/>
              <w:bottom w:w="0" w:type="dxa"/>
              <w:right w:w="108" w:type="dxa"/>
            </w:tcMar>
            <w:hideMark/>
          </w:tcPr>
          <w:p w:rsidR="00762D2A" w:rsidRPr="00762D2A" w:rsidRDefault="00762D2A" w:rsidP="00F7526A">
            <w:pPr>
              <w:spacing w:line="240" w:lineRule="auto"/>
              <w:rPr>
                <w:rFonts w:ascii="Times New Roman" w:eastAsia="Times New Roman" w:hAnsi="Times New Roman" w:cs="Times New Roman"/>
                <w:sz w:val="20"/>
                <w:szCs w:val="20"/>
                <w:lang w:eastAsia="en-GB"/>
              </w:rPr>
            </w:pPr>
            <w:r w:rsidRPr="00762D2A">
              <w:rPr>
                <w:rFonts w:ascii="Calibri" w:eastAsia="Times New Roman" w:hAnsi="Calibri" w:cs="Calibri"/>
                <w:color w:val="000000"/>
                <w:sz w:val="20"/>
                <w:szCs w:val="20"/>
                <w:lang w:eastAsia="en-GB"/>
              </w:rPr>
              <w:lastRenderedPageBreak/>
              <w:t>4. Asynchrony impacts negatively on consumer fitness: mismatch</w:t>
            </w:r>
          </w:p>
        </w:tc>
        <w:tc>
          <w:tcPr>
            <w:tcW w:w="0" w:type="auto"/>
            <w:tcMar>
              <w:top w:w="0" w:type="dxa"/>
              <w:left w:w="108" w:type="dxa"/>
              <w:bottom w:w="0" w:type="dxa"/>
              <w:right w:w="108" w:type="dxa"/>
            </w:tcMar>
            <w:hideMark/>
          </w:tcPr>
          <w:p w:rsidR="00762D2A" w:rsidRPr="00762D2A" w:rsidRDefault="00762D2A" w:rsidP="00F7526A">
            <w:pPr>
              <w:spacing w:line="240" w:lineRule="auto"/>
              <w:rPr>
                <w:rFonts w:ascii="Times New Roman" w:eastAsia="Times New Roman" w:hAnsi="Times New Roman" w:cs="Times New Roman"/>
                <w:sz w:val="20"/>
                <w:szCs w:val="20"/>
                <w:lang w:eastAsia="en-GB"/>
              </w:rPr>
            </w:pPr>
            <w:r w:rsidRPr="00762D2A">
              <w:rPr>
                <w:rFonts w:ascii="Calibri" w:eastAsia="Times New Roman" w:hAnsi="Calibri" w:cs="Calibri"/>
                <w:color w:val="000000"/>
                <w:sz w:val="20"/>
                <w:szCs w:val="20"/>
                <w:lang w:eastAsia="en-GB"/>
              </w:rPr>
              <w:t>A suitable measure of consumer fitness decreases with increasing asynchrony</w:t>
            </w:r>
          </w:p>
        </w:tc>
        <w:tc>
          <w:tcPr>
            <w:tcW w:w="0" w:type="auto"/>
            <w:tcMar>
              <w:top w:w="0" w:type="dxa"/>
              <w:left w:w="108" w:type="dxa"/>
              <w:bottom w:w="0" w:type="dxa"/>
              <w:right w:w="108" w:type="dxa"/>
            </w:tcMar>
            <w:hideMark/>
          </w:tcPr>
          <w:p w:rsidR="00762D2A" w:rsidRPr="00762D2A" w:rsidRDefault="00762D2A" w:rsidP="006D3F02">
            <w:pPr>
              <w:spacing w:line="240" w:lineRule="auto"/>
              <w:rPr>
                <w:rFonts w:ascii="Times New Roman" w:eastAsia="Times New Roman" w:hAnsi="Times New Roman" w:cs="Times New Roman"/>
                <w:sz w:val="20"/>
                <w:szCs w:val="20"/>
                <w:lang w:eastAsia="en-GB"/>
              </w:rPr>
            </w:pPr>
            <w:r w:rsidRPr="00762D2A">
              <w:rPr>
                <w:rFonts w:ascii="Calibri" w:eastAsia="Times New Roman" w:hAnsi="Calibri" w:cs="Calibri"/>
                <w:color w:val="000000"/>
                <w:sz w:val="20"/>
                <w:szCs w:val="20"/>
                <w:lang w:eastAsia="en-GB"/>
              </w:rPr>
              <w:t>Can be assessed within years (relative fitness) or among years (mean fitness) or both</w:t>
            </w:r>
            <w:r w:rsidR="00AE7CC2">
              <w:rPr>
                <w:rFonts w:ascii="Calibri" w:eastAsia="Times New Roman" w:hAnsi="Calibri" w:cs="Calibri"/>
                <w:color w:val="000000"/>
                <w:sz w:val="20"/>
                <w:szCs w:val="20"/>
                <w:lang w:eastAsia="en-GB"/>
              </w:rPr>
              <w:t xml:space="preserve"> </w:t>
            </w:r>
            <w:r w:rsidR="00AE7CC2">
              <w:rPr>
                <w:rFonts w:ascii="Calibri" w:eastAsia="Times New Roman" w:hAnsi="Calibri" w:cs="Calibri"/>
                <w:color w:val="000000"/>
                <w:sz w:val="20"/>
                <w:szCs w:val="20"/>
                <w:lang w:eastAsia="en-GB"/>
              </w:rPr>
              <w:fldChar w:fldCharType="begin" w:fldLock="1"/>
            </w:r>
            <w:r w:rsidR="00961E5E">
              <w:rPr>
                <w:rFonts w:ascii="Calibri" w:eastAsia="Times New Roman" w:hAnsi="Calibri" w:cs="Calibri"/>
                <w:color w:val="000000"/>
                <w:sz w:val="20"/>
                <w:szCs w:val="20"/>
                <w:lang w:eastAsia="en-GB"/>
              </w:rPr>
              <w:instrText>ADDIN CSL_CITATION {"citationItems":[{"id":"ITEM-1","itemData":{"DOI":"10.1126/science.1232870","ISSN":"1095-9203","PMID":"23620055","abstract":"Broad-scale environmental changes are altering patterns of natural selection in the wild, but few empirical studies have quantified the demographic cost of sustained directional selection in response to these changes. We tested whether population growth in a wild bird is negatively affected by climate change-induced phenological mismatch, using almost four decades of individual-level life-history data from a great tit population. In this population, warmer springs have generated a mismatch between the annual breeding time and the seasonal food peak, intensifying directional selection for earlier laying dates. Interannual variation in population mismatch has not, however, affected population growth. We demonstrated a mechanism contributing to this uncoupling, whereby fitness losses associated with mismatch are counteracted by fitness gains due to relaxed competition. These findings imply that natural populations may be able to tolerate considerable maladaptation driven by shifting climatic conditions without undergoing immediate declines.","author":[{"dropping-particle":"","family":"Reed","given":"Thomas E","non-dropping-particle":"","parse-names":false,"suffix":""},{"dropping-particle":"","family":"Grøtan","given":"Vidar","non-dropping-particle":"","parse-names":false,"suffix":""},{"dropping-particle":"","family":"Jenouvrier","given":"Stephanie","non-dropping-particle":"","parse-names":false,"suffix":""},{"dropping-particle":"","family":"Sæther","given":"Bernt-Erik","non-dropping-particle":"","parse-names":false,"suffix":""},{"dropping-particle":"","family":"Visser","given":"Marcel E","non-dropping-particle":"","parse-names":false,"suffix":""}],"container-title":"Science","id":"ITEM-1","issued":{"date-parts":[["2013","4","26"]]},"page":"488-491","title":"Population growth in a wild bird is buffered against phenological mismatch.","type":"article-journal","volume":"340"},"uris":["http://www.mendeley.com/documents/?uuid=7d36e177-f258-47ba-b5ad-8db57d9557e5"]},{"id":"ITEM-2","itemData":{"DOI":"10.1111/j.1365-2656.2012.02020.x","ISSN":"1365-2656","PMID":"22862682","abstract":"Populations are shifting their phenology in response to climate change, but these shifts are often asynchronous among interacting species. Resulting phenological mismatches can drive simultaneous changes in natural selection and population demography, but the links between these interacting processes are poorly understood. Here we analyse 37 years of data from an individual-based study of great tits (Parus major) in the Netherlands and use mixed-effects models to separate the within- and across-year effects of phenological mismatch between great tits and caterpillars (a key food source for developing nestlings) on components of fitness at the individual and population levels. Several components of individual fitness were affected by individual mismatch (i.e. late breeding relative to the caterpillar food peak date), including the probability of double-brooding, fledgling success, offspring recruitment probability and the number of recruits. Together these effects contributed to an overall negative relationship between relative fitness and laying dates, that is, selection for earlier laying on average. Directional selection for earlier laying was stronger in years where birds bred on average later than the food peak, but was weak or absent in years where the phenology of birds and caterpillars matched (i.e. no population mismatch). The mean number of fledglings per female was lower in years when population mismatch was high, in part because fewer second broods were produced. Population mismatch had a weak effect on the mean number of recruits per female, and no effect on mean adult survival, after controlling for the effects of breeding density and the quality of the autumnal beech (Fagus sylvatica) crop. These findings illustrate how climate change-induced mismatch can have strong effects on the relative fitness of phenotypes within years, but weak effects on mean demographic rates across years. We discuss various general mechanisms that influence the extent of coupling between breeding phenology, selection and population dynamics in open populations subject to strong density regulation and stochasticity.","author":[{"dropping-particle":"","family":"Reed","given":"Thomas E","non-dropping-particle":"","parse-names":false,"suffix":""},{"dropping-particle":"","family":"Jenouvrier","given":"Stephanie","non-dropping-particle":"","parse-names":false,"suffix":""},{"dropping-particle":"","family":"Visser","given":"Marcel E","non-dropping-particle":"","parse-names":false,"suffix":""}],"container-title":"Journal of Animal Ecology","id":"ITEM-2","issue":"1","issued":{"date-parts":[["2013","1"]]},"page":"131-144","title":"Phenological mismatch strongly affects individual fitness but not population demography in a woodland passerine.","type":"article-journal","volume":"82"},"uris":["http://www.mendeley.com/documents/?uuid=e3d4b812-d05d-4dca-9ccc-102e93439a23"]}],"mendeley":{"formattedCitation":"(Reed et al. 2013&lt;i&gt;a&lt;/i&gt;, 2013&lt;i&gt;b&lt;/i&gt;)","plainTextFormattedCitation":"(Reed et al. 2013a, 2013b)","previouslyFormattedCitation":"(Reed et al. 2013&lt;i&gt;a&lt;/i&gt;, 2013&lt;i&gt;b&lt;/i&gt;)"},"properties":{"noteIndex":0},"schema":"https://github.com/citation-style-language/schema/raw/master/csl-citation.json"}</w:instrText>
            </w:r>
            <w:r w:rsidR="00AE7CC2">
              <w:rPr>
                <w:rFonts w:ascii="Calibri" w:eastAsia="Times New Roman" w:hAnsi="Calibri" w:cs="Calibri"/>
                <w:color w:val="000000"/>
                <w:sz w:val="20"/>
                <w:szCs w:val="20"/>
                <w:lang w:eastAsia="en-GB"/>
              </w:rPr>
              <w:fldChar w:fldCharType="separate"/>
            </w:r>
            <w:r w:rsidR="006D3F02" w:rsidRPr="006D3F02">
              <w:rPr>
                <w:rFonts w:ascii="Calibri" w:eastAsia="Times New Roman" w:hAnsi="Calibri" w:cs="Calibri"/>
                <w:noProof/>
                <w:color w:val="000000"/>
                <w:sz w:val="20"/>
                <w:szCs w:val="20"/>
                <w:lang w:eastAsia="en-GB"/>
              </w:rPr>
              <w:t>(Reed et al. 2013</w:t>
            </w:r>
            <w:r w:rsidR="006D3F02" w:rsidRPr="006D3F02">
              <w:rPr>
                <w:rFonts w:ascii="Calibri" w:eastAsia="Times New Roman" w:hAnsi="Calibri" w:cs="Calibri"/>
                <w:i/>
                <w:noProof/>
                <w:color w:val="000000"/>
                <w:sz w:val="20"/>
                <w:szCs w:val="20"/>
                <w:lang w:eastAsia="en-GB"/>
              </w:rPr>
              <w:t>a</w:t>
            </w:r>
            <w:r w:rsidR="006D3F02" w:rsidRPr="006D3F02">
              <w:rPr>
                <w:rFonts w:ascii="Calibri" w:eastAsia="Times New Roman" w:hAnsi="Calibri" w:cs="Calibri"/>
                <w:noProof/>
                <w:color w:val="000000"/>
                <w:sz w:val="20"/>
                <w:szCs w:val="20"/>
                <w:lang w:eastAsia="en-GB"/>
              </w:rPr>
              <w:t>, 2013</w:t>
            </w:r>
            <w:r w:rsidR="006D3F02" w:rsidRPr="006D3F02">
              <w:rPr>
                <w:rFonts w:ascii="Calibri" w:eastAsia="Times New Roman" w:hAnsi="Calibri" w:cs="Calibri"/>
                <w:i/>
                <w:noProof/>
                <w:color w:val="000000"/>
                <w:sz w:val="20"/>
                <w:szCs w:val="20"/>
                <w:lang w:eastAsia="en-GB"/>
              </w:rPr>
              <w:t>b</w:t>
            </w:r>
            <w:r w:rsidR="006D3F02" w:rsidRPr="006D3F02">
              <w:rPr>
                <w:rFonts w:ascii="Calibri" w:eastAsia="Times New Roman" w:hAnsi="Calibri" w:cs="Calibri"/>
                <w:noProof/>
                <w:color w:val="000000"/>
                <w:sz w:val="20"/>
                <w:szCs w:val="20"/>
                <w:lang w:eastAsia="en-GB"/>
              </w:rPr>
              <w:t>)</w:t>
            </w:r>
            <w:r w:rsidR="00AE7CC2">
              <w:rPr>
                <w:rFonts w:ascii="Calibri" w:eastAsia="Times New Roman" w:hAnsi="Calibri" w:cs="Calibri"/>
                <w:color w:val="000000"/>
                <w:sz w:val="20"/>
                <w:szCs w:val="20"/>
                <w:lang w:eastAsia="en-GB"/>
              </w:rPr>
              <w:fldChar w:fldCharType="end"/>
            </w:r>
            <w:r w:rsidRPr="00762D2A">
              <w:rPr>
                <w:rFonts w:ascii="Calibri" w:eastAsia="Times New Roman" w:hAnsi="Calibri" w:cs="Calibri"/>
                <w:color w:val="000000"/>
                <w:sz w:val="20"/>
                <w:szCs w:val="20"/>
                <w:lang w:eastAsia="en-GB"/>
              </w:rPr>
              <w:t>. Depending on how asynchrony varies across individuals or years, the relationship between fitness and asynchrony may be a linear decline or a humped relationship. If the former, care may need to be taken to establish causation</w:t>
            </w:r>
            <w:r w:rsidR="00AE7CC2">
              <w:rPr>
                <w:rFonts w:ascii="Calibri" w:eastAsia="Times New Roman" w:hAnsi="Calibri" w:cs="Calibri"/>
                <w:color w:val="000000"/>
                <w:sz w:val="20"/>
                <w:szCs w:val="20"/>
                <w:lang w:eastAsia="en-GB"/>
              </w:rPr>
              <w:t xml:space="preserve"> </w:t>
            </w:r>
            <w:r w:rsidR="00AE7CC2">
              <w:rPr>
                <w:rFonts w:ascii="Calibri" w:eastAsia="Times New Roman" w:hAnsi="Calibri" w:cs="Calibri"/>
                <w:color w:val="000000"/>
                <w:sz w:val="20"/>
                <w:szCs w:val="20"/>
                <w:lang w:eastAsia="en-GB"/>
              </w:rPr>
              <w:fldChar w:fldCharType="begin" w:fldLock="1"/>
            </w:r>
            <w:r w:rsidR="00961E5E">
              <w:rPr>
                <w:rFonts w:ascii="Calibri" w:eastAsia="Times New Roman" w:hAnsi="Calibri" w:cs="Calibri"/>
                <w:color w:val="000000"/>
                <w:sz w:val="20"/>
                <w:szCs w:val="20"/>
                <w:lang w:eastAsia="en-GB"/>
              </w:rPr>
              <w:instrText>ADDIN CSL_CITATION {"citationItems":[{"id":"ITEM-1","itemData":{"DOI":"10.1098/rstb.2007.2146","ISSN":"0962-8436","PMID":"17666390","abstract":"Reproductive success usually declines in the course of the season, which may be a direct effect of breeding time, an effect of quality (individuals with high phenotypic or environmental quality breeding early), or a combination of the two. Being able to distinguish between these possibilities is crucial when trying to understand individual variation in annual routines, for instance when to breed, moult and migrate. We review experiments with free-living birds performed to distinguish between the 'timing' and 'quality' hypothesis. 'Clean' manipulation of breeding time seems impossible, and we therefore discuss strong and weak points of different manipulation techniques. We find that the qualitative results were independent of manipulation technique (inducing replacement clutches versus cross-fostering early and late clutches). Given that the two techniques differ strongly in demands made on the birds, this suggests that potential experimental biases are limited. Overall, the evidence indicated that date and quality are both important, depending on fitness component and species, although evidence for the date hypothesis was found more frequently. We expected both effects to be prevalent, since only if date per se is important, does an incentive exist for high-quality birds to breed early. We discuss mechanisms mediating the seasonal decline in reproductive success, and distinguish between effects of absolute date and relative date, for instance timing relative to seasonal environmental fluctuations or conspecifics. The latter is important at least in some cases, suggesting that the optimal breeding time may be frequency dependent, but this has been little studied. A recurring pattern among cross-fostering studies was that delay experiments provided evidence for the quality hypothesis, while advance experiments provided evidence for the date hypothesis. This indicates that late pairs are constrained from producing a clutch earlier in the season, presumably by the fitness costs this would entail. This provides us with a paradox: evidence for the date hypothesis leads us to conclude that quality is important for the ability to breed early.","author":[{"dropping-particle":"","family":"Verhulst","given":"Simon","non-dropping-particle":"","parse-names":false,"suffix":""},{"dropping-particle":"","family":"Nilsson","given":"Jan-Ake J.A.","non-dropping-particle":"","parse-names":false,"suffix":""}],"container-title":"Phil. Trans. R. Soc. B","id":"ITEM-1","issued":{"date-parts":[["2008","1","27"]]},"page":"399-410","title":"The timing of birds' breeding seasons: a review of experiments that manipulated timing of breeding.","type":"article-journal","volume":"363"},"uris":["http://www.mendeley.com/documents/?uuid=1ac45915-1054-4957-87a1-dcb24465e424"]}],"mendeley":{"formattedCitation":"(Verhulst and Nilsson 2008)","plainTextFormattedCitation":"(Verhulst and Nilsson 2008)","previouslyFormattedCitation":"(Verhulst and Nilsson 2008)"},"properties":{"noteIndex":0},"schema":"https://github.com/citation-style-language/schema/raw/master/csl-citation.json"}</w:instrText>
            </w:r>
            <w:r w:rsidR="00AE7CC2">
              <w:rPr>
                <w:rFonts w:ascii="Calibri" w:eastAsia="Times New Roman" w:hAnsi="Calibri" w:cs="Calibri"/>
                <w:color w:val="000000"/>
                <w:sz w:val="20"/>
                <w:szCs w:val="20"/>
                <w:lang w:eastAsia="en-GB"/>
              </w:rPr>
              <w:fldChar w:fldCharType="separate"/>
            </w:r>
            <w:r w:rsidR="006D3F02" w:rsidRPr="006D3F02">
              <w:rPr>
                <w:rFonts w:ascii="Calibri" w:eastAsia="Times New Roman" w:hAnsi="Calibri" w:cs="Calibri"/>
                <w:noProof/>
                <w:color w:val="000000"/>
                <w:sz w:val="20"/>
                <w:szCs w:val="20"/>
                <w:lang w:eastAsia="en-GB"/>
              </w:rPr>
              <w:t>(Verhulst and Nilsson 2008)</w:t>
            </w:r>
            <w:r w:rsidR="00AE7CC2">
              <w:rPr>
                <w:rFonts w:ascii="Calibri" w:eastAsia="Times New Roman" w:hAnsi="Calibri" w:cs="Calibri"/>
                <w:color w:val="000000"/>
                <w:sz w:val="20"/>
                <w:szCs w:val="20"/>
                <w:lang w:eastAsia="en-GB"/>
              </w:rPr>
              <w:fldChar w:fldCharType="end"/>
            </w:r>
            <w:r w:rsidRPr="00762D2A">
              <w:rPr>
                <w:rFonts w:ascii="Calibri" w:eastAsia="Times New Roman" w:hAnsi="Calibri" w:cs="Calibri"/>
                <w:color w:val="000000"/>
                <w:sz w:val="20"/>
                <w:szCs w:val="20"/>
                <w:lang w:eastAsia="en-GB"/>
              </w:rPr>
              <w:t xml:space="preserve">. Ideally, models should take into account both asynchrony with peak resource and </w:t>
            </w:r>
            <w:proofErr w:type="spellStart"/>
            <w:r w:rsidRPr="00762D2A">
              <w:rPr>
                <w:rFonts w:ascii="Calibri" w:eastAsia="Times New Roman" w:hAnsi="Calibri" w:cs="Calibri"/>
                <w:color w:val="000000"/>
                <w:sz w:val="20"/>
                <w:szCs w:val="20"/>
                <w:lang w:eastAsia="en-GB"/>
              </w:rPr>
              <w:t>phenological</w:t>
            </w:r>
            <w:proofErr w:type="spellEnd"/>
            <w:r w:rsidRPr="00762D2A">
              <w:rPr>
                <w:rFonts w:ascii="Calibri" w:eastAsia="Times New Roman" w:hAnsi="Calibri" w:cs="Calibri"/>
                <w:color w:val="000000"/>
                <w:sz w:val="20"/>
                <w:szCs w:val="20"/>
                <w:lang w:eastAsia="en-GB"/>
              </w:rPr>
              <w:t xml:space="preserve"> distribution of the resource</w:t>
            </w:r>
            <w:r w:rsidR="00AE7CC2">
              <w:rPr>
                <w:rFonts w:ascii="Calibri" w:eastAsia="Times New Roman" w:hAnsi="Calibri" w:cs="Calibri"/>
                <w:color w:val="000000"/>
                <w:sz w:val="20"/>
                <w:szCs w:val="20"/>
                <w:lang w:eastAsia="en-GB"/>
              </w:rPr>
              <w:t xml:space="preserve"> </w:t>
            </w:r>
            <w:r w:rsidR="00AE7CC2">
              <w:rPr>
                <w:rFonts w:ascii="Calibri" w:eastAsia="Times New Roman" w:hAnsi="Calibri" w:cs="Calibri"/>
                <w:color w:val="000000"/>
                <w:sz w:val="20"/>
                <w:szCs w:val="20"/>
                <w:lang w:eastAsia="en-GB"/>
              </w:rPr>
              <w:fldChar w:fldCharType="begin" w:fldLock="1"/>
            </w:r>
            <w:r w:rsidR="00961E5E">
              <w:rPr>
                <w:rFonts w:ascii="Calibri" w:eastAsia="Times New Roman" w:hAnsi="Calibri" w:cs="Calibri"/>
                <w:color w:val="000000"/>
                <w:sz w:val="20"/>
                <w:szCs w:val="20"/>
                <w:lang w:eastAsia="en-GB"/>
              </w:rPr>
              <w:instrText>ADDIN CSL_CITATION {"citationItems":[{"id":"ITEM-1","itemData":{"DOI":"10.1111/j.1461-0248.2005.00798.x","ISBN":"1461-023X","ISSN":"1461023X","PMID":"7128","abstract":"Climatic changes are disrupting otherwise tight trophic interactions between predator and prey. Most of the earlier studies have primarily focused on the temporal dimension of the relationship in the framework of the match-mismatch hypothesis. This hypothesis predicts that predator's recruitment will be high if the peak of the prey availability temporally matches the most energy-demanding period of the predators breeding phenology. However, the match-mismatch hypothesis ignores the level of food abundance while this can compensate small mismatches. Using a novel time-series model explicitly quantifying both the timing and the abundance component for trophic relationships, we here show that timing and abundance of food affect recruitment differently in a marine (cod/zooplankton), a marine-terrestrial (puffin/herring) and a terrestrial (sheep/vegetation) ecosystem. The quantification of the combined effect of abundance and timing of prey on predator dynamics enables us to come closer to the mechanisms by which environment variability may affect ecological systems.","author":[{"dropping-particle":"","family":"Durant","given":"Joël M.","non-dropping-particle":"","parse-names":false,"suffix":""},{"dropping-particle":"","family":"Hjermann","given":"Dag","non-dropping-particle":"","parse-names":false,"suffix":""},{"dropping-particle":"","family":"Anker-Nilssen","given":"Tycho","non-dropping-particle":"","parse-names":false,"suffix":""},{"dropping-particle":"","family":"Beaugrand","given":"Grégory","non-dropping-particle":"","parse-names":false,"suffix":""},{"dropping-particle":"","family":"Mysterud","given":"Atle","non-dropping-particle":"","parse-names":false,"suffix":""},{"dropping-particle":"","family":"Pettorelli","given":"Nathalie","non-dropping-particle":"","parse-names":false,"suffix":""},{"dropping-particle":"","family":"Stenseth","given":"Nils Chr","non-dropping-particle":"","parse-names":false,"suffix":""}],"container-title":"Ecology Letters","id":"ITEM-1","issue":"9","issued":{"date-parts":[["2005"]]},"page":"952-958","title":"Timing and abundance as key mechanisms affecting trophic interactions in variable environments","type":"article-journal","volume":"8"},"uris":["http://www.mendeley.com/documents/?uuid=ceedee7e-b48e-4ef7-8961-7910754dee87"]},{"id":"ITEM-2","itemData":{"DOI":"10.1111/1365-2656.13143","ISSN":"13652656","abstract":"Global climate change has sparked a vast research effort into the demographic and evolutionary consequences of mismatches between consumer and resource phenology. Many studies have used the difference in peak dates to quantify phenological synchrony (match in dates, MD), but this approach has been suggested to be inconclusive, since it does not incorporate the temporal overlap between the phenological distributions (match in overlap, MO). We used 24 years of detailed data on the phenology of a predator–prey system, the great tit (Parus major) and the main food for its nestlings, caterpillars, to estimate MD and MO at the population and brood levels. We compared the performance of both metrics on two key demographic parameters: offspring recruitment probability and selection on the timing of reproduction. Although MD and MO correlated quadratically as expected, MD was a better predictor for both offspring recruitment and selection on timing than MO. We argue—and verify through simulations—that this is because quantifying MO has to be based on nontrivial, difficult-to-verify assumptions that likely render MO too inaccurate as a proxy for food availability in practice. Our results have important implications for the allocation of research efforts in long-term population studies in highly seasonal environments.","author":[{"dropping-particle":"","family":"Ramakers","given":"Jip J.C.","non-dropping-particle":"","parse-names":false,"suffix":""},{"dropping-particle":"","family":"Gienapp","given":"Phillip","non-dropping-particle":"","parse-names":false,"suffix":""},{"dropping-particle":"","family":"Visser","given":"Marcel E.","non-dropping-particle":"","parse-names":false,"suffix":""}],"container-title":"Journal of Animal Ecology","id":"ITEM-2","issue":"March","issued":{"date-parts":[["2019"]]},"page":"1-12","title":"Comparing two measures of phenological synchrony in a predator–prey interaction: Simpler works better","type":"article-journal"},"uris":["http://www.mendeley.com/documents/?uuid=3920ba2a-097e-497d-91d4-9bcf03e64357"]}],"mendeley":{"formattedCitation":"(Durant et al. 2005; Ramakers et al. 2019&lt;i&gt;b&lt;/i&gt;)","plainTextFormattedCitation":"(Durant et al. 2005; Ramakers et al. 2019b)","previouslyFormattedCitation":"(Durant et al. 2005; Ramakers et al. 2019&lt;i&gt;b&lt;/i&gt;)"},"properties":{"noteIndex":0},"schema":"https://github.com/citation-style-language/schema/raw/master/csl-citation.json"}</w:instrText>
            </w:r>
            <w:r w:rsidR="00AE7CC2">
              <w:rPr>
                <w:rFonts w:ascii="Calibri" w:eastAsia="Times New Roman" w:hAnsi="Calibri" w:cs="Calibri"/>
                <w:color w:val="000000"/>
                <w:sz w:val="20"/>
                <w:szCs w:val="20"/>
                <w:lang w:eastAsia="en-GB"/>
              </w:rPr>
              <w:fldChar w:fldCharType="separate"/>
            </w:r>
            <w:r w:rsidR="006D3F02" w:rsidRPr="006D3F02">
              <w:rPr>
                <w:rFonts w:ascii="Calibri" w:eastAsia="Times New Roman" w:hAnsi="Calibri" w:cs="Calibri"/>
                <w:noProof/>
                <w:color w:val="000000"/>
                <w:sz w:val="20"/>
                <w:szCs w:val="20"/>
                <w:lang w:eastAsia="en-GB"/>
              </w:rPr>
              <w:t>(Durant et al. 2005; Ramakers et al. 2019</w:t>
            </w:r>
            <w:r w:rsidR="006D3F02" w:rsidRPr="006D3F02">
              <w:rPr>
                <w:rFonts w:ascii="Calibri" w:eastAsia="Times New Roman" w:hAnsi="Calibri" w:cs="Calibri"/>
                <w:i/>
                <w:noProof/>
                <w:color w:val="000000"/>
                <w:sz w:val="20"/>
                <w:szCs w:val="20"/>
                <w:lang w:eastAsia="en-GB"/>
              </w:rPr>
              <w:t>b</w:t>
            </w:r>
            <w:r w:rsidR="006D3F02" w:rsidRPr="006D3F02">
              <w:rPr>
                <w:rFonts w:ascii="Calibri" w:eastAsia="Times New Roman" w:hAnsi="Calibri" w:cs="Calibri"/>
                <w:noProof/>
                <w:color w:val="000000"/>
                <w:sz w:val="20"/>
                <w:szCs w:val="20"/>
                <w:lang w:eastAsia="en-GB"/>
              </w:rPr>
              <w:t>)</w:t>
            </w:r>
            <w:r w:rsidR="00AE7CC2">
              <w:rPr>
                <w:rFonts w:ascii="Calibri" w:eastAsia="Times New Roman" w:hAnsi="Calibri" w:cs="Calibri"/>
                <w:color w:val="000000"/>
                <w:sz w:val="20"/>
                <w:szCs w:val="20"/>
                <w:lang w:eastAsia="en-GB"/>
              </w:rPr>
              <w:fldChar w:fldCharType="end"/>
            </w:r>
            <w:r w:rsidRPr="00AE7CC2">
              <w:rPr>
                <w:rFonts w:ascii="Calibri" w:eastAsia="Times New Roman" w:hAnsi="Calibri" w:cs="Calibri"/>
                <w:color w:val="000000"/>
                <w:sz w:val="20"/>
                <w:szCs w:val="20"/>
                <w:lang w:eastAsia="en-GB"/>
              </w:rPr>
              <w:t xml:space="preserve">. </w:t>
            </w:r>
            <w:r w:rsidRPr="00762D2A">
              <w:rPr>
                <w:rFonts w:ascii="Calibri" w:eastAsia="Times New Roman" w:hAnsi="Calibri" w:cs="Calibri"/>
                <w:color w:val="000000"/>
                <w:sz w:val="20"/>
                <w:szCs w:val="20"/>
                <w:lang w:eastAsia="en-GB"/>
              </w:rPr>
              <w:t>Studies of impacts on relative fitness are informative regarding selection and opportunities for adaptation, whereas studies on mean fitness may be informative regarding demographic rates</w:t>
            </w:r>
            <w:r w:rsidR="00AE7CC2">
              <w:rPr>
                <w:rFonts w:ascii="Calibri" w:eastAsia="Times New Roman" w:hAnsi="Calibri" w:cs="Calibri"/>
                <w:color w:val="000000"/>
                <w:sz w:val="20"/>
                <w:szCs w:val="20"/>
                <w:lang w:eastAsia="en-GB"/>
              </w:rPr>
              <w:t xml:space="preserve"> </w:t>
            </w:r>
            <w:r w:rsidR="00AE7CC2">
              <w:rPr>
                <w:rFonts w:ascii="Calibri" w:eastAsia="Times New Roman" w:hAnsi="Calibri" w:cs="Calibri"/>
                <w:color w:val="000000"/>
                <w:sz w:val="20"/>
                <w:szCs w:val="20"/>
                <w:lang w:eastAsia="en-GB"/>
              </w:rPr>
              <w:fldChar w:fldCharType="begin" w:fldLock="1"/>
            </w:r>
            <w:r w:rsidR="00961E5E">
              <w:rPr>
                <w:rFonts w:ascii="Calibri" w:eastAsia="Times New Roman" w:hAnsi="Calibri" w:cs="Calibri"/>
                <w:color w:val="000000"/>
                <w:sz w:val="20"/>
                <w:szCs w:val="20"/>
                <w:lang w:eastAsia="en-GB"/>
              </w:rPr>
              <w:instrText>ADDIN CSL_CITATION {"citationItems":[{"id":"ITEM-1","itemData":{"DOI":"10.1038/s41559-019-0880-8","ISSN":"2397334X","abstract":"Climate change has often led to unequal shifts in the seasonal timing (phenology) of interacting species, such as consumers and their resource, leading to phenological ‘mismatches’. Mismatches occur when the time at which a consumer species’s demands for a resource are high does not match with the period when this resource is abundant. Here, we review the evolutionary and population-level consequences of such mismatches and how these depend on other ecological factors, such as additional drivers of selection and density-dependent recruitment. This review puts the research on phenological mismatches into a conceptual framework, applies this framework beyond consumer–resource interactions and illustrates this framework using examples drawn from the vast body of literature on mismatches. Finally, we point out priority questions for research on this key impact of climate change.","author":[{"dropping-particle":"","family":"Visser","given":"Marcel E.","non-dropping-particle":"","parse-names":false,"suffix":""},{"dropping-particle":"","family":"Gienapp","given":"Phillip","non-dropping-particle":"","parse-names":false,"suffix":""}],"container-title":"Nature Ecology and Evolution","id":"ITEM-1","issue":"6","issued":{"date-parts":[["2019"]]},"page":"879-885","publisher":"Springer US","title":"Evolutionary and demographic consequences of phenological mismatches","type":"article-journal","volume":"3"},"uris":["http://www.mendeley.com/documents/?uuid=d2970c58-e392-492e-9309-a6405757ee5d"]}],"mendeley":{"formattedCitation":"(Visser and Gienapp 2019)","plainTextFormattedCitation":"(Visser and Gienapp 2019)","previouslyFormattedCitation":"(Visser and Gienapp 2019)"},"properties":{"noteIndex":0},"schema":"https://github.com/citation-style-language/schema/raw/master/csl-citation.json"}</w:instrText>
            </w:r>
            <w:r w:rsidR="00AE7CC2">
              <w:rPr>
                <w:rFonts w:ascii="Calibri" w:eastAsia="Times New Roman" w:hAnsi="Calibri" w:cs="Calibri"/>
                <w:color w:val="000000"/>
                <w:sz w:val="20"/>
                <w:szCs w:val="20"/>
                <w:lang w:eastAsia="en-GB"/>
              </w:rPr>
              <w:fldChar w:fldCharType="separate"/>
            </w:r>
            <w:r w:rsidR="006D3F02" w:rsidRPr="006D3F02">
              <w:rPr>
                <w:rFonts w:ascii="Calibri" w:eastAsia="Times New Roman" w:hAnsi="Calibri" w:cs="Calibri"/>
                <w:noProof/>
                <w:color w:val="000000"/>
                <w:sz w:val="20"/>
                <w:szCs w:val="20"/>
                <w:lang w:eastAsia="en-GB"/>
              </w:rPr>
              <w:t>(Visser and Gienapp 2019)</w:t>
            </w:r>
            <w:r w:rsidR="00AE7CC2">
              <w:rPr>
                <w:rFonts w:ascii="Calibri" w:eastAsia="Times New Roman" w:hAnsi="Calibri" w:cs="Calibri"/>
                <w:color w:val="000000"/>
                <w:sz w:val="20"/>
                <w:szCs w:val="20"/>
                <w:lang w:eastAsia="en-GB"/>
              </w:rPr>
              <w:fldChar w:fldCharType="end"/>
            </w:r>
          </w:p>
        </w:tc>
      </w:tr>
      <w:tr w:rsidR="00AE7CC2" w:rsidRPr="00762D2A" w:rsidTr="00762D2A">
        <w:tc>
          <w:tcPr>
            <w:tcW w:w="0" w:type="auto"/>
            <w:tcMar>
              <w:top w:w="0" w:type="dxa"/>
              <w:left w:w="108" w:type="dxa"/>
              <w:bottom w:w="0" w:type="dxa"/>
              <w:right w:w="108" w:type="dxa"/>
            </w:tcMar>
            <w:hideMark/>
          </w:tcPr>
          <w:p w:rsidR="00762D2A" w:rsidRPr="00762D2A" w:rsidRDefault="00762D2A" w:rsidP="00F7526A">
            <w:pPr>
              <w:spacing w:line="240" w:lineRule="auto"/>
              <w:rPr>
                <w:rFonts w:ascii="Times New Roman" w:eastAsia="Times New Roman" w:hAnsi="Times New Roman" w:cs="Times New Roman"/>
                <w:sz w:val="20"/>
                <w:szCs w:val="20"/>
                <w:lang w:eastAsia="en-GB"/>
              </w:rPr>
            </w:pPr>
            <w:r w:rsidRPr="00762D2A">
              <w:rPr>
                <w:rFonts w:ascii="Calibri" w:eastAsia="Times New Roman" w:hAnsi="Calibri" w:cs="Calibri"/>
                <w:color w:val="000000"/>
                <w:sz w:val="20"/>
                <w:szCs w:val="20"/>
                <w:lang w:eastAsia="en-GB"/>
              </w:rPr>
              <w:t>5. Mismatch impacts negatively on consumer (meta) population size or growth</w:t>
            </w:r>
          </w:p>
          <w:p w:rsidR="00762D2A" w:rsidRPr="00762D2A" w:rsidRDefault="00762D2A" w:rsidP="00F7526A">
            <w:pPr>
              <w:spacing w:after="0" w:line="240" w:lineRule="auto"/>
              <w:rPr>
                <w:rFonts w:ascii="Times New Roman" w:eastAsia="Times New Roman" w:hAnsi="Times New Roman" w:cs="Times New Roman"/>
                <w:sz w:val="20"/>
                <w:szCs w:val="20"/>
                <w:lang w:eastAsia="en-GB"/>
              </w:rPr>
            </w:pPr>
          </w:p>
        </w:tc>
        <w:tc>
          <w:tcPr>
            <w:tcW w:w="0" w:type="auto"/>
            <w:tcMar>
              <w:top w:w="0" w:type="dxa"/>
              <w:left w:w="108" w:type="dxa"/>
              <w:bottom w:w="0" w:type="dxa"/>
              <w:right w:w="108" w:type="dxa"/>
            </w:tcMar>
            <w:hideMark/>
          </w:tcPr>
          <w:p w:rsidR="00762D2A" w:rsidRPr="00762D2A" w:rsidRDefault="00762D2A" w:rsidP="00F7526A">
            <w:pPr>
              <w:spacing w:line="240" w:lineRule="auto"/>
              <w:rPr>
                <w:rFonts w:ascii="Times New Roman" w:eastAsia="Times New Roman" w:hAnsi="Times New Roman" w:cs="Times New Roman"/>
                <w:sz w:val="20"/>
                <w:szCs w:val="20"/>
                <w:lang w:eastAsia="en-GB"/>
              </w:rPr>
            </w:pPr>
            <w:r w:rsidRPr="00762D2A">
              <w:rPr>
                <w:rFonts w:ascii="Calibri" w:eastAsia="Times New Roman" w:hAnsi="Calibri" w:cs="Calibri"/>
                <w:color w:val="000000"/>
                <w:sz w:val="20"/>
                <w:szCs w:val="20"/>
                <w:lang w:eastAsia="en-GB"/>
              </w:rPr>
              <w:t>Negative effects of asynchrony on fitness (4) that have a negative effect on population size/growth, as assessed over multiple years</w:t>
            </w:r>
          </w:p>
        </w:tc>
        <w:tc>
          <w:tcPr>
            <w:tcW w:w="0" w:type="auto"/>
            <w:tcMar>
              <w:top w:w="0" w:type="dxa"/>
              <w:left w:w="108" w:type="dxa"/>
              <w:bottom w:w="0" w:type="dxa"/>
              <w:right w:w="108" w:type="dxa"/>
            </w:tcMar>
            <w:hideMark/>
          </w:tcPr>
          <w:p w:rsidR="00762D2A" w:rsidRPr="00762D2A" w:rsidRDefault="00762D2A" w:rsidP="006D3F02">
            <w:pPr>
              <w:spacing w:line="240" w:lineRule="auto"/>
              <w:rPr>
                <w:rFonts w:ascii="Times New Roman" w:eastAsia="Times New Roman" w:hAnsi="Times New Roman" w:cs="Times New Roman"/>
                <w:sz w:val="20"/>
                <w:szCs w:val="20"/>
                <w:lang w:eastAsia="en-GB"/>
              </w:rPr>
            </w:pPr>
            <w:r w:rsidRPr="00762D2A">
              <w:rPr>
                <w:rFonts w:ascii="Calibri" w:eastAsia="Times New Roman" w:hAnsi="Calibri" w:cs="Calibri"/>
                <w:color w:val="000000"/>
                <w:sz w:val="20"/>
                <w:szCs w:val="20"/>
                <w:lang w:eastAsia="en-GB"/>
              </w:rPr>
              <w:t xml:space="preserve">Requires long-term data on mismatch and population size. The impact of mismatch on demographic rates can be incorporated into a population model </w:t>
            </w:r>
            <w:r w:rsidR="00AE7CC2">
              <w:rPr>
                <w:rFonts w:ascii="Calibri" w:eastAsia="Times New Roman" w:hAnsi="Calibri" w:cs="Calibri"/>
                <w:color w:val="000000"/>
                <w:sz w:val="20"/>
                <w:szCs w:val="20"/>
                <w:lang w:eastAsia="en-GB"/>
              </w:rPr>
              <w:fldChar w:fldCharType="begin" w:fldLock="1"/>
            </w:r>
            <w:r w:rsidR="00961E5E">
              <w:rPr>
                <w:rFonts w:ascii="Calibri" w:eastAsia="Times New Roman" w:hAnsi="Calibri" w:cs="Calibri"/>
                <w:color w:val="000000"/>
                <w:sz w:val="20"/>
                <w:szCs w:val="20"/>
                <w:lang w:eastAsia="en-GB"/>
              </w:rPr>
              <w:instrText>ADDIN CSL_CITATION {"citationItems":[{"id":"ITEM-1","itemData":{"DOI":"10.1111/oik.06985","ISSN":"16000706","abstract":"Global climate change is altering the timing of life history events for species living in seasonal environments. These shifts in phenology can lead to the disruption of interspecific relationships with implications for individual fitness. Predicting phenological change and its population level consequences can provide insights into population persistence. Achieving this is challenging for labile traits as current structured population models do not explicitly distinguish between the roles of phenotypic plasticity and micro-evolution, hindering realistic predictions of trait change. In this study we present the first empirical test of a new integral projection model (IPM) framework, which allows phenotypic plasticity and micro-evolution to be teased apart by incorporating a quantitative genetic inheritance function. We parameterise this model for a population of wild great tits Parus major and test its predictive capabilities through K-fold cross validation. We test the predictive accuracy of the quantitative genetic IPM in comparison to the standard IPM. We demonstrate that adding genetic inheritance rules maintains high accuracy of projections of phenological change, relative to the standard IPM. In addition, we find almost identical projections of population dynamics in this population for both IPMs, demonstrating that this model formulation allows researchers to investigate the contributions of phenotypic plasticity and micro-evolution to trait change, without sacrificing predictive accuracy. Modelling in this way reveals that, under directional environmental change, both micro-evolution and plasticity contribute to an advance of phenology, although the effect of plasticity is an order of magnitude higher than evolution. Despite this, synchrony between great tits and their caterpillar prey was reduced and population declines occurred. Our approach demonstrates that this model framework provides a promising avenue through which to explore the roles of phenotypic plasticity and evolution in trait changes and population dynamics.","author":[{"dropping-particle":"","family":"Simmonds","given":"Emily G.","non-dropping-particle":"","parse-names":false,"suffix":""},{"dropping-particle":"","family":"Cole","given":"Ella F.","non-dropping-particle":"","parse-names":false,"suffix":""},{"dropping-particle":"","family":"Sheldon","given":"Ben C.","non-dropping-particle":"","parse-names":false,"suffix":""},{"dropping-particle":"","family":"Coulson","given":"Tim","non-dropping-particle":"","parse-names":false,"suffix":""}],"container-title":"Oikos","id":"ITEM-1","issued":{"date-parts":[["2019"]]},"page":"1-13","title":"Testing the effect of quantitative genetic inheritance in structured models on projections of population dynamics","type":"article-journal"},"uris":["http://www.mendeley.com/documents/?uuid=ae7d2170-8cc4-4f4c-b0e3-45f181a36138"]}],"mendeley":{"formattedCitation":"(Simmonds et al. 2019&lt;i&gt;b&lt;/i&gt;)","plainTextFormattedCitation":"(Simmonds et al. 2019b)","previouslyFormattedCitation":"(Simmonds et al. 2019&lt;i&gt;b&lt;/i&gt;)"},"properties":{"noteIndex":0},"schema":"https://github.com/citation-style-language/schema/raw/master/csl-citation.json"}</w:instrText>
            </w:r>
            <w:r w:rsidR="00AE7CC2">
              <w:rPr>
                <w:rFonts w:ascii="Calibri" w:eastAsia="Times New Roman" w:hAnsi="Calibri" w:cs="Calibri"/>
                <w:color w:val="000000"/>
                <w:sz w:val="20"/>
                <w:szCs w:val="20"/>
                <w:lang w:eastAsia="en-GB"/>
              </w:rPr>
              <w:fldChar w:fldCharType="separate"/>
            </w:r>
            <w:r w:rsidR="006D3F02" w:rsidRPr="006D3F02">
              <w:rPr>
                <w:rFonts w:ascii="Calibri" w:eastAsia="Times New Roman" w:hAnsi="Calibri" w:cs="Calibri"/>
                <w:noProof/>
                <w:color w:val="000000"/>
                <w:sz w:val="20"/>
                <w:szCs w:val="20"/>
                <w:lang w:eastAsia="en-GB"/>
              </w:rPr>
              <w:t>(Simmonds et al. 2019</w:t>
            </w:r>
            <w:r w:rsidR="006D3F02" w:rsidRPr="006D3F02">
              <w:rPr>
                <w:rFonts w:ascii="Calibri" w:eastAsia="Times New Roman" w:hAnsi="Calibri" w:cs="Calibri"/>
                <w:i/>
                <w:noProof/>
                <w:color w:val="000000"/>
                <w:sz w:val="20"/>
                <w:szCs w:val="20"/>
                <w:lang w:eastAsia="en-GB"/>
              </w:rPr>
              <w:t>b</w:t>
            </w:r>
            <w:r w:rsidR="006D3F02" w:rsidRPr="006D3F02">
              <w:rPr>
                <w:rFonts w:ascii="Calibri" w:eastAsia="Times New Roman" w:hAnsi="Calibri" w:cs="Calibri"/>
                <w:noProof/>
                <w:color w:val="000000"/>
                <w:sz w:val="20"/>
                <w:szCs w:val="20"/>
                <w:lang w:eastAsia="en-GB"/>
              </w:rPr>
              <w:t>)</w:t>
            </w:r>
            <w:r w:rsidR="00AE7CC2">
              <w:rPr>
                <w:rFonts w:ascii="Calibri" w:eastAsia="Times New Roman" w:hAnsi="Calibri" w:cs="Calibri"/>
                <w:color w:val="000000"/>
                <w:sz w:val="20"/>
                <w:szCs w:val="20"/>
                <w:lang w:eastAsia="en-GB"/>
              </w:rPr>
              <w:fldChar w:fldCharType="end"/>
            </w:r>
            <w:r w:rsidRPr="00762D2A">
              <w:rPr>
                <w:rFonts w:ascii="Calibri" w:eastAsia="Times New Roman" w:hAnsi="Calibri" w:cs="Calibri"/>
                <w:color w:val="000000"/>
                <w:sz w:val="20"/>
                <w:szCs w:val="20"/>
                <w:lang w:eastAsia="en-GB"/>
              </w:rPr>
              <w:t xml:space="preserve"> or the causal pathways between mismatch and population growth can be assessed in a structural equation model</w:t>
            </w:r>
            <w:r w:rsidR="00AE7CC2">
              <w:rPr>
                <w:rFonts w:ascii="Calibri" w:eastAsia="Times New Roman" w:hAnsi="Calibri" w:cs="Calibri"/>
                <w:color w:val="000000"/>
                <w:sz w:val="20"/>
                <w:szCs w:val="20"/>
                <w:lang w:eastAsia="en-GB"/>
              </w:rPr>
              <w:t xml:space="preserve"> </w:t>
            </w:r>
            <w:r w:rsidR="00AE7CC2">
              <w:rPr>
                <w:rFonts w:ascii="Calibri" w:eastAsia="Times New Roman" w:hAnsi="Calibri" w:cs="Calibri"/>
                <w:color w:val="000000"/>
                <w:sz w:val="20"/>
                <w:szCs w:val="20"/>
                <w:lang w:eastAsia="en-GB"/>
              </w:rPr>
              <w:fldChar w:fldCharType="begin" w:fldLock="1"/>
            </w:r>
            <w:r w:rsidR="00961E5E">
              <w:rPr>
                <w:rFonts w:ascii="Calibri" w:eastAsia="Times New Roman" w:hAnsi="Calibri" w:cs="Calibri"/>
                <w:color w:val="000000"/>
                <w:sz w:val="20"/>
                <w:szCs w:val="20"/>
                <w:lang w:eastAsia="en-GB"/>
              </w:rPr>
              <w:instrText>ADDIN CSL_CITATION {"citationItems":[{"id":"ITEM-1","itemData":{"DOI":"10.1111/ele.12599","ISBN":"1461-0248","ISSN":"14610248","PMID":"27062059","abstract":"Species' responses to climate change are variable and diverse, yet our understanding of how different responses (e.g. physiological, behavioural, demographic) relate and how they affect the parameters most relevant for conservation (e.g. population persistence) is lacking. Despite this, studies that observe changes in one type of response typically assume that effects on population dynamics will occur, perhaps fallaciously. We use a hierarchical framework to explain and test when impacts of climate on traits (e.g. phenology) affect demographic rates (e.g. reproduction) and in turn population dynamics. Using this conceptual framework, we distinguish four mechanisms that can prevent lower-level responses from impacting population dynamics. Testable hypotheses were identified from the literature that suggest life-history and ecological characteristics which could predict when these mechanisms are likely to be important. A quantitative example on birds illustrates how, even with limited data and without fully-parameterized population models, new insights can be gained; differences among species in the impacts of climate-driven phenological changes on population growth were not explained by the number of broods or density dependence. Our approach helps to predict the types of species in which climate sensitivities of phenotypic traits have strong demographic and population consequences, which is crucial for conservation prioritization of data-deficient species.","author":[{"dropping-particle":"","family":"Mclean","given":"Nina","non-dropping-particle":"","parse-names":false,"suffix":""},{"dropping-particle":"","family":"Lawson","given":"Callum R.","non-dropping-particle":"","parse-names":false,"suffix":""},{"dropping-particle":"","family":"Leech","given":"Dave I.","non-dropping-particle":"","parse-names":false,"suffix":""},{"dropping-particle":"","family":"Pol","given":"Martijn","non-dropping-particle":"van de","parse-names":false,"suffix":""}],"container-title":"Ecology Letters","id":"ITEM-1","issue":"6","issued":{"date-parts":[["2016"]]},"page":"595-608","title":"Predicting when climate-driven phenotypic change affects population dynamics","type":"article-journal","volume":"19"},"uris":["http://www.mendeley.com/documents/?uuid=a02ffb0f-ead2-4a56-83da-0b244bc35ed9"]}],"mendeley":{"formattedCitation":"(Mclean et al. 2016)","plainTextFormattedCitation":"(Mclean et al. 2016)","previouslyFormattedCitation":"(Mclean et al. 2016)"},"properties":{"noteIndex":0},"schema":"https://github.com/citation-style-language/schema/raw/master/csl-citation.json"}</w:instrText>
            </w:r>
            <w:r w:rsidR="00AE7CC2">
              <w:rPr>
                <w:rFonts w:ascii="Calibri" w:eastAsia="Times New Roman" w:hAnsi="Calibri" w:cs="Calibri"/>
                <w:color w:val="000000"/>
                <w:sz w:val="20"/>
                <w:szCs w:val="20"/>
                <w:lang w:eastAsia="en-GB"/>
              </w:rPr>
              <w:fldChar w:fldCharType="separate"/>
            </w:r>
            <w:r w:rsidR="006D3F02" w:rsidRPr="006D3F02">
              <w:rPr>
                <w:rFonts w:ascii="Calibri" w:eastAsia="Times New Roman" w:hAnsi="Calibri" w:cs="Calibri"/>
                <w:noProof/>
                <w:color w:val="000000"/>
                <w:sz w:val="20"/>
                <w:szCs w:val="20"/>
                <w:lang w:eastAsia="en-GB"/>
              </w:rPr>
              <w:t>(Mclean et al. 2016)</w:t>
            </w:r>
            <w:r w:rsidR="00AE7CC2">
              <w:rPr>
                <w:rFonts w:ascii="Calibri" w:eastAsia="Times New Roman" w:hAnsi="Calibri" w:cs="Calibri"/>
                <w:color w:val="000000"/>
                <w:sz w:val="20"/>
                <w:szCs w:val="20"/>
                <w:lang w:eastAsia="en-GB"/>
              </w:rPr>
              <w:fldChar w:fldCharType="end"/>
            </w:r>
            <w:r w:rsidRPr="00762D2A">
              <w:rPr>
                <w:rFonts w:ascii="Calibri" w:eastAsia="Times New Roman" w:hAnsi="Calibri" w:cs="Calibri"/>
                <w:color w:val="000000"/>
                <w:sz w:val="20"/>
                <w:szCs w:val="20"/>
                <w:lang w:eastAsia="en-GB"/>
              </w:rPr>
              <w:t xml:space="preserve">. It is important to rule out a causal effect of other variables (e.g., land-use, resource availability, sea ice, population density) that have changed over time </w:t>
            </w:r>
            <w:r w:rsidR="00AE7CC2">
              <w:rPr>
                <w:rFonts w:ascii="Calibri" w:eastAsia="Times New Roman" w:hAnsi="Calibri" w:cs="Calibri"/>
                <w:color w:val="000000"/>
                <w:sz w:val="20"/>
                <w:szCs w:val="20"/>
                <w:lang w:eastAsia="en-GB"/>
              </w:rPr>
              <w:fldChar w:fldCharType="begin" w:fldLock="1"/>
            </w:r>
            <w:r w:rsidR="00961E5E">
              <w:rPr>
                <w:rFonts w:ascii="Calibri" w:eastAsia="Times New Roman" w:hAnsi="Calibri" w:cs="Calibri"/>
                <w:color w:val="000000"/>
                <w:sz w:val="20"/>
                <w:szCs w:val="20"/>
                <w:lang w:eastAsia="en-GB"/>
              </w:rPr>
              <w:instrText>ADDIN CSL_CITATION {"citationItems":[{"id":"ITEM-1","itemData":{"DOI":"10.1002/ecy.1749","ISSN":"00129658","abstract":"Evidence of climate-change-driven shifts in plant and animal phenology have raised concerns that certain trophic interactions may be increasingly mismatched in time, resulting in declines in reproductive success. Given the constraints imposed by extreme seasonality at high latitudes and the rapid shifts in phenology seen in the Arctic, we would also expect Antarctic species to be highly vulnerable to climate-change-driven phenological mismatches with their environment. However, few studies have assessed the impacts of phenological change in Antarctica. Using the largest database of phytoplankton phenology, sea-ice phenology, and Adélie Penguin breeding phenology and breeding success assembled to date, we find that, while a temporal match between Penguin breeding phenology and optimal environmental conditions sets an upper limit on breeding success, only a weak relationship to the mean exists. Despite previous work suggesting that divergent trends in Adélie Penguin breeding phenology are apparent across the Antarctic continent, we find no such trends. Furthermore, we find no trend in the magnitude of phenological mismatch, suggesting that mismatch is driven by interannual variability in environmental conditions rather than climate-change-driven trends, as observed in other systems. We propose several criteria necessary for a species to experience a strong climate-change-driven phenological mismatch, of which several may be violated by this system.","author":[{"dropping-particle":"","family":"Youngflesh","given":"Casey","non-dropping-particle":"","parse-names":false,"suffix":""},{"dropping-particle":"","family":"Jenouvrier","given":"Stephanie","non-dropping-particle":"","parse-names":false,"suffix":""},{"dropping-particle":"","family":"Li","given":"Yun","non-dropping-particle":"","parse-names":false,"suffix":""},{"dropping-particle":"","family":"Ji","given":"Rubao","non-dropping-particle":"","parse-names":false,"suffix":""},{"dropping-particle":"","family":"Ainley","given":"David G.","non-dropping-particle":"","parse-names":false,"suffix":""},{"dropping-particle":"","family":"Ballard","given":"Grant","non-dropping-particle":"","parse-names":false,"suffix":""},{"dropping-particle":"","family":"Barbraud","given":"Christophe","non-dropping-particle":"","parse-names":false,"suffix":""},{"dropping-particle":"","family":"Delord","given":"Karine","non-dropping-particle":"","parse-names":false,"suffix":""},{"dropping-particle":"","family":"Dugger","given":"Katie M.","non-dropping-particle":"","parse-names":false,"suffix":""},{"dropping-particle":"","family":"Emmerson","given":"Louise M.","non-dropping-particle":"","parse-names":false,"suffix":""},{"dropping-particle":"","family":"Fraser","given":"William R.","non-dropping-particle":"","parse-names":false,"suffix":""},{"dropping-particle":"","family":"Hinke","given":"Jefferson T.","non-dropping-particle":"","parse-names":false,"suffix":""},{"dropping-particle":"","family":"Lyver","given":"Phil O.B.","non-dropping-particle":"","parse-names":false,"suffix":""},{"dropping-particle":"","family":"Olmastroni","given":"Silvia","non-dropping-particle":"","parse-names":false,"suffix":""},{"dropping-particle":"","family":"Southwell","given":"Colin J.","non-dropping-particle":"","parse-names":false,"suffix":""},{"dropping-particle":"","family":"Trivelpiece","given":"Susan G.","non-dropping-particle":"","parse-names":false,"suffix":""},{"dropping-particle":"","family":"Trivelpiece","given":"Wayne Z.","non-dropping-particle":"","parse-names":false,"suffix":""},{"dropping-particle":"","family":"Lynch","given":"Heather J.","non-dropping-particle":"","parse-names":false,"suffix":""}],"container-title":"Ecology","id":"ITEM-1","issue":"4","issued":{"date-parts":[["2017"]]},"page":"940-951","title":"Circumpolar analysis of the Adélie Penguin reveals the importance of environmental variability in phenological mismatch","type":"article-journal","volume":"98"},"uris":["http://www.mendeley.com/documents/?uuid=e0cbbea8-9de1-4956-a5aa-3358474d6b26"]}],"mendeley":{"formattedCitation":"(Youngflesh et al. 2017)","plainTextFormattedCitation":"(Youngflesh et al. 2017)","previouslyFormattedCitation":"(Youngflesh et al. 2017)"},"properties":{"noteIndex":0},"schema":"https://github.com/citation-style-language/schema/raw/master/csl-citation.json"}</w:instrText>
            </w:r>
            <w:r w:rsidR="00AE7CC2">
              <w:rPr>
                <w:rFonts w:ascii="Calibri" w:eastAsia="Times New Roman" w:hAnsi="Calibri" w:cs="Calibri"/>
                <w:color w:val="000000"/>
                <w:sz w:val="20"/>
                <w:szCs w:val="20"/>
                <w:lang w:eastAsia="en-GB"/>
              </w:rPr>
              <w:fldChar w:fldCharType="separate"/>
            </w:r>
            <w:r w:rsidR="006D3F02" w:rsidRPr="006D3F02">
              <w:rPr>
                <w:rFonts w:ascii="Calibri" w:eastAsia="Times New Roman" w:hAnsi="Calibri" w:cs="Calibri"/>
                <w:noProof/>
                <w:color w:val="000000"/>
                <w:sz w:val="20"/>
                <w:szCs w:val="20"/>
                <w:lang w:eastAsia="en-GB"/>
              </w:rPr>
              <w:t>(Youngflesh et al. 2017)</w:t>
            </w:r>
            <w:r w:rsidR="00AE7CC2">
              <w:rPr>
                <w:rFonts w:ascii="Calibri" w:eastAsia="Times New Roman" w:hAnsi="Calibri" w:cs="Calibri"/>
                <w:color w:val="000000"/>
                <w:sz w:val="20"/>
                <w:szCs w:val="20"/>
                <w:lang w:eastAsia="en-GB"/>
              </w:rPr>
              <w:fldChar w:fldCharType="end"/>
            </w:r>
            <w:r w:rsidRPr="00762D2A">
              <w:rPr>
                <w:rFonts w:ascii="Calibri" w:eastAsia="Times New Roman" w:hAnsi="Calibri" w:cs="Calibri"/>
                <w:color w:val="000000"/>
                <w:sz w:val="20"/>
                <w:szCs w:val="20"/>
                <w:lang w:eastAsia="en-GB"/>
              </w:rPr>
              <w:t xml:space="preserve">. Such confounding effects can partially be accounted for by including year as a term to </w:t>
            </w:r>
            <w:proofErr w:type="spellStart"/>
            <w:r w:rsidRPr="00762D2A">
              <w:rPr>
                <w:rFonts w:ascii="Calibri" w:eastAsia="Times New Roman" w:hAnsi="Calibri" w:cs="Calibri"/>
                <w:color w:val="000000"/>
                <w:sz w:val="20"/>
                <w:szCs w:val="20"/>
                <w:lang w:eastAsia="en-GB"/>
              </w:rPr>
              <w:t>detrend</w:t>
            </w:r>
            <w:proofErr w:type="spellEnd"/>
            <w:r w:rsidRPr="00762D2A">
              <w:rPr>
                <w:rFonts w:ascii="Calibri" w:eastAsia="Times New Roman" w:hAnsi="Calibri" w:cs="Calibri"/>
                <w:color w:val="000000"/>
                <w:sz w:val="20"/>
                <w:szCs w:val="20"/>
                <w:lang w:eastAsia="en-GB"/>
              </w:rPr>
              <w:t xml:space="preserve"> the analysis</w:t>
            </w:r>
            <w:r w:rsidR="00EA6DA8">
              <w:rPr>
                <w:rFonts w:ascii="Calibri" w:eastAsia="Times New Roman" w:hAnsi="Calibri" w:cs="Calibri"/>
                <w:color w:val="000000"/>
                <w:sz w:val="20"/>
                <w:szCs w:val="20"/>
                <w:lang w:eastAsia="en-GB"/>
              </w:rPr>
              <w:t xml:space="preserve"> </w:t>
            </w:r>
            <w:r w:rsidR="00EA6DA8">
              <w:rPr>
                <w:rFonts w:ascii="Calibri" w:eastAsia="Times New Roman" w:hAnsi="Calibri" w:cs="Calibri"/>
                <w:color w:val="000000"/>
                <w:sz w:val="20"/>
                <w:szCs w:val="20"/>
                <w:lang w:eastAsia="en-GB"/>
              </w:rPr>
              <w:fldChar w:fldCharType="begin" w:fldLock="1"/>
            </w:r>
            <w:r w:rsidR="00961E5E">
              <w:rPr>
                <w:rFonts w:ascii="Calibri" w:eastAsia="Times New Roman" w:hAnsi="Calibri" w:cs="Calibri"/>
                <w:color w:val="000000"/>
                <w:sz w:val="20"/>
                <w:szCs w:val="20"/>
                <w:lang w:eastAsia="en-GB"/>
              </w:rPr>
              <w:instrText>ADDIN CSL_CITATION {"citationItems":[{"id":"ITEM-1","itemData":{"DOI":"10.1002/ecy.1690","ISBN":"4955139574","ISSN":"00129658","abstract":"Introduction: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DULCIS.","author":[{"dropping-particle":"","family":"Iler","given":"Amy M.","non-dropping-particle":"","parse-names":false,"suffix":""},{"dropping-particle":"","family":"Inouye","given":"David W.","non-dropping-particle":"","parse-names":false,"suffix":""},{"dropping-particle":"","family":"Schmidt","given":"Niels M.","non-dropping-particle":"","parse-names":false,"suffix":""},{"dropping-particle":"","family":"Høye","given":"Toke T.","non-dropping-particle":"","parse-names":false,"suffix":""}],"container-title":"Ecology","id":"ITEM-1","issue":"3","issued":{"date-parts":[["2017"]]},"page":"647-655","title":"Detrending phenological time series improves climate-phenology analyses and reveals evidence of plasticity","type":"article-journal","volume":"98"},"uris":["http://www.mendeley.com/documents/?uuid=fafdfca1-0168-4431-bf8a-205e9eb300c4"]},{"id":"ITEM-2","itemData":{"DOI":"10.1038/s41558-018-0115-z","ISBN":"1758-6798","ISSN":"17586798","abstract":"Reproductive timing in many taxa plays a key role in determining breeding productivity 1 , and is often sensitive to climatic condi-tions 2 . Current climate change may alter the timing of breeding at different rates across trophic levels, potentially resulting in temporal mismatch between the resource requirements of pred-ators and their prey 3 . This is of particular concern for higher-trophic-level organisms, whose longer generation times confer a lower rate of evolutionary rescue than primary producers or consumers 4 . However, the disconnection between studies of ecological change in marine systems makes it difficult to detect general changes in the timing of reproduction 5 . Here, we use a comprehensive meta-analysis of 209 phenological time series from 145 breeding populations to show that, on average, seabird populations worldwide have not adjusted their breeding sea-sons over time (− 0.020 days yr −1) or in response to sea surface temperature (SST) (− 0.272 days °C −1) between 1952 and 2015. However, marked between-year variation in timing observed in resident species and some Pelecaniformes and Suliformes (cor-morants, gannets and boobies) may imply that timing, in some cases, is affected by unmeasured environmental conditions. This limited temperature-mediated plasticity of reproductive timing in seabirds potentially makes these top predators highly vulner-able to future mismatch with lower-trophic-level resources 2 . The effects of rising global temperatures are having a profound impact on terrestrial and aquatic biota, influencing species abundance, distributions, behaviours and interactions 6 . Changes in phenology— the timing of seasonally recurring life-history events—are one of the most apparent responses to rising global temperatures. At higher lati-tudes, many spring and early summer events are ocurring earlier over time across a suite of terrestrial, freshwater and marine ecosystems 2,3 . As the timing of breeding affects the abiotic conditions and biotic interactions to which parents and their offspring are exposed 7 , breed-ing phenology is expected to play a key role in mediating the relation-ship between environmental temperature and fitness 1 . Globally, many species at higher trophic levels have poor con-servation status 8 . Current evidence indicates that the phenology of species occupying higher trophic levels is less responsive to environ-mental change than that of primary producers and consumers 2–4 , making them particular…","author":[{"dropping-particle":"","family":"Keogan","given":"Katharine","non-dropping-particle":"","parse-names":false,"suffix":""},{"dropping-particle":"","family":"Daunt","given":"Francis","non-dropping-particle":"","parse-names":false,"suffix":""},{"dropping-particle":"","family":"Wanless","given":"Sarah","non-dropping-particle":"","parse-names":false,"suffix":""},{"dropping-particle":"","family":"Phillips","given":"Richard A.","non-dropping-particle":"","parse-names":false,"suffix":""},{"dropping-particle":"","family":"Walling","given":"Craig A.","non-dropping-particle":"","parse-names":false,"suffix":""},{"dropping-particle":"","family":"Agnew","given":"Philippa","non-dropping-particle":"","parse-names":false,"suffix":""},{"dropping-particle":"","family":"Ainley","given":"David G.","non-dropping-particle":"","parse-names":false,"suffix":""},{"dropping-particle":"","family":"Anker-Nilssen","given":"Tycho","non-dropping-particle":"","parse-names":false,"suffix":""},{"dropping-particle":"","family":"Ballard","given":"Grant","non-dropping-particle":"","parse-names":false,"suffix":""},{"dropping-particle":"","family":"Barrett","given":"Robert T.","non-dropping-particle":"","parse-names":false,"suffix":""},{"dropping-particle":"","family":"Barton","given":"Kerry J.","non-dropping-particle":"","parse-names":false,"suffix":""},{"dropping-particle":"","family":"Bech","given":"Claus","non-dropping-particle":"","parse-names":false,"suffix":""},{"dropping-particle":"","family":"Becker","given":"Peter","non-dropping-particle":"","parse-names":false,"suffix":""},{"dropping-particle":"","family":"Berglund","given":"Per Arvid","non-dropping-particle":"","parse-names":false,"suffix":""},{"dropping-particle":"","family":"Bollache","given":"Loïc","non-dropping-particle":"","parse-names":false,"suffix":""},{"dropping-particle":"","family":"Bond","given":"Alexander L.","non-dropping-particle":"","parse-names":false,"suffix":""},{"dropping-particle":"","family":"Bouwhuis","given":"Sandra","non-dropping-particle":"","parse-names":false,"suffix":""},{"dropping-particle":"","family":"Bradley","given":"Russell W.","non-dropping-particle":"","parse-names":false,"suffix":""},{"dropping-particle":"","family":"Burr","given":"Zofia M.","non-dropping-particle":"","parse-names":false,"suffix":""},{"dropping-particle":"","family":"Camphuysen","given":"Kees","non-dropping-particle":"","parse-names":false,"suffix":""},{"dropping-particle":"","family":"Catry","given":"Paulo","non-dropping-particle":"","parse-names":false,"suffix":""},{"dropping-particle":"","family":"Chiaradia","given":"Andre","non-dropping-particle":"","parse-names":false,"suffix":""},{"dropping-particle":"","family":"Christensen-Dalsgaard","given":"Signe","non-dropping-particle":"","parse-names":false,"suffix":""},{"dropping-particle":"","family":"Cuthbert","given":"Richard","non-dropping-particle":"","parse-names":false,"suffix":""},{"dropping-particle":"","family":"Dehnhard","given":"Nina","non-dropping-particle":"","parse-names":false,"suffix":""},{"dropping-particle":"","family":"Descamps","given":"Sébastien","non-dropping-particle":"","parse-names":false,"suffix":""},{"dropping-particle":"","family":"Diamond","given":"Tony","non-dropping-particle":"","parse-names":false,"suffix":""},{"dropping-particle":"","family":"Divoky","given":"George","non-dropping-particle":"","parse-names":false,"suffix":""},{"dropping-particle":"","family":"Drummond","given":"Hugh","non-dropping-particle":"","parse-names":false,"suffix":""},{"dropping-particle":"","family":"Dugger","given":"Katie M.","non-dropping-particle":"","parse-names":false,"suffix":""},{"dropping-particle":"","family":"Dunn","given":"Michael J.","non-dropping-particle":"","parse-names":false,"suffix":""},{"dropping-particle":"","family":"Emmerson","given":"Louise","non-dropping-particle":"","parse-names":false,"suffix":""},{"dropping-particle":"","family":"Erikstad","given":"Kjell Einar","non-dropping-particle":"","parse-names":false,"suffix":""},{"dropping-particle":"","family":"Fort","given":"Jérôme","non-dropping-particle":"","parse-names":false,"suffix":""},{"dropping-particle":"","family":"Fraser","given":"William","non-dropping-particle":"","parse-names":false,"suffix":""},{"dropping-particle":"","family":"Genovart","given":"Meritxell","non-dropping-particle":"","parse-names":false,"suffix":""},{"dropping-particle":"","family":"Gilg","given":"Olivier","non-dropping-particle":"","parse-names":false,"suffix":""},{"dropping-particle":"","family":"González-Solís","given":"Jacob","non-dropping-particle":"","parse-names":false,"suffix":""},{"dropping-particle":"","family":"Granadeiro","given":"José Pedro","non-dropping-particle":"","parse-names":false,"suffix":""},{"dropping-particle":"","family":"Grémillet","given":"David","non-dropping-particle":"","parse-names":false,"suffix":""},{"dropping-particle":"","family":"Hansen","given":"Jannik","non-dropping-particle":"","parse-names":false,"suffix":""},{"dropping-particle":"","family":"Hanssen","given":"Sveinn A.","non-dropping-particle":"","parse-names":false,"suffix":""},{"dropping-particle":"","family":"Harris","given":"Mike","non-dropping-particle":"","parse-names":false,"suffix":""},{"dropping-particle":"","family":"Hedd","given":"April","non-dropping-particle":"","parse-names":false,"suffix":""},{"dropping-particle":"","family":"Hinke","given":"Jefferson","non-dropping-particle":"","parse-names":false,"suffix":""},{"dropping-particle":"","family":"Igual","given":"José Manuel","non-dropping-particle":"","parse-names":false,"suffix":""},{"dropping-particle":"","family":"Jahncke","given":"Jaime","non-dropping-particle":"","parse-names":false,"suffix":""},{"dropping-particle":"","family":"Jones","given":"Ian","non-dropping-particle":"","parse-names":false,"suffix":""},{"dropping-particle":"","family":"Kappes","given":"Peter J.","non-dropping-particle":"","parse-names":false,"suffix":""},{"dropping-particle":"","family":"Lang","given":"Johannes","non-dropping-particle":"","parse-names":false,"suffix":""},{"dropping-particle":"","family":"Langset","given":"Magdalene","non-dropping-particle":"","parse-names":false,"suffix":""},{"dropping-particle":"","family":"Lescroël","given":"Amélie","non-dropping-particle":"","parse-names":false,"suffix":""},{"dropping-particle":"","family":"Lorentsen","given":"Svein Håkon","non-dropping-particle":"","parse-names":false,"suffix":""},{"dropping-particle":"","family":"Lyver","given":"Phil O.B.","non-dropping-particle":"","parse-names":false,"suffix":""},{"dropping-particle":"","family":"Mallory","given":"Mark","non-dropping-particle":"","parse-names":false,"suffix":""},{"dropping-particle":"","family":"Moe","given":"Børge","non-dropping-particle":"","parse-names":false,"suffix":""},{"dropping-particle":"","family":"Montevecchi","given":"William A.","non-dropping-particle":"","parse-names":false,"suffix":""},{"dropping-particle":"","family":"Monticelli","given":"David","non-dropping-particle":"","parse-names":false,"suffix":""},{"dropping-particle":"","family":"Mostello","given":"Carolyn","non-dropping-particle":"","parse-names":false,"suffix":""},{"dropping-particle":"","family":"Newell","given":"Mark","non-dropping-particle":"","parse-names":false,"suffix":""},{"dropping-particle":"","family":"Nicholson","given":"Lisa","non-dropping-particle":"","parse-names":false,"suffix":""},{"dropping-particle":"","family":"Nisbet","given":"Ian","non-dropping-particle":"","parse-names":false,"suffix":""},{"dropping-particle":"","family":"Olsson","given":"Olof","non-dropping-particle":"","parse-names":false,"suffix":""},{"dropping-particle":"","family":"Oro","given":"Daniel","non-dropping-particle":"","parse-names":false,"suffix":""},{"dropping-particle":"","family":"Pattison","given":"Vivian","non-dropping-particle":"","parse-names":false,"suffix":""},{"dropping-particle":"","family":"Poisbleau","given":"Maud","non-dropping-particle":"","parse-names":false,"suffix":""},{"dropping-particle":"","family":"Pyk","given":"Tanya","non-dropping-particle":"","parse-names":false,"suffix":""},{"dropping-particle":"","family":"Quintana","given":"Flavio","non-dropping-particle":"","parse-names":false,"suffix":""},{"dropping-particle":"","family":"Ramos","given":"Jaime A.","non-dropping-particle":"","parse-names":false,"suffix":""},{"dropping-particle":"","family":"Ramos","given":"Raül","non-dropping-particle":"","parse-names":false,"suffix":""},{"dropping-particle":"","family":"Reiertsen","given":"Tone Kirstin","non-dropping-particle":"","parse-names":false,"suffix":""},{"dropping-particle":"","family":"Rodríguez","given":"Cristina","non-dropping-particle":"","parse-names":false,"suffix":""},{"dropping-particle":"","family":"Ryan","given":"Peter","non-dropping-particle":"","parse-names":false,"suffix":""},{"dropping-particle":"","family":"Sanz-Aguilar","given":"Ana","non-dropping-particle":"","parse-names":false,"suffix":""},{"dropping-particle":"","family":"Schmidt","given":"Niels M.","non-dropping-particle":"","parse-names":false,"suffix":""},{"dropping-particle":"","family":"Shannon","given":"Paula","non-dropping-particle":"","parse-names":false,"suffix":""},{"dropping-particle":"","family":"Sittler","given":"Benoit","non-dropping-particle":"","parse-names":false,"suffix":""},{"dropping-particle":"","family":"Southwell","given":"Colin","non-dropping-particle":"","parse-names":false,"suffix":""},{"dropping-particle":"","family":"Surman","given":"Christopher","non-dropping-particle":"","parse-names":false,"suffix":""},{"dropping-particle":"","family":"Svagelj","given":"Walter S.","non-dropping-particle":"","parse-names":false,"suffix":""},{"dropping-particle":"","family":"Trivelpiece","given":"Wayne","non-dropping-particle":"","parse-names":false,"suffix":""},{"dropping-particle":"","family":"Warzybok","given":"Pete","non-dropping-particle":"","parse-names":false,"suffix":""},{"dropping-particle":"","family":"Watanuki","given":"Yutaka","non-dropping-particle":"","parse-names":false,"suffix":""},{"dropping-particle":"","family":"Weimerskirch","given":"Henri","non-dropping-particle":"","parse-names":false,"suffix":""},{"dropping-particle":"","family":"Wilson","given":"Peter R.","non-dropping-particle":"","parse-names":false,"suffix":""},{"dropping-particle":"","family":"Wood","given":"Andrew G.","non-dropping-particle":"","parse-names":false,"suffix":""},{"dropping-particle":"","family":"Phillimore","given":"Albert B.","non-dropping-particle":"","parse-names":false,"suffix":""},{"dropping-particle":"","family":"Lewis","given":"Sue","non-dropping-particle":"","parse-names":false,"suffix":""}],"container-title":"Nature Climate Change","id":"ITEM-2","issue":"4","issued":{"date-parts":[["2018"]]},"page":"313-317","publisher":"Springer US","title":"Global phenological insensitivity to shifting ocean temperatures among seabirds","type":"article-journal","volume":"8"},"uris":["http://www.mendeley.com/documents/?uuid=3579d982-a244-4a5f-bd30-d48c97e07067"]}],"mendeley":{"formattedCitation":"(Iler et al. 2017; Keogan et al. 2018)","plainTextFormattedCitation":"(Iler et al. 2017; Keogan et al. 2018)","previouslyFormattedCitation":"(Iler et al. 2017; Keogan et al. 2018)"},"properties":{"noteIndex":0},"schema":"https://github.com/citation-style-language/schema/raw/master/csl-citation.json"}</w:instrText>
            </w:r>
            <w:r w:rsidR="00EA6DA8">
              <w:rPr>
                <w:rFonts w:ascii="Calibri" w:eastAsia="Times New Roman" w:hAnsi="Calibri" w:cs="Calibri"/>
                <w:color w:val="000000"/>
                <w:sz w:val="20"/>
                <w:szCs w:val="20"/>
                <w:lang w:eastAsia="en-GB"/>
              </w:rPr>
              <w:fldChar w:fldCharType="separate"/>
            </w:r>
            <w:r w:rsidR="006D3F02" w:rsidRPr="006D3F02">
              <w:rPr>
                <w:rFonts w:ascii="Calibri" w:eastAsia="Times New Roman" w:hAnsi="Calibri" w:cs="Calibri"/>
                <w:noProof/>
                <w:color w:val="000000"/>
                <w:sz w:val="20"/>
                <w:szCs w:val="20"/>
                <w:lang w:eastAsia="en-GB"/>
              </w:rPr>
              <w:t>(Iler et al. 2017; Keogan et al. 2018)</w:t>
            </w:r>
            <w:r w:rsidR="00EA6DA8">
              <w:rPr>
                <w:rFonts w:ascii="Calibri" w:eastAsia="Times New Roman" w:hAnsi="Calibri" w:cs="Calibri"/>
                <w:color w:val="000000"/>
                <w:sz w:val="20"/>
                <w:szCs w:val="20"/>
                <w:lang w:eastAsia="en-GB"/>
              </w:rPr>
              <w:fldChar w:fldCharType="end"/>
            </w:r>
          </w:p>
        </w:tc>
      </w:tr>
      <w:tr w:rsidR="00AE7CC2" w:rsidRPr="00762D2A" w:rsidTr="00762D2A">
        <w:tc>
          <w:tcPr>
            <w:tcW w:w="0" w:type="auto"/>
            <w:tcBorders>
              <w:bottom w:val="single" w:sz="4" w:space="0" w:color="000000"/>
            </w:tcBorders>
            <w:tcMar>
              <w:top w:w="0" w:type="dxa"/>
              <w:left w:w="108" w:type="dxa"/>
              <w:bottom w:w="0" w:type="dxa"/>
              <w:right w:w="108" w:type="dxa"/>
            </w:tcMar>
            <w:hideMark/>
          </w:tcPr>
          <w:p w:rsidR="00762D2A" w:rsidRPr="00762D2A" w:rsidRDefault="00762D2A" w:rsidP="00F7526A">
            <w:pPr>
              <w:spacing w:after="0" w:line="240" w:lineRule="auto"/>
              <w:rPr>
                <w:rFonts w:ascii="Times New Roman" w:eastAsia="Times New Roman" w:hAnsi="Times New Roman" w:cs="Times New Roman"/>
                <w:sz w:val="20"/>
                <w:szCs w:val="20"/>
                <w:lang w:eastAsia="en-GB"/>
              </w:rPr>
            </w:pPr>
          </w:p>
        </w:tc>
        <w:tc>
          <w:tcPr>
            <w:tcW w:w="0" w:type="auto"/>
            <w:tcBorders>
              <w:bottom w:val="single" w:sz="4" w:space="0" w:color="000000"/>
            </w:tcBorders>
            <w:tcMar>
              <w:top w:w="0" w:type="dxa"/>
              <w:left w:w="108" w:type="dxa"/>
              <w:bottom w:w="0" w:type="dxa"/>
              <w:right w:w="108" w:type="dxa"/>
            </w:tcMar>
            <w:hideMark/>
          </w:tcPr>
          <w:p w:rsidR="00762D2A" w:rsidRPr="00762D2A" w:rsidRDefault="00762D2A" w:rsidP="00F7526A">
            <w:pPr>
              <w:spacing w:after="0" w:line="240" w:lineRule="auto"/>
              <w:rPr>
                <w:rFonts w:ascii="Times New Roman" w:eastAsia="Times New Roman" w:hAnsi="Times New Roman" w:cs="Times New Roman"/>
                <w:sz w:val="20"/>
                <w:szCs w:val="20"/>
                <w:lang w:eastAsia="en-GB"/>
              </w:rPr>
            </w:pPr>
          </w:p>
        </w:tc>
        <w:tc>
          <w:tcPr>
            <w:tcW w:w="0" w:type="auto"/>
            <w:tcBorders>
              <w:bottom w:val="single" w:sz="4" w:space="0" w:color="000000"/>
            </w:tcBorders>
            <w:tcMar>
              <w:top w:w="0" w:type="dxa"/>
              <w:left w:w="108" w:type="dxa"/>
              <w:bottom w:w="0" w:type="dxa"/>
              <w:right w:w="108" w:type="dxa"/>
            </w:tcMar>
            <w:hideMark/>
          </w:tcPr>
          <w:p w:rsidR="00762D2A" w:rsidRPr="00762D2A" w:rsidRDefault="00762D2A" w:rsidP="00F7526A">
            <w:pPr>
              <w:spacing w:after="0" w:line="240" w:lineRule="auto"/>
              <w:rPr>
                <w:rFonts w:ascii="Times New Roman" w:eastAsia="Times New Roman" w:hAnsi="Times New Roman" w:cs="Times New Roman"/>
                <w:sz w:val="20"/>
                <w:szCs w:val="20"/>
                <w:lang w:eastAsia="en-GB"/>
              </w:rPr>
            </w:pPr>
          </w:p>
        </w:tc>
      </w:tr>
    </w:tbl>
    <w:p w:rsidR="00762D2A" w:rsidRPr="00762D2A" w:rsidRDefault="00762D2A" w:rsidP="00F7526A">
      <w:pPr>
        <w:spacing w:line="240" w:lineRule="auto"/>
        <w:rPr>
          <w:rFonts w:ascii="Times New Roman" w:eastAsia="Times New Roman" w:hAnsi="Times New Roman" w:cs="Times New Roman"/>
          <w:sz w:val="24"/>
          <w:szCs w:val="24"/>
          <w:lang w:eastAsia="en-GB"/>
        </w:rPr>
      </w:pPr>
      <w:r w:rsidRPr="00762D2A">
        <w:rPr>
          <w:rFonts w:ascii="Calibri" w:eastAsia="Times New Roman" w:hAnsi="Calibri" w:cs="Calibri"/>
          <w:color w:val="000000"/>
          <w:sz w:val="20"/>
          <w:szCs w:val="20"/>
          <w:lang w:eastAsia="en-GB"/>
        </w:rPr>
        <w:br/>
      </w:r>
      <w:r w:rsidRPr="00762D2A">
        <w:rPr>
          <w:rFonts w:ascii="Calibri" w:eastAsia="Times New Roman" w:hAnsi="Calibri" w:cs="Calibri"/>
          <w:color w:val="000000"/>
          <w:sz w:val="24"/>
          <w:szCs w:val="24"/>
          <w:lang w:eastAsia="en-GB"/>
        </w:rPr>
        <w:br/>
      </w: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b/>
          <w:bCs/>
          <w:color w:val="000000"/>
          <w:sz w:val="24"/>
          <w:szCs w:val="24"/>
          <w:lang w:eastAsia="en-GB"/>
        </w:rPr>
        <w:t>Literature survey </w:t>
      </w: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color w:val="000000"/>
          <w:sz w:val="24"/>
          <w:szCs w:val="24"/>
          <w:lang w:eastAsia="en-GB"/>
        </w:rPr>
        <w:t>We conducted a broad survey of published work on trophic mismatch across terrestrial, marine and freshwater systems with the aim of: (</w:t>
      </w:r>
      <w:proofErr w:type="spellStart"/>
      <w:r w:rsidRPr="00762D2A">
        <w:rPr>
          <w:rFonts w:ascii="Calibri" w:eastAsia="Times New Roman" w:hAnsi="Calibri" w:cs="Calibri"/>
          <w:color w:val="000000"/>
          <w:sz w:val="24"/>
          <w:szCs w:val="24"/>
          <w:lang w:eastAsia="en-GB"/>
        </w:rPr>
        <w:t>i</w:t>
      </w:r>
      <w:proofErr w:type="spellEnd"/>
      <w:r w:rsidRPr="00762D2A">
        <w:rPr>
          <w:rFonts w:ascii="Calibri" w:eastAsia="Times New Roman" w:hAnsi="Calibri" w:cs="Calibri"/>
          <w:color w:val="000000"/>
          <w:sz w:val="24"/>
          <w:szCs w:val="24"/>
          <w:lang w:eastAsia="en-GB"/>
        </w:rPr>
        <w:t xml:space="preserve">) examining the evidence that temperature-mediated trophic mismatch is increasing and impacting negatively on consumer species and (ii) identifying gaps in the evidence base, thereby allowing us to (iii) make recommendations for priority areas for future work. To this end, we extracted data from published, peer-reviewed original research in which a trophic interaction was studied in relation to any of the five criteria we proposed as vital to the study of trophic mismatch (Table 1). Only original studies, where the specific interaction between consumer and </w:t>
      </w:r>
      <w:r w:rsidRPr="00762D2A">
        <w:rPr>
          <w:rFonts w:ascii="Calibri" w:eastAsia="Times New Roman" w:hAnsi="Calibri" w:cs="Calibri"/>
          <w:color w:val="000000"/>
          <w:sz w:val="24"/>
          <w:szCs w:val="24"/>
          <w:lang w:eastAsia="en-GB"/>
        </w:rPr>
        <w:lastRenderedPageBreak/>
        <w:t xml:space="preserve">resource could clearly be identified were included </w:t>
      </w:r>
      <w:r w:rsidR="00961E5E">
        <w:rPr>
          <w:rFonts w:ascii="Calibri" w:eastAsia="Times New Roman" w:hAnsi="Calibri" w:cs="Calibri"/>
          <w:color w:val="000000"/>
          <w:sz w:val="24"/>
          <w:szCs w:val="24"/>
          <w:shd w:val="clear" w:color="auto" w:fill="FFFF00"/>
          <w:lang w:eastAsia="en-GB"/>
        </w:rPr>
        <w:t>(see appendix A</w:t>
      </w:r>
      <w:r w:rsidRPr="00762D2A">
        <w:rPr>
          <w:rFonts w:ascii="Calibri" w:eastAsia="Times New Roman" w:hAnsi="Calibri" w:cs="Calibri"/>
          <w:color w:val="000000"/>
          <w:sz w:val="24"/>
          <w:szCs w:val="24"/>
          <w:shd w:val="clear" w:color="auto" w:fill="FFFF00"/>
          <w:lang w:eastAsia="en-GB"/>
        </w:rPr>
        <w:t xml:space="preserve"> for methodological details)</w:t>
      </w:r>
      <w:r w:rsidRPr="00762D2A">
        <w:rPr>
          <w:rFonts w:ascii="Calibri" w:eastAsia="Times New Roman" w:hAnsi="Calibri" w:cs="Calibri"/>
          <w:color w:val="000000"/>
          <w:sz w:val="24"/>
          <w:szCs w:val="24"/>
          <w:lang w:eastAsia="en-GB"/>
        </w:rPr>
        <w:t>.</w:t>
      </w:r>
    </w:p>
    <w:p w:rsidR="00762D2A" w:rsidRPr="00762D2A" w:rsidRDefault="00762D2A" w:rsidP="00762D2A">
      <w:pPr>
        <w:spacing w:after="0" w:line="480" w:lineRule="auto"/>
        <w:rPr>
          <w:rFonts w:ascii="Times New Roman" w:eastAsia="Times New Roman" w:hAnsi="Times New Roman" w:cs="Times New Roman"/>
          <w:sz w:val="24"/>
          <w:szCs w:val="24"/>
          <w:lang w:eastAsia="en-GB"/>
        </w:rPr>
      </w:pP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i/>
          <w:iCs/>
          <w:color w:val="000000"/>
          <w:sz w:val="24"/>
          <w:szCs w:val="24"/>
          <w:lang w:eastAsia="en-GB"/>
        </w:rPr>
        <w:t>Taxonomic and geographical bias in the data</w:t>
      </w: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color w:val="000000"/>
          <w:sz w:val="24"/>
          <w:szCs w:val="24"/>
          <w:lang w:eastAsia="en-GB"/>
        </w:rPr>
        <w:t>The search identified 772 papers, for 12 of which the full text could not be found, 571 of which were not relevant, and 80 of which had no extractable data, resulting in a total of 109 papers that had relevant data on 132 consumer taxa (Fig. S2). The characteristics of each study can be found in supplementary information (Table S1). </w:t>
      </w: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noProof/>
          <w:color w:val="000000"/>
          <w:sz w:val="24"/>
          <w:szCs w:val="24"/>
          <w:bdr w:val="none" w:sz="0" w:space="0" w:color="auto" w:frame="1"/>
          <w:lang w:val="en-US"/>
        </w:rPr>
        <w:drawing>
          <wp:inline distT="0" distB="0" distL="0" distR="0">
            <wp:extent cx="6191250" cy="3819525"/>
            <wp:effectExtent l="0" t="0" r="0" b="9525"/>
            <wp:docPr id="7" name="Picture 7" descr="https://lh5.googleusercontent.com/KejageCpaqxySXof-gim8sybtW-VJEc5x9IQ0rT2PRhFOKdkvyrwsp5fdGulKIk5NoPUACXGr45Oe19NJu0-826YHIYhb6n3H7_lFGEBhDb_15OHCSeAhIv5tg7R7uK-8J_Ep8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KejageCpaqxySXof-gim8sybtW-VJEc5x9IQ0rT2PRhFOKdkvyrwsp5fdGulKIk5NoPUACXGr45Oe19NJu0-826YHIYhb6n3H7_lFGEBhDb_15OHCSeAhIv5tg7R7uK-8J_Ep8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0" cy="3819525"/>
                    </a:xfrm>
                    <a:prstGeom prst="rect">
                      <a:avLst/>
                    </a:prstGeom>
                    <a:noFill/>
                    <a:ln>
                      <a:noFill/>
                    </a:ln>
                  </pic:spPr>
                </pic:pic>
              </a:graphicData>
            </a:graphic>
          </wp:inline>
        </w:drawing>
      </w: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color w:val="000000"/>
          <w:sz w:val="24"/>
          <w:szCs w:val="24"/>
          <w:lang w:eastAsia="en-GB"/>
        </w:rPr>
        <w:t>Figure 1. Locations of all but six studies found for all taxa, subdivided by biome (colour) and consumer trophic level (triangles = primary, squares = secondary, circles = &gt;secondary). Not shown are a study in Siberia, two in China, two in Japan, and one in Antarctica.</w:t>
      </w:r>
    </w:p>
    <w:p w:rsidR="00762D2A" w:rsidRPr="00762D2A" w:rsidRDefault="00762D2A" w:rsidP="00762D2A">
      <w:pPr>
        <w:spacing w:after="0" w:line="480" w:lineRule="auto"/>
        <w:rPr>
          <w:rFonts w:ascii="Times New Roman" w:eastAsia="Times New Roman" w:hAnsi="Times New Roman" w:cs="Times New Roman"/>
          <w:sz w:val="24"/>
          <w:szCs w:val="24"/>
          <w:lang w:eastAsia="en-GB"/>
        </w:rPr>
      </w:pP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color w:val="000000"/>
          <w:sz w:val="24"/>
          <w:szCs w:val="24"/>
          <w:lang w:eastAsia="en-GB"/>
        </w:rPr>
        <w:lastRenderedPageBreak/>
        <w:t>All but eight of the 132 trophic interaction studies were in Europe or North America (Fig. 1). Terrestrial interactions comprised 81.5% of the data, with marine (14%) and freshwater interactions (4.5%) much scarcer. For most interactions the consumer was a secondary consumer (58%), with studies of primary (36.5%) or higher than secondary (5.5%) consumers less common. Birds made up the majority of the consumer taxa studied (53%), while 29.5% of taxa were insects, 8% were fish, 5% were mammals and 4% were crustaceans.</w:t>
      </w:r>
    </w:p>
    <w:p w:rsidR="00762D2A" w:rsidRPr="00762D2A" w:rsidRDefault="00762D2A" w:rsidP="00762D2A">
      <w:pPr>
        <w:spacing w:after="0" w:line="480" w:lineRule="auto"/>
        <w:rPr>
          <w:rFonts w:ascii="Times New Roman" w:eastAsia="Times New Roman" w:hAnsi="Times New Roman" w:cs="Times New Roman"/>
          <w:sz w:val="24"/>
          <w:szCs w:val="24"/>
          <w:lang w:eastAsia="en-GB"/>
        </w:rPr>
      </w:pP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i/>
          <w:iCs/>
          <w:color w:val="000000"/>
          <w:sz w:val="24"/>
          <w:szCs w:val="24"/>
          <w:lang w:eastAsia="en-GB"/>
        </w:rPr>
        <w:t>Testing the five criteria</w:t>
      </w: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color w:val="000000"/>
          <w:sz w:val="24"/>
          <w:szCs w:val="24"/>
          <w:lang w:eastAsia="en-GB"/>
        </w:rPr>
        <w:t xml:space="preserve">The most tested criterion was criterion 1 (97% of interactions, n=128/132) - relating to dependence on an ephemeral resource (Fig. 2, top panels). However, rather than conducting direct tests on the seasonal distribution of resources, 72% (n=92/128) of these included only a statement based on </w:t>
      </w:r>
      <w:r w:rsidRPr="00762D2A">
        <w:rPr>
          <w:rFonts w:ascii="Calibri" w:eastAsia="Times New Roman" w:hAnsi="Calibri" w:cs="Calibri"/>
          <w:i/>
          <w:iCs/>
          <w:color w:val="000000"/>
          <w:sz w:val="24"/>
          <w:szCs w:val="24"/>
          <w:lang w:eastAsia="en-GB"/>
        </w:rPr>
        <w:t>a priori</w:t>
      </w:r>
      <w:r w:rsidRPr="00762D2A">
        <w:rPr>
          <w:rFonts w:ascii="Calibri" w:eastAsia="Times New Roman" w:hAnsi="Calibri" w:cs="Calibri"/>
          <w:color w:val="000000"/>
          <w:sz w:val="24"/>
          <w:szCs w:val="24"/>
          <w:lang w:eastAsia="en-GB"/>
        </w:rPr>
        <w:t xml:space="preserve"> knowledge of the natural history of the system that the resource was both ephemeral and important to the consumer. Excluding the cases where criterion 1 was not explicitly tested, criterion 2 was the most frequently tested (72% of interactions, n=95/132), relating to whether </w:t>
      </w:r>
      <w:proofErr w:type="spellStart"/>
      <w:r w:rsidRPr="00762D2A">
        <w:rPr>
          <w:rFonts w:ascii="Calibri" w:eastAsia="Times New Roman" w:hAnsi="Calibri" w:cs="Calibri"/>
          <w:color w:val="000000"/>
          <w:sz w:val="24"/>
          <w:szCs w:val="24"/>
          <w:lang w:eastAsia="en-GB"/>
        </w:rPr>
        <w:t>phenological</w:t>
      </w:r>
      <w:proofErr w:type="spellEnd"/>
      <w:r w:rsidRPr="00762D2A">
        <w:rPr>
          <w:rFonts w:ascii="Calibri" w:eastAsia="Times New Roman" w:hAnsi="Calibri" w:cs="Calibri"/>
          <w:color w:val="000000"/>
          <w:sz w:val="24"/>
          <w:szCs w:val="24"/>
          <w:lang w:eastAsia="en-GB"/>
        </w:rPr>
        <w:t xml:space="preserve"> asynchrony was increasing over time (Fig. 2, top panels). The remaining criteria were all tested substantially less frequently, with criterion 5 (population consequences) being the least often tested (7.6% of interactions, n=10/132). Surprisingly few studies report data for criterion 3 (Fig. 2, top panels), which relates temperature to mismatch, and this was almost never reported for marine and freshwater taxa. The distributions of criteria tested were broadly similar across consumer levels and biomes, with the exception of primary consumers for which criteria 3 and 4 appear slightly more common. </w:t>
      </w:r>
    </w:p>
    <w:p w:rsidR="00762D2A" w:rsidRPr="00762D2A" w:rsidRDefault="00762D2A" w:rsidP="00762D2A">
      <w:pPr>
        <w:spacing w:after="0" w:line="480" w:lineRule="auto"/>
        <w:rPr>
          <w:rFonts w:ascii="Times New Roman" w:eastAsia="Times New Roman" w:hAnsi="Times New Roman" w:cs="Times New Roman"/>
          <w:sz w:val="24"/>
          <w:szCs w:val="24"/>
          <w:lang w:eastAsia="en-GB"/>
        </w:rPr>
      </w:pPr>
    </w:p>
    <w:p w:rsidR="00762D2A" w:rsidRPr="006D3F02" w:rsidRDefault="00762D2A" w:rsidP="00762D2A">
      <w:pPr>
        <w:spacing w:line="480" w:lineRule="auto"/>
        <w:rPr>
          <w:rFonts w:ascii="Times New Roman" w:eastAsia="Times New Roman" w:hAnsi="Times New Roman" w:cs="Times New Roman"/>
          <w:sz w:val="24"/>
          <w:szCs w:val="24"/>
          <w:lang w:val="nl-NL" w:eastAsia="en-GB"/>
        </w:rPr>
      </w:pPr>
      <w:r w:rsidRPr="00762D2A">
        <w:rPr>
          <w:rFonts w:ascii="Calibri" w:eastAsia="Times New Roman" w:hAnsi="Calibri" w:cs="Calibri"/>
          <w:color w:val="000000"/>
          <w:sz w:val="24"/>
          <w:szCs w:val="24"/>
          <w:lang w:eastAsia="en-GB"/>
        </w:rPr>
        <w:t>Our analysis could identify only two out of 132 consumer taxa for which all five trophic mismatch criteria have been tested at least once: both of these are forest-breeding passe</w:t>
      </w:r>
      <w:r w:rsidR="00EA6DA8">
        <w:rPr>
          <w:rFonts w:ascii="Calibri" w:eastAsia="Times New Roman" w:hAnsi="Calibri" w:cs="Calibri"/>
          <w:color w:val="000000"/>
          <w:sz w:val="24"/>
          <w:szCs w:val="24"/>
          <w:lang w:eastAsia="en-GB"/>
        </w:rPr>
        <w:t>rine birds studied in Europe - </w:t>
      </w:r>
      <w:r w:rsidRPr="00762D2A">
        <w:rPr>
          <w:rFonts w:ascii="Calibri" w:eastAsia="Times New Roman" w:hAnsi="Calibri" w:cs="Calibri"/>
          <w:color w:val="000000"/>
          <w:sz w:val="24"/>
          <w:szCs w:val="24"/>
          <w:lang w:eastAsia="en-GB"/>
        </w:rPr>
        <w:t>the great tit and the pied flycatcher. In a further 13 taxa, four out of five criteria were assessed. In the remaining 117 taxa, three or fewer criteria were studied, with the majority (58%, n=77/132) of consumer taxa having only two of the five criteria known (Fig. 2, bottom panels). Breaking this same analysis down to the per study level, no single study explicitly tests all five criteria (Fig. S3). This is generally due to a tendency for studies to focus on either phenology slopes, or the consequences of asynchrony. Only a handful of studies detail temporal slopes, temperature slopes, and consequences of asynchrony in one study</w:t>
      </w:r>
      <w:r w:rsidR="00EA6DA8">
        <w:rPr>
          <w:rFonts w:ascii="Calibri" w:eastAsia="Times New Roman" w:hAnsi="Calibri" w:cs="Calibri"/>
          <w:color w:val="000000"/>
          <w:sz w:val="24"/>
          <w:szCs w:val="24"/>
          <w:lang w:eastAsia="en-GB"/>
        </w:rPr>
        <w:t xml:space="preserve"> </w:t>
      </w:r>
      <w:r w:rsidR="00EA6DA8">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{"citationItems":[{"id":"ITEM-1","itemData":{"ISSN":"0029-8549","abstract":"Timing of reproduction has major fitness consequences, which can only be understood when the phenology of the food for the offspring is quantified. For insectivorous birds, like great tits (Parus major), synchronisation of their offspring needs and abundance of caterpillars is the main selection pressure. We measured caterpillar biomass over a 20-year period and showed that the annual peak date is correlated with temperatures from 8 March to 17 May. Laying dates also correlate with temperatures, but over an earlier period (16 March-20 April). However, as we would predict from a reliable cue used by birds to time their reproduction, also the food peak correlates with these temperatures. Moreover, the slopes of the phenology of the birds and caterpillar biomass, when regressed against the temperatures in this earlier period, do not differ. The major difference is that due to climate change, the relationship between the timing of the food peak and the temperatures over the 16 March-20 April period is changing, while this is not so for great tit laying dates. As a consequence, the synchrony between offspring needs and the caterpillar biomass has been disrupted in the recent warm decades. This may have severe consequences as we show that both the number of fledglings as well as their fledging weight is affected by this synchrony. We use the descriptive models for both the caterpillar biomass peak as for the great tit laying dates to predict shifts in caterpillar and bird phenology 2005-2100, using an IPCC climate scenario. The birds will start breeding earlier and this advancement is predicted to be at the same rate as the advancement of the food peak, and hence they will not reduce the amount of the current mistiming of about 10 days.","author":[{"dropping-particle":"","family":"Visser","given":"Marcel E","non-dropping-particle":"","parse-names":false,"suffix":""},{"dropping-particle":"","family":"Holleman","given":"L.J.M.","non-dropping-particle":"","parse-names":false,"suffix":""},{"dropping-particle":"","family":"Gienapp","given":"P.","non-dropping-particle":"","parse-names":false,"suffix":""}],"container-title":"Oecologia","id":"ITEM-1","issued":{"date-parts":[["2006","2"]]},"page":"164-172","title":"Shifts in caterpillar biomass phenology due to climate change and its impact on the breeding biology of an insectivorous bird.","type":"article-journal","volume":"147"},"uris":["http://www.mendeley.com/documents/?uuid=cf3861b7-0c24-4da1-82e7-f104c0bbdf37"]},{"id":"ITEM-2","itemData":{"DOI":"10.1016/j.pocean.2015.04.023","ISSN":"00796611","abstract":"In a warming climate, differential shifts in the seasonal timing of predators and prey have been suggested to lead to trophic \"mismatches\" that decouple primary, secondary and tertiary production. We tested this hypothesis using a 25-year time-series of weekly sampling at the Plymouth L4 site, comparing 57 plankton taxa spanning 4 trophic levels. During warm years, there was a weak tendency for earlier timings of spring taxa and later timings of autumn taxa. While this is in line with many previous findings, numerous exceptions existed and only a few taxa (e.g. Gyrodinium spp., Pseudocalanus elongatus, and Acartia clausi) showed consistent, strong evidence for temperature-related timing shifts, revealed by all 4 of the timing indices that we used. Also, the calculated offsets in timing (i.e. \"mismatches\") between predator and prey were no greater in extreme warm or cold years than during more average years. Further, the magnitude of these offsets had no effect on the \"success\" of the predator, in terms of their annual mean abundance or egg production rates. Instead numerous other factors override, including: inter-annual variability in food quantity, high food baseline levels, turnover rates and prolonged seasonal availability, allowing extended periods of production. Furthermore many taxa, notably meroplankton, increased well before the spring bloom. While theoretically a chronic mismatch, this likely reflects trade-offs for example in predation avoidance. Various gelatinous taxa (Phaeocystis, Noctiluca, ctenophores, appendicularians, medusae) may have reduced these predation constraints, with variable, explosive population outbursts likely responding to improved conditions. The match-mismatch hypothesis may apply for highly seasonal, pulsed systems or specialist feeders, but we suggest that the concept is being over-extended to other marine systems where multiple factors compensate.","author":[{"dropping-particle":"","family":"Atkinson","given":"Angus","non-dropping-particle":"","parse-names":false,"suffix":""},{"dropping-particle":"","family":"Harmer","given":"Rachel A.","non-dropping-particle":"","parse-names":false,"suffix":""},{"dropping-particle":"","family":"Widdicombe","given":"Claire E.","non-dropping-particle":"","parse-names":false,"suffix":""},{"dropping-particle":"","family":"McEvoy","given":"Andrea J.","non-dropping-particle":"","parse-names":false,"suffix":""},{"dropping-particle":"","family":"Smyth","given":"Tim J.","non-dropping-particle":"","parse-names":false,"suffix":""},{"dropping-particle":"","family":"Cummings","given":"Denise G.","non-dropping-particle":"","parse-names":false,"suffix":""},{"dropping-particle":"","family":"Somerfield","given":"Paul J.","non-dropping-particle":"","parse-names":false,"suffix":""},{"dropping-particle":"","family":"Maud","given":"Jacqueline L.","non-dropping-particle":"","parse-names":false,"suffix":""},{"dropping-particle":"","family":"McConville","given":"Kristian","non-dropping-particle":"","parse-names":false,"suffix":""}],"container-title":"Progress in Oceanography","id":"ITEM-2","issued":{"date-parts":[["2015"]]},"page":"498-512","publisher":"Elsevier Ltd","title":"Questioning the role of phenology shifts and trophic mismatching in a planktonic food web","type":"article-journal","volume":"137"},"uris":["http://www.mendeley.com/documents/?uuid=596098b8-8db2-4392-a49e-dc27f5a23e50"]},{"id":"ITEM-3","itemData":{"DOI":"10.1002/ecy.1856","ISSN":"00129658","abstract":"A full understanding of population dynamics depends not only on estimation of mechanistic contributions of recruitment and survival, but also knowledge about the ecological processes that drive each of these vital rates. The process of recruitment in particular may be protracted over several years, and can depend on numerous ecological complexities until sexually mature adulthood is attained. We addressed long-term declines (23 breeding seasons, 1992–2014) in the per capita production of young by both Ross's Geese (Chen rossii) and Lesser Snow Geese (Chen caerulescens caerulescens) nesting at Karrak Lake in Canada's central Arctic. During this period, there was a contemporaneous increase from 0.4 to 1.1 million adults nesting at this colony. We evaluated whether (1) density-dependent nutritional deficiencies of pre-breeding females or (2) phenological mismatch between peak gosling hatch and peak forage quality, inferred from NDVI on the brood-rearing areas, may have been behind decadal declines in the per capita production of goslings. We found that, in years when pre-breeding females arrived to the nesting grounds with diminished nutrient reserves, the proportional composition of young during brood-rearing was reduced for both species. Furthermore, increased mismatch between peak gosling hatch and peak forage quality contributed additively to further declines in gosling production, in addition to declines caused by delayed nesting with associated subsequent negative effects on clutch size and nest success. The degree of mismatch increased over the course of our study because of advanced vegetation phenology without a corresponding advance in Goose nesting phenology. Vegetation phenology was significantly earlier in years with warm surface air temperatures measured in spring (i.e., 25 May–30 J</w:instrText>
      </w:r>
      <w:r w:rsidR="00961E5E" w:rsidRPr="00961E5E">
        <w:rPr>
          <w:rFonts w:ascii="Calibri" w:eastAsia="Times New Roman" w:hAnsi="Calibri" w:cs="Calibri"/>
          <w:color w:val="000000"/>
          <w:sz w:val="24"/>
          <w:szCs w:val="24"/>
          <w:lang w:val="nl-NL" w:eastAsia="en-GB"/>
        </w:rPr>
        <w:instrText>une). We suggest that both increased phenological mismatch and reduced nutritional condition of arriving females were behind declines in population-level recruitment, leading to the recent attenuation in population growth of Snow Geese.","author":[{"dropping-particle":"V.","family":"Ross","given":"Megan","non-dropping-particle":"","parse-names":false,"suffix":""},{"dropping-particle":"","family":"Alisauskas","given":"Ray T.","non-dropping-particle":"","parse-names":false,"suffix":""},{"dropping-particle":"","family":"Douglas","given":"David C.","non-dropping-particle":"","parse-names":false,"suffix":""},{"dropping-particle":"","family":"Kellett","given":"Dana K.","non-dropping-particle":"","parse-names":false,"suffix":""}],"container-title":"Ecology","id":"ITEM-3","issue":"7","issued":{"date-parts":[["2017"]]},"page":"1869-1883","title":"Decadal declines in avian herbivore reproduction: density-dependent nutrition and phenological mismatch in the Arctic","type":"article-journal","volume":"98"},"uris":["http://www.mendeley.com/documents/?uuid=912f4c1b-0045-4d73-808e-f94004da7df2"]}],"mendeley":{"formattedCitation":"(Visser et al. 2006; Atkinson et al. 2015; Ross et al. 2017)","plainTextFormattedCitation":"(Visser et al. 2006; Atkinson et al. 2015; Ross et al. 2017)","previouslyFormattedCitation":"(Visser et al. 2006; Atkinson et al. 2015; Ross et al. 2017)"},"properties":{"noteIndex":0},"schema":"https://github.com/citation-style-language/schema/raw/master/csl-citation.json"}</w:instrText>
      </w:r>
      <w:r w:rsidR="00EA6DA8">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val="nl-NL" w:eastAsia="en-GB"/>
        </w:rPr>
        <w:t>(Visser et al. 2006; Atkinson et al. 2015; Ross et al. 2017)</w:t>
      </w:r>
      <w:r w:rsidR="00EA6DA8">
        <w:rPr>
          <w:rFonts w:ascii="Calibri" w:eastAsia="Times New Roman" w:hAnsi="Calibri" w:cs="Calibri"/>
          <w:color w:val="000000"/>
          <w:sz w:val="24"/>
          <w:szCs w:val="24"/>
          <w:lang w:eastAsia="en-GB"/>
        </w:rPr>
        <w:fldChar w:fldCharType="end"/>
      </w:r>
      <w:r w:rsidRPr="006D3F02">
        <w:rPr>
          <w:rFonts w:ascii="Calibri" w:eastAsia="Times New Roman" w:hAnsi="Calibri" w:cs="Calibri"/>
          <w:color w:val="000000"/>
          <w:sz w:val="24"/>
          <w:szCs w:val="24"/>
          <w:lang w:val="nl-NL" w:eastAsia="en-GB"/>
        </w:rPr>
        <w:t>. </w:t>
      </w:r>
    </w:p>
    <w:p w:rsidR="00762D2A" w:rsidRPr="006D3F02" w:rsidRDefault="00762D2A" w:rsidP="00762D2A">
      <w:pPr>
        <w:spacing w:after="0" w:line="480" w:lineRule="auto"/>
        <w:rPr>
          <w:rFonts w:ascii="Times New Roman" w:eastAsia="Times New Roman" w:hAnsi="Times New Roman" w:cs="Times New Roman"/>
          <w:sz w:val="24"/>
          <w:szCs w:val="24"/>
          <w:lang w:val="nl-NL" w:eastAsia="en-GB"/>
        </w:rPr>
      </w:pP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noProof/>
          <w:color w:val="000000"/>
          <w:sz w:val="24"/>
          <w:szCs w:val="24"/>
          <w:bdr w:val="none" w:sz="0" w:space="0" w:color="auto" w:frame="1"/>
          <w:lang w:val="en-US"/>
        </w:rPr>
        <w:lastRenderedPageBreak/>
        <w:drawing>
          <wp:inline distT="0" distB="0" distL="0" distR="0">
            <wp:extent cx="5848350" cy="4448175"/>
            <wp:effectExtent l="0" t="0" r="0" b="9525"/>
            <wp:docPr id="6" name="Picture 6" descr="https://lh5.googleusercontent.com/IFwCq5vaJyOPBlHjf8Px7zQVMyYSV5D5RfbELceW5mtBt7AJlfLvD_JZYGMuOxJ9u5NXZO5F1jU_-BxYRK7-SmYYtX0KPZGRfYrWxB1p5XeWrC88HvNknnFGQtLAyH6v3WkbVM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IFwCq5vaJyOPBlHjf8Px7zQVMyYSV5D5RfbELceW5mtBt7AJlfLvD_JZYGMuOxJ9u5NXZO5F1jU_-BxYRK7-SmYYtX0KPZGRfYrWxB1p5XeWrC88HvNknnFGQtLAyH6v3WkbVMQ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4448175"/>
                    </a:xfrm>
                    <a:prstGeom prst="rect">
                      <a:avLst/>
                    </a:prstGeom>
                    <a:noFill/>
                    <a:ln>
                      <a:noFill/>
                    </a:ln>
                  </pic:spPr>
                </pic:pic>
              </a:graphicData>
            </a:graphic>
          </wp:inline>
        </w:drawing>
      </w:r>
      <w:r w:rsidRPr="006D3F02">
        <w:rPr>
          <w:rFonts w:ascii="Calibri" w:eastAsia="Times New Roman" w:hAnsi="Calibri" w:cs="Calibri"/>
          <w:color w:val="000000"/>
          <w:sz w:val="24"/>
          <w:szCs w:val="24"/>
          <w:lang w:val="nl-NL" w:eastAsia="en-GB"/>
        </w:rPr>
        <w:t xml:space="preserve">Figure 2. </w:t>
      </w:r>
      <w:r w:rsidRPr="00762D2A">
        <w:rPr>
          <w:rFonts w:ascii="Calibri" w:eastAsia="Times New Roman" w:hAnsi="Calibri" w:cs="Calibri"/>
          <w:color w:val="000000"/>
          <w:sz w:val="24"/>
          <w:szCs w:val="24"/>
          <w:lang w:eastAsia="en-GB"/>
        </w:rPr>
        <w:t>The most tested criterion (table 1) across taxa (a, b), and how many criteria were tested per taxon (c, d). The left panels (a, c) are divided by trophic level, and the right panels by biome (b, d).</w:t>
      </w:r>
    </w:p>
    <w:p w:rsidR="00762D2A" w:rsidRPr="00762D2A" w:rsidRDefault="00762D2A" w:rsidP="00762D2A">
      <w:pPr>
        <w:spacing w:after="0" w:line="480" w:lineRule="auto"/>
        <w:rPr>
          <w:rFonts w:ascii="Times New Roman" w:eastAsia="Times New Roman" w:hAnsi="Times New Roman" w:cs="Times New Roman"/>
          <w:sz w:val="24"/>
          <w:szCs w:val="24"/>
          <w:lang w:eastAsia="en-GB"/>
        </w:rPr>
      </w:pP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i/>
          <w:iCs/>
          <w:color w:val="000000"/>
          <w:sz w:val="24"/>
          <w:szCs w:val="24"/>
          <w:lang w:eastAsia="en-GB"/>
        </w:rPr>
        <w:t>Phenology slopes over time and temperature</w:t>
      </w: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color w:val="000000"/>
          <w:sz w:val="24"/>
          <w:szCs w:val="24"/>
          <w:lang w:eastAsia="en-GB"/>
        </w:rPr>
        <w:t xml:space="preserve">Consumers showed a marginal tendency to advance their phenology by less than their resource (Fig. 3). In 61% (n=58/95) of the cases, the phenology slope over time was greater for the resource than for the consumer (Fig 3a,b). For the </w:t>
      </w:r>
      <w:proofErr w:type="spellStart"/>
      <w:r w:rsidRPr="00762D2A">
        <w:rPr>
          <w:rFonts w:ascii="Calibri" w:eastAsia="Times New Roman" w:hAnsi="Calibri" w:cs="Calibri"/>
          <w:color w:val="000000"/>
          <w:sz w:val="24"/>
          <w:szCs w:val="24"/>
          <w:lang w:eastAsia="en-GB"/>
        </w:rPr>
        <w:t>phenological</w:t>
      </w:r>
      <w:proofErr w:type="spellEnd"/>
      <w:r w:rsidRPr="00762D2A">
        <w:rPr>
          <w:rFonts w:ascii="Calibri" w:eastAsia="Times New Roman" w:hAnsi="Calibri" w:cs="Calibri"/>
          <w:color w:val="000000"/>
          <w:sz w:val="24"/>
          <w:szCs w:val="24"/>
          <w:lang w:eastAsia="en-GB"/>
        </w:rPr>
        <w:t xml:space="preserve"> response to temperature, the consumer slope was greater than the resource slope in 59% (n=13/22) of cases (Fig 3c,d). The degree to which these patterns differ across biomes and trophic levels is not testable with this dataset, since the number of slope estimates is too low for non-</w:t>
      </w:r>
      <w:r w:rsidRPr="00762D2A">
        <w:rPr>
          <w:rFonts w:ascii="Calibri" w:eastAsia="Times New Roman" w:hAnsi="Calibri" w:cs="Calibri"/>
          <w:color w:val="000000"/>
          <w:sz w:val="24"/>
          <w:szCs w:val="24"/>
          <w:lang w:eastAsia="en-GB"/>
        </w:rPr>
        <w:lastRenderedPageBreak/>
        <w:t>terrestrial and non-secondary consumers. Based on visual inspection, it appears that especially terrestrial secondary consumers tend to be slower-advancing than their resource. However, more data on underrepresented groups would be required to reach general conclusions about these patterns.</w:t>
      </w:r>
    </w:p>
    <w:p w:rsidR="00762D2A" w:rsidRPr="00762D2A" w:rsidRDefault="00762D2A" w:rsidP="00762D2A">
      <w:pPr>
        <w:spacing w:after="240" w:line="480" w:lineRule="auto"/>
        <w:rPr>
          <w:rFonts w:ascii="Times New Roman" w:eastAsia="Times New Roman" w:hAnsi="Times New Roman" w:cs="Times New Roman"/>
          <w:sz w:val="24"/>
          <w:szCs w:val="24"/>
          <w:lang w:eastAsia="en-GB"/>
        </w:rPr>
      </w:pP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noProof/>
          <w:color w:val="000000"/>
          <w:sz w:val="24"/>
          <w:szCs w:val="24"/>
          <w:bdr w:val="none" w:sz="0" w:space="0" w:color="auto" w:frame="1"/>
          <w:lang w:val="en-US"/>
        </w:rPr>
        <w:drawing>
          <wp:inline distT="0" distB="0" distL="0" distR="0">
            <wp:extent cx="6191250" cy="2362200"/>
            <wp:effectExtent l="0" t="0" r="0" b="0"/>
            <wp:docPr id="5" name="Picture 5" descr="https://lh5.googleusercontent.com/XQO6OTgW5k2DYrC9Cssx3nIXOl-BeX6Kpl7FPuYfCLIIKHqRqHCVY5-9H69ZA326gg-7cIKYk_fSRrXJ0dVsIEaRmkLfAWDICRl876LNjb-VmpiZ-Djdct_5fTXfvUEx219HZaQ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XQO6OTgW5k2DYrC9Cssx3nIXOl-BeX6Kpl7FPuYfCLIIKHqRqHCVY5-9H69ZA326gg-7cIKYk_fSRrXJ0dVsIEaRmkLfAWDICRl876LNjb-VmpiZ-Djdct_5fTXfvUEx219HZaQ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91250" cy="2362200"/>
                    </a:xfrm>
                    <a:prstGeom prst="rect">
                      <a:avLst/>
                    </a:prstGeom>
                    <a:noFill/>
                    <a:ln>
                      <a:noFill/>
                    </a:ln>
                  </pic:spPr>
                </pic:pic>
              </a:graphicData>
            </a:graphic>
          </wp:inline>
        </w:drawing>
      </w: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color w:val="000000"/>
          <w:sz w:val="24"/>
          <w:szCs w:val="24"/>
          <w:lang w:eastAsia="en-GB"/>
        </w:rPr>
        <w:t>Figure 3. Consumer versus resource slopes in relation to year and temperature. Symbol shapes represent consumer trophic level (triangles = primary, squares = secondary, circles = &gt;secondary), and larger symbols are from longer time series. The diagonal line represents an equal rate of change by consumer and resource. Points above the line represent systems where resource phenology is advancing more rapidly than that of the consumer, whereas points below the line represent systems where consumer phenology is advancing more rapidly than resource phenology.</w:t>
      </w:r>
    </w:p>
    <w:p w:rsidR="00762D2A" w:rsidRPr="00762D2A" w:rsidRDefault="00762D2A" w:rsidP="00762D2A">
      <w:pPr>
        <w:spacing w:after="0" w:line="480" w:lineRule="auto"/>
        <w:rPr>
          <w:rFonts w:ascii="Times New Roman" w:eastAsia="Times New Roman" w:hAnsi="Times New Roman" w:cs="Times New Roman"/>
          <w:sz w:val="24"/>
          <w:szCs w:val="24"/>
          <w:lang w:eastAsia="en-GB"/>
        </w:rPr>
      </w:pP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noProof/>
          <w:color w:val="000000"/>
          <w:sz w:val="24"/>
          <w:szCs w:val="24"/>
          <w:bdr w:val="none" w:sz="0" w:space="0" w:color="auto" w:frame="1"/>
          <w:lang w:val="en-US"/>
        </w:rPr>
        <w:lastRenderedPageBreak/>
        <w:drawing>
          <wp:inline distT="0" distB="0" distL="0" distR="0">
            <wp:extent cx="3562350" cy="2705100"/>
            <wp:effectExtent l="0" t="0" r="0" b="0"/>
            <wp:docPr id="4" name="Picture 4" descr="https://lh4.googleusercontent.com/5joBxxQP43zCEntqwMIVN2v4i3ReLLrfplwlJtVFh7d7OkVJW0ZSQvVYmKa_Hwe5Bie7nBi986uPO7WiV6jlUP1rhLugddiuzS5CZOZbVBi7HjuctLk7-GaoQ5tlpvilqnqY5t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5joBxxQP43zCEntqwMIVN2v4i3ReLLrfplwlJtVFh7d7OkVJW0ZSQvVYmKa_Hwe5Bie7nBi986uPO7WiV6jlUP1rhLugddiuzS5CZOZbVBi7HjuctLk7-GaoQ5tlpvilqnqY5t_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62350" cy="2705100"/>
                    </a:xfrm>
                    <a:prstGeom prst="rect">
                      <a:avLst/>
                    </a:prstGeom>
                    <a:noFill/>
                    <a:ln>
                      <a:noFill/>
                    </a:ln>
                  </pic:spPr>
                </pic:pic>
              </a:graphicData>
            </a:graphic>
          </wp:inline>
        </w:drawing>
      </w: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color w:val="000000"/>
          <w:sz w:val="24"/>
          <w:szCs w:val="24"/>
          <w:lang w:eastAsia="en-GB"/>
        </w:rPr>
        <w:t>Figure 4. Number of taxa in which consequences of trophic mismatch were studied, divided into those where the effect reported was negative or neutral. Studies tend to focus on the effects on offspring rather than adult and population consequences.</w:t>
      </w:r>
    </w:p>
    <w:p w:rsidR="00762D2A" w:rsidRPr="00762D2A" w:rsidRDefault="00762D2A" w:rsidP="00762D2A">
      <w:pPr>
        <w:spacing w:after="0" w:line="480" w:lineRule="auto"/>
        <w:rPr>
          <w:rFonts w:ascii="Times New Roman" w:eastAsia="Times New Roman" w:hAnsi="Times New Roman" w:cs="Times New Roman"/>
          <w:sz w:val="24"/>
          <w:szCs w:val="24"/>
          <w:lang w:eastAsia="en-GB"/>
        </w:rPr>
      </w:pP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color w:val="000000"/>
          <w:sz w:val="24"/>
          <w:szCs w:val="24"/>
          <w:lang w:eastAsia="en-GB"/>
        </w:rPr>
        <w:t>Fitness consequences in relation to trophic mismatch (criterion 4) are studied in 36% (48/132) of the consumers (Fig. 2, top panels). Consequences of asynchrony for offspring are studied about three times as often as consequences for adults (Fig. 4), though it is possible that this reflects a research bias to study demographic rates that are more sensitive to mismatch. In about a third of the taxa, no negative effect of asynchrony on fitness was reported (Fig. 4). By far the least studied consequence of trophic asynchrony is its effects on population growth (criterion 5, Fig. 2, 4). In half of these interactions (n =5/10), there was no effect of asynchrony on population growth.</w:t>
      </w:r>
    </w:p>
    <w:p w:rsidR="00762D2A" w:rsidRPr="00762D2A" w:rsidRDefault="00762D2A" w:rsidP="00762D2A">
      <w:pPr>
        <w:spacing w:after="0" w:line="480" w:lineRule="auto"/>
        <w:rPr>
          <w:rFonts w:ascii="Times New Roman" w:eastAsia="Times New Roman" w:hAnsi="Times New Roman" w:cs="Times New Roman"/>
          <w:sz w:val="24"/>
          <w:szCs w:val="24"/>
          <w:lang w:eastAsia="en-GB"/>
        </w:rPr>
      </w:pP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b/>
          <w:bCs/>
          <w:color w:val="000000"/>
          <w:sz w:val="24"/>
          <w:szCs w:val="24"/>
          <w:lang w:eastAsia="en-GB"/>
        </w:rPr>
        <w:t>Implications and recommendations</w:t>
      </w: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color w:val="000000"/>
          <w:sz w:val="24"/>
          <w:szCs w:val="24"/>
          <w:lang w:eastAsia="en-GB"/>
        </w:rPr>
        <w:lastRenderedPageBreak/>
        <w:t xml:space="preserve">Our survey reveals a lack of robust evidence from which to draw general inferences about temperature-mediated trophic mismatch. Specifically, </w:t>
      </w:r>
      <w:r w:rsidRPr="00762D2A">
        <w:rPr>
          <w:rFonts w:ascii="Calibri" w:eastAsia="Times New Roman" w:hAnsi="Calibri" w:cs="Calibri"/>
          <w:color w:val="000000"/>
          <w:sz w:val="24"/>
          <w:szCs w:val="24"/>
          <w:shd w:val="clear" w:color="auto" w:fill="FFFFFF"/>
          <w:lang w:eastAsia="en-GB"/>
        </w:rPr>
        <w:t xml:space="preserve">the full causal chain from temperature change, to temperature-driven shifts in seasonal timing, consumer-resource synchrony, and individual-to-population level impact has rarely been studied. Only two out of 132 taxa studied all criteria, and </w:t>
      </w:r>
      <w:r w:rsidRPr="00762D2A">
        <w:rPr>
          <w:rFonts w:ascii="Calibri" w:eastAsia="Times New Roman" w:hAnsi="Calibri" w:cs="Calibri"/>
          <w:color w:val="000000"/>
          <w:sz w:val="24"/>
          <w:szCs w:val="24"/>
          <w:lang w:eastAsia="en-GB"/>
        </w:rPr>
        <w:t xml:space="preserve">for the majority of study systems, only one or two out of five criteria needed to demonstrate mismatch were met. The available studies were strongly biased toward terrestrial secondary consumers (especially birds) in the Northern Hemisphere (largely Europe and North America). Notably, the effects of climate warming on trophic asynchrony in aquatic systems and in the Southern Hemisphere are understudied </w:t>
      </w:r>
      <w:r w:rsidR="00EA6DA8">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{"citationItems":[{"id":"ITEM-1","itemData":{"DOI":"10.1371/journal.pone.0075514","ISBN":"1932-6203","ISSN":"19326203","PMID":"24098389","abstract":"Current evidence of phenological responses to recent climate change is substantially biased towards northern hemisphere temperate regions. Given regional differences in climate change, shifts in phenology will not be uniform across the globe, and conclusions drawn from temperate systems in the northern hemisphere might not be applicable to other regions on the planet. We conduct the largest meta-analysis to date of phenological drivers and trends among southern hemisphere species, assessing 1208 long-term datasets from 89 studies on 347 species. Data were mostly from Australasia (Australia and New Zealand), South America and the Antarctic/subantarctic, and focused primarily on plants and birds. This meta-analysis shows an advance in the timing of spring events (with a strong Australian data bias), although substantial differences in trends were apparent among taxonomic groups and regions. When only statistically significant trends were considered, 82% of terrestrial datasets and 42% of marine datasets demonstrated an advance in phenology. Temperature was most frequently identified as the primary driver of phenological changes; however, in many studies it was the only climate variable considered. When precipitation was examined, it often played a key role but, in contrast with temperature, the direction of phenological shifts in response to precipitation variation was difficult to predict a priori. We discuss how phenological information can inform the adaptive capacity of species, their resilience, and constraints on autonomous adaptation. We also highlight serious weaknesses in past and current data collection and analyses at large regional scales (with very few studies in the tropics or from Africa) and dramatic taxonomic biases. If accurate predictions regarding the general effects of climate change on the biology of organisms are to be made, data collection policies focussing on targeting data-deficient regions and taxa need to be financially and logistically supported.","author":[{"dropping-particle":"","family":"Chambers","given":"Lynda E.","non-dropping-particle":"","parse-names":false,"suffix":""},{"dropping-particle":"","family":"Altwegg","given":"Res","non-dropping-particle":"","parse-names":false,"suffix":""},{"dropping-particle":"","family":"Barbraud","given":"Christophe","non-dropping-particle":"","parse-names":false,"suffix":""},{"dropping-particle":"","family":"Barnard","given":"Phoebe","non-dropping-particle":"","parse-names":false,"suffix":""},{"dropping-particle":"","family":"Beaumont","given":"Linda J.","non-dropping-particle":"","parse-names":false,"suffix":""},{"dropping-particle":"","family":"Crawford","given":"Robert J.M.","non-dropping-particle":"","parse-names":false,"suffix":""},{"dropping-particle":"","family":"Durant","given":"Joel M.","non-dropping-particle":"","parse-names":false,"suffix":""},{"dropping-particle":"","family":"Hughes","given":"Lesley","non-dropping-particle":"","parse-names":false,"suffix":""},{"dropping-particle":"","family":"Keatley","given":"Marie R.","non-dropping-particle":"","parse-names":false,"suffix":""},{"dropping-particle":"","family":"Low","given":"Matt","non-dropping-particle":"","parse-names":false,"suffix":""},{"dropping-particle":"","family":"Morellato","given":"Patricia C.","non-dropping-particle":"","parse-names":false,"suffix":""},{"dropping-particle":"","family":"Poloczanska","given":"Elvira S.","non-dropping-particle":"","parse-names":false,"suffix":""},{"dropping-particle":"","family":"Ruoppolo","given":"Valeria","non-dropping-particle":"","parse-names":false,"suffix":""},{"dropping-particle":"","family":"Vanstreels","given":"Ralph E.T.","non-dropping-particle":"","parse-names":false,"suffix":""},{"dropping-particle":"","family":"Woehler","given":"Eric J.","non-dropping-particle":"","parse-names":false,"suffix":""},{"dropping-particle":"","family":"Wolfaardt","given":"Anton C.","non-dropping-particle":"","parse-names":false,"suffix":""}],"container-title":"PLoS ONE","id":"ITEM-1","issue":"10","issued":{"date-parts":[["2013"]]},"page":"e77514","title":"Phenological Changes in the Southern Hemisphere","type":"article-journal","volume":"8"},"uris":["http://www.mendeley.com/documents/?uuid=729d231e-a5a1-4a80-83ee-3060641aaf8d"]}],"mendeley":{"formattedCitation":"(Chambers et al. 2013)","plainTextFormattedCitation":"(Chambers et al. 2013)","previouslyFormattedCitation":"(Chambers et al. 2013)"},"properties":{"noteIndex":0},"schema":"https://github.com/citation-style-language/schema/raw/master/csl-citation.json"}</w:instrText>
      </w:r>
      <w:r w:rsidR="00EA6DA8">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(Chambers et al. 2013)</w:t>
      </w:r>
      <w:r w:rsidR="00EA6DA8">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xml:space="preserve">. Low latitude studies are also under-represented, but this may reflect a general transition in the importance of temperature as a </w:t>
      </w:r>
      <w:proofErr w:type="spellStart"/>
      <w:r w:rsidRPr="00762D2A">
        <w:rPr>
          <w:rFonts w:ascii="Calibri" w:eastAsia="Times New Roman" w:hAnsi="Calibri" w:cs="Calibri"/>
          <w:color w:val="000000"/>
          <w:sz w:val="24"/>
          <w:szCs w:val="24"/>
          <w:lang w:eastAsia="en-GB"/>
        </w:rPr>
        <w:t>phenological</w:t>
      </w:r>
      <w:proofErr w:type="spellEnd"/>
      <w:r w:rsidRPr="00762D2A">
        <w:rPr>
          <w:rFonts w:ascii="Calibri" w:eastAsia="Times New Roman" w:hAnsi="Calibri" w:cs="Calibri"/>
          <w:color w:val="000000"/>
          <w:sz w:val="24"/>
          <w:szCs w:val="24"/>
          <w:lang w:eastAsia="en-GB"/>
        </w:rPr>
        <w:t xml:space="preserve"> cue in tropical ecosystems</w:t>
      </w:r>
      <w:r w:rsidR="00EA6DA8">
        <w:rPr>
          <w:rFonts w:ascii="Calibri" w:eastAsia="Times New Roman" w:hAnsi="Calibri" w:cs="Calibri"/>
          <w:color w:val="000000"/>
          <w:sz w:val="24"/>
          <w:szCs w:val="24"/>
          <w:lang w:eastAsia="en-GB"/>
        </w:rPr>
        <w:t xml:space="preserve"> </w:t>
      </w:r>
      <w:r w:rsidR="00EA6DA8">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{"citationItems":[{"id":"ITEM-1","itemData":{"DOI":"10.1038/s41558-018-0067-3","ISBN":"4155801800673","ISSN":"17586798","abstract":"Shifts in phenology are already resulting in disruptions to the timing of migration and breeding, and asynchronies between interacting species 1-5 . Recent syntheses have concluded that trophic level 1, latitude 6 and how phenological responses are measured 7 are key to determining the strength of phenological responses to climate change. However, researchers still lack a comprehensive framework that can predict responses to climate change globally and across diverse taxa. Here, we synthesize hundreds of published time series of animal phenology from across the planet to show that temperature primarily drives phenological responses at mid-latitudes, with precipitation becoming important at lower latitudes, probably reflecting factors that drive seasonality in each region. Phylogeny and body size are associated with the strength of phenological shifts, suggesting emerging asynchronies between interacting species that differ in body size, such as hosts and parasites and predators and prey. Finally, although there are many compelling biological explanations for spring phenological delays, some examples of delays are associated with short annual records that are prone to sampling error. Our findings arm biologists with predictions concerning which climatic variables and organismal traits drive phenological shifts.","author":[{"dropping-particle":"","family":"Cohen","given":"Jeremy M.","non-dropping-particle":"","parse-names":false,"suffix":""},{"dropping-particle":"","family":"Lajeunesse","given":"Marc J.","non-dropping-particle":"","parse-names":false,"suffix":""},{"dropping-particle":"","family":"Rohr","given":"Jason R.","non-dropping-particle":"","parse-names":false,"suffix":""}],"container-title":"Nature Climate Change","id":"ITEM-1","issue":"3","issued":{"date-parts":[["2018"]]},"page":"224-228","publisher":"Springer US","title":"A global synthesis of animal phenological responses to climate change","type":"article-journal","volume":"8"},"uris":["http://www.mendeley.com/documents/?uuid=25af10b6-6731-424e-ae55-b4fa7d09e6e8"]}],"mendeley":{"formattedCitation":"(Cohen et al. 2018)","plainTextFormattedCitation":"(Cohen et al. 2018)","previouslyFormattedCitation":"(Cohen et al. 2018)"},"properties":{"noteIndex":0},"schema":"https://github.com/citation-style-language/schema/raw/master/csl-citation.json"}</w:instrText>
      </w:r>
      <w:r w:rsidR="00EA6DA8">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(Cohen et al. 2018)</w:t>
      </w:r>
      <w:r w:rsidR="00EA6DA8">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xml:space="preserve">. Crucially, demographic consequences of mismatch are the least studied of the five criteria, despite this knowledge being the most important to conservation. Demographic approaches provide a way to understand which life stages will likely matter from the perspective of pathways leading to shifts in population growth rate and density </w:t>
      </w:r>
      <w:r w:rsidR="00EA6DA8">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{"citationItems":[{"id":"ITEM-1","itemData":{"DOI":"10.1111/oik.06985","ISSN":"16000706","abstract":"Global climate change is altering the timing of life history events for species living in seasonal environments. These shifts in phenology can lead to the disruption of interspecific relationships with implications for individual fitness. Predicting phenological change and its population level consequences can provide insights into population persistence. Achieving this is challenging for labile traits as current structured population models do not explicitly distinguish between the roles of phenotypic plasticity and micro-evolution, hindering realistic predictions of trait change. In this study we present the first empirical test of a new integral projection model (IPM) framework, which allows phenotypic plasticity and micro-evolution to be teased apart by incorporating a quantitative genetic inheritance function. We parameterise this model for a population of wild great tits Parus major and test its predictive capabilities through K-fold cross validation. We test the predictive accuracy of the quantitative genetic IPM in comparison to the standard IPM. We demonstrate that adding genetic inheritance rules maintains high accuracy of projections of phenological change, relative to the standard IPM. In addition, we find almost identical projections of population dynamics in this population for both IPMs, demonstrating that this model formulation allows researchers to investigate the contributions of phenotypic plasticity and micro-evolution to trait change, without sacrificing predictive accuracy. Modelling in this way reveals that, under directional environmental change, both micro-evolution and plasticity contribute to an advance of phenology, although the effect of plasticity is an order of magnitude higher than evolution. Despite this, synchrony between great tits and their caterpillar prey was reduced and population declines occurred. Our approach demonstrates that this model framework provides a promising avenue through which to explore the roles of phenotypic plasticity and evolution in trait changes and population dynamics.","author":[{"dropping-particle":"","family":"Simmonds","given":"Emily G.","non-dropping-particle":"","parse-names":false,"suffix":""},{"dropping-particle":"","family":"Cole","given":"Ella F.","non-dropping-particle":"","parse-names":false,"suffix":""},{"dropping-particle":"","family":"Sheldon","given":"Ben C.","non-dropping-particle":"","parse-names":false,"suffix":""},{"dropping-particle":"","family":"Coulson","given":"Tim","non-dropping-particle":"","parse-names":false,"suffix":""}],"container-title":"Oikos","id":"ITEM-1","issued":{"date-parts":[["2019"]]},"page":"1-13","title":"Testing the effect of quantitative genetic inheritance in structured models on projections of population dynamics","type":"article-journal"},"uris":["http://www.mendeley.com/documents/?uuid=ae7d2170-8cc4-4f4c-b0e3-45f181a36138"]}],"mendeley":{"formattedCitation":"(Simmonds et al. 2019&lt;i&gt;b&lt;/i&gt;)","plainTextFormattedCitation":"(Simmonds et al. 2019b)","previouslyFormattedCitation":"(Simmonds et al. 2019&lt;i&gt;b&lt;/i&gt;)"},"properties":{"noteIndex":0},"schema":"https://github.com/citation-style-language/schema/raw/master/csl-citation.json"}</w:instrText>
      </w:r>
      <w:r w:rsidR="00EA6DA8">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(Simmonds et al. 2019</w:t>
      </w:r>
      <w:r w:rsidR="006D3F02" w:rsidRPr="006D3F02">
        <w:rPr>
          <w:rFonts w:ascii="Calibri" w:eastAsia="Times New Roman" w:hAnsi="Calibri" w:cs="Calibri"/>
          <w:i/>
          <w:noProof/>
          <w:color w:val="000000"/>
          <w:sz w:val="24"/>
          <w:szCs w:val="24"/>
          <w:lang w:eastAsia="en-GB"/>
        </w:rPr>
        <w:t>b</w:t>
      </w:r>
      <w:r w:rsidR="006D3F02" w:rsidRPr="006D3F02">
        <w:rPr>
          <w:rFonts w:ascii="Calibri" w:eastAsia="Times New Roman" w:hAnsi="Calibri" w:cs="Calibri"/>
          <w:noProof/>
          <w:color w:val="000000"/>
          <w:sz w:val="24"/>
          <w:szCs w:val="24"/>
          <w:lang w:eastAsia="en-GB"/>
        </w:rPr>
        <w:t>)</w:t>
      </w:r>
      <w:r w:rsidR="00EA6DA8">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w:t>
      </w:r>
    </w:p>
    <w:p w:rsidR="00762D2A" w:rsidRPr="00762D2A" w:rsidRDefault="00762D2A" w:rsidP="00762D2A">
      <w:pPr>
        <w:spacing w:after="0" w:line="480" w:lineRule="auto"/>
        <w:rPr>
          <w:rFonts w:ascii="Times New Roman" w:eastAsia="Times New Roman" w:hAnsi="Times New Roman" w:cs="Times New Roman"/>
          <w:sz w:val="24"/>
          <w:szCs w:val="24"/>
          <w:lang w:eastAsia="en-GB"/>
        </w:rPr>
      </w:pP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color w:val="000000"/>
          <w:sz w:val="24"/>
          <w:szCs w:val="24"/>
          <w:lang w:eastAsia="en-GB"/>
        </w:rPr>
        <w:t>The two best studied taxa in terrestrial systems give a mixed message on the severity of trophic mismatch. In great tits, matching with the caterpillar peak has important fitness impacts at both the individual and population level</w:t>
      </w:r>
      <w:r w:rsidR="00EA6DA8">
        <w:rPr>
          <w:rFonts w:ascii="Calibri" w:eastAsia="Times New Roman" w:hAnsi="Calibri" w:cs="Calibri"/>
          <w:color w:val="000000"/>
          <w:sz w:val="24"/>
          <w:szCs w:val="24"/>
          <w:lang w:eastAsia="en-GB"/>
        </w:rPr>
        <w:t xml:space="preserve"> </w:t>
      </w:r>
      <w:r w:rsidR="00EA6DA8">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{"citationItems":[{"id":"ITEM-1","itemData":{"DOI":"10.1126/science.1232870","ISSN":"1095-9203","PMID":"23620055","abstract":"Broad-scale environmental changes are altering patterns of natural selection in the wild, but few empirical studies have quantified the demographic cost of sustained directional selection in response to these changes. We tested whether population growth in a wild bird is negatively affected by climate change-induced phenological mismatch, using almost four decades of individual-level life-history data from a great tit population. In this population, warmer springs have generated a mismatch between the annual breeding time and the seasonal food peak, intensifying directional selection for earlier laying dates. Interannual variation in population mismatch has not, however, affected population growth. We demonstrated a mechanism contributing to this uncoupling, whereby fitness losses associated with mismatch are counteracted by fitness gains due to relaxed competition. These findings imply that natural populations may be able to tolerate considerable maladaptation driven by shifting climatic conditions without undergoing immediate declines.","author":[{"dropping-particle":"","family":"Reed","given":"Thomas E","non-dropping-particle":"","parse-names":false,"suffix":""},{"dropping-particle":"","family":"Grøtan","given":"Vidar","non-dropping-particle":"","parse-names":false,"suffix":""},{"dropping-particle":"","family":"Jenouvrier","given":"Stephanie","non-dropping-particle":"","parse-names":false,"suffix":""},{"dropping-particle":"","family":"Sæther","given":"Bernt-Erik","non-dropping-particle":"","parse-names":false,"suffix":""},{"dropping-particle":"","family":"Visser","given":"Marcel E","non-dropping-particle":"","parse-names":false,"suffix":""}],"container-title":"Science","id":"ITEM-1","issued":{"date-parts":[["2013","4","26"]]},"page":"488-491","title":"Population growth in a wild bird is buffered against phenological mismatch.","type":"article-journal","volume":"340"},"uris":["http://www.mendeley.com/documents/?uuid=7d36e177-f258-47ba-b5ad-8db57d9557e5"]},{"id":"ITEM-2","itemData":{"DOI":"10.1111/j.1365-2656.2012.02020.x","ISSN":"1365-2656","PMID":"22862682","abstract":"Populations are shifting their phenology in response to climate change, but these shifts are often asynchronous among interacting species. Resulting phenological mismatches can drive simultaneous changes in natural selection and population demography, but the links between these interacting processes are poorly understood. Here we analyse 37 years of data from an individual-based study of great tits (Parus major) in the Netherlands and use mixed-effects models to separate the within- and across-year effects of phenological mismatch between great tits and caterpillars (a key food source for developing nestlings) on components of fitness at the individual and population levels. Several components of individual fitness were affected by individual mismatch (i.e. late breeding relative to the caterpillar food peak date), including the probability of double-brooding, fledgling success, offspring recruitment probability and the number of recruits. Together these effects contributed to an overall negative relationship between relative fitness and laying dates, that is, selection for earlier laying on average. Directional selection for earlier laying was stronger in years where birds bred on average later than the food peak, but was weak or absent in years where the phenology of birds and caterpillars matched (i.e. no population mismatch). The mean number of fledglings per female was lower in years when population mismatch was high, in part because fewer second broods were produced. Population mismatch had a weak effect on the mean number of recruits per female, and no effect on mean adult survival, after controlling for the effects of breeding density and the quality of the autumnal beech (Fagus sylvatica) crop. These findings illustrate how climate change-induced mismatch can have strong effects on the relative fitness of phenotypes within years, but weak effects on mean demographic rates across years. We discuss various general mechanisms that influence the extent of coupling between breeding phenology, selection and population dynamics in open populations subject to strong density regulation and stochasticity.","author":[{"dropping-particle":"","family":"Reed","given":"Thomas E","non-dropping-particle":"","parse-names":false,"suffix":""},{"dropping-particle":"","family":"Jenouvrier","given":"Stephanie","non-dropping-particle":"","parse-names":false,"suffix":""},{"dropping-particle":"","family":"Visser","given":"Marcel E","non-dropping-particle":"","parse-names":false,"suffix":""}],"container-title":"Journal of Animal Ecology","id":"ITEM-2","issue":"1","issued":{"date-parts":[["2013","1"]]},"page":"131-144","title":"Phenological mismatch strongly affects individual fitness but not population demography in a woodland passerine.","type":"article-journal","volume":"82"},"uris":["http://www.mendeley.com/documents/?uuid=e3d4b812-d05d-4dca-9ccc-102e93439a23"]}],"mendeley":{"formattedCitation":"(Reed et al. 2013&lt;i&gt;a&lt;/i&gt;, 2013&lt;i&gt;b&lt;/i&gt;)","plainTextFormattedCitation":"(Reed et al. 2013a, 2013b)","previouslyFormattedCitation":"(Reed et al. 2013&lt;i&gt;a&lt;/i&gt;, 2013&lt;i&gt;b&lt;/i&gt;)"},"properties":{"noteIndex":0},"schema":"https://github.com/citation-style-language/schema/raw/master/csl-citation.json"}</w:instrText>
      </w:r>
      <w:r w:rsidR="00EA6DA8">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(Reed et al. 2013</w:t>
      </w:r>
      <w:r w:rsidR="006D3F02" w:rsidRPr="006D3F02">
        <w:rPr>
          <w:rFonts w:ascii="Calibri" w:eastAsia="Times New Roman" w:hAnsi="Calibri" w:cs="Calibri"/>
          <w:i/>
          <w:noProof/>
          <w:color w:val="000000"/>
          <w:sz w:val="24"/>
          <w:szCs w:val="24"/>
          <w:lang w:eastAsia="en-GB"/>
        </w:rPr>
        <w:t>a</w:t>
      </w:r>
      <w:r w:rsidR="006D3F02" w:rsidRPr="006D3F02">
        <w:rPr>
          <w:rFonts w:ascii="Calibri" w:eastAsia="Times New Roman" w:hAnsi="Calibri" w:cs="Calibri"/>
          <w:noProof/>
          <w:color w:val="000000"/>
          <w:sz w:val="24"/>
          <w:szCs w:val="24"/>
          <w:lang w:eastAsia="en-GB"/>
        </w:rPr>
        <w:t>, 2013</w:t>
      </w:r>
      <w:r w:rsidR="006D3F02" w:rsidRPr="006D3F02">
        <w:rPr>
          <w:rFonts w:ascii="Calibri" w:eastAsia="Times New Roman" w:hAnsi="Calibri" w:cs="Calibri"/>
          <w:i/>
          <w:noProof/>
          <w:color w:val="000000"/>
          <w:sz w:val="24"/>
          <w:szCs w:val="24"/>
          <w:lang w:eastAsia="en-GB"/>
        </w:rPr>
        <w:t>b</w:t>
      </w:r>
      <w:r w:rsidR="006D3F02" w:rsidRPr="006D3F02">
        <w:rPr>
          <w:rFonts w:ascii="Calibri" w:eastAsia="Times New Roman" w:hAnsi="Calibri" w:cs="Calibri"/>
          <w:noProof/>
          <w:color w:val="000000"/>
          <w:sz w:val="24"/>
          <w:szCs w:val="24"/>
          <w:lang w:eastAsia="en-GB"/>
        </w:rPr>
        <w:t>)</w:t>
      </w:r>
      <w:r w:rsidR="00EA6DA8">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xml:space="preserve">, but the </w:t>
      </w:r>
      <w:r w:rsidR="00EA6DA8">
        <w:rPr>
          <w:rFonts w:ascii="Calibri" w:eastAsia="Times New Roman" w:hAnsi="Calibri" w:cs="Calibri"/>
          <w:color w:val="000000"/>
          <w:sz w:val="24"/>
          <w:szCs w:val="24"/>
          <w:lang w:eastAsia="en-GB"/>
        </w:rPr>
        <w:t>best available evidence demonstrates</w:t>
      </w:r>
      <w:r w:rsidRPr="00762D2A">
        <w:rPr>
          <w:rFonts w:ascii="Calibri" w:eastAsia="Times New Roman" w:hAnsi="Calibri" w:cs="Calibri"/>
          <w:color w:val="000000"/>
          <w:sz w:val="24"/>
          <w:szCs w:val="24"/>
          <w:lang w:eastAsia="en-GB"/>
        </w:rPr>
        <w:t xml:space="preserve"> that mismatch currently poses no threat to their population persistence</w:t>
      </w:r>
      <w:r w:rsidR="00EA6DA8">
        <w:rPr>
          <w:rFonts w:ascii="Calibri" w:eastAsia="Times New Roman" w:hAnsi="Calibri" w:cs="Calibri"/>
          <w:color w:val="000000"/>
          <w:sz w:val="24"/>
          <w:szCs w:val="24"/>
          <w:lang w:eastAsia="en-GB"/>
        </w:rPr>
        <w:t xml:space="preserve"> </w:t>
      </w:r>
      <w:r w:rsidR="00EA6DA8">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{"citationItems":[{"id":"ITEM-1","itemData":{"DOI":"10.1126/science.1232870","ISSN":"1095-9203","PMID":"23620055","abstract":"Broad-scale environmental changes are altering patterns of natural selection in the wild, but few empirical studies have quantified the demographic cost of sustained directional selection in response to these changes. We tested whether population growth in a wild bird is negatively affected by climate change-induced phenological mismatch, using almost four decades of individual-level life-history data from a great tit population. In this population, warmer springs have generated a mismatch between the annual breeding time and the seasonal food peak, intensifying directional selection for earlier laying dates. Interannual variation in population mismatch has not, however, affected population growth. We demonstrated a mechanism contributing to this uncoupling, whereby fitness losses associated with mismatch are counteracted by fitness gains due to relaxed competition. These findings imply that natural populations may be able to tolerate considerable maladaptation driven by shifting climatic conditions without undergoing immediate declines.","author":[{"dropping-particle":"","family":"Reed","given":"Thomas E","non-dropping-particle":"","parse-names":false,"suffix":""},{"dropping-particle":"","family":"Grøtan","given":"Vidar","non-dropping-particle":"","parse-names":false,"suffix":""},{"dropping-particle":"","family":"Jenouvrier","given":"Stephanie","non-dropping-particle":"","parse-names":false,"suffix":""},{"dropping-particle":"","family":"Sæther","given":"Bernt-Erik","non-dropping-particle":"","parse-names":false,"suffix":""},{"dropping-particle":"","family":"Visser","given":"Marcel E","non-dropping-particle":"","parse-names":false,"suffix":""}],"container-title":"Science","id":"ITEM-1","issued":{"date-parts":[["2013","4","26"]]},"page":"488-491","title":"Population growth in a wild bird is buffered against phenological mismatch.","type":"article-journal","volume":"340"},"uris":["http://www.mendeley.com/documents/?uuid=7d36e177-f258-47ba-b5ad-8db57d9557e5"]},{"id":"ITEM-2","itemData":{"DOI":"10.1371/journal.pbio.1001605","ISSN":"1545-7885","PMID":"23874152","abstract":"Predictions about the fate of species or populations under climate change scenarios typically neglect adaptive evolution and phenotypic plasticity, the two major mechanisms by which organisms can adapt to changing local conditions. As a consequence, we have little understanding of the scope for organisms to track changing environments by in situ adaptation. Here, we use a detailed individual-specific long-term population study of great tits (Parus major) breeding in Wytham Woods, Oxford, UK to parameterise a mechanistic model and thus directly estimate the rate of environmental change to which in situ adaptation is possible. Using the effect of changes in early spring temperature on temporal synchrony between birds and a critical food resource, we focus in particular on the contribution of phenotypic plasticity to population persistence. Despite using conservative estimates for evolutionary and reproductive potential, our results suggest little risk of population extinction under projected local temperature change; however, this conclusion relies heavily on the extent to which phenotypic plasticity tracks the changing environment. Extrapolating the model to a broad range of life histories in birds suggests that the importance of phenotypic plasticity for adjustment to projected rates of temperature change increases with slower life histories, owing to lower evolutionary potential. Understanding the determinants and constraints on phenotypic plasticity in natural populations is thus crucial for characterising the risks that rapidly changing environments pose for the persistence of such populations.","author":[{"dropping-particle":"","family":"Vedder","given":"Oscar","non-dropping-particle":"","parse-names":false,"suffix":""},{"dropping-particle":"","family":"Bouwhuis","given":"Sandra","non-dropping-particle":"","parse-names":false,"suffix":""},{"dropping-particle":"","family":"Sheldon","given":"Ben C","non-dropping-particle":"","parse-names":false,"suffix":""}],"container-title":"PLoS Biology","id":"ITEM-2","issue":"7","issued":{"date-parts":[["2013","7"]]},"page":"e1001605","title":"Quantitative assessment of the importance of phenotypic plasticity in adaptation to climate change in wild bird populations.","type":"article-journal","volume":"11"},"uris":["http://www.mendeley.com/documents/?uuid=593fe13c-b665-4678-ba5e-9d4e3ffa60f0"]}],"mendeley":{"formattedCitation":"(Reed et al. 2013&lt;i&gt;a&lt;/i&gt;; Vedder et al. 2013)","plainTextFormattedCitation":"(Reed et al. 2013a; Vedder et al. 2013)","previouslyFormattedCitation":"(Reed et al. 2013&lt;i&gt;a&lt;/i&gt;; Vedder et al. 2013)"},"properties":{"noteIndex":0},"schema":"https://github.com/citation-style-language/schema/raw/master/csl-citation.json"}</w:instrText>
      </w:r>
      <w:r w:rsidR="00EA6DA8">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(Reed et al. 2013</w:t>
      </w:r>
      <w:r w:rsidR="006D3F02" w:rsidRPr="006D3F02">
        <w:rPr>
          <w:rFonts w:ascii="Calibri" w:eastAsia="Times New Roman" w:hAnsi="Calibri" w:cs="Calibri"/>
          <w:i/>
          <w:noProof/>
          <w:color w:val="000000"/>
          <w:sz w:val="24"/>
          <w:szCs w:val="24"/>
          <w:lang w:eastAsia="en-GB"/>
        </w:rPr>
        <w:t>a</w:t>
      </w:r>
      <w:r w:rsidR="006D3F02" w:rsidRPr="006D3F02">
        <w:rPr>
          <w:rFonts w:ascii="Calibri" w:eastAsia="Times New Roman" w:hAnsi="Calibri" w:cs="Calibri"/>
          <w:noProof/>
          <w:color w:val="000000"/>
          <w:sz w:val="24"/>
          <w:szCs w:val="24"/>
          <w:lang w:eastAsia="en-GB"/>
        </w:rPr>
        <w:t>; Vedder et al. 2013)</w:t>
      </w:r>
      <w:r w:rsidR="00EA6DA8">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Pied flycatchers also perform worse when poorly matched with the caterpillar peak</w:t>
      </w:r>
      <w:r w:rsidR="00EA6DA8">
        <w:rPr>
          <w:rFonts w:ascii="Calibri" w:eastAsia="Times New Roman" w:hAnsi="Calibri" w:cs="Calibri"/>
          <w:color w:val="000000"/>
          <w:sz w:val="24"/>
          <w:szCs w:val="24"/>
          <w:lang w:eastAsia="en-GB"/>
        </w:rPr>
        <w:t xml:space="preserve"> </w:t>
      </w:r>
      <w:r w:rsidR="00EA6DA8">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{"citationItems":[{"id":"ITEM-1","itemData":{"DOI":"10.1111/1365-2656.12554","ISBN":"00218790","ISSN":"13652656","abstract":"1. Climate change may cause phenological asynchrony between trophic levels, which can lead to mismatched reproduction in animals. Although indirect effects of mismatch on fitness are well described, direct effects on parental prey choice are not. Moreover, direct effects of prey variation on offspring condition throughout their early development are understudied. 2. Here, we used camera trap data collected over 2 years to study the effects of trophic mis- match and nestling age on prey choice in pied flycatchers (Ficedula hypoleuca). Furthermore, we studied the effect of mismatch and variation in nestling diet on offspring condition. 3. Both experimentally induced and natural mismatches with the caterpillar peak negatively affected absolute and relative numbers of caterpillars and offspring condition (mass, tarsus and wing length) and positively affected absolute and relative numbers of flying insects in the nestling diet. Feeding more flying insects was negatively correlated with nestling day 12 mass. 4. Both descriptive and experimental data showed preferential feeding of spiders when nest- lings were &lt;7 days old. Receiving more spiders during this phase was positively correlated with tarsus growth. 5. These results highlight the need for a more inclusive framework to study phenological mis- match in nature. The general focus on only one prey type, the rarity of studies that measure environmental abundance of prey, and the lack of timing experiments in dietary studies cur- rently hamper understanding of the actual trophic interactions that affect fitness under climate","author":[{"dropping-particle":"","family":"Samplonius","given":"Jelmer Menno","non-dropping-particle":"","parse-names":false,"suffix":""},{"dropping-particle":"","family":"Kappers","given":"Elena Frederika","non-dropping-particle":"","parse-names":false,"suffix":""},{"dropping-particle":"","family":"Brands","given":"Stef","non-dropping-particle":"","parse-names":false,"suffix":""},{"dropping-particle":"","family":"Both","given":"Christiaan","non-dropping-particle":"","parse-names":false,"suffix":""}],"container-title":"Journal of Animal Ecology","id":"ITEM-1","issued":{"date-parts":[["2016"]]},"page":"1255-1264","title":"Phenological mismatch and ontogenetic diet shifts interactively affect offspring condition in a passerine","type":"article-journal","volume":"85"},"uris":["http://www.mendeley.com/documents/?uuid=4e8cb292-7f6d-47f5-8c02-732fb5e8ef05"]},{"id":"ITEM-2","itemData":{"DOI":"10.1111/j.1365-2656.2012.01968.x","ISSN":"1365-2656","PMID":"22356622","abstract":"1. Climate warming has led to shifts in the seasonal timing of species. These shifts can differ across trophic levels, and as a result, predator phenology can get out of synchrony with prey phenology. This can have major consequences for predators such as population declines owing to low reproductive success. However, such trophic interactions are likely to differ between habitats, resulting in differential susceptibility of populations to increases in spring temperatures. A mismatch between breeding phenology and food abundance might be mitigated by dietary changes, but few studies have investigated this phenomenon. Here, we present data on nestling diets of nine different populations of pied flycatchers Ficedula hypoleuca, across their breeding range. This species has been shown to adjust its breeding phenology to local climate change, but sometimes insufficiently relative to the phenology of their presumed major prey: Lepidoptera larvae. In spring, such larvae have a pronounced peak in oak habitats, but to a much lesser extent in coniferous and other deciduous habitats. 2. We found strong seasonal declines in the proportions of caterpillars in the diet only for oak habitats, and not for the other forest types. The seasonal decline in oak habitats was most strongly observed in warmer years, indicating that potential mismatches were stronger in warmer years. However, in coniferous and other habitats, no such effect of spring temperature was found. 3. Chicks reached somewhat higher weights in broods provided with higher proportions of caterpillars, supporting the notion that caterpillars are an important food source and that the temporal match with the caterpillar peak may represent an important component of reproductive success. 4. We suggest that pied flycatchers breeding in oak habitats have greater need to adjust timing of breeding to rising spring temperatures, because of the strong seasonality in their food. Such between-habitat differences can have important consequences for population dynamics and should be taken into account in studies on phenotypic plasticity and adaptation to climate change.","author":[{"dropping-particle":"","family":"Burger","given":"Claudia","non-dropping-particle":"","parse-names":false,"suffix":""},{"dropping-particle":"","family":"Belskii","given":"Eugen","non-dropping-particle":"","parse-names":false,"suffix":""},{"dropping-particle":"","family":"Eeva","given":"Tapio","non-dropping-particle":"","parse-names":false,"suffix":""},{"dropping-particle":"","family":"Laaksonen","given":"Toni","non-dropping-particle":"","parse-names":false,"suffix":""},{"dropping-particle":"","family":"Mägi","given":"Marko","non-dropping-particle":"","parse-names":false,"suffix":""},{"dropping-particle":"","family":"Mänd","given":"Raivo","non-dropping-particle":"","parse-names":false,"suffix":""},{"dropping-particle":"","family":"Qvarnström","given":"Anna","non-dropping-particle":"","parse-names":false,"suffix":""},{"dropping-particle":"","family":"Slagsvold","given":"Tore","non-dropping-particle":"","parse-names":false,"suffix":""},{"dropping-particle":"","family":"Veen","given":"Thor","non-dropping-particle":"","parse-names":false,"suffix":""},{"dropping-particle":"","family":"Visser","given":"Marcel E","non-dropping-particle":"","parse-names":false,"suffix":""},{"dropping-particle":"","family":"Wiebe","given":"Karen L","non-dropping-particle":"","parse-names":false,"suffix":""},{"dropping-particle":"","family":"Wiley","given":"Chris","non-dropping-particle":"","parse-names":false,"suffix":""},{"dropping-particle":"","family":"Wright","given":"Jonathan","non-dropping-particle":"","parse-names":false,"suffix":""},{"dropping-particle":"","family":"Both","given":"Christiaan","non-dropping-particle":"","parse-names":false,"suffix":""}],"container-title":"Journal of Animal Ecology","id":"ITEM-2","issue":"4","issued":{"date-parts":[["2012","7"]]},"page":"926-936","title":"Climate change, breeding date and nestling diet: how temperature differentially affects seasonal changes in pied flycatcher diet depending on habitat variation.","type":"article-journal","volume":"81"},"uris":["http://www.mendeley.com/documents/?uuid=0d5890c8-6ab1-4f53-9d2b-4197bd538e0e"]}],"mendeley":{"formattedCitation":"(Burger et al. 2012; Samplonius et al. 2016)","plainTextFormattedCitation":"(Burger et al. 2012; Samplonius et al. 2016)","previouslyFormattedCitation":"(Burger et al. 2012; Samplonius et al. 2016)"},"properties":{"noteIndex":0},"schema":"https://github.com/citation-style-language/schema/raw/master/csl-citation.json"}</w:instrText>
      </w:r>
      <w:r w:rsidR="00EA6DA8">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(Burger et al. 2012; Samplonius et al. 2016)</w:t>
      </w:r>
      <w:r w:rsidR="00EA6DA8">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xml:space="preserve">, but, in contrast to great tits, population declines have occurred in populations in the </w:t>
      </w:r>
      <w:r w:rsidRPr="00762D2A">
        <w:rPr>
          <w:rFonts w:ascii="Calibri" w:eastAsia="Times New Roman" w:hAnsi="Calibri" w:cs="Calibri"/>
          <w:color w:val="000000"/>
          <w:sz w:val="24"/>
          <w:szCs w:val="24"/>
          <w:lang w:eastAsia="en-GB"/>
        </w:rPr>
        <w:lastRenderedPageBreak/>
        <w:t xml:space="preserve">Netherlands that were asynchronous with caterpillars </w:t>
      </w:r>
      <w:r w:rsidR="00EA6DA8">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{"citationItems":[{"id":"ITEM-1","itemData":{"DOI":"10.1038/nature04539","ISSN":"1476-4687","PMID":"16672969","abstract":"Phenological responses to climate change differ across trophic levels, which may lead to birds failing to breed at the time of maximal food abundance. Here we investigate the population consequences of such mistiming in the migratory pied flycatcher, Ficedula hypoleuca. In a comparison of nine Dutch populations, we find that populations have declined by about 90% over the past two decades in areas where the food for provisioning nestlings peaks early in the season and the birds are currently mistimed. In areas with a late food peak, early-breeding birds still breed at the right time, and there is, at most, a weak population decline. If food phenology advances further, we also predict population declines in areas with a late food peak, as in these areas adjustment to an advanced food peak is insufficient. Mistiming as a result of climate change is probably a widespread phenomenon, and here we provide evidence that it can lead to population declines.","author":[{"dropping-particle":"","family":"Both","given":"Christiaan","non-dropping-particle":"","parse-names":false,"suffix":""},{"dropping-particle":"","family":"Bouwhuis","given":"Sandra","non-dropping-particle":"","parse-names":false,"suffix":""},{"dropping-particle":"","family":"Lessells","given":"CM","non-dropping-particle":"","parse-names":false,"suffix":""},{"dropping-particle":"","family":"Visser","given":"Marcel E","non-dropping-particle":"","parse-names":false,"suffix":""}],"container-title":"Nature","id":"ITEM-1","issued":{"date-parts":[["2006"]]},"page":"81-83","title":"Climate change and population declines in a long-distance migratory bird.","type":"article-journal","volume":"441"},"uris":["http://www.mendeley.com/documents/?uuid=648f7826-7af6-43d9-a3a5-6d4153701990"]}],"mendeley":{"formattedCitation":"(Both et al. 2006)","plainTextFormattedCitation":"(Both et al. 2006)","previouslyFormattedCitation":"(Both et al. 2006)"},"properties":{"noteIndex":0},"schema":"https://github.com/citation-style-language/schema/raw/master/csl-citation.json"}</w:instrText>
      </w:r>
      <w:r w:rsidR="00EA6DA8">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(Both et al. 2006)</w:t>
      </w:r>
      <w:r w:rsidR="00EA6DA8">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although they have been increasing again since 2002</w:t>
      </w:r>
      <w:r w:rsidR="00EA6DA8">
        <w:rPr>
          <w:rFonts w:ascii="Calibri" w:eastAsia="Times New Roman" w:hAnsi="Calibri" w:cs="Calibri"/>
          <w:color w:val="000000"/>
          <w:sz w:val="24"/>
          <w:szCs w:val="24"/>
          <w:lang w:eastAsia="en-GB"/>
        </w:rPr>
        <w:t xml:space="preserve"> </w:t>
      </w:r>
      <w:r w:rsidR="00EA6DA8">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{"citationItems":[{"id":"ITEM-1","itemData":{"DOI":"10.1017/CBO9781139047791","ISBN":"9781139047791","abstract":"From the red grouse to the Ethiopian bush-crow, bird populations around the world can provide us with vital insights into the effects of climate change on species and ecosystems. They are among the best studied and monitored of organisms, yet many are already under threat of extinction as a result of habitat loss, overexploitation and pollution. Providing a single source of information for students, scientists, practitioners and policy-makers, this book begins with a critical review of the existing impacts of climate change on birds, including changes in the timing of migration and breeding and effects on bird populations around the world. The second part considers how conservationists can assess potential future impacts, quantifying how extinction risk is linked to the magnitude of global change and synthesising the evidence in support of likely conservation responses. The final chapters assess the threats posed by efforts to reduce the magnitude of climate change.","author":[{"dropping-particle":"","family":"Pearce-Higgins","given":"James W.","non-dropping-particle":"","parse-names":false,"suffix":""},{"dropping-particle":"","family":"Green","given":"Rhys E.","non-dropping-particle":"","parse-names":false,"suffix":""}],"container-title":"Birds and Climate Change: Impacts and Conservation Responses","id":"ITEM-1","issued":{"date-parts":[["2014"]]},"number-of-pages":"1-467","publisher":"Cambridge University Press","title":"Birds and climate change: Impacts and conservation responses","type":"book"},"uris":["http://www.mendeley.com/documents/?uuid=2d2b76fe-063f-41a1-9f19-5daa3889c729"]}],"mendeley":{"formattedCitation":"(Pearce-Higgins and Green 2014)","plainTextFormattedCitation":"(Pearce-Higgins and Green 2014)","previouslyFormattedCitation":"(Pearce-Higgins and Green 2014)"},"properties":{"noteIndex":0},"schema":"https://github.com/citation-style-language/schema/raw/master/csl-citation.json"}</w:instrText>
      </w:r>
      <w:r w:rsidR="00EA6DA8">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(Pearce-Higgins and Green 2014)</w:t>
      </w:r>
      <w:r w:rsidR="00EA6DA8">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xml:space="preserve">. Interestingly, </w:t>
      </w:r>
      <w:r w:rsidR="00EA6DA8">
        <w:rPr>
          <w:rFonts w:ascii="Calibri" w:eastAsia="Times New Roman" w:hAnsi="Calibri" w:cs="Calibri"/>
          <w:color w:val="000000"/>
          <w:sz w:val="24"/>
          <w:szCs w:val="24"/>
          <w:lang w:eastAsia="en-GB"/>
        </w:rPr>
        <w:t>pied</w:t>
      </w:r>
      <w:r w:rsidRPr="00762D2A">
        <w:rPr>
          <w:rFonts w:ascii="Calibri" w:eastAsia="Times New Roman" w:hAnsi="Calibri" w:cs="Calibri"/>
          <w:color w:val="000000"/>
          <w:sz w:val="24"/>
          <w:szCs w:val="24"/>
          <w:lang w:eastAsia="en-GB"/>
        </w:rPr>
        <w:t xml:space="preserve"> flycatchers breed about two weeks later </w:t>
      </w:r>
      <w:proofErr w:type="spellStart"/>
      <w:r w:rsidRPr="00762D2A">
        <w:rPr>
          <w:rFonts w:ascii="Calibri" w:eastAsia="Times New Roman" w:hAnsi="Calibri" w:cs="Calibri"/>
          <w:color w:val="000000"/>
          <w:sz w:val="24"/>
          <w:szCs w:val="24"/>
          <w:lang w:eastAsia="en-GB"/>
        </w:rPr>
        <w:t>later</w:t>
      </w:r>
      <w:proofErr w:type="spellEnd"/>
      <w:r w:rsidRPr="00762D2A">
        <w:rPr>
          <w:rFonts w:ascii="Calibri" w:eastAsia="Times New Roman" w:hAnsi="Calibri" w:cs="Calibri"/>
          <w:color w:val="000000"/>
          <w:sz w:val="24"/>
          <w:szCs w:val="24"/>
          <w:lang w:eastAsia="en-GB"/>
        </w:rPr>
        <w:t xml:space="preserve"> than tits </w:t>
      </w:r>
      <w:r w:rsidR="00EA6DA8">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{"citationItems":[{"id":"ITEM-1","itemData":{"DOI":"10.1111/gcb.14160","ISSN":"13541013","abstract":"© 2018 John Wiley &amp; Sons Ltd. Many organisms adjust their reproductive phenology in response to climate change, but phenological sensitivity to temperature may vary between species. For example, resident and migratory birds have vastly different annual cycles, which can cause differential temperature sensitivity at the breeding grounds, and may affect competitive dynamics. Currently, however, adjustment to climate change in resident and migratory birds have been studied separately or at relatively small geographical scales with varying time series durations and methodologies. Here, we studied differential effects of temperature on resident and migratory birds using the mean egg laying initiation dates from 10 European nest box schemes between 1991 and 2015 that had data on at least one resident tit species and at least one migratory flycatcher species. We found that both tits and flycatchers advanced laying in response to spring warming, but resident tit populations advanced more strongly in relation to temperature increases than migratory flycatchers. These different temperature responses have already led to a divergence in laying dates between tits and flycatchers of on average 0.94 days per decade over the current study period. Interestingly, this divergence was stronger at lower latitudes where the interval between tit and flycatcher phenology is smaller and winter conditions can be considered more favorable for resident birds. This could indicate that phenological adjustment to climate change by flycatchers is increasingly hampered by competition with resident species. Indeed, we found that tit laying date had an additional effect on flycatcher laying date after controlling for temperature, and this effect was strongest in areas with the shortest interval between both species groups. Combined, our results suggest that the differential effect of climate change on species groups with overlapping breeding ecology affects the phenological interval between them, potentially affecting interspecific interactions.","author":[{"dropping-particle":"","family":"Samplonius","given":"Jelmer Menno","non-dropping-particle":"","parse-names":false,"suffix":""},{"dropping-particle":"","family":"Bartošová","given":"Lenka","non-dropping-particle":"","parse-names":false,"suffix":""},{"dropping-particle":"","family":"Burgess","given":"Malcolm D","non-dropping-particle":"","parse-names":false,"suffix":""},{"dropping-particle":"V","family":"Bushuev","given":"Andrey","non-dropping-particle":"","parse-names":false,"suffix":""},{"dropping-particle":"","family":"Eeva","given":"Tapio","non-dropping-particle":"","parse-names":false,"suffix":""},{"dropping-particle":"V","family":"Ivankina","given":"Elena","non-dropping-particle":"","parse-names":false,"suffix":""},{"dropping-particle":"","family":"Kerimov","given":"Anvar B","non-dropping-particle":"","parse-names":false,"suffix":""},{"dropping-particle":"","family":"Krams","given":"Indrikis","non-dropping-particle":"","parse-names":false,"suffix":""},{"dropping-particle":"","family":"Laaksonen","given":"Toni","non-dropping-particle":"","parse-names":false,"suffix":""},{"dropping-particle":"","family":"Mägi","given":"Marko","non-dropping-particle":"","parse-names":false,"suffix":""},{"dropping-particle":"","family":"Mänd","given":"Raivo","non-dropping-particle":"","parse-names":false,"suffix":""},{"dropping-particle":"","family":"Potti","given":"Jaime","non-dropping-particle":"","parse-names":false,"suffix":""},{"dropping-particle":"","family":"Török","given":"János","non-dropping-particle":"","parse-names":false,"suffix":""},{"dropping-particle":"","family":"Trnka","given":"Miroslav","non-dropping-particle":"","parse-names":false,"suffix":""},{"dropping-particle":"","family":"Visser","given":"Marcel E","non-dropping-particle":"","parse-names":false,"suffix":""},{"dropping-particle":"","family":"Zang","given":"Herwig","non-dropping-particle":"","parse-names":false,"suffix":""},{"dropping-particle":"","family":"Both","given":"Christiaan","non-dropping-particle":"","parse-names":false,"suffix":""}],"container-title":"Global Change Biology","id":"ITEM-1","issued":{"date-parts":[["2018"]]},"page":"3780-3790","title":"Phenological sensitivity to climate change is higher in resident than in migrant bird populations among European cavity breeders","type":"article-journal","volume":"24"},"uris":["http://www.mendeley.com/documents/?uuid=4d568435-077e-4c76-81c1-d59848f75824"]}],"mendeley":{"formattedCitation":"(Samplonius et al. 2018)","plainTextFormattedCitation":"(Samplonius et al. 2018)","previouslyFormattedCitation":"(Samplonius et al. 2018)"},"properties":{"noteIndex":0},"schema":"https://github.com/citation-style-language/schema/raw/master/csl-citation.json"}</w:instrText>
      </w:r>
      <w:r w:rsidR="00EA6DA8">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(Samplonius et al. 2018)</w:t>
      </w:r>
      <w:r w:rsidR="00EA6DA8">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xml:space="preserve">, the average nest is rarely matched with the caterpillar peak </w:t>
      </w:r>
      <w:r w:rsidR="00EA6DA8">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{"citationItems":[{"id":"ITEM-1","itemData":{"DOI":"10.1038/s41559-018-0543-1","ISBN":"4155901805431","ISSN":"2397334X","abstract":"Increasing temperatures associated with climate change may generate phenological mismatches that disrupt previously synchronous trophic interactions. Most work on mismatch has focused on temporal trends, whereas spatial variation in the degree of trophic synchrony has largely been neglected, even though the degree to which mismatch varies in space has implications for meso-scale population dynamics and evolution. Here we quantify latitudinal trends in phenological mismatch, using phenological data on an oak-caterpillar-bird system from across the UK. Increasing latitude delays phenology of all species, but more so for oak, resulting in a shorter interval between leaf emergence and peak caterpillar biomass at northern locations. Asynchrony found between peak caterpillar biomass and peak nestling demand of blue tits, great tits and pied flycatchers increases in earlier (warm) springs. There is no evidence of spatial variation in the timing of peak nestling demand relative to peak caterpillar biomass for any species. Phenological mismatch alone is thus unlikely to explain spatial variation in population trends. Given projections of continued spring warming, we predict that temperate forest birds will become increasingly mismatched with peak caterpillar timing. Latitudinal invariance in the direction of mismatch may act as a double-edged sword that presents no opportunities for spatial buffering from the effects of mismatch on population size, but generates spatially consistent directional selection on timing, which could facilitate rapid evolutionary change.","author":[{"dropping-particle":"","family":"Burgess","given":"Malcolm D.","non-dropping-particle":"","parse-names":false,"suffix":""},{"dropping-particle":"","family":"Smith","given":"Ken W.","non-dropping-particle":"","parse-names":false,"suffix":""},{"dropping-particle":"","family":"Evans","given":"Karl L.","non-dropping-particle":"","parse-names":false,"suffix":""},{"dropping-particle":"","family":"Leech","given":"Dave","non-dropping-particle":"","parse-names":false,"suffix":""},{"dropping-particle":"","family":"Pearce-Higgins","given":"James W.","non-dropping-particle":"","parse-names":false,"suffix":""},{"dropping-particle":"","family":"Branston","given":"Claire J.","non-dropping-particle":"","parse-names":false,"suffix":""},{"dropping-particle":"","family":"Briggs","given":"Kevin","non-dropping-particle":"","parse-names":false,"suffix":""},{"dropping-particle":"","family":"Clark","given":"John R.","non-dropping-particle":"","parse-names":false,"suffix":""},{"dropping-particle":"","family":"Feu","given":"Chris R.","non-dropping-particle":"Du","parse-names":false,"suffix":""},{"dropping-particle":"","family":"Lewthwaite","given":"Kate","non-dropping-particle":"","parse-names":false,"suffix":""},{"dropping-particle":"","family":"Nager","given":"Ruedi G.","non-dropping-particle":"","parse-names":false,"suffix":""},{"dropping-particle":"","family":"Sheldon","given":"Ben C.","non-dropping-particle":"","parse-names":false,"suffix":""},{"dropping-particle":"","family":"Smith","given":"Jeremy A.","non-dropping-particle":"","parse-names":false,"suffix":""},{"dropping-particle":"","family":"Whytock","given":"Robin C.","non-dropping-particle":"","parse-names":false,"suffix":""},{"dropping-particle":"","family":"Willis","given":"Stephen G.","non-dropping-particle":"","parse-names":false,"suffix":""},{"dropping-particle":"","family":"Phillimore","given":"Albert B.","non-dropping-particle":"","parse-names":false,"suffix":""}],"container-title":"Nature Ecology and Evolution","id":"ITEM-1","issue":"6","issued":{"date-parts":[["2018"]]},"page":"970-975","publisher":"Springer US","title":"Tritrophic phenological match-mismatch in space and time","type":"article-journal","volume":"2"},"uris":["http://www.mendeley.com/documents/?uuid=f84fbe01-5ed8-4f52-82dc-31fd19c0bc2a"]}],"mendeley":{"formattedCitation":"(Burgess et al. 2018)","plainTextFormattedCitation":"(Burgess et al. 2018)","previouslyFormattedCitation":"(Burgess et al. 2018)"},"properties":{"noteIndex":0},"schema":"https://github.com/citation-style-language/schema/raw/master/csl-citation.json"}</w:instrText>
      </w:r>
      <w:r w:rsidR="00EA6DA8">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(Burgess et al. 2018)</w:t>
      </w:r>
      <w:r w:rsidR="00EA6DA8">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xml:space="preserve">, and the strength of the seasonal decline in the number of recruits was not related to asynchrony with the caterpillar peak </w:t>
      </w:r>
      <w:r w:rsidR="00EA6DA8">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{"citationItems":[{"id":"ITEM-1","itemData":{"DOI":"10.1371/journal.pbio.1002120","ISSN":"1545-7885","author":[{"dropping-particle":"","family":"Visser","given":"Marcel E","non-dropping-particle":"","parse-names":false,"suffix":""},{"dropping-particle":"","family":"Gienapp","given":"Phillip","non-dropping-particle":"","parse-names":false,"suffix":""},{"dropping-particle":"","family":"Husby","given":"Arild","non-dropping-particle":"","parse-names":false,"suffix":""},{"dropping-particle":"","family":"Morrisey","given":"Michael","non-dropping-particle":"","parse-names":false,"suffix":""},{"dropping-particle":"","family":"la Hera","given":"Iván","non-dropping-particle":"de","parse-names":false,"suffix":""},{"dropping-particle":"","family":"Pulido","given":"Francisco","non-dropping-particle":"","parse-names":false,"suffix":""},{"dropping-particle":"","family":"Both","given":"Christiaan","non-dropping-particle":"","parse-names":false,"suffix":""}],"container-title":"PLoS Biology","id":"ITEM-1","issued":{"date-parts":[["2015"]]},"page":"e1002120","title":"Effects of spring temperatures on the strength of selection on timing of reproduction in a long-distance migratory bird","type":"article-journal","volume":"13"},"uris":["http://www.mendeley.com/documents/?uuid=21e29d59-001c-47ff-aa2e-a67edfb4086e"]}],"mendeley":{"formattedCitation":"(Visser et al. 2015)","plainTextFormattedCitation":"(Visser et al. 2015)","previouslyFormattedCitation":"(Visser et al. 2015)"},"properties":{"noteIndex":0},"schema":"https://github.com/citation-style-language/schema/raw/master/csl-citation.json"}</w:instrText>
      </w:r>
      <w:r w:rsidR="00EA6DA8">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(Visser et al. 2015)</w:t>
      </w:r>
      <w:r w:rsidR="00EA6DA8">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xml:space="preserve">. Moreover, pied flycatchers are more generalist than tits in the nestling diet </w:t>
      </w:r>
      <w:r w:rsidR="00B70AA8">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{"citationItems":[{"id":"ITEM-1","itemData":{"DOI":"10.3161/000164511X625874","ISBN":"0001-6454","ISSN":"0001-6454","abstract":"Hole-nesting passerines constitute a ‘model’ group for which importance of synchronisation between food availability – mainly caterpillars – and appearance of nestlings is commonly postulated. Is there an adequate set of data allowing one to prove this relationship? The recent climate change could lead to mis-match between food peaks and nestlings’ appearance. Do the data exist that show that the birds have switched to other food sources? We analyse data on nestling food of eleven European hole-nesters (158 papers). The diet of some species is hardly known (&lt; 100 broods observed), there are large gaps in geographical coverage (70% of data from five countries) and most of studies do not meet the minimum requirement of representativeness (three seasons, ≥ 20 broods/season), what limits their external validity. The majority of investigations were done decades ago, in different conditions and most probably they cannot be treated as representative for the current situation. There is no study in which the past (before warming) and current nestling diet in the same local population have been compared, so, direct empirical support for ‘mismatch’ idea is rather weak. Knowledge of nestling diet and its variation is far from adequate and new, properly designed, studies are needed","author":[{"dropping-particle":"","family":"Cholewa","given":"Marta","non-dropping-particle":"","parse-names":false,"suffix":""},{"dropping-particle":"","family":"Wesołowski","given":"Tomasz","non-dropping-particle":"","parse-names":false,"suffix":""}],"container-title":"Acta Ornithologica","id":"ITEM-1","issued":{"date-parts":[["2011"]]},"page":"105-116","title":"Nestling food of european hole-nesting passerines: do we know enough to test the adaptive hypotheses on breeding seasons?","type":"article-journal","volume":"46"},"uris":["http://www.mendeley.com/documents/?uuid=79d16958-e0e9-49a3-9581-e4df0b6d52a9"]}],"mendeley":{"formattedCitation":"(Cholewa and Wesołowski 2011)","plainTextFormattedCitation":"(Cholewa and Wesołowski 2011)","previouslyFormattedCitation":"(Cholewa and Wesołowski 2011)"},"properties":{"noteIndex":0},"schema":"https://github.com/citation-style-language/schema/raw/master/csl-citation.json"}</w:instrText>
      </w:r>
      <w:r w:rsidR="00B70AA8">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(Cholewa and Wesołowski 2011)</w:t>
      </w:r>
      <w:r w:rsidR="00B70AA8">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so it still remains an open question how much this taxon would suffer from mismatch on a larger geographical scale.</w:t>
      </w:r>
    </w:p>
    <w:p w:rsidR="00762D2A" w:rsidRPr="00762D2A" w:rsidRDefault="00762D2A" w:rsidP="00762D2A">
      <w:pPr>
        <w:spacing w:after="0" w:line="480" w:lineRule="auto"/>
        <w:rPr>
          <w:rFonts w:ascii="Times New Roman" w:eastAsia="Times New Roman" w:hAnsi="Times New Roman" w:cs="Times New Roman"/>
          <w:sz w:val="24"/>
          <w:szCs w:val="24"/>
          <w:lang w:eastAsia="en-GB"/>
        </w:rPr>
      </w:pP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i/>
          <w:iCs/>
          <w:color w:val="000000"/>
          <w:sz w:val="24"/>
          <w:szCs w:val="24"/>
          <w:lang w:eastAsia="en-GB"/>
        </w:rPr>
        <w:t>Terrestrial food webs</w:t>
      </w: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color w:val="000000"/>
          <w:sz w:val="24"/>
          <w:szCs w:val="24"/>
          <w:lang w:eastAsia="en-GB"/>
        </w:rPr>
        <w:t>Terrestrial systems were by far the most represented of the three environments that we considered, presumably by virtue of the comparative ease of collecting data on both phenology and fitness in these systems. This ease of data collection is evident in the great contribution that citizens have made to the study of terrestrial phenology</w:t>
      </w:r>
      <w:r w:rsidR="00B70AA8">
        <w:rPr>
          <w:rFonts w:ascii="Calibri" w:eastAsia="Times New Roman" w:hAnsi="Calibri" w:cs="Calibri"/>
          <w:color w:val="000000"/>
          <w:sz w:val="24"/>
          <w:szCs w:val="24"/>
          <w:lang w:eastAsia="en-GB"/>
        </w:rPr>
        <w:t xml:space="preserve"> </w:t>
      </w:r>
      <w:r w:rsidR="00B70AA8">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{"citationItems":[{"id":"ITEM-1","itemData":{"DOI":"10.1371/journal.pone.0031662","ISSN":"1932-6203","PMID":"22384050","abstract":"A growing number of studies have documented shifts in avian migratory phenology in response to climate change, and yet there is a large amount of unexplained variation in the magnitude of those responses across species and geographic regions. We use a database of citizen science bird observations to explore spatiotemporal variation in mean arrival dates across an unprecedented geographic extent for 18 common species in North America over the past decade, relating arrival dates to mean minimum spring temperature. Across all species and geographic locations, species shifted arrival dates 0.8 days earlier for every °C of warming of spring temperature, but it was common for some species in some locations to shift as much as 3-6 days earlier per °C. Species that advanced arrival dates the earliest in response to warming were those that migrate more slowly, short distance migrants, and species with broader climatic niches. These three variables explained 63% of the interspecific variation in phenological response. We also identify a latitudinal gradient in the average strength of phenological response, with species shifting arrival earlier at southern latitudes than northern latitudes for the same degree of warming. This observation is consistent with the idea that species must be more phenologically sensitive in less seasonal environments to maintain the same degree of precision in phenological timing.","author":[{"dropping-particle":"","family":"Hurlbert","given":"Allen H","non-dropping-particle":"","parse-names":false,"suffix":""},{"dropping-particle":"","family":"Liang","given":"Zhongfei","non-dropping-particle":"","parse-names":false,"suffix":""}],"container-title":"PloS ONE","id":"ITEM-1","issued":{"date-parts":[["2012","1"]]},"page":"e31662","title":"Spatiotemporal variation in avian migration phenology: citizen science reveals effects of climate change.","type":"article-journal","volume":"7"},"uris":["http://www.mendeley.com/documents/?uuid=b410177a-44ae-4898-8752-39981a488c3f"]},{"id":"ITEM-2","itemData":{"DOI":"10.1111/ibi.12367","ISSN":"00191019","abstract":"The timing of migration is one of the key life-history characteristics of migratory birds. It is expected to be under strong selection, to be sensitive to changing environmental conditions and to have implications for population dynamics. However, most phenological studies do not describe arrival and departure phenologies for a species in a way that is robust to potential biases, and that can be clearly related to breeding populations. This hampers our ability to fully understand how climate change may affect species’ migratory strategies, life histories and ultimately population dynamics. Using Generalized Additive Models (GAMs) and extensive large-scale data collected in Britain over a forty year period, we present standardised measures of migration phenology for common migrant birds, and examine how the phenology of bird migration has changed in Britain between the 1960s and 2000s. Arrival dates for 11 of 14 common migrants became significantly earlier, with six species advancing their arrival by more than ten days. These comprised two species, Blackcap Sylvia atricapilla and Chiffchaff Phylloscopus collybita which winter closest to Britain in southern Europe and the arid / northern zone of Africa, Common Redstart Phoenicurus phoenicurus which winters in the arid zone and three hirundines, Sand Martin Riparia riparia, House Martin Delichon urbica and Barn Swallow Hirundo rustica that winter in different parts of Africa. Concurrently, departure dates became significantly later for four of the 14 species studied and included species that winter in southern Europe (Blackcap and Chiffchaff), and humid zones (Garden Warbler Sylvia borin and Whinchat Saxicola rubetra) of Africa. Common Swift Apus apus was an exception in departing significantly earlier. The net result of earlier arrival and later departure for most species was that length of stay has become significantly longer for nine out of 14 study species. Species that have advanced their timing of arrival showed the most positive trends in abundance, in line with previous studies. Related in part to earlier arrival and the relationship above, we also show that species extending their stay in Great Britain have shown the most positive trends. Further applications of our modelling approach will provide opportunities for more robust tests of relationships between phenological change and population dynamics than have been possible previously.","author":[{"dropping-particle":"","family":"Newson","given":"Stuart E.","non-dropping-particle":"","parse-names":false,"suffix":""},{"dropping-particle":"","family":"Moran","given":"Nick J.","non-dropping-particle":"","parse-names":false,"suffix":""},{"dropping-particle":"","family":"Musgrove","given":"Andy J.","non-dropping-particle":"","parse-names":false,"suffix":""},{"dropping-particle":"","family":"Pearce-Higgins","given":"James W.","non-dropping-particle":"","parse-names":false,"suffix":""},{"dropping-particle":"","family":"Gillings","given":"Simon","non-dropping-particle":"","parse-names":false,"suffix":""},{"dropping-particle":"","family":"Atkinson","given":"Philip W.","non-dropping-particle":"","parse-names":false,"suffix":""},{"dropping-particle":"","family":"Miler","given":"Ryan","non-dropping-particle":"","parse-names":false,"suffix":""},{"dropping-particle":"","family":"Grantham","given":"Mark J.","non-dropping-particle":"","parse-names":false,"suffix":""},{"dropping-particle":"","family":"Baillie","given":"Stephen R.","non-dropping-particle":"","parse-names":false,"suffix":""}],"container-title":"Ibis","id":"ITEM-2","issued":{"date-parts":[["2016"]]},"page":"481-495","title":"Long-term change in spring and autumn migration phenology of common migrant breeding birds in Britain: results from large-scale citizen science bird recording schemes","type":"article-journal","volume":"158"},"uris":["http://www.mendeley.com/documents/?uuid=c81072a6-1d31-4ef4-bbc1-34713f54d462"]},{"id":"ITEM-3","itemData":{"DOI":"10.1111/gcb.13302","ISBN":"1365-2486","ISSN":"13541013","PMID":"27173755","abstract":"Projecting the fates of populations under climate change is one of global change biology's foremost challenges. Here, we seek to identify the contributions that temperature-mediated local adaptation and plasticity make to spatial variation in nesting phenology, a phenotypic trait showing strong responses to warming. We apply a mixed modeling framework to a Britain-wide spatiotemporal dataset comprising &gt;100 000 records of first egg dates from four single-brooded passerine bird species. The average temperature during a specific time period (sliding window) strongly predicts spatiotemporal variation in lay date. All four species exhibit phenological plasticity, advancing lay date by 2-5 days °C(-1) . The initiation of this sliding window is delayed further north, which may be a response to a photoperiod threshold. Using clinal trends in phenology and temperature, we are able to estimate the temperature sensitivity of selection on lay date (B), but our estimates are highly sensitive to the temporal position of the sliding window. If the sliding window is of fixed duration with a start date determined by photoperiod, we find B is tracked by phenotypic plasticity. If, instead, we allow the start and duration of the sliding window to change with latitude, we find plasticity does not track B, although in this case, at odds with theoretical expectations, our estimates of B differ across latitude vs. longitude. We argue that a model combining photoperiod and mean temperature is most consistent with current understanding of phenological cues in passerines, the results from which suggest that each species could respond to projected increases in spring temperatures through plasticity alone. However, our estimates of B require further validation.","author":[{"dropping-particle":"","family":"Phillimore","given":"Albert B.","non-dropping-particle":"","parse-names":false,"suffix":""},{"dropping-particle":"","family":"Leech","given":"David I.","non-dropping-particle":"","parse-names":false,"suffix":""},{"dropping-particle":"","family":"Pearce-Higgins","given":"James W.","non-dropping-particle":"","parse-names":false,"suffix":""},{"dropping-particle":"","family":"Hadfield","given":"Jarrod D.","non-dropping-particle":"","parse-names":false,"suffix":""}],"container-title":"Global Change Biology","id":"ITEM-3","issued":{"date-parts":[["2016"]]},"page":"3259-3272","title":"Passerines may be sufficiently plastic to track temperature-mediated shifts in optimum lay date","type":"article-journal","volume":"22"},"uris":["http://www.mendeley.com/documents/?uuid=ac4f5105-492a-4b7d-922c-704e31ae6377"]},{"id":"ITEM-4","itemData":{"DOI":"10.1111/gcb.13624","ISSN":"13652486","PMID":"28185374","abstract":"One consequence of rising spring temperatures is that the optimum timing of key life-history events may advance. Where this is the case, a population's fate may depend on the degree to which it is able to track a change in the optimum timing either via plasticity or via adaptation. Estimating the effect that temperature change will have on optimum timing using standard approaches is logistically challenging, with the result that very few estimates of this important parameter exist. Here we adopt an alternative statistical method that substitutes space for time to estimate the temperature sensitivity of the optimum timing of 22 plant species based on &gt;200 000 spatiotemporal phenological observations from across the United Kingdom. We find that first leafing and flowering dates are sensitive to forcing (spring) temperatures, with optimum timing advancing by an average of 3 days °C−1 and plastic responses to forcing between −3 and −8 days °C−1. Chilling (autumn/winter) temperatures and photoperiod tend to be important cues for species with early and late phenology, respectively. For most species, we find that plasticity is adaptive, and for seven species, plasticity is sufficient to track geographic variation in the optimum phenology. For four species, we find that plasticity is significantly steeper than the optimum slope that we estimate between forcing temperature and phenology, and we examine possible explanations for this countergradient pattern, including local adaptation.","author":[{"dropping-particle":"","family":"Tansey","given":"Christine J.","non-dropping-particle":"","parse-names":false,"suffix":""},{"dropping-particle":"","family":"Hadfield","given":"Jarrod D.","non-dropping-particle":"","parse-names":false,"suffix":""},{"dropping-particle":"","family":"Phillimore","given":"Albert B.","non-dropping-particle":"","parse-names":false,"suffix":""}],"container-title":"Global Change Biology","id":"ITEM-4","issued":{"date-parts":[["2017"]]},"page":"3321-3334","title":"Estimating the ability of plants to plastically track temperature-mediated shifts in the spring phenological optimum","type":"article-journal","volume":"23"},"uris":["http://www.mendeley.com/documents/?uuid=1d051b79-d951-4556-a406-1d579a4c1ac8"]},{"id":"ITEM-5","itemData":{"DOI":"10.1111/gcb.13960","ISBN":"978-1-4799-0086-2","ISSN":"13652486","abstract":"This paper presents how platforms initially designed to enable the construction of personal learning environments can help teachers and learners to aggregate their own MOOCs from resources freely available in the Cloud under Creative Commons licenses. Compare to the mainstream MOOC platforms like Coursera or EdX which are basically learning management systems open to external students, the proposed solution offers built-in social media features to boost opportunistic interaction and informal exchanges between students. © 2013 IEEE.","author":[{"dropping-particle":"","family":"Franks","given":"Samantha E.","non-dropping-particle":"","parse-names":false,"suffix":""},{"dropping-particle":"","family":"Pearce-Higgins","given":"James W.","non-dropping-particle":"","parse-names":false,"suffix":""},{"dropping-particle":"","family":"Atkinson","given":"Sian","non-dropping-particle":"","parse-names":false,"suffix":""},{"dropping-particle":"","family":"Bell","given":"James R.","non-dropping-particle":"","parse-names":false,"suffix":""},{"dropping-particle":"","family":"Botham","given":"Marc S.","non-dropping-particle":"","parse-names":false,"suffix":""},{"dropping-particle":"","family":"Brereton","given":"Tom M.","non-dropping-particle":"","parse-names":false,"suffix":""},{"dropping-particle":"","family":"Harrington","given":"Richard","non-dropping-particle":"","parse-names":false,"suffix":""},{"dropping-particle":"","family":"Leech","given":"David I.","non-dropping-particle":"","parse-names":false,"suffix":""}],"container-title":"Global Change Biology","id":"ITEM-5","issue":"3","issued":{"date-parts":[["2018"]]},"page":"957-971","title":"The sensitivity of breeding songbirds to changes in seasonal timing is linked to population change but cannot be directly attributed to the effects of trophic asynchrony on productivity","type":"article-journal","volume":"24"},"uris":["http://www.mendeley.com/documents/?uuid=f5514e90-14ff-41a7-b702-531f87e6d6f1"]}],"mendeley":{"formattedCitation":"(Hurlbert and Liang 2012; Newson et al. 2016; Phillimore et al. 2016; Tansey et al. 2017; Franks et al. 2018)","plainTextFormattedCitation":"(Hurlbert and Liang 2012; Newson et al. 2016; Phillimore et al. 2016; Tansey et al. 2017; Franks et al. 2018)","previouslyFormattedCitation":"(Hurlbert and Liang 2012; Newson et al. 2016; Phillimore et al. 2016; Tansey et al. 2017; Franks et al. 2018)"},"properties":{"noteIndex":0},"schema":"https://github.com/citation-style-language/schema/raw/master/csl-citation.json"}</w:instrText>
      </w:r>
      <w:r w:rsidR="00B70AA8">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(Hurlbert and Liang 2012; Newson et al. 2016; Phillimore et al. 2016; Tansey et al. 2017; Franks et al. 2018)</w:t>
      </w:r>
      <w:r w:rsidR="00B70AA8">
        <w:rPr>
          <w:rFonts w:ascii="Calibri" w:eastAsia="Times New Roman" w:hAnsi="Calibri" w:cs="Calibri"/>
          <w:color w:val="000000"/>
          <w:sz w:val="24"/>
          <w:szCs w:val="24"/>
          <w:lang w:eastAsia="en-GB"/>
        </w:rPr>
        <w:fldChar w:fldCharType="end"/>
      </w:r>
      <w:r w:rsidRPr="00B70AA8">
        <w:rPr>
          <w:rFonts w:ascii="Calibri" w:eastAsia="Times New Roman" w:hAnsi="Calibri" w:cs="Calibri"/>
          <w:color w:val="000000"/>
          <w:sz w:val="24"/>
          <w:szCs w:val="24"/>
          <w:lang w:eastAsia="en-GB"/>
        </w:rPr>
        <w:t xml:space="preserve">. </w:t>
      </w:r>
      <w:r w:rsidRPr="00762D2A">
        <w:rPr>
          <w:rFonts w:ascii="Calibri" w:eastAsia="Times New Roman" w:hAnsi="Calibri" w:cs="Calibri"/>
          <w:color w:val="000000"/>
          <w:sz w:val="24"/>
          <w:szCs w:val="24"/>
          <w:lang w:eastAsia="en-GB"/>
        </w:rPr>
        <w:t>However, even in terrestrial systems there are huge biase</w:t>
      </w:r>
      <w:r w:rsidR="00B70AA8">
        <w:rPr>
          <w:rFonts w:ascii="Calibri" w:eastAsia="Times New Roman" w:hAnsi="Calibri" w:cs="Calibri"/>
          <w:color w:val="000000"/>
          <w:sz w:val="24"/>
          <w:szCs w:val="24"/>
          <w:lang w:eastAsia="en-GB"/>
        </w:rPr>
        <w:t>s and gaps in the evidence-base</w:t>
      </w:r>
      <w:r w:rsidRPr="00762D2A">
        <w:rPr>
          <w:rFonts w:ascii="Calibri" w:eastAsia="Times New Roman" w:hAnsi="Calibri" w:cs="Calibri"/>
          <w:color w:val="000000"/>
          <w:sz w:val="24"/>
          <w:szCs w:val="24"/>
          <w:lang w:eastAsia="en-GB"/>
        </w:rPr>
        <w:t xml:space="preserve"> that extend beyond the aforementioned geographic biases (Fig 1). </w:t>
      </w: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color w:val="000000"/>
          <w:sz w:val="24"/>
          <w:szCs w:val="24"/>
          <w:lang w:eastAsia="en-GB"/>
        </w:rPr>
        <w:t xml:space="preserve">Of the terrestrial studies, temperate forest taxa and birds in particular predominate, which is likely due to the fact that this habitat experiences a seasonal temperature-mediated pulse in resources, whereas resources may be less pulsed in many other terrestrial environments </w:t>
      </w:r>
      <w:r w:rsidR="00B70AA8">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{"citationItems":[{"id":"ITEM-1","itemData":{"DOI":"10.1098/rspb.2009.1525","ISBN":"1471-2954 (Electronic)\\r0962-8452 (Linking)","ISSN":"14712970","PMID":"20018784","abstract":"One consequence of climate change is an increasing mismatch between timing of food requirements and food availability. Such a mismatch is primarily expected in avian long-distance migrants because of their complex annual cycle, and in habitats with a seasonal food peak. Here we show that insectivorous long-distance migrant species in The Netherlands declined strongly (1984-2004) in forests, a habitat characterized by a short spring food peak, but that they did not decline in less seasonal marshes. Also, within generalist long-distance migrant species, populations declined more strongly in forests than in marshes. Forest-inhabiting migrant species arriving latest in spring declined most sharply, probably because their mismatch with the peak in food supply is greatest. Residents and short-distance migrants had non-declining populations in both habitats, suggesting that habitat quality did not deteriorate. Habitat-related differences in trends were most probably caused by climate change because at a European scale, long-distance migrants in forests declined more severely in western Europe, where springs have become considerably warmer, when compared with northern Europe, where temperatures during spring arrival and breeding have increased less. Our results suggest that trophic mismatches may have become a major cause for population declines in long-distance migrants in highly seasonal habitats.","author":[{"dropping-particle":"","family":"Both","given":"Christiaan","non-dropping-particle":"","parse-names":false,"suffix":""},{"dropping-particle":"","family":"Turnhout","given":"Chris A.M.","non-dropping-particle":"Van","parse-names":false,"suffix":""},{"dropping-particle":"","family":"Bijlsma","given":"Rob G.","non-dropping-particle":"","parse-names":false,"suffix":""},{"dropping-particle":"","family":"Siepel","given":"Henk","non-dropping-particle":"","parse-names":false,"suffix":""},{"dropping-particle":"","family":"Strien","given":"Arco J.","non-dropping-particle":"Van","parse-names":false,"suffix":""},{"dropping-particle":"","family":"Foppen","given":"Ruud P.B.","non-dropping-particle":"","parse-names":false,"suffix":""}],"container-title":"Proceedings of the Royal Society B: Biological Sciences","id":"ITEM-1","issue":"1685","issued":{"date-parts":[["2010"]]},"page":"1259-1266","title":"Avian population consequences of climate change are most severe for long-distance migrants in seasonal habitats","type":"article-journal","volume":"277"},"uris":["http://www.mendeley.com/documents/?uuid=132fb1d6-6c19-477b-8004-9e7e1b48a83d"]}],"mendeley":{"formattedCitation":"(Both et al. 2010)","plainTextFormattedCitation":"(Both et al. 2010)","previouslyFormattedCitation":"(Both et al. 2010)"},"properties":{"noteIndex":0},"schema":"https://github.com/citation-style-language/schema/raw/master/csl-citation.json"}</w:instrText>
      </w:r>
      <w:r w:rsidR="00B70AA8">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(Both et al. 2010)</w:t>
      </w:r>
      <w:r w:rsidR="00B70AA8">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xml:space="preserve">. Terrestrial systems will also vary in the ease of collecting different types of data, for instance, hole-nesting birds are over-represented in the study of individual fitness in the wild, whereas insects are greatly under-represented. On the other hand </w:t>
      </w:r>
      <w:r w:rsidRPr="00762D2A">
        <w:rPr>
          <w:rFonts w:ascii="Calibri" w:eastAsia="Times New Roman" w:hAnsi="Calibri" w:cs="Calibri"/>
          <w:color w:val="000000"/>
          <w:sz w:val="24"/>
          <w:szCs w:val="24"/>
          <w:lang w:eastAsia="en-GB"/>
        </w:rPr>
        <w:lastRenderedPageBreak/>
        <w:t>insects are more amenable to experimental study</w:t>
      </w:r>
      <w:r w:rsidR="00B70AA8">
        <w:rPr>
          <w:rFonts w:ascii="Calibri" w:eastAsia="Times New Roman" w:hAnsi="Calibri" w:cs="Calibri"/>
          <w:color w:val="000000"/>
          <w:sz w:val="24"/>
          <w:szCs w:val="24"/>
          <w:lang w:eastAsia="en-GB"/>
        </w:rPr>
        <w:t xml:space="preserve"> </w:t>
      </w:r>
      <w:r w:rsidR="00B70AA8">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{"citationItems":[{"id":"ITEM-1","itemData":{"DOI":"10.1038/nclimate1717","ISSN":"1758-678X","abstract":"Under changing climatic conditions, species need to adapt to their new environment. Genetic adaptation is crucial to prevent population extinction1 but examples where climate change leads to genetic changes in wild populations have been few2,3. The synchronization between the timing of egg hatching of a herbivorous insect, the winter moth (Operophtera brumata), and the seasonal bud burst of its food plant, oak (Quercus robur), has been disrupted by climate change4 and a quantitative genetic model predicts that selection will delay the egg hatching date5. Here we show, using both long-term observational data and experiments, that the egg hatching date has changed genetically, resulting in closer synchrony with oak bud burst. The observed rate of change matches the predicted rate of change of one day per year. Hence, altered selection pressures, caused by environmental change, result in a rapid adaptive response in insect phenology. These genetic changes in a key life-history trait in this herbivorous insect therefore seem to be fast enough to match the climate-change-induced advancement of their host phenology.","author":[{"dropping-particle":"","family":"Asch","given":"Margriet","non-dropping-particle":"van","parse-names":false,"suffix":""},{"dropping-particle":"","family":"Salis","given":"Lucia","non-dropping-particle":"","parse-names":false,"suffix":""},{"dropping-particle":"","family":"Holleman","given":"Leonard J. M.","non-dropping-particle":"","parse-names":false,"suffix":""},{"dropping-particle":"","family":"Lith","given":"Bart","non-dropping-particle":"van","parse-names":false,"suffix":""},{"dropping-particle":"","family":"Visser","given":"Marcel E","non-dropping-particle":"","parse-names":false,"suffix":""}],"container-title":"Nature Climate Change","id":"ITEM-1","issued":{"date-parts":[["2013","10","21"]]},"page":"244-248","publisher":"Nature Publishing Group","title":"Evolutionary response of the egg hatching date of a herbivorous insect under climate change","type":"article-journal","volume":"3"},"uris":["http://www.mendeley.com/documents/?uuid=0898af40-b269-43a1-897e-0a3c466d4e87"]}],"mendeley":{"formattedCitation":"(van Asch et al. 2013)","plainTextFormattedCitation":"(van Asch et al. 2013)","previouslyFormattedCitation":"(van Asch et al. 2013)"},"properties":{"noteIndex":0},"schema":"https://github.com/citation-style-language/schema/raw/master/csl-citation.json"}</w:instrText>
      </w:r>
      <w:r w:rsidR="00B70AA8">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(van Asch et al. 2013)</w:t>
      </w:r>
      <w:r w:rsidR="00B70AA8">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and numerous national surveys of population sizes exist</w:t>
      </w:r>
      <w:r w:rsidR="00B70AA8">
        <w:rPr>
          <w:rFonts w:ascii="Calibri" w:eastAsia="Times New Roman" w:hAnsi="Calibri" w:cs="Calibri"/>
          <w:color w:val="000000"/>
          <w:sz w:val="24"/>
          <w:szCs w:val="24"/>
          <w:lang w:eastAsia="en-GB"/>
        </w:rPr>
        <w:t xml:space="preserve"> </w:t>
      </w:r>
      <w:r w:rsidR="00B70AA8">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{"citationItems":[{"id":"ITEM-1","itemData":{"DOI":"10.1111/1365-2656.12282","ISSN":"13652656","abstract":"Summary: Aphids represent a significant challenge to food production. The Rothamsted Insect Survey (RIS) runs a network of 12·2-m suction-traps throughout the year to collect migrating aphids. In 2014, the RIS celebrated its 50th anniversary. This paper marks that achievement with an extensive spatiotemporal analysis and the provision of the first British annotated checklist of aphids since 1964. Our main aim was to elucidate mechanisms that advance aphid phenology under climate change and explain these using life-history traits. We then highlight emerging pests using accumulation patterns. Linear and nonlinear mixed-effect models estimated the average rate of change per annum and effects of climate on annual counts, first and last flights and length of flight season since 1965. Two climate drivers were used: the accumulated day degrees above 16 °C (ADD16) indicated the potential for migration during the aphid season; the North Atlantic Oscillation (NAO) signalled the severity of the winter before migration took place. All 55 species studied had earlier first flight trends at rate of β = -0·611 ± SE 0·015 days year-1. Of these species, 49% had earlier last flights, but the average species effect appeared relatively stationary (β = -0·010 ± SE 0·022 days year-1). Most species (85%) showed increasing duration of their flight season (β = 0·336 ± SE 0·026 days year-1), even though only 54% increased their log annual count (β = 0·002 ± SE &lt;0·001 year-1). The ADD16 and NAO were shown to drive patterns in aphid phenology in a spatiotemporal context. Early in the year when the first aphids were migrating, the effect of the winter NAO was highly significant. Further into the year, ADD16 was a strong predictor. Latitude had a near linear effect on first flights, whereas longitude produced a generally less-clear effect on all responses. Aphids that are anholocyclic (permanently parthenogenetic) or are monoecious (non-host-alternating) were advancing their phenology faster than those that were not. Climate drives phenology and traits help explain how this takes place biologically. Phenology and trait ecology are critical to understanding the threat posed by emerging pests such as Myzus persicae nicotianae and Aphis fabae cirsiiacanthoidis, as revealed by the species accumulation analysis.","author":[{"dropping-particle":"","family":"Bell","given":"James R.","non-dropping-particle":"","parse-names":false,"suffix":""},{"dropping-particle":"","family":"Alderson","given":"Lynda","non-dropping-particle":"","parse-names":false,"suffix":""},{"dropping-particle":"","family":"Izera","given":"Daniela","non-dropping-particle":"","parse-names":false,"suffix":""},{"dropping-particle":"","family":"Kruger","given":"Tracey","non-dropping-particle":"","parse-names":false,"suffix":""},{"dropping-particle":"","family":"Parker","given":"Sue","non-dropping-particle":"","parse-names":false,"suffix":""},{"dropping-particle":"","family":"Pickup","given":"Jon","non-dropping-particle":"","parse-names":false,"suffix":""},{"dropping-particle":"","family":"Shortall","given":"Chris R.","non-dropping-particle":"","parse-names":false,"suffix":""},{"dropping-particle":"","family":"Taylor","given":"Mark S.","non-dropping-particle":"","parse-names":false,"suffix":""},{"dropping-particle":"","family":"Verrier","given":"Paul","non-dropping-particle":"","parse-names":false,"suffix":""},{"dropping-particle":"","family":"Harrington","given":"Richard","non-dropping-particle":"","parse-names":false,"suffix":""}],"container-title":"Journal of Animal Ecology","id":"ITEM-1","issue":"1","issued":{"date-parts":[["2015"]]},"page":"21-34","title":"Long-term phenological trends, species accumulation rates, aphid traits and climate: Five decades of change in migrating aphids","type":"article-journal","volume":"84"},"uris":["http://www.mendeley.com/documents/?uuid=eaebe874-aa5f-4d67-a642-2506e5bd7285"]},{"id":"ITEM-2","itemData":{"DOI":"10.1038/s41559-019-1028-6","ISSN":"2397334X","abstract":"Steep insect biomass declines ('insectageddon') have been widely reported, despite a lack of continuously collected biomass data from replicated long-term monitoring sites. Such severe declines are not supported by the world’s longest running insect population database: annual moth biomass estimates from British fixed monitoring sites revealed increasing biomass between 1967 and 1982, followed by gradual decline from 1982 to 2017, with a 2.2-fold net gain in mean biomass between the first (1967–1976) and last decades (2008–2017) of monitoring. High between-year variability and multi-year periodicity in biomass emphasize the need for long-term data to detect trends and identify their causes robustly.","author":[{"dropping-particle":"","family":"Macgregor","given":"Callum J.","non-dropping-particle":"","parse-names":false,"suffix":""},{"dropping-particle":"","family":"Williams","given":"Jonathan H.","non-dropping-particle":"","parse-names":false,"suffix":""},{"dropping-particle":"","family":"Bell","given":"James R.","non-dropping-particle":"","parse-names":false,"suffix":""},{"dropping-particle":"","family":"Thomas","given":"Chris D.","non-dropping-particle":"","parse-names":false,"suffix":""}],"container-title":"Nature Ecology and Evolution","id":"ITEM-2","issue":"12","issued":{"date-parts":[["2019"]]},"page":"1645-1649","title":"Moth biomass increases and decreases over 50 years in Britain","type":"article-journal","volume":"3"},"uris":["http://www.mendeley.com/documents/?uuid=d29dfc19-e4f4-4b87-a1c3-6f5c3ce7ade5"]}],"mendeley":{"formattedCitation":"(Bell et al. 2015; Macgregor et al. 2019)","plainTextFormattedCitation":"(Bell et al. 2015; Macgregor et al. 2019)","previouslyFormattedCitation":"(Bell et al. 2015; Macgregor et al. 2019)"},"properties":{"noteIndex":0},"schema":"https://github.com/citation-style-language/schema/raw/master/csl-citation.json"}</w:instrText>
      </w:r>
      <w:r w:rsidR="00B70AA8">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(Bell et al. 2015; Macgregor et al. 2019)</w:t>
      </w:r>
      <w:r w:rsidR="00B70AA8">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xml:space="preserve"> that could be used to infer demographic consequences of mismatch.</w:t>
      </w:r>
    </w:p>
    <w:p w:rsidR="00762D2A" w:rsidRPr="00762D2A" w:rsidRDefault="00762D2A" w:rsidP="00762D2A">
      <w:pPr>
        <w:spacing w:after="0" w:line="480" w:lineRule="auto"/>
        <w:rPr>
          <w:rFonts w:ascii="Times New Roman" w:eastAsia="Times New Roman" w:hAnsi="Times New Roman" w:cs="Times New Roman"/>
          <w:sz w:val="24"/>
          <w:szCs w:val="24"/>
          <w:lang w:eastAsia="en-GB"/>
        </w:rPr>
      </w:pP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i/>
          <w:iCs/>
          <w:color w:val="000000"/>
          <w:sz w:val="24"/>
          <w:szCs w:val="24"/>
          <w:lang w:eastAsia="en-GB"/>
        </w:rPr>
        <w:t>Marine food webs</w:t>
      </w:r>
    </w:p>
    <w:p w:rsidR="00762D2A" w:rsidRPr="00762D2A" w:rsidRDefault="00762D2A" w:rsidP="00762D2A">
      <w:pPr>
        <w:spacing w:before="240" w:after="240" w:line="480" w:lineRule="auto"/>
        <w:rPr>
          <w:rFonts w:ascii="Times New Roman" w:eastAsia="Times New Roman" w:hAnsi="Times New Roman" w:cs="Times New Roman"/>
          <w:sz w:val="24"/>
          <w:szCs w:val="24"/>
          <w:lang w:eastAsia="en-GB"/>
        </w:rPr>
      </w:pPr>
      <w:r w:rsidRPr="00762D2A">
        <w:rPr>
          <w:rFonts w:ascii="Calibri" w:eastAsia="Times New Roman" w:hAnsi="Calibri" w:cs="Calibri"/>
          <w:color w:val="000000"/>
          <w:sz w:val="24"/>
          <w:szCs w:val="24"/>
          <w:lang w:eastAsia="en-GB"/>
        </w:rPr>
        <w:t>Compared with terrestrial consumers, studying marine taxa presents a different series of challenges. Monitoring phenology of many marine organisms is hampered by their wide ranges and underwater habitats</w:t>
      </w:r>
      <w:r w:rsidR="00B70AA8">
        <w:rPr>
          <w:rFonts w:ascii="Calibri" w:eastAsia="Times New Roman" w:hAnsi="Calibri" w:cs="Calibri"/>
          <w:color w:val="000000"/>
          <w:sz w:val="24"/>
          <w:szCs w:val="24"/>
          <w:lang w:eastAsia="en-GB"/>
        </w:rPr>
        <w:t xml:space="preserve"> </w:t>
      </w:r>
      <w:r w:rsidR="00B70AA8">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{"citationItems":[{"id":"ITEM-1","itemData":{"DOI":"10.1126/science.1156129","abstract":"The recent IPCC (Intergovernmental Panel on Climate Change) Fourth Assessment Report (\u00101\u0011) noted 28,586 significant biological changes in terrestrial systems but only 85 from marine and freshwater systems. Of these few observations from aquatic systems, 99% were consistent with global warming, which suggests that aquatic systems may be extremely vulnerable to climate change. Here, we argue that the dearth of documented changes from marine systems is an artifact of the distribution of global science funding, the difficulty of disentangling multiple stressors from relatively poorly sampled systems, the disconnect between marine and terrestrial ecology, the way marine ecologists report research findings, and limitations in the existing IPCC process.","author":[{"dropping-particle":"","family":"Richardson","given":"Anthony J","non-dropping-particle":"","parse-names":false,"suffix":""},{"dropping-particle":"","family":"Poloczanska","given":"Elvira S","non-dropping-particle":"","parse-names":false,"suffix":""}],"container-title":"Science","id":"ITEM-1","issue":"5881","issued":{"date-parts":[["2008"]]},"page":"1294-1295","title":"Under-resourced, under threat","type":"article-journal","volume":"320"},"uris":["http://www.mendeley.com/documents/?uuid=da440d05-8415-4754-b2da-53cbc10b6f1e"]}],"mendeley":{"formattedCitation":"(Richardson and Poloczanska 2008)","plainTextFormattedCitation":"(Richardson and Poloczanska 2008)","previouslyFormattedCitation":"(Richardson and Poloczanska 2008)"},"properties":{"noteIndex":0},"schema":"https://github.com/citation-style-language/schema/raw/master/csl-citation.json"}</w:instrText>
      </w:r>
      <w:r w:rsidR="00B70AA8">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(Richardson and Poloczanska 2008)</w:t>
      </w:r>
      <w:r w:rsidR="00B70AA8">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xml:space="preserve">, and compounded by the logistic and financial challenges encountered during offshore research. As a result, relatively few multi-decadal </w:t>
      </w:r>
      <w:proofErr w:type="spellStart"/>
      <w:r w:rsidRPr="00762D2A">
        <w:rPr>
          <w:rFonts w:ascii="Calibri" w:eastAsia="Times New Roman" w:hAnsi="Calibri" w:cs="Calibri"/>
          <w:color w:val="000000"/>
          <w:sz w:val="24"/>
          <w:szCs w:val="24"/>
          <w:lang w:eastAsia="en-GB"/>
        </w:rPr>
        <w:t>phenological</w:t>
      </w:r>
      <w:proofErr w:type="spellEnd"/>
      <w:r w:rsidRPr="00762D2A">
        <w:rPr>
          <w:rFonts w:ascii="Calibri" w:eastAsia="Times New Roman" w:hAnsi="Calibri" w:cs="Calibri"/>
          <w:color w:val="000000"/>
          <w:sz w:val="24"/>
          <w:szCs w:val="24"/>
          <w:lang w:eastAsia="en-GB"/>
        </w:rPr>
        <w:t xml:space="preserve"> time series have been collected at sufficient resolution to capture seasonal changes </w:t>
      </w:r>
      <w:r w:rsidR="00126367">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{"citationItems":[{"id":"ITEM-1","itemData":{"DOI":"10.1016/j.pocean.2011.11.002","ISSN":"00796611","author":[{"dropping-particle":"","family":"Mackas","given":"David L.","non-dropping-particle":"","parse-names":false,"suffix":""},{"dropping-particle":"","family":"Pepin","given":"Pierre","non-dropping-particle":"","parse-names":false,"suffix":""},{"dropping-particle":"","family":"Verheye","given":"Hans","non-dropping-particle":"","parse-names":false,"suffix":""}],"container-title":"Progress in Oceanography","id":"ITEM-1","issued":{"date-parts":[["2012"]]},"page":"1-14","title":"Interannual variability of marine zooplankton and their environments: Within- and between-region comparisons","type":"article-journal","volume":"97-100"},"uris":["http://www.mendeley.com/documents/?uuid=9a4eb114-ea1e-4723-b434-88b72fee156f"]},{"id":"ITEM-2","itemData":{"abstract":"UNESCO's Intergovernmental Oceanographic Commission (IOC), established in 1960, promotes international cooperation and coordinates programmes in marine research, services, observation systems, hazard mitigation, and capacity development in order to understand and effectively manage the resources of the ocean and coastal areas. By applying this knowledge, the Commission aims to improve the governance, management, institutional capacity, and decision-making processes of its 148 Member States with respect to marine resources and climate variability and to foster sustainable development of the marine environment, in particular in developing countries. Copyright pictures on front cover (from right to left):","author":[{"dropping-particle":"","family":"O'Brien","given":"Todd D.","non-dropping-particle":"","parse-names":false,"suffix":""},{"dropping-particle":"","family":"Lorenzoni","given":"Laura","non-dropping-particle":"","parse-names":false,"suffix":""},{"dropping-particle":"","family":"Isensee","given":"Kirsten","non-dropping-particle":"","parse-names":false,"suffix":""},{"dropping-particle":"","family":"Valdés","given":"Luis","non-dropping-particle":"","parse-names":false,"suffix":""}],"id":"ITEM-2","issue":"July","issued":{"date-parts":[["2017"]]},"page":"297","title":"What are Marine Ecological Time Series telling us about the ocean? A status report. IOC-UNESCO, IOC","type":"article-journal"},"uris":["http://www.mendeley.com/documents/?uuid=d5faa20b-44f4-47e7-9557-5b23c5f178bc"]}],"mendeley":{"formattedCitation":"(Mackas et al. 2012; O’Brien et al. 2017)","plainTextFormattedCitation":"(Mackas et al. 2012; O’Brien et al. 2017)","previouslyFormattedCitation":"(Mackas et al. 2012; O’Brien et al. 2017)"},"properties":{"noteIndex":0},"schema":"https://github.com/citation-style-language/schema/raw/master/csl-citation.json"}</w:instrText>
      </w:r>
      <w:r w:rsidR="00126367">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(Mackas et al. 2012; O’Brien et al. 2017)</w:t>
      </w:r>
      <w:r w:rsidR="00126367">
        <w:rPr>
          <w:rFonts w:ascii="Calibri" w:eastAsia="Times New Roman" w:hAnsi="Calibri" w:cs="Calibri"/>
          <w:color w:val="000000"/>
          <w:sz w:val="24"/>
          <w:szCs w:val="24"/>
          <w:lang w:eastAsia="en-GB"/>
        </w:rPr>
        <w:fldChar w:fldCharType="end"/>
      </w:r>
      <w:r w:rsidRPr="00126367">
        <w:rPr>
          <w:rFonts w:ascii="Calibri" w:eastAsia="Times New Roman" w:hAnsi="Calibri" w:cs="Calibri"/>
          <w:color w:val="000000"/>
          <w:sz w:val="24"/>
          <w:szCs w:val="24"/>
          <w:lang w:eastAsia="en-GB"/>
        </w:rPr>
        <w:t xml:space="preserve">. </w:t>
      </w:r>
      <w:r w:rsidRPr="00762D2A">
        <w:rPr>
          <w:rFonts w:ascii="Calibri" w:eastAsia="Times New Roman" w:hAnsi="Calibri" w:cs="Calibri"/>
          <w:color w:val="000000"/>
          <w:sz w:val="24"/>
          <w:szCs w:val="24"/>
          <w:lang w:eastAsia="en-GB"/>
        </w:rPr>
        <w:t>Moreover, separate sampling programmes are often needed for consumer and resource</w:t>
      </w:r>
      <w:r w:rsidR="00126367">
        <w:rPr>
          <w:rFonts w:ascii="Calibri" w:eastAsia="Times New Roman" w:hAnsi="Calibri" w:cs="Calibri"/>
          <w:color w:val="000000"/>
          <w:sz w:val="24"/>
          <w:szCs w:val="24"/>
          <w:lang w:eastAsia="en-GB"/>
        </w:rPr>
        <w:t xml:space="preserve"> </w:t>
      </w:r>
      <w:r w:rsidR="00126367">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{"citationItems":[{"id":"ITEM-1","itemData":{"DOI":"10.3354/meps09520","ISSN":"01718630","abstract":"Differential phenological responses to climate among species are predicted to disrupt trophic interactions, but datasets to evaluate this are scarce. We compared phenological trends for species from 4 levels of a North Sea food web over 24 yr when sea surface temperature (SST) increased significantly. We found little consistency in phenological trends between adjacent trophic levels, no significant relationships with SST, and no significant pairwise correlations between predator and prey phenologies, suggesting that trophic mismatching is occurring. Finer resolution data on timing of peak energy demand (mid-chick-rearing) for 5 seabird species at a major North Sea colony were compared to modelled daily changes in length of 0-group (young of the year) lesser sandeels Ammodytes marinus. The date at which sandeels reached a given threshold length became significantly later during the study. Although the phenology of all the species except shags also became later, these changes were insufficient to keep pace with sandeel length, and thus mean length (and energy value) of 0-group sandeels at mid-chick-rearing showed net declines. The magnitude of declines in energy value varied among the seabirds, being more marked in species showing no phenological response (shag, 4.80 kJ) and in later breeding species feeding on larger sandeels (kittiwake, 2.46 kJ) where, due to the relationship between sandeel length and energy value being non-linear, small reductions in length result in relatively large reductions in energy. However, despite the decline in energy value of 0-group sandeels during chick-rearing, there was no evidence of any adverse effect on breeding success for any of the seabird species. Trophic mismatch appears to be prevalent within the North Sea pelagic food web, suggesting that ecosystem functioning may be disrupted. © Inter-Research 2012.","author":[{"dropping-particle":"","family":"Burthe","given":"Sarah","non-dropping-particle":"","parse-names":false,"suffix":""},{"dropping-particle":"","family":"Daunt","given":"Francis","non-dropping-particle":"","parse-names":false,"suffix":""},{"dropping-particle":"","family":"Butler","given":"Adam","non-dropping-particle":"","parse-names":false,"suffix":""},{"dropping-particle":"","family":"Elston","given":"David A.","non-dropping-particle":"","parse-names":false,"suffix":""},{"dropping-particle":"","family":"Frederiksen","given":"Morten","non-dropping-particle":"","parse-names":false,"suffix":""},{"dropping-particle":"","family":"Johns","given":"David","non-dropping-particle":"","parse-names":false,"suffix":""},{"dropping-particle":"","family":"Newell","given":"Mark","non-dropping-particle":"","parse-names":false,"suffix":""},{"dropping-particle":"","family":"Thackeray","given":"Stephen J.","non-dropping-particle":"","parse-names":false,"suffix":""},{"dropping-particle":"","family":"Wanless","given":"Sarah","non-dropping-particle":"","parse-names":false,"suffix":""}],"container-title":"Marine Ecology Progress Series","id":"ITEM-1","issued":{"date-parts":[["2012"]]},"page":"119-133","title":"Phenological trends and trophic mismatch across multiple levels of a North Sea pelagic food web","type":"article-journal","volume":"454"},"prefix":"e.g. piscivorous birds and their prey, ","uris":["http://www.mendeley.com/documents/?uuid=700719f4-43b8-4153-b994-47d368918518"]}],"mendeley":{"formattedCitation":"(e.g. piscivorous birds and their prey, Burthe et al. 2012)","plainTextFormattedCitation":"(e.g. piscivorous birds and their prey, Burthe et al. 2012)","previouslyFormattedCitation":"(e.g. piscivorous birds and their prey, Burthe et al. 2012)"},"properties":{"noteIndex":0},"schema":"https://github.com/citation-style-language/schema/raw/master/csl-citation.json"}</w:instrText>
      </w:r>
      <w:r w:rsidR="00126367">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(e.g. piscivorous birds and their prey, Burthe et al. 2012)</w:t>
      </w:r>
      <w:r w:rsidR="00126367">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and even if resources can be quantified, many marine organisms are generalist feeders, further adding to the difficulties in quantifying mismatch.</w:t>
      </w:r>
    </w:p>
    <w:p w:rsidR="00762D2A" w:rsidRPr="00762D2A" w:rsidRDefault="00762D2A" w:rsidP="00762D2A">
      <w:pPr>
        <w:spacing w:before="240" w:after="240" w:line="480" w:lineRule="auto"/>
        <w:rPr>
          <w:rFonts w:ascii="Times New Roman" w:eastAsia="Times New Roman" w:hAnsi="Times New Roman" w:cs="Times New Roman"/>
          <w:sz w:val="24"/>
          <w:szCs w:val="24"/>
          <w:lang w:eastAsia="en-GB"/>
        </w:rPr>
      </w:pPr>
      <w:r w:rsidRPr="00762D2A">
        <w:rPr>
          <w:rFonts w:ascii="Calibri" w:eastAsia="Times New Roman" w:hAnsi="Calibri" w:cs="Calibri"/>
          <w:color w:val="000000"/>
          <w:sz w:val="24"/>
          <w:szCs w:val="24"/>
          <w:lang w:eastAsia="en-GB"/>
        </w:rPr>
        <w:t xml:space="preserve">A second issue concerns quantifying the costs of mismatch. While individual marking of </w:t>
      </w:r>
      <w:proofErr w:type="spellStart"/>
      <w:r w:rsidRPr="00762D2A">
        <w:rPr>
          <w:rFonts w:ascii="Calibri" w:eastAsia="Times New Roman" w:hAnsi="Calibri" w:cs="Calibri"/>
          <w:color w:val="000000"/>
          <w:sz w:val="24"/>
          <w:szCs w:val="24"/>
          <w:lang w:eastAsia="en-GB"/>
        </w:rPr>
        <w:t>philopatric</w:t>
      </w:r>
      <w:proofErr w:type="spellEnd"/>
      <w:r w:rsidRPr="00762D2A">
        <w:rPr>
          <w:rFonts w:ascii="Calibri" w:eastAsia="Times New Roman" w:hAnsi="Calibri" w:cs="Calibri"/>
          <w:color w:val="000000"/>
          <w:sz w:val="24"/>
          <w:szCs w:val="24"/>
          <w:lang w:eastAsia="en-GB"/>
        </w:rPr>
        <w:t xml:space="preserve"> seabirds and pinnipeds permits some aspects of fitness to be monitored</w:t>
      </w:r>
      <w:r w:rsidR="00126367">
        <w:rPr>
          <w:rFonts w:ascii="Calibri" w:eastAsia="Times New Roman" w:hAnsi="Calibri" w:cs="Calibri"/>
          <w:color w:val="000000"/>
          <w:sz w:val="24"/>
          <w:szCs w:val="24"/>
          <w:lang w:eastAsia="en-GB"/>
        </w:rPr>
        <w:t xml:space="preserve"> </w:t>
      </w:r>
      <w:r w:rsidR="00126367">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{"citationItems":[{"id":"ITEM-1","itemData":{"DOI":"10.1111/1365-2435.13406","ISSN":"13652435","abstract":"Phenological adjustments are an important aspect of a population's response to climate change. Changes in phenology can occur through either individual plasticity or evolutionary change within populations. Few studies have investigated both these processes in Arctic environments. Using 42 years of individual and pedigree data, we evaluated the contribution of plasticity and evolution to variation in breeding phenology at a colony of a high Arctic sea-ice obligate seabird, Mandt's black guillemot (Cepphus grylle mandtii). Mean clutch initiation (first egg in a clutch) advanced 7.8 days, and both environmental (snowmelt) and demographic (years of breeding experience) factors varied among years. Earlier phenology was associated with earlier snowmelt and experienced mothers. Females advanced phenology at different rates as they aged but at similar rates in response to variation in snowmelt. Heritability of clutch initiation was negligible, and there was no evidence of evolution contributing to phenological changes. Earlier laying was associated with increased annual number of fledglings and annual adult survival at the individual level suggesting that the phenological changes are adaptive and are driven by phenotypic plasticity, but not genetic responses. We propose that species with a constrained breeding season (like many Arctic species) may have a limited ability beyond existing plasticity to respond to changing environmental conditions. A free Plain Language Summary can be found within the Supporting Information of this article.","author":[{"dropping-particle":"","family":"Sauve","given":"Drew","non-dropping-particle":"","parse-names":false,"suffix":""},{"dropping-particle":"","family":"Divoky","given":"George","non-dropping-particle":"","parse-names":false,"suffix":""},{"dropping-particle":"","family":"Friesen","given":"Vicki L.","non-dropping-particle":"","parse-names":false,"suffix":""}],"container-title":"Functional Ecology","id":"ITEM-1","issue":"11","issued":{"date-parts":[["2019"]]},"page":"2180-2190","title":"Phenotypic plasticity or evolutionary change? An examination of the phenological response of an arctic seabird to climate change","type":"article-journal","volume":"33"},"uris":["http://www.mendeley.com/documents/?uuid=9c7fb326-3a8b-4648-b7fd-d9b87aa196ad"]}],"mendeley":{"formattedCitation":"(Sauve et al. 2019)","plainTextFormattedCitation":"(Sauve et al. 2019)","previouslyFormattedCitation":"(Sauve et al. 2019)"},"properties":{"noteIndex":0},"schema":"https://github.com/citation-style-language/schema/raw/master/csl-citation.json"}</w:instrText>
      </w:r>
      <w:r w:rsidR="00126367">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(Sauve et al. 2019)</w:t>
      </w:r>
      <w:r w:rsidR="00126367">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this is much harder for underwater organisms</w:t>
      </w:r>
      <w:r w:rsidR="00126367">
        <w:rPr>
          <w:rFonts w:ascii="Calibri" w:eastAsia="Times New Roman" w:hAnsi="Calibri" w:cs="Calibri"/>
          <w:color w:val="000000"/>
          <w:sz w:val="24"/>
          <w:szCs w:val="24"/>
          <w:lang w:eastAsia="en-GB"/>
        </w:rPr>
        <w:t xml:space="preserve"> </w:t>
      </w:r>
      <w:r w:rsidR="00126367">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{"citationItems":[{"id":"ITEM-1","itemData":{"DOI":"10.1111/j.1365-2656.2006.01201.x","ISSN":"00218790","abstract":"Precise estimates of demographic rates are key components of population models used to predict the effects of stochastic environmental processes, harvest scenarios and extinction probability. We used a 12-year photographic identification library of whale sharks from Ningaloo Reef, Western Australia to construct Cormack-Jolly-Seber (CJS) model estimates of survival within a capture-mark-recapture (CMR) framework. Estimated survival rates, population structure and assumptions regarding age at maturity, longevity and reproduction frequency were combined in a series of age-classified Leslie matrices to infer the potential trajectory of the population. Using data from 111 individuals, there was evidence for time variation in apparent survival (φ) and recapture probability (p). The null model gave a φ̂ of 0.825 (95% CI: 0.727-0.893) and p̂ = 0.184 (95% CI: 0.121-0.271). The model-averaged annual φ̂ ranged from 0.737 to 0.890. There was little evidence for a sex effect on survival. Using standardized total length as a covariate in the CMR models indicated a size bias in φ. Ignoring the effects of time, a 5-m shark has a φ̂ = 0.59 and a 9 m shark has φ̂ = 0.81. Of the 16 model combinations considered, 10 (63%) indicated a decreasing population (λ &lt; 1). For models based on age at first reproduction (α) of 13 years, the mean age of reproducing females at the stable age distribution (Ā) ranged from 15 to 23 years, which increased to 29-37 years when α was assumed to be 25. All model scenarios had higher total elasticities for non-reproductive female survival [E(snr)] compared to those for reproductive female survival [E(sr)]. Assuming relatively slow, but biologically realistic, vital rates (α = 25 and biennial reproduction) and size-biased survival probabilities, our results suggest that the Ningaloo Reef population of whale sharks is declining, although more reproductive data are clearly needed to confirm this conclusion. Combining relatively precise survival estimates from CMR studies with realistic assumptions of other vital rates provides a useful heuristic framework for determining the vulnerability of large oceanic predators for which few direct data exist. © 2007 The Authors. Journal compilation © 2007 British Ecological Society.","author":[{"dropping-particle":"","family":"Bradshaw","given":"Corey J.A.","non-dropping-particle":"","parse-names":false,"suffix":""},{"dropping-particle":"","family":"Mollet","given":"Henry F.","non-dropping-particle":"","parse-names":false,"suffix":""},{"dropping-particle":"","family":"Meekan","given":"Mark G.","non-dropping-particle":"","parse-names":false,"suffix":""}],"container-title":"Journal of Animal Ecology","id":"ITEM-1","issue":"3","issued":{"date-parts":[["2007"]]},"page":"480-489","title":"Inferring population trends for the world's largest fish from mark-recapture estimates of survival","type":"article-journal","volume":"76"},"uris":["http://www.mendeley.com/documents/?uuid=8df625b2-c5f0-4ac9-b542-914f2207d07b"]}],"mendeley":{"formattedCitation":"(Bradshaw et al. 2007)","plainTextFormattedCitation":"(Bradshaw et al. 2007)","previouslyFormattedCitation":"(Bradshaw et al. 2007)"},"properties":{"noteIndex":0},"schema":"https://github.com/citation-style-language/schema/raw/master/csl-citation.json"}</w:instrText>
      </w:r>
      <w:r w:rsidR="00126367">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(Bradshaw et al. 2007)</w:t>
      </w:r>
      <w:r w:rsidR="00126367">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xml:space="preserve">. Likewise, for many widely-distributed groups such as fish and plankton, individuals cannot be sampled repeatedly, and complete populations can rarely be sampled in order to assess the demographic implications of mismatch. Finally, in many marine species climate warming induces multiple compensatory responses in addition to </w:t>
      </w:r>
      <w:proofErr w:type="spellStart"/>
      <w:r w:rsidRPr="00762D2A">
        <w:rPr>
          <w:rFonts w:ascii="Calibri" w:eastAsia="Times New Roman" w:hAnsi="Calibri" w:cs="Calibri"/>
          <w:color w:val="000000"/>
          <w:sz w:val="24"/>
          <w:szCs w:val="24"/>
          <w:lang w:eastAsia="en-GB"/>
        </w:rPr>
        <w:t>phenological</w:t>
      </w:r>
      <w:proofErr w:type="spellEnd"/>
      <w:r w:rsidRPr="00762D2A">
        <w:rPr>
          <w:rFonts w:ascii="Calibri" w:eastAsia="Times New Roman" w:hAnsi="Calibri" w:cs="Calibri"/>
          <w:color w:val="000000"/>
          <w:sz w:val="24"/>
          <w:szCs w:val="24"/>
          <w:lang w:eastAsia="en-GB"/>
        </w:rPr>
        <w:t xml:space="preserve"> shifts</w:t>
      </w:r>
      <w:r w:rsidR="00126367">
        <w:rPr>
          <w:rFonts w:ascii="Calibri" w:eastAsia="Times New Roman" w:hAnsi="Calibri" w:cs="Calibri"/>
          <w:color w:val="000000"/>
          <w:sz w:val="24"/>
          <w:szCs w:val="24"/>
          <w:lang w:eastAsia="en-GB"/>
        </w:rPr>
        <w:t xml:space="preserve"> </w:t>
      </w:r>
      <w:r w:rsidR="00E20ED0">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{"citationItems":[{"id":"ITEM-1","itemData":{"DOI":"10.1146/annurev-marine-121916-063304","ISSN":"1941-1405","abstract":"Copyright © 2018 by Annual Reviews. All rights reserved. In this review, we show how climate affects species, communities, and ecosystems, and why many responses from the species to the biome level originate from the interaction between the species' ecological niche and changes in the environmental regime in both space and time. We describe a theory that allows us to understand and predict how marine species react to climate-induced changes in ecological conditions, how communities form and are reconfigured, and so how biodiversity is arranged and may respond to climate change. Our study shows that the responses of species to climate change are therefore intelligible - that is, they have a strong deterministic component and can be predicted.","author":[{"dropping-particle":"","family":"Beaugrand","given":"Grégory","non-dropping-particle":"","parse-names":false,"suffix":""},{"dropping-particle":"","family":"Kirby","given":"Richard R.","non-dropping-particle":"","parse-names":false,"suffix":""}],"container-title":"Annual Review of Marine Science","id":"ITEM-1","issue":"1","issued":{"date-parts":[["2018"]]},"page":"169-197","title":"How Do Marine Pelagic Species Respond to Climate Change? Theories and Observations","type":"article-journal","volume":"10"},"uris":["http://www.mendeley.com/documents/?uuid=24a2e795-657a-4324-8b1f-2b221e726ce8"]}],"mendeley":{"formattedCitation":"(Beaugrand and Kirby 2018)","plainTextFormattedCitation":"(Beaugrand and Kirby 2018)","previouslyFormattedCitation":"(Beaugrand and Kirby 2018)"},"properties":{"noteIndex":0},"schema":"https://github.com/citation-style-language/schema/raw/master/csl-citation.json"}</w:instrText>
      </w:r>
      <w:r w:rsidR="00E20ED0">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 xml:space="preserve">(Beaugrand and </w:t>
      </w:r>
      <w:r w:rsidR="006D3F02" w:rsidRPr="006D3F02">
        <w:rPr>
          <w:rFonts w:ascii="Calibri" w:eastAsia="Times New Roman" w:hAnsi="Calibri" w:cs="Calibri"/>
          <w:noProof/>
          <w:color w:val="000000"/>
          <w:sz w:val="24"/>
          <w:szCs w:val="24"/>
          <w:lang w:eastAsia="en-GB"/>
        </w:rPr>
        <w:lastRenderedPageBreak/>
        <w:t>Kirby 2018)</w:t>
      </w:r>
      <w:r w:rsidR="00E20ED0">
        <w:rPr>
          <w:rFonts w:ascii="Calibri" w:eastAsia="Times New Roman" w:hAnsi="Calibri" w:cs="Calibri"/>
          <w:color w:val="000000"/>
          <w:sz w:val="24"/>
          <w:szCs w:val="24"/>
          <w:lang w:eastAsia="en-GB"/>
        </w:rPr>
        <w:fldChar w:fldCharType="end"/>
      </w:r>
      <w:r w:rsidR="00E20ED0">
        <w:rPr>
          <w:rFonts w:ascii="Calibri" w:eastAsia="Times New Roman" w:hAnsi="Calibri" w:cs="Calibri"/>
          <w:color w:val="000000"/>
          <w:sz w:val="24"/>
          <w:szCs w:val="24"/>
          <w:lang w:eastAsia="en-GB"/>
        </w:rPr>
        <w:t>,</w:t>
      </w:r>
      <w:r w:rsidRPr="00762D2A">
        <w:rPr>
          <w:rFonts w:ascii="Calibri" w:eastAsia="Times New Roman" w:hAnsi="Calibri" w:cs="Calibri"/>
          <w:color w:val="000000"/>
          <w:sz w:val="24"/>
          <w:szCs w:val="24"/>
          <w:lang w:eastAsia="en-GB"/>
        </w:rPr>
        <w:t xml:space="preserve"> meaning the impacts of </w:t>
      </w:r>
      <w:proofErr w:type="spellStart"/>
      <w:r w:rsidRPr="00762D2A">
        <w:rPr>
          <w:rFonts w:ascii="Calibri" w:eastAsia="Times New Roman" w:hAnsi="Calibri" w:cs="Calibri"/>
          <w:color w:val="000000"/>
          <w:sz w:val="24"/>
          <w:szCs w:val="24"/>
          <w:lang w:eastAsia="en-GB"/>
        </w:rPr>
        <w:t>phenological</w:t>
      </w:r>
      <w:proofErr w:type="spellEnd"/>
      <w:r w:rsidRPr="00762D2A">
        <w:rPr>
          <w:rFonts w:ascii="Calibri" w:eastAsia="Times New Roman" w:hAnsi="Calibri" w:cs="Calibri"/>
          <w:color w:val="000000"/>
          <w:sz w:val="24"/>
          <w:szCs w:val="24"/>
          <w:lang w:eastAsia="en-GB"/>
        </w:rPr>
        <w:t xml:space="preserve"> mismatch alone may be obscured </w:t>
      </w:r>
      <w:r w:rsidR="00E20ED0">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{"citationItems":[{"id":"ITEM-1","itemData":{"DOI":"10.1016/j.pocean.2015.04.023","ISSN":"00796611","abstract":"In a warming climate, differential shifts in the seasonal timing of predators and prey have been suggested to lead to trophic \"mismatches\" that decouple primary, secondary and tertiary production. We tested this hypothesis using a 25-year time-series of weekly sampling at the Plymouth L4 site, comparing 57 plankton taxa spanning 4 trophic levels. During warm years, there was a weak tendency for earlier timings of spring taxa and later timings of autumn taxa. While this is in line with many previous findings, numerous exceptions existed and only a few taxa (e.g. Gyrodinium spp., Pseudocalanus elongatus, and Acartia clausi) showed consistent, strong evidence for temperature-related timing shifts, revealed by all 4 of the timing indices that we used. Also, the calculated offsets in timing (i.e. \"mismatches\") between predator and prey were no greater in extreme warm or cold years than during more average years. Further, the magnitude of these offsets had no effect on the \"success\" of the predator, in terms of their annual mean abundance or egg production rates. Instead numerous other factors override, including: inter-annual variability in food quantity, high food baseline levels, turnover rates and prolonged seasonal availability, allowing extended periods of production. Furthermore many taxa, notably meroplankton, increased well before the spring bloom. While theoretically a chronic mismatch, this likely reflects trade-offs for example in predation avoidance. Various gelatinous taxa (Phaeocystis, Noctiluca, ctenophores, appendicularians, medusae) may have reduced these predation constraints, with variable, explosive population outbursts likely responding to improved conditions. The match-mismatch hypothesis may apply for highly seasonal, pulsed systems or specialist feeders, but we suggest that the concept is being over-extended to other marine systems where multiple factors compensate.","author":[{"dropping-particle":"","family":"Atkinson","given":"Angus","non-dropping-particle":"","parse-names":false,"suffix":""},{"dropping-particle":"","family":"Harmer","given":"Rachel A.","non-dropping-particle":"","parse-names":false,"suffix":""},{"dropping-particle":"","family":"Widdicombe","given":"Claire E.","non-dropping-particle":"","parse-names":false,"suffix":""},{"dropping-particle":"","family":"McEvoy","given":"Andrea J.","non-dropping-particle":"","parse-names":false,"suffix":""},{"dropping-particle":"","family":"Smyth","given":"Tim J.","non-dropping-particle":"","parse-names":false,"suffix":""},{"dropping-particle":"","family":"Cummings","given":"Denise G.","non-dropping-particle":"","parse-names":false,"suffix":""},{"dropping-particle":"","family":"Somerfield","given":"Paul J.","non-dropping-particle":"","parse-names":false,"suffix":""},{"dropping-particle":"","family":"Maud","given":"Jacqueline L.","non-dropping-particle":"","parse-names":false,"suffix":""},{"dropping-particle":"","family":"McConville","given":"Kristian","non-dropping-particle":"","parse-names":false,"suffix":""}],"container-title":"Progress in Oceanography","id":"ITEM-1","issued":{"date-parts":[["2015"]]},"page":"498-512","publisher":"Elsevier Ltd","title":"Questioning the role of phenology shifts and trophic mismatching in a planktonic food web","type":"article-journal","volume":"137"},"uris":["http://www.mendeley.com/documents/?uuid=596098b8-8db2-4392-a49e-dc27f5a23e50"]}],"mendeley":{"formattedCitation":"(Atkinson et al. 2015)","plainTextFormattedCitation":"(Atkinson et al. 2015)","previouslyFormattedCitation":"(Atkinson et al. 2015)"},"properties":{"noteIndex":0},"schema":"https://github.com/citation-style-language/schema/raw/master/csl-citation.json"}</w:instrText>
      </w:r>
      <w:r w:rsidR="00E20ED0">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(Atkinson et al. 2015)</w:t>
      </w:r>
      <w:r w:rsidR="00E20ED0">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w:t>
      </w:r>
    </w:p>
    <w:p w:rsidR="00762D2A" w:rsidRDefault="00762D2A" w:rsidP="00762D2A">
      <w:pPr>
        <w:spacing w:before="240" w:after="240" w:line="480" w:lineRule="auto"/>
        <w:rPr>
          <w:rFonts w:ascii="Calibri" w:eastAsia="Times New Roman" w:hAnsi="Calibri" w:cs="Calibri"/>
          <w:color w:val="000000"/>
          <w:sz w:val="24"/>
          <w:szCs w:val="24"/>
          <w:lang w:eastAsia="en-GB"/>
        </w:rPr>
      </w:pPr>
      <w:r w:rsidRPr="00762D2A">
        <w:rPr>
          <w:rFonts w:ascii="Calibri" w:eastAsia="Times New Roman" w:hAnsi="Calibri" w:cs="Calibri"/>
          <w:color w:val="000000"/>
          <w:sz w:val="24"/>
          <w:szCs w:val="24"/>
          <w:lang w:eastAsia="en-GB"/>
        </w:rPr>
        <w:t>In combination, these issues may explain the paucity of clear evidence for mismatch in marine environments. Nevertheless, it can be predicted that fish and benthic invertebrates spawning in anticipation of plankton blooms, specialist seabird predators, and high latitude or ice-covered systems with highly pulsed food are all at risk of mismatch.</w:t>
      </w:r>
    </w:p>
    <w:p w:rsidR="00E20ED0" w:rsidRPr="00762D2A" w:rsidRDefault="00E20ED0" w:rsidP="00762D2A">
      <w:pPr>
        <w:spacing w:before="240" w:after="240" w:line="480" w:lineRule="auto"/>
        <w:rPr>
          <w:rFonts w:ascii="Times New Roman" w:eastAsia="Times New Roman" w:hAnsi="Times New Roman" w:cs="Times New Roman"/>
          <w:sz w:val="24"/>
          <w:szCs w:val="24"/>
          <w:lang w:eastAsia="en-GB"/>
        </w:rPr>
      </w:pP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i/>
          <w:iCs/>
          <w:color w:val="000000"/>
          <w:sz w:val="24"/>
          <w:szCs w:val="24"/>
          <w:lang w:eastAsia="en-GB"/>
        </w:rPr>
        <w:t>Freshwater food webs</w:t>
      </w: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color w:val="000000"/>
          <w:sz w:val="24"/>
          <w:szCs w:val="24"/>
          <w:lang w:eastAsia="en-GB"/>
        </w:rPr>
        <w:t>The freshwater studies that we included in our synthesis cover both primary</w:t>
      </w:r>
      <w:r w:rsidR="00054458">
        <w:rPr>
          <w:rFonts w:ascii="Calibri" w:eastAsia="Times New Roman" w:hAnsi="Calibri" w:cs="Calibri"/>
          <w:color w:val="000000"/>
          <w:sz w:val="24"/>
          <w:szCs w:val="24"/>
          <w:lang w:eastAsia="en-GB"/>
        </w:rPr>
        <w:t xml:space="preserve"> </w:t>
      </w:r>
      <w:r w:rsidR="00054458">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{"citationItems":[{"id":"ITEM-1","itemData":{"DOI":"10.1111/gcb.12326","ISSN":"13541013","abstract":"Phenological changes have been observed globally for marine, freshwater and terrestrial species, and are an important element of the global biological 'fingerprint' of climate change. Differences in rates of change could desynchronize seasonal species interactions within a food web, threatening ecosystem functioning. Quantification of this risk is hampered by the rarity of long-term data for multiple interacting species from the same ecosystem and by the diversity of possible phenological metrics, which vary in their ecological relevance to food web interactions. We compare phenological change for phytoplankton (chlorophyll a), zooplankton (Daphnia) and fish (perch, Perca fluviatilis) in two basins of Windermere over 40 years and determine whether change has differed among trophic levels, while explicitly accounting for among-metric differences in rates of change. Though rates of change differed markedly among the nine metrics used, seasonal events shifted earlier for all metrics and trophic levels: zooplankton advanced most, and fish least, rapidly. Evidence of altered synchrony was found in both lake basins, when combining information from all phenological metrics. However, comparisons based on single metrics did not consistently detect this signal. A multimetric approach showed that across trophic levels, earlier phenological events have been associated with increasing water temperature. However, for phytoplankton and zooplankton, phenological change was also associated with changes in resource availability. Lower silicate, and higher phosphorus, concentrations were associated with earlier phytoplankton growth, and earlier phytoplankton growth was associated with earlier zooplankton growth. The developing trophic mismatch detected between the dominant fish species in Windermere and important zooplankton food resources may ultimately affect fish survival and portend significant impacts upon ecosystem functioning. We advocate that future studies on phenological synchrony combine data from multiple phenological metrics, to increase confidence in assessments of change and likely ecological consequences. © 2013 John Wiley &amp; Sons Ltd.","author":[{"dropping-particle":"","family":"Thackeray","given":"Stephen J.","non-dropping-particle":"","parse-names":false,"suffix":""},{"dropping-particle":"","family":"Henrys","given":"Peter A.","non-dropping-particle":"","parse-names":false,"suffix":""},{"dropping-particle":"","family":"Feuchtmayr","given":"Heidrun","non-dropping-particle":"","parse-names":false,"suffix":""},{"dropping-particle":"","family":"Jones","given":"Ian D.","non-dropping-particle":"","parse-names":false,"suffix":""},{"dropping-particle":"","family":"Maberly","given":"Stephen C.","non-dropping-particle":"","parse-names":false,"suffix":""},{"dropping-particle":"","family":"Winfield","given":"Ian J.","non-dropping-particle":"","parse-names":false,"suffix":""}],"container-title":"Global Change Biology","id":"ITEM-1","issue":"12","issued":{"date-parts":[["2013"]]},"page":"3568-3580","title":"Food web de-synchronization in England's largest lake: An assessment based on multiple phenological metrics","type":"article-journal","volume":"19"},"prefix":"typically zooplankton grazing on phytoplankton, e.g. ","uris":["http://www.mendeley.com/documents/?uuid=ace4db38-8301-495a-a451-9c04c95c93fa"]},{"id":"ITEM-2","itemData":{"DOI":"10.1111/fwb.12424","ISSN":"13652427","abstract":"1. Climate change may impact most strongly on temperate lake plankton communities in spring, when light availability and water temperature change rapidly due to thermal stratification. Effects of changing light and temperature on one food-web component transfer to other components, producing a complex interplay between physical drivers and biotic feedbacks. Understanding this interplay is important, because altered climate regimes could result in phenological mismatch between the phytoplankton spring bloom and the timing of maximum food requirements of grazers. 2. To separate direct effects of light and temperature on spring plankton dynamics from effects mediated through micro-and mesograzer feedbacks, we manipulated water temperature, stratification depth and presence/absence of the mesograzer Daphnia in lake mesocosms. 3. In early spring, stratification depth and water temperature directly influenced the light supply to phytoplankton and the growth rates of all plankton groups. Subsequently, indirect effects, including light-dependent food supply to grazers and temperature-dependent grazing pressure, became increasingly important. Phytoplankton and Daphnia peaked earlier in warmer treatments and reached higher peaks when stratification depth was shallower. Ciliates responded positively to increased food density and higher temperature and subsequently affected the taxonomic composition, but not the total biomass, of phytoplankton. 4. In the absence of Daphnia, phytoplankton did not enter a distinct clear water phase. When present, Daphnia caused an extended clear water phase, maintaining phytoplankton and ciliates at low levels throughout early summer and suppressing all direct effects of physical drivers on these plankton groups. 5. Our Daphnia treatments mimicked the high and low fish predation settings of the largely descriptive, recently revised Plankton Ecology Group (PEG) model of seasonal plankton succession and explored their responses to climate change scenarios. The results largely support the PEG model, but attribute greater importance to early season temperature effects and later season grazing effects of Daphnia. 6. In warmer treatments, the timing of phytoplankton and zooplankton peaks tended to be more closely coupled, and temperature did not affect the height of zooplankton peaks. In line with other experiments, these results do not support the widely held concern that warming may create a trophic mismatch between phytoplankton and zoo…","author":[{"dropping-particle":"","family":"Berger","given":"Stella A.","non-dropping-particle":"","parse-names":false,"suffix":""},{"dropping-particle":"","family":"Diehl","given":"Sebastian","non-dropping-particle":"","parse-names":false,"suffix":""},{"dropping-particle":"","family":"Stibor","given":"Herwig","non-dropping-particle":"","parse-names":false,"suffix":""},{"dropping-particle":"","family":"Sebastian","given":"Patrizia","non-dropping-particle":"","parse-names":false,"suffix":""},{"dropping-particle":"","family":"Scherz","given":"Antonia","non-dropping-particle":"","parse-names":false,"suffix":""}],"container-title":"Freshwater Biology","id":"ITEM-2","issue":"10","issued":{"date-parts":[["2014"]]},"page":"2204-2220","title":"Separating effects of climatic drivers and biotic feedbacks on seasonal plankton dynamics: No sign of trophic mismatch","type":"article-journal","volume":"59"},"uris":["http://www.mendeley.com/documents/?uuid=79449b5e-5815-4c5f-92db-d40ef2c93e4b"]}],"mendeley":{"formattedCitation":"(typically zooplankton grazing on phytoplankton, e.g. Thackeray et al. 2013; Berger et al. 2014)","plainTextFormattedCitation":"(typically zooplankton grazing on phytoplankton, e.g. Thackeray et al. 2013; Berger et al. 2014)","previouslyFormattedCitation":"(typically zooplankton grazing on phytoplankton, e.g. Thackeray et al. 2013; Berger et al. 2014)"},"properties":{"noteIndex":0},"schema":"https://github.com/citation-style-language/schema/raw/master/csl-citation.json"}</w:instrText>
      </w:r>
      <w:r w:rsidR="00054458">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(typically zooplankton grazing on phytoplankton, e.g. Thackeray et al. 2013; Berger et al. 2014)</w:t>
      </w:r>
      <w:r w:rsidR="00054458">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xml:space="preserve"> and secondary consumption</w:t>
      </w:r>
      <w:r w:rsidR="00054458">
        <w:rPr>
          <w:rFonts w:ascii="Calibri" w:eastAsia="Times New Roman" w:hAnsi="Calibri" w:cs="Calibri"/>
          <w:color w:val="000000"/>
          <w:sz w:val="24"/>
          <w:szCs w:val="24"/>
          <w:lang w:eastAsia="en-GB"/>
        </w:rPr>
        <w:t xml:space="preserve"> </w:t>
      </w:r>
      <w:r w:rsidR="00054458">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{"citationItems":[{"id":"ITEM-1","itemData":{"DOI":"10.1111/gcb.12326","ISSN":"13541013","abstract":"Phenological changes have been observed globally for marine, freshwater and terrestrial species, and are an important element of the global biological 'fingerprint' of climate change. Differences in rates of change could desynchronize seasonal species interactions within a food web, threatening ecosystem functioning. Quantification of this risk is hampered by the rarity of long-term data for multiple interacting species from the same ecosystem and by the diversity of possible phenological metrics, which vary in their ecological relevance to food web interactions. We compare phenological change for phytoplankton (chlorophyll a), zooplankton (Daphnia) and fish (perch, Perca fluviatilis) in two basins of Windermere over 40 years and determine whether change has differed among trophic levels, while explicitly accounting for among-metric differences in rates of change. Though rates of change differed markedly among the nine metrics used, seasonal events shifted earlier for all metrics and trophic levels: zooplankton advanced most, and fish least, rapidly. Evidence of altered synchrony was found in both lake basins, when combining information from all phenological metrics. However, comparisons based on single metrics did not consistently detect this signal. A multimetric approach showed that across trophic levels, earlier phenological events have been associated with increasing water temperature. However, for phytoplankton and zooplankton, phenological change was also associated with changes in resource availability. Lower silicate, and higher phosphorus, concentrations were associated with earlier phytoplankton growth, and earlier phytoplankton growth was associated with earlier zooplankton growth. The developing trophic mismatch detected between the dominant fish species in Windermere and important zooplankton food resources may ultimately affect fish survival and portend significant impacts upon ecosystem functioning. We advocate that future studies on phenological synchrony combine data from multiple phenological metrics, to increase confidence in assessments of change and likely ecological consequences. © 2013 John Wiley &amp; Sons Ltd.","author":[{"dropping-particle":"","family":"Thackeray","given":"Stephen J.","non-dropping-particle":"","parse-names":false,"suffix":""},{"dropping-particle":"","family":"Henrys","given":"Peter A.","non-dropping-particle":"","parse-names":false,"suffix":""},{"dropping-particle":"","family":"Feuchtmayr","given":"Heidrun","non-dropping-particle":"","parse-names":false,"suffix":""},{"dropping-particle":"","family":"Jones","given":"Ian D.","non-dropping-particle":"","parse-names":false,"suffix":""},{"dropping-particle":"","family":"Maberly","given":"Stephen C.","non-dropping-particle":"","parse-names":false,"suffix":""},{"dropping-particle":"","family":"Winfield","given":"Ian J.","non-dropping-particle":"","parse-names":false,"suffix":""}],"container-title":"Global Change Biology","id":"ITEM-1","issue":"12","issued":{"date-parts":[["2013"]]},"page":"3568-3580","title":"Food web de-synchronization in England's largest lake: An assessment based on multiple phenological metrics","type":"article-journal","volume":"19"},"uris":["http://www.mendeley.com/documents/?uuid=ace4db38-8301-495a-a451-9c04c95c93fa"]},{"id":"ITEM-2","itemData":{"DOI":"10.1577/1548-8659(1997)126&lt;0999:eotaza&gt;2.3.co;2","ISSN":"0002-8487","abstract":"As a test of the match–mismatch hypothesis, we examined the effects of prey availability and water temperature on growth and survival of weekly cohorts of larval threadfin shad Dorosoma petenense in J. Strom Thurmond Reservoir, Georgia–South Carolina. Hatching dates were estimated from otolith increments, and availability of prey was estimated from the abundance of zooplankton size-classes commonly eaten by larval threadfin shad. Growth rates of 31 cohorts ranged from 0.39 to 0.78 mm/d, demonstrating the potential for stage-duration effects on cohort survival. Daily growth rate was related to water temperature and prey availability for larvae up to 21 d old. Growth increased linearly with water temperature up to 28°C, but the relation between growth and prey availability was more complex. Growth rate increased with prey density up to 160–290 organisms/L; at higher densities, growth rate decreased or was unchanged. Cohort survival ranged from 0.65 to 0.96 (per millimeter increase in length) and was significantly correlated with water temperature and growth rate but not with prey availability.","author":[{"dropping-particle":"","family":"Betsill","given":"R. K.","non-dropping-particle":"","parse-names":false,"suffix":""},{"dropping-particle":"","family":"Avyle","given":"M. J.","non-dropping-particle":"Van Den","parse-names":false,"suffix":""}],"container-title":"Transactions of the American Fisheries Society","id":"ITEM-2","issue":"6","issued":{"date-parts":[["1997"]]},"page":"999-1011","title":"Effect of Temperature and Zooplankton Abundance on Growth and Survival of Larval Threadfin Shad","type":"article-journal","volume":"126"},"prefix":"typically fish predating zooplankton, e.g. ","uris":["http://www.mendeley.com/documents/?uuid=6916d05a-ce6f-45f5-b3f2-5c02ac902166"]}],"mendeley":{"formattedCitation":"(typically fish predating zooplankton, e.g. Betsill and Van Den Avyle 1997; Thackeray et al. 2013)","plainTextFormattedCitation":"(typically fish predating zooplankton, e.g. Betsill and Van Den Avyle 1997; Thackeray et al. 2013)","previouslyFormattedCitation":"(typically fish predating zooplankton, e.g. Betsill and Van Den Avyle 1997; Thackeray et al. 2013)"},"properties":{"noteIndex":0},"schema":"https://github.com/citation-style-language/schema/raw/master/csl-citation.json"}</w:instrText>
      </w:r>
      <w:r w:rsidR="00054458">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(typically fish predating zooplankton, e.g. Betsill and Van Den Avyle 1997; Thackeray et al. 2013)</w:t>
      </w:r>
      <w:r w:rsidR="00054458">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xml:space="preserve">. However, freshwater species interactions are clearly under-represented in the study of ecological implications of trophic mismatch. As is the case for marine systems, opportunities for widespread citizen science data collection on seasonal events for obligate aquatic taxa (e.g., fish spawning and larval emergence, plankton blooms) are limited. As a result, much of the available evidence on mismatching in fresh waters comes from intensive, professional monitoring schemes. Citizen scientists can, however, collect valuable data on the terrestrial stages of aquatic organisms (e.g., dragonflies), or aquatic seasonal events that can be observed from shore (e.g., amphibian spawning, floating “scums during” algal blooms). Furthermore, with ongoing technological innovation in data collection methodologies, it may become possible to widen the freshwater evidence base for some taxa e.g., radar can be used to quantify aquatic-terrestrial subsidies based on </w:t>
      </w:r>
      <w:r w:rsidRPr="00762D2A">
        <w:rPr>
          <w:rFonts w:ascii="Calibri" w:eastAsia="Times New Roman" w:hAnsi="Calibri" w:cs="Calibri"/>
          <w:color w:val="000000"/>
          <w:sz w:val="24"/>
          <w:szCs w:val="24"/>
          <w:lang w:eastAsia="en-GB"/>
        </w:rPr>
        <w:lastRenderedPageBreak/>
        <w:t xml:space="preserve">insect emergence and provides detailed measures of the timing and size of resource pulses </w:t>
      </w:r>
      <w:r w:rsidR="00054458">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{"citationItems":[{"id":"ITEM-1","itemData":{"DOI":"10.1073/pnas.1913598117","ISSN":"10916490","abstract":"Seasonal animal movement among disparate habitats is a fundamental mechanism by which energy, nutrients, and biomass are transported across ecotones. A dramatic example of such exchange is the annual emergence of mayfly swarms from freshwater benthic habitats, but their characterization at macroscales has remained impossible. We analyzed radar observations of mayfly emergence flights to quantify long-term changes in annual biomass transport along the Upper Mississippi River and Western Lake Erie Basin. A single emergence event can produce 87.9 billion mayflies, releasing 3,078.6 tons of biomass into the airspace over several hours, but in recent years, production across both waterways has declined by over 50%. As a primary prey source in aquatic and terrestrial ecosystems, these declines will impact higher trophic levels and environmental nutrient cycling.","author":[{"dropping-particle":"","family":"Stepanian","given":"Phillip M.","non-dropping-particle":"","parse-names":false,"suffix":""},{"dropping-particle":"","family":"Entrekin","given":"Sally A.","non-dropping-particle":"","parse-names":false,"suffix":""},{"dropping-particle":"","family":"Wainwright","given":"Charlotte E.","non-dropping-particle":"","parse-names":false,"suffix":""},{"dropping-particle":"","family":"Mirkovic","given":"Djordje","non-dropping-particle":"","parse-names":false,"suffix":""},{"dropping-particle":"","family":"Tank","given":"Jennifer L.","non-dropping-particle":"","parse-names":false,"suffix":""},{"dropping-particle":"","family":"Kelly","given":"Jeffrey F.","non-dropping-particle":"","parse-names":false,"suffix":""}],"container-title":"Proceedings of the National Academy of Sciences of the United States of America","id":"ITEM-1","issue":"6","issued":{"date-parts":[["2020"]]},"page":"2987-2992","title":"Declines in an abundant aquatic insect, the burrowing mayfly, across major North American waterways","type":"article-journal","volume":"117"},"uris":["http://www.mendeley.com/documents/?uuid=7ffa6ff4-a3fe-4ffc-9cd0-a8e1dc58b62a"]}],"mendeley":{"formattedCitation":"(Stepanian et al. 2020)","plainTextFormattedCitation":"(Stepanian et al. 2020)","previouslyFormattedCitation":"(Stepanian et al. 2020)"},"properties":{"noteIndex":0},"schema":"https://github.com/citation-style-language/schema/raw/master/csl-citation.json"}</w:instrText>
      </w:r>
      <w:r w:rsidR="00054458">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(Stepanian et al. 2020)</w:t>
      </w:r>
      <w:r w:rsidR="00054458">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It would therefore be valuable to consider how diverse data sources, and lines of evidence, can be fruitfully combined to advance our knowledge of the importance of mismatching in freshwaters. </w:t>
      </w: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color w:val="000000"/>
          <w:sz w:val="24"/>
          <w:szCs w:val="24"/>
          <w:lang w:eastAsia="en-GB"/>
        </w:rPr>
        <w:t xml:space="preserve">As well as the overall volume of evidence from freshwater systems, a key research gap involves the specific role of cross system consumer-resource interactions in mediating trophic mismatching. Specifically, some freshwater consumers feed upon </w:t>
      </w:r>
      <w:proofErr w:type="spellStart"/>
      <w:r w:rsidRPr="00762D2A">
        <w:rPr>
          <w:rFonts w:ascii="Calibri" w:eastAsia="Times New Roman" w:hAnsi="Calibri" w:cs="Calibri"/>
          <w:color w:val="000000"/>
          <w:sz w:val="24"/>
          <w:szCs w:val="24"/>
          <w:lang w:eastAsia="en-GB"/>
        </w:rPr>
        <w:t>allochthonous</w:t>
      </w:r>
      <w:proofErr w:type="spellEnd"/>
      <w:r w:rsidRPr="00762D2A">
        <w:rPr>
          <w:rFonts w:ascii="Calibri" w:eastAsia="Times New Roman" w:hAnsi="Calibri" w:cs="Calibri"/>
          <w:color w:val="000000"/>
          <w:sz w:val="24"/>
          <w:szCs w:val="24"/>
          <w:lang w:eastAsia="en-GB"/>
        </w:rPr>
        <w:t xml:space="preserve"> (terrestrial) material, which represents a substantial source of nutrients in some freshwater ecosystems</w:t>
      </w:r>
      <w:r w:rsidR="00054458">
        <w:rPr>
          <w:rFonts w:ascii="Calibri" w:eastAsia="Times New Roman" w:hAnsi="Calibri" w:cs="Calibri"/>
          <w:color w:val="000000"/>
          <w:sz w:val="24"/>
          <w:szCs w:val="24"/>
          <w:lang w:eastAsia="en-GB"/>
        </w:rPr>
        <w:t xml:space="preserve"> </w:t>
      </w:r>
      <w:r w:rsidR="00054458">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{"citationItems":[{"id":"ITEM-1","itemData":{"DOI":"10.1126/sciadv.1601765","ISSN":"23752548","abstract":"Widespread evidence that organic matter exported from terrestrial into aquatic ecosystems supports recipient food webs remains controversial. A pressing question is not only whether high terrestrial support is possible but also what the general conditions are under which it arises. We assemble the largest data set, to date, of the isotopic composition (d2H, d13C, and d15N) of lake zooplankton and the resources at the base of their associated food webs. In total, our data set spans 559 observations across 147 lakes from the boreal to subtropics. By predicting terrestrial resource support from within-lake and catchment-level characteristics, we found that half of all consumer observations that is, the median were composed of at least 42% terrestrially derived material. In general, terrestrial support of zooplankton was greatest in lakes with large physical and hydrological connections to catchments that were rich in aboveground and belowground organic matter. However, some consumers responded less strongly to terrestrial resources where within-lake production was elevated. Our study shows that multiple mechanisms drive widespread cross-ecosystem support of aquatic consumers across Northern Hemisphere lakes and suggests that changes in terrestrial landscapes will influence ecosystem processes well beyond their boundaries.","author":[{"dropping-particle":"","family":"Tanentzap","given":"Andrew J.","non-dropping-particle":"","parse-names":false,"suffix":""},{"dropping-particle":"","family":"Kielstra","given":"Brian W.","non-dropping-particle":"","parse-names":false,"suffix":""},{"dropping-particle":"","family":"Wilkinson","given":"Grace M.","non-dropping-particle":"","parse-names":false,"suffix":""},{"dropping-particle":"","family":"Berggren","given":"Martin","non-dropping-particle":"","parse-names":false,"suffix":""},{"dropping-particle":"","family":"Craig","given":"Nicola","non-dropping-particle":"","parse-names":false,"suffix":""},{"dropping-particle":"","family":"Giorgio","given":"Paul A.","non-dropping-particle":"Del","parse-names":false,"suffix":""},{"dropping-particle":"","family":"Grey","given":"Jonathan","non-dropping-particle":"","parse-names":false,"suffix":""},{"dropping-particle":"","family":"Gunn","given":"John M.","non-dropping-particle":"","parse-names":false,"suffix":""},{"dropping-particle":"","family":"Jones","given":"Stuart E.","non-dropping-particle":"","parse-names":false,"suffix":""},{"dropping-particle":"","family":"Karlsson","given":"Jan","non-dropping-particle":"","parse-names":false,"suffix":""},{"dropping-particle":"","family":"Solomon","given":"Christopher T.","non-dropping-particle":"","parse-names":false,"suffix":""},{"dropping-particle":"","family":"Pace","given":"Michael L.","non-dropping-particle":"","parse-names":false,"suffix":""}],"container-title":"Science Advances","id":"ITEM-1","issue":"3","issued":{"date-parts":[["2017"]]},"page":"1-11","title":"Terrestrial support of lake food webs: Synthesis reveals controls over cross-ecosystem resource use","type":"article-journal","volume":"3"},"uris":["http://www.mendeley.com/documents/?uuid=d08e8c84-faac-46a1-9a26-c4f0baba17ad"]}],"mendeley":{"formattedCitation":"(Tanentzap et al. 2017)","plainTextFormattedCitation":"(Tanentzap et al. 2017)","previouslyFormattedCitation":"(Tanentzap et al. 2017)"},"properties":{"noteIndex":0},"schema":"https://github.com/citation-style-language/schema/raw/master/csl-citation.json"}</w:instrText>
      </w:r>
      <w:r w:rsidR="00054458">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(Tanentzap et al. 2017)</w:t>
      </w:r>
      <w:r w:rsidR="00054458">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The delivery of at least some of this material is strongly seasonal; leaf fall, for example, is triggered by photoperiod in conjunction with drought and temperature</w:t>
      </w:r>
      <w:r w:rsidR="00054458">
        <w:rPr>
          <w:rFonts w:ascii="Calibri" w:eastAsia="Times New Roman" w:hAnsi="Calibri" w:cs="Calibri"/>
          <w:color w:val="000000"/>
          <w:sz w:val="24"/>
          <w:szCs w:val="24"/>
          <w:lang w:eastAsia="en-GB"/>
        </w:rPr>
        <w:t xml:space="preserve"> </w:t>
      </w:r>
      <w:r w:rsidR="00054458">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{"citationItems":[{"id":"ITEM-1","itemData":{"DOI":"10.1111/gcb.12804","ISSN":"13652486","abstract":"Leaf senescence in winter deciduous species signals the transition from the active to the dormant stage. The purpose of leaf senescence is the recovery of nutrients before the leaves fall. Photoperiod and temperature are the main cues controlling leaf senescence in winter deciduous species, with water stress imposing an additional influence. Photoperiod exerts a strict control on leaf senescence at latitudes where winters are severe and temperature gains importance in the regulation as winters become less severe. On average, climatic warming will delay and drought will advance leaf senescence, but at varying degrees depending on the species. Warming and drought thus have opposite effects on the phenology of leaf senescence, and the impact of climate change will therefore depend on the relative importance of each factor in specific regions. Warming is not expected to have a strong impact on nutrient proficiency although a slower speed of leaf senescence induced by warming could facilitate a more efficient nutrient resorption. Nutrient resorption is less efficient when the leaves senesce prematurely as a consequence of water stress. The overall effects of climate change on nutrient resorption will depend on the contrasting effects of warming and drought. Changes in nutrient resorption and proficiency will impact production in the following year, at least in early spring, because the construction of new foliage relies almost exclusively on nutrients resorbed from foliage during the preceding leaf fall. Changes in the phenology of leaf senescence will thus impact carbon uptake, but also ecosystem nutrient cycling, especially if the changes are consequence of water stress.","author":[{"dropping-particle":"","family":"Estiarte","given":"Marc","non-dropping-particle":"","parse-names":false,"suffix":""},{"dropping-particle":"","family":"Peñuelas","given":"Josep","non-dropping-particle":"","parse-names":false,"suffix":""}],"container-title":"Global Change Biology","id":"ITEM-1","issue":"3","issued":{"date-parts":[["2015"]]},"page":"1005-1017","title":"Alteration of the phenology of leaf senescence and fall in winter deciduous species by climate change: Efects on nutrient proficiency","type":"article-journal","volume":"21"},"uris":["http://www.mendeley.com/documents/?uuid=88a8f31e-b792-4722-8fc7-3da6182d332f"]}],"mendeley":{"formattedCitation":"(Estiarte and Peñuelas 2015)","plainTextFormattedCitation":"(Estiarte and Peñuelas 2015)","previouslyFormattedCitation":"(Estiarte and Peñuelas 2015)"},"properties":{"noteIndex":0},"schema":"https://github.com/citation-style-language/schema/raw/master/csl-citation.json"}</w:instrText>
      </w:r>
      <w:r w:rsidR="00054458">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(Estiarte and Peñuelas 2015)</w:t>
      </w:r>
      <w:r w:rsidR="00054458">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Freshwater mismatch research would greatly benefit from increased consideration of the synchrony between freshwater consumers and both freshwater and terrestrial resources.</w:t>
      </w: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color w:val="000000"/>
          <w:sz w:val="24"/>
          <w:szCs w:val="24"/>
          <w:lang w:eastAsia="en-GB"/>
        </w:rPr>
        <w:t xml:space="preserve">Similarly to marine systems, the detection of temperature-driven </w:t>
      </w:r>
      <w:proofErr w:type="spellStart"/>
      <w:r w:rsidRPr="00762D2A">
        <w:rPr>
          <w:rFonts w:ascii="Calibri" w:eastAsia="Times New Roman" w:hAnsi="Calibri" w:cs="Calibri"/>
          <w:color w:val="000000"/>
          <w:sz w:val="24"/>
          <w:szCs w:val="24"/>
          <w:lang w:eastAsia="en-GB"/>
        </w:rPr>
        <w:t>phenological</w:t>
      </w:r>
      <w:proofErr w:type="spellEnd"/>
      <w:r w:rsidRPr="00762D2A">
        <w:rPr>
          <w:rFonts w:ascii="Calibri" w:eastAsia="Times New Roman" w:hAnsi="Calibri" w:cs="Calibri"/>
          <w:color w:val="000000"/>
          <w:sz w:val="24"/>
          <w:szCs w:val="24"/>
          <w:lang w:eastAsia="en-GB"/>
        </w:rPr>
        <w:t xml:space="preserve"> change, and consequent impacts on synchrony and mismatching, can be obscured by non-climate drivers. For example, changing nutrient availability can influence the seasonal timing of phytoplankton blooms </w:t>
      </w:r>
      <w:r w:rsidR="00054458">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{"citationItems":[{"id":"ITEM-1","itemData":{"DOI":"10.1111/j.1365-2745.2008.01355.x","ISBN":"0022-0477","ISSN":"00220477","abstract":"1. A number of studies have shown that spring biological events have advanced in recent decades, and concluded that these changes in phenology are driven by climatic change. Freshwater lakes are sensitive indicators of climate change, where direct effects of climate on physical processes can affect the seasonal timing of planktonic communities. However, many lake ecosystems have also experienced long-term changes in other ecological pressures that could affect phenology. 2. In this study, long-term (1955-2003) physical, chemical and biological data from Windermere (UK) were analysed in order to assess the relative effects of a number of coincident pressures on the phenology of two spring diatom taxa. The analysis provides a detailed case study, highlighting the species-specific drivers that affect the phenology of dominant members of the phytoplankton community. 3. The results showed that, whilst the spring peak biomass of one taxon (Cyclotella) appeared to be advancing as a result of earlier thermal stratification, the advancement of the other (Asterionella) was closely linked with both progressive nutrient enrichment and lake warming. Furthermore, nutrient enrichment explained more variation in phenology than water temperature. Both taxa also reached their peak abundance earlier when the over wintering biomass at the end of the previous year was higher. 4. Patterns of change in phenology and ecological pressures were markedly nonlinear in time, as were the effects of some drivers of seasonal timing. This highlighted a need to relax the restriction of linearity in our analyses of biological seasonality. 5. Synthesis. Phenological shifts may be brought about by local processes, such as eutrophication, as well as by climate change. Even in the same ecosystem different mechanisms may alter the phenology of different species. © 2008 NERC.","author":[{"dropping-particle":"","family":"Thackeray","given":"S. J.","non-dropping-particle":"","parse-names":false,"suffix":""},{"dropping-particle":"","family":"Jones","given":"I. D.","non-dropping-particle":"","parse-names":false,"suffix":""},{"dropping-particle":"","family":"Maberly","given":"S. C.","non-dropping-particle":"","parse-names":false,"suffix":""}],"container-title":"Journal of Ecology","id":"ITEM-1","issue":"3","issued":{"date-parts":[["2008"]]},"page":"523-535","title":"Long-term change in the phenology of spring phytoplankton: Species-specific responses to nutrient enrichment and climatic change","type":"article-journal","volume":"96"},"uris":["http://www.mendeley.com/documents/?uuid=c223af6d-b763-45db-99d9-7cf9ab231748"]}],"mendeley":{"formattedCitation":"(Thackeray et al. 2008)","plainTextFormattedCitation":"(Thackeray et al. 2008)","previouslyFormattedCitation":"(Thackeray et al. 2008)"},"properties":{"noteIndex":0},"schema":"https://github.com/citation-style-language/schema/raw/master/csl-citation.json"}</w:instrText>
      </w:r>
      <w:r w:rsidR="00054458">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(Thackeray et al. 2008)</w:t>
      </w:r>
      <w:r w:rsidR="00054458">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xml:space="preserve"> but would not be expected to directly affect consumer organisms in the same way. Community dynamics may also complicate freshwater studies of mismatching; while it is common practice to consider consumer phenology with respect to seasonal pulses in aggregate resource availability, significant changes in the seasonal timing of an aggregate resource such as total phytoplankton can be driven by changes in the relative abundance of early- and late-blooming constituent species, even when these species demonstrate only weak </w:t>
      </w:r>
      <w:proofErr w:type="spellStart"/>
      <w:r w:rsidRPr="00762D2A">
        <w:rPr>
          <w:rFonts w:ascii="Calibri" w:eastAsia="Times New Roman" w:hAnsi="Calibri" w:cs="Calibri"/>
          <w:color w:val="000000"/>
          <w:sz w:val="24"/>
          <w:szCs w:val="24"/>
          <w:lang w:eastAsia="en-GB"/>
        </w:rPr>
        <w:t>phenological</w:t>
      </w:r>
      <w:proofErr w:type="spellEnd"/>
      <w:r w:rsidRPr="00762D2A">
        <w:rPr>
          <w:rFonts w:ascii="Calibri" w:eastAsia="Times New Roman" w:hAnsi="Calibri" w:cs="Calibri"/>
          <w:color w:val="000000"/>
          <w:sz w:val="24"/>
          <w:szCs w:val="24"/>
          <w:lang w:eastAsia="en-GB"/>
        </w:rPr>
        <w:t xml:space="preserve"> shifts </w:t>
      </w:r>
      <w:r w:rsidR="00054458">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{"citationItems":[{"id":"ITEM-1","itemData":{"DOI":"10.1890/13-0445.1","ISSN":"00129658","abstract":"Global change is leading to shifts in the seasonal timing of growth and maturation for primary producers. Remote sensing is increasingly used to measure the timing of primary production in both aquatic and terrestrial ecosystems, but there is often a poor correlation between these results and direct observations of life-history responses of individual species. One explanation may be that, in addition to phenological shifts, global change is also causing shifts in community composition among species with different seasonal timing of growth and maturation. We quantified how shifts in species phenology and in community composition translated into phenological change in a diverse phytoplankton community from 1962 to 2000. During this time, the aggregate community spring-summer phytoplankton peak has shifted 63 days earlier. The mean taxon shift was only 3 days earlier, and shifts in taxa phenology explained only 40% of the observed community phenological shift. The remaining community shift was attributed to dominant early-season taxa increasing in abundance while a dominant late-season taxon decreased in abundance. In diverse producer communities experiencing multiple stressors, changes in species composition must be considered to fully understand and predict shifts in the seasonal timing of primary production. © 2013 by the Ecological Society of America.","author":[{"dropping-particle":"","family":"Walters","given":"Annika W.","non-dropping-particle":"","parse-names":false,"suffix":""},{"dropping-particle":"","family":"Los Ángeles González Sagrario","given":"María","non-dropping-particle":"De","parse-names":false,"suffix":""},{"dropping-particle":"","family":"Schindler","given":"Daniel E.","non-dropping-particle":"","parse-names":false,"suffix":""}],"container-title":"Ecology","id":"ITEM-1","issue":"10","issued":{"date-parts":[["2013"]]},"page":"2188-2194","title":"Species- and community-level responses combine to drive phenology of lake phytoplankton","type":"article-journal","volume":"94"},"uris":["http://www.mendeley.com/documents/?uuid=b7d408e3-93ec-4d37-b633-0f8089c65400"]}],"mendeley":{"formattedCitation":"(Walters et al. 2013)","plainTextFormattedCitation":"(Walters et al. 2013)","previouslyFormattedCitation":"(Walters et al. 2013)"},"properties":{"noteIndex":0},"schema":"https://github.com/citation-style-language/schema/raw/master/csl-citation.json"}</w:instrText>
      </w:r>
      <w:r w:rsidR="00054458">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(Walters et al. 2013)</w:t>
      </w:r>
      <w:r w:rsidR="00054458">
        <w:rPr>
          <w:rFonts w:ascii="Calibri" w:eastAsia="Times New Roman" w:hAnsi="Calibri" w:cs="Calibri"/>
          <w:color w:val="000000"/>
          <w:sz w:val="24"/>
          <w:szCs w:val="24"/>
          <w:lang w:eastAsia="en-GB"/>
        </w:rPr>
        <w:fldChar w:fldCharType="end"/>
      </w:r>
      <w:r w:rsidR="00054458">
        <w:rPr>
          <w:rFonts w:ascii="Calibri" w:eastAsia="Times New Roman" w:hAnsi="Calibri" w:cs="Calibri"/>
          <w:color w:val="000000"/>
          <w:sz w:val="24"/>
          <w:szCs w:val="24"/>
          <w:lang w:eastAsia="en-GB"/>
        </w:rPr>
        <w:t>.</w:t>
      </w:r>
    </w:p>
    <w:p w:rsidR="00762D2A" w:rsidRPr="00762D2A" w:rsidRDefault="00762D2A" w:rsidP="00762D2A">
      <w:pPr>
        <w:spacing w:after="0" w:line="480" w:lineRule="auto"/>
        <w:rPr>
          <w:rFonts w:ascii="Times New Roman" w:eastAsia="Times New Roman" w:hAnsi="Times New Roman" w:cs="Times New Roman"/>
          <w:sz w:val="24"/>
          <w:szCs w:val="24"/>
          <w:lang w:eastAsia="en-GB"/>
        </w:rPr>
      </w:pP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b/>
          <w:bCs/>
          <w:color w:val="000000"/>
          <w:sz w:val="24"/>
          <w:szCs w:val="24"/>
          <w:lang w:eastAsia="en-GB"/>
        </w:rPr>
        <w:t>Research Priorities</w:t>
      </w: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color w:val="000000"/>
          <w:sz w:val="24"/>
          <w:szCs w:val="24"/>
          <w:lang w:eastAsia="en-GB"/>
        </w:rPr>
        <w:t>Based on our five criteria and our review of the literature we identify five priorities for future work.</w:t>
      </w:r>
    </w:p>
    <w:p w:rsidR="00762D2A" w:rsidRPr="00762D2A" w:rsidRDefault="00762D2A" w:rsidP="00762D2A">
      <w:pPr>
        <w:numPr>
          <w:ilvl w:val="0"/>
          <w:numId w:val="1"/>
        </w:numPr>
        <w:spacing w:after="0" w:line="480" w:lineRule="auto"/>
        <w:textAlignment w:val="baseline"/>
        <w:rPr>
          <w:rFonts w:ascii="Calibri" w:eastAsia="Times New Roman" w:hAnsi="Calibri" w:cs="Calibri"/>
          <w:color w:val="000000"/>
          <w:sz w:val="24"/>
          <w:szCs w:val="24"/>
          <w:lang w:eastAsia="en-GB"/>
        </w:rPr>
      </w:pPr>
      <w:r w:rsidRPr="00762D2A">
        <w:rPr>
          <w:rFonts w:ascii="Calibri" w:eastAsia="Times New Roman" w:hAnsi="Calibri" w:cs="Calibri"/>
          <w:b/>
          <w:bCs/>
          <w:color w:val="000000"/>
          <w:sz w:val="24"/>
          <w:szCs w:val="24"/>
          <w:lang w:eastAsia="en-GB"/>
        </w:rPr>
        <w:t>From cause to effect - focusing on population consequences:</w:t>
      </w:r>
      <w:r w:rsidRPr="00762D2A">
        <w:rPr>
          <w:rFonts w:ascii="Calibri" w:eastAsia="Times New Roman" w:hAnsi="Calibri" w:cs="Calibri"/>
          <w:color w:val="000000"/>
          <w:sz w:val="24"/>
          <w:szCs w:val="24"/>
          <w:lang w:eastAsia="en-GB"/>
        </w:rPr>
        <w:t xml:space="preserve"> There is an urgent need for studies that consider the full causal chain, from climate driver to seasonal timing, synchrony, and individual-to-population level impact i.e. studies that test multiple criteria. In particular we need many more tests of the impact of asynchrony on population size (criterion 5), across taxa and habitat types, as this most important criterion from the perspective of conservation and policy </w:t>
      </w:r>
      <w:r w:rsidR="00054458">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{"citationItems":[{"id":"ITEM-1","itemData":{"DOI":"10.1098/rstb.2010.0148","ISBN":"1471-2970 (Electronic)\\r0962-8436 (Linking)","ISSN":"14712970","PMID":"20819811","abstract":"Climate change is altering the phenology of species across the world, but what are the consequences of these phenological changes for the demography and population dynamics of species? Time-sensitive relationships, such as migration, breeding and predation, may be disrupted or altered, which may in turn alter the rates of reproduction and survival, leading some populations to decline and others to increase in abundance. However, finding evidence for disrupted relationships, or lack thereof, and their demographic effects, is difficult because the necessary detailed observational data are rare. Moreover, we do not know how sensitive species will generally be to phenological mismatches when they occur. Existing long-term studies provide preliminary data for analysing the phenology and demography of species in several locations. In many instances, though, observational protocols may need to be optimized to characterize timing-based multi-trophic interactions. As a basis for future research, we outline some of the key questions and approaches to improving our understanding of the relationships among phenology, demography and climate in a multi-trophic context. There are many challenges associated with this line of research, not the least of which is the need for detailed, long-term data on many organisms in a single system. However, we identify key questions that can be addressed with data that already exist and propose approaches that could guide future research.","author":[{"dropping-particle":"","family":"Miller-Rushing","given":"Abraham J.","non-dropping-particle":"","parse-names":false,"suffix":""},{"dropping-particle":"","family":"Høye","given":"Toke Thomas","non-dropping-particle":"","parse-names":false,"suffix":""},{"dropping-particle":"","family":"Inouye","given":"David W.","non-dropping-particle":"","parse-names":false,"suffix":""},{"dropping-particle":"","family":"Post","given":"Eric","non-dropping-particle":"","parse-names":false,"suffix":""}],"container-title":"Philosophical Transactions of the Royal Society B: Biological Sciences","id":"ITEM-1","issue":"1555","issued":{"date-parts":[["2010"]]},"page":"3177-3186","title":"The effects of phenological mismatches on demography","type":"article-journal","volume":"365"},"uris":["http://www.mendeley.com/documents/?uuid=84356eb0-59e6-44ab-9358-1bb91f99fd21"]},{"id":"ITEM-2","itemData":{"DOI":"10.1038/s41559-019-0880-8","ISSN":"2397334X","abstract":"Climate change has often led to unequal shifts in the seasonal timing (phenology) of interacting species, such as consumers and their resource, leading to phenological ‘mismatches’. Mismatches occur when the time at which a consumer species’s demands for a resource are high does not match with the period when this resource is abundant. Here, we review the evolutionary and population-level consequences of such mismatches and how these depend on other ecological factors, such as additional drivers of selection and density-dependent recruitment. This review puts the research on phenological mismatches into a conceptual framework, applies this framework beyond consumer–resource interactions and illustrates this framework using examples drawn from the vast body of literature on mismatches. Finally, we point out priority questions for research on this key impact of climate change.","author":[{"dropping-particle":"","family":"Visser","given":"Marcel E.","non-dropping-particle":"","parse-names":false,"suffix":""},{"dropping-particle":"","family":"Gienapp","given":"Phillip","non-dropping-particle":"","parse-names":false,"suffix":""}],"container-title":"Nature Ecology and Evolution","id":"ITEM-2","issue":"6","issued":{"date-parts":[["2019"]]},"page":"879-885","publisher":"Springer US","title":"Evolutionary and demographic consequences of phenological mismatches","type":"article-journal","volume":"3"},"uris":["http://www.mendeley.com/documents/?uuid=d2970c58-e392-492e-9309-a6405757ee5d"]}],"mendeley":{"formattedCitation":"(Miller-Rushing et al. 2010; Visser and Gienapp 2019)","plainTextFormattedCitation":"(Miller-Rushing et al. 2010; Visser and Gienapp 2019)","previouslyFormattedCitation":"(Miller-Rushing et al. 2010; Visser and Gienapp 2019)"},"properties":{"noteIndex":0},"schema":"https://github.com/citation-style-language/schema/raw/master/csl-citation.json"}</w:instrText>
      </w:r>
      <w:r w:rsidR="00054458">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(Miller-Rushing et al. 2010; Visser and Gienapp 2019)</w:t>
      </w:r>
      <w:r w:rsidR="00054458">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xml:space="preserve"> has received the least attention. Furthermore, given that the population impacts of mismatch at one location may be buffered by matching at another location</w:t>
      </w:r>
      <w:r w:rsidR="00054458">
        <w:rPr>
          <w:rFonts w:ascii="Calibri" w:eastAsia="Times New Roman" w:hAnsi="Calibri" w:cs="Calibri"/>
          <w:color w:val="000000"/>
          <w:sz w:val="24"/>
          <w:szCs w:val="24"/>
          <w:lang w:eastAsia="en-GB"/>
        </w:rPr>
        <w:t xml:space="preserve"> </w:t>
      </w:r>
      <w:r w:rsidR="00054458">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{"citationItems":[{"id":"ITEM-1","itemData":{"DOI":"10.1038/s41559-018-0543-1","ISBN":"4155901805431","ISSN":"2397334X","abstract":"Increasing temperatures associated with climate change may generate phenological mismatches that disrupt previously synchronous trophic interactions. Most work on mismatch has focused on temporal trends, whereas spatial variation in the degree of trophic synchrony has largely been neglected, even though the degree to which mismatch varies in space has implications for meso-scale population dynamics and evolution. Here we quantify latitudinal trends in phenological mismatch, using phenological data on an oak-caterpillar-bird system from across the UK. Increasing latitude delays phenology of all species, but more so for oak, resulting in a shorter interval between leaf emergence and peak caterpillar biomass at northern locations. Asynchrony found between peak caterpillar biomass and peak nestling demand of blue tits, great tits and pied flycatchers increases in earlier (warm) springs. There is no evidence of spatial variation in the timing of peak nestling demand relative to peak caterpillar biomass for any species. Phenological mismatch alone is thus unlikely to explain spatial variation in population trends. Given projections of continued spring warming, we predict that temperate forest birds will become increasingly mismatched with peak caterpillar timing. Latitudinal invariance in the direction of mismatch may act as a double-edged sword that presents no opportunities for spatial buffering from the effects of mismatch on population size, but generates spatially consistent directional selection on timing, which could facilitate rapid evolutionary change.","author":[{"dropping-particle":"","family":"Burgess","given":"Malcolm D.","non-dropping-particle":"","parse-names":false,"suffix":""},{"dropping-particle":"","family":"Smith","given":"Ken W.","non-dropping-particle":"","parse-names":false,"suffix":""},{"dropping-particle":"","family":"Evans","given":"Karl L.","non-dropping-particle":"","parse-names":false,"suffix":""},{"dropping-particle":"","family":"Leech","given":"Dave","non-dropping-particle":"","parse-names":false,"suffix":""},{"dropping-particle":"","family":"Pearce-Higgins","given":"James W.","non-dropping-particle":"","parse-names":false,"suffix":""},{"dropping-particle":"","family":"Branston","given":"Claire J.","non-dropping-particle":"","parse-names":false,"suffix":""},{"dropping-particle":"","family":"Briggs","given":"Kevin","non-dropping-particle":"","parse-names":false,"suffix":""},{"dropping-particle":"","family":"Clark","given":"John R.","non-dropping-particle":"","parse-names":false,"suffix":""},{"dropping-particle":"","family":"Feu","given":"Chris R.","non-dropping-particle":"Du","parse-names":false,"suffix":""},{"dropping-particle":"","family":"Lewthwaite","given":"Kate","non-dropping-particle":"","parse-names":false,"suffix":""},{"dropping-particle":"","family":"Nager","given":"Ruedi G.","non-dropping-particle":"","parse-names":false,"suffix":""},{"dropping-particle":"","family":"Sheldon","given":"Ben C.","non-dropping-particle":"","parse-names":false,"suffix":""},{"dropping-particle":"","family":"Smith","given":"Jeremy A.","non-dropping-particle":"","parse-names":false,"suffix":""},{"dropping-particle":"","family":"Whytock","given":"Robin C.","non-dropping-particle":"","parse-names":false,"suffix":""},{"dropping-particle":"","family":"Willis","given":"Stephen G.","non-dropping-particle":"","parse-names":false,"suffix":""},{"dropping-particle":"","family":"Phillimore","given":"Albert B.","non-dropping-particle":"","parse-names":false,"suffix":""}],"container-title":"Nature Ecology and Evolution","id":"ITEM-1","issue":"6","issued":{"date-parts":[["2018"]]},"page":"970-975","publisher":"Springer US","title":"Tritrophic phenological match-mismatch in space and time","type":"article-journal","volume":"2"},"uris":["http://www.mendeley.com/documents/?uuid=f84fbe01-5ed8-4f52-82dc-31fd19c0bc2a"]}],"mendeley":{"formattedCitation":"(Burgess et al. 2018)","plainTextFormattedCitation":"(Burgess et al. 2018)","previouslyFormattedCitation":"(Burgess et al. 2018)"},"properties":{"noteIndex":0},"schema":"https://github.com/citation-style-language/schema/raw/master/csl-citation.json"}</w:instrText>
      </w:r>
      <w:r w:rsidR="00054458">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(Burgess et al. 2018)</w:t>
      </w:r>
      <w:r w:rsidR="00054458">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we strongly advocate expanding the spatial scale of current research to i</w:t>
      </w:r>
      <w:r w:rsidR="00054458">
        <w:rPr>
          <w:rFonts w:ascii="Calibri" w:eastAsia="Times New Roman" w:hAnsi="Calibri" w:cs="Calibri"/>
          <w:color w:val="000000"/>
          <w:sz w:val="24"/>
          <w:szCs w:val="24"/>
          <w:lang w:eastAsia="en-GB"/>
        </w:rPr>
        <w:t>nclude multi-population studies</w:t>
      </w:r>
      <w:r w:rsidRPr="00762D2A">
        <w:rPr>
          <w:rFonts w:ascii="Calibri" w:eastAsia="Times New Roman" w:hAnsi="Calibri" w:cs="Calibri"/>
          <w:color w:val="000000"/>
          <w:sz w:val="24"/>
          <w:szCs w:val="24"/>
          <w:lang w:eastAsia="en-GB"/>
        </w:rPr>
        <w:t>. </w:t>
      </w:r>
    </w:p>
    <w:p w:rsidR="00762D2A" w:rsidRPr="00762D2A" w:rsidRDefault="00762D2A" w:rsidP="00762D2A">
      <w:pPr>
        <w:numPr>
          <w:ilvl w:val="0"/>
          <w:numId w:val="1"/>
        </w:numPr>
        <w:spacing w:after="0" w:line="480" w:lineRule="auto"/>
        <w:textAlignment w:val="baseline"/>
        <w:rPr>
          <w:rFonts w:ascii="Calibri" w:eastAsia="Times New Roman" w:hAnsi="Calibri" w:cs="Calibri"/>
          <w:color w:val="000000"/>
          <w:sz w:val="24"/>
          <w:szCs w:val="24"/>
          <w:lang w:eastAsia="en-GB"/>
        </w:rPr>
      </w:pPr>
      <w:r w:rsidRPr="00762D2A">
        <w:rPr>
          <w:rFonts w:ascii="Calibri" w:eastAsia="Times New Roman" w:hAnsi="Calibri" w:cs="Calibri"/>
          <w:b/>
          <w:bCs/>
          <w:color w:val="000000"/>
          <w:sz w:val="24"/>
          <w:szCs w:val="24"/>
          <w:lang w:eastAsia="en-GB"/>
        </w:rPr>
        <w:t>Balancing the evidence - data collection and synthesis for aquatic systems</w:t>
      </w:r>
      <w:r w:rsidRPr="00762D2A">
        <w:rPr>
          <w:rFonts w:ascii="Calibri" w:eastAsia="Times New Roman" w:hAnsi="Calibri" w:cs="Calibri"/>
          <w:color w:val="000000"/>
          <w:sz w:val="24"/>
          <w:szCs w:val="24"/>
          <w:lang w:eastAsia="en-GB"/>
        </w:rPr>
        <w:t xml:space="preserve">: Current monitoring and research has so far led to a limited understanding of mismatch in marine and freshwater systems, compared to terrestrial habitats. We advocate continued support for these monitoring efforts, to provide extra statistical power to test hypotheses on </w:t>
      </w:r>
      <w:proofErr w:type="spellStart"/>
      <w:r w:rsidRPr="00762D2A">
        <w:rPr>
          <w:rFonts w:ascii="Calibri" w:eastAsia="Times New Roman" w:hAnsi="Calibri" w:cs="Calibri"/>
          <w:color w:val="000000"/>
          <w:sz w:val="24"/>
          <w:szCs w:val="24"/>
          <w:lang w:eastAsia="en-GB"/>
        </w:rPr>
        <w:t>phenological</w:t>
      </w:r>
      <w:proofErr w:type="spellEnd"/>
      <w:r w:rsidRPr="00762D2A">
        <w:rPr>
          <w:rFonts w:ascii="Calibri" w:eastAsia="Times New Roman" w:hAnsi="Calibri" w:cs="Calibri"/>
          <w:color w:val="000000"/>
          <w:sz w:val="24"/>
          <w:szCs w:val="24"/>
          <w:lang w:eastAsia="en-GB"/>
        </w:rPr>
        <w:t xml:space="preserve"> mismatch. However, we must also ask how additional monitoring approaches (e.g. </w:t>
      </w:r>
      <w:proofErr w:type="spellStart"/>
      <w:r w:rsidRPr="00762D2A">
        <w:rPr>
          <w:rFonts w:ascii="Calibri" w:eastAsia="Times New Roman" w:hAnsi="Calibri" w:cs="Calibri"/>
          <w:color w:val="000000"/>
          <w:sz w:val="24"/>
          <w:szCs w:val="24"/>
          <w:lang w:eastAsia="en-GB"/>
        </w:rPr>
        <w:t>eDNA</w:t>
      </w:r>
      <w:proofErr w:type="spellEnd"/>
      <w:r w:rsidRPr="00762D2A">
        <w:rPr>
          <w:rFonts w:ascii="Calibri" w:eastAsia="Times New Roman" w:hAnsi="Calibri" w:cs="Calibri"/>
          <w:color w:val="000000"/>
          <w:sz w:val="24"/>
          <w:szCs w:val="24"/>
          <w:lang w:eastAsia="en-GB"/>
        </w:rPr>
        <w:t xml:space="preserve">, earth observation, passive acoustics) might be usefully combined with “traditional” monitoring approaches, to expand the species representation and spatial coverage of aquatic ecosystem studies, and </w:t>
      </w:r>
      <w:r w:rsidRPr="00762D2A">
        <w:rPr>
          <w:rFonts w:ascii="Calibri" w:eastAsia="Times New Roman" w:hAnsi="Calibri" w:cs="Calibri"/>
          <w:color w:val="000000"/>
          <w:sz w:val="24"/>
          <w:szCs w:val="24"/>
          <w:lang w:eastAsia="en-GB"/>
        </w:rPr>
        <w:lastRenderedPageBreak/>
        <w:t>support a broader understanding of the significance of mismatching in these systems.</w:t>
      </w:r>
    </w:p>
    <w:p w:rsidR="00762D2A" w:rsidRPr="00762D2A" w:rsidRDefault="00762D2A" w:rsidP="00762D2A">
      <w:pPr>
        <w:numPr>
          <w:ilvl w:val="0"/>
          <w:numId w:val="1"/>
        </w:numPr>
        <w:spacing w:after="0" w:line="480" w:lineRule="auto"/>
        <w:textAlignment w:val="baseline"/>
        <w:rPr>
          <w:rFonts w:ascii="Calibri" w:eastAsia="Times New Roman" w:hAnsi="Calibri" w:cs="Calibri"/>
          <w:color w:val="000000"/>
          <w:sz w:val="24"/>
          <w:szCs w:val="24"/>
          <w:lang w:eastAsia="en-GB"/>
        </w:rPr>
      </w:pPr>
      <w:r w:rsidRPr="00762D2A">
        <w:rPr>
          <w:rFonts w:ascii="Calibri" w:eastAsia="Times New Roman" w:hAnsi="Calibri" w:cs="Calibri"/>
          <w:b/>
          <w:bCs/>
          <w:color w:val="000000"/>
          <w:sz w:val="24"/>
          <w:szCs w:val="24"/>
          <w:lang w:eastAsia="en-GB"/>
        </w:rPr>
        <w:t>Environmental drivers of mismatch - beyond temperature</w:t>
      </w:r>
      <w:r w:rsidR="00054458">
        <w:rPr>
          <w:rFonts w:ascii="Calibri" w:eastAsia="Times New Roman" w:hAnsi="Calibri" w:cs="Calibri"/>
          <w:color w:val="000000"/>
          <w:sz w:val="24"/>
          <w:szCs w:val="24"/>
          <w:lang w:eastAsia="en-GB"/>
        </w:rPr>
        <w:t>: Here, we have addressed </w:t>
      </w:r>
      <w:proofErr w:type="spellStart"/>
      <w:r w:rsidRPr="00762D2A">
        <w:rPr>
          <w:rFonts w:ascii="Calibri" w:eastAsia="Times New Roman" w:hAnsi="Calibri" w:cs="Calibri"/>
          <w:color w:val="000000"/>
          <w:sz w:val="24"/>
          <w:szCs w:val="24"/>
          <w:lang w:eastAsia="en-GB"/>
        </w:rPr>
        <w:t>phenological</w:t>
      </w:r>
      <w:proofErr w:type="spellEnd"/>
      <w:r w:rsidRPr="00762D2A">
        <w:rPr>
          <w:rFonts w:ascii="Calibri" w:eastAsia="Times New Roman" w:hAnsi="Calibri" w:cs="Calibri"/>
          <w:color w:val="000000"/>
          <w:sz w:val="24"/>
          <w:szCs w:val="24"/>
          <w:lang w:eastAsia="en-GB"/>
        </w:rPr>
        <w:t xml:space="preserve"> asynchrony and mismatch where temperature is the putative driver, as this is the best-studied environmental driver. However, the environmental drivers of phenology vary geographically, for instance at lower latitudes seasonally pulsed precipitation is a more important driver of phenology </w:t>
      </w:r>
      <w:r w:rsidR="00054458">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{"citationItems":[{"id":"ITEM-1","itemData":{"DOI":"10.1038/s41558-018-0067-3","ISBN":"4155801800673","ISSN":"17586798","abstract":"Shifts in phenology are already resulting in disruptions to the timing of migration and breeding, and asynchronies between interacting species 1-5 . Recent syntheses have concluded that trophic level 1, latitude 6 and how phenological responses are measured 7 are key to determining the strength of phenological responses to climate change. However, researchers still lack a comprehensive framework that can predict responses to climate change globally and across diverse taxa. Here, we synthesize hundreds of published time series of animal phenology from across the planet to show that temperature primarily drives phenological responses at mid-latitudes, with precipitation becoming important at lower latitudes, probably reflecting factors that drive seasonality in each region. Phylogeny and body size are associated with the strength of phenological shifts, suggesting emerging asynchronies between interacting species that differ in body size, such as hosts and parasites and predators and prey. Finally, although there are many compelling biological explanations for spring phenological delays, some examples of delays are associated with short annual records that are prone to sampling error. Our findings arm biologists with predictions concerning which climatic variables and organismal traits drive phenological shifts.","author":[{"dropping-particle":"","family":"Cohen","given":"Jeremy M.","non-dropping-particle":"","parse-names":false,"suffix":""},{"dropping-particle":"","family":"Lajeunesse","given":"Marc J.","non-dropping-particle":"","parse-names":false,"suffix":""},{"dropping-particle":"","family":"Rohr","given":"Jason R.","non-dropping-particle":"","parse-names":false,"suffix":""}],"container-title":"Nature Climate Change","id":"ITEM-1","issue":"3","issued":{"date-parts":[["2018"]]},"page":"224-228","publisher":"Springer US","title":"A global synthesis of animal phenological responses to climate change","type":"article-journal","volume":"8"},"uris":["http://www.mendeley.com/documents/?uuid=25af10b6-6731-424e-ae55-b4fa7d09e6e8"]}],"mendeley":{"formattedCitation":"(Cohen et al. 2018)","plainTextFormattedCitation":"(Cohen et al. 2018)","previouslyFormattedCitation":"(Cohen et al. 2018)"},"properties":{"noteIndex":0},"schema":"https://github.com/citation-style-language/schema/raw/master/csl-citation.json"}</w:instrText>
      </w:r>
      <w:r w:rsidR="00054458">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(Cohen et al. 2018)</w:t>
      </w:r>
      <w:r w:rsidR="00054458">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In order to gain a global perspective on the risk posed that climate-mediated mismatch poses there is an urgent need to apply a version of our five criteria to alternative environmental drivers of phenology and asynchrony. </w:t>
      </w:r>
    </w:p>
    <w:p w:rsidR="00762D2A" w:rsidRPr="00762D2A" w:rsidRDefault="00762D2A" w:rsidP="00762D2A">
      <w:pPr>
        <w:numPr>
          <w:ilvl w:val="0"/>
          <w:numId w:val="1"/>
        </w:numPr>
        <w:spacing w:after="0" w:line="480" w:lineRule="auto"/>
        <w:textAlignment w:val="baseline"/>
        <w:rPr>
          <w:rFonts w:ascii="Calibri" w:eastAsia="Times New Roman" w:hAnsi="Calibri" w:cs="Calibri"/>
          <w:color w:val="000000"/>
          <w:sz w:val="24"/>
          <w:szCs w:val="24"/>
          <w:lang w:eastAsia="en-GB"/>
        </w:rPr>
      </w:pPr>
      <w:r w:rsidRPr="00762D2A">
        <w:rPr>
          <w:rFonts w:ascii="Calibri" w:eastAsia="Times New Roman" w:hAnsi="Calibri" w:cs="Calibri"/>
          <w:b/>
          <w:bCs/>
          <w:color w:val="000000"/>
          <w:sz w:val="24"/>
          <w:szCs w:val="24"/>
          <w:lang w:eastAsia="en-GB"/>
        </w:rPr>
        <w:t>Assessing the risks - global predictions and species traits:</w:t>
      </w:r>
      <w:r w:rsidRPr="00762D2A">
        <w:rPr>
          <w:rFonts w:ascii="Calibri" w:eastAsia="Times New Roman" w:hAnsi="Calibri" w:cs="Calibri"/>
          <w:color w:val="000000"/>
          <w:sz w:val="24"/>
          <w:szCs w:val="24"/>
          <w:lang w:eastAsia="en-GB"/>
        </w:rPr>
        <w:t xml:space="preserve"> We need more studies on mismatch and its drivers at different latitudes and many more to be conducted outside of Europe and North America (see Fig. 1). As data on the presence/absence of cases of mismatch accumulate, a fruitful approach would be to conduct comparative analyses to identify the taxonomic groups, trophic levels, environments and regions where mismatch is most likely, or where it leads to the most severe declines. Based on first principles we may expect temperature-mediated mismatch to be more frequent when the consumers are endotherms rather than ectotherms </w:t>
      </w:r>
      <w:r w:rsidR="00054458">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{"citationItems":[{"id":"ITEM-1","itemData":{"DOI":"10.1038/s41558-018-0067-3","ISBN":"4155801800673","ISSN":"17586798","abstract":"Shifts in phenology are already resulting in disruptions to the timing of migration and breeding, and asynchronies between interacting species 1-5 . Recent syntheses have concluded that trophic level 1, latitude 6 and how phenological responses are measured 7 are key to determining the strength of phenological responses to climate change. However, researchers still lack a comprehensive framework that can predict responses to climate change globally and across diverse taxa. Here, we synthesize hundreds of published time series of animal phenology from across the planet to show that temperature primarily drives phenological responses at mid-latitudes, with precipitation becoming important at lower latitudes, probably reflecting factors that drive seasonality in each region. Phylogeny and body size are associated with the strength of phenological shifts, suggesting emerging asynchronies between interacting species that differ in body size, such as hosts and parasites and predators and prey. Finally, although there are many compelling biological explanations for spring phenological delays, some examples of delays are associated with short annual records that are prone to sampling error. Our findings arm biologists with predictions concerning which climatic variables and organismal traits drive phenological shifts.","author":[{"dropping-particle":"","family":"Cohen","given":"Jeremy M.","non-dropping-particle":"","parse-names":false,"suffix":""},{"dropping-particle":"","family":"Lajeunesse","given":"Marc J.","non-dropping-particle":"","parse-names":false,"suffix":""},{"dropping-particle":"","family":"Rohr","given":"Jason R.","non-dropping-particle":"","parse-names":false,"suffix":""}],"container-title":"Nature Climate Change","id":"ITEM-1","issue":"3","issued":{"date-parts":[["2018"]]},"page":"224-228","publisher":"Springer US","title":"A global synthesis of animal phenological responses to climate change","type":"article-journal","volume":"8"},"uris":["http://www.mendeley.com/documents/?uuid=25af10b6-6731-424e-ae55-b4fa7d09e6e8"]}],"mendeley":{"formattedCitation":"(Cohen et al. 2018)","plainTextFormattedCitation":"(Cohen et al. 2018)","previouslyFormattedCitation":"(Cohen et al. 2018)"},"properties":{"noteIndex":0},"schema":"https://github.com/citation-style-language/schema/raw/master/csl-citation.json"}</w:instrText>
      </w:r>
      <w:r w:rsidR="00054458">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(Cohen et al. 2018)</w:t>
      </w:r>
      <w:r w:rsidR="00054458">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income rather than capital breeders</w:t>
      </w:r>
      <w:r w:rsidR="00054458">
        <w:rPr>
          <w:rFonts w:ascii="Calibri" w:eastAsia="Times New Roman" w:hAnsi="Calibri" w:cs="Calibri"/>
          <w:color w:val="000000"/>
          <w:sz w:val="24"/>
          <w:szCs w:val="24"/>
          <w:lang w:eastAsia="en-GB"/>
        </w:rPr>
        <w:t xml:space="preserve"> </w:t>
      </w:r>
      <w:r w:rsidR="00054458">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{"citationItems":[{"id":"ITEM-1","itemData":{"DOI":"10.1002/ecy.1749","ISSN":"00129658","abstract":"Evidence of climate-change-driven shifts in plant and animal phenology have raised concerns that certain trophic interactions may be increasingly mismatched in time, resulting in declines in reproductive success. Given the constraints imposed by extreme seasonality at high latitudes and the rapid shifts in phenology seen in the Arctic, we would also expect Antarctic species to be highly vulnerable to climate-change-driven phenological mismatches with their environment. However, few studies have assessed the impacts of phenological change in Antarctica. Using the largest database of phytoplankton phenology, sea-ice phenology, and Adélie Penguin breeding phenology and breeding success assembled to date, we find that, while a temporal match between Penguin breeding phenology and optimal environmental conditions sets an upper limit on breeding success, only a weak relationship to the mean exists. Despite previous work suggesting that divergent trends in Adélie Penguin breeding phenology are apparent across the Antarctic continent, we find no such trends. Furthermore, we find no trend in the magnitude of phenological mismatch, suggesting that mismatch is driven by interannual variability in environmental conditions rather than climate-change-driven trends, as observed in other systems. We propose several criteria necessary for a species to experience a strong climate-change-driven phenological mismatch, of which several may be violated by this system.","author":[{"dropping-particle":"","family":"Youngflesh","given":"Casey","non-dropping-particle":"","parse-names":false,"suffix":""},{"dropping-particle":"","family":"Jenouvrier","given":"Stephanie","non-dropping-particle":"","parse-names":false,"suffix":""},{"dropping-particle":"","family":"Li","given":"Yun","non-dropping-particle":"","parse-names":false,"suffix":""},{"dropping-particle":"","family":"Ji","given":"Rubao","non-dropping-particle":"","parse-names":false,"suffix":""},{"dropping-particle":"","family":"Ainley","given":"David G.","non-dropping-particle":"","parse-names":false,"suffix":""},{"dropping-particle":"","family":"Ballard","given":"Grant","non-dropping-particle":"","parse-names":false,"suffix":""},{"dropping-particle":"","family":"Barbraud","given":"Christophe","non-dropping-particle":"","parse-names":false,"suffix":""},{"dropping-particle":"","family":"Delord","given":"Karine","non-dropping-particle":"","parse-names":false,"suffix":""},{"dropping-particle":"","family":"Dugger","given":"Katie M.","non-dropping-particle":"","parse-names":false,"suffix":""},{"dropping-particle":"","family":"Emmerson","given":"Louise M.","non-dropping-particle":"","parse-names":false,"suffix":""},{"dropping-particle":"","family":"Fraser","given":"William R.","non-dropping-particle":"","parse-names":false,"suffix":""},{"dropping-particle":"","family":"Hinke","given":"Jefferson T.","non-dropping-particle":"","parse-names":false,"suffix":""},{"dropping-particle":"","family":"Lyver","given":"Phil O.B.","non-dropping-particle":"","parse-names":false,"suffix":""},{"dropping-particle":"","family":"Olmastroni","given":"Silvia","non-dropping-particle":"","parse-names":false,"suffix":""},{"dropping-particle":"","family":"Southwell","given":"Colin J.","non-dropping-particle":"","parse-names":false,"suffix":""},{"dropping-particle":"","family":"Trivelpiece","given":"Susan G.","non-dropping-particle":"","parse-names":false,"suffix":""},{"dropping-particle":"","family":"Trivelpiece","given":"Wayne Z.","non-dropping-particle":"","parse-names":false,"suffix":""},{"dropping-particle":"","family":"Lynch","given":"Heather J.","non-dropping-particle":"","parse-names":false,"suffix":""}],"container-title":"Ecology","id":"ITEM-1","issue":"4","issued":{"date-parts":[["2017"]]},"page":"940-951","title":"Circumpolar analysis of the Adélie Penguin reveals the importance of environmental variability in phenological mismatch","type":"article-journal","volume":"98"},"uris":["http://www.mendeley.com/documents/?uuid=e0cbbea8-9de1-4956-a5aa-3358474d6b26"]},{"id":"ITEM-2","itemData":{"DOI":"10.1098/rstb.2010.0148","ISBN":"1471-2970 (Electronic)\\r0962-8436 (Linking)","ISSN":"14712970","PMID":"20819811","abstract":"Climate change is altering the phenology of species across the world, but what are the consequences of these phenological changes for the demography and population dynamics of species? Time-sensitive relationships, such as migration, breeding and predation, may be disrupted or altered, which may in turn alter the rates of reproduction and survival, leading some populations to decline and others to increase in abundance. However, finding evidence for disrupted relationships, or lack thereof, and their demographic effects, is difficult because the necessary detailed observational data are rare. Moreover, we do not know how sensitive species will generally be to phenological mismatches when they occur. Existing long-term studies provide preliminary data for analysing the phenology and demography of species in several locations. In many instances, though, observational protocols may need to be optimized to characterize timing-based multi-trophic interactions. As a basis for future research, we outline some of the key questions and approaches to improving our understanding of the relationships among phenology, demography and climate in a multi-trophic context. There are many challenges associated with this line of research, not the least of which is the need for detailed, long-term data on many organisms in a single system. However, we identify key questions that can be addressed with data that already exist and propose approaches that could guide future research.","author":[{"dropping-particle":"","family":"Miller-Rushing","given":"Abraham J.","non-dropping-particle":"","parse-names":false,"suffix":""},{"dropping-particle":"","family":"Høye","given":"Toke Thomas","non-dropping-particle":"","parse-names":false,"suffix":""},{"dropping-particle":"","family":"Inouye","given":"David W.","non-dropping-particle":"","parse-names":false,"suffix":""},{"dropping-particle":"","family":"Post","given":"Eric","non-dropping-particle":"","parse-names":false,"suffix":""}],"container-title":"Philosophical Transactions of the Royal Society B: Biological Sciences","id":"ITEM-2","issue":"1555","issued":{"date-parts":[["2010"]]},"page":"3177-3186","title":"The effects of phenological mismatches on demography","type":"article-journal","volume":"365"},"uris":["http://www.mendeley.com/documents/?uuid=84356eb0-59e6-44ab-9358-1bb91f99fd21"]}],"mendeley":{"formattedCitation":"(Miller-Rushing et al. 2010; Youngflesh et al. 2017)","plainTextFormattedCitation":"(Miller-Rushing et al. 2010; Youngflesh et al. 2017)","previouslyFormattedCitation":"(Miller-Rushing et al. 2010; Youngflesh et al. 2017)"},"properties":{"noteIndex":0},"schema":"https://github.com/citation-style-language/schema/raw/master/csl-citation.json"}</w:instrText>
      </w:r>
      <w:r w:rsidR="00054458">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(Miller-Rushing et al. 2010; Youngflesh et al. 2017)</w:t>
      </w:r>
      <w:r w:rsidR="00054458">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and at higher latitude regions experiencing the most rapid climate change</w:t>
      </w:r>
      <w:r w:rsidR="00054458">
        <w:rPr>
          <w:rFonts w:ascii="Calibri" w:eastAsia="Times New Roman" w:hAnsi="Calibri" w:cs="Calibri"/>
          <w:color w:val="000000"/>
          <w:sz w:val="24"/>
          <w:szCs w:val="24"/>
          <w:lang w:eastAsia="en-GB"/>
        </w:rPr>
        <w:t xml:space="preserve"> </w:t>
      </w:r>
      <w:r w:rsidR="00054458">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{"citationItems":[{"id":"ITEM-1","itemData":{"DOI":"10.1038/s41558-018-0067-3","ISBN":"4155801800673","ISSN":"17586798","abstract":"Shifts in phenology are already resulting in disruptions to the timing of migration and breeding, and asynchronies between interacting species 1-5 . Recent syntheses have concluded that trophic level 1, latitude 6 and how phenological responses are measured 7 are key to determining the strength of phenological responses to climate change. However, researchers still lack a comprehensive framework that can predict responses to climate change globally and across diverse taxa. Here, we synthesize hundreds of published time series of animal phenology from across the planet to show that temperature primarily drives phenological responses at mid-latitudes, with precipitation becoming important at lower latitudes, probably reflecting factors that drive seasonality in each region. Phylogeny and body size are associated with the strength of phenological shifts, suggesting emerging asynchronies between interacting species that differ in body size, such as hosts and parasites and predators and prey. Finally, although there are many compelling biological explanations for spring phenological delays, some examples of delays are associated with short annual records that are prone to sampling error. Our findings arm biologists with predictions concerning which climatic variables and organismal traits drive phenological shifts.","author":[{"dropping-particle":"","family":"Cohen","given":"Jeremy M.","non-dropping-particle":"","parse-names":false,"suffix":""},{"dropping-particle":"","family":"Lajeunesse","given":"Marc J.","non-dropping-particle":"","parse-names":false,"suffix":""},{"dropping-particle":"","family":"Rohr","given":"Jason R.","non-dropping-particle":"","parse-names":false,"suffix":""}],"container-title":"Nature Climate Change","id":"ITEM-1","issue":"3","issued":{"date-parts":[["2018"]]},"page":"224-228","publisher":"Springer US","title":"A global synthesis of animal phenological responses to climate change","type":"article-journal","volume":"8"},"uris":["http://www.mendeley.com/documents/?uuid=25af10b6-6731-424e-ae55-b4fa7d09e6e8"]}],"mendeley":{"formattedCitation":"(Cohen et al. 2018)","plainTextFormattedCitation":"(Cohen et al. 2018)","previouslyFormattedCitation":"(Cohen et al. 2018)"},"properties":{"noteIndex":0},"schema":"https://github.com/citation-style-language/schema/raw/master/csl-citation.json"}</w:instrText>
      </w:r>
      <w:r w:rsidR="00054458">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(Cohen et al. 2018)</w:t>
      </w:r>
      <w:r w:rsidR="00054458">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However, empirical validation of these predictions is lacking.</w:t>
      </w:r>
    </w:p>
    <w:p w:rsidR="00762D2A" w:rsidRPr="00762D2A" w:rsidRDefault="00762D2A" w:rsidP="00762D2A">
      <w:pPr>
        <w:numPr>
          <w:ilvl w:val="0"/>
          <w:numId w:val="1"/>
        </w:numPr>
        <w:spacing w:after="0" w:line="480" w:lineRule="auto"/>
        <w:textAlignment w:val="baseline"/>
        <w:rPr>
          <w:rFonts w:ascii="Calibri" w:eastAsia="Times New Roman" w:hAnsi="Calibri" w:cs="Calibri"/>
          <w:color w:val="000000"/>
          <w:sz w:val="24"/>
          <w:szCs w:val="24"/>
          <w:lang w:eastAsia="en-GB"/>
        </w:rPr>
      </w:pPr>
      <w:r w:rsidRPr="00762D2A">
        <w:rPr>
          <w:rFonts w:ascii="Calibri" w:eastAsia="Times New Roman" w:hAnsi="Calibri" w:cs="Calibri"/>
          <w:b/>
          <w:bCs/>
          <w:color w:val="000000"/>
          <w:sz w:val="24"/>
          <w:szCs w:val="24"/>
          <w:lang w:eastAsia="en-GB"/>
        </w:rPr>
        <w:t>Observing interactions - enhancing the role of citizen science</w:t>
      </w:r>
      <w:r w:rsidRPr="00762D2A">
        <w:rPr>
          <w:rFonts w:ascii="Calibri" w:eastAsia="Times New Roman" w:hAnsi="Calibri" w:cs="Calibri"/>
          <w:color w:val="000000"/>
          <w:sz w:val="24"/>
          <w:szCs w:val="24"/>
          <w:lang w:eastAsia="en-GB"/>
        </w:rPr>
        <w:t xml:space="preserve">: Mass participation citizen science has collected many millions of </w:t>
      </w:r>
      <w:proofErr w:type="spellStart"/>
      <w:r w:rsidRPr="00762D2A">
        <w:rPr>
          <w:rFonts w:ascii="Calibri" w:eastAsia="Times New Roman" w:hAnsi="Calibri" w:cs="Calibri"/>
          <w:color w:val="000000"/>
          <w:sz w:val="24"/>
          <w:szCs w:val="24"/>
          <w:lang w:eastAsia="en-GB"/>
        </w:rPr>
        <w:t>phenological</w:t>
      </w:r>
      <w:proofErr w:type="spellEnd"/>
      <w:r w:rsidRPr="00762D2A">
        <w:rPr>
          <w:rFonts w:ascii="Calibri" w:eastAsia="Times New Roman" w:hAnsi="Calibri" w:cs="Calibri"/>
          <w:color w:val="000000"/>
          <w:sz w:val="24"/>
          <w:szCs w:val="24"/>
          <w:lang w:eastAsia="en-GB"/>
        </w:rPr>
        <w:t xml:space="preserve"> records that underpin </w:t>
      </w:r>
      <w:r w:rsidRPr="00762D2A">
        <w:rPr>
          <w:rFonts w:ascii="Calibri" w:eastAsia="Times New Roman" w:hAnsi="Calibri" w:cs="Calibri"/>
          <w:color w:val="000000"/>
          <w:sz w:val="24"/>
          <w:szCs w:val="24"/>
          <w:lang w:eastAsia="en-GB"/>
        </w:rPr>
        <w:lastRenderedPageBreak/>
        <w:t xml:space="preserve">many of the studies quantifying </w:t>
      </w:r>
      <w:proofErr w:type="spellStart"/>
      <w:r w:rsidRPr="00762D2A">
        <w:rPr>
          <w:rFonts w:ascii="Calibri" w:eastAsia="Times New Roman" w:hAnsi="Calibri" w:cs="Calibri"/>
          <w:color w:val="000000"/>
          <w:sz w:val="24"/>
          <w:szCs w:val="24"/>
          <w:lang w:eastAsia="en-GB"/>
        </w:rPr>
        <w:t>phenological</w:t>
      </w:r>
      <w:proofErr w:type="spellEnd"/>
      <w:r w:rsidRPr="00762D2A">
        <w:rPr>
          <w:rFonts w:ascii="Calibri" w:eastAsia="Times New Roman" w:hAnsi="Calibri" w:cs="Calibri"/>
          <w:color w:val="000000"/>
          <w:sz w:val="24"/>
          <w:szCs w:val="24"/>
          <w:lang w:eastAsia="en-GB"/>
        </w:rPr>
        <w:t xml:space="preserve"> shifts </w:t>
      </w:r>
      <w:r w:rsidR="00054458">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{"citationItems":[{"id":"ITEM-1","itemData":{"DOI":"10.1111/j.1365-2486.2010.02165.x","ISSN":"13541013","author":[{"dropping-particle":"","family":"Thackeray","given":"Stephen J.","non-dropping-particle":"","parse-names":false,"suffix":""},{"dropping-particle":"","family":"Sparks","given":"Timothy H.","non-dropping-particle":"","parse-names":false,"suffix":""},{"dropping-particle":"","family":"Frederiksen","given":"Morten","non-dropping-particle":"","parse-names":false,"suffix":""},{"dropping-particle":"","family":"Burthe","given":"Sarah","non-dropping-particle":"","parse-names":false,"suffix":""},{"dropping-particle":"","family":"Bacon","given":"Philip J.","non-dropping-particle":"","parse-names":false,"suffix":""},{"dropping-particle":"","family":"Bell","given":"James R.","non-dropping-particle":"","parse-names":false,"suffix":""},{"dropping-particle":"","family":"Botham","given":"Marc S.","non-dropping-particle":"","parse-names":false,"suffix":""},{"dropping-particle":"","family":"Brereton","given":"Tom M.","non-dropping-particle":"","parse-names":false,"suffix":""},{"dropping-particle":"","family":"Bright","given":"Paul W.","non-dropping-particle":"","parse-names":false,"suffix":""},{"dropping-particle":"","family":"Carvalho","given":"Laurence","non-dropping-particle":"","parse-names":false,"suffix":""},{"dropping-particle":"","family":"Clutton-Brock","given":"Tim","non-dropping-particle":"","parse-names":false,"suffix":""},{"dropping-particle":"","family":"Dawson","given":"Alistair","non-dropping-particle":"","parse-names":false,"suffix":""},{"dropping-particle":"","family":"Edwards","given":"Martin","non-dropping-particle":"","parse-names":false,"suffix":""},{"dropping-particle":"","family":"Elliott","given":"J. Malcolm","non-dropping-particle":"","parse-names":false,"suffix":""},{"dropping-particle":"","family":"Harrington","given":"Richard","non-dropping-particle":"","parse-names":false,"suffix":""},{"dropping-particle":"","family":"Johns","given":"David","non-dropping-particle":"","parse-names":false,"suffix":""},{"dropping-particle":"","family":"Jones","given":"Ian D.","non-dropping-particle":"","parse-names":false,"suffix":""},{"dropping-particle":"","family":"Jones","given":"James T.","non-dropping-particle":"","parse-names":false,"suffix":""},{"dropping-particle":"","family":"Leech","given":"David I.","non-dropping-particle":"","parse-names":false,"suffix":""},{"dropping-particle":"","family":"Roy","given":"David B.","non-dropping-particle":"","parse-names":false,"suffix":""},{"dropping-particle":"","family":"Scott","given":"W. Andy","non-dropping-particle":"","parse-names":false,"suffix":""},{"dropping-particle":"","family":"Smith","given":"Matt","non-dropping-particle":"","parse-names":false,"suffix":""},{"dropping-particle":"","family":"Smithers","given":"Richard J.","non-dropping-particle":"","parse-names":false,"suffix":""},{"dropping-particle":"","family":"Winfield","given":"Ian J.","non-dropping-particle":"","parse-names":false,"suffix":""},{"dropping-particle":"","family":"Wanless","given":"Sarah","non-dropping-particle":"","parse-names":false,"suffix":""}],"container-title":"Global Change Biology","id":"ITEM-1","issue":"12","issued":{"date-parts":[["2010"]]},"page":"3304-3313","title":"Trophic level asynchrony in rates of phenological change for marine, freshwater and terrestrial environments","type":"article-journal","volume":"16"},"uris":["http://www.mendeley.com/documents/?uuid=73589bbe-3085-4909-a8a7-44475bc6d6d5"]},{"id":"ITEM-2","itemData":{"DOI":"10.1038/nature18608","ISBN":"0028-0836","ISSN":"0028-0836","PMID":"27362222","abstract":"Differences in phenological responses to climate change among species can desynchronise ecological interactions and thereby threaten ecosystem function. To assess these threats, we must quantify the relative impact of climate change on species at different trophic levels. Here, we apply a Climate Sensitivity Profile approach to 10,003 terrestrial and aquatic phenological data sets, spatially matched to temperature and precipitation data, to quantify variation in climate sensitivity. The direction, magnitude and timing of climate sensitivity varied markedly among organisms within taxonomic and trophic groups. Despite this variability, we detected systematic variation in the direction and magnitude of phenological climate sensitivity. Secondary consumers showed consistently lower climate sensitivity than other groups. We used mid-century climate change projections to estimate that the timing of phenological events could change more for primary consumers than for species in other trophic levels (6.2 versus 2.5–2.9 days earlier on average), with substantial taxonomic variation (1.1–14.8 days earlier on average).","author":[{"dropping-particle":"","family":"Thackeray","given":"Stephen J.","non-dropping-particle":"","parse-names":false,"suffix":""},{"dropping-particle":"","family":"Henrys","given":"Peter A.","non-dropping-particle":"","parse-names":false,"suffix":""},{"dropping-particle":"","family":"Hemming","given":"Deborah","non-dropping-particle":"","parse-names":false,"suffix":""},{"dropping-particle":"","family":"Bell","given":"James R.","non-dropping-particle":"","parse-names":false,"suffix":""},{"dropping-particle":"","family":"Botham","given":"Marc S.","non-dropping-particle":"","parse-names":false,"suffix":""},{"dropping-particle":"","family":"Burthe","given":"Sarah","non-dropping-particle":"","parse-names":false,"suffix":""},{"dropping-particle":"","family":"Helaouet","given":"Pierre","non-dropping-particle":"","parse-names":false,"suffix":""},{"dropping-particle":"","family":"Johns","given":"David G.","non-dropping-particle":"","parse-names":false,"suffix":""},{"dropping-particle":"","family":"Jones","given":"Ian D.","non-dropping-particle":"","parse-names":false,"suffix":""},{"dropping-particle":"","family":"Leech","given":"David I.","non-dropping-particle":"","parse-names":false,"suffix":""},{"dropping-particle":"","family":"Mackay","given":"Eleanor B.","non-dropping-particle":"","parse-names":false,"suffix":""},{"dropping-particle":"","family":"Massimino","given":"Dario","non-dropping-particle":"","parse-names":false,"suffix":""},{"dropping-particle":"","family":"Atkinson","given":"Sian","non-dropping-particle":"","parse-names":false,"suffix":""},{"dropping-particle":"","family":"Bacon","given":"Philip J.","non-dropping-particle":"","parse-names":false,"suffix":""},{"dropping-particle":"","family":"Brereton","given":"Tom M.","non-dropping-particle":"","parse-names":false,"suffix":""},{"dropping-particle":"","family":"Carvalho","given":"Laurence","non-dropping-particle":"","parse-names":false,"suffix":""},{"dropping-particle":"","family":"Clutton-Brock","given":"Tim H.","non-dropping-particle":"","parse-names":false,"suffix":""},{"dropping-particle":"","family":"Duck","given":"Callan","non-dropping-particle":"","parse-names":false,"suffix":""},{"dropping-particle":"","family":"Edwards","given":"Martin","non-dropping-particle":"","parse-names":false,"suffix":""},{"dropping-particle":"","family":"Elliott","given":"J. Malcolm","non-dropping-particle":"","parse-names":false,"suffix":""},{"dropping-particle":"","family":"Hall","given":"Stephen J. G.","non-dropping-particle":"","parse-names":false,"suffix":""},{"dropping-particle":"","family":"Harrington","given":"Richard","non-dropping-particle":"","parse-names":false,"suffix":""},{"dropping-particle":"","family":"Pearce-Higgins","given":"James W.","non-dropping-particle":"","parse-names":false,"suffix":""},{"dropping-particle":"","family":"Høye","given":"Toke T.","non-dropping-particle":"","parse-names":false,"suffix":""},{"dropping-particle":"","family":"Kruuk","given":"Loeske E. B.","non-dropping-particle":"","parse-names":false,"suffix":""},{"dropping-particle":"","family":"Pemberton","given":"Josephine M.","non-dropping-particle":"","parse-names":false,"suffix":""},{"dropping-particle":"","family":"Sparks","given":"Tim H.","non-dropping-particle":"","parse-names":false,"suffix":""},{"dropping-particle":"","family":"Thompson","given":"Paul M.","non-dropping-particle":"","parse-names":false,"suffix":""},{"dropping-particle":"","family":"White","given":"Ian","non-dropping-particle":"","parse-names":false,"suffix":""},{"dropping-particle":"","family":"Winfield","given":"Ian J.","non-dropping-particle":"","parse-names":false,"suffix":""},{"dropping-particle":"","family":"Wanless","given":"Sarah","non-dropping-particle":"","parse-names":false,"suffix":""}],"container-title":"Nature","id":"ITEM-2","issue":"7611","issued":{"date-parts":[["2016"]]},"page":"241-245","publisher":"Nature Publishing Group","title":"Phenological sensitivity to climate across taxa and trophic levels","type":"article-journal","volume":"535"},"uris":["http://www.mendeley.com/documents/?uuid=ceacd279-bef9-4102-9fcc-029805572880"]},{"id":"ITEM-3","itemData":{"DOI":"10.1371/journal.pone.0031662","ISSN":"1932-6203","PMID":"22384050","abstract":"A growing number of studies have documented shifts in avian migratory phenology in response to climate change, and yet there is a large amount of unexplained variation in the magnitude of those responses across species and geographic regions. We use a database of citizen science bird observations to explore spatiotemporal variation in mean arrival dates across an unprecedented geographic extent for 18 common species in North America over the past decade, relating arrival dates to mean minimum spring temperature. Across all species and geographic locations, species shifted arrival dates 0.8 days earlier for every °C of warming of spring temperature, but it was common for some species in some locations to shift as much as 3-6 days earlier per °C. Species that advanced arrival dates the earliest in response to warming were those that migrate more slowly, short distance migrants, and species with broader climatic niches. These three variables explained 63% of the interspecific variation in phenological response. We also identify a latitudinal gradient in the average strength of phenological response, with species shifting arrival earlier at southern latitudes than northern latitudes for the same degree of warming. This observation is consistent with the idea that species must be more phenologically sensitive in less seasonal environments to maintain the same degree of precision in phenological timing.","author":[{"dropping-particle":"","family":"Hurlbert","given":"Allen H","non-dropping-particle":"","parse-names":false,"suffix":""},{"dropping-particle":"","family":"Liang","given":"Zhongfei","non-dropping-particle":"","parse-names":false,"suffix":""}],"container-title":"PloS ONE","id":"ITEM-3","issued":{"date-parts":[["2012","1"]]},"page":"e31662","title":"Spatiotemporal variation in avian migration phenology: citizen science reveals effects of climate change.","type":"article-journal","volume":"7"},"uris":["http://www.mendeley.com/documents/?uuid=b410177a-44ae-4898-8752-39981a488c3f"]},{"id":"ITEM-4","itemData":{"DOI":"10.1038/s41597-020-0376-z","ISSN":"20524463","PMID":"32047153","abstract":"We present an extensive, large-scale, long-term and multitaxon database on phenological and climatic variation, involving 506,186 observation dates acquired in 471 localities in Russian Federation, Ukraine, Uzbekistan, Belarus and Kyrgyzstan. The data cover the period 1890–2018, with 96% of the data being from 1960 onwards. The database is rich in plants, birds and climatic events, but also includes insects, amphibians, reptiles and fungi. The database includes multiple events per species, such as the onset days of leaf unfolding and leaf fall for plants, and the days for first spring and last autumn occurrences for birds. The data were acquired using standardized methods by permanent staff of national parks and nature reserves (87% of the data) and members of a phenological observation network (13% of the data). The database is valuable for exploring how species respond in their phenology to climate change. Large-scale analyses of spatial variation in phenological response can help to better predict the consequences of species and community responses to climate change.","author":[{"dropping-particle":"","family":"Ovaskainen","given":"Otso","non-dropping-particle":"","parse-names":false,"suffix":""},{"dropping-particle":"","family":"Meyke","given":"Evgeniy","non-dropping-particle":"","parse-names":false,"suffix":""},{"dropping-particle":"","family":"Lo","given":"Coong","non-dropping-particle":"","parse-names":false,"suffix":""},{"dropping-particle":"","family":"Tikhonov","given":"Gleb","non-dropping-particle":"","parse-names":false,"suffix":""},{"dropping-particle":"","family":"Delgado","given":"Maria del Mar","non-dropping-particle":"","parse-names":false,"suffix":""},{"dropping-particle":"","family":"Roslin","given":"Tomas","non-dropping-particle":"","parse-names":false,"suffix":""},{"dropping-particle":"","family":"Gurarie","given":"Eliezer","non-dropping-particle":"","parse-names":false,"suffix":""},{"dropping-particle":"","family":"Abadonova","given":"Marina","non-dropping-particle":"","parse-names":false,"suffix":""},{"dropping-particle":"","family":"Abduraimov","given":"Ozodbek","non-dropping-particle":"","parse-names":false,"suffix":""},{"dropping-particle":"","family":"Adrianova","given":"Olga","non-dropping-particle":"","parse-names":false,"suffix":""},{"dropping-particle":"","family":"Akimova","given":"Tatiana","non-dropping-particle":"","parse-names":false,"suffix":""},{"dropping-particle":"","family":"Akkiev","given":"Muzhigit","non-dropping-particle":"","parse-names":false,"suffix":""},{"dropping-particle":"","family":"Ananin","given":"Aleksandr","non-dropping-particle":"","parse-names":false,"suffix":""},{"dropping-particle":"","family":"Andreeva","given":"Elena","non-dropping-particle":"","parse-names":false,"suffix":""},{"dropping-particle":"","family":"Andriychuk","given":"Natalia","non-dropping-particle":"","parse-names":false,"suffix":""},{"dropping-particle":"","family":"Antipin","given":"Maxim","non-dropping-particle":"","parse-names":false,"suffix":""},{"dropping-particle":"","family":"Arzamascev","given":"Konstantin","non-dropping-particle":"","parse-names":false,"suffix":""},{"dropping-particle":"","family":"Babina","given":"Svetlana","non-dropping-particle":"","parse-names":false,"suffix":""},{"dropping-particle":"","family":"Babushkin","given":"Miroslav","non-dropping-particle":"","parse-names":false,"suffix":""},{"dropping-particle":"","family":"Bakin","given":"Oleg","non-dropping-particle":"","parse-names":false,"suffix":""},{"dropping-particle":"","family":"Barabancova","given":"Anna","non-dropping-particle":"","parse-names":false,"suffix":""},{"dropping-particle":"","family":"Basilskaja","given":"Inna","non-dropping-particle":"","parse-names":false,"suffix":""},{"dropping-particle":"","family":"Belova","given":"Nina","non-dropping-particle":"","parse-names":false,"suffix":""},{"dropping-particle":"","family":"Belyaeva","given":"Natalia","non-dropping-particle":"","parse-names":false,"suffix":""},{"dropping-particle":"","family":"Bespalova","given":"Tatjana","non-dropping-particle":"","parse-names":false,"suffix":""},{"dropping-particle":"","family":"Bisikalova","given":"Evgeniya","non-dropping-particle":"","parse-names":false,"suffix":""},{"dropping-particle":"","family":"Bobretsov","given":"Anatoly","non-dropping-particle":"","parse-names":false,"suffix":""},{"dropping-particle":"","family":"Bobrov","given":"Vladimir","non-dropping-particle":"","parse-names":false,"suffix":""},{"dropping-particle":"","family":"Bobrovskyi","given":"Vadim","non-dropping-particle":"","parse-names":false,"suffix":""},{"dropping-particle":"","family":"Bochkareva","given":"Elena","non-dropping-particle":"","parse-names":false,"suffix":""},{"dropping-particle":"","family":"Bogdanov","given":"Gennady","non-dropping-particle":"","parse-names":false,"suffix":""},{"dropping-particle":"","family":"Bolshakov","given":"Vladimir","non-dropping-particle":"","parse-names":false,"suffix":""},{"dropping-particle":"","family":"Bondarchuk","given":"Svetlana","non-dropping-particle":"","parse-names":false,"suffix":""},{"dropping-particle":"","family":"Bukharova","given":"Evgeniya","non-dropping-particle":"","parse-names":false,"suffix":""},{"dropping-particle":"","family":"Butunina","given":"Alena","non-dropping-particle":"","parse-names":false,"suffix":""},{"dropping-particle":"","family":"Buyvolov","given":"Yuri","non-dropping-particle":"","parse-names":false,"suffix":""},{"dropping-particle":"","family":"Buyvolova","given":"Anna","non-dropping-particle":"","parse-names":false,"suffix":""},{"dropping-particle":"","family":"Bykov","given":"Yuri","non-dropping-particle":"","parse-names":false,"suffix":""},{"dropping-particle":"","family":"Chakhireva","given":"Elena","non-dropping-particle":"","parse-names":false,"suffix":""},{"dropping-particle":"","family":"Chashchina","given":"Olga","non-dropping-particle":"","parse-names":false,"suffix":""},{"dropping-particle":"","family":"Cherenkova","given":"Nadezhda","non-dropping-particle":"","parse-names":false,"suffix":""},{"dropping-particle":"","family":"Chistjakov","given":"Sergej","non-dropping-particle":"","parse-names":false,"suffix":""},{"dropping-particle":"","family":"Chuhontseva","given":"Svetlana","non-dropping-particle":"","parse-names":false,"suffix":""},{"dropping-particle":"","family":"Davydov","given":"Evgeniy A.","non-dropping-particle":"","parse-names":false,"suffix":""},{"dropping-particle":"","family":"Demchenko","given":"Viktor","non-dropping-particle":"","parse-names":false,"suffix":""},{"dropping-particle":"","family":"Diadicheva","given":"Elena","non-dropping-particle":"","parse-names":false,"suffix":""},{"dropping-particle":"","family":"Dobrolyubov","given":"Aleksandr","non-dropping-particle":"","parse-names":false,"suffix":""},{"dropping-particle":"","family":"Dostoyevskaya","given":"Ludmila","non-dropping-particle":"","parse-names":false,"suffix":""},{"dropping-particle":"","family":"Drovnina","given":"Svetlana","non-dropping-particle":"","parse-names":false,"suffix":""},{"dropping-particle":"","family":"Drozdova","given":"Zoya","non-dropping-particle":"","parse-names":false,"suffix":""},{"dropping-particle":"","family":"Dubanaev","given":"Akynaly","non-dropping-particle":"","parse-names":false,"suffix":""},{"dropping-particle":"","family":"Dubrovsky","given":"Yuriy","non-dropping-particle":"","parse-names":false,"suffix":""},{"dropping-particle":"","family":"Elsukov","given":"Sergey","non-dropping-particle":"","parse-names":false,"suffix":""},{"dropping-particle":"","family":"Epova","given":"Lidia","non-dropping-particle":"","parse-names":false,"suffix":""},{"dropping-particle":"","family":"Ermakova","given":"Olga S.","non-dropping-particle":"","parse-names":false,"suffix":""},{"dropping-particle":"","family":"Ermakova","given":"Olga","non-dropping-particle":"","parse-names":false,"suffix":""},{"dropping-particle":"","family":"Esengeldenova","given":"Aleksandra","non-dropping-particle":"","parse-names":false,"suffix":""},{"dropping-particle":"","family":"Evstigneev","given":"Oleg","non-dropping-particle":"","parse-names":false,"suffix":""},{"dropping-particle":"","family":"Fedchenko","given":"Irina","non-dropping-particle":"","parse-names":false,"suffix":""},{"dropping-particle":"","family":"Fedotova","given":"Violetta","non-dropping-particle":"","parse-names":false,"suffix":""},{"dropping-particle":"","family":"Filatova","given":"Tatiana","non-dropping-particle":"","parse-names":false,"suffix":""},{"dropping-particle":"","family":"Gashev","given":"Sergey","non-dropping-particle":"","parse-names":false,"suffix":""},{"dropping-particle":"","family":"Gavrilov","given":"Anatoliy","non-dropping-particle":"","parse-names":false,"suffix":""},{"dropping-particle":"","family":"Gaydysh","given":"Irina","non-dropping-particle":"","parse-names":false,"suffix":""},{"dropping-particle":"","family":"Golovcov","given":"Dmitrij","non-dropping-particle":"","parse-names":false,"suffix":""},{"dropping-particle":"","family":"Goncharova","given":"Nadezhda","non-dropping-particle":"","parse-names":false,"suffix":""},{"dropping-particle":"","family":"Gorbunova","given":"Elena","non-dropping-particle":"","parse-names":false,"suffix":""},{"dropping-particle":"","family":"Gordeeva","given":"Tatyana","non-dropping-particle":"","parse-names":false,"suffix":""},{"dropping-particle":"","family":"Grishchenko","given":"Vitaly","non-dropping-particle":"","parse-names":false,"suffix":""},{"dropping-particle":"","family":"Gromyko","given":"Ludmila","non-dropping-particle":"","parse-names":false,"suffix":""},{"dropping-particle":"","family":"Hohryakov","given":"Vladimir","non-dropping-particle":"","parse-names":false,"suffix":""},{"dropping-particle":"","family":"Hritankov","given":"Alexander","non-dropping-particle":"","parse-names":false,"suffix":""},{"dropping-particle":"","family":"Ignatenko","given":"Elena","non-dropping-particle":"","parse-names":false,"suffix":""},{"dropping-particle":"","family":"Igosheva","given":"Svetlana","non-dropping-particle":"","parse-names":false,"suffix":""},{"dropping-particle":"","family":"Ivanova","given":"Uliya","non-dropping-particle":"","parse-names":false,"suffix":""},{"dropping-particle":"","family":"Ivanova","given":"Natalya","non-dropping-particle":"","parse-names":false,"suffix":""},{"dropping-particle":"","family":"Kalinkin","given":"Yury","non-dropping-particle":"","parse-names":false,"suffix":""},{"dropping-particle":"","family":"Kaygorodova","given":"Evgeniya","non-dropping-particle":"","parse-names":false,"suffix":""},{"dropping-particle":"","family":"Kazansky","given":"Fedor","non-dropping-particle":"","parse-names":false,"suffix":""},{"dropping-particle":"","family":"Kiseleva","given":"Darya","non-dropping-particle":"","parse-names":false,"suffix":""},{"dropping-particle":"","family":"Knorre","given":"Anastasia","non-dropping-particle":"","parse-names":false,"suffix":""},{"dropping-particle":"","family":"Kolpashikov","given":"Leonid","non-dropping-particle":"","parse-names":false,"suffix":""},{"dropping-particle":"","family":"Korobov","given":"Evgenii","non-dropping-particle":"","parse-names":false,"suffix":""},{"dropping-particle":"","family":"Korolyova","given":"Helen","non-dropping-particle":"","parse-names":false,"suffix":""},{"dropping-particle":"","family":"Korotkikh","given":"Natalia","non-dropping-particle":"","parse-names":false,"suffix":""},{"dropping-particle":"","family":"Kosenkov","given":"Gennadiy","non-dropping-particle":"","parse-names":false,"suffix":""},{"dropping-particle":"","family":"Kossenko","given":"Sergey","non-dropping-particle":"","parse-names":false,"suffix":""},{"dropping-particle":"","family":"Kotlugalyamova","given":"Elvira","non-dropping-particle":"","parse-names":false,"suffix":""},{"dropping-particle":"","family":"Kozlovsky","given":"Evgeny","non-dropping-particle":"","parse-names":false,"suffix":""},{"dropping-particle":"","family":"Kozsheechkin","given":"Vladimir","non-dropping-particle":"","parse-names":false,"suffix":""},{"dropping-particle":"","family":"Kozurak","given":"Alla","non-dropping-particle":"","parse-names":false,"suffix":""},{"dropping-particle":"","family":"Kozyr","given":"Irina","non-dropping-particle":"","parse-names":false,"suffix":""},{"dropping-particle":"","family":"Krasnopevtseva","given":"Aleksandra","non-dropping-particle":"","parse-names":false,"suffix":""},{"dropping-particle":"","family":"Kruglikov","given":"Sergey","non-dropping-particle":"","parse-names":false,"suffix":""},{"dropping-particle":"","family":"Kuberskaya","given":"Olga","non-dropping-particle":"","parse-names":false,"suffix":""},{"dropping-particle":"","family":"Kudryavtsev","given":"Aleksey","non-dropping-particle":"","parse-names":false,"suffix":""},{"dropping-particle":"","family":"Kulebyakina","given":"Elena","non-dropping-particle":"","parse-names":false,"suffix":""},{"dropping-particle":"","family":"Kulsha","given":"Yuliia","non-dropping-particle":"","parse-names":false,"suffix":""},{"dropping-particle":"","family":"Kupriyanova","given":"Margarita","non-dropping-particle":"","parse-names":false,"suffix":""},{"dropping-particle":"","family":"Kurbanbagamaev","given":"Murad","non-dropping-particle":"","parse-names":false,"suffix":""},{"dropping-particle":"","family":"Kutenkov","given":"Anatoliy","non-dropping-particle":"","parse-names":false,"suffix":""},{"dropping-particle":"","family":"Kutenkova","given":"Nadezhda","non-dropping-particle":"","parse-names":false,"suffix":""},{"dropping-particle":"","family":"Kuyantseva","given":"Nadezhda","non-dropping-particle":"","parse-names":false,"suffix":""},{"dropping-particle":"","family":"Kuznetsov","given":"Andrey","non-dropping-particle":"","parse-names":false,"suffix":""},{"dropping-particle":"","family":"Larin","given":"Evgeniy","non-dropping-particle":"","parse-names":false,"suffix":""},{"dropping-particle":"","family":"Lebedev","given":"Pavel","non-dropping-particle":"","parse-names":false,"suffix":""},{"dropping-particle":"","family":"Litvinov","given":"Kirill","non-dropping-particle":"","parse-names":false,"suffix":""},{"dropping-particle":"","family":"Luzhkova","given":"Natalia","non-dropping-particle":"","parse-names":false,"suffix":""},{"dropping-particle":"","family":"Mahmudov","given":"Azizbek","non-dropping-particle":"","parse-names":false,"suffix":""},{"dropping-particle":"","family":"Makovkina","given":"Lidiya","non-dropping-particle":"","parse-names":false,"suffix":""},{"dropping-particle":"","family":"Mamontov","given":"Viktor","non-dropping-particle":"","parse-names":false,"suffix":""},{"dropping-particle":"","family":"Mayorova","given":"Svetlana","non-dropping-particle":"","parse-names":false,"suffix":""},{"dropping-particle":"","family":"Megalinskaja","given":"Irina","non-dropping-particle":"","parse-names":false,"suffix":""},{"dropping-particle":"","family":"Meydus","given":"Artur","non-dropping-particle":"","parse-names":false,"suffix":""},{"dropping-particle":"","family":"Minin","given":"Aleksandr","non-dropping-particle":"","parse-names":false,"suffix":""},{"dropping-particle":"","family":"Mitrofanov","given":"Oleg","non-dropping-particle":"","parse-names":false,"suffix":""},{"dropping-particle":"","family":"Motruk","given":"Mykhailo","non-dropping-particle":"","parse-names":false,"suffix":""},{"dropping-particle":"","family":"Myslenkov","given":"Aleksandr","non-dropping-particle":"","parse-names":false,"suffix":""},{"dropping-particle":"","family":"Nasonova","given":"Nina","non-dropping-particle":"","parse-names":false,"suffix":""},{"dropping-particle":"","family":"Nemtseva","given":"Natalia","non-dropping-particle":"","parse-names":false,"suffix":""},{"dropping-particle":"","family":"Nesterova","given":"Irina","non-dropping-particle":"","parse-names":false,"suffix":""},{"dropping-particle":"","family":"Nezdoliy","given":"Tamara","non-dropping-particle":"","parse-names":false,"suffix":""},{"dropping-particle":"","family":"Niroda","given":"Tatyana","non-dropping-particle":"","parse-names":false,"suffix":""},{"dropping-particle":"","family":"Novikova","given":"Tatiana","non-dropping-particle":"","parse-names":false,"suffix":""},{"dropping-particle":"","family":"Panicheva","given":"Darya","non-dropping-particle":"","parse-names":false,"suffix":""},{"dropping-particle":"","family":"Pavlov","given":"Alexey","non-dropping-particle":"","parse-names":false,"suffix":""},{"dropping-particle":"","family":"Pavlova","given":"Klara","non-dropping-particle":"","parse-names":false,"suffix":""},{"dropping-particle":"","family":"Petrenko","given":"Polina","non-dropping-particle":"","parse-names":false,"suffix":""},{"dropping-particle":"","family":"Podolski","given":"Sergei","non-dropping-particle":"","parse-names":false,"suffix":""},{"dropping-particle":"","family":"Polikarpova","given":"Natalja","non-dropping-particle":"","parse-names":false,"suffix":""},{"dropping-particle":"","family":"Polyanskaya","given":"Tatiana","non-dropping-particle":"","parse-names":false,"suffix":""},{"dropping-particle":"","family":"Pospelov","given":"Igor","non-dropping-particle":"","parse-names":false,"suffix":""},{"dropping-particle":"","family":"Pospelova","given":"Elena","non-dropping-particle":"","parse-names":false,"suffix":""},{"dropping-particle":"","family":"Prokhorov","given":"Ilya","non-dropping-particle":"","parse-names":false,"suffix":""},{"dropping-particle":"","family":"Prokosheva","given":"Irina","non-dropping-particle":"","parse-names":false,"suffix":""},{"dropping-particle":"","family":"Puchnina","given":"Lyudmila","non-dropping-particle":"","parse-names":false,"suffix":""},{"dropping-particle":"","family":"Putrashyk","given":"Ivan","non-dropping-particle":"","parse-names":false,"suffix":""},{"dropping-particle":"","family":"Raiskaya","given":"Julia","non-dropping-particle":"","parse-names":false,"suffix":""},{"dropping-particle":"","family":"Rozhkov","given":"Yuri","non-dropping-particle":"","parse-names":false,"suffix":""},{"dropping-particle":"","family":"Rozhkova","given":"Olga","non-dropping-particle":"","parse-names":false,"suffix":""},{"dropping-particle":"","family":"Rudenko","given":"Marina","non-dropping-particle":"","parse-names":false,"suffix":""},{"dropping-particle":"","family":"Rybnikova","given":"Irina","non-dropping-particle":"","parse-names":false,"suffix":""},{"dropping-particle":"","family":"Rykova","given":"Svetlana","non-dropping-particle":"","parse-names":false,"suffix":""},{"dropping-particle":"","family":"Sahnevich","given":"Miroslava","non-dropping-particle":"","parse-names":false,"suffix":""},{"dropping-particle":"","family":"Samoylov","given":"Alexander","non-dropping-particle":"","parse-names":false,"suffix":""},{"dropping-particle":"","family":"Sanko","given":"Valeri","non-dropping-particle":"","parse-names":false,"suffix":""},{"dropping-particle":"","family":"Sapelnikova","given":"Inna","non-dropping-particle":"","parse-names":false,"suffix":""},{"dropping-particle":"","family":"Sazonov","given":"Sergei","non-dropping-particle":"","parse-names":false,"suffix":""},{"dropping-particle":"","family":"Selyunina","given":"Zoya","non-dropping-particle":"","parse-names":false,"suffix":""},{"dropping-particle":"","family":"Shalaeva","given":"Ksenia","non-dropping-particle":"","parse-names":false,"suffix":""},{"dropping-particle":"","family":"Shashkov","given":"Maksim","non-dropping-particle":"","parse-names":false,"suffix":""},{"dropping-particle":"","family":"Shcherbakov","given":"Anatoliy","non-dropping-particle":"","parse-names":false,"suffix":""},{"dropping-particle":"","family":"Shevchyk","given":"Vasyl","non-dropping-particle":"","parse-names":false,"suffix":""},{"dropping-particle":"","family":"Shubin","given":"Sergej","non-dropping-particle":"","parse-names":false,"suffix":""},{"dropping-particle":"","family":"Shujskaja","given":"Elena","non-dropping-particle":"","parse-names":false,"suffix":""},{"dropping-particle":"","family":"Sibgatullin","given":"Rustam","non-dropping-particle":"","parse-names":false,"suffix":""},{"dropping-particle":"","family":"Sikkila","given":"Natalia","non-dropping-particle":"","parse-names":false,"suffix":""},{"dropping-particle":"","family":"Sitnikova","given":"Elena","non-dropping-particle":"","parse-names":false,"suffix":""},{"dropping-particle":"","family":"Sivkov","given":"Andrei","non-dropping-particle":"","parse-names":false,"suffix":""},{"dropping-particle":"","family":"Skok","given":"Nataliya","non-dropping-particle":"","parse-names":false,"suffix":""},{"dropping-particle":"","family":"Skorokhodova","given":"Svetlana","non-dropping-particle":"","parse-names":false,"suffix":""},{"dropping-particle":"","family":"Smirnova","given":"Elena","non-dropping-particle":"","parse-names":false,"suffix":""},{"dropping-particle":"","family":"Sokolova","given":"Galina","non-dropping-particle":"","parse-names":false,"suffix":""},{"dropping-particle":"","family":"Sopin","given":"Vladimir","non-dropping-particle":"","parse-names":false,"suffix":""},{"dropping-particle":"","family":"Spasovski","given":"Yurii","non-dropping-particle":"","parse-names":false,"suffix":""},{"dropping-particle":"","family":"Stepanov","given":"Sergei","non-dropping-particle":"","parse-names":false,"suffix":""},{"dropping-particle":"","family":"Stratiy","given":"Vitalіy","non-dropping-particle":"","parse-names":false,"suffix":""},{"dropping-particle":"","family":"Strekalovskaya","given":"Violetta","non-dropping-particle":"","parse-names":false,"suffix":""},{"dropping-particle":"","family":"Sukhov","given":"Alexander","non-dropping-particle":"","parse-names":false,"suffix":""},{"dropping-particle":"","family":"Suleymanova","given":"Guzalya","non-dropping-particle":"","parse-names":false,"suffix":""},{"dropping-particle":"","family":"Sultangareeva","given":"Lilija","non-dropping-particle":"","parse-names":false,"suffix":""},{"dropping-particle":"","family":"Teleganova","given":"Viktorija","non-dropping-particle":"","parse-names":false,"suffix":""},{"dropping-particle":"","family":"Teplov","given":"Viktor","non-dropping-particle":"","parse-names":false,"suffix":""},{"dropping-particle":"","family":"Teplova","given":"Valentina","non-dropping-particle":"","parse-names":false,"suffix":""},{"dropping-particle":"","family":"Tertitsa","given":"Tatiana","non-dropping-particle":"","parse-names":false,"suffix":""},{"dropping-particle":"","family":"Timoshkin","given":"Vladislav","non-dropping-particle":"","parse-names":false,"suffix":""},{"dropping-particle":"","family":"Tirski","given":"Dmitry","non-dropping-particle":"","parse-names":false,"suffix":""},{"dropping-particle":"","family":"Tolmachev","given":"Andrej","non-dropping-particle":"","parse-names":false,"suffix":""},{"dropping-particle":"","family":"Tomilin","given":"Aleksey","non-dropping-particle":"","parse-names":false,"suffix":""},{"dropping-particle":"","family":"Tselishcheva","given":"Ludmila","non-dropping-particle":"","parse-names":false,"suffix":""},{"dropping-particle":"","family":"Turgunov","given":"Mirabdulla","non-dropping-particle":"","parse-names":false,"suffix":""},{"dropping-particle":"","family":"Tyukh","given":"Yurij","non-dropping-particle":"","parse-names":false,"suffix":""},{"dropping-particle":"","family":"Vladimir","given":"Van","non-dropping-particle":"","parse-names":false,"suffix":""},{"dropping-particle":"","family":"Vargot","given":"Elena","non-dropping-particle":"","parse-names":false,"suffix":""},{"dropping-particle":"","family":"Vasin","given":"Aleksander","non-dropping-particle":"","parse-names":false,"suffix":""},{"dropping-particle":"","family":"Vasina","given":"Aleksandra","non-dropping-particle":"","parse-names":false,"suffix":""},{"dropping-particle":"","family":"Vekliuk","given":"Anatoliy","non-dropping-particle":"","parse-names":false,"suffix":""},{"dropping-particle":"","family":"Vetchinnikova","given":"Lidia","non-dropping-particle":"","parse-names":false,"suffix":""},{"dropping-particle":"","family":"Vinogradov","given":"Vladislav","non-dropping-particle":"","parse-names":false,"suffix":""},{"dropping-particle":"","family":"Volodchenkov","given":"Nikolay","non-dropping-particle":"","parse-names":false,"suffix":""},{"dropping-particle":"","family":"Voloshina","given":"Inna","non-dropping-particle":"","parse-names":false,"suffix":""},{"dropping-particle":"","family":"Xoliqov","given":"Tura","non-dropping-particle":"","parse-names":false,"suffix":""},{"dropping-particle":"","family":"Yablonovska-Grishchenko","given":"Eugenia","non-dropping-particle":"","parse-names":false,"suffix":""},{"dropping-particle":"","family":"Yakovlev","given":"Vladimir","non-dropping-particle":"","parse-names":false,"suffix":""},{"dropping-particle":"","family":"Yakovleva","given":"Marina","non-dropping-particle":"","parse-names":false,"suffix":""},{"dropping-particle":"","family":"Yantser","given":"Oksana","non-dropping-particle":"","parse-names":false,"suffix":""},{"dropping-particle":"","family":"Yarema","given":"Yurij","non-dropping-particle":"","parse-names":false,"suffix":""},{"dropping-particle":"","family":"Zahvatov","given":"Andrey","non-dropping-particle":"","parse-names":false,"suffix":""},{"dropping-particle":"","family":"Zakharov","given":"Valery","non-dropping-particle":"","parse-names":false,"suffix":""},{"dropping-particle":"","family":"Zelenetskiy","given":"Nicolay","non-dropping-particle":"","parse-names":false,"suffix":""},{"dropping-particle":"","family":"Zheltukhin","given":"Anatolii","non-dropping-particle":"","parse-names":false,"suffix":""},{"dropping-particle":"","family":"Zubina","given":"Tatyana","non-dropping-particle":"","parse-names":false,"suffix":""},{"dropping-particle":"","family":"Kurhinen","given":"Juri","non-dropping-particle":"","parse-names":false,"suffix":""}],"container-title":"Scientific Data","id":"ITEM-4","issue":"1","issued":{"date-parts":[["2020"]]},"page":"1-11","title":"Chronicles of nature calendar, a long-term and large-scale multitaxon database on phenology","type":"article-journal","volume":"7"},"uris":["http://www.mendeley.com/documents/?uuid=a011997c-c9d7-4b70-a806-8df8ecdba6c2"]}],"mendeley":{"formattedCitation":"(Thackeray et al. 2010, 2016; Hurlbert and Liang 2012; Ovaskainen et al. 2020)","plainTextFormattedCitation":"(Thackeray et al. 2010, 2016; Hurlbert and Liang 2012; Ovaskainen et al. 2020)","previouslyFormattedCitation":"(Thackeray et al. 2010, 2016; Hurlbert and Liang 2012; Ovaskainen et al. 2020)"},"properties":{"noteIndex":0},"schema":"https://github.com/citation-style-language/schema/raw/master/csl-citation.json"}</w:instrText>
      </w:r>
      <w:r w:rsidR="00054458">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(Thackeray et al. 2010, 2016; Hurlbert and Liang 2012; Ovaskainen et al. 2020)</w:t>
      </w:r>
      <w:r w:rsidR="00054458">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xml:space="preserve"> and can even be used to project weather records into the past </w:t>
      </w:r>
      <w:r w:rsidR="00054458">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{"citationItems":[{"id":"ITEM-1","itemData":{"DOI":"10.1175/2008BAMS2522.1","ISSN":"00030007","abstract":"Weather observations are vital for climate change monitoring and prediction. For the world's oceans, there are many meteorological and oceanographic observations available back to the mid-twentieth century, but coverage is limited in earlier periods, and particularly also during the two world wars. Before 1850 there are currently very few instrumental observations available. Consequently, detailed observational estimates of surface climate change can be made only back to mid-nineteenth century. To improve and extend this early coverage, scientists need more observations from these periods. Fortunately, many such observations exist in logbooks, reports, and other paper records, but their inclusion in the climatic datasets requires that these paper records be abstracted from the world's archives, digitized into an electronic form, and blended into existing climate databases. As a first step in this direction, selected Royal Navy logbooks from the period of 1938-47, kept in the U.K. National Archives, have been photographed and digitized. These have pr6vided more than 1,500,000 new observations for this period, and a preliminary analysis has shown significant improvements to the record of climate change in the mid-twentieth century. © 2009 American Meteorological Society.","author":[{"dropping-particle":"","family":"Brohan","given":"Philip","non-dropping-particle":"","parse-names":false,"suffix":""},{"dropping-particle":"","family":"Allan","given":"Rob","non-dropping-particle":"","parse-names":false,"suffix":""},{"dropping-particle":"","family":"Freeman","given":"J. Eric","non-dropping-particle":"","parse-names":false,"suffix":""},{"dropping-particle":"","family":"Waple","given":"Anne M.","non-dropping-particle":"","parse-names":false,"suffix":""},{"dropping-particle":"","family":"Wheeler","given":"Dennis","non-dropping-particle":"","parse-names":false,"suffix":""},{"dropping-particle":"","family":"Wilkinson","given":"Clive","non-dropping-particle":"","parse-names":false,"suffix":""},{"dropping-particle":"","family":"Woodruff","given":"Scott","non-dropping-particle":"","parse-names":false,"suffix":""}],"container-title":"Bulletin of the American Meteorological Society","id":"ITEM-1","issue":"2","issued":{"date-parts":[["2009"]]},"page":"219-230","title":"Marine observations of old weather","type":"article-journal","volume":"90"},"uris":["http://www.mendeley.com/documents/?uuid=ef368edf-8417-46b9-b2f7-1223e4e42023"]}],"mendeley":{"formattedCitation":"(Brohan et al. 2009)","plainTextFormattedCitation":"(Brohan et al. 2009)","previouslyFormattedCitation":"(Brohan et al. 2009)"},"properties":{"noteIndex":0},"schema":"https://github.com/citation-style-language/schema/raw/master/csl-citation.json"}</w:instrText>
      </w:r>
      <w:r w:rsidR="00054458">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(Brohan et al. 2009)</w:t>
      </w:r>
      <w:r w:rsidR="00054458">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xml:space="preserve">. A strength of these schemes is their spatial as well as temporal coverage. In some instances it is possible to identify consumer species and their resources from existing datasets </w:t>
      </w:r>
      <w:r w:rsidR="00054458">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{"citationItems":[{"id":"ITEM-1","itemData":{"DOI":"10.1086/667893","ISBN":"00030147","ISSN":"0003-0147","PMID":"23070325","abstract":"Phenology affects the abiotic and biotic conditions that an organism encounters and, consequently, its fitness. For populations of high-latitude species, spring phenology often occurs earlier in warmer years and regions. Here we apply a novel approach, a comparison of slope of phenology on temperature over space versus over time, to identify the relative roles of plasticity and local adaptation in generating spatial phenological variation in three interacting species, a butterfly, Anthocharis cardamines, and its two host plants, Cardamine pratensis and Alliaria petiolata. All three species overlap in the time window over which mean temperatures best predict variation in phenology, and we find little evidence that a day length requirement causes the sensitive time window to be delayed as latitude increases. The focal species all show pronounced temperature-mediated phenological plasticity of similar magnitude. While we find no evidence for local adaptation in the flowering times of the plants, geographic variation in the phenology of the butterfly is consistent with countergradient local adaptation. The butterfly's phenology appears to be better predicted by temperature than it is by the flowering times of either host plant, and we find no evidence that coevolution has generated geographic variation in adaptive phenological plasticity.","author":[{"dropping-particle":"","family":"Phillimore","given":"Albert B.","non-dropping-particle":"","parse-names":false,"suffix":""},{"dropping-particle":"","family":"Stålhandske","given":"Sandra","non-dropping-particle":"","parse-names":false,"suffix":""},{"dropping-particle":"","family":"Smithers","given":"Richard J.","non-dropping-particle":"","parse-names":false,"suffix":""},{"dropping-particle":"","family":"Bernard","given":"Rodolphe","non-dropping-particle":"","parse-names":false,"suffix":""}],"container-title":"The American Naturalist","id":"ITEM-1","issued":{"date-parts":[["2012"]]},"page":"655-670","title":"Dissecting the Contributions of Plasticity and Local Adaptation to the Phenology of a Butterfly and Its Host Plants","type":"article-journal","volume":"180"},"uris":["http://www.mendeley.com/documents/?uuid=19a78dc1-5cfa-4738-b58b-01679805c9aa"]}],"mendeley":{"formattedCitation":"(Phillimore et al. 2012)","plainTextFormattedCitation":"(Phillimore et al. 2012)","previouslyFormattedCitation":"(Phillimore et al. 2012)"},"properties":{"noteIndex":0},"schema":"https://github.com/citation-style-language/schema/raw/master/csl-citation.json"}</w:instrText>
      </w:r>
      <w:r w:rsidR="00054458">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(Phillimore et al. 2012)</w:t>
      </w:r>
      <w:r w:rsidR="00054458">
        <w:rPr>
          <w:rFonts w:ascii="Calibri" w:eastAsia="Times New Roman" w:hAnsi="Calibri" w:cs="Calibri"/>
          <w:color w:val="000000"/>
          <w:sz w:val="24"/>
          <w:szCs w:val="24"/>
          <w:lang w:eastAsia="en-GB"/>
        </w:rPr>
        <w:fldChar w:fldCharType="end"/>
      </w:r>
      <w:r w:rsidR="00054458">
        <w:rPr>
          <w:rFonts w:ascii="Calibri" w:eastAsia="Times New Roman" w:hAnsi="Calibri" w:cs="Calibri"/>
          <w:color w:val="000000"/>
          <w:sz w:val="24"/>
          <w:szCs w:val="24"/>
          <w:lang w:eastAsia="en-GB"/>
        </w:rPr>
        <w:t>,</w:t>
      </w:r>
      <w:r w:rsidRPr="00762D2A">
        <w:rPr>
          <w:rFonts w:ascii="Calibri" w:eastAsia="Times New Roman" w:hAnsi="Calibri" w:cs="Calibri"/>
          <w:color w:val="000000"/>
          <w:sz w:val="24"/>
          <w:szCs w:val="24"/>
          <w:lang w:eastAsia="en-GB"/>
        </w:rPr>
        <w:t xml:space="preserve"> but this requires the assumption that co-occurring species are actually interacting. While using data amassed over larger spatial scales (e.g., via citizen science or remote sensing) is attractive as a means to examining geographic variation in asynchrony or fitness/population consequences, care is required in matching data at a resolution that is pertinent to the trophic interaction. Moreover, we are not aware of any study combining citizen science-derived datasets to study the impacts of mismatch on population size. Therefore an opportunity exists for development or extensions of citizen science schemes to collect data on the phenology of </w:t>
      </w:r>
      <w:proofErr w:type="spellStart"/>
      <w:r w:rsidRPr="00762D2A">
        <w:rPr>
          <w:rFonts w:ascii="Calibri" w:eastAsia="Times New Roman" w:hAnsi="Calibri" w:cs="Calibri"/>
          <w:color w:val="000000"/>
          <w:sz w:val="24"/>
          <w:szCs w:val="24"/>
          <w:lang w:eastAsia="en-GB"/>
        </w:rPr>
        <w:t>trophically</w:t>
      </w:r>
      <w:proofErr w:type="spellEnd"/>
      <w:r w:rsidRPr="00762D2A">
        <w:rPr>
          <w:rFonts w:ascii="Calibri" w:eastAsia="Times New Roman" w:hAnsi="Calibri" w:cs="Calibri"/>
          <w:color w:val="000000"/>
          <w:sz w:val="24"/>
          <w:szCs w:val="24"/>
          <w:lang w:eastAsia="en-GB"/>
        </w:rPr>
        <w:t xml:space="preserve"> interacting species and on the fitness and/or population sizes of the consumer.</w:t>
      </w:r>
    </w:p>
    <w:p w:rsidR="00762D2A" w:rsidRPr="00762D2A" w:rsidRDefault="00762D2A" w:rsidP="00762D2A">
      <w:pPr>
        <w:numPr>
          <w:ilvl w:val="0"/>
          <w:numId w:val="1"/>
        </w:numPr>
        <w:spacing w:after="0" w:line="480" w:lineRule="auto"/>
        <w:textAlignment w:val="baseline"/>
        <w:rPr>
          <w:rFonts w:ascii="Calibri" w:eastAsia="Times New Roman" w:hAnsi="Calibri" w:cs="Calibri"/>
          <w:color w:val="000000"/>
          <w:sz w:val="24"/>
          <w:szCs w:val="24"/>
          <w:lang w:eastAsia="en-GB"/>
        </w:rPr>
      </w:pPr>
      <w:r w:rsidRPr="00762D2A">
        <w:rPr>
          <w:rFonts w:ascii="Calibri" w:eastAsia="Times New Roman" w:hAnsi="Calibri" w:cs="Calibri"/>
          <w:b/>
          <w:bCs/>
          <w:color w:val="000000"/>
          <w:sz w:val="24"/>
          <w:szCs w:val="24"/>
          <w:lang w:eastAsia="en-GB"/>
        </w:rPr>
        <w:t>Clarifying the concept - “asynchrony” or “mismatch”</w:t>
      </w:r>
      <w:r w:rsidRPr="00762D2A">
        <w:rPr>
          <w:rFonts w:ascii="Calibri" w:eastAsia="Times New Roman" w:hAnsi="Calibri" w:cs="Calibri"/>
          <w:color w:val="000000"/>
          <w:sz w:val="24"/>
          <w:szCs w:val="24"/>
          <w:lang w:eastAsia="en-GB"/>
        </w:rPr>
        <w:t>: There is a great deal of terminological inconsistency in the field of mismatch research, which may confuse attempts at achieving a common understanding of the potential importance of this phenomenon. Many studies that claim to address “mismatch” identify the conditions that could lead to greater asynchrony, but stop short of explicitly testing whether asynchrony leads to any negative consequences for the consumer. Where no evidence for negative repercussions is presented we encourage authors to use the less loaded term of asynchrony rather than invoking mismatch. </w:t>
      </w:r>
    </w:p>
    <w:p w:rsidR="00762D2A" w:rsidRPr="00762D2A" w:rsidRDefault="00762D2A" w:rsidP="00762D2A">
      <w:pPr>
        <w:spacing w:after="0" w:line="480" w:lineRule="auto"/>
        <w:rPr>
          <w:rFonts w:ascii="Times New Roman" w:eastAsia="Times New Roman" w:hAnsi="Times New Roman" w:cs="Times New Roman"/>
          <w:sz w:val="24"/>
          <w:szCs w:val="24"/>
          <w:lang w:eastAsia="en-GB"/>
        </w:rPr>
      </w:pP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b/>
          <w:bCs/>
          <w:color w:val="000000"/>
          <w:sz w:val="24"/>
          <w:szCs w:val="24"/>
          <w:lang w:eastAsia="en-GB"/>
        </w:rPr>
        <w:t>Concluding remarks</w:t>
      </w: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color w:val="000000"/>
          <w:sz w:val="24"/>
          <w:szCs w:val="24"/>
          <w:lang w:eastAsia="en-GB"/>
        </w:rPr>
        <w:lastRenderedPageBreak/>
        <w:t xml:space="preserve">Temperature-mediated trophic mismatch is a widely discussed topic in global change research and has been intensively studied over the past two decades. In this study we have presented five criteria that together are sufficient to demonstrate that trophic mismatch exists and is increasing in severity, which we hope will strengthen future work.  In an extensive review of the literature we found that no single study and very few systems have tested all five criteria, with a clear deficit of studies considering the impact of asynchrony on population size, which is the most important criterion </w:t>
      </w:r>
      <w:r w:rsidR="00EE7E19">
        <w:rPr>
          <w:rFonts w:ascii="Calibri" w:eastAsia="Times New Roman" w:hAnsi="Calibri" w:cs="Calibri"/>
          <w:color w:val="000000"/>
          <w:sz w:val="24"/>
          <w:szCs w:val="24"/>
          <w:lang w:eastAsia="en-GB"/>
        </w:rPr>
        <w:t xml:space="preserve">from a conservation perspective </w:t>
      </w:r>
      <w:r w:rsidR="00EE7E19">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{"citationItems":[{"id":"ITEM-1","itemData":{"DOI":"10.1098/rstb.2010.0148","ISBN":"1471-2970 (Electronic)\\r0962-8436 (Linking)","ISSN":"14712970","PMID":"20819811","abstract":"Climate change is altering the phenology of species across the world, but what are the consequences of these phenological changes for the demography and population dynamics of species? Time-sensitive relationships, such as migration, breeding and predation, may be disrupted or altered, which may in turn alter the rates of reproduction and survival, leading some populations to decline and others to increase in abundance. However, finding evidence for disrupted relationships, or lack thereof, and their demographic effects, is difficult because the necessary detailed observational data are rare. Moreover, we do not know how sensitive species will generally be to phenological mismatches when they occur. Existing long-term studies provide preliminary data for analysing the phenology and demography of species in several locations. In many instances, though, observational protocols may need to be optimized to characterize timing-based multi-trophic interactions. As a basis for future research, we outline some of the key questions and approaches to improving our understanding of the relationships among phenology, demography and climate in a multi-trophic context. There are many challenges associated with this line of research, not the least of which is the need for detailed, long-term data on many organisms in a single system. However, we identify key questions that can be addressed with data that already exist and propose approaches that could guide future research.","author":[{"dropping-particle":"","family":"Miller-Rushing","given":"Abraham J.","non-dropping-particle":"","parse-names":false,"suffix":""},{"dropping-particle":"","family":"Høye","given":"Toke Thomas","non-dropping-particle":"","parse-names":false,"suffix":""},{"dropping-particle":"","family":"Inouye","given":"David W.","non-dropping-particle":"","parse-names":false,"suffix":""},{"dropping-particle":"","family":"Post","given":"Eric","non-dropping-particle":"","parse-names":false,"suffix":""}],"container-title":"Philosophical Transactions of the Royal Society B: Biological Sciences","id":"ITEM-1","issue":"1555","issued":{"date-parts":[["2010"]]},"page":"3177-3186","title":"The effects of phenological mismatches on demography","type":"article-journal","volume":"365"},"uris":["http://www.mendeley.com/documents/?uuid=84356eb0-59e6-44ab-9358-1bb91f99fd21"]}],"mendeley":{"formattedCitation":"(Miller-Rushing et al. 2010)","plainTextFormattedCitation":"(Miller-Rushing et al. 2010)","previouslyFormattedCitation":"(Miller-Rushing et al. 2010)"},"properties":{"noteIndex":0},"schema":"https://github.com/citation-style-language/schema/raw/master/csl-citation.json"}</w:instrText>
      </w:r>
      <w:r w:rsidR="00EE7E19">
        <w:rPr>
          <w:rFonts w:ascii="Calibri" w:eastAsia="Times New Roman" w:hAnsi="Calibri" w:cs="Calibri"/>
          <w:color w:val="000000"/>
          <w:sz w:val="24"/>
          <w:szCs w:val="24"/>
          <w:lang w:eastAsia="en-GB"/>
        </w:rPr>
        <w:fldChar w:fldCharType="separate"/>
      </w:r>
      <w:r w:rsidR="006D3F02" w:rsidRPr="006D3F02">
        <w:rPr>
          <w:rFonts w:ascii="Calibri" w:eastAsia="Times New Roman" w:hAnsi="Calibri" w:cs="Calibri"/>
          <w:noProof/>
          <w:color w:val="000000"/>
          <w:sz w:val="24"/>
          <w:szCs w:val="24"/>
          <w:lang w:eastAsia="en-GB"/>
        </w:rPr>
        <w:t>(Miller-Rushing et al. 2010)</w:t>
      </w:r>
      <w:r w:rsidR="00EE7E19">
        <w:rPr>
          <w:rFonts w:ascii="Calibri" w:eastAsia="Times New Roman" w:hAnsi="Calibri" w:cs="Calibri"/>
          <w:color w:val="000000"/>
          <w:sz w:val="24"/>
          <w:szCs w:val="24"/>
          <w:lang w:eastAsia="en-GB"/>
        </w:rPr>
        <w:fldChar w:fldCharType="end"/>
      </w:r>
      <w:r w:rsidR="00EE7E19">
        <w:rPr>
          <w:rFonts w:ascii="Calibri" w:eastAsia="Times New Roman" w:hAnsi="Calibri" w:cs="Calibri"/>
          <w:color w:val="000000"/>
          <w:sz w:val="24"/>
          <w:szCs w:val="24"/>
          <w:lang w:eastAsia="en-GB"/>
        </w:rPr>
        <w:t>. We identify six</w:t>
      </w:r>
      <w:r w:rsidRPr="00762D2A">
        <w:rPr>
          <w:rFonts w:ascii="Calibri" w:eastAsia="Times New Roman" w:hAnsi="Calibri" w:cs="Calibri"/>
          <w:color w:val="000000"/>
          <w:sz w:val="24"/>
          <w:szCs w:val="24"/>
          <w:lang w:eastAsia="en-GB"/>
        </w:rPr>
        <w:t xml:space="preserve"> research priorities, which need to be tackled as a matter of urgency </w:t>
      </w:r>
      <w:r w:rsidR="00EE7E19">
        <w:rPr>
          <w:rFonts w:ascii="Calibri" w:eastAsia="Times New Roman" w:hAnsi="Calibri" w:cs="Calibri"/>
          <w:color w:val="000000"/>
          <w:sz w:val="24"/>
          <w:szCs w:val="24"/>
          <w:lang w:eastAsia="en-GB"/>
        </w:rPr>
        <w:t>to get a comprehensive understanding of</w:t>
      </w:r>
      <w:r w:rsidRPr="00762D2A">
        <w:rPr>
          <w:rFonts w:ascii="Calibri" w:eastAsia="Times New Roman" w:hAnsi="Calibri" w:cs="Calibri"/>
          <w:color w:val="000000"/>
          <w:sz w:val="24"/>
          <w:szCs w:val="24"/>
          <w:lang w:eastAsia="en-GB"/>
        </w:rPr>
        <w:t xml:space="preserve"> the</w:t>
      </w:r>
      <w:r w:rsidR="00EE7E19">
        <w:rPr>
          <w:rFonts w:ascii="Calibri" w:eastAsia="Times New Roman" w:hAnsi="Calibri" w:cs="Calibri"/>
          <w:color w:val="000000"/>
          <w:sz w:val="24"/>
          <w:szCs w:val="24"/>
          <w:lang w:eastAsia="en-GB"/>
        </w:rPr>
        <w:t xml:space="preserve"> frequency and magnitude of </w:t>
      </w:r>
      <w:r w:rsidRPr="00762D2A">
        <w:rPr>
          <w:rFonts w:ascii="Calibri" w:eastAsia="Times New Roman" w:hAnsi="Calibri" w:cs="Calibri"/>
          <w:color w:val="000000"/>
          <w:sz w:val="24"/>
          <w:szCs w:val="24"/>
          <w:lang w:eastAsia="en-GB"/>
        </w:rPr>
        <w:t xml:space="preserve">mismatch impacts on consumers. A more consistent approach to the study of </w:t>
      </w:r>
      <w:proofErr w:type="spellStart"/>
      <w:r w:rsidRPr="00762D2A">
        <w:rPr>
          <w:rFonts w:ascii="Calibri" w:eastAsia="Times New Roman" w:hAnsi="Calibri" w:cs="Calibri"/>
          <w:color w:val="000000"/>
          <w:sz w:val="24"/>
          <w:szCs w:val="24"/>
          <w:lang w:eastAsia="en-GB"/>
        </w:rPr>
        <w:t>phenological</w:t>
      </w:r>
      <w:proofErr w:type="spellEnd"/>
      <w:r w:rsidRPr="00762D2A">
        <w:rPr>
          <w:rFonts w:ascii="Calibri" w:eastAsia="Times New Roman" w:hAnsi="Calibri" w:cs="Calibri"/>
          <w:color w:val="000000"/>
          <w:sz w:val="24"/>
          <w:szCs w:val="24"/>
          <w:lang w:eastAsia="en-GB"/>
        </w:rPr>
        <w:t xml:space="preserve"> mismatch at the global scale will allow us to better target conservation efforts and provide much needed evidence describing the possible </w:t>
      </w:r>
      <w:r w:rsidR="00EE7E19">
        <w:rPr>
          <w:rFonts w:ascii="Calibri" w:eastAsia="Times New Roman" w:hAnsi="Calibri" w:cs="Calibri"/>
          <w:color w:val="000000"/>
          <w:sz w:val="24"/>
          <w:szCs w:val="24"/>
          <w:lang w:eastAsia="en-GB"/>
        </w:rPr>
        <w:t xml:space="preserve">consequences of one of the most intriguing </w:t>
      </w:r>
      <w:r w:rsidRPr="00762D2A">
        <w:rPr>
          <w:rFonts w:ascii="Calibri" w:eastAsia="Times New Roman" w:hAnsi="Calibri" w:cs="Calibri"/>
          <w:color w:val="000000"/>
          <w:sz w:val="24"/>
          <w:szCs w:val="24"/>
          <w:lang w:eastAsia="en-GB"/>
        </w:rPr>
        <w:t>i</w:t>
      </w:r>
      <w:r w:rsidR="00EE7E19">
        <w:rPr>
          <w:rFonts w:ascii="Calibri" w:eastAsia="Times New Roman" w:hAnsi="Calibri" w:cs="Calibri"/>
          <w:color w:val="000000"/>
          <w:sz w:val="24"/>
          <w:szCs w:val="24"/>
          <w:lang w:eastAsia="en-GB"/>
        </w:rPr>
        <w:t xml:space="preserve">mpacts of climate change on </w:t>
      </w:r>
      <w:r w:rsidRPr="00762D2A">
        <w:rPr>
          <w:rFonts w:ascii="Calibri" w:eastAsia="Times New Roman" w:hAnsi="Calibri" w:cs="Calibri"/>
          <w:color w:val="000000"/>
          <w:sz w:val="24"/>
          <w:szCs w:val="24"/>
          <w:lang w:eastAsia="en-GB"/>
        </w:rPr>
        <w:t xml:space="preserve">global biota: </w:t>
      </w:r>
      <w:proofErr w:type="spellStart"/>
      <w:r w:rsidRPr="00762D2A">
        <w:rPr>
          <w:rFonts w:ascii="Calibri" w:eastAsia="Times New Roman" w:hAnsi="Calibri" w:cs="Calibri"/>
          <w:color w:val="000000"/>
          <w:sz w:val="24"/>
          <w:szCs w:val="24"/>
          <w:lang w:eastAsia="en-GB"/>
        </w:rPr>
        <w:t>phenological</w:t>
      </w:r>
      <w:proofErr w:type="spellEnd"/>
      <w:r w:rsidRPr="00762D2A">
        <w:rPr>
          <w:rFonts w:ascii="Calibri" w:eastAsia="Times New Roman" w:hAnsi="Calibri" w:cs="Calibri"/>
          <w:color w:val="000000"/>
          <w:sz w:val="24"/>
          <w:szCs w:val="24"/>
          <w:lang w:eastAsia="en-GB"/>
        </w:rPr>
        <w:t xml:space="preserve"> change. </w:t>
      </w:r>
    </w:p>
    <w:p w:rsidR="00762D2A" w:rsidRPr="00762D2A" w:rsidRDefault="00762D2A" w:rsidP="00762D2A">
      <w:pPr>
        <w:spacing w:after="0" w:line="480" w:lineRule="auto"/>
        <w:rPr>
          <w:rFonts w:ascii="Times New Roman" w:eastAsia="Times New Roman" w:hAnsi="Times New Roman" w:cs="Times New Roman"/>
          <w:sz w:val="24"/>
          <w:szCs w:val="24"/>
          <w:lang w:eastAsia="en-GB"/>
        </w:rPr>
      </w:pP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b/>
          <w:bCs/>
          <w:color w:val="000000"/>
          <w:sz w:val="24"/>
          <w:szCs w:val="24"/>
          <w:lang w:eastAsia="en-GB"/>
        </w:rPr>
        <w:t>References</w:t>
      </w:r>
    </w:p>
    <w:p w:rsidR="00961E5E" w:rsidRPr="00961E5E" w:rsidRDefault="00E20ED0" w:rsidP="00961E5E">
      <w:pPr>
        <w:widowControl w:val="0"/>
        <w:autoSpaceDE w:val="0"/>
        <w:autoSpaceDN w:val="0"/>
        <w:adjustRightInd w:val="0"/>
        <w:spacing w:line="480" w:lineRule="auto"/>
        <w:rPr>
          <w:rFonts w:ascii="Times New Roman" w:hAnsi="Times New Roman" w:cs="Times New Roman"/>
          <w:noProof/>
          <w:sz w:val="24"/>
          <w:szCs w:val="24"/>
        </w:rPr>
      </w:pPr>
      <w:r>
        <w:rPr>
          <w:rFonts w:ascii="Times New Roman" w:eastAsia="Times New Roman" w:hAnsi="Times New Roman" w:cs="Times New Roman"/>
          <w:sz w:val="24"/>
          <w:szCs w:val="24"/>
          <w:lang w:eastAsia="en-GB"/>
        </w:rPr>
        <w:fldChar w:fldCharType="begin" w:fldLock="1"/>
      </w:r>
      <w:r>
        <w:rPr>
          <w:rFonts w:ascii="Times New Roman" w:eastAsia="Times New Roman" w:hAnsi="Times New Roman" w:cs="Times New Roman"/>
          <w:sz w:val="24"/>
          <w:szCs w:val="24"/>
          <w:lang w:eastAsia="en-GB"/>
        </w:rPr>
        <w:instrText xml:space="preserve">ADDIN Mendeley Bibliography CSL_BIBLIOGRAPHY </w:instrText>
      </w:r>
      <w:r>
        <w:rPr>
          <w:rFonts w:ascii="Times New Roman" w:eastAsia="Times New Roman" w:hAnsi="Times New Roman" w:cs="Times New Roman"/>
          <w:sz w:val="24"/>
          <w:szCs w:val="24"/>
          <w:lang w:eastAsia="en-GB"/>
        </w:rPr>
        <w:fldChar w:fldCharType="separate"/>
      </w:r>
      <w:r w:rsidR="00961E5E" w:rsidRPr="00961E5E">
        <w:rPr>
          <w:rFonts w:ascii="Times New Roman" w:hAnsi="Times New Roman" w:cs="Times New Roman"/>
          <w:noProof/>
          <w:sz w:val="24"/>
          <w:szCs w:val="24"/>
        </w:rPr>
        <w:t>Atkinson, A., R. A. Harmer, C. E. Widdicombe, A. J. McEvoy, T. J. Smyth, D. G. Cummings, P. J. Somerfield, et al. 2015. Questioning the role of phenology shifts and trophic mismatching in a planktonic food web. Progress in Oceanography 137:498–512.</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Bailey, L. D., and M. Van De Pol. 2016. Climwin: An R Toolbox for Climate Window Analysis. PLoS ONE 11:1–27.</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Beaugrand, G., and R. R. Kirby. 2018. How Do Marine Pelagic Species Respond to Climate Change? Theories and Observations. Annual Review of Marine Science 10:169–197.</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 xml:space="preserve">Bell, J. R., L. Alderson, D. Izera, T. Kruger, S. Parker, J. Pickup, C. R. Shortall, et al. 2015. </w:t>
      </w:r>
      <w:r w:rsidRPr="00961E5E">
        <w:rPr>
          <w:rFonts w:ascii="Times New Roman" w:hAnsi="Times New Roman" w:cs="Times New Roman"/>
          <w:noProof/>
          <w:sz w:val="24"/>
          <w:szCs w:val="24"/>
        </w:rPr>
        <w:lastRenderedPageBreak/>
        <w:t>Long-term phenological trends, species accumulation rates, aphid traits and climate: Five decades of change in migrating aphids. Journal of Animal Ecology 84:21–34.</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Berger, S. A., S. Diehl, H. Stibor, P. Sebastian, and A. Scherz. 2014. Separating effects of climatic drivers and biotic feedbacks on seasonal plankton dynamics: No sign of trophic mismatch. Freshwater Biology 59:2204–2220.</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Betsill, R. K., and M. J. Van Den Avyle. 1997. Effect of Temperature and Zooplankton Abundance on Growth and Survival of Larval Threadfin Shad. Transactions of the American Fisheries Society 126:999–1011.</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Both, C., A. V Artemyev, B. Blaauw, R. J. Cowie, A. J. Dekhuijzen, T. Eeva, A. Enemar, et al. 2004. Large-scale geographical variation confirms that climate change causes birds to lay earlier. Proceedings of the Royal Society of London B: Biological Sciences 271:1657–1662.</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Both, C., S. Bouwhuis, C. Lessells, and M. E. Visser. 2006. Climate change and population declines in a long-distance migratory bird. Nature 441:81–83.</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Both, C., M. van Asch, R. G. Bijlsma, A. B. van den Burg, and M. E. Visser. 2009. Climate change and unequal phenological changes across four trophic levels: constraints or adaptations? Journal of Animal Ecology 78:73–83.</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Both, C., C. A. M. Van Turnhout, R. G. Bijlsma, H. Siepel, A. J. Van Strien, and R. P. B. Foppen. 2010. Avian population consequences of climate change are most severe for long-distance migrants in seasonal habitats. Proceedings of the Royal Society B: Biological Sciences 277:1259–1266.</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Bradshaw, C. J. A., H. F. Mollet, and M. G. Meekan. 2007. Inferring population trends for the world’s largest fish from mark-recapture estimates of survival. Journal of Animal Ecology 76:480–489.</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lastRenderedPageBreak/>
        <w:t>Brohan, P., R. Allan, J. E. Freeman, A. M. Waple, D. Wheeler, C. Wilkinson, and S. Woodruff. 2009. Marine observations of old weather. Bulletin of the American Meteorological Society 90:219–230.</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Burger, C., E. Belskii, T. Eeva, T. Laaksonen, M. Mägi, R. Mänd, A. Qvarnström, et al. 2012. Climate change, breeding date and nestling diet: how temperature differentially affects seasonal changes in pied flycatcher diet depending on habitat variation. Journal of Animal Ecology 81:926–936.</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Burgess, M. D., K. W. Smith, K. L. Evans, D. Leech, J. W. Pearce-Higgins, C. J. Branston, K. Briggs, et al. 2018. Tritrophic phenological match-mismatch in space and time. Nature Ecology and Evolution 2:970–975.</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Burthe, S., F. Daunt, A. Butler, D. A. Elston, M. Frederiksen, D. Johns, M. Newell, et al. 2012. Phenological trends and trophic mismatch across multiple levels of a North Sea pelagic food web. Marine Ecology Progress Series 454:119–133.</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Chambers, L. E., R. Altwegg, C. Barbraud, P. Barnard, L. J. Beaumont, R. J. M. Crawford, J. M. Durant, et al. 2013. Phenological Changes in the Southern Hemisphere. PLoS ONE 8:e77514.</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Cholewa, M., and T. Wesołowski. 2011. Nestling food of european hole-nesting passerines: do we know enough to test the adaptive hypotheses on breeding seasons? Acta Ornithologica 46:105–116.</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Cohen, J. M., M. J. Lajeunesse, and J. R. Rohr. 2018. A global synthesis of animal phenological responses to climate change. Nature Climate Change 8:224–228.</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 xml:space="preserve">Cushing, D. D. H. D. 1990. Plankton production and year-class strength in fish populations: an update of the match/mismatch hypothesis. Advances in Marine Biology, Advances in </w:t>
      </w:r>
      <w:r w:rsidRPr="00961E5E">
        <w:rPr>
          <w:rFonts w:ascii="Times New Roman" w:hAnsi="Times New Roman" w:cs="Times New Roman"/>
          <w:noProof/>
          <w:sz w:val="24"/>
          <w:szCs w:val="24"/>
        </w:rPr>
        <w:lastRenderedPageBreak/>
        <w:t>Marine Biology 26:249–293.</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Deacy, W. W., J. B. Armstrong, W. B. Leacock, C. T. Robbins, D. D. Gustine, E. J. Ward, J. A. Erlenbach, et al. 2017. Phenological synchronization disrupts trophic interactions between Kodiak brown bears and salmon. Proceedings of the National Academy of Sciences 201705248.</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Dunn, P. O., D. W. Winkler, L. A. Whittingham, S. J. Hannon, and R. J. Robertson. 2011. A test of the mismatch hypothesis: How is timing of reproduction related to food abundance in an aerial insectivore? Ecology 92:450–61.</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Durant, J., D. Hjermann, G. Ottersen, and N. C. Stenseth. 2007. Climate and the match or mismatch between predator requirements and resource availability. Climate Research 33:271–283.</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Durant, J. M., D. Hjermann, T. Anker-Nilssen, G. Beaugrand, A. Mysterud, N. Pettorelli, and N. C. Stenseth. 2005. Timing and abundance as key mechanisms affecting trophic interactions in variable environments. Ecology Letters 8:952–958.</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Edwards, M., and A. J. Richardson. 2004. Impact of climate change on marine pelagic phenology and trophic mismatch. Nature 430:881–884.</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Estiarte, M., and J. Peñuelas. 2015. Alteration of the phenology of leaf senescence and fall in winter deciduous species by climate change: Efects on nutrient proficiency. Global Change Biology 21:1005–1017.</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Franks, S. E., J. W. Pearce-Higgins, S. Atkinson, J. R. Bell, M. S. Botham, T. M. Brereton, R. Harrington, et al. 2018. The sensitivity of breeding songbirds to changes in seasonal timing is linked to population change but cannot be directly attributed to the effects of trophic asynchrony on productivity. Global Change Biology 24:957–971.</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lastRenderedPageBreak/>
        <w:t>Gienapp, P., T. E. Reed, and M. E. Visser. 2014. Why climate change will invariably alter selection pressures on phenology. Proceedings of the Royal Society B: Biological Sciences 281:20141611–20141611.</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Hurlbert, A. H., and Z. Liang. 2012. Spatiotemporal variation in avian migration phenology: citizen science reveals effects of climate change. PloS ONE 7:e31662.</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Iler, A. M., D. W. Inouye, N. M. Schmidt, and T. T. Høye. 2017. Detrending phenological time series improves climate-phenology analyses and reveals evidence of plasticity. Ecology 98:647–655.</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IPCC. 2014. Climate Change 2014 Part A: Global and Sectoral Aspects. Climate Change 2014: Impacts, Adaptation, and Vulnerability. Part A: Global and Sectoral Aspects. Contribution of Working Group II to the Fifth Assessment Report of the Intergovernmental Panel on Climate Change.</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Johansson, J., and N. Jonzén. 2012. Game theory sheds new light on ecological responses to current climate change when phenology is historically mismatched. Ecology Letters 15:881–888.</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Johansson, J., N. P. Kristensen, J. Å. Nilsson, and N. Jonzén. 2015. The eco-evolutionary consequences of interspecific phenological asynchrony - a theoretical perspective. Oikos 124:102–112.</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Keogan, K., F. Daunt, S. Wanless, R. A. Phillips, C. A. Walling, P. Agnew, D. G. Ainley, et al. 2018. Global phenological insensitivity to shifting ocean temperatures among seabirds. Nature Climate Change 8:313–317.</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 xml:space="preserve">Kharouba, H. M., J. Ehrlén, A. Gelman, K. Bolmgren, J. M. Allen, S. E. Travers, and E. M. Wolkovich. 2018. Global shifts in the phenological synchrony of species interactions over </w:t>
      </w:r>
      <w:r w:rsidRPr="00961E5E">
        <w:rPr>
          <w:rFonts w:ascii="Times New Roman" w:hAnsi="Times New Roman" w:cs="Times New Roman"/>
          <w:noProof/>
          <w:sz w:val="24"/>
          <w:szCs w:val="24"/>
        </w:rPr>
        <w:lastRenderedPageBreak/>
        <w:t>recent decades. Proceedings of the National Academy of Sciences 115:5211–5216.</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Kingsolver, J. G., S. E. Diamond, A. M. Siepielski, and S. M. Carlson. 2012. Synthetic analyses of phenotypic selection in natural populations: Lessons, limitations and future directions. Evolutionary Ecology 26:1101–1118.</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Macgregor, C. J., J. H. Williams, J. R. Bell, and C. D. Thomas. 2019. Moth biomass increases and decreases over 50 years in Britain. Nature Ecology and Evolution 3:1645–1649.</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Mackas, D. L., P. Pepin, and H. Verheye. 2012. Interannual variability of marine zooplankton and their environments: Within- and between-region comparisons. Progress in Oceanography 97–100:1–14.</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Mallord, J. W., C. J. Orsman, A. Cristinacce, T. J. Stowe, E. C. Charman, and R. D. Gregory. 2017. Diet flexibility in a declining long-distance migrant may allow it to escape the consequences of phenological mismatch with its caterpillar food supply. Ibis 159:76–90.</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Mclean, N., C. R. Lawson, D. I. Leech, and M. van de Pol. 2016. Predicting when climate-driven phenotypic change affects population dynamics. Ecology Letters 19:595–608.</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Miller-Rushing, A. J., T. T. Høye, D. W. Inouye, and E. Post. 2010. The effects of phenological mismatches on demography. Philosophical Transactions of the Royal Society B: Biological Sciences 365:3177–3186.</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Newson, S. E., N. J. Moran, A. J. Musgrove, J. W. Pearce-Higgins, S. Gillings, P. W. Atkinson, R. Miler, et al. 2016. Long-term change in spring and autumn migration phenology of common migrant breeding birds in Britain: results from large-scale citizen science bird recording schemes. Ibis 158:481–495.</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O’Brien, T. D., L. Lorenzoni, K. Isensee, and L. Valdés. 2017. What are Marine Ecological Time Series telling us about the ocean? A status report. IOC-UNESCO, IOC 297.</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lastRenderedPageBreak/>
        <w:t>Ovaskainen, O., E. Meyke, C. Lo, G. Tikhonov, M. del M. Delgado, T. Roslin, E. Gurarie, et al. 2020. Chronicles of nature calendar, a long-term and large-scale multitaxon database on phenology. Scientific Data 7:1–11.</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Parmesan, C. 2006. Ecological and evolutionary responses to recent climate change. Annu. Rev. Ecol. Evol. Syst. 37:637–669.</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Parmesan, C., and G. Yohe. 2003. A globally coherent fingerprint of climate change impacts across natural systems. Nature 421:37–42.</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Pearce-Higgins, J. W., and R. E. Green. 2014. Birds and climate change: Impacts and conservation responses. Birds and Climate Change: Impacts and Conservation Responses. Cambridge University Press.</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Phillimore, A. B., D. I. Leech, J. W. Pearce-Higgins, and J. D. Hadfield. 2016. Passerines may be sufficiently plastic to track temperature-mediated shifts in optimum lay date. Global Change Biology 22:3259–3272.</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Phillimore, A. B., S. Stålhandske, R. J. Smithers, and R. Bernard. 2012. Dissecting the Contributions of Plasticity and Local Adaptation to the Phenology of a Butterfly and Its Host Plants. The American Naturalist 180:655–670.</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Plard, F., J. M. Gaillard, T. Coulson, A. J. M. Hewison, D. Delorme, C. Warnant, and C. Bonenfant. 2014. Mismatch Between Birth Date and Vegetation Phenology Slows the Demography of Roe Deer. PLoS Biology 12:1–8.</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Poloczanska, E. S., C. J. Brown, W. J. Sydeman, W. Kiessling, D. S. Schoeman, P. J. Moore, K. Brander, et al. 2013. Global imprint of climate change on marine life. Nature Climate Change 3:919–925.</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R Development Core Team. 2019. R: a language and environment for statistical computing.</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lastRenderedPageBreak/>
        <w:t>Radchuk, V., T. Reed, C. Teplitsky, M. van de Pol, A. Charmantier, C. Hassall, P. Adamík, et al. 2019. Adaptive responses of animals to climate change are most likely insufficient. Nature Communications 10:1–14.</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Ramakers, J. J. C., P. Gienapp, and M. E. Visser. 2019</w:t>
      </w:r>
      <w:r w:rsidRPr="00961E5E">
        <w:rPr>
          <w:rFonts w:ascii="Times New Roman" w:hAnsi="Times New Roman" w:cs="Times New Roman"/>
          <w:i/>
          <w:iCs/>
          <w:noProof/>
          <w:sz w:val="24"/>
          <w:szCs w:val="24"/>
        </w:rPr>
        <w:t>a</w:t>
      </w:r>
      <w:r w:rsidRPr="00961E5E">
        <w:rPr>
          <w:rFonts w:ascii="Times New Roman" w:hAnsi="Times New Roman" w:cs="Times New Roman"/>
          <w:noProof/>
          <w:sz w:val="24"/>
          <w:szCs w:val="24"/>
        </w:rPr>
        <w:t>. Phenological mismatch drives selection on elevation, but not on slope, of breeding time plasticity in a wild songbird. Evolution 73:175–187.</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 2019</w:t>
      </w:r>
      <w:r w:rsidRPr="00961E5E">
        <w:rPr>
          <w:rFonts w:ascii="Times New Roman" w:hAnsi="Times New Roman" w:cs="Times New Roman"/>
          <w:i/>
          <w:iCs/>
          <w:noProof/>
          <w:sz w:val="24"/>
          <w:szCs w:val="24"/>
        </w:rPr>
        <w:t>b</w:t>
      </w:r>
      <w:r w:rsidRPr="00961E5E">
        <w:rPr>
          <w:rFonts w:ascii="Times New Roman" w:hAnsi="Times New Roman" w:cs="Times New Roman"/>
          <w:noProof/>
          <w:sz w:val="24"/>
          <w:szCs w:val="24"/>
        </w:rPr>
        <w:t>. Comparing two measures of phenological synchrony in a predator–prey interaction: Simpler works better. Journal of Animal Ecology 1–12.</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Reed, T. E., V. Grøtan, S. Jenouvrier, B.-E. Sæther, and M. E. Visser. 2013</w:t>
      </w:r>
      <w:r w:rsidRPr="00961E5E">
        <w:rPr>
          <w:rFonts w:ascii="Times New Roman" w:hAnsi="Times New Roman" w:cs="Times New Roman"/>
          <w:i/>
          <w:iCs/>
          <w:noProof/>
          <w:sz w:val="24"/>
          <w:szCs w:val="24"/>
        </w:rPr>
        <w:t>a</w:t>
      </w:r>
      <w:r w:rsidRPr="00961E5E">
        <w:rPr>
          <w:rFonts w:ascii="Times New Roman" w:hAnsi="Times New Roman" w:cs="Times New Roman"/>
          <w:noProof/>
          <w:sz w:val="24"/>
          <w:szCs w:val="24"/>
        </w:rPr>
        <w:t>. Population growth in a wild bird is buffered against phenological mismatch. Science 340:488–491.</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Reed, T. E., S. Jenouvrier, and M. E. Visser. 2013</w:t>
      </w:r>
      <w:r w:rsidRPr="00961E5E">
        <w:rPr>
          <w:rFonts w:ascii="Times New Roman" w:hAnsi="Times New Roman" w:cs="Times New Roman"/>
          <w:i/>
          <w:iCs/>
          <w:noProof/>
          <w:sz w:val="24"/>
          <w:szCs w:val="24"/>
        </w:rPr>
        <w:t>b</w:t>
      </w:r>
      <w:r w:rsidRPr="00961E5E">
        <w:rPr>
          <w:rFonts w:ascii="Times New Roman" w:hAnsi="Times New Roman" w:cs="Times New Roman"/>
          <w:noProof/>
          <w:sz w:val="24"/>
          <w:szCs w:val="24"/>
        </w:rPr>
        <w:t>. Phenological mismatch strongly affects individual fitness but not population demography in a woodland passerine. Journal of Animal Ecology 82:131–144.</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Reneerkens, J., N. M. Schmidt, O. Gilg, J. Hansen, L. H. Hansen, J. Moreau, and T. Piersma. 2016. Effects of food abundance and early clutch predation on reproductive timing in a high Arctic shorebird exposed to advancements in arthropod abundance. Ecology and Evolution 6:7375–7386.</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Renner, S. S., and C. M. Zohner. 2018. Climate Change and Phenological Mismatch in Trophic Interactions Among Plants, Insects, and Vertebrates. Annual Review of Ecology, Evolution, and Systematics 49:165–182.</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Richardson, A. J., and E. S. Poloczanska. 2008. Under-resourced, under threat. Science 320:1294–1295.</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 xml:space="preserve">Ross, M. V., R. T. Alisauskas, D. C. Douglas, and D. K. Kellett. 2017. Decadal declines in </w:t>
      </w:r>
      <w:r w:rsidRPr="00961E5E">
        <w:rPr>
          <w:rFonts w:ascii="Times New Roman" w:hAnsi="Times New Roman" w:cs="Times New Roman"/>
          <w:noProof/>
          <w:sz w:val="24"/>
          <w:szCs w:val="24"/>
        </w:rPr>
        <w:lastRenderedPageBreak/>
        <w:t>avian herbivore reproduction: density-dependent nutrition and phenological mismatch in the Arctic. Ecology 98:1869–1883.</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Samplonius, J. M., L. Bartošová, M. D. Burgess, A. V Bushuev, T. Eeva, E. V Ivankina, A. B. Kerimov, et al. 2018. Phenological sensitivity to climate change is higher in resident than in migrant bird populations among European cavity breeders. Global Change Biology 24:3780–3790.</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Samplonius, J. M., E. F. Kappers, S. Brands, and C. Both. 2016. Phenological mismatch and ontogenetic diet shifts interactively affect offspring condition in a passerine. Journal of Animal Ecology 85:1255–1264.</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Sauve, D., G. Divoky, and V. L. Friesen. 2019. Phenotypic plasticity or evolutionary change? An examination of the phenological response of an arctic seabird to climate change. Functional Ecology 33:2180–2190.</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Simmonds, E. G., E. F. Cole, and B. C. Sheldon. 2019</w:t>
      </w:r>
      <w:r w:rsidRPr="00961E5E">
        <w:rPr>
          <w:rFonts w:ascii="Times New Roman" w:hAnsi="Times New Roman" w:cs="Times New Roman"/>
          <w:i/>
          <w:iCs/>
          <w:noProof/>
          <w:sz w:val="24"/>
          <w:szCs w:val="24"/>
        </w:rPr>
        <w:t>a</w:t>
      </w:r>
      <w:r w:rsidRPr="00961E5E">
        <w:rPr>
          <w:rFonts w:ascii="Times New Roman" w:hAnsi="Times New Roman" w:cs="Times New Roman"/>
          <w:noProof/>
          <w:sz w:val="24"/>
          <w:szCs w:val="24"/>
        </w:rPr>
        <w:t>. Cue identification in phenology: A case study of the predictive performance of current statistical tools. Journal of Animal Ecology 88:1428–1440.</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Simmonds, E. G., E. F. Cole, B. C. Sheldon, and T. Coulson. 2019</w:t>
      </w:r>
      <w:r w:rsidRPr="00961E5E">
        <w:rPr>
          <w:rFonts w:ascii="Times New Roman" w:hAnsi="Times New Roman" w:cs="Times New Roman"/>
          <w:i/>
          <w:iCs/>
          <w:noProof/>
          <w:sz w:val="24"/>
          <w:szCs w:val="24"/>
        </w:rPr>
        <w:t>b</w:t>
      </w:r>
      <w:r w:rsidRPr="00961E5E">
        <w:rPr>
          <w:rFonts w:ascii="Times New Roman" w:hAnsi="Times New Roman" w:cs="Times New Roman"/>
          <w:noProof/>
          <w:sz w:val="24"/>
          <w:szCs w:val="24"/>
        </w:rPr>
        <w:t>. Testing the effect of quantitative genetic inheritance in structured models on projections of population dynamics. Oikos 1–13.</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Stepanian, P. M., S. A. Entrekin, C. E. Wainwright, D. Mirkovic, J. L. Tank, and J. F. Kelly. 2020. Declines in an abundant aquatic insect, the burrowing mayfly, across major North American waterways. Proceedings of the National Academy of Sciences of the United States of America 117:2987–2992.</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 xml:space="preserve">Tanentzap, A. J., B. W. Kielstra, G. M. Wilkinson, M. Berggren, N. Craig, P. A. Del Giorgio, </w:t>
      </w:r>
      <w:r w:rsidRPr="00961E5E">
        <w:rPr>
          <w:rFonts w:ascii="Times New Roman" w:hAnsi="Times New Roman" w:cs="Times New Roman"/>
          <w:noProof/>
          <w:sz w:val="24"/>
          <w:szCs w:val="24"/>
        </w:rPr>
        <w:lastRenderedPageBreak/>
        <w:t>J. Grey, et al. 2017. Terrestrial support of lake food webs: Synthesis reveals controls over cross-ecosystem resource use. Science Advances 3:1–11.</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Tansey, C. J., J. D. Hadfield, and A. B. Phillimore. 2017. Estimating the ability of plants to plastically track temperature-mediated shifts in the spring phenological optimum. Global Change Biology 23:3321–3334.</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Teller, B. J., P. B. Adler, C. B. Edwards, G. Hooker, and S. P. Ellner. 2016. Linking demography with drivers: Climate and competition. Methods in Ecology and Evolution 7:171–183.</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Thackeray, S. J., P. A. Henrys, H. Feuchtmayr, I. D. Jones, S. C. Maberly, and I. J. Winfield. 2013. Food web de-synchronization in England’s largest lake: An assessment based on multiple phenological metrics. Global Change Biology 19:3568–3580.</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Thackeray, S. J., P. A. Henrys, D. Hemming, J. R. Bell, M. S. Botham, S. Burthe, P. Helaouet, et al. 2016. Phenological sensitivity to climate across taxa and trophic levels. Nature 535:241–245.</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Thackeray, S. J., I. D. Jones, and S. C. Maberly. 2008. Long-term change in the phenology of spring phytoplankton: Species-specific responses to nutrient enrichment and climatic change. Journal of Ecology 96:523–535.</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Thackeray, S. J., T. H. Sparks, M. Frederiksen, S. Burthe, P. J. Bacon, J. R. Bell, M. S. Botham, et al. 2010. Trophic level asynchrony in rates of phenological change for marine, freshwater and terrestrial environments. Global Change Biology 16:3304–3313.</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van Asch, M., L. Salis, L. J. M. Holleman, B. van Lith, and M. E. Visser. 2013. Evolutionary response of the egg hatching date of a herbivorous insect under climate change. Nature Climate Change 3:244–248.</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lastRenderedPageBreak/>
        <w:t>van de Pol, M., L. D. Bailey, N. McLean, L. Rijsdijk, C. R. Lawson, L. Brouwer, and O. Gimenez. 2016. Identifying the best climatic predictors in ecology and evolution. Methods in Ecology and Evolution 7:1246–1257.</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Vatka, E., M. Orell, and S. Rytkönen. 2011. Warming climate advances breeding and improves synchrony of food demand and food availability in a boreal passerine. Global Change Biology 17:3002–3009.</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Vedder, O., S. Bouwhuis, and B. C. Sheldon. 2013. Quantitative assessment of the importance of phenotypic plasticity in adaptation to climate change in wild bird populations. PLoS Biology 11:e1001605.</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Verhulst, S., and J.-A. J. A. Nilsson. 2008. The timing of birds’ breeding seasons: a review of experiments that manipulated timing of breeding. Phil. Trans. R. Soc. B 363:399–410.</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 xml:space="preserve">Visser, M. E., F. Adriaensen, J. H. Van Balen, J. Blondel, A. A. Dhondt, S. Van Dongen, C. Du Feu, et al. 2003. Variable responses to large-scale climate change in European </w:t>
      </w:r>
      <w:r w:rsidRPr="00961E5E">
        <w:rPr>
          <w:rFonts w:ascii="Times New Roman" w:hAnsi="Times New Roman" w:cs="Times New Roman"/>
          <w:i/>
          <w:iCs/>
          <w:noProof/>
          <w:sz w:val="24"/>
          <w:szCs w:val="24"/>
        </w:rPr>
        <w:t>Parus</w:t>
      </w:r>
      <w:r w:rsidRPr="00961E5E">
        <w:rPr>
          <w:rFonts w:ascii="Times New Roman" w:hAnsi="Times New Roman" w:cs="Times New Roman"/>
          <w:noProof/>
          <w:sz w:val="24"/>
          <w:szCs w:val="24"/>
        </w:rPr>
        <w:t xml:space="preserve"> populations. Proceedings of the Royal Society of London B: Biological Sciences 270:367–372.</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Visser, M. E., and C. Both. 2005. Shifts in phenology due to global climate change: the need for a yardstick. Proceedings of the Royal Society of London B: Biological Sciences 272:2561–2569.</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Visser, M. E., and P. Gienapp. 2019. Evolutionary and demographic consequences of phenological mismatches. Nature Ecology and Evolution 3:879–885.</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Visser, M. E., P. Gienapp, A. Husby, M. Morrisey, I. de la Hera, F. Pulido, and C. Both. 2015. Effects of spring temperatures on the strength of selection on timing of reproduction in a long-distance migratory bird. PLoS Biology 13:e1002120.</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lastRenderedPageBreak/>
        <w:t>Visser, M. E., and L. J. Holleman. 2001. Warmer springs disrupt the synchrony of oak and winter moth phenology. Proceedings of the Royal Society of London B: Biological Sciences 268:289–294.</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Visser, M. E., L. J. M. Holleman, and P. Gienapp. 2006. Shifts in caterpillar biomass phenology due to climate change and its impact on the breeding biology of an insectivorous bird. Oecologia 147:164–172.</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Visser, M. E., A. J. van Noordwijk, J. M. Tinbergen, and C. M. Lessells. 1998. Warmer springs lead to mistimed reproduction in great tits (Parus major). Proceedings of the Royal Society of London B: Biological Sciences 265:1867–1870.</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Walters, A. W., M. De Los Ángeles González Sagrario, and D. E. Schindler. 2013. Species- and community-level responses combine to drive phenology of lake phytoplankton. Ecology 94:2188–2194.</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Walther, G., E. Post, P. Convey, and A. Menzel. 2002. Ecological responses to recent climate change. Nature 389–395.</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Wickham, H. 2009. ggplot2: Elegant Graphics for Data Analysis. Springer Science &amp; Business Media.</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Willson, M. F., and J. N. Womble. 2006. Vertebrate exploitation of pulsed marine prey: A review and the example of spawning herring. Reviews in Fish Biology and Fisheries 16:183–200.</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szCs w:val="24"/>
        </w:rPr>
      </w:pPr>
      <w:r w:rsidRPr="00961E5E">
        <w:rPr>
          <w:rFonts w:ascii="Times New Roman" w:hAnsi="Times New Roman" w:cs="Times New Roman"/>
          <w:noProof/>
          <w:sz w:val="24"/>
          <w:szCs w:val="24"/>
        </w:rPr>
        <w:t>Winder, M., and D. E. Schindler. 2004. Climate change uncouples trophic interactions in an aquatic ecosystem. Ecology 85:2100–2106.</w:t>
      </w:r>
    </w:p>
    <w:p w:rsidR="00961E5E" w:rsidRPr="00961E5E" w:rsidRDefault="00961E5E" w:rsidP="00961E5E">
      <w:pPr>
        <w:widowControl w:val="0"/>
        <w:autoSpaceDE w:val="0"/>
        <w:autoSpaceDN w:val="0"/>
        <w:adjustRightInd w:val="0"/>
        <w:spacing w:line="480" w:lineRule="auto"/>
        <w:rPr>
          <w:rFonts w:ascii="Times New Roman" w:hAnsi="Times New Roman" w:cs="Times New Roman"/>
          <w:noProof/>
          <w:sz w:val="24"/>
        </w:rPr>
      </w:pPr>
      <w:r w:rsidRPr="00961E5E">
        <w:rPr>
          <w:rFonts w:ascii="Times New Roman" w:hAnsi="Times New Roman" w:cs="Times New Roman"/>
          <w:noProof/>
          <w:sz w:val="24"/>
          <w:szCs w:val="24"/>
        </w:rPr>
        <w:t xml:space="preserve">Youngflesh, C., S. Jenouvrier, Y. Li, R. Ji, D. G. Ainley, G. Ballard, C. Barbraud, et al. 2017. Circumpolar analysis of the Adélie Penguin reveals the importance of environmental </w:t>
      </w:r>
      <w:r w:rsidRPr="00961E5E">
        <w:rPr>
          <w:rFonts w:ascii="Times New Roman" w:hAnsi="Times New Roman" w:cs="Times New Roman"/>
          <w:noProof/>
          <w:sz w:val="24"/>
          <w:szCs w:val="24"/>
        </w:rPr>
        <w:lastRenderedPageBreak/>
        <w:t>variability in phenological mismatch. Ecology 98:940–951.</w:t>
      </w:r>
    </w:p>
    <w:p w:rsidR="00762D2A" w:rsidRPr="00762D2A" w:rsidRDefault="00E20ED0" w:rsidP="00762D2A">
      <w:pPr>
        <w:spacing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fldChar w:fldCharType="end"/>
      </w:r>
    </w:p>
    <w:p w:rsidR="00762D2A" w:rsidRPr="00762D2A" w:rsidRDefault="00762D2A" w:rsidP="00762D2A">
      <w:pPr>
        <w:spacing w:after="0" w:line="480" w:lineRule="auto"/>
        <w:rPr>
          <w:rFonts w:ascii="Times New Roman" w:eastAsia="Times New Roman" w:hAnsi="Times New Roman" w:cs="Times New Roman"/>
          <w:sz w:val="24"/>
          <w:szCs w:val="24"/>
          <w:lang w:eastAsia="en-GB"/>
        </w:rPr>
      </w:pPr>
    </w:p>
    <w:p w:rsidR="00762D2A" w:rsidRPr="00762D2A" w:rsidRDefault="00961E5E" w:rsidP="00762D2A">
      <w:pPr>
        <w:spacing w:line="480" w:lineRule="auto"/>
        <w:rPr>
          <w:rFonts w:ascii="Times New Roman" w:eastAsia="Times New Roman" w:hAnsi="Times New Roman" w:cs="Times New Roman"/>
          <w:sz w:val="24"/>
          <w:szCs w:val="24"/>
          <w:lang w:eastAsia="en-GB"/>
        </w:rPr>
      </w:pPr>
      <w:r>
        <w:rPr>
          <w:rFonts w:ascii="Calibri" w:eastAsia="Times New Roman" w:hAnsi="Calibri" w:cs="Calibri"/>
          <w:b/>
          <w:bCs/>
          <w:color w:val="000000"/>
          <w:sz w:val="24"/>
          <w:szCs w:val="24"/>
          <w:lang w:eastAsia="en-GB"/>
        </w:rPr>
        <w:t>Appendix A</w:t>
      </w:r>
      <w:r w:rsidR="00762D2A" w:rsidRPr="00762D2A">
        <w:rPr>
          <w:rFonts w:ascii="Calibri" w:eastAsia="Times New Roman" w:hAnsi="Calibri" w:cs="Calibri"/>
          <w:b/>
          <w:bCs/>
          <w:color w:val="000000"/>
          <w:sz w:val="24"/>
          <w:szCs w:val="24"/>
          <w:lang w:eastAsia="en-GB"/>
        </w:rPr>
        <w:t xml:space="preserve">: </w:t>
      </w:r>
      <w:r w:rsidR="00762D2A" w:rsidRPr="00762D2A">
        <w:rPr>
          <w:rFonts w:ascii="Calibri" w:eastAsia="Times New Roman" w:hAnsi="Calibri" w:cs="Calibri"/>
          <w:color w:val="000000"/>
          <w:sz w:val="24"/>
          <w:szCs w:val="24"/>
          <w:lang w:eastAsia="en-GB"/>
        </w:rPr>
        <w:t>literature review criteria</w:t>
      </w: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color w:val="000000"/>
          <w:sz w:val="24"/>
          <w:szCs w:val="24"/>
          <w:lang w:eastAsia="en-GB"/>
        </w:rPr>
        <w:t>We searched the Web of Knowledge Database for relevant literature on trophic mismatch using the following search terms: “*trophic* *match*” OR “*trophic* *</w:t>
      </w:r>
      <w:proofErr w:type="spellStart"/>
      <w:r w:rsidRPr="00762D2A">
        <w:rPr>
          <w:rFonts w:ascii="Calibri" w:eastAsia="Times New Roman" w:hAnsi="Calibri" w:cs="Calibri"/>
          <w:color w:val="000000"/>
          <w:sz w:val="24"/>
          <w:szCs w:val="24"/>
          <w:lang w:eastAsia="en-GB"/>
        </w:rPr>
        <w:t>synchr</w:t>
      </w:r>
      <w:proofErr w:type="spellEnd"/>
      <w:r w:rsidRPr="00762D2A">
        <w:rPr>
          <w:rFonts w:ascii="Calibri" w:eastAsia="Times New Roman" w:hAnsi="Calibri" w:cs="Calibri"/>
          <w:color w:val="000000"/>
          <w:sz w:val="24"/>
          <w:szCs w:val="24"/>
          <w:lang w:eastAsia="en-GB"/>
        </w:rPr>
        <w:t>*” OR “*</w:t>
      </w:r>
      <w:proofErr w:type="spellStart"/>
      <w:r w:rsidRPr="00762D2A">
        <w:rPr>
          <w:rFonts w:ascii="Calibri" w:eastAsia="Times New Roman" w:hAnsi="Calibri" w:cs="Calibri"/>
          <w:color w:val="000000"/>
          <w:sz w:val="24"/>
          <w:szCs w:val="24"/>
          <w:lang w:eastAsia="en-GB"/>
        </w:rPr>
        <w:t>phenolog</w:t>
      </w:r>
      <w:proofErr w:type="spellEnd"/>
      <w:r w:rsidRPr="00762D2A">
        <w:rPr>
          <w:rFonts w:ascii="Calibri" w:eastAsia="Times New Roman" w:hAnsi="Calibri" w:cs="Calibri"/>
          <w:color w:val="000000"/>
          <w:sz w:val="24"/>
          <w:szCs w:val="24"/>
          <w:lang w:eastAsia="en-GB"/>
        </w:rPr>
        <w:t>* *match*” OR “*</w:t>
      </w:r>
      <w:proofErr w:type="spellStart"/>
      <w:r w:rsidRPr="00762D2A">
        <w:rPr>
          <w:rFonts w:ascii="Calibri" w:eastAsia="Times New Roman" w:hAnsi="Calibri" w:cs="Calibri"/>
          <w:color w:val="000000"/>
          <w:sz w:val="24"/>
          <w:szCs w:val="24"/>
          <w:lang w:eastAsia="en-GB"/>
        </w:rPr>
        <w:t>phenolog</w:t>
      </w:r>
      <w:proofErr w:type="spellEnd"/>
      <w:r w:rsidRPr="00762D2A">
        <w:rPr>
          <w:rFonts w:ascii="Calibri" w:eastAsia="Times New Roman" w:hAnsi="Calibri" w:cs="Calibri"/>
          <w:color w:val="000000"/>
          <w:sz w:val="24"/>
          <w:szCs w:val="24"/>
          <w:lang w:eastAsia="en-GB"/>
        </w:rPr>
        <w:t>* *</w:t>
      </w:r>
      <w:proofErr w:type="spellStart"/>
      <w:r w:rsidRPr="00762D2A">
        <w:rPr>
          <w:rFonts w:ascii="Calibri" w:eastAsia="Times New Roman" w:hAnsi="Calibri" w:cs="Calibri"/>
          <w:color w:val="000000"/>
          <w:sz w:val="24"/>
          <w:szCs w:val="24"/>
          <w:lang w:eastAsia="en-GB"/>
        </w:rPr>
        <w:t>synchr</w:t>
      </w:r>
      <w:proofErr w:type="spellEnd"/>
      <w:r w:rsidRPr="00762D2A">
        <w:rPr>
          <w:rFonts w:ascii="Calibri" w:eastAsia="Times New Roman" w:hAnsi="Calibri" w:cs="Calibri"/>
          <w:color w:val="000000"/>
          <w:sz w:val="24"/>
          <w:szCs w:val="24"/>
          <w:lang w:eastAsia="en-GB"/>
        </w:rPr>
        <w:t>*” OR “match mismatch hypothesis” OR *</w:t>
      </w:r>
      <w:proofErr w:type="spellStart"/>
      <w:r w:rsidRPr="00762D2A">
        <w:rPr>
          <w:rFonts w:ascii="Calibri" w:eastAsia="Times New Roman" w:hAnsi="Calibri" w:cs="Calibri"/>
          <w:color w:val="000000"/>
          <w:sz w:val="24"/>
          <w:szCs w:val="24"/>
          <w:lang w:eastAsia="en-GB"/>
        </w:rPr>
        <w:t>phenolog</w:t>
      </w:r>
      <w:proofErr w:type="spellEnd"/>
      <w:r w:rsidRPr="00762D2A">
        <w:rPr>
          <w:rFonts w:ascii="Calibri" w:eastAsia="Times New Roman" w:hAnsi="Calibri" w:cs="Calibri"/>
          <w:color w:val="000000"/>
          <w:sz w:val="24"/>
          <w:szCs w:val="24"/>
          <w:lang w:eastAsia="en-GB"/>
        </w:rPr>
        <w:t xml:space="preserve">* AND </w:t>
      </w:r>
      <w:proofErr w:type="spellStart"/>
      <w:r w:rsidRPr="00762D2A">
        <w:rPr>
          <w:rFonts w:ascii="Calibri" w:eastAsia="Times New Roman" w:hAnsi="Calibri" w:cs="Calibri"/>
          <w:color w:val="000000"/>
          <w:sz w:val="24"/>
          <w:szCs w:val="24"/>
          <w:lang w:eastAsia="en-GB"/>
        </w:rPr>
        <w:t>mistim</w:t>
      </w:r>
      <w:proofErr w:type="spellEnd"/>
      <w:r w:rsidRPr="00762D2A">
        <w:rPr>
          <w:rFonts w:ascii="Calibri" w:eastAsia="Times New Roman" w:hAnsi="Calibri" w:cs="Calibri"/>
          <w:color w:val="000000"/>
          <w:sz w:val="24"/>
          <w:szCs w:val="24"/>
          <w:lang w:eastAsia="en-GB"/>
        </w:rPr>
        <w:t xml:space="preserve">* OR *trophic* AND </w:t>
      </w:r>
      <w:proofErr w:type="spellStart"/>
      <w:r w:rsidRPr="00762D2A">
        <w:rPr>
          <w:rFonts w:ascii="Calibri" w:eastAsia="Times New Roman" w:hAnsi="Calibri" w:cs="Calibri"/>
          <w:color w:val="000000"/>
          <w:sz w:val="24"/>
          <w:szCs w:val="24"/>
          <w:lang w:eastAsia="en-GB"/>
        </w:rPr>
        <w:t>mistim</w:t>
      </w:r>
      <w:proofErr w:type="spellEnd"/>
      <w:r w:rsidRPr="00762D2A">
        <w:rPr>
          <w:rFonts w:ascii="Calibri" w:eastAsia="Times New Roman" w:hAnsi="Calibri" w:cs="Calibri"/>
          <w:color w:val="000000"/>
          <w:sz w:val="24"/>
          <w:szCs w:val="24"/>
          <w:lang w:eastAsia="en-GB"/>
        </w:rPr>
        <w:t>* OR *</w:t>
      </w:r>
      <w:proofErr w:type="spellStart"/>
      <w:r w:rsidRPr="00762D2A">
        <w:rPr>
          <w:rFonts w:ascii="Calibri" w:eastAsia="Times New Roman" w:hAnsi="Calibri" w:cs="Calibri"/>
          <w:color w:val="000000"/>
          <w:sz w:val="24"/>
          <w:szCs w:val="24"/>
          <w:lang w:eastAsia="en-GB"/>
        </w:rPr>
        <w:t>phenolog</w:t>
      </w:r>
      <w:proofErr w:type="spellEnd"/>
      <w:r w:rsidRPr="00762D2A">
        <w:rPr>
          <w:rFonts w:ascii="Calibri" w:eastAsia="Times New Roman" w:hAnsi="Calibri" w:cs="Calibri"/>
          <w:color w:val="000000"/>
          <w:sz w:val="24"/>
          <w:szCs w:val="24"/>
          <w:lang w:eastAsia="en-GB"/>
        </w:rPr>
        <w:t>* AND *</w:t>
      </w:r>
      <w:proofErr w:type="spellStart"/>
      <w:r w:rsidRPr="00762D2A">
        <w:rPr>
          <w:rFonts w:ascii="Calibri" w:eastAsia="Times New Roman" w:hAnsi="Calibri" w:cs="Calibri"/>
          <w:color w:val="000000"/>
          <w:sz w:val="24"/>
          <w:szCs w:val="24"/>
          <w:lang w:eastAsia="en-GB"/>
        </w:rPr>
        <w:t>synchr</w:t>
      </w:r>
      <w:proofErr w:type="spellEnd"/>
      <w:r w:rsidRPr="00762D2A">
        <w:rPr>
          <w:rFonts w:ascii="Calibri" w:eastAsia="Times New Roman" w:hAnsi="Calibri" w:cs="Calibri"/>
          <w:color w:val="000000"/>
          <w:sz w:val="24"/>
          <w:szCs w:val="24"/>
          <w:lang w:eastAsia="en-GB"/>
        </w:rPr>
        <w:t xml:space="preserve">* AND adapt* AND </w:t>
      </w:r>
      <w:proofErr w:type="spellStart"/>
      <w:r w:rsidRPr="00762D2A">
        <w:rPr>
          <w:rFonts w:ascii="Calibri" w:eastAsia="Times New Roman" w:hAnsi="Calibri" w:cs="Calibri"/>
          <w:color w:val="000000"/>
          <w:sz w:val="24"/>
          <w:szCs w:val="24"/>
          <w:lang w:eastAsia="en-GB"/>
        </w:rPr>
        <w:t>climat</w:t>
      </w:r>
      <w:proofErr w:type="spellEnd"/>
      <w:r w:rsidRPr="00762D2A">
        <w:rPr>
          <w:rFonts w:ascii="Calibri" w:eastAsia="Times New Roman" w:hAnsi="Calibri" w:cs="Calibri"/>
          <w:color w:val="000000"/>
          <w:sz w:val="24"/>
          <w:szCs w:val="24"/>
          <w:lang w:eastAsia="en-GB"/>
        </w:rPr>
        <w:t>* OR *</w:t>
      </w:r>
      <w:proofErr w:type="spellStart"/>
      <w:r w:rsidRPr="00762D2A">
        <w:rPr>
          <w:rFonts w:ascii="Calibri" w:eastAsia="Times New Roman" w:hAnsi="Calibri" w:cs="Calibri"/>
          <w:color w:val="000000"/>
          <w:sz w:val="24"/>
          <w:szCs w:val="24"/>
          <w:lang w:eastAsia="en-GB"/>
        </w:rPr>
        <w:t>phenolog</w:t>
      </w:r>
      <w:proofErr w:type="spellEnd"/>
      <w:r w:rsidRPr="00762D2A">
        <w:rPr>
          <w:rFonts w:ascii="Calibri" w:eastAsia="Times New Roman" w:hAnsi="Calibri" w:cs="Calibri"/>
          <w:color w:val="000000"/>
          <w:sz w:val="24"/>
          <w:szCs w:val="24"/>
          <w:lang w:eastAsia="en-GB"/>
        </w:rPr>
        <w:t>* AND *</w:t>
      </w:r>
      <w:proofErr w:type="spellStart"/>
      <w:r w:rsidRPr="00762D2A">
        <w:rPr>
          <w:rFonts w:ascii="Calibri" w:eastAsia="Times New Roman" w:hAnsi="Calibri" w:cs="Calibri"/>
          <w:color w:val="000000"/>
          <w:sz w:val="24"/>
          <w:szCs w:val="24"/>
          <w:lang w:eastAsia="en-GB"/>
        </w:rPr>
        <w:t>synchr</w:t>
      </w:r>
      <w:proofErr w:type="spellEnd"/>
      <w:r w:rsidRPr="00762D2A">
        <w:rPr>
          <w:rFonts w:ascii="Calibri" w:eastAsia="Times New Roman" w:hAnsi="Calibri" w:cs="Calibri"/>
          <w:color w:val="000000"/>
          <w:sz w:val="24"/>
          <w:szCs w:val="24"/>
          <w:lang w:eastAsia="en-GB"/>
        </w:rPr>
        <w:t xml:space="preserve">* AND plastic* AND </w:t>
      </w:r>
      <w:proofErr w:type="spellStart"/>
      <w:r w:rsidRPr="00762D2A">
        <w:rPr>
          <w:rFonts w:ascii="Calibri" w:eastAsia="Times New Roman" w:hAnsi="Calibri" w:cs="Calibri"/>
          <w:color w:val="000000"/>
          <w:sz w:val="24"/>
          <w:szCs w:val="24"/>
          <w:lang w:eastAsia="en-GB"/>
        </w:rPr>
        <w:t>climat</w:t>
      </w:r>
      <w:proofErr w:type="spellEnd"/>
      <w:r w:rsidRPr="00762D2A">
        <w:rPr>
          <w:rFonts w:ascii="Calibri" w:eastAsia="Times New Roman" w:hAnsi="Calibri" w:cs="Calibri"/>
          <w:color w:val="000000"/>
          <w:sz w:val="24"/>
          <w:szCs w:val="24"/>
          <w:lang w:eastAsia="en-GB"/>
        </w:rPr>
        <w:t>* OR *trophic* AND *</w:t>
      </w:r>
      <w:proofErr w:type="spellStart"/>
      <w:r w:rsidRPr="00762D2A">
        <w:rPr>
          <w:rFonts w:ascii="Calibri" w:eastAsia="Times New Roman" w:hAnsi="Calibri" w:cs="Calibri"/>
          <w:color w:val="000000"/>
          <w:sz w:val="24"/>
          <w:szCs w:val="24"/>
          <w:lang w:eastAsia="en-GB"/>
        </w:rPr>
        <w:t>synchr</w:t>
      </w:r>
      <w:proofErr w:type="spellEnd"/>
      <w:r w:rsidRPr="00762D2A">
        <w:rPr>
          <w:rFonts w:ascii="Calibri" w:eastAsia="Times New Roman" w:hAnsi="Calibri" w:cs="Calibri"/>
          <w:color w:val="000000"/>
          <w:sz w:val="24"/>
          <w:szCs w:val="24"/>
          <w:lang w:eastAsia="en-GB"/>
        </w:rPr>
        <w:t xml:space="preserve">* AND adapt* AND </w:t>
      </w:r>
      <w:proofErr w:type="spellStart"/>
      <w:r w:rsidRPr="00762D2A">
        <w:rPr>
          <w:rFonts w:ascii="Calibri" w:eastAsia="Times New Roman" w:hAnsi="Calibri" w:cs="Calibri"/>
          <w:color w:val="000000"/>
          <w:sz w:val="24"/>
          <w:szCs w:val="24"/>
          <w:lang w:eastAsia="en-GB"/>
        </w:rPr>
        <w:t>climat</w:t>
      </w:r>
      <w:proofErr w:type="spellEnd"/>
      <w:r w:rsidRPr="00762D2A">
        <w:rPr>
          <w:rFonts w:ascii="Calibri" w:eastAsia="Times New Roman" w:hAnsi="Calibri" w:cs="Calibri"/>
          <w:color w:val="000000"/>
          <w:sz w:val="24"/>
          <w:szCs w:val="24"/>
          <w:lang w:eastAsia="en-GB"/>
        </w:rPr>
        <w:t>* OR *trophic* AND *</w:t>
      </w:r>
      <w:proofErr w:type="spellStart"/>
      <w:r w:rsidRPr="00762D2A">
        <w:rPr>
          <w:rFonts w:ascii="Calibri" w:eastAsia="Times New Roman" w:hAnsi="Calibri" w:cs="Calibri"/>
          <w:color w:val="000000"/>
          <w:sz w:val="24"/>
          <w:szCs w:val="24"/>
          <w:lang w:eastAsia="en-GB"/>
        </w:rPr>
        <w:t>synchr</w:t>
      </w:r>
      <w:proofErr w:type="spellEnd"/>
      <w:r w:rsidRPr="00762D2A">
        <w:rPr>
          <w:rFonts w:ascii="Calibri" w:eastAsia="Times New Roman" w:hAnsi="Calibri" w:cs="Calibri"/>
          <w:color w:val="000000"/>
          <w:sz w:val="24"/>
          <w:szCs w:val="24"/>
          <w:lang w:eastAsia="en-GB"/>
        </w:rPr>
        <w:t xml:space="preserve">* AND plastic* AND </w:t>
      </w:r>
      <w:proofErr w:type="spellStart"/>
      <w:r w:rsidRPr="00762D2A">
        <w:rPr>
          <w:rFonts w:ascii="Calibri" w:eastAsia="Times New Roman" w:hAnsi="Calibri" w:cs="Calibri"/>
          <w:color w:val="000000"/>
          <w:sz w:val="24"/>
          <w:szCs w:val="24"/>
          <w:lang w:eastAsia="en-GB"/>
        </w:rPr>
        <w:t>climat</w:t>
      </w:r>
      <w:proofErr w:type="spellEnd"/>
      <w:r w:rsidRPr="00762D2A">
        <w:rPr>
          <w:rFonts w:ascii="Calibri" w:eastAsia="Times New Roman" w:hAnsi="Calibri" w:cs="Calibri"/>
          <w:color w:val="000000"/>
          <w:sz w:val="24"/>
          <w:szCs w:val="24"/>
          <w:lang w:eastAsia="en-GB"/>
        </w:rPr>
        <w:t xml:space="preserve">* OR *trophic* AND *match* AND adapt* AND </w:t>
      </w:r>
      <w:proofErr w:type="spellStart"/>
      <w:r w:rsidRPr="00762D2A">
        <w:rPr>
          <w:rFonts w:ascii="Calibri" w:eastAsia="Times New Roman" w:hAnsi="Calibri" w:cs="Calibri"/>
          <w:color w:val="000000"/>
          <w:sz w:val="24"/>
          <w:szCs w:val="24"/>
          <w:lang w:eastAsia="en-GB"/>
        </w:rPr>
        <w:t>climat</w:t>
      </w:r>
      <w:proofErr w:type="spellEnd"/>
      <w:r w:rsidRPr="00762D2A">
        <w:rPr>
          <w:rFonts w:ascii="Calibri" w:eastAsia="Times New Roman" w:hAnsi="Calibri" w:cs="Calibri"/>
          <w:color w:val="000000"/>
          <w:sz w:val="24"/>
          <w:szCs w:val="24"/>
          <w:lang w:eastAsia="en-GB"/>
        </w:rPr>
        <w:t xml:space="preserve">* OR *trophic* AND *match* AND plastic* AND </w:t>
      </w:r>
      <w:proofErr w:type="spellStart"/>
      <w:r w:rsidRPr="00762D2A">
        <w:rPr>
          <w:rFonts w:ascii="Calibri" w:eastAsia="Times New Roman" w:hAnsi="Calibri" w:cs="Calibri"/>
          <w:color w:val="000000"/>
          <w:sz w:val="24"/>
          <w:szCs w:val="24"/>
          <w:lang w:eastAsia="en-GB"/>
        </w:rPr>
        <w:t>climat</w:t>
      </w:r>
      <w:proofErr w:type="spellEnd"/>
      <w:r w:rsidRPr="00762D2A">
        <w:rPr>
          <w:rFonts w:ascii="Calibri" w:eastAsia="Times New Roman" w:hAnsi="Calibri" w:cs="Calibri"/>
          <w:color w:val="000000"/>
          <w:sz w:val="24"/>
          <w:szCs w:val="24"/>
          <w:lang w:eastAsia="en-GB"/>
        </w:rPr>
        <w:t>*. We then applied the following refining fields: “Ecology”, “Marine freshwater biology”, “Environmental Sciences”, “Entomology” “Oceanography”, “Biodiversity Conservation”, “Evolutionary Biology”, “Multidisciplinary Sciences”, “Zoology”, “Fisheries”, “Forestry”, “Plant Sciences”, “Biology”, “Ornithology”, “Limnology”. We included all years in our search, and the last search before paper allocation to co-authors was done in November 2018. The search returned 772 papers (Fig. S1, Table S1).</w:t>
      </w: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color w:val="000000"/>
          <w:sz w:val="24"/>
          <w:szCs w:val="24"/>
          <w:lang w:eastAsia="en-GB"/>
        </w:rPr>
        <w:t> </w:t>
      </w: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i/>
          <w:iCs/>
          <w:color w:val="000000"/>
          <w:sz w:val="24"/>
          <w:szCs w:val="24"/>
          <w:lang w:eastAsia="en-GB"/>
        </w:rPr>
        <w:t>Study selection and data extraction</w:t>
      </w: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color w:val="000000"/>
          <w:sz w:val="24"/>
          <w:szCs w:val="24"/>
          <w:lang w:eastAsia="en-GB"/>
        </w:rPr>
        <w:t xml:space="preserve">Papers were allocated randomly and approximately equally among participating </w:t>
      </w:r>
      <w:proofErr w:type="spellStart"/>
      <w:r w:rsidRPr="00762D2A">
        <w:rPr>
          <w:rFonts w:ascii="Calibri" w:eastAsia="Times New Roman" w:hAnsi="Calibri" w:cs="Calibri"/>
          <w:color w:val="000000"/>
          <w:sz w:val="24"/>
          <w:szCs w:val="24"/>
          <w:lang w:eastAsia="en-GB"/>
        </w:rPr>
        <w:t>coauthors</w:t>
      </w:r>
      <w:proofErr w:type="spellEnd"/>
      <w:r w:rsidRPr="00762D2A">
        <w:rPr>
          <w:rFonts w:ascii="Calibri" w:eastAsia="Times New Roman" w:hAnsi="Calibri" w:cs="Calibri"/>
          <w:color w:val="000000"/>
          <w:sz w:val="24"/>
          <w:szCs w:val="24"/>
          <w:lang w:eastAsia="en-GB"/>
        </w:rPr>
        <w:t xml:space="preserve">. For details of the numbers of papers that were included or excluded from our study at different steps see Fig. S2. We searched for each paper online, and determined whether one </w:t>
      </w:r>
      <w:r w:rsidRPr="00762D2A">
        <w:rPr>
          <w:rFonts w:ascii="Calibri" w:eastAsia="Times New Roman" w:hAnsi="Calibri" w:cs="Calibri"/>
          <w:color w:val="000000"/>
          <w:sz w:val="24"/>
          <w:szCs w:val="24"/>
          <w:lang w:eastAsia="en-GB"/>
        </w:rPr>
        <w:lastRenderedPageBreak/>
        <w:t xml:space="preserve">or more specific trophic interactions were studied in the paper, and whether inferences pertaining to any of the five criteria (table 1) could be </w:t>
      </w:r>
      <w:proofErr w:type="gramStart"/>
      <w:r w:rsidRPr="00762D2A">
        <w:rPr>
          <w:rFonts w:ascii="Calibri" w:eastAsia="Times New Roman" w:hAnsi="Calibri" w:cs="Calibri"/>
          <w:color w:val="000000"/>
          <w:sz w:val="24"/>
          <w:szCs w:val="24"/>
          <w:lang w:eastAsia="en-GB"/>
        </w:rPr>
        <w:t>extracted  from</w:t>
      </w:r>
      <w:proofErr w:type="gramEnd"/>
      <w:r w:rsidRPr="00762D2A">
        <w:rPr>
          <w:rFonts w:ascii="Calibri" w:eastAsia="Times New Roman" w:hAnsi="Calibri" w:cs="Calibri"/>
          <w:color w:val="000000"/>
          <w:sz w:val="24"/>
          <w:szCs w:val="24"/>
          <w:lang w:eastAsia="en-GB"/>
        </w:rPr>
        <w:t xml:space="preserve"> it. If no trophic interaction was studied or if none of the five criteria could be extracted, the paper was excluded from the review (n = 663). For the 109 papers that yielded usable data we extracted meta-data, including latitude, longitude, year published, timespan, consumer species, resource species, biome, trophic level of the consumer, and data/results relating to the five criteria (Table 1). We collected data on (1) whether the consumer was a trophic specialist, (2) phenology slopes (days/year, consumer/resource timing, mismatch/year), (3) </w:t>
      </w:r>
      <w:proofErr w:type="spellStart"/>
      <w:r w:rsidRPr="00762D2A">
        <w:rPr>
          <w:rFonts w:ascii="Calibri" w:eastAsia="Times New Roman" w:hAnsi="Calibri" w:cs="Calibri"/>
          <w:color w:val="000000"/>
          <w:sz w:val="24"/>
          <w:szCs w:val="24"/>
          <w:lang w:eastAsia="en-GB"/>
        </w:rPr>
        <w:t>phenological</w:t>
      </w:r>
      <w:proofErr w:type="spellEnd"/>
      <w:r w:rsidRPr="00762D2A">
        <w:rPr>
          <w:rFonts w:ascii="Calibri" w:eastAsia="Times New Roman" w:hAnsi="Calibri" w:cs="Calibri"/>
          <w:color w:val="000000"/>
          <w:sz w:val="24"/>
          <w:szCs w:val="24"/>
          <w:lang w:eastAsia="en-GB"/>
        </w:rPr>
        <w:t xml:space="preserve"> sensitivity to temperature (days/°C, °C/year, mismatch/°C), (4) fitness consequences studied at the offspring or adult level, and (5) population trends in relation to mismatch. Because fitness consequences of mismatch are studied in widely different ways among fields, we chose to only extract whether the effect of mismatch was significantly positive, undetectable, or significantly negative for the consumer (1/0/-1). We adopted this approach as the main goal of the review was to draw comparisons among a wide range of studies, requiring that we had metrics that were universal. We also excluded meta-analyses, as we were specifically interested to assess the five criteria for unique study systems.</w:t>
      </w: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color w:val="000000"/>
          <w:sz w:val="24"/>
          <w:szCs w:val="24"/>
          <w:lang w:eastAsia="en-GB"/>
        </w:rPr>
        <w:t> </w:t>
      </w: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i/>
          <w:iCs/>
          <w:color w:val="000000"/>
          <w:sz w:val="24"/>
          <w:szCs w:val="24"/>
          <w:lang w:eastAsia="en-GB"/>
        </w:rPr>
        <w:t>Quality control</w:t>
      </w: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color w:val="000000"/>
          <w:sz w:val="24"/>
          <w:szCs w:val="24"/>
          <w:lang w:eastAsia="en-GB"/>
        </w:rPr>
        <w:t xml:space="preserve">General quality checks on the data generated by co-authors were conducted by the first author and involved careful checking for outlying values and different ways of reporting. Moreover, since most species respond to temperature with an advance in phenology, most slopes were expected to be negative. With that in mind, the first author revisited papers that reported positive slopes in the spreadsheet to check that it was a true positive or the </w:t>
      </w:r>
      <w:r w:rsidRPr="00762D2A">
        <w:rPr>
          <w:rFonts w:ascii="Calibri" w:eastAsia="Times New Roman" w:hAnsi="Calibri" w:cs="Calibri"/>
          <w:color w:val="000000"/>
          <w:sz w:val="24"/>
          <w:szCs w:val="24"/>
          <w:lang w:eastAsia="en-GB"/>
        </w:rPr>
        <w:lastRenderedPageBreak/>
        <w:t xml:space="preserve">result of the omission of a minus sign. This led to the correction of a small number of mistakes. A random subset of papers was revisited and not a single instant of a wrong negative slope was found, making it unlikely that minus signs were accidentally added to positive slopes. Resource and consumer phenology slopes over time and temperature generally had a single measure per trophic level. However, in some cases there was a single resource phenology slope, but multiple consumer phenology slopes for the same species across a small spatial scale. To avoid </w:t>
      </w:r>
      <w:proofErr w:type="spellStart"/>
      <w:r w:rsidRPr="00762D2A">
        <w:rPr>
          <w:rFonts w:ascii="Calibri" w:eastAsia="Times New Roman" w:hAnsi="Calibri" w:cs="Calibri"/>
          <w:color w:val="000000"/>
          <w:sz w:val="24"/>
          <w:szCs w:val="24"/>
          <w:lang w:eastAsia="en-GB"/>
        </w:rPr>
        <w:t>pseudoreplication</w:t>
      </w:r>
      <w:proofErr w:type="spellEnd"/>
      <w:r w:rsidRPr="00762D2A">
        <w:rPr>
          <w:rFonts w:ascii="Calibri" w:eastAsia="Times New Roman" w:hAnsi="Calibri" w:cs="Calibri"/>
          <w:color w:val="000000"/>
          <w:sz w:val="24"/>
          <w:szCs w:val="24"/>
          <w:lang w:eastAsia="en-GB"/>
        </w:rPr>
        <w:t>, in those cases we decided to summarize the consumer phenology slopes into one average slope. </w:t>
      </w: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color w:val="000000"/>
          <w:sz w:val="24"/>
          <w:szCs w:val="24"/>
          <w:lang w:eastAsia="en-GB"/>
        </w:rPr>
        <w:t> </w:t>
      </w: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i/>
          <w:iCs/>
          <w:color w:val="000000"/>
          <w:sz w:val="24"/>
          <w:szCs w:val="24"/>
          <w:lang w:eastAsia="en-GB"/>
        </w:rPr>
        <w:t>Data processing and analysis</w:t>
      </w: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color w:val="000000"/>
          <w:sz w:val="24"/>
          <w:szCs w:val="24"/>
          <w:lang w:eastAsia="en-GB"/>
        </w:rPr>
        <w:t xml:space="preserve">We first summarized how often our five criteria were investigated, independent of their effect, to find out which of the five criteria were studied the most and how many criteria have been studied per taxon. To this end, we created a study-by-criterion matrix, in which any cell that had a value for any of the criteria was assigned a 1. The data were then aggregated by biome, trophic level, and taxon, and any number larger than zero was again assigned a 1 (i.e. if the same criterion had been studied multiple times for a certain species), since we were interested in whether a criterion had ever been studied for a taxon, not how often each taxon was studied. Not every taxon was a species, as some studies did not research individual species, but groupings at a higher taxonomic or functional level, for example “zooplankton” or “parasitic wasps”. This approach returned a value of 1 or 0 for each taxon for each criterion, after which we summarised the data by biome and trophic </w:t>
      </w:r>
      <w:r w:rsidR="00961E5E">
        <w:rPr>
          <w:rFonts w:ascii="Calibri" w:eastAsia="Times New Roman" w:hAnsi="Calibri" w:cs="Calibri"/>
          <w:color w:val="000000"/>
          <w:sz w:val="24"/>
          <w:szCs w:val="24"/>
          <w:lang w:eastAsia="en-GB"/>
        </w:rPr>
        <w:t>level. Results were summarised </w:t>
      </w:r>
      <w:r w:rsidRPr="00762D2A">
        <w:rPr>
          <w:rFonts w:ascii="Calibri" w:eastAsia="Times New Roman" w:hAnsi="Calibri" w:cs="Calibri"/>
          <w:color w:val="000000"/>
          <w:sz w:val="24"/>
          <w:szCs w:val="24"/>
          <w:lang w:eastAsia="en-GB"/>
        </w:rPr>
        <w:t xml:space="preserve">per trophic level and biome in R version </w:t>
      </w:r>
      <w:r w:rsidR="00961E5E">
        <w:rPr>
          <w:rFonts w:ascii="Calibri" w:eastAsia="Times New Roman" w:hAnsi="Calibri" w:cs="Calibri"/>
          <w:color w:val="000000"/>
          <w:sz w:val="24"/>
          <w:szCs w:val="24"/>
          <w:lang w:eastAsia="en-GB"/>
        </w:rPr>
        <w:t xml:space="preserve">3.6.2 </w:t>
      </w:r>
      <w:r w:rsidR="00961E5E">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{"citationItems":[{"id":"ITEM-1","itemData":{"author":[{"dropping-particle":"","family":"R Development Core Team","given":"","non-dropping-particle":"","parse-names":false,"suffix":""}],"id":"ITEM-1","issued":{"date-parts":[["2019"]]},"title":"R: a language and environment for statistical computing","type":"article-journal"},"uris":["http://www.mendeley.com/documents/?uuid=c4bcce84-0e10-40d1-b5a6-19777bc8112a"]}],"mendeley":{"formattedCitation":"(R Development Core Team 2019)","plainTextFormattedCitation":"(R Development Core Team 2019)","previouslyFormattedCitation":"(R Development Core Team 2019)"},"properties":{"noteIndex":0},"schema":"https://github.com/citation-style-language/schema/raw/master/csl-citation.json"}</w:instrText>
      </w:r>
      <w:r w:rsidR="00961E5E">
        <w:rPr>
          <w:rFonts w:ascii="Calibri" w:eastAsia="Times New Roman" w:hAnsi="Calibri" w:cs="Calibri"/>
          <w:color w:val="000000"/>
          <w:sz w:val="24"/>
          <w:szCs w:val="24"/>
          <w:lang w:eastAsia="en-GB"/>
        </w:rPr>
        <w:fldChar w:fldCharType="separate"/>
      </w:r>
      <w:r w:rsidR="00961E5E" w:rsidRPr="00961E5E">
        <w:rPr>
          <w:rFonts w:ascii="Calibri" w:eastAsia="Times New Roman" w:hAnsi="Calibri" w:cs="Calibri"/>
          <w:noProof/>
          <w:color w:val="000000"/>
          <w:sz w:val="24"/>
          <w:szCs w:val="24"/>
          <w:lang w:eastAsia="en-GB"/>
        </w:rPr>
        <w:t>(R Development Core Team 2019)</w:t>
      </w:r>
      <w:r w:rsidR="00961E5E">
        <w:rPr>
          <w:rFonts w:ascii="Calibri" w:eastAsia="Times New Roman" w:hAnsi="Calibri" w:cs="Calibri"/>
          <w:color w:val="000000"/>
          <w:sz w:val="24"/>
          <w:szCs w:val="24"/>
          <w:lang w:eastAsia="en-GB"/>
        </w:rPr>
        <w:fldChar w:fldCharType="end"/>
      </w:r>
      <w:r w:rsidRPr="00762D2A">
        <w:rPr>
          <w:rFonts w:ascii="Calibri" w:eastAsia="Times New Roman" w:hAnsi="Calibri" w:cs="Calibri"/>
          <w:color w:val="000000"/>
          <w:sz w:val="24"/>
          <w:szCs w:val="24"/>
          <w:lang w:eastAsia="en-GB"/>
        </w:rPr>
        <w:t xml:space="preserve"> </w:t>
      </w:r>
      <w:r w:rsidR="00961E5E">
        <w:rPr>
          <w:rFonts w:ascii="Calibri" w:eastAsia="Times New Roman" w:hAnsi="Calibri" w:cs="Calibri"/>
          <w:color w:val="000000"/>
          <w:sz w:val="24"/>
          <w:szCs w:val="24"/>
          <w:lang w:eastAsia="en-GB"/>
        </w:rPr>
        <w:t xml:space="preserve">with the package ggplot2 </w:t>
      </w:r>
      <w:r w:rsidR="00961E5E">
        <w:rPr>
          <w:rFonts w:ascii="Calibri" w:eastAsia="Times New Roman" w:hAnsi="Calibri" w:cs="Calibri"/>
          <w:color w:val="000000"/>
          <w:sz w:val="24"/>
          <w:szCs w:val="24"/>
          <w:lang w:eastAsia="en-GB"/>
        </w:rPr>
        <w:fldChar w:fldCharType="begin" w:fldLock="1"/>
      </w:r>
      <w:r w:rsidR="00961E5E">
        <w:rPr>
          <w:rFonts w:ascii="Calibri" w:eastAsia="Times New Roman" w:hAnsi="Calibri" w:cs="Calibri"/>
          <w:color w:val="000000"/>
          <w:sz w:val="24"/>
          <w:szCs w:val="24"/>
          <w:lang w:eastAsia="en-GB"/>
        </w:rPr>
        <w:instrText>ADDIN CSL_CITATION {"citationItems":[{"id":"ITEM-1","itemData":{"ISBN":"0387981411","abstract":"This book describes ggplot2, a new data visualization package for R that uses the insights from Leland Wilkison’s Grammar of Graphics to create a powerful and flexible system for creating data graphics. With ggplot2, it’s easy to: produce handsome, publication-quality plots, with automatic legends created from the plot specification superpose multiple layers (points, lines, maps, tiles, box plots to name a few) from different data sources, with automatically adjusted common scales add customisable smoothers that use the powerful modelling capabilities of R, such as loess, linear models, generalised additive models and robust regression save any ggplot2 plot (or part thereof) for later modification or reuse create custom themes that capture in-house or journal style requirements, and that can easily be applied to multiple plots approach your graph from a visual perspective, thinking about how each component of the data is represented on the final plot. This book will be useful to everyone who has struggled with displaying their data in an informative and attractive way. You will need some basic knowledge of R (i.e. you should be able to get your data into R), but ggplot2 is a mini-language specifically tailored for producing graphics, and you’ll learn everything you need in the book. After reading this book you’ll be able to produce graphics customized precisely for your problems, and you’ll find it easy to get graphics out of your head and on to the screen or page.","author":[{"dropping-particle":"","family":"Wickham","given":"Hadley","non-dropping-particle":"","parse-names":false,"suffix":""}],"id":"ITEM-1","issued":{"date-parts":[["2009"]]},"number-of-pages":"221","publisher":"Springer Science &amp; Business Media","title":"ggplot2: Elegant Graphics for Data Analysis","type":"book"},"uris":["http://www.mendeley.com/documents/?uuid=92ea1aa5-8fc8-426d-8f74-ecf6748f900a"]}],"mendeley":{"formattedCitation":"(Wickham 2009)","plainTextFormattedCitation":"(Wickham 2009)"},"properties":{"noteIndex":0},"schema":"https://github.com/citation-style-language/schema/raw/master/csl-citation.json"}</w:instrText>
      </w:r>
      <w:r w:rsidR="00961E5E">
        <w:rPr>
          <w:rFonts w:ascii="Calibri" w:eastAsia="Times New Roman" w:hAnsi="Calibri" w:cs="Calibri"/>
          <w:color w:val="000000"/>
          <w:sz w:val="24"/>
          <w:szCs w:val="24"/>
          <w:lang w:eastAsia="en-GB"/>
        </w:rPr>
        <w:fldChar w:fldCharType="separate"/>
      </w:r>
      <w:r w:rsidR="00961E5E" w:rsidRPr="00961E5E">
        <w:rPr>
          <w:rFonts w:ascii="Calibri" w:eastAsia="Times New Roman" w:hAnsi="Calibri" w:cs="Calibri"/>
          <w:noProof/>
          <w:color w:val="000000"/>
          <w:sz w:val="24"/>
          <w:szCs w:val="24"/>
          <w:lang w:eastAsia="en-GB"/>
        </w:rPr>
        <w:t>(Wickham 2009)</w:t>
      </w:r>
      <w:r w:rsidR="00961E5E">
        <w:rPr>
          <w:rFonts w:ascii="Calibri" w:eastAsia="Times New Roman" w:hAnsi="Calibri" w:cs="Calibri"/>
          <w:color w:val="000000"/>
          <w:sz w:val="24"/>
          <w:szCs w:val="24"/>
          <w:lang w:eastAsia="en-GB"/>
        </w:rPr>
        <w:fldChar w:fldCharType="end"/>
      </w:r>
      <w:r w:rsidR="00961E5E">
        <w:rPr>
          <w:rFonts w:ascii="Calibri" w:eastAsia="Times New Roman" w:hAnsi="Calibri" w:cs="Calibri"/>
          <w:color w:val="000000"/>
          <w:sz w:val="24"/>
          <w:szCs w:val="24"/>
          <w:lang w:eastAsia="en-GB"/>
        </w:rPr>
        <w:t>. </w:t>
      </w:r>
      <w:r w:rsidRPr="00762D2A">
        <w:rPr>
          <w:rFonts w:ascii="Calibri" w:eastAsia="Times New Roman" w:hAnsi="Calibri" w:cs="Calibri"/>
          <w:color w:val="000000"/>
          <w:sz w:val="24"/>
          <w:szCs w:val="24"/>
          <w:lang w:eastAsia="en-GB"/>
        </w:rPr>
        <w:t xml:space="preserve">Second, to find </w:t>
      </w:r>
      <w:r w:rsidRPr="00762D2A">
        <w:rPr>
          <w:rFonts w:ascii="Calibri" w:eastAsia="Times New Roman" w:hAnsi="Calibri" w:cs="Calibri"/>
          <w:color w:val="000000"/>
          <w:sz w:val="24"/>
          <w:szCs w:val="24"/>
          <w:lang w:eastAsia="en-GB"/>
        </w:rPr>
        <w:lastRenderedPageBreak/>
        <w:t>out how the reaction norms differ among trophic levels and biomes, we plotted all “days / year” and “days / °C” slopes for which both trophic levels were assessed. Third, to investigate how often mismatch is deleterious, we aggregated all data in which fitness (criterion 4) or population consequences (criterion 5) of mismatch had been studied. Since no study documented a positive effect of mismatch, we divided the studies into two categories,  “neutral” and “negative”. Finally, the data were grouped depending on the unit for which the effect of mismatch was studied: “offspring”, “adults” or “populations”.</w:t>
      </w:r>
    </w:p>
    <w:p w:rsidR="00762D2A" w:rsidRPr="00762D2A" w:rsidRDefault="00762D2A" w:rsidP="00762D2A">
      <w:pPr>
        <w:spacing w:after="0" w:line="480" w:lineRule="auto"/>
        <w:rPr>
          <w:rFonts w:ascii="Times New Roman" w:eastAsia="Times New Roman" w:hAnsi="Times New Roman" w:cs="Times New Roman"/>
          <w:sz w:val="24"/>
          <w:szCs w:val="24"/>
          <w:lang w:eastAsia="en-GB"/>
        </w:rPr>
      </w:pP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noProof/>
          <w:color w:val="000000"/>
          <w:sz w:val="24"/>
          <w:szCs w:val="24"/>
          <w:bdr w:val="none" w:sz="0" w:space="0" w:color="auto" w:frame="1"/>
          <w:lang w:val="en-US"/>
        </w:rPr>
        <w:drawing>
          <wp:inline distT="0" distB="0" distL="0" distR="0">
            <wp:extent cx="6638925" cy="2733675"/>
            <wp:effectExtent l="0" t="0" r="9525" b="9525"/>
            <wp:docPr id="3" name="Picture 3" descr="https://lh5.googleusercontent.com/2aR9hXbGjqhd2JA3xavs5l33dfL9D0Lp9JoywBImjnLrzkGsM5zvtpTK-bmKCYM_QV55svjXKq5ma1G83NkFshZaOuutlVlr9sFM0vuzVNPt1mu2i2PELn07DllW1d5JWlLtEnYn6oSa8hr2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2aR9hXbGjqhd2JA3xavs5l33dfL9D0Lp9JoywBImjnLrzkGsM5zvtpTK-bmKCYM_QV55svjXKq5ma1G83NkFshZaOuutlVlr9sFM0vuzVNPt1mu2i2PELn07DllW1d5JWlLtEnYn6oSa8hr2W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925" cy="2733675"/>
                    </a:xfrm>
                    <a:prstGeom prst="rect">
                      <a:avLst/>
                    </a:prstGeom>
                    <a:noFill/>
                    <a:ln>
                      <a:noFill/>
                    </a:ln>
                  </pic:spPr>
                </pic:pic>
              </a:graphicData>
            </a:graphic>
          </wp:inline>
        </w:drawing>
      </w: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color w:val="000000"/>
          <w:sz w:val="24"/>
          <w:szCs w:val="24"/>
          <w:lang w:eastAsia="en-GB"/>
        </w:rPr>
        <w:t>Figure S1. Total publications by year and sum of times cited for the studies captured by our search terms.</w:t>
      </w:r>
    </w:p>
    <w:p w:rsidR="00762D2A" w:rsidRPr="00762D2A" w:rsidRDefault="00762D2A" w:rsidP="00762D2A">
      <w:pPr>
        <w:spacing w:after="0" w:line="480" w:lineRule="auto"/>
        <w:rPr>
          <w:rFonts w:ascii="Times New Roman" w:eastAsia="Times New Roman" w:hAnsi="Times New Roman" w:cs="Times New Roman"/>
          <w:sz w:val="24"/>
          <w:szCs w:val="24"/>
          <w:lang w:eastAsia="en-GB"/>
        </w:rPr>
      </w:pP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noProof/>
          <w:color w:val="000000"/>
          <w:sz w:val="24"/>
          <w:szCs w:val="24"/>
          <w:bdr w:val="none" w:sz="0" w:space="0" w:color="auto" w:frame="1"/>
          <w:lang w:val="en-US"/>
        </w:rPr>
        <w:lastRenderedPageBreak/>
        <w:drawing>
          <wp:inline distT="0" distB="0" distL="0" distR="0">
            <wp:extent cx="3248025" cy="2667000"/>
            <wp:effectExtent l="0" t="0" r="9525" b="0"/>
            <wp:docPr id="2" name="Picture 2" descr="https://lh6.googleusercontent.com/gQucXK4krttzvwq_Pri0ueVQNQ5DDnzhlvPh5rzKMs5jjeSztbWSg-iEYvbmrE04l9wfbJGRYpMAqfSE3Ie57K6NYTJXUzEhHYplBJs9Nqw_kkPiavpB-ZrxLb2sm0Qkxb6fbs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gQucXK4krttzvwq_Pri0ueVQNQ5DDnzhlvPh5rzKMs5jjeSztbWSg-iEYvbmrE04l9wfbJGRYpMAqfSE3Ie57K6NYTJXUzEhHYplBJs9Nqw_kkPiavpB-ZrxLb2sm0Qkxb6fbsF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8025" cy="2667000"/>
                    </a:xfrm>
                    <a:prstGeom prst="rect">
                      <a:avLst/>
                    </a:prstGeom>
                    <a:noFill/>
                    <a:ln>
                      <a:noFill/>
                    </a:ln>
                  </pic:spPr>
                </pic:pic>
              </a:graphicData>
            </a:graphic>
          </wp:inline>
        </w:drawing>
      </w: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color w:val="000000"/>
          <w:sz w:val="24"/>
          <w:szCs w:val="24"/>
          <w:lang w:eastAsia="en-GB"/>
        </w:rPr>
        <w:t>Figure S2. Flow chart of the number of papers screened, and those included and excluded using three filters. This process resulted in 109 relevant papers, which provided information on 132 taxa.</w:t>
      </w: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noProof/>
          <w:color w:val="000000"/>
          <w:sz w:val="24"/>
          <w:szCs w:val="24"/>
          <w:bdr w:val="none" w:sz="0" w:space="0" w:color="auto" w:frame="1"/>
          <w:lang w:val="en-US"/>
        </w:rPr>
        <w:lastRenderedPageBreak/>
        <w:drawing>
          <wp:inline distT="0" distB="0" distL="0" distR="0">
            <wp:extent cx="6191250" cy="4705350"/>
            <wp:effectExtent l="0" t="0" r="0" b="0"/>
            <wp:docPr id="1" name="Picture 1" descr="https://lh3.googleusercontent.com/T8yTxNqSG6X0lWhCgPXZfuBj7XUDARc-7eMyLTszkI7Nc4f_1iZSNSTX1yZU_4mkJfqqcfAm2ONOh-SJRvGUnMJ1oZ1NBHV5q_nj8BGIkSNIpj0h8u7Zqm8nGM6nUi7GldE-yS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T8yTxNqSG6X0lWhCgPXZfuBj7XUDARc-7eMyLTszkI7Nc4f_1iZSNSTX1yZU_4mkJfqqcfAm2ONOh-SJRvGUnMJ1oZ1NBHV5q_nj8BGIkSNIpj0h8u7Zqm8nGM6nUi7GldE-yST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0" cy="4705350"/>
                    </a:xfrm>
                    <a:prstGeom prst="rect">
                      <a:avLst/>
                    </a:prstGeom>
                    <a:noFill/>
                    <a:ln>
                      <a:noFill/>
                    </a:ln>
                  </pic:spPr>
                </pic:pic>
              </a:graphicData>
            </a:graphic>
          </wp:inline>
        </w:drawing>
      </w:r>
    </w:p>
    <w:p w:rsidR="00762D2A" w:rsidRPr="00762D2A" w:rsidRDefault="00762D2A" w:rsidP="00762D2A">
      <w:pPr>
        <w:spacing w:line="480" w:lineRule="auto"/>
        <w:rPr>
          <w:rFonts w:ascii="Times New Roman" w:eastAsia="Times New Roman" w:hAnsi="Times New Roman" w:cs="Times New Roman"/>
          <w:sz w:val="24"/>
          <w:szCs w:val="24"/>
          <w:lang w:eastAsia="en-GB"/>
        </w:rPr>
      </w:pPr>
      <w:r w:rsidRPr="00762D2A">
        <w:rPr>
          <w:rFonts w:ascii="Calibri" w:eastAsia="Times New Roman" w:hAnsi="Calibri" w:cs="Calibri"/>
          <w:color w:val="000000"/>
          <w:sz w:val="24"/>
          <w:szCs w:val="24"/>
          <w:lang w:eastAsia="en-GB"/>
        </w:rPr>
        <w:t>Figure S3. Overview of all the study-by-taxon combinations identified (200 in 109 papers), showing which (and how many) criteria were studied in individual papers.</w:t>
      </w:r>
    </w:p>
    <w:p w:rsidR="00454905" w:rsidRPr="00762D2A" w:rsidRDefault="00454905" w:rsidP="00762D2A">
      <w:pPr>
        <w:spacing w:line="480" w:lineRule="auto"/>
        <w:rPr>
          <w:sz w:val="24"/>
          <w:szCs w:val="24"/>
        </w:rPr>
      </w:pPr>
    </w:p>
    <w:sectPr w:rsidR="00454905" w:rsidRPr="00762D2A" w:rsidSect="00F7526A">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93195"/>
    <w:multiLevelType w:val="multilevel"/>
    <w:tmpl w:val="D8141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D2A"/>
    <w:rsid w:val="00054458"/>
    <w:rsid w:val="00126367"/>
    <w:rsid w:val="001B52E8"/>
    <w:rsid w:val="00454905"/>
    <w:rsid w:val="00605194"/>
    <w:rsid w:val="006D3F02"/>
    <w:rsid w:val="00762D2A"/>
    <w:rsid w:val="00890AAB"/>
    <w:rsid w:val="00961E5E"/>
    <w:rsid w:val="00AE7CC2"/>
    <w:rsid w:val="00B70AA8"/>
    <w:rsid w:val="00BB356C"/>
    <w:rsid w:val="00C97086"/>
    <w:rsid w:val="00CB24C6"/>
    <w:rsid w:val="00D54708"/>
    <w:rsid w:val="00DB3655"/>
    <w:rsid w:val="00E20ED0"/>
    <w:rsid w:val="00EA6DA8"/>
    <w:rsid w:val="00EE7E19"/>
    <w:rsid w:val="00F7526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2D2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LineNumber">
    <w:name w:val="line number"/>
    <w:basedOn w:val="DefaultParagraphFont"/>
    <w:uiPriority w:val="99"/>
    <w:semiHidden/>
    <w:unhideWhenUsed/>
    <w:rsid w:val="00F7526A"/>
  </w:style>
  <w:style w:type="paragraph" w:styleId="BalloonText">
    <w:name w:val="Balloon Text"/>
    <w:basedOn w:val="Normal"/>
    <w:link w:val="BalloonTextChar"/>
    <w:uiPriority w:val="99"/>
    <w:semiHidden/>
    <w:unhideWhenUsed/>
    <w:rsid w:val="00BB35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356C"/>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2D2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LineNumber">
    <w:name w:val="line number"/>
    <w:basedOn w:val="DefaultParagraphFont"/>
    <w:uiPriority w:val="99"/>
    <w:semiHidden/>
    <w:unhideWhenUsed/>
    <w:rsid w:val="00F7526A"/>
  </w:style>
  <w:style w:type="paragraph" w:styleId="BalloonText">
    <w:name w:val="Balloon Text"/>
    <w:basedOn w:val="Normal"/>
    <w:link w:val="BalloonTextChar"/>
    <w:uiPriority w:val="99"/>
    <w:semiHidden/>
    <w:unhideWhenUsed/>
    <w:rsid w:val="00BB35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35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961733">
      <w:bodyDiv w:val="1"/>
      <w:marLeft w:val="0"/>
      <w:marRight w:val="0"/>
      <w:marTop w:val="0"/>
      <w:marBottom w:val="0"/>
      <w:divBdr>
        <w:top w:val="none" w:sz="0" w:space="0" w:color="auto"/>
        <w:left w:val="none" w:sz="0" w:space="0" w:color="auto"/>
        <w:bottom w:val="none" w:sz="0" w:space="0" w:color="auto"/>
        <w:right w:val="none" w:sz="0" w:space="0" w:color="auto"/>
      </w:divBdr>
      <w:divsChild>
        <w:div w:id="2052876856">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E2D38-E0F1-1947-B290-46E6C627A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Pages>
  <Words>85842</Words>
  <Characters>489303</Characters>
  <Application>Microsoft Macintosh Word</Application>
  <DocSecurity>0</DocSecurity>
  <Lines>4077</Lines>
  <Paragraphs>1147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SAMPLONIUS Jelmer</dc:creator>
  <cp:keywords/>
  <dc:description/>
  <cp:lastModifiedBy>Heather Kharouba</cp:lastModifiedBy>
  <cp:revision>2</cp:revision>
  <dcterms:created xsi:type="dcterms:W3CDTF">2020-06-14T15:17:00Z</dcterms:created>
  <dcterms:modified xsi:type="dcterms:W3CDTF">2020-06-14T15:17:00Z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http://www.zotero.org/styles/current-biology</vt:lpwstr>
  </property>
  <property fmtid="{D5CDD505-2E9C-101B-9397-08002B2CF9AE}" pid="11" name="Mendeley Recent Style Name 4_1">
    <vt:lpwstr>Current Biology</vt:lpwstr>
  </property>
  <property fmtid="{D5CDD505-2E9C-101B-9397-08002B2CF9AE}" pid="12" name="Mendeley Recent Style Id 5_1">
    <vt:lpwstr>http://www.zotero.org/styles/functional-ecology</vt:lpwstr>
  </property>
  <property fmtid="{D5CDD505-2E9C-101B-9397-08002B2CF9AE}" pid="13" name="Mendeley Recent Style Name 5_1">
    <vt:lpwstr>Functional Ecology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http://www.zotero.org/styles/journal-of-animal-ecology</vt:lpwstr>
  </property>
  <property fmtid="{D5CDD505-2E9C-101B-9397-08002B2CF9AE}" pid="17" name="Mendeley Recent Style Name 7_1">
    <vt:lpwstr>Journal of Animal Ecology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http://www.zotero.org/styles/the-american-naturalist</vt:lpwstr>
  </property>
  <property fmtid="{D5CDD505-2E9C-101B-9397-08002B2CF9AE}" pid="21" name="Mendeley Recent Style Name 9_1">
    <vt:lpwstr>The American Naturalist</vt:lpwstr>
  </property>
  <property fmtid="{D5CDD505-2E9C-101B-9397-08002B2CF9AE}" pid="22" name="Mendeley Document_1">
    <vt:lpwstr>True</vt:lpwstr>
  </property>
  <property fmtid="{D5CDD505-2E9C-101B-9397-08002B2CF9AE}" pid="23" name="Mendeley Unique User Id_1">
    <vt:lpwstr>83078b87-9573-396b-bd1d-27d481dbb062</vt:lpwstr>
  </property>
  <property fmtid="{D5CDD505-2E9C-101B-9397-08002B2CF9AE}" pid="24" name="Mendeley Citation Style_1">
    <vt:lpwstr>http://www.zotero.org/styles/the-american-naturalist</vt:lpwstr>
  </property>
</Properties>
</file>