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88F" w:rsidRDefault="00874CA6">
      <w:pPr>
        <w:spacing w:after="0" w:line="259" w:lineRule="auto"/>
        <w:ind w:left="0" w:firstLine="0"/>
        <w:jc w:val="left"/>
      </w:pPr>
      <w:r>
        <w:rPr>
          <w:sz w:val="18"/>
        </w:rPr>
        <w:t xml:space="preserve"> </w:t>
      </w:r>
    </w:p>
    <w:p w:rsidR="003A388F" w:rsidRDefault="00874CA6">
      <w:pPr>
        <w:spacing w:after="0" w:line="259" w:lineRule="auto"/>
        <w:ind w:left="0" w:firstLine="0"/>
        <w:jc w:val="left"/>
      </w:pPr>
      <w:r>
        <w:rPr>
          <w:sz w:val="18"/>
        </w:rPr>
        <w:t xml:space="preserve"> </w:t>
      </w:r>
    </w:p>
    <w:p w:rsidR="003A388F" w:rsidRDefault="00874CA6">
      <w:pPr>
        <w:tabs>
          <w:tab w:val="center" w:pos="7768"/>
        </w:tabs>
        <w:spacing w:after="0" w:line="259" w:lineRule="auto"/>
        <w:ind w:left="-15" w:firstLine="0"/>
        <w:jc w:val="left"/>
      </w:pPr>
      <w:r>
        <w:rPr>
          <w:sz w:val="18"/>
        </w:rPr>
        <w:t xml:space="preserve">12 June 2015 </w:t>
      </w:r>
      <w:r>
        <w:rPr>
          <w:sz w:val="18"/>
        </w:rPr>
        <w:tab/>
      </w:r>
      <w:r>
        <w:rPr>
          <w:sz w:val="16"/>
        </w:rPr>
        <w:t xml:space="preserve">Agrium U.S. Inc. </w:t>
      </w:r>
    </w:p>
    <w:p w:rsidR="003A388F" w:rsidRDefault="00874CA6">
      <w:pPr>
        <w:tabs>
          <w:tab w:val="right" w:pos="9813"/>
        </w:tabs>
        <w:spacing w:after="29" w:line="259" w:lineRule="auto"/>
        <w:ind w:left="-15" w:firstLine="0"/>
        <w:jc w:val="left"/>
      </w:pPr>
      <w:r>
        <w:rPr>
          <w:sz w:val="18"/>
        </w:rPr>
        <w:t xml:space="preserve"> </w:t>
      </w:r>
      <w:r>
        <w:rPr>
          <w:sz w:val="18"/>
        </w:rPr>
        <w:tab/>
      </w:r>
      <w:r>
        <w:rPr>
          <w:sz w:val="16"/>
        </w:rPr>
        <w:t xml:space="preserve">Suite 1700, 4582 South Ulster Street  </w:t>
      </w:r>
    </w:p>
    <w:p w:rsidR="003A388F" w:rsidRDefault="00874CA6">
      <w:pPr>
        <w:tabs>
          <w:tab w:val="center" w:pos="8057"/>
        </w:tabs>
        <w:spacing w:after="0" w:line="259" w:lineRule="auto"/>
        <w:ind w:left="-15" w:firstLine="0"/>
        <w:jc w:val="left"/>
      </w:pPr>
      <w:r>
        <w:rPr>
          <w:sz w:val="28"/>
          <w:vertAlign w:val="subscript"/>
        </w:rPr>
        <w:t xml:space="preserve"> </w:t>
      </w:r>
      <w:r>
        <w:rPr>
          <w:sz w:val="28"/>
          <w:vertAlign w:val="subscript"/>
        </w:rPr>
        <w:tab/>
      </w:r>
      <w:r>
        <w:rPr>
          <w:sz w:val="16"/>
        </w:rPr>
        <w:t xml:space="preserve">Denver, Colorado 80237 </w:t>
      </w:r>
    </w:p>
    <w:p w:rsidR="003A388F" w:rsidRDefault="00874CA6">
      <w:pPr>
        <w:tabs>
          <w:tab w:val="center" w:pos="8070"/>
        </w:tabs>
        <w:spacing w:after="114" w:line="259" w:lineRule="auto"/>
        <w:ind w:left="-15" w:firstLine="0"/>
        <w:jc w:val="left"/>
      </w:pPr>
      <w:r>
        <w:rPr>
          <w:sz w:val="20"/>
        </w:rPr>
        <w:t xml:space="preserve">William Berry </w:t>
      </w:r>
      <w:r>
        <w:rPr>
          <w:sz w:val="20"/>
        </w:rPr>
        <w:tab/>
      </w:r>
      <w:r>
        <w:rPr>
          <w:sz w:val="16"/>
        </w:rPr>
        <w:t xml:space="preserve">United States of America </w:t>
      </w:r>
      <w:r>
        <w:rPr>
          <w:sz w:val="25"/>
          <w:vertAlign w:val="subscript"/>
        </w:rPr>
        <w:t xml:space="preserve"> </w:t>
      </w:r>
    </w:p>
    <w:p w:rsidR="003A388F" w:rsidRDefault="00874CA6">
      <w:pPr>
        <w:tabs>
          <w:tab w:val="center" w:pos="7884"/>
        </w:tabs>
        <w:spacing w:after="0" w:line="259" w:lineRule="auto"/>
        <w:ind w:left="-15" w:firstLine="0"/>
        <w:jc w:val="left"/>
      </w:pPr>
      <w:r>
        <w:rPr>
          <w:sz w:val="20"/>
        </w:rPr>
        <w:t xml:space="preserve">Vice President </w:t>
      </w:r>
      <w:r>
        <w:rPr>
          <w:sz w:val="20"/>
        </w:rPr>
        <w:tab/>
      </w:r>
      <w:proofErr w:type="spellStart"/>
      <w:proofErr w:type="gramStart"/>
      <w:r>
        <w:rPr>
          <w:sz w:val="16"/>
        </w:rPr>
        <w:t>tel</w:t>
      </w:r>
      <w:proofErr w:type="spellEnd"/>
      <w:proofErr w:type="gramEnd"/>
      <w:r>
        <w:rPr>
          <w:sz w:val="16"/>
        </w:rPr>
        <w:t xml:space="preserve">   (713) 753-5403 </w:t>
      </w:r>
    </w:p>
    <w:p w:rsidR="003A388F" w:rsidRDefault="00874CA6">
      <w:pPr>
        <w:tabs>
          <w:tab w:val="center" w:pos="7884"/>
        </w:tabs>
        <w:spacing w:line="249" w:lineRule="auto"/>
        <w:ind w:left="-15" w:firstLine="0"/>
        <w:jc w:val="left"/>
      </w:pPr>
      <w:r>
        <w:rPr>
          <w:sz w:val="20"/>
        </w:rPr>
        <w:t xml:space="preserve">Innovative Turnaround Controls </w:t>
      </w:r>
      <w:r>
        <w:rPr>
          <w:sz w:val="20"/>
        </w:rPr>
        <w:tab/>
      </w:r>
      <w:proofErr w:type="gramStart"/>
      <w:r>
        <w:rPr>
          <w:sz w:val="16"/>
        </w:rPr>
        <w:t>fax  (</w:t>
      </w:r>
      <w:proofErr w:type="gramEnd"/>
      <w:r>
        <w:rPr>
          <w:sz w:val="16"/>
        </w:rPr>
        <w:t xml:space="preserve">806) 468-0691  </w:t>
      </w:r>
    </w:p>
    <w:p w:rsidR="003A388F" w:rsidRDefault="00874CA6">
      <w:pPr>
        <w:tabs>
          <w:tab w:val="right" w:pos="9813"/>
        </w:tabs>
        <w:spacing w:after="46" w:line="259" w:lineRule="auto"/>
        <w:ind w:left="-15" w:firstLine="0"/>
        <w:jc w:val="left"/>
      </w:pPr>
      <w:r>
        <w:rPr>
          <w:sz w:val="20"/>
        </w:rPr>
        <w:t xml:space="preserve">Home Office: (281) 998-9547 </w:t>
      </w:r>
      <w:r>
        <w:rPr>
          <w:sz w:val="20"/>
        </w:rPr>
        <w:tab/>
      </w:r>
      <w:r>
        <w:rPr>
          <w:sz w:val="16"/>
        </w:rPr>
        <w:t xml:space="preserve">email clifford_antonini@agrium.com </w:t>
      </w:r>
    </w:p>
    <w:p w:rsidR="003A388F" w:rsidRDefault="00874CA6">
      <w:pPr>
        <w:tabs>
          <w:tab w:val="center" w:pos="7968"/>
        </w:tabs>
        <w:spacing w:after="81" w:line="249" w:lineRule="auto"/>
        <w:ind w:left="-15" w:firstLine="0"/>
        <w:jc w:val="left"/>
      </w:pPr>
      <w:r>
        <w:rPr>
          <w:sz w:val="20"/>
        </w:rPr>
        <w:t xml:space="preserve">Mobile: (281) 796-4980 </w:t>
      </w:r>
      <w:r>
        <w:rPr>
          <w:sz w:val="20"/>
        </w:rPr>
        <w:tab/>
      </w:r>
      <w:r>
        <w:rPr>
          <w:sz w:val="20"/>
          <w:vertAlign w:val="superscript"/>
        </w:rPr>
        <w:t xml:space="preserve">web www.agrium.com </w:t>
      </w:r>
    </w:p>
    <w:p w:rsidR="003A388F" w:rsidRDefault="00874CA6">
      <w:pPr>
        <w:spacing w:line="249" w:lineRule="auto"/>
        <w:ind w:left="-5" w:right="6641"/>
        <w:jc w:val="left"/>
      </w:pPr>
      <w:r>
        <w:rPr>
          <w:sz w:val="20"/>
        </w:rPr>
        <w:t xml:space="preserve">William.Berry@itc.jobs </w:t>
      </w:r>
      <w:hyperlink r:id="rId7">
        <w:r>
          <w:rPr>
            <w:color w:val="0000FF"/>
            <w:sz w:val="20"/>
            <w:u w:val="single" w:color="0000FF"/>
          </w:rPr>
          <w:t>www.itc.jobs</w:t>
        </w:r>
      </w:hyperlink>
      <w:hyperlink r:id="rId8">
        <w:r>
          <w:rPr>
            <w:sz w:val="20"/>
          </w:rPr>
          <w:t xml:space="preserve"> </w:t>
        </w:r>
      </w:hyperlink>
    </w:p>
    <w:p w:rsidR="003A388F" w:rsidRDefault="00874CA6">
      <w:pPr>
        <w:spacing w:after="0" w:line="259" w:lineRule="auto"/>
        <w:ind w:left="0" w:firstLine="0"/>
        <w:jc w:val="left"/>
      </w:pPr>
      <w:r>
        <w:rPr>
          <w:sz w:val="18"/>
        </w:rPr>
        <w:t xml:space="preserve"> </w:t>
      </w:r>
    </w:p>
    <w:p w:rsidR="003A388F" w:rsidRDefault="00874CA6">
      <w:pPr>
        <w:spacing w:after="0" w:line="259" w:lineRule="auto"/>
        <w:ind w:left="0" w:firstLine="0"/>
        <w:jc w:val="left"/>
      </w:pPr>
      <w:r>
        <w:rPr>
          <w:sz w:val="18"/>
        </w:rPr>
        <w:t xml:space="preserve"> </w:t>
      </w:r>
    </w:p>
    <w:p w:rsidR="003A388F" w:rsidRDefault="00874CA6">
      <w:pPr>
        <w:spacing w:after="3" w:line="259" w:lineRule="auto"/>
        <w:ind w:left="0" w:firstLine="0"/>
        <w:jc w:val="left"/>
      </w:pPr>
      <w:r>
        <w:rPr>
          <w:b/>
          <w:sz w:val="18"/>
        </w:rPr>
        <w:t xml:space="preserve"> </w:t>
      </w:r>
    </w:p>
    <w:tbl>
      <w:tblPr>
        <w:tblStyle w:val="TableGrid"/>
        <w:tblpPr w:vertAnchor="text" w:tblpY="23"/>
        <w:tblOverlap w:val="never"/>
        <w:tblW w:w="7297" w:type="dxa"/>
        <w:tblInd w:w="0" w:type="dxa"/>
        <w:tblCellMar>
          <w:top w:w="0" w:type="dxa"/>
          <w:left w:w="0" w:type="dxa"/>
          <w:bottom w:w="0" w:type="dxa"/>
          <w:right w:w="0" w:type="dxa"/>
        </w:tblCellMar>
        <w:tblLook w:val="04A0" w:firstRow="1" w:lastRow="0" w:firstColumn="1" w:lastColumn="0" w:noHBand="0" w:noVBand="1"/>
      </w:tblPr>
      <w:tblGrid>
        <w:gridCol w:w="2318"/>
        <w:gridCol w:w="3190"/>
        <w:gridCol w:w="397"/>
        <w:gridCol w:w="1392"/>
      </w:tblGrid>
      <w:tr w:rsidR="003A388F">
        <w:trPr>
          <w:trHeight w:val="433"/>
        </w:trPr>
        <w:tc>
          <w:tcPr>
            <w:tcW w:w="2318" w:type="dxa"/>
            <w:tcBorders>
              <w:top w:val="nil"/>
              <w:left w:val="nil"/>
              <w:bottom w:val="nil"/>
              <w:right w:val="nil"/>
            </w:tcBorders>
          </w:tcPr>
          <w:p w:rsidR="003A388F" w:rsidRDefault="00874CA6">
            <w:pPr>
              <w:spacing w:after="0" w:line="259" w:lineRule="auto"/>
              <w:ind w:left="0" w:firstLine="0"/>
              <w:jc w:val="left"/>
            </w:pPr>
            <w:r>
              <w:rPr>
                <w:sz w:val="20"/>
              </w:rPr>
              <w:t xml:space="preserve">Your Ref: </w:t>
            </w:r>
          </w:p>
        </w:tc>
        <w:tc>
          <w:tcPr>
            <w:tcW w:w="3190" w:type="dxa"/>
            <w:tcBorders>
              <w:top w:val="nil"/>
              <w:left w:val="nil"/>
              <w:bottom w:val="nil"/>
              <w:right w:val="nil"/>
            </w:tcBorders>
          </w:tcPr>
          <w:p w:rsidR="003A388F" w:rsidRDefault="00874CA6">
            <w:pPr>
              <w:spacing w:after="0" w:line="259" w:lineRule="auto"/>
              <w:ind w:left="0" w:firstLine="0"/>
              <w:jc w:val="left"/>
            </w:pPr>
            <w:r>
              <w:rPr>
                <w:sz w:val="18"/>
              </w:rPr>
              <w:t xml:space="preserve">ITC Initial Proposal / Meeting on Monday, June 11, 2015 </w:t>
            </w:r>
          </w:p>
        </w:tc>
        <w:tc>
          <w:tcPr>
            <w:tcW w:w="397" w:type="dxa"/>
            <w:tcBorders>
              <w:top w:val="nil"/>
              <w:left w:val="nil"/>
              <w:bottom w:val="nil"/>
              <w:right w:val="nil"/>
            </w:tcBorders>
          </w:tcPr>
          <w:p w:rsidR="003A388F" w:rsidRDefault="00874CA6">
            <w:pPr>
              <w:spacing w:after="0" w:line="259" w:lineRule="auto"/>
              <w:ind w:left="0" w:firstLine="0"/>
              <w:jc w:val="left"/>
            </w:pPr>
            <w:r>
              <w:rPr>
                <w:sz w:val="20"/>
              </w:rPr>
              <w:t xml:space="preserve"> </w:t>
            </w:r>
          </w:p>
        </w:tc>
        <w:tc>
          <w:tcPr>
            <w:tcW w:w="1392" w:type="dxa"/>
            <w:tcBorders>
              <w:top w:val="nil"/>
              <w:left w:val="nil"/>
              <w:bottom w:val="nil"/>
              <w:right w:val="nil"/>
            </w:tcBorders>
            <w:vAlign w:val="bottom"/>
          </w:tcPr>
          <w:p w:rsidR="003A388F" w:rsidRDefault="00874CA6">
            <w:pPr>
              <w:spacing w:after="0" w:line="259" w:lineRule="auto"/>
              <w:ind w:left="0" w:firstLine="0"/>
              <w:jc w:val="left"/>
            </w:pPr>
            <w:r>
              <w:rPr>
                <w:sz w:val="20"/>
              </w:rPr>
              <w:t xml:space="preserve">Technology </w:t>
            </w:r>
          </w:p>
        </w:tc>
      </w:tr>
      <w:tr w:rsidR="003A388F">
        <w:trPr>
          <w:trHeight w:val="341"/>
        </w:trPr>
        <w:tc>
          <w:tcPr>
            <w:tcW w:w="2318" w:type="dxa"/>
            <w:tcBorders>
              <w:top w:val="nil"/>
              <w:left w:val="nil"/>
              <w:bottom w:val="nil"/>
              <w:right w:val="nil"/>
            </w:tcBorders>
            <w:vAlign w:val="bottom"/>
          </w:tcPr>
          <w:p w:rsidR="003A388F" w:rsidRDefault="00874CA6">
            <w:pPr>
              <w:spacing w:after="0" w:line="259" w:lineRule="auto"/>
              <w:ind w:left="0" w:firstLine="0"/>
              <w:jc w:val="left"/>
            </w:pPr>
            <w:r>
              <w:rPr>
                <w:sz w:val="20"/>
              </w:rPr>
              <w:t xml:space="preserve">Our Ref: </w:t>
            </w:r>
          </w:p>
        </w:tc>
        <w:tc>
          <w:tcPr>
            <w:tcW w:w="3190" w:type="dxa"/>
            <w:tcBorders>
              <w:top w:val="nil"/>
              <w:left w:val="nil"/>
              <w:bottom w:val="nil"/>
              <w:right w:val="nil"/>
            </w:tcBorders>
          </w:tcPr>
          <w:p w:rsidR="003A388F" w:rsidRDefault="00874CA6">
            <w:pPr>
              <w:spacing w:after="0" w:line="259" w:lineRule="auto"/>
              <w:ind w:left="0" w:firstLine="0"/>
              <w:jc w:val="left"/>
            </w:pPr>
            <w:r>
              <w:rPr>
                <w:sz w:val="20"/>
              </w:rPr>
              <w:t xml:space="preserve">Invite per email of Jun 3, 2015, at </w:t>
            </w:r>
          </w:p>
        </w:tc>
        <w:tc>
          <w:tcPr>
            <w:tcW w:w="397" w:type="dxa"/>
            <w:tcBorders>
              <w:top w:val="nil"/>
              <w:left w:val="nil"/>
              <w:bottom w:val="nil"/>
              <w:right w:val="nil"/>
            </w:tcBorders>
            <w:vAlign w:val="bottom"/>
          </w:tcPr>
          <w:p w:rsidR="003A388F" w:rsidRDefault="00874CA6">
            <w:pPr>
              <w:spacing w:after="0" w:line="259" w:lineRule="auto"/>
              <w:ind w:left="0" w:firstLine="0"/>
              <w:jc w:val="left"/>
            </w:pPr>
            <w:r>
              <w:rPr>
                <w:sz w:val="20"/>
              </w:rPr>
              <w:t xml:space="preserve"> </w:t>
            </w:r>
          </w:p>
        </w:tc>
        <w:tc>
          <w:tcPr>
            <w:tcW w:w="1392" w:type="dxa"/>
            <w:tcBorders>
              <w:top w:val="nil"/>
              <w:left w:val="nil"/>
              <w:bottom w:val="nil"/>
              <w:right w:val="nil"/>
            </w:tcBorders>
            <w:vAlign w:val="bottom"/>
          </w:tcPr>
          <w:p w:rsidR="003A388F" w:rsidRDefault="00874CA6">
            <w:pPr>
              <w:spacing w:after="0" w:line="259" w:lineRule="auto"/>
              <w:ind w:left="0" w:right="56" w:firstLine="0"/>
              <w:jc w:val="right"/>
            </w:pPr>
            <w:r>
              <w:rPr>
                <w:sz w:val="20"/>
              </w:rPr>
              <w:t xml:space="preserve">Rev.0 </w:t>
            </w:r>
          </w:p>
        </w:tc>
      </w:tr>
    </w:tbl>
    <w:p w:rsidR="003A388F" w:rsidRDefault="00874CA6">
      <w:pPr>
        <w:spacing w:after="441" w:line="259" w:lineRule="auto"/>
        <w:ind w:left="4022" w:firstLine="0"/>
        <w:jc w:val="center"/>
      </w:pPr>
      <w:r>
        <w:rPr>
          <w:sz w:val="20"/>
        </w:rPr>
        <w:t xml:space="preserve">Based on </w:t>
      </w:r>
      <w:proofErr w:type="spellStart"/>
      <w:r>
        <w:rPr>
          <w:sz w:val="20"/>
        </w:rPr>
        <w:t>Stamicarbon</w:t>
      </w:r>
      <w:proofErr w:type="spellEnd"/>
      <w:r>
        <w:rPr>
          <w:sz w:val="20"/>
        </w:rPr>
        <w:t xml:space="preserve"> </w:t>
      </w:r>
    </w:p>
    <w:p w:rsidR="003A388F" w:rsidRDefault="00874CA6">
      <w:pPr>
        <w:spacing w:line="249" w:lineRule="auto"/>
        <w:ind w:left="2329"/>
        <w:jc w:val="left"/>
      </w:pPr>
      <w:r>
        <w:rPr>
          <w:sz w:val="20"/>
        </w:rPr>
        <w:t xml:space="preserve">5:11 PM </w:t>
      </w:r>
    </w:p>
    <w:p w:rsidR="003A388F" w:rsidRDefault="00874CA6">
      <w:pPr>
        <w:spacing w:after="0" w:line="259" w:lineRule="auto"/>
        <w:ind w:left="0" w:firstLine="0"/>
        <w:jc w:val="left"/>
      </w:pPr>
      <w:r>
        <w:rPr>
          <w:b/>
          <w:sz w:val="20"/>
        </w:rPr>
        <w:t xml:space="preserve"> </w:t>
      </w:r>
    </w:p>
    <w:p w:rsidR="003A388F" w:rsidRDefault="00874CA6">
      <w:pPr>
        <w:tabs>
          <w:tab w:val="center" w:pos="6960"/>
        </w:tabs>
        <w:spacing w:after="0" w:line="259" w:lineRule="auto"/>
        <w:ind w:left="-15" w:firstLine="0"/>
        <w:jc w:val="left"/>
      </w:pPr>
      <w:r>
        <w:rPr>
          <w:b/>
          <w:sz w:val="20"/>
        </w:rPr>
        <w:t xml:space="preserve">LONE STAR PROJECT – BORGER PLANT, BORGER, TX </w:t>
      </w:r>
      <w:r>
        <w:rPr>
          <w:b/>
          <w:sz w:val="20"/>
        </w:rPr>
        <w:tab/>
        <w:t xml:space="preserve"> </w:t>
      </w:r>
    </w:p>
    <w:p w:rsidR="003A388F" w:rsidRDefault="00874CA6">
      <w:pPr>
        <w:spacing w:after="0" w:line="259" w:lineRule="auto"/>
        <w:ind w:left="-5"/>
        <w:jc w:val="left"/>
      </w:pPr>
      <w:r>
        <w:rPr>
          <w:b/>
          <w:sz w:val="20"/>
        </w:rPr>
        <w:t xml:space="preserve">Request for Proposal </w:t>
      </w:r>
    </w:p>
    <w:p w:rsidR="003A388F" w:rsidRDefault="00874CA6">
      <w:pPr>
        <w:spacing w:after="0" w:line="259" w:lineRule="auto"/>
        <w:ind w:left="0" w:firstLine="0"/>
        <w:jc w:val="left"/>
      </w:pPr>
      <w:r>
        <w:rPr>
          <w:sz w:val="20"/>
        </w:rPr>
        <w:t xml:space="preserve"> </w:t>
      </w:r>
    </w:p>
    <w:p w:rsidR="003A388F" w:rsidRDefault="00874CA6">
      <w:pPr>
        <w:spacing w:line="249" w:lineRule="auto"/>
        <w:ind w:left="-5"/>
        <w:jc w:val="left"/>
      </w:pPr>
      <w:r>
        <w:rPr>
          <w:sz w:val="20"/>
        </w:rPr>
        <w:t>Agrium is submitting the following Request for Proposal for Innovative Turnaround Controls, for all services as described but not limited to the follow</w:t>
      </w:r>
      <w:r>
        <w:rPr>
          <w:sz w:val="20"/>
        </w:rPr>
        <w:t xml:space="preserve">ing: </w:t>
      </w:r>
    </w:p>
    <w:p w:rsidR="003A388F" w:rsidRDefault="00874CA6">
      <w:pPr>
        <w:spacing w:after="0" w:line="259" w:lineRule="auto"/>
        <w:ind w:left="0" w:firstLine="0"/>
        <w:jc w:val="left"/>
      </w:pPr>
      <w:r>
        <w:rPr>
          <w:sz w:val="20"/>
        </w:rPr>
        <w:t xml:space="preserve"> </w:t>
      </w:r>
    </w:p>
    <w:p w:rsidR="003A388F" w:rsidRDefault="00874CA6">
      <w:pPr>
        <w:spacing w:after="0" w:line="259" w:lineRule="auto"/>
        <w:ind w:left="-5"/>
        <w:jc w:val="left"/>
      </w:pPr>
      <w:r>
        <w:rPr>
          <w:b/>
          <w:sz w:val="20"/>
          <w:u w:val="single" w:color="000000"/>
        </w:rPr>
        <w:t>Agreement Scope</w:t>
      </w:r>
      <w:r>
        <w:rPr>
          <w:sz w:val="20"/>
        </w:rPr>
        <w:t xml:space="preserve">.  </w:t>
      </w:r>
    </w:p>
    <w:p w:rsidR="003A388F" w:rsidRDefault="00874CA6">
      <w:pPr>
        <w:spacing w:after="0" w:line="259" w:lineRule="auto"/>
        <w:ind w:left="0" w:firstLine="0"/>
        <w:jc w:val="left"/>
      </w:pPr>
      <w:r>
        <w:rPr>
          <w:sz w:val="20"/>
        </w:rPr>
        <w:t xml:space="preserve"> </w:t>
      </w:r>
    </w:p>
    <w:p w:rsidR="003A388F" w:rsidRDefault="00874CA6">
      <w:pPr>
        <w:spacing w:line="249" w:lineRule="auto"/>
        <w:ind w:left="-5"/>
        <w:jc w:val="left"/>
      </w:pPr>
      <w:r>
        <w:rPr>
          <w:sz w:val="20"/>
        </w:rPr>
        <w:t xml:space="preserve">For the jobs below examine proposed </w:t>
      </w:r>
      <w:bookmarkStart w:id="0" w:name="_GoBack"/>
      <w:bookmarkEnd w:id="0"/>
      <w:r>
        <w:rPr>
          <w:sz w:val="20"/>
        </w:rPr>
        <w:t xml:space="preserve">staffing, job </w:t>
      </w:r>
      <w:proofErr w:type="gramStart"/>
      <w:r>
        <w:rPr>
          <w:sz w:val="20"/>
        </w:rPr>
        <w:t>times  verses</w:t>
      </w:r>
      <w:proofErr w:type="gramEnd"/>
      <w:r>
        <w:rPr>
          <w:sz w:val="20"/>
        </w:rPr>
        <w:t xml:space="preserve"> COBRA, the hours in the job plan and industry standards/expectations and provide feedback as appropriate </w:t>
      </w:r>
    </w:p>
    <w:p w:rsidR="003A388F" w:rsidRDefault="00874CA6">
      <w:pPr>
        <w:spacing w:line="249" w:lineRule="auto"/>
        <w:ind w:left="1080" w:right="5476" w:hanging="720"/>
        <w:jc w:val="left"/>
      </w:pPr>
      <w:r>
        <w:rPr>
          <w:sz w:val="20"/>
        </w:rPr>
        <w:t xml:space="preserve">·         4 critical path or near critical path job </w:t>
      </w:r>
      <w:proofErr w:type="spellStart"/>
      <w:r>
        <w:rPr>
          <w:sz w:val="20"/>
        </w:rPr>
        <w:t>s o</w:t>
      </w:r>
      <w:proofErr w:type="spellEnd"/>
      <w:r>
        <w:rPr>
          <w:sz w:val="20"/>
        </w:rPr>
        <w:t xml:space="preserve">   Pipe rack 11 o   Syngas compressor o   CO2 strippers </w:t>
      </w:r>
    </w:p>
    <w:p w:rsidR="003A388F" w:rsidRDefault="00874CA6">
      <w:pPr>
        <w:numPr>
          <w:ilvl w:val="0"/>
          <w:numId w:val="1"/>
        </w:numPr>
        <w:spacing w:line="249" w:lineRule="auto"/>
        <w:ind w:right="207" w:firstLine="720"/>
        <w:jc w:val="left"/>
      </w:pPr>
      <w:r>
        <w:rPr>
          <w:sz w:val="20"/>
        </w:rPr>
        <w:t xml:space="preserve">CO2 absorber </w:t>
      </w:r>
    </w:p>
    <w:p w:rsidR="003A388F" w:rsidRDefault="00874CA6">
      <w:pPr>
        <w:spacing w:line="249" w:lineRule="auto"/>
        <w:ind w:left="1080" w:right="7885" w:hanging="720"/>
        <w:jc w:val="left"/>
      </w:pPr>
      <w:r>
        <w:rPr>
          <w:sz w:val="20"/>
        </w:rPr>
        <w:t xml:space="preserve">·         MEI work </w:t>
      </w:r>
      <w:proofErr w:type="spellStart"/>
      <w:r>
        <w:rPr>
          <w:sz w:val="20"/>
        </w:rPr>
        <w:t>o</w:t>
      </w:r>
      <w:proofErr w:type="spellEnd"/>
      <w:r>
        <w:rPr>
          <w:sz w:val="20"/>
        </w:rPr>
        <w:t xml:space="preserve">   3 jobs </w:t>
      </w:r>
    </w:p>
    <w:p w:rsidR="003A388F" w:rsidRDefault="00874CA6">
      <w:pPr>
        <w:numPr>
          <w:ilvl w:val="0"/>
          <w:numId w:val="1"/>
        </w:numPr>
        <w:spacing w:line="249" w:lineRule="auto"/>
        <w:ind w:right="207" w:firstLine="720"/>
        <w:jc w:val="left"/>
      </w:pPr>
      <w:r>
        <w:rPr>
          <w:sz w:val="20"/>
        </w:rPr>
        <w:t>Based on the analysis of these three jobs provide feedback as to whether ITC thinks that MEI can do</w:t>
      </w:r>
      <w:r>
        <w:rPr>
          <w:sz w:val="20"/>
        </w:rPr>
        <w:t xml:space="preserve"> the reformer work in the time they have allotted ·         2 work packages for each planner </w:t>
      </w:r>
    </w:p>
    <w:p w:rsidR="003A388F" w:rsidRDefault="00874CA6">
      <w:pPr>
        <w:spacing w:after="0" w:line="259" w:lineRule="auto"/>
        <w:ind w:left="0" w:firstLine="0"/>
        <w:jc w:val="left"/>
      </w:pPr>
      <w:r>
        <w:rPr>
          <w:sz w:val="20"/>
        </w:rPr>
        <w:t xml:space="preserve">  </w:t>
      </w:r>
    </w:p>
    <w:p w:rsidR="003A388F" w:rsidRDefault="00874CA6">
      <w:pPr>
        <w:spacing w:line="249" w:lineRule="auto"/>
        <w:ind w:left="-5"/>
        <w:jc w:val="left"/>
      </w:pPr>
      <w:r>
        <w:rPr>
          <w:sz w:val="20"/>
        </w:rPr>
        <w:t xml:space="preserve">Review enough I&amp;E work to determine: </w:t>
      </w:r>
    </w:p>
    <w:p w:rsidR="003A388F" w:rsidRDefault="00874CA6">
      <w:pPr>
        <w:spacing w:line="249" w:lineRule="auto"/>
        <w:ind w:left="370" w:right="1559"/>
        <w:jc w:val="left"/>
      </w:pPr>
      <w:r>
        <w:rPr>
          <w:sz w:val="20"/>
        </w:rPr>
        <w:t xml:space="preserve">·         If the work packages developed are appropriate for executing the work in the field ·         </w:t>
      </w:r>
      <w:proofErr w:type="gramStart"/>
      <w:r>
        <w:rPr>
          <w:sz w:val="20"/>
        </w:rPr>
        <w:t>The</w:t>
      </w:r>
      <w:proofErr w:type="gramEnd"/>
      <w:r>
        <w:rPr>
          <w:sz w:val="20"/>
        </w:rPr>
        <w:t xml:space="preserve"> planned work t</w:t>
      </w:r>
      <w:r>
        <w:rPr>
          <w:sz w:val="20"/>
        </w:rPr>
        <w:t xml:space="preserve">imes are proper </w:t>
      </w:r>
    </w:p>
    <w:p w:rsidR="003A388F" w:rsidRDefault="00874CA6">
      <w:pPr>
        <w:spacing w:after="0" w:line="259" w:lineRule="auto"/>
        <w:ind w:left="0" w:firstLine="0"/>
        <w:jc w:val="left"/>
      </w:pPr>
      <w:r>
        <w:rPr>
          <w:sz w:val="20"/>
        </w:rPr>
        <w:t xml:space="preserve">  </w:t>
      </w:r>
    </w:p>
    <w:p w:rsidR="003A388F" w:rsidRDefault="00874CA6">
      <w:pPr>
        <w:spacing w:line="249" w:lineRule="auto"/>
        <w:ind w:left="-5"/>
        <w:jc w:val="left"/>
      </w:pPr>
      <w:r>
        <w:rPr>
          <w:sz w:val="20"/>
        </w:rPr>
        <w:t xml:space="preserve">Provide feedback on work package content verses industry standards </w:t>
      </w:r>
    </w:p>
    <w:p w:rsidR="003A388F" w:rsidRDefault="00874CA6">
      <w:pPr>
        <w:spacing w:after="0" w:line="259" w:lineRule="auto"/>
        <w:ind w:left="0" w:firstLine="0"/>
        <w:jc w:val="left"/>
      </w:pPr>
      <w:r>
        <w:rPr>
          <w:sz w:val="20"/>
        </w:rPr>
        <w:t xml:space="preserve">  </w:t>
      </w:r>
    </w:p>
    <w:p w:rsidR="003A388F" w:rsidRDefault="00874CA6">
      <w:pPr>
        <w:spacing w:line="249" w:lineRule="auto"/>
        <w:ind w:left="-5"/>
        <w:jc w:val="left"/>
      </w:pPr>
      <w:r>
        <w:rPr>
          <w:sz w:val="20"/>
        </w:rPr>
        <w:t xml:space="preserve">Review welding processes and welder performance expectations for the work above and for welding during turnaround in general.  </w:t>
      </w:r>
    </w:p>
    <w:p w:rsidR="003A388F" w:rsidRDefault="00874CA6">
      <w:pPr>
        <w:spacing w:line="249" w:lineRule="auto"/>
        <w:ind w:left="720" w:hanging="360"/>
        <w:jc w:val="left"/>
      </w:pPr>
      <w:r>
        <w:rPr>
          <w:sz w:val="20"/>
        </w:rPr>
        <w:t xml:space="preserve">·         Include an analysis of welding performance expectations verses turnaround industry standards for KBR and MEI </w:t>
      </w:r>
    </w:p>
    <w:p w:rsidR="003A388F" w:rsidRDefault="00874CA6">
      <w:pPr>
        <w:spacing w:after="0" w:line="259" w:lineRule="auto"/>
        <w:ind w:left="0" w:firstLine="0"/>
        <w:jc w:val="left"/>
      </w:pPr>
      <w:r>
        <w:rPr>
          <w:sz w:val="20"/>
        </w:rPr>
        <w:t xml:space="preserve">  </w:t>
      </w:r>
    </w:p>
    <w:p w:rsidR="003A388F" w:rsidRDefault="00874CA6">
      <w:pPr>
        <w:spacing w:line="249" w:lineRule="auto"/>
        <w:ind w:left="-5"/>
        <w:jc w:val="left"/>
      </w:pPr>
      <w:r>
        <w:rPr>
          <w:sz w:val="20"/>
        </w:rPr>
        <w:t xml:space="preserve">Review the schedule as prepared in Primavera verses industry standards and provide feedback as appropriate </w:t>
      </w:r>
    </w:p>
    <w:p w:rsidR="003A388F" w:rsidRDefault="00874CA6">
      <w:pPr>
        <w:spacing w:after="0" w:line="259" w:lineRule="auto"/>
        <w:ind w:left="0" w:firstLine="0"/>
        <w:jc w:val="left"/>
      </w:pPr>
      <w:r>
        <w:rPr>
          <w:sz w:val="20"/>
        </w:rPr>
        <w:t xml:space="preserve">  </w:t>
      </w:r>
    </w:p>
    <w:p w:rsidR="003A388F" w:rsidRDefault="00874CA6">
      <w:pPr>
        <w:spacing w:line="249" w:lineRule="auto"/>
        <w:ind w:left="-5"/>
        <w:jc w:val="left"/>
      </w:pPr>
      <w:r>
        <w:rPr>
          <w:sz w:val="20"/>
        </w:rPr>
        <w:t xml:space="preserve">Provide ITC’s view of </w:t>
      </w:r>
      <w:r>
        <w:rPr>
          <w:sz w:val="20"/>
        </w:rPr>
        <w:t xml:space="preserve">industry performance as related to hours of productive work achieved per: </w:t>
      </w:r>
    </w:p>
    <w:p w:rsidR="003A388F" w:rsidRDefault="00874CA6">
      <w:pPr>
        <w:spacing w:line="249" w:lineRule="auto"/>
        <w:ind w:left="370"/>
        <w:jc w:val="left"/>
      </w:pPr>
      <w:r>
        <w:rPr>
          <w:sz w:val="20"/>
        </w:rPr>
        <w:lastRenderedPageBreak/>
        <w:t xml:space="preserve">·         10 hour shift </w:t>
      </w:r>
    </w:p>
    <w:p w:rsidR="003A388F" w:rsidRDefault="00874CA6">
      <w:pPr>
        <w:spacing w:line="249" w:lineRule="auto"/>
        <w:ind w:left="370"/>
        <w:jc w:val="left"/>
      </w:pPr>
      <w:r>
        <w:rPr>
          <w:sz w:val="20"/>
        </w:rPr>
        <w:t xml:space="preserve">·         12 hour shift </w:t>
      </w:r>
    </w:p>
    <w:p w:rsidR="003A388F" w:rsidRDefault="00874CA6">
      <w:pPr>
        <w:spacing w:after="0" w:line="259" w:lineRule="auto"/>
        <w:ind w:left="0" w:firstLine="0"/>
        <w:jc w:val="left"/>
      </w:pPr>
      <w:r>
        <w:rPr>
          <w:sz w:val="20"/>
        </w:rPr>
        <w:t xml:space="preserve">  </w:t>
      </w:r>
    </w:p>
    <w:p w:rsidR="003A388F" w:rsidRDefault="00874CA6">
      <w:pPr>
        <w:spacing w:line="249" w:lineRule="auto"/>
        <w:ind w:left="-5"/>
        <w:jc w:val="left"/>
      </w:pPr>
      <w:r>
        <w:rPr>
          <w:sz w:val="20"/>
        </w:rPr>
        <w:t>Provide feedback on ITC’s history or industry experience as related to using construction companies and construction workers for</w:t>
      </w:r>
      <w:r>
        <w:rPr>
          <w:sz w:val="20"/>
        </w:rPr>
        <w:t xml:space="preserve"> turnaround work.  Is this typically successful as related to the productivity and work completed as would be achieved by a turnaround specialty company? </w:t>
      </w:r>
    </w:p>
    <w:p w:rsidR="003A388F" w:rsidRDefault="00874CA6">
      <w:pPr>
        <w:spacing w:after="0" w:line="259" w:lineRule="auto"/>
        <w:ind w:left="0" w:firstLine="0"/>
        <w:jc w:val="left"/>
      </w:pPr>
      <w:r>
        <w:rPr>
          <w:sz w:val="20"/>
        </w:rPr>
        <w:t xml:space="preserve">  </w:t>
      </w:r>
    </w:p>
    <w:p w:rsidR="003A388F" w:rsidRDefault="00874CA6">
      <w:pPr>
        <w:spacing w:after="17" w:line="259" w:lineRule="auto"/>
        <w:ind w:left="0" w:firstLine="0"/>
        <w:jc w:val="left"/>
      </w:pPr>
      <w:r>
        <w:rPr>
          <w:sz w:val="20"/>
        </w:rPr>
        <w:t xml:space="preserve"> </w:t>
      </w:r>
    </w:p>
    <w:p w:rsidR="003A388F" w:rsidRDefault="00874CA6">
      <w:pPr>
        <w:spacing w:after="0" w:line="259" w:lineRule="auto"/>
        <w:ind w:left="0" w:right="1168" w:firstLine="0"/>
        <w:jc w:val="right"/>
      </w:pPr>
      <w:r>
        <w:rPr>
          <w:sz w:val="18"/>
        </w:rPr>
        <w:t xml:space="preserve">6/12/2015                                           </w:t>
      </w:r>
    </w:p>
    <w:p w:rsidR="003A388F" w:rsidRDefault="00874CA6">
      <w:pPr>
        <w:spacing w:after="0" w:line="259" w:lineRule="auto"/>
        <w:ind w:left="0" w:firstLine="0"/>
        <w:jc w:val="left"/>
      </w:pPr>
      <w:r>
        <w:rPr>
          <w:sz w:val="20"/>
        </w:rPr>
        <w:t xml:space="preserve"> </w:t>
      </w:r>
    </w:p>
    <w:p w:rsidR="003A388F" w:rsidRDefault="00874CA6">
      <w:pPr>
        <w:spacing w:after="0" w:line="259" w:lineRule="auto"/>
        <w:ind w:left="0" w:firstLine="0"/>
        <w:jc w:val="left"/>
      </w:pPr>
      <w:r>
        <w:rPr>
          <w:sz w:val="20"/>
        </w:rPr>
        <w:t xml:space="preserve"> </w:t>
      </w:r>
    </w:p>
    <w:p w:rsidR="003A388F" w:rsidRDefault="00874CA6">
      <w:pPr>
        <w:spacing w:line="249" w:lineRule="auto"/>
        <w:ind w:left="-5"/>
        <w:jc w:val="left"/>
      </w:pPr>
      <w:r>
        <w:rPr>
          <w:sz w:val="20"/>
        </w:rPr>
        <w:t xml:space="preserve">Agrium wants to understand: </w:t>
      </w:r>
    </w:p>
    <w:p w:rsidR="003A388F" w:rsidRDefault="00874CA6">
      <w:pPr>
        <w:spacing w:line="249" w:lineRule="auto"/>
        <w:ind w:left="370"/>
        <w:jc w:val="left"/>
      </w:pPr>
      <w:r>
        <w:rPr>
          <w:sz w:val="20"/>
        </w:rPr>
        <w:t xml:space="preserve">·         </w:t>
      </w:r>
      <w:r>
        <w:rPr>
          <w:sz w:val="20"/>
        </w:rPr>
        <w:t xml:space="preserve">Are we planning our jobs properly per industry </w:t>
      </w:r>
      <w:proofErr w:type="gramStart"/>
      <w:r>
        <w:rPr>
          <w:sz w:val="20"/>
        </w:rPr>
        <w:t>standards</w:t>
      </w:r>
      <w:proofErr w:type="gramEnd"/>
      <w:r>
        <w:rPr>
          <w:sz w:val="20"/>
        </w:rPr>
        <w:t xml:space="preserve"> </w:t>
      </w:r>
    </w:p>
    <w:p w:rsidR="003A388F" w:rsidRDefault="00874CA6">
      <w:pPr>
        <w:spacing w:line="249" w:lineRule="auto"/>
        <w:ind w:left="370"/>
        <w:jc w:val="left"/>
      </w:pPr>
      <w:r>
        <w:rPr>
          <w:sz w:val="20"/>
        </w:rPr>
        <w:t xml:space="preserve">·         Do we have the proper expectations for welder </w:t>
      </w:r>
      <w:proofErr w:type="gramStart"/>
      <w:r>
        <w:rPr>
          <w:sz w:val="20"/>
        </w:rPr>
        <w:t>performance</w:t>
      </w:r>
      <w:proofErr w:type="gramEnd"/>
      <w:r>
        <w:rPr>
          <w:sz w:val="20"/>
        </w:rPr>
        <w:t xml:space="preserve"> </w:t>
      </w:r>
    </w:p>
    <w:p w:rsidR="003A388F" w:rsidRDefault="00874CA6">
      <w:pPr>
        <w:spacing w:line="249" w:lineRule="auto"/>
        <w:ind w:left="370"/>
        <w:jc w:val="left"/>
      </w:pPr>
      <w:r>
        <w:rPr>
          <w:sz w:val="20"/>
        </w:rPr>
        <w:t xml:space="preserve">·         Are we planning to staff the jobs </w:t>
      </w:r>
      <w:proofErr w:type="gramStart"/>
      <w:r>
        <w:rPr>
          <w:sz w:val="20"/>
        </w:rPr>
        <w:t>properly</w:t>
      </w:r>
      <w:proofErr w:type="gramEnd"/>
      <w:r>
        <w:rPr>
          <w:sz w:val="20"/>
        </w:rPr>
        <w:t xml:space="preserve"> </w:t>
      </w:r>
    </w:p>
    <w:p w:rsidR="003A388F" w:rsidRDefault="00874CA6">
      <w:pPr>
        <w:spacing w:line="249" w:lineRule="auto"/>
        <w:ind w:left="370"/>
        <w:jc w:val="left"/>
      </w:pPr>
      <w:r>
        <w:rPr>
          <w:sz w:val="20"/>
        </w:rPr>
        <w:t xml:space="preserve">·         Are we developing our schedule per industry </w:t>
      </w:r>
      <w:proofErr w:type="gramStart"/>
      <w:r>
        <w:rPr>
          <w:sz w:val="20"/>
        </w:rPr>
        <w:t>standards</w:t>
      </w:r>
      <w:proofErr w:type="gramEnd"/>
      <w:r>
        <w:rPr>
          <w:sz w:val="20"/>
        </w:rPr>
        <w:t xml:space="preserve"> </w:t>
      </w:r>
    </w:p>
    <w:p w:rsidR="003A388F" w:rsidRDefault="00874CA6">
      <w:pPr>
        <w:spacing w:line="249" w:lineRule="auto"/>
        <w:ind w:left="370"/>
        <w:jc w:val="left"/>
      </w:pPr>
      <w:r>
        <w:rPr>
          <w:sz w:val="20"/>
        </w:rPr>
        <w:t xml:space="preserve">·         What ITC believes our success will be as related to completing the turnaround in the time scheduled </w:t>
      </w:r>
    </w:p>
    <w:p w:rsidR="003A388F" w:rsidRDefault="00874CA6">
      <w:pPr>
        <w:spacing w:after="0" w:line="259" w:lineRule="auto"/>
        <w:ind w:left="0" w:firstLine="0"/>
        <w:jc w:val="left"/>
      </w:pPr>
      <w:r>
        <w:rPr>
          <w:sz w:val="20"/>
        </w:rPr>
        <w:t xml:space="preserve">  </w:t>
      </w:r>
    </w:p>
    <w:p w:rsidR="003A388F" w:rsidRDefault="00874CA6">
      <w:pPr>
        <w:spacing w:after="0" w:line="259" w:lineRule="auto"/>
        <w:ind w:left="0" w:firstLine="0"/>
        <w:jc w:val="left"/>
      </w:pPr>
      <w:r>
        <w:rPr>
          <w:sz w:val="20"/>
        </w:rPr>
        <w:t xml:space="preserve">  </w:t>
      </w:r>
    </w:p>
    <w:p w:rsidR="003A388F" w:rsidRDefault="00874CA6">
      <w:pPr>
        <w:spacing w:line="249" w:lineRule="auto"/>
        <w:ind w:left="-5"/>
        <w:jc w:val="left"/>
      </w:pPr>
      <w:r>
        <w:rPr>
          <w:sz w:val="20"/>
        </w:rPr>
        <w:t>ITC will provide schedule and cost for the above plus the above as part of their typical turnaround audit that is done just prior to the st</w:t>
      </w:r>
      <w:r>
        <w:rPr>
          <w:sz w:val="20"/>
        </w:rPr>
        <w:t xml:space="preserve">art of a turnaround </w:t>
      </w:r>
    </w:p>
    <w:p w:rsidR="003A388F" w:rsidRDefault="00874CA6">
      <w:pPr>
        <w:spacing w:after="0" w:line="259" w:lineRule="auto"/>
        <w:ind w:left="0" w:firstLine="0"/>
        <w:jc w:val="left"/>
      </w:pPr>
      <w:r>
        <w:rPr>
          <w:sz w:val="20"/>
        </w:rPr>
        <w:t xml:space="preserve">  </w:t>
      </w:r>
    </w:p>
    <w:p w:rsidR="003A388F" w:rsidRDefault="00874CA6">
      <w:pPr>
        <w:spacing w:line="249" w:lineRule="auto"/>
        <w:ind w:left="-5"/>
        <w:jc w:val="left"/>
      </w:pPr>
      <w:r>
        <w:rPr>
          <w:sz w:val="20"/>
        </w:rPr>
        <w:t xml:space="preserve">Prefer the audit to be the week of July 6 </w:t>
      </w:r>
    </w:p>
    <w:p w:rsidR="003A388F" w:rsidRDefault="00874CA6">
      <w:pPr>
        <w:spacing w:after="65" w:line="259" w:lineRule="auto"/>
        <w:ind w:left="0" w:firstLine="0"/>
        <w:jc w:val="left"/>
      </w:pPr>
      <w:r>
        <w:rPr>
          <w:b/>
          <w:sz w:val="12"/>
        </w:rPr>
        <w:t xml:space="preserve"> </w:t>
      </w:r>
    </w:p>
    <w:p w:rsidR="003A388F" w:rsidRDefault="00874CA6">
      <w:pPr>
        <w:spacing w:after="0" w:line="259" w:lineRule="auto"/>
        <w:ind w:left="-5"/>
        <w:jc w:val="left"/>
      </w:pPr>
      <w:r>
        <w:rPr>
          <w:b/>
          <w:sz w:val="20"/>
          <w:u w:val="single" w:color="000000"/>
        </w:rPr>
        <w:t>Other</w:t>
      </w:r>
      <w:r>
        <w:rPr>
          <w:b/>
          <w:sz w:val="20"/>
        </w:rPr>
        <w:t xml:space="preserve"> </w:t>
      </w:r>
    </w:p>
    <w:p w:rsidR="003A388F" w:rsidRDefault="00874CA6">
      <w:pPr>
        <w:spacing w:after="63" w:line="259" w:lineRule="auto"/>
        <w:ind w:left="0" w:firstLine="0"/>
        <w:jc w:val="left"/>
      </w:pPr>
      <w:r>
        <w:rPr>
          <w:sz w:val="12"/>
        </w:rPr>
        <w:t xml:space="preserve"> </w:t>
      </w:r>
    </w:p>
    <w:p w:rsidR="003A388F" w:rsidRDefault="00874CA6">
      <w:pPr>
        <w:spacing w:line="249" w:lineRule="auto"/>
        <w:ind w:left="-5"/>
        <w:jc w:val="left"/>
      </w:pPr>
      <w:r>
        <w:rPr>
          <w:sz w:val="20"/>
        </w:rPr>
        <w:t xml:space="preserve">The Consultant/Company will work under the general direction of: </w:t>
      </w:r>
    </w:p>
    <w:p w:rsidR="003A388F" w:rsidRDefault="00874CA6">
      <w:pPr>
        <w:spacing w:after="63" w:line="259" w:lineRule="auto"/>
        <w:ind w:left="0" w:firstLine="0"/>
        <w:jc w:val="left"/>
      </w:pPr>
      <w:r>
        <w:rPr>
          <w:sz w:val="12"/>
        </w:rPr>
        <w:t xml:space="preserve"> </w:t>
      </w:r>
    </w:p>
    <w:p w:rsidR="003A388F" w:rsidRDefault="00874CA6">
      <w:pPr>
        <w:spacing w:line="249" w:lineRule="auto"/>
        <w:ind w:left="-5"/>
        <w:jc w:val="left"/>
      </w:pPr>
      <w:r>
        <w:rPr>
          <w:sz w:val="20"/>
        </w:rPr>
        <w:t xml:space="preserve">Mr. Charlie Ross,  </w:t>
      </w:r>
    </w:p>
    <w:p w:rsidR="003A388F" w:rsidRDefault="00874CA6">
      <w:pPr>
        <w:spacing w:line="249" w:lineRule="auto"/>
        <w:ind w:left="-5"/>
        <w:jc w:val="left"/>
      </w:pPr>
      <w:r>
        <w:rPr>
          <w:sz w:val="20"/>
        </w:rPr>
        <w:t xml:space="preserve">Outage Director </w:t>
      </w:r>
    </w:p>
    <w:p w:rsidR="003A388F" w:rsidRDefault="00874CA6">
      <w:pPr>
        <w:spacing w:line="249" w:lineRule="auto"/>
        <w:ind w:left="-5"/>
        <w:jc w:val="left"/>
      </w:pPr>
      <w:r>
        <w:rPr>
          <w:sz w:val="20"/>
        </w:rPr>
        <w:t xml:space="preserve">Tel:  360 666 3685 </w:t>
      </w:r>
    </w:p>
    <w:p w:rsidR="003A388F" w:rsidRDefault="00874CA6">
      <w:pPr>
        <w:spacing w:line="249" w:lineRule="auto"/>
        <w:ind w:left="-5"/>
        <w:jc w:val="left"/>
      </w:pPr>
      <w:r>
        <w:rPr>
          <w:sz w:val="20"/>
        </w:rPr>
        <w:t xml:space="preserve">Cell: 208.251.8466 </w:t>
      </w:r>
    </w:p>
    <w:p w:rsidR="003A388F" w:rsidRDefault="00874CA6">
      <w:pPr>
        <w:spacing w:after="0" w:line="259" w:lineRule="auto"/>
        <w:ind w:left="-5"/>
        <w:jc w:val="left"/>
      </w:pPr>
      <w:r>
        <w:rPr>
          <w:color w:val="0000FF"/>
          <w:sz w:val="20"/>
          <w:u w:val="single" w:color="0000FF"/>
        </w:rPr>
        <w:t>Charles.Ross@agrium.com</w:t>
      </w:r>
      <w:r>
        <w:rPr>
          <w:sz w:val="20"/>
        </w:rPr>
        <w:t xml:space="preserve"> </w:t>
      </w:r>
    </w:p>
    <w:p w:rsidR="003A388F" w:rsidRDefault="00874CA6">
      <w:pPr>
        <w:spacing w:after="0" w:line="259" w:lineRule="auto"/>
        <w:ind w:left="0" w:firstLine="0"/>
        <w:jc w:val="left"/>
      </w:pPr>
      <w:r>
        <w:rPr>
          <w:sz w:val="20"/>
        </w:rPr>
        <w:t xml:space="preserve"> </w:t>
      </w:r>
    </w:p>
    <w:p w:rsidR="003A388F" w:rsidRDefault="00874CA6">
      <w:pPr>
        <w:spacing w:line="249" w:lineRule="auto"/>
        <w:ind w:left="-5"/>
        <w:jc w:val="left"/>
      </w:pPr>
      <w:r>
        <w:rPr>
          <w:sz w:val="20"/>
        </w:rPr>
        <w:t xml:space="preserve">Lauren Cooper </w:t>
      </w:r>
    </w:p>
    <w:p w:rsidR="003A388F" w:rsidRDefault="00874CA6">
      <w:pPr>
        <w:spacing w:line="249" w:lineRule="auto"/>
        <w:ind w:left="-5" w:right="7118"/>
        <w:jc w:val="left"/>
      </w:pPr>
      <w:r>
        <w:rPr>
          <w:sz w:val="20"/>
        </w:rPr>
        <w:t xml:space="preserve">Deputy Outage Manager Agrium Lone Star Project e: </w:t>
      </w:r>
      <w:hyperlink r:id="rId9">
        <w:r>
          <w:rPr>
            <w:color w:val="0000FF"/>
            <w:sz w:val="20"/>
            <w:u w:val="single" w:color="0000FF"/>
          </w:rPr>
          <w:t>lauren.coop</w:t>
        </w:r>
        <w:r>
          <w:rPr>
            <w:color w:val="0000FF"/>
            <w:sz w:val="20"/>
            <w:u w:val="single" w:color="0000FF"/>
          </w:rPr>
          <w:t>er@agrium.com</w:t>
        </w:r>
      </w:hyperlink>
      <w:hyperlink r:id="rId10">
        <w:r>
          <w:rPr>
            <w:sz w:val="20"/>
          </w:rPr>
          <w:t xml:space="preserve"> </w:t>
        </w:r>
      </w:hyperlink>
      <w:r>
        <w:rPr>
          <w:sz w:val="20"/>
        </w:rPr>
        <w:t xml:space="preserve">p: 806-467-2122 </w:t>
      </w:r>
    </w:p>
    <w:p w:rsidR="003A388F" w:rsidRDefault="00874CA6">
      <w:pPr>
        <w:spacing w:line="249" w:lineRule="auto"/>
        <w:ind w:left="-5"/>
        <w:jc w:val="left"/>
      </w:pPr>
      <w:proofErr w:type="gramStart"/>
      <w:r>
        <w:rPr>
          <w:sz w:val="20"/>
        </w:rPr>
        <w:t>c</w:t>
      </w:r>
      <w:proofErr w:type="gramEnd"/>
      <w:r>
        <w:rPr>
          <w:sz w:val="20"/>
        </w:rPr>
        <w:t xml:space="preserve">: 806-886-4982 </w:t>
      </w:r>
    </w:p>
    <w:p w:rsidR="003A388F" w:rsidRDefault="00874CA6">
      <w:pPr>
        <w:spacing w:after="0" w:line="259" w:lineRule="auto"/>
        <w:ind w:left="0" w:firstLine="0"/>
        <w:jc w:val="left"/>
      </w:pPr>
      <w:r>
        <w:rPr>
          <w:sz w:val="20"/>
        </w:rPr>
        <w:t xml:space="preserve"> </w:t>
      </w:r>
    </w:p>
    <w:p w:rsidR="003A388F" w:rsidRDefault="00874CA6">
      <w:pPr>
        <w:spacing w:after="0" w:line="259" w:lineRule="auto"/>
        <w:ind w:left="0" w:firstLine="0"/>
        <w:jc w:val="left"/>
      </w:pPr>
      <w:r>
        <w:rPr>
          <w:sz w:val="20"/>
        </w:rPr>
        <w:t xml:space="preserve"> </w:t>
      </w:r>
    </w:p>
    <w:p w:rsidR="003A388F" w:rsidRDefault="00874CA6">
      <w:pPr>
        <w:spacing w:after="0" w:line="239" w:lineRule="auto"/>
        <w:ind w:left="-5" w:right="-13"/>
      </w:pPr>
      <w:r>
        <w:rPr>
          <w:sz w:val="20"/>
        </w:rPr>
        <w:t>Services are to be provi</w:t>
      </w:r>
      <w:r>
        <w:rPr>
          <w:sz w:val="20"/>
        </w:rPr>
        <w:t xml:space="preserve">ded as a Consultant and not as an employee. Consultant has the right to provide services to third parties, provided there is no conflict of interest or material interference with the performance of the Services. </w:t>
      </w:r>
    </w:p>
    <w:p w:rsidR="003A388F" w:rsidRDefault="00874CA6">
      <w:pPr>
        <w:spacing w:after="26" w:line="259" w:lineRule="auto"/>
        <w:ind w:left="0" w:firstLine="0"/>
        <w:jc w:val="left"/>
      </w:pPr>
      <w:r>
        <w:rPr>
          <w:sz w:val="12"/>
        </w:rPr>
        <w:t xml:space="preserve"> </w:t>
      </w:r>
    </w:p>
    <w:p w:rsidR="003A388F" w:rsidRDefault="00874CA6">
      <w:pPr>
        <w:spacing w:after="24" w:line="259" w:lineRule="auto"/>
        <w:ind w:left="0" w:firstLine="0"/>
        <w:jc w:val="left"/>
      </w:pPr>
      <w:r>
        <w:rPr>
          <w:sz w:val="16"/>
        </w:rPr>
        <w:t xml:space="preserve"> </w:t>
      </w:r>
    </w:p>
    <w:p w:rsidR="003A388F" w:rsidRDefault="00874CA6">
      <w:pPr>
        <w:spacing w:after="0" w:line="259" w:lineRule="auto"/>
        <w:ind w:left="-5"/>
        <w:jc w:val="left"/>
      </w:pPr>
      <w:r>
        <w:rPr>
          <w:b/>
          <w:sz w:val="20"/>
        </w:rPr>
        <w:lastRenderedPageBreak/>
        <w:t xml:space="preserve">Special Instructions: </w:t>
      </w:r>
    </w:p>
    <w:p w:rsidR="003A388F" w:rsidRDefault="00874CA6">
      <w:pPr>
        <w:spacing w:line="249" w:lineRule="auto"/>
        <w:ind w:left="-5"/>
        <w:jc w:val="left"/>
      </w:pPr>
      <w:r>
        <w:rPr>
          <w:sz w:val="20"/>
        </w:rPr>
        <w:t xml:space="preserve">Mobilization to </w:t>
      </w:r>
      <w:r>
        <w:rPr>
          <w:sz w:val="20"/>
        </w:rPr>
        <w:t xml:space="preserve">the Lone Star Project construction site is contingent upon ITC complying with the insurance provisions of the attached exhibit and submitting the certificate in advance. (See Attachment B) </w:t>
      </w:r>
    </w:p>
    <w:p w:rsidR="003A388F" w:rsidRDefault="00874CA6">
      <w:pPr>
        <w:spacing w:line="249" w:lineRule="auto"/>
        <w:ind w:left="-5"/>
        <w:jc w:val="left"/>
      </w:pPr>
      <w:r>
        <w:rPr>
          <w:sz w:val="20"/>
        </w:rPr>
        <w:t>The intended Letter of Award and Purchase Order to be issued shall</w:t>
      </w:r>
      <w:r>
        <w:rPr>
          <w:sz w:val="20"/>
        </w:rPr>
        <w:t xml:space="preserve"> be governed by the Agrium Standard Terms and conditions duly signed by ITC.   </w:t>
      </w:r>
    </w:p>
    <w:p w:rsidR="003A388F" w:rsidRDefault="00874CA6">
      <w:pPr>
        <w:spacing w:after="0" w:line="259" w:lineRule="auto"/>
        <w:ind w:left="0" w:firstLine="0"/>
        <w:jc w:val="left"/>
      </w:pPr>
      <w:r>
        <w:rPr>
          <w:sz w:val="20"/>
        </w:rPr>
        <w:t xml:space="preserve"> </w:t>
      </w:r>
    </w:p>
    <w:p w:rsidR="003A388F" w:rsidRDefault="00874CA6">
      <w:pPr>
        <w:spacing w:after="0" w:line="239" w:lineRule="auto"/>
        <w:ind w:left="-5" w:right="-13"/>
      </w:pPr>
      <w:r>
        <w:rPr>
          <w:sz w:val="20"/>
        </w:rPr>
        <w:t>Innovative Turnaround Controls will also provide names, title and full contact info for all personnel proposed for onsite work.  All personnel will be properly badged, attend</w:t>
      </w:r>
      <w:r>
        <w:rPr>
          <w:sz w:val="20"/>
        </w:rPr>
        <w:t xml:space="preserve"> site specific safety training and conform to all safety protocol for Lone Star Project activities. (See Attachment A) </w:t>
      </w:r>
    </w:p>
    <w:p w:rsidR="003A388F" w:rsidRDefault="00874CA6">
      <w:pPr>
        <w:spacing w:after="0" w:line="259" w:lineRule="auto"/>
        <w:ind w:left="0" w:firstLine="0"/>
        <w:jc w:val="left"/>
      </w:pPr>
      <w:r>
        <w:rPr>
          <w:sz w:val="20"/>
        </w:rPr>
        <w:t xml:space="preserve"> </w:t>
      </w:r>
    </w:p>
    <w:p w:rsidR="003A388F" w:rsidRDefault="00874CA6">
      <w:pPr>
        <w:spacing w:after="0" w:line="259" w:lineRule="auto"/>
        <w:ind w:left="0" w:firstLine="0"/>
        <w:jc w:val="left"/>
      </w:pPr>
      <w:r>
        <w:rPr>
          <w:sz w:val="20"/>
        </w:rPr>
        <w:t xml:space="preserve"> </w:t>
      </w:r>
    </w:p>
    <w:p w:rsidR="003A388F" w:rsidRDefault="00874CA6">
      <w:pPr>
        <w:spacing w:after="0" w:line="259" w:lineRule="auto"/>
        <w:ind w:left="0" w:firstLine="0"/>
        <w:jc w:val="left"/>
      </w:pPr>
      <w:r>
        <w:rPr>
          <w:sz w:val="20"/>
        </w:rPr>
        <w:t xml:space="preserve"> </w:t>
      </w:r>
    </w:p>
    <w:p w:rsidR="003A388F" w:rsidRDefault="00874CA6">
      <w:pPr>
        <w:spacing w:after="0" w:line="259" w:lineRule="auto"/>
        <w:ind w:left="0" w:firstLine="0"/>
        <w:jc w:val="left"/>
      </w:pPr>
      <w:r>
        <w:rPr>
          <w:sz w:val="20"/>
        </w:rPr>
        <w:t xml:space="preserve"> </w:t>
      </w:r>
    </w:p>
    <w:p w:rsidR="003A388F" w:rsidRDefault="00874CA6">
      <w:pPr>
        <w:spacing w:after="0" w:line="259" w:lineRule="auto"/>
        <w:ind w:left="0" w:firstLine="0"/>
        <w:jc w:val="left"/>
      </w:pPr>
      <w:r>
        <w:rPr>
          <w:sz w:val="20"/>
        </w:rPr>
        <w:t xml:space="preserve"> </w:t>
      </w:r>
    </w:p>
    <w:p w:rsidR="003A388F" w:rsidRDefault="00874CA6">
      <w:pPr>
        <w:spacing w:after="0" w:line="259" w:lineRule="auto"/>
        <w:ind w:left="0" w:firstLine="0"/>
        <w:jc w:val="left"/>
      </w:pPr>
      <w:r>
        <w:rPr>
          <w:sz w:val="20"/>
        </w:rPr>
        <w:t xml:space="preserve"> </w:t>
      </w:r>
    </w:p>
    <w:p w:rsidR="003A388F" w:rsidRDefault="00874CA6">
      <w:pPr>
        <w:spacing w:after="0" w:line="259" w:lineRule="auto"/>
        <w:ind w:left="0" w:firstLine="0"/>
        <w:jc w:val="left"/>
      </w:pPr>
      <w:r>
        <w:rPr>
          <w:sz w:val="20"/>
        </w:rPr>
        <w:t xml:space="preserve"> </w:t>
      </w:r>
    </w:p>
    <w:p w:rsidR="003A388F" w:rsidRDefault="00874CA6">
      <w:pPr>
        <w:spacing w:after="0" w:line="259" w:lineRule="auto"/>
        <w:ind w:left="0" w:firstLine="0"/>
        <w:jc w:val="left"/>
      </w:pPr>
      <w:r>
        <w:rPr>
          <w:sz w:val="20"/>
        </w:rPr>
        <w:t xml:space="preserve"> </w:t>
      </w:r>
    </w:p>
    <w:p w:rsidR="003A388F" w:rsidRDefault="00874CA6">
      <w:pPr>
        <w:spacing w:after="0" w:line="259" w:lineRule="auto"/>
        <w:ind w:left="0" w:firstLine="0"/>
        <w:jc w:val="left"/>
      </w:pPr>
      <w:r>
        <w:rPr>
          <w:sz w:val="20"/>
        </w:rPr>
        <w:t xml:space="preserve"> </w:t>
      </w:r>
    </w:p>
    <w:p w:rsidR="003A388F" w:rsidRDefault="00874CA6">
      <w:pPr>
        <w:spacing w:after="0" w:line="259" w:lineRule="auto"/>
        <w:ind w:left="0" w:firstLine="0"/>
        <w:jc w:val="left"/>
      </w:pPr>
      <w:r>
        <w:rPr>
          <w:sz w:val="20"/>
        </w:rPr>
        <w:t xml:space="preserve"> </w:t>
      </w:r>
    </w:p>
    <w:p w:rsidR="003A388F" w:rsidRDefault="00874CA6">
      <w:pPr>
        <w:spacing w:after="0" w:line="259" w:lineRule="auto"/>
        <w:ind w:left="0" w:firstLine="0"/>
        <w:jc w:val="left"/>
      </w:pPr>
      <w:r>
        <w:rPr>
          <w:sz w:val="20"/>
        </w:rPr>
        <w:t xml:space="preserve"> </w:t>
      </w:r>
    </w:p>
    <w:p w:rsidR="003A388F" w:rsidRDefault="00874CA6">
      <w:pPr>
        <w:spacing w:line="249" w:lineRule="auto"/>
        <w:ind w:left="-5"/>
        <w:jc w:val="left"/>
      </w:pPr>
      <w:r>
        <w:rPr>
          <w:sz w:val="20"/>
        </w:rPr>
        <w:t xml:space="preserve">Should you have any questions please contact the undersigned.  </w:t>
      </w:r>
    </w:p>
    <w:p w:rsidR="003A388F" w:rsidRDefault="00874CA6">
      <w:pPr>
        <w:spacing w:after="0" w:line="259" w:lineRule="auto"/>
        <w:ind w:left="0" w:firstLine="0"/>
        <w:jc w:val="left"/>
      </w:pPr>
      <w:r>
        <w:rPr>
          <w:sz w:val="20"/>
        </w:rPr>
        <w:t xml:space="preserve"> </w:t>
      </w:r>
    </w:p>
    <w:p w:rsidR="003A388F" w:rsidRDefault="00874CA6">
      <w:pPr>
        <w:spacing w:line="249" w:lineRule="auto"/>
        <w:ind w:left="-5"/>
        <w:jc w:val="left"/>
      </w:pPr>
      <w:r>
        <w:rPr>
          <w:sz w:val="20"/>
        </w:rPr>
        <w:t xml:space="preserve">Sincerely, </w:t>
      </w:r>
    </w:p>
    <w:p w:rsidR="003A388F" w:rsidRDefault="00874CA6">
      <w:pPr>
        <w:spacing w:after="0" w:line="259" w:lineRule="auto"/>
        <w:ind w:left="0" w:firstLine="0"/>
        <w:jc w:val="left"/>
      </w:pPr>
      <w:r>
        <w:rPr>
          <w:sz w:val="20"/>
        </w:rPr>
        <w:t xml:space="preserve"> </w:t>
      </w:r>
    </w:p>
    <w:p w:rsidR="003A388F" w:rsidRDefault="00874CA6">
      <w:pPr>
        <w:spacing w:after="0" w:line="259" w:lineRule="auto"/>
        <w:ind w:left="0" w:firstLine="0"/>
        <w:jc w:val="left"/>
      </w:pPr>
      <w:r>
        <w:rPr>
          <w:noProof/>
        </w:rPr>
        <w:drawing>
          <wp:inline distT="0" distB="0" distL="0" distR="0">
            <wp:extent cx="1488453" cy="580644"/>
            <wp:effectExtent l="0" t="0" r="0" b="0"/>
            <wp:docPr id="199" name="Picture 199"/>
            <wp:cNvGraphicFramePr/>
            <a:graphic xmlns:a="http://schemas.openxmlformats.org/drawingml/2006/main">
              <a:graphicData uri="http://schemas.openxmlformats.org/drawingml/2006/picture">
                <pic:pic xmlns:pic="http://schemas.openxmlformats.org/drawingml/2006/picture">
                  <pic:nvPicPr>
                    <pic:cNvPr id="199" name="Picture 199"/>
                    <pic:cNvPicPr/>
                  </pic:nvPicPr>
                  <pic:blipFill>
                    <a:blip r:embed="rId11"/>
                    <a:stretch>
                      <a:fillRect/>
                    </a:stretch>
                  </pic:blipFill>
                  <pic:spPr>
                    <a:xfrm>
                      <a:off x="0" y="0"/>
                      <a:ext cx="1488453" cy="580644"/>
                    </a:xfrm>
                    <a:prstGeom prst="rect">
                      <a:avLst/>
                    </a:prstGeom>
                  </pic:spPr>
                </pic:pic>
              </a:graphicData>
            </a:graphic>
          </wp:inline>
        </w:drawing>
      </w:r>
      <w:r>
        <w:rPr>
          <w:sz w:val="20"/>
        </w:rPr>
        <w:t xml:space="preserve"> </w:t>
      </w:r>
    </w:p>
    <w:p w:rsidR="003A388F" w:rsidRDefault="00874CA6">
      <w:pPr>
        <w:spacing w:after="0" w:line="259" w:lineRule="auto"/>
        <w:ind w:left="-5"/>
        <w:jc w:val="left"/>
      </w:pPr>
      <w:r>
        <w:rPr>
          <w:b/>
          <w:sz w:val="20"/>
        </w:rPr>
        <w:t xml:space="preserve">Cliff </w:t>
      </w:r>
      <w:proofErr w:type="spellStart"/>
      <w:r>
        <w:rPr>
          <w:b/>
          <w:sz w:val="20"/>
        </w:rPr>
        <w:t>Antonini</w:t>
      </w:r>
      <w:proofErr w:type="spellEnd"/>
      <w:r>
        <w:rPr>
          <w:b/>
          <w:sz w:val="20"/>
        </w:rPr>
        <w:t xml:space="preserve">, </w:t>
      </w:r>
      <w:r>
        <w:rPr>
          <w:sz w:val="20"/>
        </w:rPr>
        <w:t xml:space="preserve"> </w:t>
      </w:r>
    </w:p>
    <w:p w:rsidR="003A388F" w:rsidRDefault="00874CA6">
      <w:pPr>
        <w:spacing w:after="0" w:line="259" w:lineRule="auto"/>
        <w:ind w:left="-5"/>
        <w:jc w:val="left"/>
      </w:pPr>
      <w:r>
        <w:rPr>
          <w:b/>
          <w:sz w:val="20"/>
        </w:rPr>
        <w:t>Supply Chain Manager | Contracts &amp; Procurement</w:t>
      </w:r>
      <w:r>
        <w:rPr>
          <w:sz w:val="20"/>
        </w:rPr>
        <w:t xml:space="preserve"> </w:t>
      </w:r>
    </w:p>
    <w:p w:rsidR="003A388F" w:rsidRDefault="00874CA6">
      <w:pPr>
        <w:spacing w:after="0" w:line="259" w:lineRule="auto"/>
        <w:ind w:left="-5"/>
        <w:jc w:val="left"/>
      </w:pPr>
      <w:r>
        <w:rPr>
          <w:b/>
          <w:sz w:val="20"/>
        </w:rPr>
        <w:t xml:space="preserve">Lone Star Project </w:t>
      </w:r>
    </w:p>
    <w:p w:rsidR="003A388F" w:rsidRDefault="00874CA6">
      <w:pPr>
        <w:spacing w:line="249" w:lineRule="auto"/>
        <w:ind w:left="-5"/>
        <w:jc w:val="left"/>
      </w:pPr>
      <w:r>
        <w:rPr>
          <w:sz w:val="20"/>
        </w:rPr>
        <w:t xml:space="preserve">Borger Nitrogen Operations (BNO) </w:t>
      </w:r>
    </w:p>
    <w:p w:rsidR="003A388F" w:rsidRDefault="00874CA6">
      <w:pPr>
        <w:spacing w:line="249" w:lineRule="auto"/>
        <w:ind w:left="-5"/>
        <w:jc w:val="left"/>
      </w:pPr>
      <w:r>
        <w:rPr>
          <w:sz w:val="20"/>
        </w:rPr>
        <w:t xml:space="preserve">9201 FM 1551 </w:t>
      </w:r>
    </w:p>
    <w:p w:rsidR="003A388F" w:rsidRDefault="00874CA6">
      <w:pPr>
        <w:spacing w:line="249" w:lineRule="auto"/>
        <w:ind w:left="-5"/>
        <w:jc w:val="left"/>
      </w:pPr>
      <w:r>
        <w:rPr>
          <w:sz w:val="20"/>
        </w:rPr>
        <w:t xml:space="preserve">Borger, Texas - USA </w:t>
      </w:r>
    </w:p>
    <w:p w:rsidR="003A388F" w:rsidRDefault="00874CA6">
      <w:pPr>
        <w:spacing w:line="249" w:lineRule="auto"/>
        <w:ind w:left="-5"/>
        <w:jc w:val="left"/>
      </w:pPr>
      <w:r>
        <w:rPr>
          <w:sz w:val="20"/>
        </w:rPr>
        <w:t xml:space="preserve">Off:  (806)-467-3821 </w:t>
      </w:r>
    </w:p>
    <w:p w:rsidR="003A388F" w:rsidRDefault="00874CA6">
      <w:pPr>
        <w:spacing w:line="249" w:lineRule="auto"/>
        <w:ind w:left="-5"/>
        <w:jc w:val="left"/>
      </w:pPr>
      <w:r>
        <w:rPr>
          <w:sz w:val="20"/>
        </w:rPr>
        <w:t xml:space="preserve">Cell: (806) 886-4251 </w:t>
      </w:r>
    </w:p>
    <w:p w:rsidR="003A388F" w:rsidRDefault="00874CA6">
      <w:pPr>
        <w:spacing w:after="0" w:line="259" w:lineRule="auto"/>
        <w:ind w:left="-5"/>
        <w:jc w:val="left"/>
      </w:pPr>
      <w:hyperlink r:id="rId12">
        <w:r>
          <w:rPr>
            <w:color w:val="0000FF"/>
            <w:sz w:val="20"/>
            <w:u w:val="single" w:color="0000FF"/>
          </w:rPr>
          <w:t>Clifford.antonini@agrium.com</w:t>
        </w:r>
      </w:hyperlink>
      <w:hyperlink r:id="rId13">
        <w:r>
          <w:rPr>
            <w:sz w:val="20"/>
          </w:rPr>
          <w:t xml:space="preserve"> </w:t>
        </w:r>
      </w:hyperlink>
    </w:p>
    <w:p w:rsidR="003A388F" w:rsidRDefault="00874CA6">
      <w:pPr>
        <w:spacing w:after="0" w:line="259" w:lineRule="auto"/>
        <w:ind w:left="0" w:firstLine="0"/>
        <w:jc w:val="left"/>
      </w:pPr>
      <w:r>
        <w:rPr>
          <w:color w:val="800000"/>
          <w:sz w:val="20"/>
        </w:rPr>
        <w:t xml:space="preserve"> </w:t>
      </w:r>
    </w:p>
    <w:p w:rsidR="003A388F" w:rsidRDefault="00874CA6">
      <w:pPr>
        <w:tabs>
          <w:tab w:val="center" w:pos="1103"/>
        </w:tabs>
        <w:spacing w:line="249" w:lineRule="auto"/>
        <w:ind w:left="-15" w:firstLine="0"/>
        <w:jc w:val="left"/>
      </w:pPr>
      <w:r>
        <w:rPr>
          <w:sz w:val="20"/>
        </w:rPr>
        <w:t xml:space="preserve">cc:  </w:t>
      </w:r>
      <w:r>
        <w:rPr>
          <w:sz w:val="20"/>
        </w:rPr>
        <w:tab/>
        <w:t xml:space="preserve">Jim Frey </w:t>
      </w:r>
    </w:p>
    <w:p w:rsidR="003A388F" w:rsidRDefault="00874CA6">
      <w:pPr>
        <w:tabs>
          <w:tab w:val="center" w:pos="1193"/>
        </w:tabs>
        <w:spacing w:line="249" w:lineRule="auto"/>
        <w:ind w:left="-15" w:firstLine="0"/>
        <w:jc w:val="left"/>
      </w:pPr>
      <w:r>
        <w:rPr>
          <w:sz w:val="20"/>
        </w:rPr>
        <w:t xml:space="preserve"> </w:t>
      </w:r>
      <w:r>
        <w:rPr>
          <w:sz w:val="20"/>
        </w:rPr>
        <w:tab/>
      </w:r>
      <w:proofErr w:type="spellStart"/>
      <w:r>
        <w:rPr>
          <w:sz w:val="20"/>
        </w:rPr>
        <w:t>Riaz</w:t>
      </w:r>
      <w:proofErr w:type="spellEnd"/>
      <w:r>
        <w:rPr>
          <w:sz w:val="20"/>
        </w:rPr>
        <w:t xml:space="preserve"> Mirza </w:t>
      </w:r>
    </w:p>
    <w:p w:rsidR="003A388F" w:rsidRDefault="00874CA6">
      <w:pPr>
        <w:tabs>
          <w:tab w:val="center" w:pos="1437"/>
        </w:tabs>
        <w:spacing w:line="249" w:lineRule="auto"/>
        <w:ind w:left="-15" w:firstLine="0"/>
        <w:jc w:val="left"/>
      </w:pPr>
      <w:r>
        <w:rPr>
          <w:sz w:val="20"/>
        </w:rPr>
        <w:t xml:space="preserve"> </w:t>
      </w:r>
      <w:r>
        <w:rPr>
          <w:sz w:val="20"/>
        </w:rPr>
        <w:tab/>
        <w:t xml:space="preserve">John </w:t>
      </w:r>
      <w:proofErr w:type="spellStart"/>
      <w:r>
        <w:rPr>
          <w:sz w:val="20"/>
        </w:rPr>
        <w:t>McGlothlin</w:t>
      </w:r>
      <w:proofErr w:type="spellEnd"/>
      <w:r>
        <w:rPr>
          <w:sz w:val="20"/>
        </w:rPr>
        <w:t xml:space="preserve"> </w:t>
      </w:r>
    </w:p>
    <w:p w:rsidR="003A388F" w:rsidRDefault="00874CA6">
      <w:pPr>
        <w:tabs>
          <w:tab w:val="center" w:pos="1320"/>
        </w:tabs>
        <w:spacing w:line="249" w:lineRule="auto"/>
        <w:ind w:left="-15" w:firstLine="0"/>
        <w:jc w:val="left"/>
      </w:pPr>
      <w:r>
        <w:rPr>
          <w:sz w:val="20"/>
        </w:rPr>
        <w:t xml:space="preserve"> </w:t>
      </w:r>
      <w:r>
        <w:rPr>
          <w:sz w:val="20"/>
        </w:rPr>
        <w:tab/>
        <w:t xml:space="preserve">Charles Ross </w:t>
      </w:r>
    </w:p>
    <w:p w:rsidR="003A388F" w:rsidRDefault="00874CA6">
      <w:pPr>
        <w:spacing w:after="0" w:line="259" w:lineRule="auto"/>
        <w:ind w:left="0" w:firstLine="0"/>
        <w:jc w:val="left"/>
      </w:pPr>
      <w:r>
        <w:rPr>
          <w:b/>
        </w:rPr>
        <w:t xml:space="preserve"> </w:t>
      </w:r>
    </w:p>
    <w:p w:rsidR="003A388F" w:rsidRDefault="00874CA6">
      <w:pPr>
        <w:spacing w:after="0" w:line="259" w:lineRule="auto"/>
        <w:ind w:left="0" w:firstLine="0"/>
        <w:jc w:val="left"/>
      </w:pPr>
      <w:r>
        <w:rPr>
          <w:b/>
        </w:rPr>
        <w:t xml:space="preserve"> </w:t>
      </w:r>
    </w:p>
    <w:p w:rsidR="003A388F" w:rsidRDefault="00874CA6">
      <w:pPr>
        <w:spacing w:after="0" w:line="259" w:lineRule="auto"/>
        <w:ind w:left="0" w:firstLine="0"/>
        <w:jc w:val="left"/>
      </w:pPr>
      <w:r>
        <w:rPr>
          <w:b/>
        </w:rPr>
        <w:t xml:space="preserve"> </w:t>
      </w:r>
    </w:p>
    <w:p w:rsidR="003A388F" w:rsidRDefault="00874CA6">
      <w:pPr>
        <w:spacing w:after="0" w:line="259" w:lineRule="auto"/>
        <w:ind w:left="0" w:firstLine="0"/>
        <w:jc w:val="left"/>
      </w:pPr>
      <w:r>
        <w:rPr>
          <w:b/>
        </w:rPr>
        <w:t xml:space="preserve"> </w:t>
      </w:r>
    </w:p>
    <w:p w:rsidR="003A388F" w:rsidRDefault="00874CA6">
      <w:pPr>
        <w:spacing w:after="0" w:line="259" w:lineRule="auto"/>
        <w:ind w:left="0" w:firstLine="0"/>
        <w:jc w:val="left"/>
      </w:pPr>
      <w:r>
        <w:rPr>
          <w:b/>
        </w:rPr>
        <w:t xml:space="preserve"> </w:t>
      </w:r>
    </w:p>
    <w:p w:rsidR="003A388F" w:rsidRDefault="00874CA6">
      <w:pPr>
        <w:spacing w:after="0" w:line="259" w:lineRule="auto"/>
        <w:ind w:left="0" w:firstLine="0"/>
        <w:jc w:val="left"/>
      </w:pPr>
      <w:r>
        <w:rPr>
          <w:b/>
        </w:rPr>
        <w:t xml:space="preserve"> </w:t>
      </w:r>
    </w:p>
    <w:p w:rsidR="003A388F" w:rsidRDefault="00874CA6">
      <w:pPr>
        <w:spacing w:after="0" w:line="259" w:lineRule="auto"/>
        <w:ind w:left="0" w:firstLine="0"/>
        <w:jc w:val="left"/>
      </w:pPr>
      <w:r>
        <w:rPr>
          <w:b/>
        </w:rPr>
        <w:lastRenderedPageBreak/>
        <w:t xml:space="preserve"> </w:t>
      </w:r>
    </w:p>
    <w:p w:rsidR="003A388F" w:rsidRDefault="00874CA6">
      <w:pPr>
        <w:spacing w:after="0" w:line="259" w:lineRule="auto"/>
        <w:ind w:left="0" w:firstLine="0"/>
        <w:jc w:val="left"/>
      </w:pPr>
      <w:r>
        <w:rPr>
          <w:b/>
        </w:rPr>
        <w:t xml:space="preserve"> </w:t>
      </w:r>
    </w:p>
    <w:p w:rsidR="003A388F" w:rsidRDefault="00874CA6">
      <w:pPr>
        <w:spacing w:after="0" w:line="241" w:lineRule="auto"/>
        <w:ind w:left="0" w:firstLine="0"/>
        <w:jc w:val="left"/>
      </w:pPr>
      <w:r>
        <w:rPr>
          <w:b/>
          <w:u w:val="single" w:color="000000"/>
        </w:rPr>
        <w:t>Please sign and return this page as acknowledgement and return within 5 business days by</w:t>
      </w:r>
      <w:r>
        <w:rPr>
          <w:b/>
        </w:rPr>
        <w:t xml:space="preserve"> </w:t>
      </w:r>
      <w:r>
        <w:rPr>
          <w:b/>
          <w:u w:val="single" w:color="000000"/>
        </w:rPr>
        <w:t>PDF.</w:t>
      </w:r>
      <w:r>
        <w:rPr>
          <w:b/>
        </w:rPr>
        <w:t xml:space="preserve"> </w:t>
      </w:r>
    </w:p>
    <w:p w:rsidR="003A388F" w:rsidRDefault="00874CA6">
      <w:pPr>
        <w:spacing w:after="0" w:line="259" w:lineRule="auto"/>
        <w:ind w:left="0" w:firstLine="0"/>
        <w:jc w:val="left"/>
      </w:pPr>
      <w:r>
        <w:t xml:space="preserve"> </w:t>
      </w:r>
    </w:p>
    <w:p w:rsidR="003A388F" w:rsidRDefault="00874CA6">
      <w:pPr>
        <w:spacing w:after="0" w:line="259" w:lineRule="auto"/>
        <w:ind w:left="0" w:firstLine="0"/>
        <w:jc w:val="left"/>
      </w:pPr>
      <w:r>
        <w:t xml:space="preserve"> </w:t>
      </w:r>
    </w:p>
    <w:p w:rsidR="003A388F" w:rsidRDefault="00874CA6">
      <w:pPr>
        <w:ind w:left="-5"/>
      </w:pPr>
      <w:r>
        <w:t xml:space="preserve">Received this date: </w:t>
      </w:r>
    </w:p>
    <w:p w:rsidR="003A388F" w:rsidRDefault="00874CA6">
      <w:pPr>
        <w:spacing w:after="0" w:line="259" w:lineRule="auto"/>
        <w:ind w:left="0" w:firstLine="0"/>
        <w:jc w:val="left"/>
      </w:pPr>
      <w:r>
        <w:t xml:space="preserve"> </w:t>
      </w:r>
    </w:p>
    <w:p w:rsidR="003A388F" w:rsidRDefault="00874CA6">
      <w:pPr>
        <w:spacing w:after="0" w:line="259" w:lineRule="auto"/>
        <w:ind w:left="0" w:firstLine="0"/>
        <w:jc w:val="left"/>
      </w:pPr>
      <w:r>
        <w:t xml:space="preserve"> </w:t>
      </w:r>
    </w:p>
    <w:p w:rsidR="003A388F" w:rsidRDefault="00874CA6">
      <w:pPr>
        <w:ind w:left="-5"/>
      </w:pPr>
      <w:r>
        <w:t xml:space="preserve">___________________________________________                             _________________ </w:t>
      </w:r>
    </w:p>
    <w:p w:rsidR="003A388F" w:rsidRDefault="00874CA6">
      <w:pPr>
        <w:tabs>
          <w:tab w:val="center" w:pos="1440"/>
          <w:tab w:val="center" w:pos="2160"/>
          <w:tab w:val="center" w:pos="2880"/>
          <w:tab w:val="center" w:pos="3600"/>
          <w:tab w:val="center" w:pos="4320"/>
          <w:tab w:val="center" w:pos="5040"/>
          <w:tab w:val="center" w:pos="5760"/>
          <w:tab w:val="center" w:pos="6480"/>
          <w:tab w:val="center" w:pos="7432"/>
        </w:tabs>
        <w:ind w:left="-15" w:firstLine="0"/>
        <w:jc w:val="left"/>
      </w:pPr>
      <w:r>
        <w:t xml:space="preserve">Name / ITC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Date </w:t>
      </w:r>
    </w:p>
    <w:p w:rsidR="003A388F" w:rsidRDefault="00874CA6">
      <w:pPr>
        <w:spacing w:after="0" w:line="259" w:lineRule="auto"/>
        <w:ind w:left="0" w:firstLine="0"/>
        <w:jc w:val="left"/>
      </w:pPr>
      <w:r>
        <w:t xml:space="preserve"> </w:t>
      </w:r>
    </w:p>
    <w:p w:rsidR="003A388F" w:rsidRDefault="00874CA6">
      <w:pPr>
        <w:spacing w:after="0" w:line="259" w:lineRule="auto"/>
        <w:ind w:left="0" w:firstLine="0"/>
        <w:jc w:val="left"/>
      </w:pPr>
      <w:r>
        <w:t xml:space="preserve"> </w:t>
      </w:r>
    </w:p>
    <w:p w:rsidR="003A388F" w:rsidRDefault="00874CA6">
      <w:pPr>
        <w:spacing w:after="0" w:line="259" w:lineRule="auto"/>
        <w:ind w:left="0" w:firstLine="0"/>
        <w:jc w:val="left"/>
      </w:pPr>
      <w:r>
        <w:t xml:space="preserve"> </w:t>
      </w:r>
    </w:p>
    <w:p w:rsidR="003A388F" w:rsidRDefault="00874CA6">
      <w:pPr>
        <w:spacing w:after="0" w:line="259" w:lineRule="auto"/>
        <w:ind w:left="0" w:firstLine="0"/>
        <w:jc w:val="left"/>
      </w:pPr>
      <w:r>
        <w:t xml:space="preserve"> </w:t>
      </w:r>
    </w:p>
    <w:p w:rsidR="003A388F" w:rsidRDefault="00874CA6">
      <w:pPr>
        <w:spacing w:after="0" w:line="259" w:lineRule="auto"/>
        <w:ind w:left="0" w:firstLine="0"/>
        <w:jc w:val="left"/>
      </w:pPr>
      <w:r>
        <w:t xml:space="preserve"> </w:t>
      </w:r>
    </w:p>
    <w:p w:rsidR="003A388F" w:rsidRDefault="00874CA6">
      <w:pPr>
        <w:spacing w:after="0" w:line="259" w:lineRule="auto"/>
        <w:ind w:left="0" w:firstLine="0"/>
        <w:jc w:val="left"/>
      </w:pPr>
      <w:r>
        <w:t xml:space="preserve"> </w:t>
      </w:r>
    </w:p>
    <w:p w:rsidR="003A388F" w:rsidRDefault="00874CA6">
      <w:pPr>
        <w:spacing w:after="0" w:line="259" w:lineRule="auto"/>
        <w:ind w:left="0" w:firstLine="0"/>
        <w:jc w:val="left"/>
      </w:pPr>
      <w:r>
        <w:t xml:space="preserve"> </w:t>
      </w:r>
    </w:p>
    <w:p w:rsidR="003A388F" w:rsidRDefault="00874CA6">
      <w:pPr>
        <w:spacing w:after="0" w:line="259" w:lineRule="auto"/>
        <w:ind w:left="0" w:firstLine="0"/>
        <w:jc w:val="left"/>
      </w:pPr>
      <w:r>
        <w:t xml:space="preserve"> </w:t>
      </w:r>
    </w:p>
    <w:p w:rsidR="003A388F" w:rsidRDefault="00874CA6">
      <w:pPr>
        <w:spacing w:after="0" w:line="259" w:lineRule="auto"/>
        <w:ind w:left="0" w:firstLine="0"/>
        <w:jc w:val="left"/>
      </w:pPr>
      <w:r>
        <w:t xml:space="preserve"> </w:t>
      </w:r>
    </w:p>
    <w:p w:rsidR="003A388F" w:rsidRDefault="00874CA6">
      <w:pPr>
        <w:spacing w:after="0" w:line="259" w:lineRule="auto"/>
        <w:ind w:left="0" w:firstLine="0"/>
        <w:jc w:val="left"/>
      </w:pPr>
      <w:r>
        <w:t xml:space="preserve"> </w:t>
      </w:r>
    </w:p>
    <w:p w:rsidR="003A388F" w:rsidRDefault="00874CA6">
      <w:pPr>
        <w:spacing w:after="0" w:line="259" w:lineRule="auto"/>
        <w:ind w:left="0" w:firstLine="0"/>
        <w:jc w:val="left"/>
      </w:pPr>
      <w:r>
        <w:t xml:space="preserve"> </w:t>
      </w:r>
    </w:p>
    <w:p w:rsidR="003A388F" w:rsidRDefault="00874CA6">
      <w:pPr>
        <w:spacing w:after="38" w:line="259" w:lineRule="auto"/>
        <w:ind w:left="0" w:firstLine="0"/>
        <w:jc w:val="left"/>
      </w:pPr>
      <w:r>
        <w:t xml:space="preserve"> </w:t>
      </w:r>
    </w:p>
    <w:p w:rsidR="003A388F" w:rsidRDefault="00874CA6">
      <w:pPr>
        <w:pStyle w:val="Heading1"/>
      </w:pPr>
      <w:r>
        <w:t xml:space="preserve">Attachment A </w:t>
      </w:r>
    </w:p>
    <w:p w:rsidR="003A388F" w:rsidRDefault="00874CA6">
      <w:pPr>
        <w:spacing w:after="0" w:line="259" w:lineRule="auto"/>
        <w:ind w:left="0" w:firstLine="0"/>
        <w:jc w:val="left"/>
      </w:pPr>
      <w:r>
        <w:t xml:space="preserve"> </w:t>
      </w:r>
    </w:p>
    <w:p w:rsidR="003A388F" w:rsidRDefault="00874CA6">
      <w:pPr>
        <w:spacing w:after="0" w:line="259" w:lineRule="auto"/>
        <w:ind w:left="0" w:firstLine="0"/>
        <w:jc w:val="left"/>
      </w:pPr>
      <w:r>
        <w:t xml:space="preserve"> </w:t>
      </w:r>
    </w:p>
    <w:p w:rsidR="003A388F" w:rsidRDefault="00874CA6">
      <w:pPr>
        <w:spacing w:after="53" w:line="259" w:lineRule="auto"/>
        <w:ind w:left="0" w:firstLine="0"/>
        <w:jc w:val="left"/>
      </w:pPr>
      <w:r>
        <w:t xml:space="preserve"> </w:t>
      </w:r>
    </w:p>
    <w:p w:rsidR="003A388F" w:rsidRDefault="00874CA6">
      <w:pPr>
        <w:spacing w:after="0" w:line="259" w:lineRule="auto"/>
        <w:ind w:left="360" w:firstLine="0"/>
        <w:jc w:val="left"/>
      </w:pPr>
      <w:r>
        <w:rPr>
          <w:rFonts w:ascii="Segoe UI Symbol" w:eastAsia="Segoe UI Symbol" w:hAnsi="Segoe UI Symbol" w:cs="Segoe UI Symbol"/>
          <w:sz w:val="24"/>
        </w:rPr>
        <w:t></w:t>
      </w:r>
      <w:r>
        <w:rPr>
          <w:sz w:val="24"/>
        </w:rPr>
        <w:t xml:space="preserve"> </w:t>
      </w:r>
      <w:r>
        <w:rPr>
          <w:rFonts w:ascii="Calibri" w:eastAsia="Calibri" w:hAnsi="Calibri" w:cs="Calibri"/>
          <w:b/>
          <w:sz w:val="24"/>
        </w:rPr>
        <w:t xml:space="preserve">PPE – HSE: </w:t>
      </w:r>
    </w:p>
    <w:p w:rsidR="003A388F" w:rsidRDefault="00874CA6">
      <w:pPr>
        <w:spacing w:after="0" w:line="259" w:lineRule="auto"/>
        <w:ind w:left="1440" w:firstLine="0"/>
        <w:jc w:val="left"/>
      </w:pPr>
      <w:r>
        <w:t xml:space="preserve"> </w:t>
      </w:r>
    </w:p>
    <w:p w:rsidR="003A388F" w:rsidRDefault="00874CA6">
      <w:pPr>
        <w:spacing w:after="0" w:line="259" w:lineRule="auto"/>
        <w:ind w:left="1440" w:firstLine="0"/>
        <w:jc w:val="left"/>
      </w:pPr>
      <w:r>
        <w:t xml:space="preserve"> </w:t>
      </w:r>
    </w:p>
    <w:p w:rsidR="003A388F" w:rsidRDefault="00874CA6">
      <w:pPr>
        <w:spacing w:after="0" w:line="241" w:lineRule="auto"/>
        <w:ind w:left="1440" w:firstLine="0"/>
        <w:jc w:val="left"/>
      </w:pPr>
      <w:r>
        <w:t xml:space="preserve">A site specific safety orientation (5 hour) is required prior to the commencement of work for all workers at Site.  Contractor is to coordinate such safety orientation with Company designated representative.  </w:t>
      </w:r>
    </w:p>
    <w:p w:rsidR="003A388F" w:rsidRDefault="00874CA6">
      <w:pPr>
        <w:spacing w:after="0" w:line="259" w:lineRule="auto"/>
        <w:ind w:left="1440" w:firstLine="0"/>
        <w:jc w:val="left"/>
      </w:pPr>
      <w:r>
        <w:t xml:space="preserve"> </w:t>
      </w:r>
    </w:p>
    <w:p w:rsidR="003A388F" w:rsidRDefault="00874CA6">
      <w:pPr>
        <w:numPr>
          <w:ilvl w:val="0"/>
          <w:numId w:val="2"/>
        </w:numPr>
      </w:pPr>
      <w:r>
        <w:t>All personnel must have all required persona</w:t>
      </w:r>
      <w:r>
        <w:t>l protective equipment (PPE) including, but not limited to: Fire Retardant Clothing (FRCs) (outermost layer – long sleeves), hard hats with Contractor logo and employee name, sealed eyewear with elastic straps (</w:t>
      </w:r>
      <w:proofErr w:type="spellStart"/>
      <w:r>
        <w:t>spoggles</w:t>
      </w:r>
      <w:proofErr w:type="spellEnd"/>
      <w:r>
        <w:t>), goggles on hard hats, additional s</w:t>
      </w:r>
      <w:r>
        <w:t xml:space="preserve">afety glasses, leather steel toe shoes/boots, hearing protection, gloves, high visibility vests along with any additional PPE for job specific work requirements and their project badge to gain entrance to the Site. (Shirts to be tucked in.) </w:t>
      </w:r>
    </w:p>
    <w:p w:rsidR="003A388F" w:rsidRDefault="00874CA6">
      <w:pPr>
        <w:spacing w:after="261" w:line="259" w:lineRule="auto"/>
        <w:ind w:left="1440" w:firstLine="0"/>
        <w:jc w:val="left"/>
      </w:pPr>
      <w:r>
        <w:rPr>
          <w:sz w:val="18"/>
        </w:rPr>
        <w:t xml:space="preserve"> </w:t>
      </w:r>
    </w:p>
    <w:p w:rsidR="003A388F" w:rsidRDefault="00874CA6">
      <w:pPr>
        <w:numPr>
          <w:ilvl w:val="0"/>
          <w:numId w:val="2"/>
        </w:numPr>
        <w:spacing w:after="51"/>
      </w:pPr>
      <w:r>
        <w:lastRenderedPageBreak/>
        <w:t>.    Site pe</w:t>
      </w:r>
      <w:r>
        <w:t xml:space="preserve">rsonnel working in the construction offices will not be required to conform to Item 1, unless going outside on the construction areas.  </w:t>
      </w:r>
    </w:p>
    <w:p w:rsidR="003A388F" w:rsidRDefault="00874CA6">
      <w:pPr>
        <w:spacing w:after="0" w:line="259" w:lineRule="auto"/>
        <w:ind w:left="0" w:firstLine="0"/>
        <w:jc w:val="left"/>
      </w:pPr>
      <w:r>
        <w:t xml:space="preserve"> </w:t>
      </w:r>
    </w:p>
    <w:p w:rsidR="003A388F" w:rsidRDefault="00874CA6">
      <w:pPr>
        <w:spacing w:after="0" w:line="259" w:lineRule="auto"/>
        <w:ind w:left="0" w:firstLine="0"/>
        <w:jc w:val="left"/>
      </w:pPr>
      <w:r>
        <w:rPr>
          <w:sz w:val="18"/>
        </w:rPr>
        <w:t xml:space="preserve"> </w:t>
      </w:r>
    </w:p>
    <w:p w:rsidR="003A388F" w:rsidRDefault="00874CA6">
      <w:pPr>
        <w:spacing w:after="0" w:line="259" w:lineRule="auto"/>
        <w:ind w:left="0" w:firstLine="0"/>
        <w:jc w:val="left"/>
      </w:pPr>
      <w:r>
        <w:rPr>
          <w:sz w:val="18"/>
        </w:rPr>
        <w:t xml:space="preserve"> </w:t>
      </w:r>
    </w:p>
    <w:p w:rsidR="003A388F" w:rsidRDefault="00874CA6">
      <w:pPr>
        <w:spacing w:after="0" w:line="259" w:lineRule="auto"/>
        <w:ind w:left="0" w:firstLine="0"/>
        <w:jc w:val="left"/>
      </w:pPr>
      <w:r>
        <w:rPr>
          <w:sz w:val="18"/>
        </w:rPr>
        <w:t xml:space="preserve"> </w:t>
      </w:r>
    </w:p>
    <w:p w:rsidR="003A388F" w:rsidRDefault="00874CA6">
      <w:pPr>
        <w:spacing w:after="0" w:line="259" w:lineRule="auto"/>
        <w:ind w:left="0" w:firstLine="0"/>
        <w:jc w:val="left"/>
      </w:pPr>
      <w:r>
        <w:rPr>
          <w:sz w:val="18"/>
        </w:rPr>
        <w:t xml:space="preserve"> </w:t>
      </w:r>
    </w:p>
    <w:p w:rsidR="003A388F" w:rsidRDefault="00874CA6">
      <w:pPr>
        <w:spacing w:after="0" w:line="259" w:lineRule="auto"/>
        <w:ind w:left="0" w:firstLine="0"/>
        <w:jc w:val="left"/>
      </w:pPr>
      <w:r>
        <w:rPr>
          <w:sz w:val="18"/>
        </w:rPr>
        <w:t xml:space="preserve"> </w:t>
      </w:r>
    </w:p>
    <w:p w:rsidR="003A388F" w:rsidRDefault="00874CA6">
      <w:pPr>
        <w:spacing w:after="0" w:line="259" w:lineRule="auto"/>
        <w:ind w:left="0" w:firstLine="0"/>
        <w:jc w:val="left"/>
      </w:pPr>
      <w:r>
        <w:rPr>
          <w:sz w:val="18"/>
        </w:rPr>
        <w:t xml:space="preserve"> </w:t>
      </w:r>
    </w:p>
    <w:p w:rsidR="003A388F" w:rsidRDefault="00874CA6">
      <w:pPr>
        <w:spacing w:after="0" w:line="259" w:lineRule="auto"/>
        <w:ind w:left="0" w:firstLine="0"/>
        <w:jc w:val="left"/>
      </w:pPr>
      <w:r>
        <w:rPr>
          <w:sz w:val="18"/>
        </w:rPr>
        <w:t xml:space="preserve"> </w:t>
      </w:r>
    </w:p>
    <w:p w:rsidR="003A388F" w:rsidRDefault="00874CA6">
      <w:pPr>
        <w:spacing w:after="0" w:line="259" w:lineRule="auto"/>
        <w:ind w:left="0" w:firstLine="0"/>
        <w:jc w:val="left"/>
      </w:pPr>
      <w:r>
        <w:rPr>
          <w:sz w:val="18"/>
        </w:rPr>
        <w:t xml:space="preserve"> </w:t>
      </w:r>
    </w:p>
    <w:p w:rsidR="003A388F" w:rsidRDefault="00874CA6">
      <w:pPr>
        <w:spacing w:after="0" w:line="259" w:lineRule="auto"/>
        <w:ind w:left="0" w:firstLine="0"/>
        <w:jc w:val="left"/>
      </w:pPr>
      <w:r>
        <w:rPr>
          <w:sz w:val="18"/>
        </w:rPr>
        <w:t xml:space="preserve"> </w:t>
      </w:r>
    </w:p>
    <w:p w:rsidR="003A388F" w:rsidRDefault="00874CA6">
      <w:pPr>
        <w:spacing w:after="0" w:line="259" w:lineRule="auto"/>
        <w:ind w:left="0" w:firstLine="0"/>
        <w:jc w:val="left"/>
      </w:pPr>
      <w:r>
        <w:rPr>
          <w:sz w:val="18"/>
        </w:rPr>
        <w:t xml:space="preserve"> </w:t>
      </w:r>
    </w:p>
    <w:p w:rsidR="003A388F" w:rsidRDefault="00874CA6">
      <w:pPr>
        <w:spacing w:after="0" w:line="259" w:lineRule="auto"/>
        <w:ind w:left="0" w:firstLine="0"/>
        <w:jc w:val="left"/>
      </w:pPr>
      <w:r>
        <w:rPr>
          <w:sz w:val="18"/>
        </w:rPr>
        <w:t xml:space="preserve"> </w:t>
      </w:r>
    </w:p>
    <w:p w:rsidR="003A388F" w:rsidRDefault="00874CA6">
      <w:pPr>
        <w:spacing w:after="0" w:line="259" w:lineRule="auto"/>
        <w:ind w:left="0" w:firstLine="0"/>
        <w:jc w:val="left"/>
      </w:pPr>
      <w:r>
        <w:rPr>
          <w:sz w:val="18"/>
        </w:rPr>
        <w:t xml:space="preserve"> </w:t>
      </w:r>
    </w:p>
    <w:p w:rsidR="003A388F" w:rsidRDefault="00874CA6">
      <w:pPr>
        <w:spacing w:after="0" w:line="259" w:lineRule="auto"/>
        <w:ind w:left="0" w:firstLine="0"/>
        <w:jc w:val="left"/>
      </w:pPr>
      <w:r>
        <w:rPr>
          <w:sz w:val="18"/>
        </w:rPr>
        <w:t xml:space="preserve"> </w:t>
      </w:r>
    </w:p>
    <w:p w:rsidR="003A388F" w:rsidRDefault="00874CA6">
      <w:pPr>
        <w:spacing w:after="0" w:line="259" w:lineRule="auto"/>
        <w:ind w:left="0" w:firstLine="0"/>
        <w:jc w:val="left"/>
      </w:pPr>
      <w:r>
        <w:rPr>
          <w:sz w:val="18"/>
        </w:rPr>
        <w:t xml:space="preserve"> </w:t>
      </w:r>
    </w:p>
    <w:p w:rsidR="003A388F" w:rsidRDefault="00874CA6">
      <w:pPr>
        <w:spacing w:after="0" w:line="259" w:lineRule="auto"/>
        <w:ind w:left="0" w:firstLine="0"/>
        <w:jc w:val="left"/>
      </w:pPr>
      <w:r>
        <w:rPr>
          <w:sz w:val="18"/>
        </w:rPr>
        <w:t xml:space="preserve"> </w:t>
      </w:r>
    </w:p>
    <w:p w:rsidR="003A388F" w:rsidRDefault="00874CA6">
      <w:pPr>
        <w:spacing w:after="0" w:line="259" w:lineRule="auto"/>
        <w:ind w:left="0" w:firstLine="0"/>
        <w:jc w:val="left"/>
      </w:pPr>
      <w:r>
        <w:rPr>
          <w:sz w:val="18"/>
        </w:rPr>
        <w:t xml:space="preserve"> </w:t>
      </w:r>
    </w:p>
    <w:p w:rsidR="003A388F" w:rsidRDefault="00874CA6">
      <w:pPr>
        <w:spacing w:after="0" w:line="259" w:lineRule="auto"/>
        <w:ind w:left="0" w:firstLine="0"/>
        <w:jc w:val="left"/>
      </w:pPr>
      <w:r>
        <w:rPr>
          <w:sz w:val="18"/>
        </w:rPr>
        <w:t xml:space="preserve"> </w:t>
      </w:r>
    </w:p>
    <w:p w:rsidR="003A388F" w:rsidRDefault="00874CA6">
      <w:pPr>
        <w:spacing w:after="0" w:line="259" w:lineRule="auto"/>
        <w:ind w:left="0" w:firstLine="0"/>
        <w:jc w:val="left"/>
      </w:pPr>
      <w:r>
        <w:rPr>
          <w:sz w:val="18"/>
        </w:rPr>
        <w:t xml:space="preserve"> </w:t>
      </w:r>
    </w:p>
    <w:p w:rsidR="003A388F" w:rsidRDefault="00874CA6">
      <w:pPr>
        <w:spacing w:after="0" w:line="259" w:lineRule="auto"/>
        <w:ind w:left="0" w:firstLine="0"/>
        <w:jc w:val="left"/>
      </w:pPr>
      <w:r>
        <w:rPr>
          <w:sz w:val="18"/>
        </w:rPr>
        <w:t xml:space="preserve"> </w:t>
      </w:r>
    </w:p>
    <w:p w:rsidR="003A388F" w:rsidRDefault="00874CA6">
      <w:pPr>
        <w:spacing w:after="0" w:line="259" w:lineRule="auto"/>
        <w:ind w:left="0" w:firstLine="0"/>
        <w:jc w:val="left"/>
      </w:pPr>
      <w:r>
        <w:rPr>
          <w:sz w:val="18"/>
        </w:rPr>
        <w:t xml:space="preserve"> </w:t>
      </w:r>
    </w:p>
    <w:p w:rsidR="003A388F" w:rsidRDefault="00874CA6">
      <w:pPr>
        <w:spacing w:after="0" w:line="259" w:lineRule="auto"/>
        <w:ind w:left="0" w:firstLine="0"/>
        <w:jc w:val="left"/>
      </w:pPr>
      <w:r>
        <w:rPr>
          <w:sz w:val="18"/>
        </w:rPr>
        <w:t xml:space="preserve"> </w:t>
      </w:r>
    </w:p>
    <w:p w:rsidR="003A388F" w:rsidRDefault="00874CA6">
      <w:pPr>
        <w:spacing w:after="0" w:line="259" w:lineRule="auto"/>
        <w:ind w:left="0" w:firstLine="0"/>
        <w:jc w:val="left"/>
      </w:pPr>
      <w:r>
        <w:rPr>
          <w:sz w:val="18"/>
        </w:rPr>
        <w:t xml:space="preserve"> </w:t>
      </w:r>
    </w:p>
    <w:p w:rsidR="003A388F" w:rsidRDefault="00874CA6">
      <w:pPr>
        <w:spacing w:after="0" w:line="259" w:lineRule="auto"/>
        <w:ind w:left="0" w:firstLine="0"/>
        <w:jc w:val="left"/>
      </w:pPr>
      <w:r>
        <w:rPr>
          <w:sz w:val="18"/>
        </w:rPr>
        <w:t xml:space="preserve"> </w:t>
      </w:r>
    </w:p>
    <w:p w:rsidR="003A388F" w:rsidRDefault="00874CA6">
      <w:pPr>
        <w:spacing w:after="0" w:line="259" w:lineRule="auto"/>
        <w:ind w:left="0" w:firstLine="0"/>
        <w:jc w:val="left"/>
      </w:pPr>
      <w:r>
        <w:rPr>
          <w:sz w:val="18"/>
        </w:rPr>
        <w:t xml:space="preserve"> </w:t>
      </w:r>
    </w:p>
    <w:p w:rsidR="003A388F" w:rsidRDefault="00874CA6">
      <w:pPr>
        <w:spacing w:after="0" w:line="259" w:lineRule="auto"/>
        <w:ind w:left="0" w:firstLine="0"/>
        <w:jc w:val="left"/>
      </w:pPr>
      <w:r>
        <w:rPr>
          <w:sz w:val="18"/>
        </w:rPr>
        <w:t xml:space="preserve"> </w:t>
      </w:r>
    </w:p>
    <w:p w:rsidR="003A388F" w:rsidRDefault="00874CA6">
      <w:pPr>
        <w:spacing w:after="78" w:line="259" w:lineRule="auto"/>
        <w:ind w:left="0" w:firstLine="0"/>
        <w:jc w:val="left"/>
      </w:pPr>
      <w:r>
        <w:rPr>
          <w:sz w:val="18"/>
        </w:rPr>
        <w:t xml:space="preserve"> </w:t>
      </w:r>
    </w:p>
    <w:p w:rsidR="003A388F" w:rsidRDefault="00874CA6">
      <w:pPr>
        <w:spacing w:after="0" w:line="259" w:lineRule="auto"/>
        <w:ind w:left="74" w:firstLine="0"/>
        <w:jc w:val="center"/>
      </w:pPr>
      <w:r>
        <w:rPr>
          <w:sz w:val="28"/>
        </w:rPr>
        <w:t xml:space="preserve"> </w:t>
      </w:r>
    </w:p>
    <w:p w:rsidR="003A388F" w:rsidRDefault="00874CA6">
      <w:pPr>
        <w:spacing w:after="0" w:line="259" w:lineRule="auto"/>
        <w:ind w:left="74" w:firstLine="0"/>
        <w:jc w:val="center"/>
      </w:pPr>
      <w:r>
        <w:rPr>
          <w:sz w:val="28"/>
        </w:rPr>
        <w:t xml:space="preserve"> </w:t>
      </w:r>
    </w:p>
    <w:p w:rsidR="003A388F" w:rsidRDefault="00874CA6">
      <w:pPr>
        <w:spacing w:after="0" w:line="259" w:lineRule="auto"/>
        <w:ind w:left="74" w:firstLine="0"/>
        <w:jc w:val="center"/>
      </w:pPr>
      <w:r>
        <w:rPr>
          <w:sz w:val="28"/>
        </w:rPr>
        <w:t xml:space="preserve"> </w:t>
      </w:r>
    </w:p>
    <w:p w:rsidR="003A388F" w:rsidRDefault="00874CA6">
      <w:pPr>
        <w:pStyle w:val="Heading1"/>
      </w:pPr>
      <w:r>
        <w:t xml:space="preserve">Attachment B </w:t>
      </w:r>
    </w:p>
    <w:p w:rsidR="003A388F" w:rsidRDefault="00874CA6">
      <w:pPr>
        <w:spacing w:after="0" w:line="259" w:lineRule="auto"/>
        <w:ind w:left="0" w:firstLine="0"/>
        <w:jc w:val="left"/>
      </w:pPr>
      <w:r>
        <w:rPr>
          <w:sz w:val="18"/>
        </w:rPr>
        <w:t xml:space="preserve"> </w:t>
      </w:r>
    </w:p>
    <w:p w:rsidR="003A388F" w:rsidRDefault="00874CA6">
      <w:pPr>
        <w:spacing w:after="0" w:line="259" w:lineRule="auto"/>
        <w:ind w:left="0" w:firstLine="0"/>
        <w:jc w:val="left"/>
      </w:pPr>
      <w:r>
        <w:rPr>
          <w:b/>
          <w:sz w:val="18"/>
          <w:u w:val="single" w:color="000000"/>
        </w:rPr>
        <w:t>** NOT APPLICAPLE IF REGISTERED IN IS NETWORLD, IN GOOD STANDING WITH AS MINIMUN GRADE A</w:t>
      </w:r>
      <w:r>
        <w:rPr>
          <w:b/>
          <w:sz w:val="18"/>
        </w:rPr>
        <w:t xml:space="preserve"> </w:t>
      </w:r>
    </w:p>
    <w:p w:rsidR="003A388F" w:rsidRDefault="00874CA6">
      <w:pPr>
        <w:spacing w:after="20" w:line="259" w:lineRule="auto"/>
        <w:ind w:left="0" w:firstLine="0"/>
        <w:jc w:val="left"/>
      </w:pPr>
      <w:r>
        <w:rPr>
          <w:sz w:val="18"/>
        </w:rPr>
        <w:t xml:space="preserve"> </w:t>
      </w:r>
    </w:p>
    <w:p w:rsidR="003A388F" w:rsidRDefault="00874CA6">
      <w:pPr>
        <w:spacing w:after="0" w:line="259" w:lineRule="auto"/>
        <w:ind w:left="0" w:firstLine="0"/>
        <w:jc w:val="left"/>
      </w:pPr>
      <w:r>
        <w:t xml:space="preserve"> </w:t>
      </w:r>
    </w:p>
    <w:p w:rsidR="003A388F" w:rsidRDefault="00874CA6">
      <w:pPr>
        <w:ind w:left="-5"/>
      </w:pPr>
      <w:r>
        <w:t xml:space="preserve">1. Insurance Exhibit. </w:t>
      </w:r>
    </w:p>
    <w:p w:rsidR="003A388F" w:rsidRDefault="00874CA6">
      <w:pPr>
        <w:ind w:left="-5"/>
      </w:pPr>
      <w:r>
        <w:t xml:space="preserve"> * Note reference to KBR should be ignored; only Agrium U.S. Inc. will be acknowledge; Attached is an exhibit only for reference.  </w:t>
      </w:r>
    </w:p>
    <w:p w:rsidR="003A388F" w:rsidRDefault="00874CA6">
      <w:pPr>
        <w:spacing w:after="0" w:line="259" w:lineRule="auto"/>
        <w:ind w:left="0" w:firstLine="0"/>
        <w:jc w:val="left"/>
      </w:pPr>
      <w:r>
        <w:t xml:space="preserve"> </w:t>
      </w:r>
    </w:p>
    <w:p w:rsidR="003A388F" w:rsidRDefault="00874CA6">
      <w:pPr>
        <w:ind w:left="-15" w:firstLine="720"/>
      </w:pPr>
      <w:r>
        <w:t>8.1 C</w:t>
      </w:r>
      <w:r>
        <w:t xml:space="preserve">ontractor agrees to procure and maintain at all times during performance of the Work the following types of insurance: 8.1.1 Employment Insurance as required by Applicable Law, covering all persons employed by Contractor including directors and, partners, </w:t>
      </w:r>
      <w:r>
        <w:t xml:space="preserve">and proprietors. </w:t>
      </w:r>
    </w:p>
    <w:p w:rsidR="003A388F" w:rsidRDefault="00874CA6">
      <w:pPr>
        <w:spacing w:after="0" w:line="259" w:lineRule="auto"/>
        <w:ind w:left="720" w:firstLine="0"/>
        <w:jc w:val="left"/>
      </w:pPr>
      <w:r>
        <w:lastRenderedPageBreak/>
        <w:t xml:space="preserve"> </w:t>
      </w:r>
    </w:p>
    <w:p w:rsidR="003A388F" w:rsidRDefault="00874CA6">
      <w:pPr>
        <w:ind w:left="-5"/>
      </w:pPr>
      <w:r>
        <w:t xml:space="preserve">   </w:t>
      </w:r>
      <w:proofErr w:type="gramStart"/>
      <w:r>
        <w:t>8.1.2  Workers’</w:t>
      </w:r>
      <w:proofErr w:type="gramEnd"/>
      <w:r>
        <w:t xml:space="preserve"> Compensation insurance as required by Applicable Law in the jurisdictions in which the Work is being performed. This policy shall, if allowed, contain a waiver of subrogation in favor of Company and Client to the exte</w:t>
      </w:r>
      <w:r>
        <w:t xml:space="preserve">nt of Contractor’s liabilities under this Agreement that are assumed by the Contractor.  </w:t>
      </w:r>
    </w:p>
    <w:p w:rsidR="003A388F" w:rsidRDefault="00874CA6">
      <w:pPr>
        <w:spacing w:after="0" w:line="259" w:lineRule="auto"/>
        <w:ind w:left="0" w:firstLine="0"/>
        <w:jc w:val="left"/>
      </w:pPr>
      <w:r>
        <w:t xml:space="preserve"> </w:t>
      </w:r>
    </w:p>
    <w:p w:rsidR="003A388F" w:rsidRDefault="00874CA6">
      <w:pPr>
        <w:ind w:left="-15" w:firstLine="720"/>
      </w:pPr>
      <w:r>
        <w:t>8.1.3 Employer’s Liability Insurance for employees domiciled in the United States, covering all persons employed by Contractor including directors and partners in t</w:t>
      </w:r>
      <w:r>
        <w:t>he amount (unless otherwise approved by Company) of one million dollars ($1,000,000), in a form as required in the jurisdiction in which the Work is being performed. This policy shall, if allowed, contain a waiver of subrogation in favor of Company and Cli</w:t>
      </w:r>
      <w:r>
        <w:t xml:space="preserve">ent to the extent of Contractor’s liabilities under this Agreement that are assumed by the Contractor. </w:t>
      </w:r>
    </w:p>
    <w:p w:rsidR="003A388F" w:rsidRDefault="00874CA6">
      <w:pPr>
        <w:spacing w:after="0" w:line="259" w:lineRule="auto"/>
        <w:ind w:left="720" w:firstLine="0"/>
        <w:jc w:val="left"/>
      </w:pPr>
      <w:r>
        <w:t xml:space="preserve">   </w:t>
      </w:r>
    </w:p>
    <w:p w:rsidR="003A388F" w:rsidRDefault="00874CA6">
      <w:pPr>
        <w:ind w:left="-15" w:firstLine="720"/>
      </w:pPr>
      <w:r>
        <w:t>8.1.4  Employer’s Liability Insurance for employees domiciled in Canada (if any) covering all persons employed by Contractor who are not required to</w:t>
      </w:r>
      <w:r>
        <w:t xml:space="preserve"> be covered by Workers’ Compensation, and Contingent Employers Liability Insurance covering all Contractor employees where such employee is covered by Workers’ Compensation of one million dollars ($1,000,000). This policy shall contain a waiver of subrogat</w:t>
      </w:r>
      <w:r>
        <w:t xml:space="preserve">ion in favor of Company and Client to the extent of Contractor’s liabilities under this Agreement that are assumed by the Contractor. </w:t>
      </w:r>
    </w:p>
    <w:p w:rsidR="003A388F" w:rsidRDefault="00874CA6">
      <w:pPr>
        <w:spacing w:after="0" w:line="259" w:lineRule="auto"/>
        <w:ind w:left="720" w:firstLine="0"/>
        <w:jc w:val="left"/>
      </w:pPr>
      <w:r>
        <w:t xml:space="preserve">  </w:t>
      </w:r>
    </w:p>
    <w:p w:rsidR="003A388F" w:rsidRDefault="00874CA6">
      <w:pPr>
        <w:ind w:left="-15" w:firstLine="720"/>
      </w:pPr>
      <w:r>
        <w:t xml:space="preserve">8.1.5 Commercial General Liability (CGL) on an ‘Occurrence’ form or a ‘claims made’ form, including liability assumed </w:t>
      </w:r>
      <w:r>
        <w:t>under contract, Broad Form Property Damage, Broad Form Products and Completed Operations, Non-Owned Automobile, Severability of Insured and Cross Liability and Sudden and Accidental Pollution Liability. This policy of insurance shall have limits in the amo</w:t>
      </w:r>
      <w:r>
        <w:t xml:space="preserve">unt of five million dollars ($5,000,000) per occurrence, and shall include Company and Client as Additional Insured to the extent of Contractor’s liabilities under this Agreement that are assumed by the Contractor. This policy shall, if allowed, contain a </w:t>
      </w:r>
      <w:r>
        <w:t>waiver of subrogation in favor of Company and Client to the extent of Contractor’s liabilities under this Agreement that are assumed by the Contractor.  This limit may be achieved through a combination of CGL and Umbrella or Excess Liability.  If such Comm</w:t>
      </w:r>
      <w:r>
        <w:t xml:space="preserve">ercial General Liability Insurance is </w:t>
      </w:r>
      <w:proofErr w:type="spellStart"/>
      <w:r>
        <w:t>wri</w:t>
      </w:r>
      <w:proofErr w:type="spellEnd"/>
      <w:r>
        <w:t xml:space="preserve"> </w:t>
      </w:r>
      <w:proofErr w:type="spellStart"/>
      <w:r>
        <w:t>tten</w:t>
      </w:r>
      <w:proofErr w:type="spellEnd"/>
      <w:r>
        <w:t xml:space="preserve"> on a Claims Made form, then the policy must be kept in full force and effect for a period of two (2) years following termination or expiry of this Agreement. </w:t>
      </w:r>
    </w:p>
    <w:p w:rsidR="003A388F" w:rsidRDefault="00874CA6">
      <w:pPr>
        <w:spacing w:after="0" w:line="259" w:lineRule="auto"/>
        <w:ind w:left="720" w:firstLine="0"/>
        <w:jc w:val="left"/>
      </w:pPr>
      <w:r>
        <w:t xml:space="preserve">  </w:t>
      </w:r>
    </w:p>
    <w:p w:rsidR="003A388F" w:rsidRDefault="00874CA6">
      <w:pPr>
        <w:ind w:left="-15" w:firstLine="720"/>
      </w:pPr>
      <w:proofErr w:type="gramStart"/>
      <w:r>
        <w:t>8.1.6  Automobile</w:t>
      </w:r>
      <w:proofErr w:type="gramEnd"/>
      <w:r>
        <w:t xml:space="preserve"> Liability Insurance - covering all vehicles owned or non-owned, leased or rented by Contractor in connection with the performance of this Agreement. The insurance to be provided shall include coverage for bodily injury, passenger hazard i</w:t>
      </w:r>
      <w:r>
        <w:t>f applicable, and property damage, in an amount of two million dollars ($2,000,000) inclusive any one occurrence or accident, and shall include Company and Client as Additional Insured to the extent of Contractor’s liabilities under this Agreement that are</w:t>
      </w:r>
      <w:r>
        <w:t xml:space="preserve"> assumed by the Contractor. This policy shall, if allowed, contain a waiver of subrogation in favor of Company and Client to the extent of Contractor’s liabilities under this Agreement that are assumed by the Contractor.     Non-owned  </w:t>
      </w:r>
    </w:p>
    <w:p w:rsidR="003A388F" w:rsidRDefault="00874CA6">
      <w:pPr>
        <w:spacing w:after="0" w:line="259" w:lineRule="auto"/>
        <w:ind w:left="720" w:firstLine="0"/>
        <w:jc w:val="left"/>
      </w:pPr>
      <w:r>
        <w:t xml:space="preserve"> </w:t>
      </w:r>
    </w:p>
    <w:p w:rsidR="003A388F" w:rsidRDefault="00874CA6">
      <w:pPr>
        <w:spacing w:after="0" w:line="259" w:lineRule="auto"/>
        <w:ind w:left="720" w:firstLine="0"/>
        <w:jc w:val="left"/>
      </w:pPr>
      <w:r>
        <w:t xml:space="preserve"> </w:t>
      </w:r>
    </w:p>
    <w:p w:rsidR="003A388F" w:rsidRDefault="00874CA6">
      <w:pPr>
        <w:ind w:left="-5"/>
      </w:pPr>
      <w:proofErr w:type="gramStart"/>
      <w:r>
        <w:t>automobile</w:t>
      </w:r>
      <w:proofErr w:type="gramEnd"/>
      <w:r>
        <w:t xml:space="preserve"> liab</w:t>
      </w:r>
      <w:r>
        <w:t xml:space="preserve">ility may be provided by the CGL or the Automobile Liability policy. This limit may be achieved through a combination of Automobile Liability and Umbrella or Excess Liability. </w:t>
      </w:r>
    </w:p>
    <w:p w:rsidR="003A388F" w:rsidRDefault="00874CA6">
      <w:pPr>
        <w:spacing w:after="0" w:line="259" w:lineRule="auto"/>
        <w:ind w:left="720" w:firstLine="0"/>
        <w:jc w:val="left"/>
      </w:pPr>
      <w:r>
        <w:t xml:space="preserve"> </w:t>
      </w:r>
    </w:p>
    <w:p w:rsidR="003A388F" w:rsidRDefault="00874CA6">
      <w:pPr>
        <w:ind w:left="-15" w:firstLine="720"/>
      </w:pPr>
      <w:r>
        <w:lastRenderedPageBreak/>
        <w:t xml:space="preserve"> </w:t>
      </w:r>
      <w:proofErr w:type="gramStart"/>
      <w:r>
        <w:t>8.1.7  Contractor’s</w:t>
      </w:r>
      <w:proofErr w:type="gramEnd"/>
      <w:r>
        <w:t xml:space="preserve"> Equipment insurance covering property, Contractor’s equi</w:t>
      </w:r>
      <w:r>
        <w:t>pment, including tools and construction machinery owned, rented or leased by and to be used for the performance of the Work, excluding all machinery, materials and supplies at the Site or in transit thereto and intended to become a part of the finished Fac</w:t>
      </w:r>
      <w:r>
        <w:t>ility, for the full replacement cost value of such property on an "all risks" basis. This policy shall allow subrogation to be waived, in favor of Company and Client to the extent of Contractor’s liabilities under this Agreement that are assumed by the Con</w:t>
      </w:r>
      <w:r>
        <w:t xml:space="preserve">tractor. Contractor’s Equipment may be included in the property policy or be in a separate policy.  </w:t>
      </w:r>
    </w:p>
    <w:p w:rsidR="003A388F" w:rsidRDefault="00874CA6">
      <w:pPr>
        <w:spacing w:after="0" w:line="259" w:lineRule="auto"/>
        <w:ind w:left="720" w:firstLine="0"/>
        <w:jc w:val="left"/>
      </w:pPr>
      <w:r>
        <w:t xml:space="preserve"> </w:t>
      </w:r>
    </w:p>
    <w:p w:rsidR="003A388F" w:rsidRDefault="00874CA6">
      <w:pPr>
        <w:ind w:left="-15" w:firstLine="720"/>
      </w:pPr>
      <w:proofErr w:type="gramStart"/>
      <w:r>
        <w:t>8.1.8  If</w:t>
      </w:r>
      <w:proofErr w:type="gramEnd"/>
      <w:r>
        <w:t xml:space="preserve"> applicable, Aircraft Liability covering owned or non-owned aircraft if such are used directly or indirectly in the performance of this Agreemen</w:t>
      </w:r>
      <w:r>
        <w:t>t and as determined by Company, including use of aviation premises, in an amount of fifty million dollars ($50,000,000) for Aircraft Passenger Hazard, and shall include Company and Client as Additional Insured to the extent of Contractor’s liabilities unde</w:t>
      </w:r>
      <w:r>
        <w:t xml:space="preserve">r this Agreement that are assumed by the Contractor.  This policy shall allow subrogation to be waived, in favor of Company and Client to the extent of the liabilities assumed under this Agreement by Contractor. </w:t>
      </w:r>
    </w:p>
    <w:p w:rsidR="003A388F" w:rsidRDefault="00874CA6">
      <w:pPr>
        <w:spacing w:after="0" w:line="259" w:lineRule="auto"/>
        <w:ind w:left="720" w:firstLine="0"/>
        <w:jc w:val="left"/>
      </w:pPr>
      <w:r>
        <w:t xml:space="preserve">  </w:t>
      </w:r>
    </w:p>
    <w:p w:rsidR="003A388F" w:rsidRDefault="00874CA6">
      <w:pPr>
        <w:ind w:left="-15" w:firstLine="720"/>
      </w:pPr>
      <w:proofErr w:type="gramStart"/>
      <w:r>
        <w:t>8.1.9  Professional</w:t>
      </w:r>
      <w:proofErr w:type="gramEnd"/>
      <w:r>
        <w:t xml:space="preserve"> Liability Insurance </w:t>
      </w:r>
      <w:r>
        <w:t xml:space="preserve">(if applicable to or available for the Services, or required by Company) with an amount not less than $1,000,000 (or an amount specified by Company), in the aggregate on a claims made basis.  If such Professional Liability Insurance is written on a Claims </w:t>
      </w:r>
      <w:r>
        <w:t>Made form, then the policy must be kept in full force and effect for a period of two (2) years following termination or expiry of this Agreement. No more than ten (10) Days after the Effective Date, Contractor shall provide Company with a certificate of in</w:t>
      </w:r>
      <w:r>
        <w:t xml:space="preserve">surance evidencing the aforementioned insurance policies.    All insurances must be placed with insurers who have an A.M. Best rating of A- or better, and who are licensed to do business in the location in which the Work is being performed. </w:t>
      </w:r>
    </w:p>
    <w:sectPr w:rsidR="003A388F">
      <w:headerReference w:type="even" r:id="rId14"/>
      <w:headerReference w:type="default" r:id="rId15"/>
      <w:footerReference w:type="even" r:id="rId16"/>
      <w:footerReference w:type="default" r:id="rId17"/>
      <w:headerReference w:type="first" r:id="rId18"/>
      <w:footerReference w:type="first" r:id="rId19"/>
      <w:pgSz w:w="12240" w:h="15840"/>
      <w:pgMar w:top="364" w:right="987" w:bottom="915" w:left="1440" w:header="720" w:footer="70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4CA6" w:rsidRDefault="00874CA6">
      <w:pPr>
        <w:spacing w:after="0" w:line="240" w:lineRule="auto"/>
      </w:pPr>
      <w:r>
        <w:separator/>
      </w:r>
    </w:p>
  </w:endnote>
  <w:endnote w:type="continuationSeparator" w:id="0">
    <w:p w:rsidR="00874CA6" w:rsidRDefault="00874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388F" w:rsidRDefault="00874CA6">
    <w:pPr>
      <w:tabs>
        <w:tab w:val="center" w:pos="4321"/>
        <w:tab w:val="center" w:pos="8240"/>
        <w:tab w:val="center" w:pos="9360"/>
      </w:tabs>
      <w:spacing w:after="0" w:line="259" w:lineRule="auto"/>
      <w:ind w:left="0" w:firstLine="0"/>
      <w:jc w:val="left"/>
    </w:pPr>
    <w:r>
      <w:rPr>
        <w:sz w:val="18"/>
      </w:rPr>
      <w:t xml:space="preserve">Confidential </w:t>
    </w:r>
    <w:r>
      <w:rPr>
        <w:sz w:val="18"/>
      </w:rPr>
      <w:tab/>
      <w:t xml:space="preserve">Page </w:t>
    </w:r>
    <w:r>
      <w:fldChar w:fldCharType="begin"/>
    </w:r>
    <w:r>
      <w:instrText xml:space="preserve"> PAGE   \* MERGEFORMAT </w:instrText>
    </w:r>
    <w:r>
      <w:fldChar w:fldCharType="separate"/>
    </w:r>
    <w:r>
      <w:rPr>
        <w:sz w:val="18"/>
      </w:rPr>
      <w:t>2</w:t>
    </w:r>
    <w:r>
      <w:rPr>
        <w:sz w:val="18"/>
      </w:rPr>
      <w:fldChar w:fldCharType="end"/>
    </w:r>
    <w:r>
      <w:rPr>
        <w:sz w:val="18"/>
      </w:rPr>
      <w:t xml:space="preserve"> </w:t>
    </w:r>
    <w:r>
      <w:rPr>
        <w:sz w:val="18"/>
      </w:rPr>
      <w:tab/>
      <w:t xml:space="preserve">6/12/2015 </w:t>
    </w:r>
    <w:r>
      <w:rPr>
        <w:sz w:val="18"/>
      </w:rPr>
      <w:tab/>
      <w:t xml:space="preserve">     </w:t>
    </w:r>
  </w:p>
  <w:p w:rsidR="003A388F" w:rsidRDefault="00874CA6">
    <w:pPr>
      <w:spacing w:after="0" w:line="259" w:lineRule="auto"/>
      <w:ind w:left="0" w:firstLine="0"/>
      <w:jc w:val="left"/>
    </w:pPr>
    <w:r>
      <w:rPr>
        <w:sz w:val="18"/>
      </w:rPr>
      <w:t xml:space="preserve">ITC RFP BNO Turnaround </w:t>
    </w:r>
    <w:r>
      <w:fldChar w:fldCharType="begin"/>
    </w:r>
    <w:r>
      <w:instrText xml:space="preserve"> NUMPAGES   \* MERGEFORMAT </w:instrText>
    </w:r>
    <w:r>
      <w:fldChar w:fldCharType="separate"/>
    </w:r>
    <w:r>
      <w:rPr>
        <w:sz w:val="18"/>
      </w:rPr>
      <w:t>6</w:t>
    </w:r>
    <w:r>
      <w:rPr>
        <w:sz w:val="18"/>
      </w:rPr>
      <w:fldChar w:fldCharType="end"/>
    </w:r>
    <w:r>
      <w:rPr>
        <w:sz w:val="18"/>
      </w:rPr>
      <w:t xml:space="preserve">.11.23015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388F" w:rsidRDefault="00874CA6">
    <w:pPr>
      <w:tabs>
        <w:tab w:val="center" w:pos="4321"/>
        <w:tab w:val="center" w:pos="8240"/>
        <w:tab w:val="center" w:pos="9360"/>
      </w:tabs>
      <w:spacing w:after="0" w:line="259" w:lineRule="auto"/>
      <w:ind w:left="0" w:firstLine="0"/>
      <w:jc w:val="left"/>
    </w:pPr>
    <w:r>
      <w:rPr>
        <w:sz w:val="18"/>
      </w:rPr>
      <w:t xml:space="preserve">Confidential </w:t>
    </w:r>
    <w:r>
      <w:rPr>
        <w:sz w:val="18"/>
      </w:rPr>
      <w:tab/>
      <w:t xml:space="preserve">Page </w:t>
    </w:r>
    <w:r>
      <w:fldChar w:fldCharType="begin"/>
    </w:r>
    <w:r>
      <w:instrText xml:space="preserve"> PAGE   \* MERGEFORMAT </w:instrText>
    </w:r>
    <w:r>
      <w:fldChar w:fldCharType="separate"/>
    </w:r>
    <w:r w:rsidR="00824E58" w:rsidRPr="00824E58">
      <w:rPr>
        <w:noProof/>
        <w:sz w:val="18"/>
      </w:rPr>
      <w:t>7</w:t>
    </w:r>
    <w:r>
      <w:rPr>
        <w:sz w:val="18"/>
      </w:rPr>
      <w:fldChar w:fldCharType="end"/>
    </w:r>
    <w:r>
      <w:rPr>
        <w:sz w:val="18"/>
      </w:rPr>
      <w:t xml:space="preserve"> </w:t>
    </w:r>
    <w:r>
      <w:rPr>
        <w:sz w:val="18"/>
      </w:rPr>
      <w:tab/>
    </w:r>
    <w:r>
      <w:rPr>
        <w:sz w:val="18"/>
      </w:rPr>
      <w:t xml:space="preserve">6/12/2015 </w:t>
    </w:r>
    <w:r>
      <w:rPr>
        <w:sz w:val="18"/>
      </w:rPr>
      <w:tab/>
      <w:t xml:space="preserve">     </w:t>
    </w:r>
  </w:p>
  <w:p w:rsidR="003A388F" w:rsidRDefault="00874CA6">
    <w:pPr>
      <w:spacing w:after="0" w:line="259" w:lineRule="auto"/>
      <w:ind w:left="0" w:firstLine="0"/>
      <w:jc w:val="left"/>
    </w:pPr>
    <w:r>
      <w:rPr>
        <w:sz w:val="18"/>
      </w:rPr>
      <w:t xml:space="preserve">ITC RFP BNO Turnaround </w:t>
    </w:r>
    <w:r>
      <w:fldChar w:fldCharType="begin"/>
    </w:r>
    <w:r>
      <w:instrText xml:space="preserve"> NUMPAGES   \* MERGEFORMAT </w:instrText>
    </w:r>
    <w:r>
      <w:fldChar w:fldCharType="separate"/>
    </w:r>
    <w:r w:rsidR="00824E58" w:rsidRPr="00824E58">
      <w:rPr>
        <w:noProof/>
        <w:sz w:val="18"/>
      </w:rPr>
      <w:t>7</w:t>
    </w:r>
    <w:r>
      <w:rPr>
        <w:sz w:val="18"/>
      </w:rPr>
      <w:fldChar w:fldCharType="end"/>
    </w:r>
    <w:r>
      <w:rPr>
        <w:sz w:val="18"/>
      </w:rPr>
      <w:t xml:space="preserve">.11.23015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388F" w:rsidRDefault="00874CA6">
    <w:pPr>
      <w:tabs>
        <w:tab w:val="center" w:pos="4323"/>
      </w:tabs>
      <w:spacing w:after="0" w:line="259" w:lineRule="auto"/>
      <w:ind w:left="0" w:firstLine="0"/>
      <w:jc w:val="left"/>
    </w:pPr>
    <w:r>
      <w:rPr>
        <w:sz w:val="18"/>
      </w:rPr>
      <w:t xml:space="preserve">Confidential </w:t>
    </w:r>
    <w:r>
      <w:rPr>
        <w:sz w:val="18"/>
      </w:rPr>
      <w:tab/>
      <w:t xml:space="preserve">Page </w:t>
    </w:r>
    <w:r>
      <w:fldChar w:fldCharType="begin"/>
    </w:r>
    <w:r>
      <w:instrText xml:space="preserve"> PAGE   \* MERGEFORMAT </w:instrText>
    </w:r>
    <w:r>
      <w:fldChar w:fldCharType="separate"/>
    </w:r>
    <w:r w:rsidR="00824E58" w:rsidRPr="00824E58">
      <w:rPr>
        <w:noProof/>
        <w:sz w:val="18"/>
      </w:rPr>
      <w:t>1</w:t>
    </w:r>
    <w:r>
      <w:rPr>
        <w:sz w:val="18"/>
      </w:rPr>
      <w:fldChar w:fldCharType="end"/>
    </w:r>
    <w:r>
      <w:rPr>
        <w:sz w:val="18"/>
      </w:rPr>
      <w:t xml:space="preserve"> </w:t>
    </w:r>
  </w:p>
  <w:p w:rsidR="003A388F" w:rsidRDefault="00874CA6">
    <w:pPr>
      <w:spacing w:after="0" w:line="259" w:lineRule="auto"/>
      <w:ind w:left="0" w:firstLine="0"/>
      <w:jc w:val="left"/>
    </w:pPr>
    <w:r>
      <w:rPr>
        <w:sz w:val="18"/>
      </w:rPr>
      <w:t xml:space="preserve">ITC RFP BNO Turnaround </w:t>
    </w:r>
    <w:r>
      <w:fldChar w:fldCharType="begin"/>
    </w:r>
    <w:r>
      <w:instrText xml:space="preserve"> NUMPAGES   \* MERGEFORMAT </w:instrText>
    </w:r>
    <w:r>
      <w:fldChar w:fldCharType="separate"/>
    </w:r>
    <w:r w:rsidR="00824E58" w:rsidRPr="00824E58">
      <w:rPr>
        <w:noProof/>
        <w:sz w:val="18"/>
      </w:rPr>
      <w:t>7</w:t>
    </w:r>
    <w:r>
      <w:rPr>
        <w:sz w:val="18"/>
      </w:rPr>
      <w:fldChar w:fldCharType="end"/>
    </w:r>
    <w:r>
      <w:rPr>
        <w:sz w:val="18"/>
      </w:rPr>
      <w:t xml:space="preserve">.11.23015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4CA6" w:rsidRDefault="00874CA6">
      <w:pPr>
        <w:spacing w:after="0" w:line="240" w:lineRule="auto"/>
      </w:pPr>
      <w:r>
        <w:separator/>
      </w:r>
    </w:p>
  </w:footnote>
  <w:footnote w:type="continuationSeparator" w:id="0">
    <w:p w:rsidR="00874CA6" w:rsidRDefault="00874C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388F" w:rsidRDefault="00874CA6">
    <w:pPr>
      <w:spacing w:after="0" w:line="259" w:lineRule="auto"/>
      <w:ind w:left="0" w:right="7848" w:firstLine="0"/>
      <w:jc w:val="left"/>
    </w:pPr>
    <w:r>
      <w:rPr>
        <w:noProof/>
      </w:rPr>
      <w:drawing>
        <wp:anchor distT="0" distB="0" distL="114300" distR="114300" simplePos="0" relativeHeight="251658240" behindDoc="0" locked="0" layoutInCell="1" allowOverlap="0">
          <wp:simplePos x="0" y="0"/>
          <wp:positionH relativeFrom="page">
            <wp:posOffset>1143000</wp:posOffset>
          </wp:positionH>
          <wp:positionV relativeFrom="page">
            <wp:posOffset>379476</wp:posOffset>
          </wp:positionV>
          <wp:extent cx="1024128" cy="987552"/>
          <wp:effectExtent l="0" t="0" r="0" b="0"/>
          <wp:wrapSquare wrapText="bothSides"/>
          <wp:docPr id="3515" name="Picture 3515"/>
          <wp:cNvGraphicFramePr/>
          <a:graphic xmlns:a="http://schemas.openxmlformats.org/drawingml/2006/main">
            <a:graphicData uri="http://schemas.openxmlformats.org/drawingml/2006/picture">
              <pic:pic xmlns:pic="http://schemas.openxmlformats.org/drawingml/2006/picture">
                <pic:nvPicPr>
                  <pic:cNvPr id="3515" name="Picture 3515"/>
                  <pic:cNvPicPr/>
                </pic:nvPicPr>
                <pic:blipFill>
                  <a:blip r:embed="rId1"/>
                  <a:stretch>
                    <a:fillRect/>
                  </a:stretch>
                </pic:blipFill>
                <pic:spPr>
                  <a:xfrm>
                    <a:off x="0" y="0"/>
                    <a:ext cx="1024128" cy="987552"/>
                  </a:xfrm>
                  <a:prstGeom prst="rect">
                    <a:avLst/>
                  </a:prstGeom>
                </pic:spPr>
              </pic:pic>
            </a:graphicData>
          </a:graphic>
        </wp:anchor>
      </w:drawing>
    </w: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page">
                <wp:posOffset>5334000</wp:posOffset>
              </wp:positionH>
              <wp:positionV relativeFrom="page">
                <wp:posOffset>496824</wp:posOffset>
              </wp:positionV>
              <wp:extent cx="1677924" cy="840486"/>
              <wp:effectExtent l="0" t="0" r="0" b="0"/>
              <wp:wrapSquare wrapText="bothSides"/>
              <wp:docPr id="5304" name="Group 5304"/>
              <wp:cNvGraphicFramePr/>
              <a:graphic xmlns:a="http://schemas.openxmlformats.org/drawingml/2006/main">
                <a:graphicData uri="http://schemas.microsoft.com/office/word/2010/wordprocessingGroup">
                  <wpg:wgp>
                    <wpg:cNvGrpSpPr/>
                    <wpg:grpSpPr>
                      <a:xfrm>
                        <a:off x="0" y="0"/>
                        <a:ext cx="1677924" cy="840486"/>
                        <a:chOff x="0" y="0"/>
                        <a:chExt cx="1677924" cy="840486"/>
                      </a:xfrm>
                    </wpg:grpSpPr>
                    <pic:pic xmlns:pic="http://schemas.openxmlformats.org/drawingml/2006/picture">
                      <pic:nvPicPr>
                        <pic:cNvPr id="5305" name="Picture 5305"/>
                        <pic:cNvPicPr/>
                      </pic:nvPicPr>
                      <pic:blipFill>
                        <a:blip r:embed="rId2"/>
                        <a:stretch>
                          <a:fillRect/>
                        </a:stretch>
                      </pic:blipFill>
                      <pic:spPr>
                        <a:xfrm>
                          <a:off x="-4063" y="-2031"/>
                          <a:ext cx="1682497" cy="826008"/>
                        </a:xfrm>
                        <a:prstGeom prst="rect">
                          <a:avLst/>
                        </a:prstGeom>
                      </pic:spPr>
                    </pic:pic>
                    <pic:pic xmlns:pic="http://schemas.openxmlformats.org/drawingml/2006/picture">
                      <pic:nvPicPr>
                        <pic:cNvPr id="5306" name="Picture 5306"/>
                        <pic:cNvPicPr/>
                      </pic:nvPicPr>
                      <pic:blipFill>
                        <a:blip r:embed="rId3"/>
                        <a:stretch>
                          <a:fillRect/>
                        </a:stretch>
                      </pic:blipFill>
                      <pic:spPr>
                        <a:xfrm>
                          <a:off x="1524" y="822198"/>
                          <a:ext cx="1676400" cy="2286"/>
                        </a:xfrm>
                        <a:prstGeom prst="rect">
                          <a:avLst/>
                        </a:prstGeom>
                      </pic:spPr>
                    </pic:pic>
                  </wpg:wgp>
                </a:graphicData>
              </a:graphic>
            </wp:anchor>
          </w:drawing>
        </mc:Choice>
        <mc:Fallback>
          <w:pict>
            <v:group w14:anchorId="7E0BB880" id="Group 5304" o:spid="_x0000_s1026" style="position:absolute;margin-left:420pt;margin-top:39.1pt;width:132.1pt;height:66.2pt;z-index:251659264;mso-position-horizontal-relative:page;mso-position-vertical-relative:page" coordsize="16779,8404"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05" o:spid="_x0000_s1027" type="#_x0000_t75" style="position:absolute;left:-40;top:-20;width:16824;height:82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9QerFAAAA3QAAAA8AAABkcnMvZG93bnJldi54bWxEj09rAjEUxO9Cv0N4hd40q0Vbt0YRQdoe&#10;1Vbw9ti87i5uXtYk+8dv3wiCx2FmfsMsVr2pREvOl5YVjEcJCOLM6pJzBT+H7fAdhA/IGivLpOBK&#10;HlbLp8ECU2073lG7D7mIEPYpKihCqFMpfVaQQT+yNXH0/qwzGKJ0udQOuwg3lZwkyUwaLDkuFFjT&#10;pqDsvG+Mgu26KX/nvv2uzKW5vn0eT527nJR6ee7XHyAC9eERvre/tILpazKF25v4BOTyH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3PUHqxQAAAN0AAAAPAAAAAAAAAAAAAAAA&#10;AJ8CAABkcnMvZG93bnJldi54bWxQSwUGAAAAAAQABAD3AAAAkQMAAAAA&#10;">
                <v:imagedata r:id="rId4" o:title=""/>
              </v:shape>
              <v:shape id="Picture 5306" o:spid="_x0000_s1028" type="#_x0000_t75" style="position:absolute;left:15;top:8221;width:16764;height: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PvMcvGAAAA3QAAAA8AAABkcnMvZG93bnJldi54bWxEj0+LwjAUxO+C3yE8YS+ypt1FKV2jiCjr&#10;n5O6hz0+mmdbbV5KE7V+eyMIHoeZ+Q0znramEldqXGlZQTyIQBBnVpecK/g7LD8TEM4ja6wsk4I7&#10;OZhOup0xptreeEfXvc9FgLBLUUHhfZ1K6bKCDLqBrYmDd7SNQR9kk0vd4C3ATSW/omgkDZYcFgqs&#10;aV5Qdt5fjIJkffw/9ctL8ruJt9vFeRW393ms1Eevnf2A8NT6d/jVXmkFw+9oBM834QnIyQ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c+8xy8YAAADdAAAADwAAAAAAAAAAAAAA&#10;AACfAgAAZHJzL2Rvd25yZXYueG1sUEsFBgAAAAAEAAQA9wAAAJIDAAAAAA==&#10;">
                <v:imagedata r:id="rId5" o:title=""/>
              </v:shape>
              <w10:wrap type="square" anchorx="page" anchory="page"/>
            </v:group>
          </w:pict>
        </mc:Fallback>
      </mc:AlternateContent>
    </w:r>
    <w:r>
      <w:rPr>
        <w:sz w:val="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388F" w:rsidRDefault="00874CA6">
    <w:pPr>
      <w:spacing w:after="0" w:line="259" w:lineRule="auto"/>
      <w:ind w:left="0" w:right="7848" w:firstLine="0"/>
      <w:jc w:val="left"/>
    </w:pPr>
    <w:r>
      <w:rPr>
        <w:noProof/>
      </w:rPr>
      <w:drawing>
        <wp:anchor distT="0" distB="0" distL="114300" distR="114300" simplePos="0" relativeHeight="251660288" behindDoc="0" locked="0" layoutInCell="1" allowOverlap="0">
          <wp:simplePos x="0" y="0"/>
          <wp:positionH relativeFrom="page">
            <wp:posOffset>1143000</wp:posOffset>
          </wp:positionH>
          <wp:positionV relativeFrom="page">
            <wp:posOffset>379476</wp:posOffset>
          </wp:positionV>
          <wp:extent cx="1024128" cy="987552"/>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3515" name="Picture 3515"/>
                  <pic:cNvPicPr/>
                </pic:nvPicPr>
                <pic:blipFill>
                  <a:blip r:embed="rId1"/>
                  <a:stretch>
                    <a:fillRect/>
                  </a:stretch>
                </pic:blipFill>
                <pic:spPr>
                  <a:xfrm>
                    <a:off x="0" y="0"/>
                    <a:ext cx="1024128" cy="987552"/>
                  </a:xfrm>
                  <a:prstGeom prst="rect">
                    <a:avLst/>
                  </a:prstGeom>
                </pic:spPr>
              </pic:pic>
            </a:graphicData>
          </a:graphic>
        </wp:anchor>
      </w:drawing>
    </w:r>
    <w:r>
      <w:rPr>
        <w:rFonts w:ascii="Calibri" w:eastAsia="Calibri" w:hAnsi="Calibri" w:cs="Calibri"/>
        <w:noProof/>
      </w:rPr>
      <mc:AlternateContent>
        <mc:Choice Requires="wpg">
          <w:drawing>
            <wp:anchor distT="0" distB="0" distL="114300" distR="114300" simplePos="0" relativeHeight="251661312" behindDoc="0" locked="0" layoutInCell="1" allowOverlap="1">
              <wp:simplePos x="0" y="0"/>
              <wp:positionH relativeFrom="page">
                <wp:posOffset>5334000</wp:posOffset>
              </wp:positionH>
              <wp:positionV relativeFrom="page">
                <wp:posOffset>496824</wp:posOffset>
              </wp:positionV>
              <wp:extent cx="1677924" cy="840486"/>
              <wp:effectExtent l="0" t="0" r="0" b="0"/>
              <wp:wrapSquare wrapText="bothSides"/>
              <wp:docPr id="5272" name="Group 5272"/>
              <wp:cNvGraphicFramePr/>
              <a:graphic xmlns:a="http://schemas.openxmlformats.org/drawingml/2006/main">
                <a:graphicData uri="http://schemas.microsoft.com/office/word/2010/wordprocessingGroup">
                  <wpg:wgp>
                    <wpg:cNvGrpSpPr/>
                    <wpg:grpSpPr>
                      <a:xfrm>
                        <a:off x="0" y="0"/>
                        <a:ext cx="1677924" cy="840486"/>
                        <a:chOff x="0" y="0"/>
                        <a:chExt cx="1677924" cy="840486"/>
                      </a:xfrm>
                    </wpg:grpSpPr>
                    <pic:pic xmlns:pic="http://schemas.openxmlformats.org/drawingml/2006/picture">
                      <pic:nvPicPr>
                        <pic:cNvPr id="5273" name="Picture 5273"/>
                        <pic:cNvPicPr/>
                      </pic:nvPicPr>
                      <pic:blipFill>
                        <a:blip r:embed="rId2"/>
                        <a:stretch>
                          <a:fillRect/>
                        </a:stretch>
                      </pic:blipFill>
                      <pic:spPr>
                        <a:xfrm>
                          <a:off x="-4063" y="-2031"/>
                          <a:ext cx="1682497" cy="826008"/>
                        </a:xfrm>
                        <a:prstGeom prst="rect">
                          <a:avLst/>
                        </a:prstGeom>
                      </pic:spPr>
                    </pic:pic>
                    <pic:pic xmlns:pic="http://schemas.openxmlformats.org/drawingml/2006/picture">
                      <pic:nvPicPr>
                        <pic:cNvPr id="5274" name="Picture 5274"/>
                        <pic:cNvPicPr/>
                      </pic:nvPicPr>
                      <pic:blipFill>
                        <a:blip r:embed="rId3"/>
                        <a:stretch>
                          <a:fillRect/>
                        </a:stretch>
                      </pic:blipFill>
                      <pic:spPr>
                        <a:xfrm>
                          <a:off x="1524" y="822198"/>
                          <a:ext cx="1676400" cy="2286"/>
                        </a:xfrm>
                        <a:prstGeom prst="rect">
                          <a:avLst/>
                        </a:prstGeom>
                      </pic:spPr>
                    </pic:pic>
                  </wpg:wgp>
                </a:graphicData>
              </a:graphic>
            </wp:anchor>
          </w:drawing>
        </mc:Choice>
        <mc:Fallback>
          <w:pict>
            <v:group w14:anchorId="2F3892FD" id="Group 5272" o:spid="_x0000_s1026" style="position:absolute;margin-left:420pt;margin-top:39.1pt;width:132.1pt;height:66.2pt;z-index:251661312;mso-position-horizontal-relative:page;mso-position-vertical-relative:page" coordsize="16779,8404"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73" o:spid="_x0000_s1027" type="#_x0000_t75" style="position:absolute;left:-40;top:-20;width:16824;height:82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l/AOXGAAAA3QAAAA8AAABkcnMvZG93bnJldi54bWxEj09rAjEUxO9Cv0N4hd40W8VuuzWKCFI9&#10;Vm3B22Pzurt087Im2T9+e1MoeBxm5jfMYjWYWnTkfGVZwfMkAUGcW11xoeB03I5fQfiArLG2TAqu&#10;5GG1fBgtMNO250/qDqEQEcI+QwVlCE0mpc9LMugntiGO3o91BkOUrpDaYR/hppbTJHmRBiuOCyU2&#10;tCkp/z20RsF23VZfb77b1+bSXtOP73PvLmelnh6H9TuIQEO4h//bO61gPk1n8PcmPgG5vA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eX8A5cYAAADdAAAADwAAAAAAAAAAAAAA&#10;AACfAgAAZHJzL2Rvd25yZXYueG1sUEsFBgAAAAAEAAQA9wAAAJIDAAAAAA==&#10;">
                <v:imagedata r:id="rId4" o:title=""/>
              </v:shape>
              <v:shape id="Picture 5274" o:spid="_x0000_s1028" type="#_x0000_t75" style="position:absolute;left:15;top:8221;width:16764;height: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KWdsfIAAAA3QAAAA8AAABkcnMvZG93bnJldi54bWxEj0FrwkAUhO8F/8PyhF5K3USqDWk2ItJS&#10;qyfTHnp8ZJ9JNPs2ZFeN/75bEDwOM/MNky0G04oz9a6xrCCeRCCIS6sbrhT8fH88JyCcR9bYWiYF&#10;V3KwyEcPGabaXnhH58JXIkDYpaig9r5LpXRlTQbdxHbEwdvb3qAPsq+k7vES4KaV0yiaS4MNh4Ua&#10;O1rVVB6Lk1GQfO1/D0/NKfncxNvt+3EdD9dVrNTjeFi+gfA0+Hv41l5rBbPp6wv8vwlPQOZ/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DClnbHyAAAAN0AAAAPAAAAAAAAAAAA&#10;AAAAAJ8CAABkcnMvZG93bnJldi54bWxQSwUGAAAAAAQABAD3AAAAlAMAAAAA&#10;">
                <v:imagedata r:id="rId5" o:title=""/>
              </v:shape>
              <w10:wrap type="square" anchorx="page" anchory="page"/>
            </v:group>
          </w:pict>
        </mc:Fallback>
      </mc:AlternateContent>
    </w:r>
    <w:r>
      <w:rPr>
        <w:sz w:val="2"/>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388F" w:rsidRDefault="003A388F">
    <w:pPr>
      <w:spacing w:after="160" w:line="259" w:lineRule="auto"/>
      <w:ind w:lef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CD7779"/>
    <w:multiLevelType w:val="hybridMultilevel"/>
    <w:tmpl w:val="78C207FC"/>
    <w:lvl w:ilvl="0" w:tplc="8EAAB668">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5102854">
      <w:start w:val="1"/>
      <w:numFmt w:val="bullet"/>
      <w:lvlText w:val="o"/>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446AA5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93EA870">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D387A02">
      <w:start w:val="1"/>
      <w:numFmt w:val="bullet"/>
      <w:lvlText w:val="o"/>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B34B1A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25E03EC">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AFC9AD8">
      <w:start w:val="1"/>
      <w:numFmt w:val="bullet"/>
      <w:lvlText w:val="o"/>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A864B74">
      <w:start w:val="1"/>
      <w:numFmt w:val="bullet"/>
      <w:lvlText w:val="▪"/>
      <w:lvlJc w:val="left"/>
      <w:pPr>
        <w:ind w:left="72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EF71194"/>
    <w:multiLevelType w:val="hybridMultilevel"/>
    <w:tmpl w:val="0F940DC2"/>
    <w:lvl w:ilvl="0" w:tplc="2D94024A">
      <w:start w:val="1"/>
      <w:numFmt w:val="decimal"/>
      <w:lvlText w:val="%1."/>
      <w:lvlJc w:val="left"/>
      <w:pPr>
        <w:ind w:left="1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D00B0B8">
      <w:start w:val="1"/>
      <w:numFmt w:val="lowerLetter"/>
      <w:lvlText w:val="%2"/>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232569A">
      <w:start w:val="1"/>
      <w:numFmt w:val="lowerRoman"/>
      <w:lvlText w:val="%3"/>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378D3C0">
      <w:start w:val="1"/>
      <w:numFmt w:val="decimal"/>
      <w:lvlText w:val="%4"/>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C92343C">
      <w:start w:val="1"/>
      <w:numFmt w:val="lowerLetter"/>
      <w:lvlText w:val="%5"/>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C96A37E">
      <w:start w:val="1"/>
      <w:numFmt w:val="lowerRoman"/>
      <w:lvlText w:val="%6"/>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F1679D6">
      <w:start w:val="1"/>
      <w:numFmt w:val="decimal"/>
      <w:lvlText w:val="%7"/>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08A9F58">
      <w:start w:val="1"/>
      <w:numFmt w:val="lowerLetter"/>
      <w:lvlText w:val="%8"/>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EBAB22C">
      <w:start w:val="1"/>
      <w:numFmt w:val="lowerRoman"/>
      <w:lvlText w:val="%9"/>
      <w:lvlJc w:val="left"/>
      <w:pPr>
        <w:ind w:left="75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88F"/>
    <w:rsid w:val="003A388F"/>
    <w:rsid w:val="00824E58"/>
    <w:rsid w:val="00874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AC5B97-08E1-4571-AB9C-0C844A725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50" w:lineRule="auto"/>
      <w:ind w:left="10" w:hanging="10"/>
      <w:jc w:val="both"/>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0"/>
      <w:ind w:left="10" w:right="3" w:hanging="10"/>
      <w:jc w:val="center"/>
      <w:outlineLvl w:val="0"/>
    </w:pPr>
    <w:rPr>
      <w:rFonts w:ascii="Arial" w:eastAsia="Arial" w:hAnsi="Arial" w:cs="Arial"/>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mail.agrium.com/owa/redir.aspx?C=kozpuXI4aE6kfqIywcshP9I1Mo-neNJI_oUDfRIvQBi6kufxk3ESQdoCQN3CZ0HoGl_FfP5yOp0.&amp;URL=http%3a%2f%2fwww.itc.jobs" TargetMode="External"/><Relationship Id="rId13" Type="http://schemas.openxmlformats.org/officeDocument/2006/relationships/hyperlink" Target="https://webmail.agrium.com/owa/redir.aspx?C=d4fe19adfe5341d893a59bc4244f52fa&amp;URL=mailto%3aClifford.antonini%40agrium.com"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ebmail.agrium.com/owa/redir.aspx?C=kozpuXI4aE6kfqIywcshP9I1Mo-neNJI_oUDfRIvQBi6kufxk3ESQdoCQN3CZ0HoGl_FfP5yOp0.&amp;URL=http%3a%2f%2fwww.itc.jobs" TargetMode="External"/><Relationship Id="rId12" Type="http://schemas.openxmlformats.org/officeDocument/2006/relationships/hyperlink" Target="https://webmail.agrium.com/owa/redir.aspx?C=d4fe19adfe5341d893a59bc4244f52fa&amp;URL=mailto%3aClifford.antonini%40agrium.co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ebmail.agrium.com/owa/redir.aspx?C=kozpuXI4aE6kfqIywcshP9I1Mo-neNJI_oUDfRIvQBi6kufxk3ESQdoCQN3CZ0HoGl_FfP5yOp0.&amp;URL=mailto%3alauren.cooper%40agrium.com"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ebmail.agrium.com/owa/redir.aspx?C=kozpuXI4aE6kfqIywcshP9I1Mo-neNJI_oUDfRIvQBi6kufxk3ESQdoCQN3CZ0HoGl_FfP5yOp0.&amp;URL=mailto%3alauren.cooper%40agrium.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png"/><Relationship Id="rId1" Type="http://schemas.openxmlformats.org/officeDocument/2006/relationships/image" Target="media/image2.png"/><Relationship Id="rId5" Type="http://schemas.openxmlformats.org/officeDocument/2006/relationships/image" Target="media/image6.jpeg"/><Relationship Id="rId4" Type="http://schemas.openxmlformats.org/officeDocument/2006/relationships/image" Target="media/image5.png"/></Relationships>
</file>

<file path=word/_rels/header2.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png"/><Relationship Id="rId1" Type="http://schemas.openxmlformats.org/officeDocument/2006/relationships/image" Target="media/image2.png"/><Relationship Id="rId5" Type="http://schemas.openxmlformats.org/officeDocument/2006/relationships/image" Target="media/image6.jpeg"/><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1947</Words>
  <Characters>11099</Characters>
  <Application>Microsoft Office Word</Application>
  <DocSecurity>0</DocSecurity>
  <Lines>92</Lines>
  <Paragraphs>26</Paragraphs>
  <ScaleCrop>false</ScaleCrop>
  <Company/>
  <LinksUpToDate>false</LinksUpToDate>
  <CharactersWithSpaces>13020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LetterheadElectronic Template</dc:title>
  <dc:subject/>
  <dc:creator>Cliff_ Antonini</dc:creator>
  <cp:keywords/>
  <cp:lastModifiedBy>Toadfly Technologies</cp:lastModifiedBy>
  <cp:revision>3</cp:revision>
  <dcterms:created xsi:type="dcterms:W3CDTF">2015-06-16T09:29:00Z</dcterms:created>
  <dcterms:modified xsi:type="dcterms:W3CDTF">2015-06-16T09:29:00Z</dcterms:modified>
</cp:coreProperties>
</file>