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C6123" w14:textId="77777777" w:rsidR="00D01E7E" w:rsidRPr="00D01E7E" w:rsidRDefault="00D01E7E" w:rsidP="00D01E7E">
      <w:pPr>
        <w:jc w:val="center"/>
        <w:rPr>
          <w:sz w:val="32"/>
          <w:szCs w:val="32"/>
        </w:rPr>
      </w:pPr>
      <w:r w:rsidRPr="00D01E7E">
        <w:rPr>
          <w:sz w:val="32"/>
          <w:szCs w:val="32"/>
        </w:rPr>
        <w:t>SIMATS ENGINEERING</w:t>
      </w:r>
    </w:p>
    <w:p w14:paraId="1187F02C" w14:textId="5D2742AC" w:rsidR="004544F0" w:rsidRPr="00D01E7E" w:rsidRDefault="00D01E7E" w:rsidP="00D01E7E">
      <w:pPr>
        <w:jc w:val="center"/>
        <w:rPr>
          <w:sz w:val="32"/>
          <w:szCs w:val="32"/>
        </w:rPr>
      </w:pPr>
      <w:r w:rsidRPr="00D01E7E">
        <w:rPr>
          <w:sz w:val="32"/>
          <w:szCs w:val="32"/>
        </w:rPr>
        <w:t xml:space="preserve">ASSESSMENT TOOL </w:t>
      </w:r>
      <w:proofErr w:type="gramStart"/>
      <w:r w:rsidRPr="00D01E7E">
        <w:rPr>
          <w:sz w:val="32"/>
          <w:szCs w:val="32"/>
        </w:rPr>
        <w:t>2 :</w:t>
      </w:r>
      <w:proofErr w:type="gramEnd"/>
      <w:r w:rsidRPr="00D01E7E">
        <w:rPr>
          <w:sz w:val="32"/>
          <w:szCs w:val="32"/>
        </w:rPr>
        <w:t xml:space="preserve"> Scenario-Based</w:t>
      </w:r>
    </w:p>
    <w:p w14:paraId="3F60808B" w14:textId="0DBE0863" w:rsidR="00D01E7E" w:rsidRPr="00D01E7E" w:rsidRDefault="00D01E7E" w:rsidP="00D01E7E">
      <w:pPr>
        <w:rPr>
          <w:sz w:val="32"/>
          <w:szCs w:val="32"/>
        </w:rPr>
      </w:pPr>
      <w:r w:rsidRPr="00D01E7E">
        <w:rPr>
          <w:sz w:val="32"/>
          <w:szCs w:val="32"/>
        </w:rPr>
        <w:t>COURSE NAME: Cloud Computing and</w:t>
      </w:r>
      <w:r w:rsidRPr="00D01E7E">
        <w:rPr>
          <w:sz w:val="32"/>
          <w:szCs w:val="32"/>
        </w:rPr>
        <w:t xml:space="preserve">                       COURSE </w:t>
      </w:r>
      <w:proofErr w:type="gramStart"/>
      <w:r w:rsidRPr="00D01E7E">
        <w:rPr>
          <w:sz w:val="32"/>
          <w:szCs w:val="32"/>
        </w:rPr>
        <w:t>CODE:CSA</w:t>
      </w:r>
      <w:proofErr w:type="gramEnd"/>
      <w:r w:rsidRPr="00D01E7E">
        <w:rPr>
          <w:sz w:val="32"/>
          <w:szCs w:val="32"/>
        </w:rPr>
        <w:t>1511</w:t>
      </w:r>
    </w:p>
    <w:p w14:paraId="74302D5C" w14:textId="77777777" w:rsidR="00D01E7E" w:rsidRPr="00D01E7E" w:rsidRDefault="00D01E7E" w:rsidP="00D01E7E">
      <w:pPr>
        <w:rPr>
          <w:sz w:val="32"/>
          <w:szCs w:val="32"/>
        </w:rPr>
      </w:pPr>
      <w:r w:rsidRPr="00D01E7E">
        <w:rPr>
          <w:sz w:val="32"/>
          <w:szCs w:val="32"/>
        </w:rPr>
        <w:t>Big Data Analytics</w:t>
      </w:r>
    </w:p>
    <w:p w14:paraId="3F1E7F78" w14:textId="77777777" w:rsidR="00D01E7E" w:rsidRPr="00D01E7E" w:rsidRDefault="00D01E7E" w:rsidP="00D01E7E">
      <w:pPr>
        <w:rPr>
          <w:sz w:val="32"/>
          <w:szCs w:val="32"/>
        </w:rPr>
      </w:pPr>
      <w:r w:rsidRPr="00D01E7E">
        <w:rPr>
          <w:sz w:val="32"/>
          <w:szCs w:val="32"/>
        </w:rPr>
        <w:t>COURSE OUTCOME COVERED</w:t>
      </w:r>
    </w:p>
    <w:p w14:paraId="100CF763" w14:textId="77777777" w:rsidR="00D01E7E" w:rsidRPr="00D01E7E" w:rsidRDefault="00D01E7E" w:rsidP="00D01E7E">
      <w:pPr>
        <w:rPr>
          <w:sz w:val="32"/>
          <w:szCs w:val="32"/>
        </w:rPr>
      </w:pPr>
      <w:r w:rsidRPr="00D01E7E">
        <w:rPr>
          <w:sz w:val="32"/>
          <w:szCs w:val="32"/>
        </w:rPr>
        <w:t xml:space="preserve">CO2: </w:t>
      </w:r>
      <w:proofErr w:type="spellStart"/>
      <w:r w:rsidRPr="00D01E7E">
        <w:rPr>
          <w:sz w:val="32"/>
          <w:szCs w:val="32"/>
        </w:rPr>
        <w:t>Analyze</w:t>
      </w:r>
      <w:proofErr w:type="spellEnd"/>
      <w:r w:rsidRPr="00D01E7E">
        <w:rPr>
          <w:sz w:val="32"/>
          <w:szCs w:val="32"/>
        </w:rPr>
        <w:t xml:space="preserve"> virtualization architectures to identify performance and security issues in cloud computing</w:t>
      </w:r>
    </w:p>
    <w:p w14:paraId="77490C98" w14:textId="5C7B4DCE" w:rsidR="00D01E7E" w:rsidRDefault="00D01E7E" w:rsidP="00D01E7E">
      <w:pPr>
        <w:rPr>
          <w:sz w:val="32"/>
          <w:szCs w:val="32"/>
        </w:rPr>
      </w:pPr>
      <w:r w:rsidRPr="00D01E7E">
        <w:rPr>
          <w:sz w:val="32"/>
          <w:szCs w:val="32"/>
        </w:rPr>
        <w:t>environments. (BL3)</w:t>
      </w:r>
    </w:p>
    <w:p w14:paraId="66450757" w14:textId="77777777" w:rsidR="00D01E7E" w:rsidRPr="00D01E7E" w:rsidRDefault="00D01E7E" w:rsidP="00D01E7E">
      <w:pPr>
        <w:rPr>
          <w:sz w:val="32"/>
          <w:szCs w:val="32"/>
        </w:rPr>
      </w:pPr>
      <w:r w:rsidRPr="00D01E7E">
        <w:rPr>
          <w:sz w:val="32"/>
          <w:szCs w:val="32"/>
        </w:rPr>
        <w:t>Dave&amp;#</w:t>
      </w:r>
      <w:proofErr w:type="gramStart"/>
      <w:r w:rsidRPr="00D01E7E">
        <w:rPr>
          <w:sz w:val="32"/>
          <w:szCs w:val="32"/>
        </w:rPr>
        <w:t>39;s</w:t>
      </w:r>
      <w:proofErr w:type="gramEnd"/>
      <w:r w:rsidRPr="00D01E7E">
        <w:rPr>
          <w:sz w:val="32"/>
          <w:szCs w:val="32"/>
        </w:rPr>
        <w:t xml:space="preserve"> Taxonomy: Manipulation (Level 2)</w:t>
      </w:r>
    </w:p>
    <w:p w14:paraId="11D56AEF" w14:textId="6784A485" w:rsidR="00D01E7E" w:rsidRDefault="00D01E7E" w:rsidP="00D01E7E">
      <w:pPr>
        <w:rPr>
          <w:sz w:val="32"/>
          <w:szCs w:val="32"/>
        </w:rPr>
      </w:pPr>
      <w:r w:rsidRPr="00D01E7E">
        <w:rPr>
          <w:sz w:val="32"/>
          <w:szCs w:val="32"/>
        </w:rPr>
        <w:t xml:space="preserve">Question Count: </w:t>
      </w:r>
      <w:r>
        <w:rPr>
          <w:sz w:val="32"/>
          <w:szCs w:val="32"/>
        </w:rPr>
        <w:t xml:space="preserve">5                                                            </w:t>
      </w:r>
      <w:r w:rsidRPr="00D01E7E">
        <w:rPr>
          <w:sz w:val="32"/>
          <w:szCs w:val="32"/>
        </w:rPr>
        <w:t>Total Marks: 25</w:t>
      </w:r>
    </w:p>
    <w:p w14:paraId="3DA2C0B7" w14:textId="77777777" w:rsidR="00D01E7E" w:rsidRPr="00D01E7E" w:rsidRDefault="00D01E7E" w:rsidP="00D01E7E">
      <w:pPr>
        <w:rPr>
          <w:b/>
          <w:bCs/>
          <w:sz w:val="32"/>
          <w:szCs w:val="32"/>
        </w:rPr>
      </w:pPr>
      <w:r w:rsidRPr="00D01E7E">
        <w:rPr>
          <w:b/>
          <w:bCs/>
          <w:sz w:val="32"/>
          <w:szCs w:val="32"/>
        </w:rPr>
        <w:t>Code of Conduct</w:t>
      </w:r>
    </w:p>
    <w:p w14:paraId="27C7FF0E" w14:textId="77777777" w:rsidR="00D01E7E" w:rsidRPr="00D01E7E" w:rsidRDefault="00D01E7E" w:rsidP="00D01E7E">
      <w:pPr>
        <w:rPr>
          <w:sz w:val="32"/>
          <w:szCs w:val="32"/>
        </w:rPr>
      </w:pPr>
      <w:r w:rsidRPr="00D01E7E">
        <w:rPr>
          <w:sz w:val="32"/>
          <w:szCs w:val="32"/>
        </w:rPr>
        <w:t xml:space="preserve">I </w:t>
      </w:r>
      <w:r w:rsidRPr="00D01E7E">
        <w:rPr>
          <w:b/>
          <w:bCs/>
          <w:sz w:val="32"/>
          <w:szCs w:val="32"/>
          <w:u w:val="single"/>
        </w:rPr>
        <w:t>FAYZA KHATOON.A(</w:t>
      </w:r>
      <w:proofErr w:type="gramStart"/>
      <w:r w:rsidRPr="00D01E7E">
        <w:rPr>
          <w:b/>
          <w:bCs/>
          <w:sz w:val="32"/>
          <w:szCs w:val="32"/>
          <w:u w:val="single"/>
        </w:rPr>
        <w:t>192521286)</w:t>
      </w:r>
      <w:r w:rsidRPr="00D01E7E">
        <w:rPr>
          <w:sz w:val="32"/>
          <w:szCs w:val="32"/>
        </w:rPr>
        <w:t>(</w:t>
      </w:r>
      <w:proofErr w:type="gramEnd"/>
      <w:r w:rsidRPr="00D01E7E">
        <w:rPr>
          <w:sz w:val="32"/>
          <w:szCs w:val="32"/>
        </w:rPr>
        <w:t>Name / Reg No) certify that this submission is my original work and that I have adhered to the guidelines specified for this assessment.</w:t>
      </w:r>
    </w:p>
    <w:p w14:paraId="3E907602" w14:textId="77777777" w:rsidR="00D01E7E" w:rsidRPr="00D01E7E" w:rsidRDefault="00D01E7E" w:rsidP="00D01E7E">
      <w:pPr>
        <w:rPr>
          <w:sz w:val="32"/>
          <w:szCs w:val="32"/>
        </w:rPr>
      </w:pPr>
      <w:r w:rsidRPr="00D01E7E">
        <w:rPr>
          <w:sz w:val="32"/>
          <w:szCs w:val="32"/>
        </w:rPr>
        <w:t>I understand that any violation of academic integrity rules will result in disciplinary action.</w:t>
      </w:r>
    </w:p>
    <w:p w14:paraId="470BEDDD" w14:textId="77777777" w:rsidR="00D01E7E" w:rsidRPr="00D01E7E" w:rsidRDefault="00D01E7E" w:rsidP="00D01E7E">
      <w:pPr>
        <w:rPr>
          <w:sz w:val="32"/>
          <w:szCs w:val="32"/>
        </w:rPr>
      </w:pPr>
      <w:r w:rsidRPr="00D01E7E">
        <w:rPr>
          <w:sz w:val="32"/>
          <w:szCs w:val="32"/>
        </w:rPr>
        <w:t xml:space="preserve">Signature of the student: </w:t>
      </w:r>
      <w:r w:rsidRPr="00D01E7E">
        <w:rPr>
          <w:b/>
          <w:bCs/>
          <w:sz w:val="32"/>
          <w:szCs w:val="32"/>
          <w:u w:val="single"/>
        </w:rPr>
        <w:t>FAYZA KHATOON A</w:t>
      </w:r>
    </w:p>
    <w:p w14:paraId="76D60BCB" w14:textId="77777777" w:rsidR="00D01E7E" w:rsidRPr="00D01E7E" w:rsidRDefault="00D01E7E" w:rsidP="00D01E7E">
      <w:pPr>
        <w:rPr>
          <w:sz w:val="32"/>
          <w:szCs w:val="32"/>
        </w:rPr>
      </w:pPr>
      <w:r w:rsidRPr="00D01E7E">
        <w:rPr>
          <w:sz w:val="32"/>
          <w:szCs w:val="32"/>
        </w:rPr>
        <w:t>Assessment Tasks</w:t>
      </w:r>
    </w:p>
    <w:p w14:paraId="0C8F62DD" w14:textId="77777777" w:rsidR="00D01E7E" w:rsidRPr="00D01E7E" w:rsidRDefault="00D01E7E" w:rsidP="00D01E7E">
      <w:pPr>
        <w:rPr>
          <w:sz w:val="32"/>
          <w:szCs w:val="32"/>
        </w:rPr>
      </w:pPr>
      <w:r w:rsidRPr="00D01E7E">
        <w:rPr>
          <w:sz w:val="32"/>
          <w:szCs w:val="32"/>
        </w:rPr>
        <w:t>Scenario-Based Questions</w:t>
      </w:r>
    </w:p>
    <w:p w14:paraId="234787C7" w14:textId="08362FE4" w:rsidR="00D01E7E" w:rsidRPr="00D01E7E" w:rsidRDefault="00D01E7E" w:rsidP="00D01E7E">
      <w:pPr>
        <w:rPr>
          <w:color w:val="EE0000"/>
          <w:sz w:val="32"/>
          <w:szCs w:val="32"/>
        </w:rPr>
      </w:pPr>
      <w:r w:rsidRPr="00D01E7E">
        <w:rPr>
          <w:color w:val="EE0000"/>
          <w:sz w:val="32"/>
          <w:szCs w:val="32"/>
        </w:rPr>
        <w:t xml:space="preserve">1. A media company wants to migrate its video streaming platform to the </w:t>
      </w:r>
      <w:proofErr w:type="spellStart"/>
      <w:proofErr w:type="gramStart"/>
      <w:r w:rsidRPr="00D01E7E">
        <w:rPr>
          <w:color w:val="EE0000"/>
          <w:sz w:val="32"/>
          <w:szCs w:val="32"/>
        </w:rPr>
        <w:t>cloud.The</w:t>
      </w:r>
      <w:proofErr w:type="spellEnd"/>
      <w:proofErr w:type="gramEnd"/>
      <w:r w:rsidRPr="00D01E7E">
        <w:rPr>
          <w:color w:val="EE0000"/>
          <w:sz w:val="32"/>
          <w:szCs w:val="32"/>
        </w:rPr>
        <w:t xml:space="preserve"> system must handle millions of concurrent users with minimal buffering.</w:t>
      </w:r>
      <w:r w:rsidRPr="00D01E7E">
        <w:rPr>
          <w:color w:val="EE0000"/>
          <w:sz w:val="32"/>
          <w:szCs w:val="32"/>
        </w:rPr>
        <w:t xml:space="preserve"> </w:t>
      </w:r>
      <w:r w:rsidRPr="00D01E7E">
        <w:rPr>
          <w:color w:val="EE0000"/>
          <w:sz w:val="32"/>
          <w:szCs w:val="32"/>
        </w:rPr>
        <w:t>Design a cloud architecture using scalability and caching techniques.</w:t>
      </w:r>
      <w:r w:rsidRPr="00D01E7E">
        <w:rPr>
          <w:color w:val="EE0000"/>
          <w:sz w:val="32"/>
          <w:szCs w:val="32"/>
        </w:rPr>
        <w:t xml:space="preserve"> </w:t>
      </w:r>
      <w:r w:rsidRPr="00D01E7E">
        <w:rPr>
          <w:color w:val="EE0000"/>
          <w:sz w:val="32"/>
          <w:szCs w:val="32"/>
        </w:rPr>
        <w:t>Explain how load balancing and auto-scaling can</w:t>
      </w:r>
      <w:r w:rsidRPr="00D01E7E">
        <w:rPr>
          <w:color w:val="EE0000"/>
          <w:sz w:val="32"/>
          <w:szCs w:val="32"/>
        </w:rPr>
        <w:t xml:space="preserve"> </w:t>
      </w:r>
      <w:r w:rsidRPr="00D01E7E">
        <w:rPr>
          <w:color w:val="EE0000"/>
          <w:sz w:val="32"/>
          <w:szCs w:val="32"/>
        </w:rPr>
        <w:lastRenderedPageBreak/>
        <w:t>ensure smooth streaming.</w:t>
      </w:r>
      <w:r w:rsidRPr="00D01E7E">
        <w:rPr>
          <w:color w:val="EE0000"/>
          <w:sz w:val="32"/>
          <w:szCs w:val="32"/>
        </w:rPr>
        <w:t xml:space="preserve"> </w:t>
      </w:r>
      <w:r w:rsidRPr="00D01E7E">
        <w:rPr>
          <w:color w:val="EE0000"/>
          <w:sz w:val="32"/>
          <w:szCs w:val="32"/>
        </w:rPr>
        <w:t>Discuss cost optimization strategies for such high-demand workloads.</w:t>
      </w:r>
    </w:p>
    <w:p w14:paraId="3A470B41" w14:textId="77777777" w:rsidR="00D01E7E" w:rsidRPr="00D01E7E" w:rsidRDefault="00D01E7E" w:rsidP="00D01E7E">
      <w:pPr>
        <w:rPr>
          <w:b/>
          <w:bCs/>
          <w:color w:val="000000" w:themeColor="text1"/>
          <w:sz w:val="32"/>
          <w:szCs w:val="32"/>
        </w:rPr>
      </w:pPr>
      <w:r w:rsidRPr="00D01E7E">
        <w:rPr>
          <w:b/>
          <w:bCs/>
          <w:color w:val="000000" w:themeColor="text1"/>
          <w:sz w:val="32"/>
          <w:szCs w:val="32"/>
        </w:rPr>
        <w:t>Scenario</w:t>
      </w:r>
    </w:p>
    <w:p w14:paraId="528790AF" w14:textId="77777777" w:rsidR="00D01E7E" w:rsidRDefault="00D01E7E" w:rsidP="00D01E7E">
      <w:pPr>
        <w:rPr>
          <w:color w:val="000000" w:themeColor="text1"/>
          <w:sz w:val="28"/>
          <w:szCs w:val="28"/>
        </w:rPr>
      </w:pPr>
      <w:r w:rsidRPr="00D01E7E">
        <w:rPr>
          <w:color w:val="000000" w:themeColor="text1"/>
          <w:sz w:val="28"/>
          <w:szCs w:val="28"/>
        </w:rPr>
        <w:t xml:space="preserve">A global media company operates a </w:t>
      </w:r>
      <w:r w:rsidRPr="00D01E7E">
        <w:rPr>
          <w:b/>
          <w:bCs/>
          <w:color w:val="000000" w:themeColor="text1"/>
          <w:sz w:val="28"/>
          <w:szCs w:val="28"/>
        </w:rPr>
        <w:t>video streaming platform</w:t>
      </w:r>
      <w:r w:rsidRPr="00D01E7E">
        <w:rPr>
          <w:color w:val="000000" w:themeColor="text1"/>
          <w:sz w:val="28"/>
          <w:szCs w:val="28"/>
        </w:rPr>
        <w:t xml:space="preserve"> that provides movies, TV shows, live sports, and entertainment content to users worldwide. During major live events such as the </w:t>
      </w:r>
      <w:r w:rsidRPr="00D01E7E">
        <w:rPr>
          <w:b/>
          <w:bCs/>
          <w:color w:val="000000" w:themeColor="text1"/>
          <w:sz w:val="28"/>
          <w:szCs w:val="28"/>
        </w:rPr>
        <w:t>FIFA World Cup Final, IPL matches, or movie premieres</w:t>
      </w:r>
      <w:r w:rsidRPr="00D01E7E">
        <w:rPr>
          <w:color w:val="000000" w:themeColor="text1"/>
          <w:sz w:val="28"/>
          <w:szCs w:val="28"/>
        </w:rPr>
        <w:t xml:space="preserve">, millions of users access the platform simultaneously. The existing on-premise infrastructure cannot handle these sudden traffic spikes, leading to </w:t>
      </w:r>
      <w:r w:rsidRPr="00D01E7E">
        <w:rPr>
          <w:b/>
          <w:bCs/>
          <w:color w:val="000000" w:themeColor="text1"/>
          <w:sz w:val="28"/>
          <w:szCs w:val="28"/>
        </w:rPr>
        <w:t>server overload, buffering, slow video playback, and service interruptions</w:t>
      </w:r>
      <w:r w:rsidRPr="00D01E7E">
        <w:rPr>
          <w:color w:val="000000" w:themeColor="text1"/>
          <w:sz w:val="28"/>
          <w:szCs w:val="28"/>
        </w:rPr>
        <w:t>.</w:t>
      </w:r>
    </w:p>
    <w:p w14:paraId="5F0ED9EA" w14:textId="77777777" w:rsidR="00D01E7E" w:rsidRPr="00D01E7E" w:rsidRDefault="00D01E7E" w:rsidP="00D01E7E">
      <w:pPr>
        <w:rPr>
          <w:b/>
          <w:bCs/>
          <w:color w:val="000000" w:themeColor="text1"/>
          <w:sz w:val="28"/>
          <w:szCs w:val="28"/>
        </w:rPr>
      </w:pPr>
      <w:r w:rsidRPr="00D01E7E">
        <w:rPr>
          <w:b/>
          <w:bCs/>
          <w:color w:val="000000" w:themeColor="text1"/>
          <w:sz w:val="28"/>
          <w:szCs w:val="28"/>
        </w:rPr>
        <w:t>1. Introduction</w:t>
      </w:r>
    </w:p>
    <w:p w14:paraId="57CACAA3" w14:textId="77777777" w:rsidR="00D01E7E" w:rsidRPr="00D01E7E" w:rsidRDefault="00D01E7E" w:rsidP="00D01E7E">
      <w:pPr>
        <w:rPr>
          <w:color w:val="000000" w:themeColor="text1"/>
          <w:sz w:val="28"/>
          <w:szCs w:val="28"/>
        </w:rPr>
      </w:pPr>
      <w:r w:rsidRPr="00D01E7E">
        <w:rPr>
          <w:color w:val="000000" w:themeColor="text1"/>
          <w:sz w:val="28"/>
          <w:szCs w:val="28"/>
        </w:rPr>
        <w:t xml:space="preserve">Video streaming platforms require high-performance infrastructure capable of delivering large amounts of multimedia content to users across different geographic locations. Traditional data </w:t>
      </w:r>
      <w:proofErr w:type="spellStart"/>
      <w:r w:rsidRPr="00D01E7E">
        <w:rPr>
          <w:color w:val="000000" w:themeColor="text1"/>
          <w:sz w:val="28"/>
          <w:szCs w:val="28"/>
        </w:rPr>
        <w:t>centers</w:t>
      </w:r>
      <w:proofErr w:type="spellEnd"/>
      <w:r w:rsidRPr="00D01E7E">
        <w:rPr>
          <w:color w:val="000000" w:themeColor="text1"/>
          <w:sz w:val="28"/>
          <w:szCs w:val="28"/>
        </w:rPr>
        <w:t xml:space="preserve"> often struggle to meet sudden increases in demand because resources are fixed and scaling requires manual intervention.</w:t>
      </w:r>
    </w:p>
    <w:p w14:paraId="19CCA6E2" w14:textId="77777777" w:rsidR="00D01E7E" w:rsidRPr="00D01E7E" w:rsidRDefault="00D01E7E" w:rsidP="00D01E7E">
      <w:pPr>
        <w:rPr>
          <w:color w:val="000000" w:themeColor="text1"/>
          <w:sz w:val="28"/>
          <w:szCs w:val="28"/>
        </w:rPr>
      </w:pPr>
      <w:r w:rsidRPr="00D01E7E">
        <w:rPr>
          <w:color w:val="000000" w:themeColor="text1"/>
          <w:sz w:val="28"/>
          <w:szCs w:val="28"/>
        </w:rPr>
        <w:t xml:space="preserve">Cloud computing provides </w:t>
      </w:r>
      <w:r w:rsidRPr="00D01E7E">
        <w:rPr>
          <w:b/>
          <w:bCs/>
          <w:color w:val="000000" w:themeColor="text1"/>
          <w:sz w:val="28"/>
          <w:szCs w:val="28"/>
        </w:rPr>
        <w:t>elastic scalability</w:t>
      </w:r>
      <w:r w:rsidRPr="00D01E7E">
        <w:rPr>
          <w:color w:val="000000" w:themeColor="text1"/>
          <w:sz w:val="28"/>
          <w:szCs w:val="28"/>
        </w:rPr>
        <w:t xml:space="preserve">, </w:t>
      </w:r>
      <w:r w:rsidRPr="00D01E7E">
        <w:rPr>
          <w:b/>
          <w:bCs/>
          <w:color w:val="000000" w:themeColor="text1"/>
          <w:sz w:val="28"/>
          <w:szCs w:val="28"/>
        </w:rPr>
        <w:t>global content delivery</w:t>
      </w:r>
      <w:r w:rsidRPr="00D01E7E">
        <w:rPr>
          <w:color w:val="000000" w:themeColor="text1"/>
          <w:sz w:val="28"/>
          <w:szCs w:val="28"/>
        </w:rPr>
        <w:t xml:space="preserve">, </w:t>
      </w:r>
      <w:r w:rsidRPr="00D01E7E">
        <w:rPr>
          <w:b/>
          <w:bCs/>
          <w:color w:val="000000" w:themeColor="text1"/>
          <w:sz w:val="28"/>
          <w:szCs w:val="28"/>
        </w:rPr>
        <w:t>automatic resource management</w:t>
      </w:r>
      <w:r w:rsidRPr="00D01E7E">
        <w:rPr>
          <w:color w:val="000000" w:themeColor="text1"/>
          <w:sz w:val="28"/>
          <w:szCs w:val="28"/>
        </w:rPr>
        <w:t xml:space="preserve">, and </w:t>
      </w:r>
      <w:r w:rsidRPr="00D01E7E">
        <w:rPr>
          <w:b/>
          <w:bCs/>
          <w:color w:val="000000" w:themeColor="text1"/>
          <w:sz w:val="28"/>
          <w:szCs w:val="28"/>
        </w:rPr>
        <w:t>high availability</w:t>
      </w:r>
      <w:r w:rsidRPr="00D01E7E">
        <w:rPr>
          <w:color w:val="000000" w:themeColor="text1"/>
          <w:sz w:val="28"/>
          <w:szCs w:val="28"/>
        </w:rPr>
        <w:t xml:space="preserve">, making it an ideal solution for media streaming platforms. Technologies such as </w:t>
      </w:r>
      <w:r w:rsidRPr="00D01E7E">
        <w:rPr>
          <w:b/>
          <w:bCs/>
          <w:color w:val="000000" w:themeColor="text1"/>
          <w:sz w:val="28"/>
          <w:szCs w:val="28"/>
        </w:rPr>
        <w:t>Content Delivery Networks (CDNs)</w:t>
      </w:r>
      <w:r w:rsidRPr="00D01E7E">
        <w:rPr>
          <w:color w:val="000000" w:themeColor="text1"/>
          <w:sz w:val="28"/>
          <w:szCs w:val="28"/>
        </w:rPr>
        <w:t xml:space="preserve">, </w:t>
      </w:r>
      <w:r w:rsidRPr="00D01E7E">
        <w:rPr>
          <w:b/>
          <w:bCs/>
          <w:color w:val="000000" w:themeColor="text1"/>
          <w:sz w:val="28"/>
          <w:szCs w:val="28"/>
        </w:rPr>
        <w:t>Load Balancers</w:t>
      </w:r>
      <w:r w:rsidRPr="00D01E7E">
        <w:rPr>
          <w:color w:val="000000" w:themeColor="text1"/>
          <w:sz w:val="28"/>
          <w:szCs w:val="28"/>
        </w:rPr>
        <w:t xml:space="preserve">, </w:t>
      </w:r>
      <w:r w:rsidRPr="00D01E7E">
        <w:rPr>
          <w:b/>
          <w:bCs/>
          <w:color w:val="000000" w:themeColor="text1"/>
          <w:sz w:val="28"/>
          <w:szCs w:val="28"/>
        </w:rPr>
        <w:t>Auto Scaling</w:t>
      </w:r>
      <w:r w:rsidRPr="00D01E7E">
        <w:rPr>
          <w:color w:val="000000" w:themeColor="text1"/>
          <w:sz w:val="28"/>
          <w:szCs w:val="28"/>
        </w:rPr>
        <w:t xml:space="preserve">, and </w:t>
      </w:r>
      <w:r w:rsidRPr="00D01E7E">
        <w:rPr>
          <w:b/>
          <w:bCs/>
          <w:color w:val="000000" w:themeColor="text1"/>
          <w:sz w:val="28"/>
          <w:szCs w:val="28"/>
        </w:rPr>
        <w:t>Cloud Storage</w:t>
      </w:r>
      <w:r w:rsidRPr="00D01E7E">
        <w:rPr>
          <w:color w:val="000000" w:themeColor="text1"/>
          <w:sz w:val="28"/>
          <w:szCs w:val="28"/>
        </w:rPr>
        <w:t xml:space="preserve"> work together to provide smooth video playback with minimal buffering.</w:t>
      </w:r>
    </w:p>
    <w:p w14:paraId="7A757219" w14:textId="77777777" w:rsidR="00D01E7E" w:rsidRPr="00D01E7E" w:rsidRDefault="00D01E7E" w:rsidP="00D01E7E">
      <w:pPr>
        <w:rPr>
          <w:b/>
          <w:bCs/>
          <w:color w:val="000000" w:themeColor="text1"/>
          <w:sz w:val="28"/>
          <w:szCs w:val="28"/>
        </w:rPr>
      </w:pPr>
      <w:r w:rsidRPr="00D01E7E">
        <w:rPr>
          <w:b/>
          <w:bCs/>
          <w:color w:val="000000" w:themeColor="text1"/>
          <w:sz w:val="28"/>
          <w:szCs w:val="28"/>
        </w:rPr>
        <w:t>Components of the Cloud Architecture</w:t>
      </w:r>
    </w:p>
    <w:p w14:paraId="06A71C40" w14:textId="31CD5B0D" w:rsidR="00D01E7E" w:rsidRPr="00D01E7E" w:rsidRDefault="00D01E7E" w:rsidP="00D01E7E">
      <w:pPr>
        <w:rPr>
          <w:b/>
          <w:bCs/>
          <w:color w:val="000000" w:themeColor="text1"/>
          <w:sz w:val="28"/>
          <w:szCs w:val="28"/>
        </w:rPr>
      </w:pPr>
      <w:r>
        <w:rPr>
          <w:b/>
          <w:bCs/>
          <w:color w:val="000000" w:themeColor="text1"/>
          <w:sz w:val="28"/>
          <w:szCs w:val="28"/>
        </w:rPr>
        <w:t>2</w:t>
      </w:r>
      <w:r w:rsidRPr="00D01E7E">
        <w:rPr>
          <w:b/>
          <w:bCs/>
          <w:color w:val="000000" w:themeColor="text1"/>
          <w:sz w:val="28"/>
          <w:szCs w:val="28"/>
        </w:rPr>
        <w:t>.1 Users</w:t>
      </w:r>
    </w:p>
    <w:p w14:paraId="53F37DC5" w14:textId="77777777" w:rsidR="00D01E7E" w:rsidRPr="00D01E7E" w:rsidRDefault="00D01E7E" w:rsidP="00D01E7E">
      <w:pPr>
        <w:rPr>
          <w:color w:val="000000" w:themeColor="text1"/>
          <w:sz w:val="28"/>
          <w:szCs w:val="28"/>
        </w:rPr>
      </w:pPr>
      <w:r w:rsidRPr="00D01E7E">
        <w:rPr>
          <w:color w:val="000000" w:themeColor="text1"/>
          <w:sz w:val="28"/>
          <w:szCs w:val="28"/>
        </w:rPr>
        <w:t>Millions of users connect through mobile devices, smart TVs, laptops, and web browsers to access streaming content.</w:t>
      </w:r>
    </w:p>
    <w:p w14:paraId="3F2CC316" w14:textId="77777777" w:rsidR="00D01E7E" w:rsidRPr="00D01E7E" w:rsidRDefault="00D01E7E" w:rsidP="00D01E7E">
      <w:pPr>
        <w:rPr>
          <w:color w:val="000000" w:themeColor="text1"/>
          <w:sz w:val="28"/>
          <w:szCs w:val="28"/>
        </w:rPr>
      </w:pPr>
      <w:r w:rsidRPr="00D01E7E">
        <w:rPr>
          <w:color w:val="000000" w:themeColor="text1"/>
          <w:sz w:val="28"/>
          <w:szCs w:val="28"/>
        </w:rPr>
        <w:pict w14:anchorId="6DE97FF2">
          <v:rect id="_x0000_i1043" style="width:0;height:1.5pt" o:hralign="center" o:hrstd="t" o:hr="t" fillcolor="#a0a0a0" stroked="f"/>
        </w:pict>
      </w:r>
    </w:p>
    <w:p w14:paraId="3344F8A3" w14:textId="3C9ABBF8" w:rsidR="00D01E7E" w:rsidRPr="00D01E7E" w:rsidRDefault="00D01E7E" w:rsidP="00D01E7E">
      <w:pPr>
        <w:rPr>
          <w:b/>
          <w:bCs/>
          <w:color w:val="000000" w:themeColor="text1"/>
          <w:sz w:val="28"/>
          <w:szCs w:val="28"/>
        </w:rPr>
      </w:pPr>
      <w:r>
        <w:rPr>
          <w:b/>
          <w:bCs/>
          <w:color w:val="000000" w:themeColor="text1"/>
          <w:sz w:val="28"/>
          <w:szCs w:val="28"/>
        </w:rPr>
        <w:t>2</w:t>
      </w:r>
      <w:r w:rsidRPr="00D01E7E">
        <w:rPr>
          <w:b/>
          <w:bCs/>
          <w:color w:val="000000" w:themeColor="text1"/>
          <w:sz w:val="28"/>
          <w:szCs w:val="28"/>
        </w:rPr>
        <w:t>.2 DNS and Global Traffic Manager</w:t>
      </w:r>
    </w:p>
    <w:p w14:paraId="7803504A" w14:textId="77777777" w:rsidR="00D01E7E" w:rsidRPr="00D01E7E" w:rsidRDefault="00D01E7E" w:rsidP="00D01E7E">
      <w:pPr>
        <w:rPr>
          <w:color w:val="000000" w:themeColor="text1"/>
          <w:sz w:val="28"/>
          <w:szCs w:val="28"/>
        </w:rPr>
      </w:pPr>
      <w:r w:rsidRPr="00D01E7E">
        <w:rPr>
          <w:color w:val="000000" w:themeColor="text1"/>
          <w:sz w:val="28"/>
          <w:szCs w:val="28"/>
        </w:rPr>
        <w:t>The DNS service directs users to the nearest cloud region or CDN edge location based on their geographic location.</w:t>
      </w:r>
    </w:p>
    <w:p w14:paraId="322C273C" w14:textId="77777777" w:rsidR="00D01E7E" w:rsidRPr="00D01E7E" w:rsidRDefault="00D01E7E" w:rsidP="00D01E7E">
      <w:pPr>
        <w:rPr>
          <w:b/>
          <w:bCs/>
          <w:color w:val="000000" w:themeColor="text1"/>
          <w:sz w:val="28"/>
          <w:szCs w:val="28"/>
        </w:rPr>
      </w:pPr>
      <w:r w:rsidRPr="00D01E7E">
        <w:rPr>
          <w:b/>
          <w:bCs/>
          <w:color w:val="000000" w:themeColor="text1"/>
          <w:sz w:val="28"/>
          <w:szCs w:val="28"/>
        </w:rPr>
        <w:t>Benefits</w:t>
      </w:r>
    </w:p>
    <w:p w14:paraId="62EA087A" w14:textId="77777777" w:rsidR="00D01E7E" w:rsidRPr="00D01E7E" w:rsidRDefault="00D01E7E" w:rsidP="00D01E7E">
      <w:pPr>
        <w:numPr>
          <w:ilvl w:val="0"/>
          <w:numId w:val="1"/>
        </w:numPr>
        <w:rPr>
          <w:color w:val="000000" w:themeColor="text1"/>
          <w:sz w:val="28"/>
          <w:szCs w:val="28"/>
        </w:rPr>
      </w:pPr>
      <w:r w:rsidRPr="00D01E7E">
        <w:rPr>
          <w:color w:val="000000" w:themeColor="text1"/>
          <w:sz w:val="28"/>
          <w:szCs w:val="28"/>
        </w:rPr>
        <w:lastRenderedPageBreak/>
        <w:t xml:space="preserve">Faster response time </w:t>
      </w:r>
    </w:p>
    <w:p w14:paraId="47542ECD" w14:textId="77777777" w:rsidR="00D01E7E" w:rsidRPr="00D01E7E" w:rsidRDefault="00D01E7E" w:rsidP="00D01E7E">
      <w:pPr>
        <w:numPr>
          <w:ilvl w:val="0"/>
          <w:numId w:val="1"/>
        </w:numPr>
        <w:rPr>
          <w:color w:val="000000" w:themeColor="text1"/>
          <w:sz w:val="28"/>
          <w:szCs w:val="28"/>
        </w:rPr>
      </w:pPr>
      <w:r w:rsidRPr="00D01E7E">
        <w:rPr>
          <w:color w:val="000000" w:themeColor="text1"/>
          <w:sz w:val="28"/>
          <w:szCs w:val="28"/>
        </w:rPr>
        <w:t xml:space="preserve">Lower latency </w:t>
      </w:r>
    </w:p>
    <w:p w14:paraId="03943954" w14:textId="77777777" w:rsidR="00D01E7E" w:rsidRPr="00D01E7E" w:rsidRDefault="00D01E7E" w:rsidP="00D01E7E">
      <w:pPr>
        <w:numPr>
          <w:ilvl w:val="0"/>
          <w:numId w:val="1"/>
        </w:numPr>
        <w:rPr>
          <w:color w:val="000000" w:themeColor="text1"/>
          <w:sz w:val="28"/>
          <w:szCs w:val="28"/>
        </w:rPr>
      </w:pPr>
      <w:r w:rsidRPr="00D01E7E">
        <w:rPr>
          <w:color w:val="000000" w:themeColor="text1"/>
          <w:sz w:val="28"/>
          <w:szCs w:val="28"/>
        </w:rPr>
        <w:t xml:space="preserve">High availability </w:t>
      </w:r>
    </w:p>
    <w:p w14:paraId="68681099" w14:textId="77777777" w:rsidR="00D01E7E" w:rsidRPr="00D01E7E" w:rsidRDefault="00D01E7E" w:rsidP="00D01E7E">
      <w:pPr>
        <w:rPr>
          <w:color w:val="000000" w:themeColor="text1"/>
          <w:sz w:val="28"/>
          <w:szCs w:val="28"/>
        </w:rPr>
      </w:pPr>
      <w:r w:rsidRPr="00D01E7E">
        <w:rPr>
          <w:color w:val="000000" w:themeColor="text1"/>
          <w:sz w:val="28"/>
          <w:szCs w:val="28"/>
        </w:rPr>
        <w:pict w14:anchorId="31DE50A4">
          <v:rect id="_x0000_i1044" style="width:0;height:1.5pt" o:hralign="center" o:hrstd="t" o:hr="t" fillcolor="#a0a0a0" stroked="f"/>
        </w:pict>
      </w:r>
    </w:p>
    <w:p w14:paraId="7B51A98D" w14:textId="3E231A77" w:rsidR="00D01E7E" w:rsidRPr="00D01E7E" w:rsidRDefault="00D01E7E" w:rsidP="00D01E7E">
      <w:pPr>
        <w:rPr>
          <w:b/>
          <w:bCs/>
          <w:color w:val="000000" w:themeColor="text1"/>
          <w:sz w:val="28"/>
          <w:szCs w:val="28"/>
        </w:rPr>
      </w:pPr>
      <w:r>
        <w:rPr>
          <w:b/>
          <w:bCs/>
          <w:color w:val="000000" w:themeColor="text1"/>
          <w:sz w:val="28"/>
          <w:szCs w:val="28"/>
        </w:rPr>
        <w:t>2</w:t>
      </w:r>
      <w:r w:rsidRPr="00D01E7E">
        <w:rPr>
          <w:b/>
          <w:bCs/>
          <w:color w:val="000000" w:themeColor="text1"/>
          <w:sz w:val="28"/>
          <w:szCs w:val="28"/>
        </w:rPr>
        <w:t>.3 Content Delivery Network (CDN)</w:t>
      </w:r>
    </w:p>
    <w:p w14:paraId="06E27C9D" w14:textId="77777777" w:rsidR="00D01E7E" w:rsidRPr="00D01E7E" w:rsidRDefault="00D01E7E" w:rsidP="00D01E7E">
      <w:pPr>
        <w:rPr>
          <w:b/>
          <w:bCs/>
          <w:color w:val="000000" w:themeColor="text1"/>
          <w:sz w:val="28"/>
          <w:szCs w:val="28"/>
        </w:rPr>
      </w:pPr>
      <w:r w:rsidRPr="00D01E7E">
        <w:rPr>
          <w:b/>
          <w:bCs/>
          <w:color w:val="000000" w:themeColor="text1"/>
          <w:sz w:val="28"/>
          <w:szCs w:val="28"/>
        </w:rPr>
        <w:t>Definition</w:t>
      </w:r>
    </w:p>
    <w:p w14:paraId="39D34636" w14:textId="77777777" w:rsidR="00D01E7E" w:rsidRPr="00D01E7E" w:rsidRDefault="00D01E7E" w:rsidP="00D01E7E">
      <w:pPr>
        <w:rPr>
          <w:color w:val="000000" w:themeColor="text1"/>
          <w:sz w:val="28"/>
          <w:szCs w:val="28"/>
        </w:rPr>
      </w:pPr>
      <w:r w:rsidRPr="00D01E7E">
        <w:rPr>
          <w:color w:val="000000" w:themeColor="text1"/>
          <w:sz w:val="28"/>
          <w:szCs w:val="28"/>
        </w:rPr>
        <w:t>A CDN stores cached copies of frequently accessed videos on edge servers located around the world.</w:t>
      </w:r>
    </w:p>
    <w:p w14:paraId="793961C7" w14:textId="77777777" w:rsidR="00D01E7E" w:rsidRPr="00D01E7E" w:rsidRDefault="00D01E7E" w:rsidP="00D01E7E">
      <w:pPr>
        <w:rPr>
          <w:color w:val="000000" w:themeColor="text1"/>
          <w:sz w:val="28"/>
          <w:szCs w:val="28"/>
        </w:rPr>
      </w:pPr>
      <w:r w:rsidRPr="00D01E7E">
        <w:rPr>
          <w:color w:val="000000" w:themeColor="text1"/>
          <w:sz w:val="28"/>
          <w:szCs w:val="28"/>
        </w:rPr>
        <w:t>Instead of downloading videos from the central server, users receive content from the nearest CDN server.</w:t>
      </w:r>
    </w:p>
    <w:p w14:paraId="2968F92B" w14:textId="77777777" w:rsidR="00D01E7E" w:rsidRPr="00D01E7E" w:rsidRDefault="00D01E7E" w:rsidP="00D01E7E">
      <w:pPr>
        <w:rPr>
          <w:b/>
          <w:bCs/>
          <w:color w:val="000000" w:themeColor="text1"/>
          <w:sz w:val="28"/>
          <w:szCs w:val="28"/>
        </w:rPr>
      </w:pPr>
      <w:r w:rsidRPr="00D01E7E">
        <w:rPr>
          <w:b/>
          <w:bCs/>
          <w:color w:val="000000" w:themeColor="text1"/>
          <w:sz w:val="28"/>
          <w:szCs w:val="28"/>
        </w:rPr>
        <w:t>Advantages</w:t>
      </w:r>
    </w:p>
    <w:p w14:paraId="3B2BB36C" w14:textId="77777777" w:rsidR="00D01E7E" w:rsidRPr="00D01E7E" w:rsidRDefault="00D01E7E" w:rsidP="00D01E7E">
      <w:pPr>
        <w:numPr>
          <w:ilvl w:val="0"/>
          <w:numId w:val="2"/>
        </w:numPr>
        <w:rPr>
          <w:color w:val="000000" w:themeColor="text1"/>
          <w:sz w:val="28"/>
          <w:szCs w:val="28"/>
        </w:rPr>
      </w:pPr>
      <w:r w:rsidRPr="00D01E7E">
        <w:rPr>
          <w:color w:val="000000" w:themeColor="text1"/>
          <w:sz w:val="28"/>
          <w:szCs w:val="28"/>
        </w:rPr>
        <w:t xml:space="preserve">Reduced buffering </w:t>
      </w:r>
    </w:p>
    <w:p w14:paraId="168F170B" w14:textId="77777777" w:rsidR="00D01E7E" w:rsidRPr="00D01E7E" w:rsidRDefault="00D01E7E" w:rsidP="00D01E7E">
      <w:pPr>
        <w:numPr>
          <w:ilvl w:val="0"/>
          <w:numId w:val="2"/>
        </w:numPr>
        <w:rPr>
          <w:color w:val="000000" w:themeColor="text1"/>
          <w:sz w:val="28"/>
          <w:szCs w:val="28"/>
        </w:rPr>
      </w:pPr>
      <w:r w:rsidRPr="00D01E7E">
        <w:rPr>
          <w:color w:val="000000" w:themeColor="text1"/>
          <w:sz w:val="28"/>
          <w:szCs w:val="28"/>
        </w:rPr>
        <w:t xml:space="preserve">Lower latency </w:t>
      </w:r>
    </w:p>
    <w:p w14:paraId="0A73CE8D" w14:textId="77777777" w:rsidR="00D01E7E" w:rsidRPr="00D01E7E" w:rsidRDefault="00D01E7E" w:rsidP="00D01E7E">
      <w:pPr>
        <w:numPr>
          <w:ilvl w:val="0"/>
          <w:numId w:val="2"/>
        </w:numPr>
        <w:rPr>
          <w:color w:val="000000" w:themeColor="text1"/>
          <w:sz w:val="28"/>
          <w:szCs w:val="28"/>
        </w:rPr>
      </w:pPr>
      <w:r w:rsidRPr="00D01E7E">
        <w:rPr>
          <w:color w:val="000000" w:themeColor="text1"/>
          <w:sz w:val="28"/>
          <w:szCs w:val="28"/>
        </w:rPr>
        <w:t xml:space="preserve">Faster video loading </w:t>
      </w:r>
    </w:p>
    <w:p w14:paraId="17C7AAA0" w14:textId="77777777" w:rsidR="00D01E7E" w:rsidRPr="00D01E7E" w:rsidRDefault="00D01E7E" w:rsidP="00D01E7E">
      <w:pPr>
        <w:numPr>
          <w:ilvl w:val="0"/>
          <w:numId w:val="2"/>
        </w:numPr>
        <w:rPr>
          <w:color w:val="000000" w:themeColor="text1"/>
          <w:sz w:val="28"/>
          <w:szCs w:val="28"/>
        </w:rPr>
      </w:pPr>
      <w:r w:rsidRPr="00D01E7E">
        <w:rPr>
          <w:color w:val="000000" w:themeColor="text1"/>
          <w:sz w:val="28"/>
          <w:szCs w:val="28"/>
        </w:rPr>
        <w:t xml:space="preserve">Reduced bandwidth usage </w:t>
      </w:r>
    </w:p>
    <w:p w14:paraId="61E986D4" w14:textId="77777777" w:rsidR="00D01E7E" w:rsidRPr="00D01E7E" w:rsidRDefault="00D01E7E" w:rsidP="00D01E7E">
      <w:pPr>
        <w:numPr>
          <w:ilvl w:val="0"/>
          <w:numId w:val="2"/>
        </w:numPr>
        <w:rPr>
          <w:color w:val="000000" w:themeColor="text1"/>
          <w:sz w:val="28"/>
          <w:szCs w:val="28"/>
        </w:rPr>
      </w:pPr>
      <w:r w:rsidRPr="00D01E7E">
        <w:rPr>
          <w:color w:val="000000" w:themeColor="text1"/>
          <w:sz w:val="28"/>
          <w:szCs w:val="28"/>
        </w:rPr>
        <w:t xml:space="preserve">Less load on origin servers </w:t>
      </w:r>
    </w:p>
    <w:p w14:paraId="56E65086" w14:textId="77777777" w:rsidR="00D01E7E" w:rsidRPr="00D01E7E" w:rsidRDefault="00D01E7E" w:rsidP="00D01E7E">
      <w:pPr>
        <w:rPr>
          <w:color w:val="000000" w:themeColor="text1"/>
          <w:sz w:val="28"/>
          <w:szCs w:val="28"/>
        </w:rPr>
      </w:pPr>
      <w:r w:rsidRPr="00D01E7E">
        <w:rPr>
          <w:color w:val="000000" w:themeColor="text1"/>
          <w:sz w:val="28"/>
          <w:szCs w:val="28"/>
        </w:rPr>
        <w:pict w14:anchorId="38C86272">
          <v:rect id="_x0000_i1045" style="width:0;height:1.5pt" o:hralign="center" o:hrstd="t" o:hr="t" fillcolor="#a0a0a0" stroked="f"/>
        </w:pict>
      </w:r>
    </w:p>
    <w:p w14:paraId="5CAC18E4" w14:textId="463BE851" w:rsidR="00D01E7E" w:rsidRPr="00D01E7E" w:rsidRDefault="00D01E7E" w:rsidP="00D01E7E">
      <w:pPr>
        <w:rPr>
          <w:b/>
          <w:bCs/>
          <w:color w:val="000000" w:themeColor="text1"/>
          <w:sz w:val="28"/>
          <w:szCs w:val="28"/>
        </w:rPr>
      </w:pPr>
      <w:r>
        <w:rPr>
          <w:b/>
          <w:bCs/>
          <w:color w:val="000000" w:themeColor="text1"/>
          <w:sz w:val="28"/>
          <w:szCs w:val="28"/>
        </w:rPr>
        <w:t>2</w:t>
      </w:r>
      <w:r w:rsidRPr="00D01E7E">
        <w:rPr>
          <w:b/>
          <w:bCs/>
          <w:color w:val="000000" w:themeColor="text1"/>
          <w:sz w:val="28"/>
          <w:szCs w:val="28"/>
        </w:rPr>
        <w:t>.4 Load Balancer</w:t>
      </w:r>
    </w:p>
    <w:p w14:paraId="5143D877" w14:textId="77777777" w:rsidR="00D01E7E" w:rsidRPr="00D01E7E" w:rsidRDefault="00D01E7E" w:rsidP="00D01E7E">
      <w:pPr>
        <w:rPr>
          <w:b/>
          <w:bCs/>
          <w:color w:val="000000" w:themeColor="text1"/>
          <w:sz w:val="28"/>
          <w:szCs w:val="28"/>
        </w:rPr>
      </w:pPr>
      <w:r w:rsidRPr="00D01E7E">
        <w:rPr>
          <w:b/>
          <w:bCs/>
          <w:color w:val="000000" w:themeColor="text1"/>
          <w:sz w:val="28"/>
          <w:szCs w:val="28"/>
        </w:rPr>
        <w:t>Definition</w:t>
      </w:r>
    </w:p>
    <w:p w14:paraId="32D42DD0" w14:textId="77777777" w:rsidR="00D01E7E" w:rsidRPr="00D01E7E" w:rsidRDefault="00D01E7E" w:rsidP="00D01E7E">
      <w:pPr>
        <w:rPr>
          <w:color w:val="000000" w:themeColor="text1"/>
          <w:sz w:val="28"/>
          <w:szCs w:val="28"/>
        </w:rPr>
      </w:pPr>
      <w:r w:rsidRPr="00D01E7E">
        <w:rPr>
          <w:color w:val="000000" w:themeColor="text1"/>
          <w:sz w:val="28"/>
          <w:szCs w:val="28"/>
        </w:rPr>
        <w:t>A Load Balancer distributes incoming streaming requests evenly across multiple application servers.</w:t>
      </w:r>
    </w:p>
    <w:p w14:paraId="10EE6393" w14:textId="77777777" w:rsidR="00D01E7E" w:rsidRPr="00D01E7E" w:rsidRDefault="00D01E7E" w:rsidP="00D01E7E">
      <w:pPr>
        <w:rPr>
          <w:b/>
          <w:bCs/>
          <w:color w:val="000000" w:themeColor="text1"/>
          <w:sz w:val="28"/>
          <w:szCs w:val="28"/>
        </w:rPr>
      </w:pPr>
      <w:r w:rsidRPr="00D01E7E">
        <w:rPr>
          <w:b/>
          <w:bCs/>
          <w:color w:val="000000" w:themeColor="text1"/>
          <w:sz w:val="28"/>
          <w:szCs w:val="28"/>
        </w:rPr>
        <w:t>Working</w:t>
      </w:r>
    </w:p>
    <w:p w14:paraId="246EBE2B" w14:textId="77777777" w:rsidR="00D01E7E" w:rsidRPr="00D01E7E" w:rsidRDefault="00D01E7E" w:rsidP="00D01E7E">
      <w:pPr>
        <w:numPr>
          <w:ilvl w:val="0"/>
          <w:numId w:val="3"/>
        </w:numPr>
        <w:rPr>
          <w:color w:val="000000" w:themeColor="text1"/>
          <w:sz w:val="28"/>
          <w:szCs w:val="28"/>
        </w:rPr>
      </w:pPr>
      <w:r w:rsidRPr="00D01E7E">
        <w:rPr>
          <w:color w:val="000000" w:themeColor="text1"/>
          <w:sz w:val="28"/>
          <w:szCs w:val="28"/>
        </w:rPr>
        <w:t xml:space="preserve">User request reaches Load Balancer. </w:t>
      </w:r>
    </w:p>
    <w:p w14:paraId="47824133" w14:textId="77777777" w:rsidR="00D01E7E" w:rsidRPr="00D01E7E" w:rsidRDefault="00D01E7E" w:rsidP="00D01E7E">
      <w:pPr>
        <w:numPr>
          <w:ilvl w:val="0"/>
          <w:numId w:val="3"/>
        </w:numPr>
        <w:rPr>
          <w:color w:val="000000" w:themeColor="text1"/>
          <w:sz w:val="28"/>
          <w:szCs w:val="28"/>
        </w:rPr>
      </w:pPr>
      <w:r w:rsidRPr="00D01E7E">
        <w:rPr>
          <w:color w:val="000000" w:themeColor="text1"/>
          <w:sz w:val="28"/>
          <w:szCs w:val="28"/>
        </w:rPr>
        <w:t xml:space="preserve">Load Balancer checks server health. </w:t>
      </w:r>
    </w:p>
    <w:p w14:paraId="6B0C299A" w14:textId="77777777" w:rsidR="00D01E7E" w:rsidRPr="00D01E7E" w:rsidRDefault="00D01E7E" w:rsidP="00D01E7E">
      <w:pPr>
        <w:numPr>
          <w:ilvl w:val="0"/>
          <w:numId w:val="3"/>
        </w:numPr>
        <w:rPr>
          <w:color w:val="000000" w:themeColor="text1"/>
          <w:sz w:val="28"/>
          <w:szCs w:val="28"/>
        </w:rPr>
      </w:pPr>
      <w:r w:rsidRPr="00D01E7E">
        <w:rPr>
          <w:color w:val="000000" w:themeColor="text1"/>
          <w:sz w:val="28"/>
          <w:szCs w:val="28"/>
        </w:rPr>
        <w:t xml:space="preserve">Request is forwarded to the least busy server. </w:t>
      </w:r>
    </w:p>
    <w:p w14:paraId="4CA4DE3F" w14:textId="77777777" w:rsidR="00D01E7E" w:rsidRPr="00D01E7E" w:rsidRDefault="00D01E7E" w:rsidP="00D01E7E">
      <w:pPr>
        <w:numPr>
          <w:ilvl w:val="0"/>
          <w:numId w:val="3"/>
        </w:numPr>
        <w:rPr>
          <w:color w:val="000000" w:themeColor="text1"/>
          <w:sz w:val="28"/>
          <w:szCs w:val="28"/>
        </w:rPr>
      </w:pPr>
      <w:r w:rsidRPr="00D01E7E">
        <w:rPr>
          <w:color w:val="000000" w:themeColor="text1"/>
          <w:sz w:val="28"/>
          <w:szCs w:val="28"/>
        </w:rPr>
        <w:t xml:space="preserve">Streaming begins immediately. </w:t>
      </w:r>
    </w:p>
    <w:p w14:paraId="6BEF06E7" w14:textId="77777777" w:rsidR="00D01E7E" w:rsidRPr="00D01E7E" w:rsidRDefault="00D01E7E" w:rsidP="00D01E7E">
      <w:pPr>
        <w:rPr>
          <w:b/>
          <w:bCs/>
          <w:color w:val="000000" w:themeColor="text1"/>
          <w:sz w:val="28"/>
          <w:szCs w:val="28"/>
        </w:rPr>
      </w:pPr>
      <w:r w:rsidRPr="00D01E7E">
        <w:rPr>
          <w:b/>
          <w:bCs/>
          <w:color w:val="000000" w:themeColor="text1"/>
          <w:sz w:val="28"/>
          <w:szCs w:val="28"/>
        </w:rPr>
        <w:lastRenderedPageBreak/>
        <w:t>Benefits</w:t>
      </w:r>
    </w:p>
    <w:p w14:paraId="4BE8BAF6" w14:textId="77777777" w:rsidR="00D01E7E" w:rsidRPr="00D01E7E" w:rsidRDefault="00D01E7E" w:rsidP="00D01E7E">
      <w:pPr>
        <w:numPr>
          <w:ilvl w:val="0"/>
          <w:numId w:val="4"/>
        </w:numPr>
        <w:rPr>
          <w:color w:val="000000" w:themeColor="text1"/>
          <w:sz w:val="28"/>
          <w:szCs w:val="28"/>
        </w:rPr>
      </w:pPr>
      <w:r w:rsidRPr="00D01E7E">
        <w:rPr>
          <w:color w:val="000000" w:themeColor="text1"/>
          <w:sz w:val="28"/>
          <w:szCs w:val="28"/>
        </w:rPr>
        <w:t xml:space="preserve">Prevents server overload. </w:t>
      </w:r>
    </w:p>
    <w:p w14:paraId="3A5950B3" w14:textId="77777777" w:rsidR="00D01E7E" w:rsidRPr="00D01E7E" w:rsidRDefault="00D01E7E" w:rsidP="00D01E7E">
      <w:pPr>
        <w:numPr>
          <w:ilvl w:val="0"/>
          <w:numId w:val="4"/>
        </w:numPr>
        <w:rPr>
          <w:color w:val="000000" w:themeColor="text1"/>
          <w:sz w:val="28"/>
          <w:szCs w:val="28"/>
        </w:rPr>
      </w:pPr>
      <w:r w:rsidRPr="00D01E7E">
        <w:rPr>
          <w:color w:val="000000" w:themeColor="text1"/>
          <w:sz w:val="28"/>
          <w:szCs w:val="28"/>
        </w:rPr>
        <w:t xml:space="preserve">Improves response time. </w:t>
      </w:r>
    </w:p>
    <w:p w14:paraId="0F79BAFF" w14:textId="77777777" w:rsidR="00D01E7E" w:rsidRPr="00D01E7E" w:rsidRDefault="00D01E7E" w:rsidP="00D01E7E">
      <w:pPr>
        <w:numPr>
          <w:ilvl w:val="0"/>
          <w:numId w:val="4"/>
        </w:numPr>
        <w:rPr>
          <w:color w:val="000000" w:themeColor="text1"/>
          <w:sz w:val="28"/>
          <w:szCs w:val="28"/>
        </w:rPr>
      </w:pPr>
      <w:r w:rsidRPr="00D01E7E">
        <w:rPr>
          <w:color w:val="000000" w:themeColor="text1"/>
          <w:sz w:val="28"/>
          <w:szCs w:val="28"/>
        </w:rPr>
        <w:t xml:space="preserve">Increases system availability. </w:t>
      </w:r>
    </w:p>
    <w:p w14:paraId="4C07858E" w14:textId="77777777" w:rsidR="00D01E7E" w:rsidRPr="00D01E7E" w:rsidRDefault="00D01E7E" w:rsidP="00D01E7E">
      <w:pPr>
        <w:numPr>
          <w:ilvl w:val="0"/>
          <w:numId w:val="4"/>
        </w:numPr>
        <w:rPr>
          <w:color w:val="000000" w:themeColor="text1"/>
          <w:sz w:val="28"/>
          <w:szCs w:val="28"/>
        </w:rPr>
      </w:pPr>
      <w:r w:rsidRPr="00D01E7E">
        <w:rPr>
          <w:color w:val="000000" w:themeColor="text1"/>
          <w:sz w:val="28"/>
          <w:szCs w:val="28"/>
        </w:rPr>
        <w:t>Supports millions of concurrent users</w:t>
      </w:r>
    </w:p>
    <w:p w14:paraId="5E6A72F9" w14:textId="1C674049" w:rsidR="00D01E7E" w:rsidRPr="00D01E7E" w:rsidRDefault="00D01E7E" w:rsidP="00D01E7E">
      <w:pPr>
        <w:rPr>
          <w:b/>
          <w:bCs/>
          <w:color w:val="000000" w:themeColor="text1"/>
          <w:sz w:val="28"/>
          <w:szCs w:val="28"/>
        </w:rPr>
      </w:pPr>
      <w:r>
        <w:rPr>
          <w:b/>
          <w:bCs/>
          <w:color w:val="000000" w:themeColor="text1"/>
          <w:sz w:val="28"/>
          <w:szCs w:val="28"/>
        </w:rPr>
        <w:t>3.</w:t>
      </w:r>
      <w:r w:rsidRPr="00D01E7E">
        <w:rPr>
          <w:b/>
          <w:bCs/>
          <w:color w:val="000000" w:themeColor="text1"/>
          <w:sz w:val="28"/>
          <w:szCs w:val="28"/>
        </w:rPr>
        <w:t>Caching Techniques</w:t>
      </w:r>
    </w:p>
    <w:p w14:paraId="34C9AFB9" w14:textId="77777777" w:rsidR="00D01E7E" w:rsidRPr="00D01E7E" w:rsidRDefault="00D01E7E" w:rsidP="00D01E7E">
      <w:pPr>
        <w:rPr>
          <w:b/>
          <w:bCs/>
          <w:color w:val="000000" w:themeColor="text1"/>
          <w:sz w:val="28"/>
          <w:szCs w:val="28"/>
        </w:rPr>
      </w:pPr>
      <w:r w:rsidRPr="00D01E7E">
        <w:rPr>
          <w:b/>
          <w:bCs/>
          <w:color w:val="000000" w:themeColor="text1"/>
          <w:sz w:val="28"/>
          <w:szCs w:val="28"/>
        </w:rPr>
        <w:t>Definition</w:t>
      </w:r>
    </w:p>
    <w:p w14:paraId="386709F3" w14:textId="77777777" w:rsidR="00D01E7E" w:rsidRPr="00D01E7E" w:rsidRDefault="00D01E7E" w:rsidP="00D01E7E">
      <w:pPr>
        <w:rPr>
          <w:color w:val="000000" w:themeColor="text1"/>
          <w:sz w:val="28"/>
          <w:szCs w:val="28"/>
        </w:rPr>
      </w:pPr>
      <w:r w:rsidRPr="00D01E7E">
        <w:rPr>
          <w:color w:val="000000" w:themeColor="text1"/>
          <w:sz w:val="28"/>
          <w:szCs w:val="28"/>
        </w:rPr>
        <w:t>Caching stores frequently accessed content closer to users to reduce repeated requests to the origin server.</w:t>
      </w:r>
    </w:p>
    <w:p w14:paraId="63F57C87" w14:textId="77777777" w:rsidR="00D01E7E" w:rsidRPr="00D01E7E" w:rsidRDefault="00D01E7E" w:rsidP="00D01E7E">
      <w:pPr>
        <w:rPr>
          <w:color w:val="000000" w:themeColor="text1"/>
          <w:sz w:val="28"/>
          <w:szCs w:val="28"/>
        </w:rPr>
      </w:pPr>
      <w:r w:rsidRPr="00D01E7E">
        <w:rPr>
          <w:color w:val="000000" w:themeColor="text1"/>
          <w:sz w:val="28"/>
          <w:szCs w:val="28"/>
        </w:rPr>
        <w:pict w14:anchorId="198A8EAD">
          <v:rect id="_x0000_i1067" style="width:0;height:1.5pt" o:hralign="center" o:hrstd="t" o:hr="t" fillcolor="#a0a0a0" stroked="f"/>
        </w:pict>
      </w:r>
    </w:p>
    <w:p w14:paraId="5BB72B4C" w14:textId="3159DDEE" w:rsidR="00D01E7E" w:rsidRPr="00D01E7E" w:rsidRDefault="00D01E7E" w:rsidP="00D01E7E">
      <w:pPr>
        <w:rPr>
          <w:b/>
          <w:bCs/>
          <w:color w:val="000000" w:themeColor="text1"/>
          <w:sz w:val="28"/>
          <w:szCs w:val="28"/>
        </w:rPr>
      </w:pPr>
      <w:r>
        <w:rPr>
          <w:b/>
          <w:bCs/>
          <w:color w:val="000000" w:themeColor="text1"/>
          <w:sz w:val="28"/>
          <w:szCs w:val="28"/>
        </w:rPr>
        <w:t>3.1</w:t>
      </w:r>
      <w:r w:rsidRPr="00D01E7E">
        <w:rPr>
          <w:b/>
          <w:bCs/>
          <w:color w:val="000000" w:themeColor="text1"/>
          <w:sz w:val="28"/>
          <w:szCs w:val="28"/>
        </w:rPr>
        <w:t>Types of Caching</w:t>
      </w:r>
    </w:p>
    <w:p w14:paraId="1D04DDCD" w14:textId="77777777" w:rsidR="00D01E7E" w:rsidRPr="00D01E7E" w:rsidRDefault="00D01E7E" w:rsidP="00D01E7E">
      <w:pPr>
        <w:rPr>
          <w:b/>
          <w:bCs/>
          <w:color w:val="000000" w:themeColor="text1"/>
          <w:sz w:val="28"/>
          <w:szCs w:val="28"/>
        </w:rPr>
      </w:pPr>
      <w:r w:rsidRPr="00D01E7E">
        <w:rPr>
          <w:b/>
          <w:bCs/>
          <w:color w:val="000000" w:themeColor="text1"/>
          <w:sz w:val="28"/>
          <w:szCs w:val="28"/>
        </w:rPr>
        <w:t>Edge Caching</w:t>
      </w:r>
    </w:p>
    <w:p w14:paraId="5EBDB71F" w14:textId="77777777" w:rsidR="00D01E7E" w:rsidRPr="00D01E7E" w:rsidRDefault="00D01E7E" w:rsidP="00D01E7E">
      <w:pPr>
        <w:rPr>
          <w:color w:val="000000" w:themeColor="text1"/>
          <w:sz w:val="28"/>
          <w:szCs w:val="28"/>
        </w:rPr>
      </w:pPr>
      <w:r w:rsidRPr="00D01E7E">
        <w:rPr>
          <w:color w:val="000000" w:themeColor="text1"/>
          <w:sz w:val="28"/>
          <w:szCs w:val="28"/>
        </w:rPr>
        <w:t>Videos stored on CDN edge servers.</w:t>
      </w:r>
    </w:p>
    <w:p w14:paraId="2F26FC33" w14:textId="77777777" w:rsidR="00D01E7E" w:rsidRPr="00D01E7E" w:rsidRDefault="00D01E7E" w:rsidP="00D01E7E">
      <w:pPr>
        <w:rPr>
          <w:color w:val="000000" w:themeColor="text1"/>
          <w:sz w:val="28"/>
          <w:szCs w:val="28"/>
        </w:rPr>
      </w:pPr>
      <w:r w:rsidRPr="00D01E7E">
        <w:rPr>
          <w:color w:val="000000" w:themeColor="text1"/>
          <w:sz w:val="28"/>
          <w:szCs w:val="28"/>
        </w:rPr>
        <w:pict w14:anchorId="7390350C">
          <v:rect id="_x0000_i1068" style="width:0;height:1.5pt" o:hralign="center" o:hrstd="t" o:hr="t" fillcolor="#a0a0a0" stroked="f"/>
        </w:pict>
      </w:r>
    </w:p>
    <w:p w14:paraId="05A60580" w14:textId="77777777" w:rsidR="00D01E7E" w:rsidRPr="00D01E7E" w:rsidRDefault="00D01E7E" w:rsidP="00D01E7E">
      <w:pPr>
        <w:rPr>
          <w:b/>
          <w:bCs/>
          <w:color w:val="000000" w:themeColor="text1"/>
          <w:sz w:val="28"/>
          <w:szCs w:val="28"/>
        </w:rPr>
      </w:pPr>
      <w:r w:rsidRPr="00D01E7E">
        <w:rPr>
          <w:b/>
          <w:bCs/>
          <w:color w:val="000000" w:themeColor="text1"/>
          <w:sz w:val="28"/>
          <w:szCs w:val="28"/>
        </w:rPr>
        <w:t>Application Cache</w:t>
      </w:r>
    </w:p>
    <w:p w14:paraId="4D2DB23A" w14:textId="77777777" w:rsidR="00D01E7E" w:rsidRPr="00D01E7E" w:rsidRDefault="00D01E7E" w:rsidP="00D01E7E">
      <w:pPr>
        <w:rPr>
          <w:color w:val="000000" w:themeColor="text1"/>
          <w:sz w:val="28"/>
          <w:szCs w:val="28"/>
        </w:rPr>
      </w:pPr>
      <w:r w:rsidRPr="00D01E7E">
        <w:rPr>
          <w:color w:val="000000" w:themeColor="text1"/>
          <w:sz w:val="28"/>
          <w:szCs w:val="28"/>
        </w:rPr>
        <w:t>Stores frequently requested application data.</w:t>
      </w:r>
    </w:p>
    <w:p w14:paraId="6D1B33C8" w14:textId="77777777" w:rsidR="00D01E7E" w:rsidRPr="00D01E7E" w:rsidRDefault="00D01E7E" w:rsidP="00D01E7E">
      <w:pPr>
        <w:rPr>
          <w:color w:val="000000" w:themeColor="text1"/>
          <w:sz w:val="28"/>
          <w:szCs w:val="28"/>
        </w:rPr>
      </w:pPr>
      <w:r w:rsidRPr="00D01E7E">
        <w:rPr>
          <w:color w:val="000000" w:themeColor="text1"/>
          <w:sz w:val="28"/>
          <w:szCs w:val="28"/>
        </w:rPr>
        <w:t>Examples</w:t>
      </w:r>
    </w:p>
    <w:p w14:paraId="479E8242" w14:textId="77777777" w:rsidR="00D01E7E" w:rsidRPr="00D01E7E" w:rsidRDefault="00D01E7E" w:rsidP="00D01E7E">
      <w:pPr>
        <w:numPr>
          <w:ilvl w:val="0"/>
          <w:numId w:val="5"/>
        </w:numPr>
        <w:rPr>
          <w:color w:val="000000" w:themeColor="text1"/>
          <w:sz w:val="28"/>
          <w:szCs w:val="28"/>
        </w:rPr>
      </w:pPr>
      <w:r w:rsidRPr="00D01E7E">
        <w:rPr>
          <w:color w:val="000000" w:themeColor="text1"/>
          <w:sz w:val="28"/>
          <w:szCs w:val="28"/>
        </w:rPr>
        <w:t xml:space="preserve">User profiles </w:t>
      </w:r>
    </w:p>
    <w:p w14:paraId="26F7E888" w14:textId="77777777" w:rsidR="00D01E7E" w:rsidRPr="00D01E7E" w:rsidRDefault="00D01E7E" w:rsidP="00D01E7E">
      <w:pPr>
        <w:numPr>
          <w:ilvl w:val="0"/>
          <w:numId w:val="5"/>
        </w:numPr>
        <w:rPr>
          <w:color w:val="000000" w:themeColor="text1"/>
          <w:sz w:val="28"/>
          <w:szCs w:val="28"/>
        </w:rPr>
      </w:pPr>
      <w:r w:rsidRPr="00D01E7E">
        <w:rPr>
          <w:color w:val="000000" w:themeColor="text1"/>
          <w:sz w:val="28"/>
          <w:szCs w:val="28"/>
        </w:rPr>
        <w:t xml:space="preserve">Subscription plans </w:t>
      </w:r>
    </w:p>
    <w:p w14:paraId="0FA078FC" w14:textId="77777777" w:rsidR="00D01E7E" w:rsidRPr="00D01E7E" w:rsidRDefault="00D01E7E" w:rsidP="00D01E7E">
      <w:pPr>
        <w:numPr>
          <w:ilvl w:val="0"/>
          <w:numId w:val="5"/>
        </w:numPr>
        <w:rPr>
          <w:color w:val="000000" w:themeColor="text1"/>
          <w:sz w:val="28"/>
          <w:szCs w:val="28"/>
        </w:rPr>
      </w:pPr>
      <w:r w:rsidRPr="00D01E7E">
        <w:rPr>
          <w:color w:val="000000" w:themeColor="text1"/>
          <w:sz w:val="28"/>
          <w:szCs w:val="28"/>
        </w:rPr>
        <w:t xml:space="preserve">Popular movie lists </w:t>
      </w:r>
    </w:p>
    <w:p w14:paraId="1A4E0B47" w14:textId="77777777" w:rsidR="00D01E7E" w:rsidRPr="00D01E7E" w:rsidRDefault="00D01E7E" w:rsidP="00D01E7E">
      <w:pPr>
        <w:rPr>
          <w:color w:val="000000" w:themeColor="text1"/>
          <w:sz w:val="28"/>
          <w:szCs w:val="28"/>
        </w:rPr>
      </w:pPr>
      <w:r w:rsidRPr="00D01E7E">
        <w:rPr>
          <w:color w:val="000000" w:themeColor="text1"/>
          <w:sz w:val="28"/>
          <w:szCs w:val="28"/>
        </w:rPr>
        <w:pict w14:anchorId="7E500205">
          <v:rect id="_x0000_i1069" style="width:0;height:1.5pt" o:hralign="center" o:hrstd="t" o:hr="t" fillcolor="#a0a0a0" stroked="f"/>
        </w:pict>
      </w:r>
    </w:p>
    <w:p w14:paraId="3F137151" w14:textId="77777777" w:rsidR="00D01E7E" w:rsidRPr="00D01E7E" w:rsidRDefault="00D01E7E" w:rsidP="00D01E7E">
      <w:pPr>
        <w:rPr>
          <w:b/>
          <w:bCs/>
          <w:color w:val="000000" w:themeColor="text1"/>
          <w:sz w:val="28"/>
          <w:szCs w:val="28"/>
        </w:rPr>
      </w:pPr>
      <w:r w:rsidRPr="00D01E7E">
        <w:rPr>
          <w:b/>
          <w:bCs/>
          <w:color w:val="000000" w:themeColor="text1"/>
          <w:sz w:val="28"/>
          <w:szCs w:val="28"/>
        </w:rPr>
        <w:t>Database Cache</w:t>
      </w:r>
    </w:p>
    <w:p w14:paraId="67EF180D" w14:textId="77777777" w:rsidR="00D01E7E" w:rsidRPr="00D01E7E" w:rsidRDefault="00D01E7E" w:rsidP="00D01E7E">
      <w:pPr>
        <w:rPr>
          <w:color w:val="000000" w:themeColor="text1"/>
          <w:sz w:val="28"/>
          <w:szCs w:val="28"/>
        </w:rPr>
      </w:pPr>
      <w:r w:rsidRPr="00D01E7E">
        <w:rPr>
          <w:color w:val="000000" w:themeColor="text1"/>
          <w:sz w:val="28"/>
          <w:szCs w:val="28"/>
        </w:rPr>
        <w:t>Frequently executed database queries are cached.</w:t>
      </w:r>
    </w:p>
    <w:p w14:paraId="5A7A8C94" w14:textId="77777777" w:rsidR="00D01E7E" w:rsidRPr="00D01E7E" w:rsidRDefault="00D01E7E" w:rsidP="00D01E7E">
      <w:pPr>
        <w:rPr>
          <w:color w:val="000000" w:themeColor="text1"/>
          <w:sz w:val="28"/>
          <w:szCs w:val="28"/>
        </w:rPr>
      </w:pPr>
      <w:r w:rsidRPr="00D01E7E">
        <w:rPr>
          <w:color w:val="000000" w:themeColor="text1"/>
          <w:sz w:val="28"/>
          <w:szCs w:val="28"/>
        </w:rPr>
        <w:t>Benefits</w:t>
      </w:r>
    </w:p>
    <w:p w14:paraId="2A6FEC26" w14:textId="77777777" w:rsidR="00D01E7E" w:rsidRPr="00D01E7E" w:rsidRDefault="00D01E7E" w:rsidP="00D01E7E">
      <w:pPr>
        <w:numPr>
          <w:ilvl w:val="0"/>
          <w:numId w:val="6"/>
        </w:numPr>
        <w:rPr>
          <w:color w:val="000000" w:themeColor="text1"/>
          <w:sz w:val="28"/>
          <w:szCs w:val="28"/>
        </w:rPr>
      </w:pPr>
      <w:r w:rsidRPr="00D01E7E">
        <w:rPr>
          <w:color w:val="000000" w:themeColor="text1"/>
          <w:sz w:val="28"/>
          <w:szCs w:val="28"/>
        </w:rPr>
        <w:t xml:space="preserve">Faster response. </w:t>
      </w:r>
    </w:p>
    <w:p w14:paraId="22C3343D" w14:textId="77777777" w:rsidR="00D01E7E" w:rsidRPr="00D01E7E" w:rsidRDefault="00D01E7E" w:rsidP="00D01E7E">
      <w:pPr>
        <w:numPr>
          <w:ilvl w:val="0"/>
          <w:numId w:val="6"/>
        </w:numPr>
        <w:rPr>
          <w:color w:val="000000" w:themeColor="text1"/>
          <w:sz w:val="28"/>
          <w:szCs w:val="28"/>
        </w:rPr>
      </w:pPr>
      <w:r w:rsidRPr="00D01E7E">
        <w:rPr>
          <w:color w:val="000000" w:themeColor="text1"/>
          <w:sz w:val="28"/>
          <w:szCs w:val="28"/>
        </w:rPr>
        <w:lastRenderedPageBreak/>
        <w:t>Lower database workload.</w:t>
      </w:r>
    </w:p>
    <w:p w14:paraId="7A0A5304" w14:textId="108467B1"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 xml:space="preserve"> Cost Optimization Strategies</w:t>
      </w:r>
    </w:p>
    <w:p w14:paraId="791FADEC" w14:textId="77777777" w:rsidR="00D01E7E" w:rsidRPr="00D01E7E" w:rsidRDefault="00D01E7E" w:rsidP="00D01E7E">
      <w:pPr>
        <w:rPr>
          <w:color w:val="000000" w:themeColor="text1"/>
          <w:sz w:val="28"/>
          <w:szCs w:val="28"/>
        </w:rPr>
      </w:pPr>
      <w:r w:rsidRPr="00D01E7E">
        <w:rPr>
          <w:color w:val="000000" w:themeColor="text1"/>
          <w:sz w:val="28"/>
          <w:szCs w:val="28"/>
        </w:rPr>
        <w:t>Cloud platforms provide several methods to reduce operational costs while maintaining performance.</w:t>
      </w:r>
    </w:p>
    <w:p w14:paraId="4F601F1C" w14:textId="77777777" w:rsidR="00D01E7E" w:rsidRPr="00D01E7E" w:rsidRDefault="00D01E7E" w:rsidP="00D01E7E">
      <w:pPr>
        <w:rPr>
          <w:color w:val="000000" w:themeColor="text1"/>
          <w:sz w:val="28"/>
          <w:szCs w:val="28"/>
        </w:rPr>
      </w:pPr>
      <w:r w:rsidRPr="00D01E7E">
        <w:rPr>
          <w:color w:val="000000" w:themeColor="text1"/>
          <w:sz w:val="28"/>
          <w:szCs w:val="28"/>
        </w:rPr>
        <w:pict w14:anchorId="476428CA">
          <v:rect id="_x0000_i1115" style="width:0;height:1.5pt" o:hralign="center" o:hrstd="t" o:hr="t" fillcolor="#a0a0a0" stroked="f"/>
        </w:pict>
      </w:r>
    </w:p>
    <w:p w14:paraId="35965010" w14:textId="5E361D10"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.1 Pay-As-You-Go Pricing</w:t>
      </w:r>
    </w:p>
    <w:p w14:paraId="628A35F3" w14:textId="77777777" w:rsidR="00D01E7E" w:rsidRPr="00D01E7E" w:rsidRDefault="00D01E7E" w:rsidP="00D01E7E">
      <w:pPr>
        <w:rPr>
          <w:color w:val="000000" w:themeColor="text1"/>
          <w:sz w:val="28"/>
          <w:szCs w:val="28"/>
        </w:rPr>
      </w:pPr>
      <w:r w:rsidRPr="00D01E7E">
        <w:rPr>
          <w:color w:val="000000" w:themeColor="text1"/>
          <w:sz w:val="28"/>
          <w:szCs w:val="28"/>
        </w:rPr>
        <w:t>Pay only for the resources consumed.</w:t>
      </w:r>
    </w:p>
    <w:p w14:paraId="6B4497B2" w14:textId="77777777" w:rsidR="00D01E7E" w:rsidRPr="00D01E7E" w:rsidRDefault="00D01E7E" w:rsidP="00D01E7E">
      <w:pPr>
        <w:rPr>
          <w:color w:val="000000" w:themeColor="text1"/>
          <w:sz w:val="28"/>
          <w:szCs w:val="28"/>
        </w:rPr>
      </w:pPr>
      <w:r w:rsidRPr="00D01E7E">
        <w:rPr>
          <w:color w:val="000000" w:themeColor="text1"/>
          <w:sz w:val="28"/>
          <w:szCs w:val="28"/>
        </w:rPr>
        <w:t>Benefits</w:t>
      </w:r>
    </w:p>
    <w:p w14:paraId="417C817F" w14:textId="77777777" w:rsidR="00D01E7E" w:rsidRPr="00D01E7E" w:rsidRDefault="00D01E7E" w:rsidP="00D01E7E">
      <w:pPr>
        <w:numPr>
          <w:ilvl w:val="0"/>
          <w:numId w:val="7"/>
        </w:numPr>
        <w:rPr>
          <w:color w:val="000000" w:themeColor="text1"/>
          <w:sz w:val="28"/>
          <w:szCs w:val="28"/>
        </w:rPr>
      </w:pPr>
      <w:r w:rsidRPr="00D01E7E">
        <w:rPr>
          <w:color w:val="000000" w:themeColor="text1"/>
          <w:sz w:val="28"/>
          <w:szCs w:val="28"/>
        </w:rPr>
        <w:t xml:space="preserve">No upfront investment. </w:t>
      </w:r>
    </w:p>
    <w:p w14:paraId="6080CC76" w14:textId="77777777" w:rsidR="00D01E7E" w:rsidRPr="00D01E7E" w:rsidRDefault="00D01E7E" w:rsidP="00D01E7E">
      <w:pPr>
        <w:numPr>
          <w:ilvl w:val="0"/>
          <w:numId w:val="7"/>
        </w:numPr>
        <w:rPr>
          <w:color w:val="000000" w:themeColor="text1"/>
          <w:sz w:val="28"/>
          <w:szCs w:val="28"/>
        </w:rPr>
      </w:pPr>
      <w:r w:rsidRPr="00D01E7E">
        <w:rPr>
          <w:color w:val="000000" w:themeColor="text1"/>
          <w:sz w:val="28"/>
          <w:szCs w:val="28"/>
        </w:rPr>
        <w:t xml:space="preserve">Lower operational expenses. </w:t>
      </w:r>
    </w:p>
    <w:p w14:paraId="4830B737" w14:textId="77777777" w:rsidR="00D01E7E" w:rsidRPr="00D01E7E" w:rsidRDefault="00D01E7E" w:rsidP="00D01E7E">
      <w:pPr>
        <w:rPr>
          <w:color w:val="000000" w:themeColor="text1"/>
          <w:sz w:val="28"/>
          <w:szCs w:val="28"/>
        </w:rPr>
      </w:pPr>
      <w:r w:rsidRPr="00D01E7E">
        <w:rPr>
          <w:color w:val="000000" w:themeColor="text1"/>
          <w:sz w:val="28"/>
          <w:szCs w:val="28"/>
        </w:rPr>
        <w:pict w14:anchorId="687D9AB5">
          <v:rect id="_x0000_i1116" style="width:0;height:1.5pt" o:hralign="center" o:hrstd="t" o:hr="t" fillcolor="#a0a0a0" stroked="f"/>
        </w:pict>
      </w:r>
    </w:p>
    <w:p w14:paraId="0FF1857C" w14:textId="45A415AA"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.2 Auto Scaling</w:t>
      </w:r>
    </w:p>
    <w:p w14:paraId="3F9AAAFB" w14:textId="77777777" w:rsidR="00D01E7E" w:rsidRPr="00D01E7E" w:rsidRDefault="00D01E7E" w:rsidP="00D01E7E">
      <w:pPr>
        <w:rPr>
          <w:color w:val="000000" w:themeColor="text1"/>
          <w:sz w:val="28"/>
          <w:szCs w:val="28"/>
        </w:rPr>
      </w:pPr>
      <w:r w:rsidRPr="00D01E7E">
        <w:rPr>
          <w:color w:val="000000" w:themeColor="text1"/>
          <w:sz w:val="28"/>
          <w:szCs w:val="28"/>
        </w:rPr>
        <w:t>Unused servers are removed automatically after peak demand.</w:t>
      </w:r>
    </w:p>
    <w:p w14:paraId="2B9E3D38" w14:textId="77777777" w:rsidR="00D01E7E" w:rsidRPr="00D01E7E" w:rsidRDefault="00D01E7E" w:rsidP="00D01E7E">
      <w:pPr>
        <w:rPr>
          <w:color w:val="000000" w:themeColor="text1"/>
          <w:sz w:val="28"/>
          <w:szCs w:val="28"/>
        </w:rPr>
      </w:pPr>
      <w:r w:rsidRPr="00D01E7E">
        <w:rPr>
          <w:color w:val="000000" w:themeColor="text1"/>
          <w:sz w:val="28"/>
          <w:szCs w:val="28"/>
        </w:rPr>
        <w:t>Benefits</w:t>
      </w:r>
    </w:p>
    <w:p w14:paraId="709F659B" w14:textId="77777777" w:rsidR="00D01E7E" w:rsidRPr="00D01E7E" w:rsidRDefault="00D01E7E" w:rsidP="00D01E7E">
      <w:pPr>
        <w:numPr>
          <w:ilvl w:val="0"/>
          <w:numId w:val="8"/>
        </w:numPr>
        <w:rPr>
          <w:color w:val="000000" w:themeColor="text1"/>
          <w:sz w:val="28"/>
          <w:szCs w:val="28"/>
        </w:rPr>
      </w:pPr>
      <w:r w:rsidRPr="00D01E7E">
        <w:rPr>
          <w:color w:val="000000" w:themeColor="text1"/>
          <w:sz w:val="28"/>
          <w:szCs w:val="28"/>
        </w:rPr>
        <w:t xml:space="preserve">Eliminates unnecessary costs. </w:t>
      </w:r>
    </w:p>
    <w:p w14:paraId="2E09EA77" w14:textId="77777777" w:rsidR="00D01E7E" w:rsidRPr="00D01E7E" w:rsidRDefault="00D01E7E" w:rsidP="00D01E7E">
      <w:pPr>
        <w:numPr>
          <w:ilvl w:val="0"/>
          <w:numId w:val="8"/>
        </w:numPr>
        <w:rPr>
          <w:color w:val="000000" w:themeColor="text1"/>
          <w:sz w:val="28"/>
          <w:szCs w:val="28"/>
        </w:rPr>
      </w:pPr>
      <w:r w:rsidRPr="00D01E7E">
        <w:rPr>
          <w:color w:val="000000" w:themeColor="text1"/>
          <w:sz w:val="28"/>
          <w:szCs w:val="28"/>
        </w:rPr>
        <w:t xml:space="preserve">Efficient resource utilization. </w:t>
      </w:r>
    </w:p>
    <w:p w14:paraId="4D749426" w14:textId="77777777" w:rsidR="00D01E7E" w:rsidRPr="00D01E7E" w:rsidRDefault="00D01E7E" w:rsidP="00D01E7E">
      <w:pPr>
        <w:rPr>
          <w:color w:val="000000" w:themeColor="text1"/>
          <w:sz w:val="28"/>
          <w:szCs w:val="28"/>
        </w:rPr>
      </w:pPr>
      <w:r w:rsidRPr="00D01E7E">
        <w:rPr>
          <w:color w:val="000000" w:themeColor="text1"/>
          <w:sz w:val="28"/>
          <w:szCs w:val="28"/>
        </w:rPr>
        <w:pict w14:anchorId="35A4FCFA">
          <v:rect id="_x0000_i1117" style="width:0;height:1.5pt" o:hralign="center" o:hrstd="t" o:hr="t" fillcolor="#a0a0a0" stroked="f"/>
        </w:pict>
      </w:r>
    </w:p>
    <w:p w14:paraId="0C644322" w14:textId="221101C7"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.3 CDN Caching</w:t>
      </w:r>
    </w:p>
    <w:p w14:paraId="7D703435" w14:textId="77777777" w:rsidR="00D01E7E" w:rsidRPr="00D01E7E" w:rsidRDefault="00D01E7E" w:rsidP="00D01E7E">
      <w:pPr>
        <w:rPr>
          <w:color w:val="000000" w:themeColor="text1"/>
          <w:sz w:val="28"/>
          <w:szCs w:val="28"/>
        </w:rPr>
      </w:pPr>
      <w:r w:rsidRPr="00D01E7E">
        <w:rPr>
          <w:color w:val="000000" w:themeColor="text1"/>
          <w:sz w:val="28"/>
          <w:szCs w:val="28"/>
        </w:rPr>
        <w:t>Serving content from edge servers reduces bandwidth and origin server costs.</w:t>
      </w:r>
    </w:p>
    <w:p w14:paraId="548FD2AF" w14:textId="77777777" w:rsidR="00D01E7E" w:rsidRPr="00D01E7E" w:rsidRDefault="00D01E7E" w:rsidP="00D01E7E">
      <w:pPr>
        <w:rPr>
          <w:color w:val="000000" w:themeColor="text1"/>
          <w:sz w:val="28"/>
          <w:szCs w:val="28"/>
        </w:rPr>
      </w:pPr>
      <w:r w:rsidRPr="00D01E7E">
        <w:rPr>
          <w:color w:val="000000" w:themeColor="text1"/>
          <w:sz w:val="28"/>
          <w:szCs w:val="28"/>
        </w:rPr>
        <w:pict w14:anchorId="1589D9E4">
          <v:rect id="_x0000_i1118" style="width:0;height:1.5pt" o:hralign="center" o:hrstd="t" o:hr="t" fillcolor="#a0a0a0" stroked="f"/>
        </w:pict>
      </w:r>
    </w:p>
    <w:p w14:paraId="2C92601D" w14:textId="57659ABC"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.4 Storage Tiering</w:t>
      </w:r>
    </w:p>
    <w:p w14:paraId="067DF887" w14:textId="77777777" w:rsidR="00D01E7E" w:rsidRPr="00D01E7E" w:rsidRDefault="00D01E7E" w:rsidP="00D01E7E">
      <w:pPr>
        <w:rPr>
          <w:color w:val="000000" w:themeColor="text1"/>
          <w:sz w:val="28"/>
          <w:szCs w:val="28"/>
        </w:rPr>
      </w:pPr>
      <w:r w:rsidRPr="00D01E7E">
        <w:rPr>
          <w:color w:val="000000" w:themeColor="text1"/>
          <w:sz w:val="28"/>
          <w:szCs w:val="28"/>
        </w:rPr>
        <w:t>Store frequently accessed videos in high-performance storage and older content in low-cost archival storage.</w:t>
      </w:r>
    </w:p>
    <w:p w14:paraId="29B40B2A" w14:textId="77777777" w:rsidR="00D01E7E" w:rsidRPr="00D01E7E" w:rsidRDefault="00D01E7E" w:rsidP="00D01E7E">
      <w:pPr>
        <w:rPr>
          <w:color w:val="000000" w:themeColor="text1"/>
          <w:sz w:val="28"/>
          <w:szCs w:val="28"/>
        </w:rPr>
      </w:pPr>
      <w:r w:rsidRPr="00D01E7E">
        <w:rPr>
          <w:color w:val="000000" w:themeColor="text1"/>
          <w:sz w:val="28"/>
          <w:szCs w:val="28"/>
        </w:rPr>
        <w:pict w14:anchorId="6478B5D9">
          <v:rect id="_x0000_i1119" style="width:0;height:1.5pt" o:hralign="center" o:hrstd="t" o:hr="t" fillcolor="#a0a0a0" stroked="f"/>
        </w:pict>
      </w:r>
    </w:p>
    <w:p w14:paraId="7B1D25F7" w14:textId="190A2032"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.5 Reserved Instances</w:t>
      </w:r>
    </w:p>
    <w:p w14:paraId="28468186" w14:textId="77777777" w:rsidR="00D01E7E" w:rsidRPr="00D01E7E" w:rsidRDefault="00D01E7E" w:rsidP="00D01E7E">
      <w:pPr>
        <w:rPr>
          <w:color w:val="000000" w:themeColor="text1"/>
          <w:sz w:val="28"/>
          <w:szCs w:val="28"/>
        </w:rPr>
      </w:pPr>
      <w:r w:rsidRPr="00D01E7E">
        <w:rPr>
          <w:color w:val="000000" w:themeColor="text1"/>
          <w:sz w:val="28"/>
          <w:szCs w:val="28"/>
        </w:rPr>
        <w:t>Reserve cloud resources for predictable workloads at discounted prices.</w:t>
      </w:r>
    </w:p>
    <w:p w14:paraId="33E3B0D8" w14:textId="77777777" w:rsidR="00D01E7E" w:rsidRPr="00D01E7E" w:rsidRDefault="00D01E7E" w:rsidP="00D01E7E">
      <w:pPr>
        <w:rPr>
          <w:color w:val="000000" w:themeColor="text1"/>
          <w:sz w:val="28"/>
          <w:szCs w:val="28"/>
        </w:rPr>
      </w:pPr>
      <w:r w:rsidRPr="00D01E7E">
        <w:rPr>
          <w:color w:val="000000" w:themeColor="text1"/>
          <w:sz w:val="28"/>
          <w:szCs w:val="28"/>
        </w:rPr>
        <w:lastRenderedPageBreak/>
        <w:pict w14:anchorId="05E5449D">
          <v:rect id="_x0000_i1120" style="width:0;height:1.5pt" o:hralign="center" o:hrstd="t" o:hr="t" fillcolor="#a0a0a0" stroked="f"/>
        </w:pict>
      </w:r>
    </w:p>
    <w:p w14:paraId="41042D07" w14:textId="75EF343E"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.6 Spot Instances</w:t>
      </w:r>
    </w:p>
    <w:p w14:paraId="58404839" w14:textId="77777777" w:rsidR="00D01E7E" w:rsidRPr="00D01E7E" w:rsidRDefault="00D01E7E" w:rsidP="00D01E7E">
      <w:pPr>
        <w:rPr>
          <w:color w:val="000000" w:themeColor="text1"/>
          <w:sz w:val="28"/>
          <w:szCs w:val="28"/>
        </w:rPr>
      </w:pPr>
      <w:r w:rsidRPr="00D01E7E">
        <w:rPr>
          <w:color w:val="000000" w:themeColor="text1"/>
          <w:sz w:val="28"/>
          <w:szCs w:val="28"/>
        </w:rPr>
        <w:t>Use low-cost spare cloud capacity for non-critical tasks such as video encoding and batch processing.</w:t>
      </w:r>
    </w:p>
    <w:p w14:paraId="351F9504" w14:textId="77777777" w:rsidR="00D01E7E" w:rsidRPr="00D01E7E" w:rsidRDefault="00D01E7E" w:rsidP="00D01E7E">
      <w:pPr>
        <w:rPr>
          <w:color w:val="000000" w:themeColor="text1"/>
          <w:sz w:val="28"/>
          <w:szCs w:val="28"/>
        </w:rPr>
      </w:pPr>
      <w:r w:rsidRPr="00D01E7E">
        <w:rPr>
          <w:color w:val="000000" w:themeColor="text1"/>
          <w:sz w:val="28"/>
          <w:szCs w:val="28"/>
        </w:rPr>
        <w:pict w14:anchorId="4785FB66">
          <v:rect id="_x0000_i1121" style="width:0;height:1.5pt" o:hralign="center" o:hrstd="t" o:hr="t" fillcolor="#a0a0a0" stroked="f"/>
        </w:pict>
      </w:r>
    </w:p>
    <w:p w14:paraId="17A479EC" w14:textId="3FD322EC" w:rsidR="00D01E7E" w:rsidRPr="00D01E7E" w:rsidRDefault="00D01E7E" w:rsidP="00D01E7E">
      <w:pPr>
        <w:rPr>
          <w:b/>
          <w:bCs/>
          <w:color w:val="000000" w:themeColor="text1"/>
          <w:sz w:val="28"/>
          <w:szCs w:val="28"/>
        </w:rPr>
      </w:pPr>
      <w:r>
        <w:rPr>
          <w:b/>
          <w:bCs/>
          <w:color w:val="000000" w:themeColor="text1"/>
          <w:sz w:val="28"/>
          <w:szCs w:val="28"/>
        </w:rPr>
        <w:t>4</w:t>
      </w:r>
      <w:r w:rsidRPr="00D01E7E">
        <w:rPr>
          <w:b/>
          <w:bCs/>
          <w:color w:val="000000" w:themeColor="text1"/>
          <w:sz w:val="28"/>
          <w:szCs w:val="28"/>
        </w:rPr>
        <w:t>.7 Monitoring and Optimization</w:t>
      </w:r>
    </w:p>
    <w:p w14:paraId="1BE60071" w14:textId="77777777" w:rsidR="00D01E7E" w:rsidRPr="00D01E7E" w:rsidRDefault="00D01E7E" w:rsidP="00D01E7E">
      <w:pPr>
        <w:rPr>
          <w:color w:val="000000" w:themeColor="text1"/>
          <w:sz w:val="28"/>
          <w:szCs w:val="28"/>
        </w:rPr>
      </w:pPr>
      <w:r w:rsidRPr="00D01E7E">
        <w:rPr>
          <w:color w:val="000000" w:themeColor="text1"/>
          <w:sz w:val="28"/>
          <w:szCs w:val="28"/>
        </w:rPr>
        <w:t>Monitor:</w:t>
      </w:r>
    </w:p>
    <w:p w14:paraId="61ABC13F" w14:textId="77777777" w:rsidR="00D01E7E" w:rsidRPr="00D01E7E" w:rsidRDefault="00D01E7E" w:rsidP="00D01E7E">
      <w:pPr>
        <w:numPr>
          <w:ilvl w:val="0"/>
          <w:numId w:val="9"/>
        </w:numPr>
        <w:rPr>
          <w:color w:val="000000" w:themeColor="text1"/>
          <w:sz w:val="28"/>
          <w:szCs w:val="28"/>
        </w:rPr>
      </w:pPr>
      <w:r w:rsidRPr="00D01E7E">
        <w:rPr>
          <w:color w:val="000000" w:themeColor="text1"/>
          <w:sz w:val="28"/>
          <w:szCs w:val="28"/>
        </w:rPr>
        <w:t xml:space="preserve">CPU utilization </w:t>
      </w:r>
    </w:p>
    <w:p w14:paraId="152171B2" w14:textId="77777777" w:rsidR="00D01E7E" w:rsidRPr="00D01E7E" w:rsidRDefault="00D01E7E" w:rsidP="00D01E7E">
      <w:pPr>
        <w:numPr>
          <w:ilvl w:val="0"/>
          <w:numId w:val="9"/>
        </w:numPr>
        <w:rPr>
          <w:color w:val="000000" w:themeColor="text1"/>
          <w:sz w:val="28"/>
          <w:szCs w:val="28"/>
        </w:rPr>
      </w:pPr>
      <w:r w:rsidRPr="00D01E7E">
        <w:rPr>
          <w:color w:val="000000" w:themeColor="text1"/>
          <w:sz w:val="28"/>
          <w:szCs w:val="28"/>
        </w:rPr>
        <w:t xml:space="preserve">Memory usage </w:t>
      </w:r>
    </w:p>
    <w:p w14:paraId="3F136B0B" w14:textId="77777777" w:rsidR="00D01E7E" w:rsidRPr="00D01E7E" w:rsidRDefault="00D01E7E" w:rsidP="00D01E7E">
      <w:pPr>
        <w:numPr>
          <w:ilvl w:val="0"/>
          <w:numId w:val="9"/>
        </w:numPr>
        <w:rPr>
          <w:color w:val="000000" w:themeColor="text1"/>
          <w:sz w:val="28"/>
          <w:szCs w:val="28"/>
        </w:rPr>
      </w:pPr>
      <w:r w:rsidRPr="00D01E7E">
        <w:rPr>
          <w:color w:val="000000" w:themeColor="text1"/>
          <w:sz w:val="28"/>
          <w:szCs w:val="28"/>
        </w:rPr>
        <w:t xml:space="preserve">Storage consumption </w:t>
      </w:r>
    </w:p>
    <w:p w14:paraId="66FE535E" w14:textId="77777777" w:rsidR="00D01E7E" w:rsidRPr="00D01E7E" w:rsidRDefault="00D01E7E" w:rsidP="00D01E7E">
      <w:pPr>
        <w:numPr>
          <w:ilvl w:val="0"/>
          <w:numId w:val="9"/>
        </w:numPr>
        <w:rPr>
          <w:color w:val="000000" w:themeColor="text1"/>
          <w:sz w:val="28"/>
          <w:szCs w:val="28"/>
        </w:rPr>
      </w:pPr>
      <w:r w:rsidRPr="00D01E7E">
        <w:rPr>
          <w:color w:val="000000" w:themeColor="text1"/>
          <w:sz w:val="28"/>
          <w:szCs w:val="28"/>
        </w:rPr>
        <w:t xml:space="preserve">Network traffic </w:t>
      </w:r>
    </w:p>
    <w:p w14:paraId="45D13D33" w14:textId="77777777" w:rsidR="00D01E7E" w:rsidRDefault="00D01E7E" w:rsidP="00D01E7E">
      <w:pPr>
        <w:rPr>
          <w:color w:val="000000" w:themeColor="text1"/>
          <w:sz w:val="28"/>
          <w:szCs w:val="28"/>
        </w:rPr>
      </w:pPr>
      <w:r w:rsidRPr="00D01E7E">
        <w:rPr>
          <w:color w:val="000000" w:themeColor="text1"/>
          <w:sz w:val="28"/>
          <w:szCs w:val="28"/>
        </w:rPr>
        <w:t>Identify underutilized resources and optimize accordingly.</w:t>
      </w:r>
    </w:p>
    <w:p w14:paraId="383FD540" w14:textId="77777777" w:rsidR="00D01E7E" w:rsidRPr="00D01E7E" w:rsidRDefault="00D01E7E" w:rsidP="00D01E7E">
      <w:pPr>
        <w:rPr>
          <w:b/>
          <w:bCs/>
          <w:color w:val="000000" w:themeColor="text1"/>
          <w:sz w:val="28"/>
          <w:szCs w:val="28"/>
        </w:rPr>
      </w:pPr>
      <w:r w:rsidRPr="00D01E7E">
        <w:rPr>
          <w:b/>
          <w:bCs/>
          <w:color w:val="000000" w:themeColor="text1"/>
          <w:sz w:val="28"/>
          <w:szCs w:val="28"/>
        </w:rPr>
        <w:t>Conclusion</w:t>
      </w:r>
    </w:p>
    <w:p w14:paraId="03E4D311" w14:textId="77777777" w:rsidR="00D01E7E" w:rsidRPr="00D01E7E" w:rsidRDefault="00D01E7E" w:rsidP="00D01E7E">
      <w:pPr>
        <w:rPr>
          <w:color w:val="000000" w:themeColor="text1"/>
          <w:sz w:val="28"/>
          <w:szCs w:val="28"/>
        </w:rPr>
      </w:pPr>
      <w:r w:rsidRPr="00D01E7E">
        <w:rPr>
          <w:color w:val="000000" w:themeColor="text1"/>
          <w:sz w:val="28"/>
          <w:szCs w:val="28"/>
        </w:rPr>
        <w:t xml:space="preserve">Migrating a video streaming platform to the cloud provides the scalability, flexibility, and reliability required to serve millions of concurrent users. By integrating </w:t>
      </w:r>
      <w:r w:rsidRPr="00D01E7E">
        <w:rPr>
          <w:b/>
          <w:bCs/>
          <w:color w:val="000000" w:themeColor="text1"/>
          <w:sz w:val="28"/>
          <w:szCs w:val="28"/>
        </w:rPr>
        <w:t>Content Delivery Networks (CDNs)</w:t>
      </w:r>
      <w:r w:rsidRPr="00D01E7E">
        <w:rPr>
          <w:color w:val="000000" w:themeColor="text1"/>
          <w:sz w:val="28"/>
          <w:szCs w:val="28"/>
        </w:rPr>
        <w:t xml:space="preserve">, </w:t>
      </w:r>
      <w:r w:rsidRPr="00D01E7E">
        <w:rPr>
          <w:b/>
          <w:bCs/>
          <w:color w:val="000000" w:themeColor="text1"/>
          <w:sz w:val="28"/>
          <w:szCs w:val="28"/>
        </w:rPr>
        <w:t>Load Balancers</w:t>
      </w:r>
      <w:r w:rsidRPr="00D01E7E">
        <w:rPr>
          <w:color w:val="000000" w:themeColor="text1"/>
          <w:sz w:val="28"/>
          <w:szCs w:val="28"/>
        </w:rPr>
        <w:t xml:space="preserve">, </w:t>
      </w:r>
      <w:r w:rsidRPr="00D01E7E">
        <w:rPr>
          <w:b/>
          <w:bCs/>
          <w:color w:val="000000" w:themeColor="text1"/>
          <w:sz w:val="28"/>
          <w:szCs w:val="28"/>
        </w:rPr>
        <w:t>Auto Scaling</w:t>
      </w:r>
      <w:r w:rsidRPr="00D01E7E">
        <w:rPr>
          <w:color w:val="000000" w:themeColor="text1"/>
          <w:sz w:val="28"/>
          <w:szCs w:val="28"/>
        </w:rPr>
        <w:t xml:space="preserve">, and </w:t>
      </w:r>
      <w:r w:rsidRPr="00D01E7E">
        <w:rPr>
          <w:b/>
          <w:bCs/>
          <w:color w:val="000000" w:themeColor="text1"/>
          <w:sz w:val="28"/>
          <w:szCs w:val="28"/>
        </w:rPr>
        <w:t>Cloud Storage</w:t>
      </w:r>
      <w:r w:rsidRPr="00D01E7E">
        <w:rPr>
          <w:color w:val="000000" w:themeColor="text1"/>
          <w:sz w:val="28"/>
          <w:szCs w:val="28"/>
        </w:rPr>
        <w:t>, the platform can deliver high-quality video with minimal buffering and low latency across the globe. Load balancing ensures efficient traffic distribution, while auto-scaling dynamically adjusts computing resources to match demand, reducing downtime and improving user satisfaction.</w:t>
      </w:r>
    </w:p>
    <w:p w14:paraId="7BED65E3" w14:textId="1C6F0622" w:rsidR="00D01E7E" w:rsidRDefault="00D01E7E" w:rsidP="00D01E7E">
      <w:pPr>
        <w:rPr>
          <w:color w:val="C00000"/>
          <w:sz w:val="28"/>
          <w:szCs w:val="28"/>
        </w:rPr>
      </w:pPr>
      <w:r w:rsidRPr="00D01E7E">
        <w:rPr>
          <w:color w:val="C00000"/>
          <w:sz w:val="28"/>
          <w:szCs w:val="28"/>
        </w:rPr>
        <w:t>2. A fintech startup is deploying applications using containers across multiple cloud providers.</w:t>
      </w:r>
      <w:r w:rsidRPr="00D01E7E">
        <w:rPr>
          <w:color w:val="C00000"/>
          <w:sz w:val="28"/>
          <w:szCs w:val="28"/>
        </w:rPr>
        <w:t xml:space="preserve"> </w:t>
      </w:r>
      <w:r w:rsidRPr="00D01E7E">
        <w:rPr>
          <w:color w:val="C00000"/>
          <w:sz w:val="28"/>
          <w:szCs w:val="28"/>
        </w:rPr>
        <w:t>They face challenges in maintaining consistency and managing deployments.</w:t>
      </w:r>
      <w:r w:rsidRPr="00D01E7E">
        <w:rPr>
          <w:color w:val="C00000"/>
          <w:sz w:val="28"/>
          <w:szCs w:val="28"/>
        </w:rPr>
        <w:t xml:space="preserve"> </w:t>
      </w:r>
      <w:r w:rsidRPr="00D01E7E">
        <w:rPr>
          <w:color w:val="C00000"/>
          <w:sz w:val="28"/>
          <w:szCs w:val="28"/>
        </w:rPr>
        <w:t>Propose a solution using container orchestration and multi-cloud strategies.</w:t>
      </w:r>
      <w:r w:rsidRPr="00D01E7E">
        <w:rPr>
          <w:color w:val="C00000"/>
          <w:sz w:val="28"/>
          <w:szCs w:val="28"/>
        </w:rPr>
        <w:t xml:space="preserve"> </w:t>
      </w:r>
      <w:r w:rsidRPr="00D01E7E">
        <w:rPr>
          <w:color w:val="C00000"/>
          <w:sz w:val="28"/>
          <w:szCs w:val="28"/>
        </w:rPr>
        <w:t>Explain how service discovery and scaling can be handled efficiently.</w:t>
      </w:r>
      <w:r w:rsidRPr="00D01E7E">
        <w:rPr>
          <w:color w:val="C00000"/>
          <w:sz w:val="28"/>
          <w:szCs w:val="28"/>
        </w:rPr>
        <w:t xml:space="preserve"> </w:t>
      </w:r>
      <w:r w:rsidRPr="00D01E7E">
        <w:rPr>
          <w:color w:val="C00000"/>
          <w:sz w:val="28"/>
          <w:szCs w:val="28"/>
        </w:rPr>
        <w:t>Highlight the benefits and risks of a multi-cloud deployment model.</w:t>
      </w:r>
    </w:p>
    <w:p w14:paraId="3E089E0F" w14:textId="77777777" w:rsidR="00D01E7E" w:rsidRPr="00D01E7E" w:rsidRDefault="00D01E7E" w:rsidP="00D01E7E">
      <w:pPr>
        <w:rPr>
          <w:b/>
          <w:bCs/>
          <w:color w:val="C00000"/>
          <w:sz w:val="28"/>
          <w:szCs w:val="28"/>
        </w:rPr>
      </w:pPr>
      <w:r w:rsidRPr="00D01E7E">
        <w:rPr>
          <w:b/>
          <w:bCs/>
          <w:color w:val="C00000"/>
          <w:sz w:val="28"/>
          <w:szCs w:val="28"/>
        </w:rPr>
        <w:t>Scenario</w:t>
      </w:r>
    </w:p>
    <w:p w14:paraId="6BA470C0" w14:textId="77777777" w:rsidR="00D01E7E" w:rsidRDefault="00D01E7E" w:rsidP="00D01E7E">
      <w:pPr>
        <w:rPr>
          <w:color w:val="0D0D0D" w:themeColor="text1" w:themeTint="F2"/>
          <w:sz w:val="28"/>
          <w:szCs w:val="28"/>
        </w:rPr>
      </w:pPr>
      <w:r w:rsidRPr="00D01E7E">
        <w:rPr>
          <w:color w:val="0D0D0D" w:themeColor="text1" w:themeTint="F2"/>
          <w:sz w:val="28"/>
          <w:szCs w:val="28"/>
        </w:rPr>
        <w:t xml:space="preserve">A rapidly growing </w:t>
      </w:r>
      <w:r w:rsidRPr="00D01E7E">
        <w:rPr>
          <w:b/>
          <w:bCs/>
          <w:color w:val="0D0D0D" w:themeColor="text1" w:themeTint="F2"/>
          <w:sz w:val="28"/>
          <w:szCs w:val="28"/>
        </w:rPr>
        <w:t>fintech startup</w:t>
      </w:r>
      <w:r w:rsidRPr="00D01E7E">
        <w:rPr>
          <w:color w:val="0D0D0D" w:themeColor="text1" w:themeTint="F2"/>
          <w:sz w:val="28"/>
          <w:szCs w:val="28"/>
        </w:rPr>
        <w:t xml:space="preserve"> provides services such as </w:t>
      </w:r>
      <w:r w:rsidRPr="00D01E7E">
        <w:rPr>
          <w:b/>
          <w:bCs/>
          <w:color w:val="0D0D0D" w:themeColor="text1" w:themeTint="F2"/>
          <w:sz w:val="28"/>
          <w:szCs w:val="28"/>
        </w:rPr>
        <w:t>digital payments, mobile banking, money transfers, loan processing, and investment management</w:t>
      </w:r>
      <w:r w:rsidRPr="00D01E7E">
        <w:rPr>
          <w:color w:val="0D0D0D" w:themeColor="text1" w:themeTint="F2"/>
          <w:sz w:val="28"/>
          <w:szCs w:val="28"/>
        </w:rPr>
        <w:t xml:space="preserve">. The company serves customers from different countries and </w:t>
      </w:r>
      <w:r w:rsidRPr="00D01E7E">
        <w:rPr>
          <w:color w:val="0D0D0D" w:themeColor="text1" w:themeTint="F2"/>
          <w:sz w:val="28"/>
          <w:szCs w:val="28"/>
        </w:rPr>
        <w:lastRenderedPageBreak/>
        <w:t xml:space="preserve">wants to deploy its applications across </w:t>
      </w:r>
      <w:r w:rsidRPr="00D01E7E">
        <w:rPr>
          <w:b/>
          <w:bCs/>
          <w:color w:val="0D0D0D" w:themeColor="text1" w:themeTint="F2"/>
          <w:sz w:val="28"/>
          <w:szCs w:val="28"/>
        </w:rPr>
        <w:t>multiple cloud providers</w:t>
      </w:r>
      <w:r w:rsidRPr="00D01E7E">
        <w:rPr>
          <w:color w:val="0D0D0D" w:themeColor="text1" w:themeTint="F2"/>
          <w:sz w:val="28"/>
          <w:szCs w:val="28"/>
        </w:rPr>
        <w:t xml:space="preserve"> (such as AWS, Microsoft Azure, and Google Cloud Platform) to improve availability, reduce vendor dependency, and meet regional compliance requirements.</w:t>
      </w:r>
    </w:p>
    <w:p w14:paraId="77F9C670" w14:textId="77777777" w:rsidR="00D01E7E" w:rsidRPr="00D01E7E" w:rsidRDefault="00D01E7E" w:rsidP="00D01E7E">
      <w:pPr>
        <w:rPr>
          <w:b/>
          <w:bCs/>
          <w:color w:val="0D0D0D" w:themeColor="text1" w:themeTint="F2"/>
          <w:sz w:val="28"/>
          <w:szCs w:val="28"/>
        </w:rPr>
      </w:pPr>
      <w:r w:rsidRPr="00D01E7E">
        <w:rPr>
          <w:b/>
          <w:bCs/>
          <w:color w:val="0D0D0D" w:themeColor="text1" w:themeTint="F2"/>
          <w:sz w:val="28"/>
          <w:szCs w:val="28"/>
        </w:rPr>
        <w:t>1. Introduction</w:t>
      </w:r>
    </w:p>
    <w:p w14:paraId="443EB0F8" w14:textId="77777777" w:rsidR="00D01E7E" w:rsidRPr="00D01E7E" w:rsidRDefault="00D01E7E" w:rsidP="00D01E7E">
      <w:pPr>
        <w:rPr>
          <w:color w:val="0D0D0D" w:themeColor="text1" w:themeTint="F2"/>
          <w:sz w:val="28"/>
          <w:szCs w:val="28"/>
        </w:rPr>
      </w:pPr>
      <w:r w:rsidRPr="00D01E7E">
        <w:rPr>
          <w:color w:val="0D0D0D" w:themeColor="text1" w:themeTint="F2"/>
          <w:sz w:val="28"/>
          <w:szCs w:val="28"/>
        </w:rPr>
        <w:t>Modern fintech applications require high availability, strong security, rapid deployment, and the ability to handle fluctuating workloads. Containers package applications and their dependencies into lightweight units, making deployments faster and more portable than traditional virtual machines.</w:t>
      </w:r>
    </w:p>
    <w:p w14:paraId="341804B8" w14:textId="77777777" w:rsidR="00D01E7E" w:rsidRPr="00D01E7E" w:rsidRDefault="00D01E7E" w:rsidP="00D01E7E">
      <w:pPr>
        <w:rPr>
          <w:color w:val="0D0D0D" w:themeColor="text1" w:themeTint="F2"/>
          <w:sz w:val="28"/>
          <w:szCs w:val="28"/>
        </w:rPr>
      </w:pPr>
      <w:r w:rsidRPr="00D01E7E">
        <w:rPr>
          <w:color w:val="0D0D0D" w:themeColor="text1" w:themeTint="F2"/>
          <w:sz w:val="28"/>
          <w:szCs w:val="28"/>
        </w:rPr>
        <w:t>When applications are deployed across multiple cloud providers, manual management becomes complex.</w:t>
      </w:r>
    </w:p>
    <w:p w14:paraId="07D62C09" w14:textId="77777777" w:rsidR="00D01E7E" w:rsidRPr="00D01E7E" w:rsidRDefault="00D01E7E" w:rsidP="00D01E7E">
      <w:pPr>
        <w:rPr>
          <w:b/>
          <w:bCs/>
          <w:color w:val="0D0D0D" w:themeColor="text1" w:themeTint="F2"/>
          <w:sz w:val="28"/>
          <w:szCs w:val="28"/>
        </w:rPr>
      </w:pPr>
      <w:r w:rsidRPr="00D01E7E">
        <w:rPr>
          <w:b/>
          <w:bCs/>
          <w:color w:val="0D0D0D" w:themeColor="text1" w:themeTint="F2"/>
          <w:sz w:val="28"/>
          <w:szCs w:val="28"/>
        </w:rPr>
        <w:t>2. Challenges Faced by the Fintech Startup</w:t>
      </w:r>
    </w:p>
    <w:p w14:paraId="3E63FA36" w14:textId="77777777" w:rsidR="00D01E7E" w:rsidRPr="00D01E7E" w:rsidRDefault="00D01E7E" w:rsidP="00D01E7E">
      <w:pPr>
        <w:rPr>
          <w:color w:val="0D0D0D" w:themeColor="text1" w:themeTint="F2"/>
          <w:sz w:val="28"/>
          <w:szCs w:val="28"/>
        </w:rPr>
      </w:pPr>
      <w:r w:rsidRPr="00D01E7E">
        <w:rPr>
          <w:color w:val="0D0D0D" w:themeColor="text1" w:themeTint="F2"/>
          <w:sz w:val="28"/>
          <w:szCs w:val="28"/>
        </w:rPr>
        <w:t>The organization encounters several operational challenges.</w:t>
      </w:r>
    </w:p>
    <w:p w14:paraId="1C82B226" w14:textId="77777777" w:rsidR="00D01E7E" w:rsidRPr="00D01E7E" w:rsidRDefault="00D01E7E" w:rsidP="00D01E7E">
      <w:pPr>
        <w:rPr>
          <w:b/>
          <w:bCs/>
          <w:color w:val="0D0D0D" w:themeColor="text1" w:themeTint="F2"/>
          <w:sz w:val="28"/>
          <w:szCs w:val="28"/>
        </w:rPr>
      </w:pPr>
      <w:r w:rsidRPr="00D01E7E">
        <w:rPr>
          <w:b/>
          <w:bCs/>
          <w:color w:val="0D0D0D" w:themeColor="text1" w:themeTint="F2"/>
          <w:sz w:val="28"/>
          <w:szCs w:val="28"/>
        </w:rPr>
        <w:t>Challenges</w:t>
      </w:r>
    </w:p>
    <w:p w14:paraId="5CF92F0C" w14:textId="77777777" w:rsidR="00D01E7E" w:rsidRPr="00D01E7E" w:rsidRDefault="00D01E7E" w:rsidP="00D01E7E">
      <w:pPr>
        <w:numPr>
          <w:ilvl w:val="0"/>
          <w:numId w:val="10"/>
        </w:numPr>
        <w:rPr>
          <w:color w:val="0D0D0D" w:themeColor="text1" w:themeTint="F2"/>
          <w:sz w:val="28"/>
          <w:szCs w:val="28"/>
        </w:rPr>
      </w:pPr>
      <w:r w:rsidRPr="00D01E7E">
        <w:rPr>
          <w:color w:val="0D0D0D" w:themeColor="text1" w:themeTint="F2"/>
          <w:sz w:val="28"/>
          <w:szCs w:val="28"/>
        </w:rPr>
        <w:t xml:space="preserve">Inconsistent application deployment across clouds. </w:t>
      </w:r>
    </w:p>
    <w:p w14:paraId="5E8ED7FE" w14:textId="77777777" w:rsidR="00D01E7E" w:rsidRPr="00D01E7E" w:rsidRDefault="00D01E7E" w:rsidP="00D01E7E">
      <w:pPr>
        <w:numPr>
          <w:ilvl w:val="0"/>
          <w:numId w:val="10"/>
        </w:numPr>
        <w:rPr>
          <w:color w:val="0D0D0D" w:themeColor="text1" w:themeTint="F2"/>
          <w:sz w:val="28"/>
          <w:szCs w:val="28"/>
        </w:rPr>
      </w:pPr>
      <w:r w:rsidRPr="00D01E7E">
        <w:rPr>
          <w:color w:val="0D0D0D" w:themeColor="text1" w:themeTint="F2"/>
          <w:sz w:val="28"/>
          <w:szCs w:val="28"/>
        </w:rPr>
        <w:t xml:space="preserve">Difficulty managing large numbers of containers. </w:t>
      </w:r>
    </w:p>
    <w:p w14:paraId="2901160C" w14:textId="77777777" w:rsidR="00D01E7E" w:rsidRPr="00D01E7E" w:rsidRDefault="00D01E7E" w:rsidP="00D01E7E">
      <w:pPr>
        <w:numPr>
          <w:ilvl w:val="0"/>
          <w:numId w:val="10"/>
        </w:numPr>
        <w:rPr>
          <w:color w:val="0D0D0D" w:themeColor="text1" w:themeTint="F2"/>
          <w:sz w:val="28"/>
          <w:szCs w:val="28"/>
        </w:rPr>
      </w:pPr>
      <w:r w:rsidRPr="00D01E7E">
        <w:rPr>
          <w:color w:val="0D0D0D" w:themeColor="text1" w:themeTint="F2"/>
          <w:sz w:val="28"/>
          <w:szCs w:val="28"/>
        </w:rPr>
        <w:t xml:space="preserve">Service communication between microservices. </w:t>
      </w:r>
    </w:p>
    <w:p w14:paraId="29B79DFB" w14:textId="77777777" w:rsidR="00D01E7E" w:rsidRPr="00D01E7E" w:rsidRDefault="00D01E7E" w:rsidP="00D01E7E">
      <w:pPr>
        <w:numPr>
          <w:ilvl w:val="0"/>
          <w:numId w:val="10"/>
        </w:numPr>
        <w:rPr>
          <w:color w:val="0D0D0D" w:themeColor="text1" w:themeTint="F2"/>
          <w:sz w:val="28"/>
          <w:szCs w:val="28"/>
        </w:rPr>
      </w:pPr>
      <w:r w:rsidRPr="00D01E7E">
        <w:rPr>
          <w:color w:val="0D0D0D" w:themeColor="text1" w:themeTint="F2"/>
          <w:sz w:val="28"/>
          <w:szCs w:val="28"/>
        </w:rPr>
        <w:t xml:space="preserve">Manual scaling during traffic spikes. </w:t>
      </w:r>
    </w:p>
    <w:p w14:paraId="043474F0" w14:textId="77777777" w:rsidR="00D01E7E" w:rsidRPr="00D01E7E" w:rsidRDefault="00D01E7E" w:rsidP="00D01E7E">
      <w:pPr>
        <w:numPr>
          <w:ilvl w:val="0"/>
          <w:numId w:val="10"/>
        </w:numPr>
        <w:rPr>
          <w:color w:val="0D0D0D" w:themeColor="text1" w:themeTint="F2"/>
          <w:sz w:val="28"/>
          <w:szCs w:val="28"/>
        </w:rPr>
      </w:pPr>
      <w:r w:rsidRPr="00D01E7E">
        <w:rPr>
          <w:color w:val="0D0D0D" w:themeColor="text1" w:themeTint="F2"/>
          <w:sz w:val="28"/>
          <w:szCs w:val="28"/>
        </w:rPr>
        <w:t xml:space="preserve">High operational complexity. </w:t>
      </w:r>
    </w:p>
    <w:p w14:paraId="6B76CAFD" w14:textId="77777777" w:rsidR="00D01E7E" w:rsidRPr="00D01E7E" w:rsidRDefault="00D01E7E" w:rsidP="00D01E7E">
      <w:pPr>
        <w:numPr>
          <w:ilvl w:val="0"/>
          <w:numId w:val="10"/>
        </w:numPr>
        <w:rPr>
          <w:color w:val="0D0D0D" w:themeColor="text1" w:themeTint="F2"/>
          <w:sz w:val="28"/>
          <w:szCs w:val="28"/>
        </w:rPr>
      </w:pPr>
      <w:r w:rsidRPr="00D01E7E">
        <w:rPr>
          <w:color w:val="0D0D0D" w:themeColor="text1" w:themeTint="F2"/>
          <w:sz w:val="28"/>
          <w:szCs w:val="28"/>
        </w:rPr>
        <w:t>Monitoring distributed applications.</w:t>
      </w:r>
    </w:p>
    <w:p w14:paraId="1155D56E" w14:textId="77777777" w:rsidR="00D01E7E" w:rsidRPr="00D01E7E" w:rsidRDefault="00D01E7E" w:rsidP="00D01E7E">
      <w:pPr>
        <w:rPr>
          <w:b/>
          <w:bCs/>
          <w:color w:val="0D0D0D" w:themeColor="text1" w:themeTint="F2"/>
          <w:sz w:val="28"/>
          <w:szCs w:val="28"/>
        </w:rPr>
      </w:pPr>
      <w:r w:rsidRPr="00D01E7E">
        <w:rPr>
          <w:b/>
          <w:bCs/>
          <w:color w:val="0D0D0D" w:themeColor="text1" w:themeTint="F2"/>
          <w:sz w:val="28"/>
          <w:szCs w:val="28"/>
        </w:rPr>
        <w:t>3. Proposed Solution</w:t>
      </w:r>
    </w:p>
    <w:p w14:paraId="24E99755" w14:textId="77777777" w:rsidR="00D01E7E" w:rsidRPr="00D01E7E" w:rsidRDefault="00D01E7E" w:rsidP="00D01E7E">
      <w:pPr>
        <w:rPr>
          <w:color w:val="0D0D0D" w:themeColor="text1" w:themeTint="F2"/>
          <w:sz w:val="28"/>
          <w:szCs w:val="28"/>
        </w:rPr>
      </w:pPr>
      <w:r w:rsidRPr="00D01E7E">
        <w:rPr>
          <w:color w:val="0D0D0D" w:themeColor="text1" w:themeTint="F2"/>
          <w:sz w:val="28"/>
          <w:szCs w:val="28"/>
        </w:rPr>
        <w:t xml:space="preserve">The startup should deploy all microservices as </w:t>
      </w:r>
      <w:r w:rsidRPr="00D01E7E">
        <w:rPr>
          <w:b/>
          <w:bCs/>
          <w:color w:val="0D0D0D" w:themeColor="text1" w:themeTint="F2"/>
          <w:sz w:val="28"/>
          <w:szCs w:val="28"/>
        </w:rPr>
        <w:t>Docker containers</w:t>
      </w:r>
      <w:r w:rsidRPr="00D01E7E">
        <w:rPr>
          <w:color w:val="0D0D0D" w:themeColor="text1" w:themeTint="F2"/>
          <w:sz w:val="28"/>
          <w:szCs w:val="28"/>
        </w:rPr>
        <w:t xml:space="preserve"> and manage them using </w:t>
      </w:r>
      <w:r w:rsidRPr="00D01E7E">
        <w:rPr>
          <w:b/>
          <w:bCs/>
          <w:color w:val="0D0D0D" w:themeColor="text1" w:themeTint="F2"/>
          <w:sz w:val="28"/>
          <w:szCs w:val="28"/>
        </w:rPr>
        <w:t>Kubernetes clusters</w:t>
      </w:r>
      <w:r w:rsidRPr="00D01E7E">
        <w:rPr>
          <w:color w:val="0D0D0D" w:themeColor="text1" w:themeTint="F2"/>
          <w:sz w:val="28"/>
          <w:szCs w:val="28"/>
        </w:rPr>
        <w:t xml:space="preserve"> running on multiple cloud providers.</w:t>
      </w:r>
    </w:p>
    <w:p w14:paraId="305F5E76" w14:textId="77777777" w:rsidR="00D01E7E" w:rsidRPr="00D01E7E" w:rsidRDefault="00D01E7E" w:rsidP="00D01E7E">
      <w:pPr>
        <w:rPr>
          <w:color w:val="0D0D0D" w:themeColor="text1" w:themeTint="F2"/>
          <w:sz w:val="28"/>
          <w:szCs w:val="28"/>
        </w:rPr>
      </w:pPr>
      <w:r w:rsidRPr="00D01E7E">
        <w:rPr>
          <w:color w:val="0D0D0D" w:themeColor="text1" w:themeTint="F2"/>
          <w:sz w:val="28"/>
          <w:szCs w:val="28"/>
        </w:rPr>
        <w:t>The solution includes:</w:t>
      </w:r>
    </w:p>
    <w:p w14:paraId="55B7B2C0" w14:textId="77777777" w:rsidR="00D01E7E" w:rsidRPr="00D01E7E" w:rsidRDefault="00D01E7E" w:rsidP="00D01E7E">
      <w:pPr>
        <w:numPr>
          <w:ilvl w:val="0"/>
          <w:numId w:val="11"/>
        </w:numPr>
        <w:rPr>
          <w:color w:val="0D0D0D" w:themeColor="text1" w:themeTint="F2"/>
          <w:sz w:val="28"/>
          <w:szCs w:val="28"/>
        </w:rPr>
      </w:pPr>
      <w:r w:rsidRPr="00D01E7E">
        <w:rPr>
          <w:color w:val="0D0D0D" w:themeColor="text1" w:themeTint="F2"/>
          <w:sz w:val="28"/>
          <w:szCs w:val="28"/>
        </w:rPr>
        <w:t xml:space="preserve">Docker containers </w:t>
      </w:r>
    </w:p>
    <w:p w14:paraId="03516072" w14:textId="77777777" w:rsidR="00D01E7E" w:rsidRPr="00D01E7E" w:rsidRDefault="00D01E7E" w:rsidP="00D01E7E">
      <w:pPr>
        <w:numPr>
          <w:ilvl w:val="0"/>
          <w:numId w:val="11"/>
        </w:numPr>
        <w:rPr>
          <w:color w:val="0D0D0D" w:themeColor="text1" w:themeTint="F2"/>
          <w:sz w:val="28"/>
          <w:szCs w:val="28"/>
        </w:rPr>
      </w:pPr>
      <w:r w:rsidRPr="00D01E7E">
        <w:rPr>
          <w:color w:val="0D0D0D" w:themeColor="text1" w:themeTint="F2"/>
          <w:sz w:val="28"/>
          <w:szCs w:val="28"/>
        </w:rPr>
        <w:t xml:space="preserve">Kubernetes orchestration </w:t>
      </w:r>
    </w:p>
    <w:p w14:paraId="63EDB015" w14:textId="77777777" w:rsidR="00D01E7E" w:rsidRPr="00D01E7E" w:rsidRDefault="00D01E7E" w:rsidP="00D01E7E">
      <w:pPr>
        <w:numPr>
          <w:ilvl w:val="0"/>
          <w:numId w:val="11"/>
        </w:numPr>
        <w:rPr>
          <w:color w:val="0D0D0D" w:themeColor="text1" w:themeTint="F2"/>
          <w:sz w:val="28"/>
          <w:szCs w:val="28"/>
        </w:rPr>
      </w:pPr>
      <w:r w:rsidRPr="00D01E7E">
        <w:rPr>
          <w:color w:val="0D0D0D" w:themeColor="text1" w:themeTint="F2"/>
          <w:sz w:val="28"/>
          <w:szCs w:val="28"/>
        </w:rPr>
        <w:t xml:space="preserve">Multi-cloud deployment </w:t>
      </w:r>
    </w:p>
    <w:p w14:paraId="3088F817" w14:textId="77777777" w:rsidR="00D01E7E" w:rsidRPr="00D01E7E" w:rsidRDefault="00D01E7E" w:rsidP="00D01E7E">
      <w:pPr>
        <w:numPr>
          <w:ilvl w:val="0"/>
          <w:numId w:val="11"/>
        </w:numPr>
        <w:rPr>
          <w:color w:val="0D0D0D" w:themeColor="text1" w:themeTint="F2"/>
          <w:sz w:val="28"/>
          <w:szCs w:val="28"/>
        </w:rPr>
      </w:pPr>
      <w:r w:rsidRPr="00D01E7E">
        <w:rPr>
          <w:color w:val="0D0D0D" w:themeColor="text1" w:themeTint="F2"/>
          <w:sz w:val="28"/>
          <w:szCs w:val="28"/>
        </w:rPr>
        <w:t xml:space="preserve">Service discovery </w:t>
      </w:r>
    </w:p>
    <w:p w14:paraId="11A24866" w14:textId="77777777" w:rsidR="00D01E7E" w:rsidRPr="00D01E7E" w:rsidRDefault="00D01E7E" w:rsidP="00D01E7E">
      <w:pPr>
        <w:numPr>
          <w:ilvl w:val="0"/>
          <w:numId w:val="11"/>
        </w:numPr>
        <w:rPr>
          <w:color w:val="0D0D0D" w:themeColor="text1" w:themeTint="F2"/>
          <w:sz w:val="28"/>
          <w:szCs w:val="28"/>
        </w:rPr>
      </w:pPr>
      <w:r w:rsidRPr="00D01E7E">
        <w:rPr>
          <w:color w:val="0D0D0D" w:themeColor="text1" w:themeTint="F2"/>
          <w:sz w:val="28"/>
          <w:szCs w:val="28"/>
        </w:rPr>
        <w:lastRenderedPageBreak/>
        <w:t>Load balancing</w:t>
      </w:r>
    </w:p>
    <w:p w14:paraId="6CB0AF33" w14:textId="2F7EE451" w:rsidR="00D01E7E" w:rsidRPr="00D01E7E" w:rsidRDefault="00BD04F6" w:rsidP="00D01E7E">
      <w:pPr>
        <w:rPr>
          <w:b/>
          <w:bCs/>
          <w:color w:val="0D0D0D" w:themeColor="text1" w:themeTint="F2"/>
          <w:sz w:val="28"/>
          <w:szCs w:val="28"/>
        </w:rPr>
      </w:pPr>
      <w:r>
        <w:rPr>
          <w:b/>
          <w:bCs/>
          <w:color w:val="0D0D0D" w:themeColor="text1" w:themeTint="F2"/>
          <w:sz w:val="28"/>
          <w:szCs w:val="28"/>
        </w:rPr>
        <w:t xml:space="preserve">4. </w:t>
      </w:r>
      <w:r w:rsidR="00D01E7E" w:rsidRPr="00D01E7E">
        <w:rPr>
          <w:b/>
          <w:bCs/>
          <w:color w:val="0D0D0D" w:themeColor="text1" w:themeTint="F2"/>
          <w:sz w:val="28"/>
          <w:szCs w:val="28"/>
        </w:rPr>
        <w:t>Container Orchestration</w:t>
      </w:r>
    </w:p>
    <w:p w14:paraId="513E2645" w14:textId="77777777" w:rsidR="00D01E7E" w:rsidRPr="00D01E7E" w:rsidRDefault="00D01E7E" w:rsidP="00D01E7E">
      <w:pPr>
        <w:rPr>
          <w:b/>
          <w:bCs/>
          <w:color w:val="0D0D0D" w:themeColor="text1" w:themeTint="F2"/>
          <w:sz w:val="28"/>
          <w:szCs w:val="28"/>
        </w:rPr>
      </w:pPr>
      <w:r w:rsidRPr="00D01E7E">
        <w:rPr>
          <w:b/>
          <w:bCs/>
          <w:color w:val="0D0D0D" w:themeColor="text1" w:themeTint="F2"/>
          <w:sz w:val="28"/>
          <w:szCs w:val="28"/>
        </w:rPr>
        <w:t>Definition</w:t>
      </w:r>
    </w:p>
    <w:p w14:paraId="584F10E3" w14:textId="77777777" w:rsidR="00D01E7E" w:rsidRPr="00D01E7E" w:rsidRDefault="00D01E7E" w:rsidP="00D01E7E">
      <w:pPr>
        <w:rPr>
          <w:color w:val="0D0D0D" w:themeColor="text1" w:themeTint="F2"/>
          <w:sz w:val="28"/>
          <w:szCs w:val="28"/>
        </w:rPr>
      </w:pPr>
      <w:r w:rsidRPr="00D01E7E">
        <w:rPr>
          <w:color w:val="0D0D0D" w:themeColor="text1" w:themeTint="F2"/>
          <w:sz w:val="28"/>
          <w:szCs w:val="28"/>
        </w:rPr>
        <w:t>Container orchestration is the automated management of containerized applications.</w:t>
      </w:r>
    </w:p>
    <w:p w14:paraId="6C47BCEA" w14:textId="77777777" w:rsidR="00D01E7E" w:rsidRPr="00D01E7E" w:rsidRDefault="00D01E7E" w:rsidP="00D01E7E">
      <w:pPr>
        <w:rPr>
          <w:color w:val="0D0D0D" w:themeColor="text1" w:themeTint="F2"/>
          <w:sz w:val="28"/>
          <w:szCs w:val="28"/>
        </w:rPr>
      </w:pPr>
      <w:r w:rsidRPr="00D01E7E">
        <w:rPr>
          <w:color w:val="0D0D0D" w:themeColor="text1" w:themeTint="F2"/>
          <w:sz w:val="28"/>
          <w:szCs w:val="28"/>
        </w:rPr>
        <w:t>It performs:</w:t>
      </w:r>
    </w:p>
    <w:p w14:paraId="17273ECB" w14:textId="77777777" w:rsidR="00D01E7E" w:rsidRPr="00D01E7E" w:rsidRDefault="00D01E7E" w:rsidP="00D01E7E">
      <w:pPr>
        <w:numPr>
          <w:ilvl w:val="0"/>
          <w:numId w:val="12"/>
        </w:numPr>
        <w:rPr>
          <w:color w:val="0D0D0D" w:themeColor="text1" w:themeTint="F2"/>
          <w:sz w:val="28"/>
          <w:szCs w:val="28"/>
        </w:rPr>
      </w:pPr>
      <w:r w:rsidRPr="00D01E7E">
        <w:rPr>
          <w:color w:val="0D0D0D" w:themeColor="text1" w:themeTint="F2"/>
          <w:sz w:val="28"/>
          <w:szCs w:val="28"/>
        </w:rPr>
        <w:t xml:space="preserve">Deployment </w:t>
      </w:r>
    </w:p>
    <w:p w14:paraId="57A0A6DE" w14:textId="77777777" w:rsidR="00D01E7E" w:rsidRPr="00D01E7E" w:rsidRDefault="00D01E7E" w:rsidP="00D01E7E">
      <w:pPr>
        <w:numPr>
          <w:ilvl w:val="0"/>
          <w:numId w:val="12"/>
        </w:numPr>
        <w:rPr>
          <w:color w:val="0D0D0D" w:themeColor="text1" w:themeTint="F2"/>
          <w:sz w:val="28"/>
          <w:szCs w:val="28"/>
        </w:rPr>
      </w:pPr>
      <w:r w:rsidRPr="00D01E7E">
        <w:rPr>
          <w:color w:val="0D0D0D" w:themeColor="text1" w:themeTint="F2"/>
          <w:sz w:val="28"/>
          <w:szCs w:val="28"/>
        </w:rPr>
        <w:t xml:space="preserve">Scheduling </w:t>
      </w:r>
    </w:p>
    <w:p w14:paraId="492E8A89" w14:textId="77777777" w:rsidR="00D01E7E" w:rsidRPr="00D01E7E" w:rsidRDefault="00D01E7E" w:rsidP="00D01E7E">
      <w:pPr>
        <w:numPr>
          <w:ilvl w:val="0"/>
          <w:numId w:val="12"/>
        </w:numPr>
        <w:rPr>
          <w:color w:val="0D0D0D" w:themeColor="text1" w:themeTint="F2"/>
          <w:sz w:val="28"/>
          <w:szCs w:val="28"/>
        </w:rPr>
      </w:pPr>
      <w:r w:rsidRPr="00D01E7E">
        <w:rPr>
          <w:color w:val="0D0D0D" w:themeColor="text1" w:themeTint="F2"/>
          <w:sz w:val="28"/>
          <w:szCs w:val="28"/>
        </w:rPr>
        <w:t xml:space="preserve">Scaling </w:t>
      </w:r>
    </w:p>
    <w:p w14:paraId="1985753A" w14:textId="77777777" w:rsidR="00D01E7E" w:rsidRPr="00D01E7E" w:rsidRDefault="00D01E7E" w:rsidP="00D01E7E">
      <w:pPr>
        <w:numPr>
          <w:ilvl w:val="0"/>
          <w:numId w:val="12"/>
        </w:numPr>
        <w:rPr>
          <w:color w:val="0D0D0D" w:themeColor="text1" w:themeTint="F2"/>
          <w:sz w:val="28"/>
          <w:szCs w:val="28"/>
        </w:rPr>
      </w:pPr>
      <w:r w:rsidRPr="00D01E7E">
        <w:rPr>
          <w:color w:val="0D0D0D" w:themeColor="text1" w:themeTint="F2"/>
          <w:sz w:val="28"/>
          <w:szCs w:val="28"/>
        </w:rPr>
        <w:t xml:space="preserve">Networking </w:t>
      </w:r>
    </w:p>
    <w:p w14:paraId="2FEEE22D" w14:textId="77777777" w:rsidR="00D01E7E" w:rsidRPr="00D01E7E" w:rsidRDefault="00D01E7E" w:rsidP="00D01E7E">
      <w:pPr>
        <w:numPr>
          <w:ilvl w:val="0"/>
          <w:numId w:val="12"/>
        </w:numPr>
        <w:rPr>
          <w:color w:val="0D0D0D" w:themeColor="text1" w:themeTint="F2"/>
          <w:sz w:val="28"/>
          <w:szCs w:val="28"/>
        </w:rPr>
      </w:pPr>
      <w:r w:rsidRPr="00D01E7E">
        <w:rPr>
          <w:color w:val="0D0D0D" w:themeColor="text1" w:themeTint="F2"/>
          <w:sz w:val="28"/>
          <w:szCs w:val="28"/>
        </w:rPr>
        <w:t xml:space="preserve">Monitoring </w:t>
      </w:r>
    </w:p>
    <w:p w14:paraId="7A67A359" w14:textId="77777777" w:rsidR="00D01E7E" w:rsidRDefault="00D01E7E" w:rsidP="00D01E7E">
      <w:pPr>
        <w:numPr>
          <w:ilvl w:val="0"/>
          <w:numId w:val="12"/>
        </w:numPr>
        <w:rPr>
          <w:color w:val="0D0D0D" w:themeColor="text1" w:themeTint="F2"/>
          <w:sz w:val="28"/>
          <w:szCs w:val="28"/>
        </w:rPr>
      </w:pPr>
      <w:r w:rsidRPr="00D01E7E">
        <w:rPr>
          <w:color w:val="0D0D0D" w:themeColor="text1" w:themeTint="F2"/>
          <w:sz w:val="28"/>
          <w:szCs w:val="28"/>
        </w:rPr>
        <w:t>Recovery</w:t>
      </w:r>
    </w:p>
    <w:p w14:paraId="50E92BC9" w14:textId="2D8C420F" w:rsidR="00BD04F6" w:rsidRPr="00BD04F6" w:rsidRDefault="00BD04F6" w:rsidP="00BD04F6">
      <w:pPr>
        <w:rPr>
          <w:b/>
          <w:bCs/>
          <w:color w:val="0D0D0D" w:themeColor="text1" w:themeTint="F2"/>
          <w:sz w:val="28"/>
          <w:szCs w:val="28"/>
        </w:rPr>
      </w:pPr>
      <w:r>
        <w:rPr>
          <w:b/>
          <w:bCs/>
          <w:color w:val="0D0D0D" w:themeColor="text1" w:themeTint="F2"/>
          <w:sz w:val="28"/>
          <w:szCs w:val="28"/>
        </w:rPr>
        <w:t xml:space="preserve">5. </w:t>
      </w:r>
      <w:r w:rsidRPr="00BD04F6">
        <w:rPr>
          <w:b/>
          <w:bCs/>
          <w:color w:val="0D0D0D" w:themeColor="text1" w:themeTint="F2"/>
          <w:sz w:val="28"/>
          <w:szCs w:val="28"/>
        </w:rPr>
        <w:t>Kubernetes</w:t>
      </w:r>
    </w:p>
    <w:p w14:paraId="1C41964A"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t>Definition</w:t>
      </w:r>
    </w:p>
    <w:p w14:paraId="1B2F4750"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Kubernetes is an open-source container orchestration platform that automates the deployment and management of containers.</w:t>
      </w:r>
    </w:p>
    <w:p w14:paraId="7FCF84E7"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pict w14:anchorId="50B528C0">
          <v:rect id="_x0000_i1135" style="width:0;height:1.5pt" o:hralign="center" o:hrstd="t" o:hr="t" fillcolor="#a0a0a0" stroked="f"/>
        </w:pict>
      </w:r>
    </w:p>
    <w:p w14:paraId="572A7EA3" w14:textId="2DD6E1C3" w:rsidR="00BD04F6" w:rsidRPr="00BD04F6" w:rsidRDefault="00BD04F6" w:rsidP="00BD04F6">
      <w:pPr>
        <w:rPr>
          <w:b/>
          <w:bCs/>
          <w:color w:val="0D0D0D" w:themeColor="text1" w:themeTint="F2"/>
          <w:sz w:val="28"/>
          <w:szCs w:val="28"/>
        </w:rPr>
      </w:pPr>
      <w:r>
        <w:rPr>
          <w:b/>
          <w:bCs/>
          <w:color w:val="0D0D0D" w:themeColor="text1" w:themeTint="F2"/>
          <w:sz w:val="28"/>
          <w:szCs w:val="28"/>
        </w:rPr>
        <w:t xml:space="preserve">5.1 </w:t>
      </w:r>
      <w:r w:rsidRPr="00BD04F6">
        <w:rPr>
          <w:b/>
          <w:bCs/>
          <w:color w:val="0D0D0D" w:themeColor="text1" w:themeTint="F2"/>
          <w:sz w:val="28"/>
          <w:szCs w:val="28"/>
        </w:rPr>
        <w:t>Responsibilities</w:t>
      </w:r>
    </w:p>
    <w:p w14:paraId="144922A3" w14:textId="77777777" w:rsidR="00BD04F6" w:rsidRPr="00BD04F6" w:rsidRDefault="00BD04F6" w:rsidP="00BD04F6">
      <w:pPr>
        <w:numPr>
          <w:ilvl w:val="0"/>
          <w:numId w:val="13"/>
        </w:numPr>
        <w:rPr>
          <w:color w:val="0D0D0D" w:themeColor="text1" w:themeTint="F2"/>
          <w:sz w:val="28"/>
          <w:szCs w:val="28"/>
        </w:rPr>
      </w:pPr>
      <w:r w:rsidRPr="00BD04F6">
        <w:rPr>
          <w:color w:val="0D0D0D" w:themeColor="text1" w:themeTint="F2"/>
          <w:sz w:val="28"/>
          <w:szCs w:val="28"/>
        </w:rPr>
        <w:t xml:space="preserve">Automatic deployment </w:t>
      </w:r>
    </w:p>
    <w:p w14:paraId="54C27E83" w14:textId="77777777" w:rsidR="00BD04F6" w:rsidRPr="00BD04F6" w:rsidRDefault="00BD04F6" w:rsidP="00BD04F6">
      <w:pPr>
        <w:numPr>
          <w:ilvl w:val="0"/>
          <w:numId w:val="13"/>
        </w:numPr>
        <w:rPr>
          <w:color w:val="0D0D0D" w:themeColor="text1" w:themeTint="F2"/>
          <w:sz w:val="28"/>
          <w:szCs w:val="28"/>
        </w:rPr>
      </w:pPr>
      <w:r w:rsidRPr="00BD04F6">
        <w:rPr>
          <w:color w:val="0D0D0D" w:themeColor="text1" w:themeTint="F2"/>
          <w:sz w:val="28"/>
          <w:szCs w:val="28"/>
        </w:rPr>
        <w:t xml:space="preserve">Container scheduling </w:t>
      </w:r>
    </w:p>
    <w:p w14:paraId="447C4361" w14:textId="77777777" w:rsidR="00BD04F6" w:rsidRPr="00BD04F6" w:rsidRDefault="00BD04F6" w:rsidP="00BD04F6">
      <w:pPr>
        <w:numPr>
          <w:ilvl w:val="0"/>
          <w:numId w:val="13"/>
        </w:numPr>
        <w:rPr>
          <w:color w:val="0D0D0D" w:themeColor="text1" w:themeTint="F2"/>
          <w:sz w:val="28"/>
          <w:szCs w:val="28"/>
        </w:rPr>
      </w:pPr>
      <w:r w:rsidRPr="00BD04F6">
        <w:rPr>
          <w:color w:val="0D0D0D" w:themeColor="text1" w:themeTint="F2"/>
          <w:sz w:val="28"/>
          <w:szCs w:val="28"/>
        </w:rPr>
        <w:t xml:space="preserve">Service discovery </w:t>
      </w:r>
    </w:p>
    <w:p w14:paraId="6E31A745" w14:textId="77777777" w:rsidR="00BD04F6" w:rsidRPr="00BD04F6" w:rsidRDefault="00BD04F6" w:rsidP="00BD04F6">
      <w:pPr>
        <w:numPr>
          <w:ilvl w:val="0"/>
          <w:numId w:val="13"/>
        </w:numPr>
        <w:rPr>
          <w:color w:val="0D0D0D" w:themeColor="text1" w:themeTint="F2"/>
          <w:sz w:val="28"/>
          <w:szCs w:val="28"/>
        </w:rPr>
      </w:pPr>
      <w:r w:rsidRPr="00BD04F6">
        <w:rPr>
          <w:color w:val="0D0D0D" w:themeColor="text1" w:themeTint="F2"/>
          <w:sz w:val="28"/>
          <w:szCs w:val="28"/>
        </w:rPr>
        <w:t xml:space="preserve">Load balancing </w:t>
      </w:r>
    </w:p>
    <w:p w14:paraId="01EAE367" w14:textId="77777777" w:rsidR="00BD04F6" w:rsidRPr="00BD04F6" w:rsidRDefault="00BD04F6" w:rsidP="00BD04F6">
      <w:pPr>
        <w:numPr>
          <w:ilvl w:val="0"/>
          <w:numId w:val="13"/>
        </w:numPr>
        <w:rPr>
          <w:color w:val="0D0D0D" w:themeColor="text1" w:themeTint="F2"/>
          <w:sz w:val="28"/>
          <w:szCs w:val="28"/>
        </w:rPr>
      </w:pPr>
      <w:r w:rsidRPr="00BD04F6">
        <w:rPr>
          <w:color w:val="0D0D0D" w:themeColor="text1" w:themeTint="F2"/>
          <w:sz w:val="28"/>
          <w:szCs w:val="28"/>
        </w:rPr>
        <w:t>Auto Scaling</w:t>
      </w:r>
    </w:p>
    <w:p w14:paraId="2019402D" w14:textId="77777777" w:rsidR="00BD04F6" w:rsidRDefault="00BD04F6" w:rsidP="00BD04F6">
      <w:pPr>
        <w:rPr>
          <w:color w:val="0D0D0D" w:themeColor="text1" w:themeTint="F2"/>
          <w:sz w:val="28"/>
          <w:szCs w:val="28"/>
        </w:rPr>
      </w:pPr>
    </w:p>
    <w:p w14:paraId="6F181AAA" w14:textId="77777777" w:rsidR="00BD04F6" w:rsidRDefault="00BD04F6" w:rsidP="00BD04F6">
      <w:pPr>
        <w:rPr>
          <w:color w:val="0D0D0D" w:themeColor="text1" w:themeTint="F2"/>
          <w:sz w:val="28"/>
          <w:szCs w:val="28"/>
        </w:rPr>
      </w:pPr>
    </w:p>
    <w:p w14:paraId="14A58324" w14:textId="77777777" w:rsidR="00BD04F6" w:rsidRDefault="00BD04F6" w:rsidP="00BD04F6">
      <w:pPr>
        <w:rPr>
          <w:color w:val="0D0D0D" w:themeColor="text1" w:themeTint="F2"/>
          <w:sz w:val="28"/>
          <w:szCs w:val="28"/>
        </w:rPr>
      </w:pPr>
    </w:p>
    <w:p w14:paraId="45504554" w14:textId="24C269E4" w:rsidR="00BD04F6" w:rsidRPr="00BD04F6" w:rsidRDefault="00BD04F6" w:rsidP="00BD04F6">
      <w:pPr>
        <w:rPr>
          <w:b/>
          <w:bCs/>
          <w:color w:val="0D0D0D" w:themeColor="text1" w:themeTint="F2"/>
          <w:sz w:val="32"/>
          <w:szCs w:val="32"/>
        </w:rPr>
      </w:pPr>
      <w:r>
        <w:rPr>
          <w:b/>
          <w:bCs/>
          <w:color w:val="0D0D0D" w:themeColor="text1" w:themeTint="F2"/>
          <w:sz w:val="32"/>
          <w:szCs w:val="32"/>
        </w:rPr>
        <w:lastRenderedPageBreak/>
        <w:t xml:space="preserve">5.2 </w:t>
      </w:r>
      <w:r w:rsidRPr="00BD04F6">
        <w:rPr>
          <w:b/>
          <w:bCs/>
          <w:color w:val="0D0D0D" w:themeColor="text1" w:themeTint="F2"/>
          <w:sz w:val="32"/>
          <w:szCs w:val="32"/>
        </w:rPr>
        <w:t>Kubernetes Architecture</w:t>
      </w:r>
    </w:p>
    <w:p w14:paraId="5AB90263"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 xml:space="preserve">                 Kubernetes Cluster</w:t>
      </w:r>
    </w:p>
    <w:p w14:paraId="069D7127"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 xml:space="preserve">                        │</w:t>
      </w:r>
    </w:p>
    <w:p w14:paraId="610A88D5"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 xml:space="preserve">          ┌─────────────</w:t>
      </w:r>
      <w:r w:rsidRPr="00BD04F6">
        <w:rPr>
          <w:rFonts w:ascii="MS Gothic" w:eastAsia="MS Gothic" w:hAnsi="MS Gothic" w:cs="MS Gothic" w:hint="eastAsia"/>
          <w:color w:val="0D0D0D" w:themeColor="text1" w:themeTint="F2"/>
          <w:sz w:val="28"/>
          <w:szCs w:val="28"/>
        </w:rPr>
        <w:t>┼</w:t>
      </w:r>
      <w:r w:rsidRPr="00BD04F6">
        <w:rPr>
          <w:rFonts w:ascii="Calibri" w:hAnsi="Calibri" w:cs="Calibri"/>
          <w:color w:val="0D0D0D" w:themeColor="text1" w:themeTint="F2"/>
          <w:sz w:val="28"/>
          <w:szCs w:val="28"/>
        </w:rPr>
        <w:t>─────────────┐</w:t>
      </w:r>
    </w:p>
    <w:p w14:paraId="6C303EE6"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 xml:space="preserve">          </w:t>
      </w:r>
      <w:r w:rsidRPr="00BD04F6">
        <w:rPr>
          <w:rFonts w:ascii="Arial" w:hAnsi="Arial" w:cs="Arial"/>
          <w:color w:val="0D0D0D" w:themeColor="text1" w:themeTint="F2"/>
          <w:sz w:val="28"/>
          <w:szCs w:val="28"/>
        </w:rPr>
        <w:t>▼</w:t>
      </w:r>
      <w:r w:rsidRPr="00BD04F6">
        <w:rPr>
          <w:color w:val="0D0D0D" w:themeColor="text1" w:themeTint="F2"/>
          <w:sz w:val="28"/>
          <w:szCs w:val="28"/>
        </w:rPr>
        <w:t xml:space="preserve">             </w:t>
      </w:r>
      <w:r w:rsidRPr="00BD04F6">
        <w:rPr>
          <w:rFonts w:ascii="Arial" w:hAnsi="Arial" w:cs="Arial"/>
          <w:color w:val="0D0D0D" w:themeColor="text1" w:themeTint="F2"/>
          <w:sz w:val="28"/>
          <w:szCs w:val="28"/>
        </w:rPr>
        <w:t>▼</w:t>
      </w:r>
      <w:r w:rsidRPr="00BD04F6">
        <w:rPr>
          <w:color w:val="0D0D0D" w:themeColor="text1" w:themeTint="F2"/>
          <w:sz w:val="28"/>
          <w:szCs w:val="28"/>
        </w:rPr>
        <w:t xml:space="preserve">             </w:t>
      </w:r>
      <w:r w:rsidRPr="00BD04F6">
        <w:rPr>
          <w:rFonts w:ascii="Arial" w:hAnsi="Arial" w:cs="Arial"/>
          <w:color w:val="0D0D0D" w:themeColor="text1" w:themeTint="F2"/>
          <w:sz w:val="28"/>
          <w:szCs w:val="28"/>
        </w:rPr>
        <w:t>▼</w:t>
      </w:r>
    </w:p>
    <w:p w14:paraId="11E9F07F"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 xml:space="preserve">     Worker Node   Worker Node   Worker Node</w:t>
      </w:r>
    </w:p>
    <w:p w14:paraId="56BC0430"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 xml:space="preserve">          │             │             │</w:t>
      </w:r>
    </w:p>
    <w:p w14:paraId="7C3FCAF0" w14:textId="05F98D4B" w:rsidR="00BD04F6" w:rsidRDefault="00BD04F6" w:rsidP="00BD04F6">
      <w:pPr>
        <w:rPr>
          <w:color w:val="0D0D0D" w:themeColor="text1" w:themeTint="F2"/>
          <w:sz w:val="28"/>
          <w:szCs w:val="28"/>
        </w:rPr>
      </w:pPr>
      <w:r w:rsidRPr="00BD04F6">
        <w:rPr>
          <w:color w:val="0D0D0D" w:themeColor="text1" w:themeTint="F2"/>
          <w:sz w:val="28"/>
          <w:szCs w:val="28"/>
        </w:rPr>
        <w:t xml:space="preserve">     Pods/Containers Pods/Containers Pods/Containers</w:t>
      </w:r>
    </w:p>
    <w:p w14:paraId="6FB71543" w14:textId="26C5914E" w:rsidR="00BD04F6" w:rsidRPr="00BD04F6" w:rsidRDefault="00BD04F6" w:rsidP="00BD04F6">
      <w:pPr>
        <w:rPr>
          <w:b/>
          <w:bCs/>
          <w:color w:val="0D0D0D" w:themeColor="text1" w:themeTint="F2"/>
          <w:sz w:val="28"/>
          <w:szCs w:val="28"/>
        </w:rPr>
      </w:pPr>
      <w:r>
        <w:rPr>
          <w:b/>
          <w:bCs/>
          <w:color w:val="0D0D0D" w:themeColor="text1" w:themeTint="F2"/>
          <w:sz w:val="28"/>
          <w:szCs w:val="28"/>
        </w:rPr>
        <w:t>6.</w:t>
      </w:r>
      <w:r w:rsidRPr="00BD04F6">
        <w:rPr>
          <w:b/>
          <w:bCs/>
          <w:color w:val="0D0D0D" w:themeColor="text1" w:themeTint="F2"/>
          <w:sz w:val="28"/>
          <w:szCs w:val="28"/>
        </w:rPr>
        <w:t>Maintaining Deployment Consistency</w:t>
      </w:r>
    </w:p>
    <w:p w14:paraId="5DB79057"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Containers package:</w:t>
      </w:r>
    </w:p>
    <w:p w14:paraId="6629541C" w14:textId="77777777" w:rsidR="00BD04F6" w:rsidRPr="00BD04F6" w:rsidRDefault="00BD04F6" w:rsidP="00BD04F6">
      <w:pPr>
        <w:numPr>
          <w:ilvl w:val="0"/>
          <w:numId w:val="14"/>
        </w:numPr>
        <w:rPr>
          <w:color w:val="0D0D0D" w:themeColor="text1" w:themeTint="F2"/>
          <w:sz w:val="28"/>
          <w:szCs w:val="28"/>
        </w:rPr>
      </w:pPr>
      <w:r w:rsidRPr="00BD04F6">
        <w:rPr>
          <w:color w:val="0D0D0D" w:themeColor="text1" w:themeTint="F2"/>
          <w:sz w:val="28"/>
          <w:szCs w:val="28"/>
        </w:rPr>
        <w:t xml:space="preserve">Application code </w:t>
      </w:r>
    </w:p>
    <w:p w14:paraId="5A8CB5B3" w14:textId="77777777" w:rsidR="00BD04F6" w:rsidRPr="00BD04F6" w:rsidRDefault="00BD04F6" w:rsidP="00BD04F6">
      <w:pPr>
        <w:numPr>
          <w:ilvl w:val="0"/>
          <w:numId w:val="14"/>
        </w:numPr>
        <w:rPr>
          <w:color w:val="0D0D0D" w:themeColor="text1" w:themeTint="F2"/>
          <w:sz w:val="28"/>
          <w:szCs w:val="28"/>
        </w:rPr>
      </w:pPr>
      <w:r w:rsidRPr="00BD04F6">
        <w:rPr>
          <w:color w:val="0D0D0D" w:themeColor="text1" w:themeTint="F2"/>
          <w:sz w:val="28"/>
          <w:szCs w:val="28"/>
        </w:rPr>
        <w:t xml:space="preserve">Runtime </w:t>
      </w:r>
    </w:p>
    <w:p w14:paraId="632373B5" w14:textId="77777777" w:rsidR="00BD04F6" w:rsidRPr="00BD04F6" w:rsidRDefault="00BD04F6" w:rsidP="00BD04F6">
      <w:pPr>
        <w:numPr>
          <w:ilvl w:val="0"/>
          <w:numId w:val="14"/>
        </w:numPr>
        <w:rPr>
          <w:color w:val="0D0D0D" w:themeColor="text1" w:themeTint="F2"/>
          <w:sz w:val="28"/>
          <w:szCs w:val="28"/>
        </w:rPr>
      </w:pPr>
      <w:r w:rsidRPr="00BD04F6">
        <w:rPr>
          <w:color w:val="0D0D0D" w:themeColor="text1" w:themeTint="F2"/>
          <w:sz w:val="28"/>
          <w:szCs w:val="28"/>
        </w:rPr>
        <w:t xml:space="preserve">Libraries </w:t>
      </w:r>
    </w:p>
    <w:p w14:paraId="621AE53B" w14:textId="77777777" w:rsidR="00BD04F6" w:rsidRPr="00BD04F6" w:rsidRDefault="00BD04F6" w:rsidP="00BD04F6">
      <w:pPr>
        <w:numPr>
          <w:ilvl w:val="0"/>
          <w:numId w:val="14"/>
        </w:numPr>
        <w:rPr>
          <w:color w:val="0D0D0D" w:themeColor="text1" w:themeTint="F2"/>
          <w:sz w:val="28"/>
          <w:szCs w:val="28"/>
        </w:rPr>
      </w:pPr>
      <w:r w:rsidRPr="00BD04F6">
        <w:rPr>
          <w:color w:val="0D0D0D" w:themeColor="text1" w:themeTint="F2"/>
          <w:sz w:val="28"/>
          <w:szCs w:val="28"/>
        </w:rPr>
        <w:t xml:space="preserve">Dependencies </w:t>
      </w:r>
    </w:p>
    <w:p w14:paraId="3CD8F9A7" w14:textId="77777777" w:rsidR="00BD04F6" w:rsidRPr="00BD04F6" w:rsidRDefault="00BD04F6" w:rsidP="00BD04F6">
      <w:pPr>
        <w:numPr>
          <w:ilvl w:val="0"/>
          <w:numId w:val="14"/>
        </w:numPr>
        <w:rPr>
          <w:color w:val="0D0D0D" w:themeColor="text1" w:themeTint="F2"/>
          <w:sz w:val="28"/>
          <w:szCs w:val="28"/>
        </w:rPr>
      </w:pPr>
      <w:r w:rsidRPr="00BD04F6">
        <w:rPr>
          <w:color w:val="0D0D0D" w:themeColor="text1" w:themeTint="F2"/>
          <w:sz w:val="28"/>
          <w:szCs w:val="28"/>
        </w:rPr>
        <w:t xml:space="preserve">Configuration </w:t>
      </w:r>
    </w:p>
    <w:p w14:paraId="6AEE40C0"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Since every cloud runs the same container image, the application behaves consistently across AWS, Azure, and Google Cloud.</w:t>
      </w:r>
    </w:p>
    <w:p w14:paraId="5136F1B9" w14:textId="7A5847EF" w:rsidR="00BD04F6" w:rsidRPr="00BD04F6" w:rsidRDefault="00BD04F6" w:rsidP="00BD04F6">
      <w:pPr>
        <w:rPr>
          <w:b/>
          <w:bCs/>
          <w:color w:val="0D0D0D" w:themeColor="text1" w:themeTint="F2"/>
          <w:sz w:val="28"/>
          <w:szCs w:val="28"/>
        </w:rPr>
      </w:pPr>
      <w:r>
        <w:rPr>
          <w:b/>
          <w:bCs/>
          <w:color w:val="0D0D0D" w:themeColor="text1" w:themeTint="F2"/>
          <w:sz w:val="28"/>
          <w:szCs w:val="28"/>
        </w:rPr>
        <w:t>6.1</w:t>
      </w:r>
      <w:r w:rsidRPr="00BD04F6">
        <w:rPr>
          <w:b/>
          <w:bCs/>
          <w:color w:val="0D0D0D" w:themeColor="text1" w:themeTint="F2"/>
          <w:sz w:val="28"/>
          <w:szCs w:val="28"/>
        </w:rPr>
        <w:t>Benefits</w:t>
      </w:r>
    </w:p>
    <w:p w14:paraId="43E4164E" w14:textId="77777777" w:rsidR="00BD04F6" w:rsidRPr="00BD04F6" w:rsidRDefault="00BD04F6" w:rsidP="00BD04F6">
      <w:pPr>
        <w:numPr>
          <w:ilvl w:val="0"/>
          <w:numId w:val="15"/>
        </w:numPr>
        <w:rPr>
          <w:color w:val="0D0D0D" w:themeColor="text1" w:themeTint="F2"/>
          <w:sz w:val="28"/>
          <w:szCs w:val="28"/>
        </w:rPr>
      </w:pPr>
      <w:r w:rsidRPr="00BD04F6">
        <w:rPr>
          <w:color w:val="0D0D0D" w:themeColor="text1" w:themeTint="F2"/>
          <w:sz w:val="28"/>
          <w:szCs w:val="28"/>
        </w:rPr>
        <w:t xml:space="preserve">No environment mismatch. </w:t>
      </w:r>
    </w:p>
    <w:p w14:paraId="20388ED9" w14:textId="77777777" w:rsidR="00BD04F6" w:rsidRPr="00BD04F6" w:rsidRDefault="00BD04F6" w:rsidP="00BD04F6">
      <w:pPr>
        <w:numPr>
          <w:ilvl w:val="0"/>
          <w:numId w:val="15"/>
        </w:numPr>
        <w:rPr>
          <w:color w:val="0D0D0D" w:themeColor="text1" w:themeTint="F2"/>
          <w:sz w:val="28"/>
          <w:szCs w:val="28"/>
        </w:rPr>
      </w:pPr>
      <w:r w:rsidRPr="00BD04F6">
        <w:rPr>
          <w:color w:val="0D0D0D" w:themeColor="text1" w:themeTint="F2"/>
          <w:sz w:val="28"/>
          <w:szCs w:val="28"/>
        </w:rPr>
        <w:t xml:space="preserve">Easy testing. </w:t>
      </w:r>
    </w:p>
    <w:p w14:paraId="34CCCC83" w14:textId="77777777" w:rsidR="00BD04F6" w:rsidRPr="00BD04F6" w:rsidRDefault="00BD04F6" w:rsidP="00BD04F6">
      <w:pPr>
        <w:numPr>
          <w:ilvl w:val="0"/>
          <w:numId w:val="15"/>
        </w:numPr>
        <w:rPr>
          <w:color w:val="0D0D0D" w:themeColor="text1" w:themeTint="F2"/>
          <w:sz w:val="28"/>
          <w:szCs w:val="28"/>
        </w:rPr>
      </w:pPr>
      <w:r w:rsidRPr="00BD04F6">
        <w:rPr>
          <w:color w:val="0D0D0D" w:themeColor="text1" w:themeTint="F2"/>
          <w:sz w:val="28"/>
          <w:szCs w:val="28"/>
        </w:rPr>
        <w:t>Reliable deployment.</w:t>
      </w:r>
    </w:p>
    <w:p w14:paraId="07A0CCDE" w14:textId="6E8D95AB" w:rsidR="00BD04F6" w:rsidRPr="00BD04F6" w:rsidRDefault="00BD04F6" w:rsidP="00BD04F6">
      <w:pPr>
        <w:rPr>
          <w:b/>
          <w:bCs/>
          <w:color w:val="0D0D0D" w:themeColor="text1" w:themeTint="F2"/>
          <w:sz w:val="28"/>
          <w:szCs w:val="28"/>
        </w:rPr>
      </w:pPr>
      <w:r>
        <w:rPr>
          <w:b/>
          <w:bCs/>
          <w:color w:val="0D0D0D" w:themeColor="text1" w:themeTint="F2"/>
          <w:sz w:val="28"/>
          <w:szCs w:val="28"/>
        </w:rPr>
        <w:t>7.</w:t>
      </w:r>
      <w:r w:rsidRPr="00BD04F6">
        <w:rPr>
          <w:b/>
          <w:bCs/>
          <w:color w:val="0D0D0D" w:themeColor="text1" w:themeTint="F2"/>
          <w:sz w:val="28"/>
          <w:szCs w:val="28"/>
        </w:rPr>
        <w:t>Multi-Cloud Strategy</w:t>
      </w:r>
    </w:p>
    <w:p w14:paraId="3EE02894"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t>Definition</w:t>
      </w:r>
    </w:p>
    <w:p w14:paraId="38819DFE"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A multi-cloud strategy means using services from more than one cloud provider.</w:t>
      </w:r>
    </w:p>
    <w:p w14:paraId="5F96E626"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lastRenderedPageBreak/>
        <w:t>Example</w:t>
      </w:r>
    </w:p>
    <w:p w14:paraId="3B082795" w14:textId="77777777" w:rsidR="00BD04F6" w:rsidRPr="00BD04F6" w:rsidRDefault="00BD04F6" w:rsidP="00BD04F6">
      <w:pPr>
        <w:numPr>
          <w:ilvl w:val="0"/>
          <w:numId w:val="16"/>
        </w:numPr>
        <w:rPr>
          <w:color w:val="0D0D0D" w:themeColor="text1" w:themeTint="F2"/>
          <w:sz w:val="28"/>
          <w:szCs w:val="28"/>
        </w:rPr>
      </w:pPr>
      <w:r w:rsidRPr="00BD04F6">
        <w:rPr>
          <w:color w:val="0D0D0D" w:themeColor="text1" w:themeTint="F2"/>
          <w:sz w:val="28"/>
          <w:szCs w:val="28"/>
        </w:rPr>
        <w:t xml:space="preserve">AWS → Payment Processing </w:t>
      </w:r>
    </w:p>
    <w:p w14:paraId="42E3488F" w14:textId="77777777" w:rsidR="00BD04F6" w:rsidRPr="00BD04F6" w:rsidRDefault="00BD04F6" w:rsidP="00BD04F6">
      <w:pPr>
        <w:numPr>
          <w:ilvl w:val="0"/>
          <w:numId w:val="16"/>
        </w:numPr>
        <w:rPr>
          <w:color w:val="0D0D0D" w:themeColor="text1" w:themeTint="F2"/>
          <w:sz w:val="28"/>
          <w:szCs w:val="28"/>
        </w:rPr>
      </w:pPr>
      <w:r w:rsidRPr="00BD04F6">
        <w:rPr>
          <w:color w:val="0D0D0D" w:themeColor="text1" w:themeTint="F2"/>
          <w:sz w:val="28"/>
          <w:szCs w:val="28"/>
        </w:rPr>
        <w:t xml:space="preserve">Azure → Customer Analytics </w:t>
      </w:r>
    </w:p>
    <w:p w14:paraId="24637017" w14:textId="77777777" w:rsidR="00BD04F6" w:rsidRPr="00BD04F6" w:rsidRDefault="00BD04F6" w:rsidP="00BD04F6">
      <w:pPr>
        <w:numPr>
          <w:ilvl w:val="0"/>
          <w:numId w:val="16"/>
        </w:numPr>
        <w:rPr>
          <w:color w:val="0D0D0D" w:themeColor="text1" w:themeTint="F2"/>
          <w:sz w:val="28"/>
          <w:szCs w:val="28"/>
        </w:rPr>
      </w:pPr>
      <w:r w:rsidRPr="00BD04F6">
        <w:rPr>
          <w:color w:val="0D0D0D" w:themeColor="text1" w:themeTint="F2"/>
          <w:sz w:val="28"/>
          <w:szCs w:val="28"/>
        </w:rPr>
        <w:t xml:space="preserve">Google Cloud → AI Fraud Detection </w:t>
      </w:r>
    </w:p>
    <w:p w14:paraId="15CFE98A"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pict w14:anchorId="253F4758">
          <v:rect id="_x0000_i1143" style="width:0;height:1.5pt" o:hralign="center" o:hrstd="t" o:hr="t" fillcolor="#a0a0a0" stroked="f"/>
        </w:pict>
      </w:r>
    </w:p>
    <w:p w14:paraId="643F1C09"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t xml:space="preserve">Reasons for </w:t>
      </w:r>
      <w:proofErr w:type="gramStart"/>
      <w:r w:rsidRPr="00BD04F6">
        <w:rPr>
          <w:b/>
          <w:bCs/>
          <w:color w:val="0D0D0D" w:themeColor="text1" w:themeTint="F2"/>
          <w:sz w:val="28"/>
          <w:szCs w:val="28"/>
        </w:rPr>
        <w:t>Multi-Cloud</w:t>
      </w:r>
      <w:proofErr w:type="gramEnd"/>
    </w:p>
    <w:p w14:paraId="64237B5B" w14:textId="77777777" w:rsidR="00BD04F6" w:rsidRPr="00BD04F6" w:rsidRDefault="00BD04F6" w:rsidP="00BD04F6">
      <w:pPr>
        <w:numPr>
          <w:ilvl w:val="0"/>
          <w:numId w:val="17"/>
        </w:numPr>
        <w:rPr>
          <w:color w:val="0D0D0D" w:themeColor="text1" w:themeTint="F2"/>
          <w:sz w:val="28"/>
          <w:szCs w:val="28"/>
        </w:rPr>
      </w:pPr>
      <w:r w:rsidRPr="00BD04F6">
        <w:rPr>
          <w:color w:val="0D0D0D" w:themeColor="text1" w:themeTint="F2"/>
          <w:sz w:val="28"/>
          <w:szCs w:val="28"/>
        </w:rPr>
        <w:t xml:space="preserve">High availability. </w:t>
      </w:r>
    </w:p>
    <w:p w14:paraId="40403617" w14:textId="77777777" w:rsidR="00BD04F6" w:rsidRPr="00BD04F6" w:rsidRDefault="00BD04F6" w:rsidP="00BD04F6">
      <w:pPr>
        <w:numPr>
          <w:ilvl w:val="0"/>
          <w:numId w:val="17"/>
        </w:numPr>
        <w:rPr>
          <w:color w:val="0D0D0D" w:themeColor="text1" w:themeTint="F2"/>
          <w:sz w:val="28"/>
          <w:szCs w:val="28"/>
        </w:rPr>
      </w:pPr>
      <w:r w:rsidRPr="00BD04F6">
        <w:rPr>
          <w:color w:val="0D0D0D" w:themeColor="text1" w:themeTint="F2"/>
          <w:sz w:val="28"/>
          <w:szCs w:val="28"/>
        </w:rPr>
        <w:t xml:space="preserve">Disaster recovery. </w:t>
      </w:r>
    </w:p>
    <w:p w14:paraId="7A67D6A3" w14:textId="77777777" w:rsidR="00BD04F6" w:rsidRPr="00BD04F6" w:rsidRDefault="00BD04F6" w:rsidP="00BD04F6">
      <w:pPr>
        <w:numPr>
          <w:ilvl w:val="0"/>
          <w:numId w:val="17"/>
        </w:numPr>
        <w:rPr>
          <w:color w:val="0D0D0D" w:themeColor="text1" w:themeTint="F2"/>
          <w:sz w:val="28"/>
          <w:szCs w:val="28"/>
        </w:rPr>
      </w:pPr>
      <w:r w:rsidRPr="00BD04F6">
        <w:rPr>
          <w:color w:val="0D0D0D" w:themeColor="text1" w:themeTint="F2"/>
          <w:sz w:val="28"/>
          <w:szCs w:val="28"/>
        </w:rPr>
        <w:t xml:space="preserve">Avoid vendor lock-in. </w:t>
      </w:r>
    </w:p>
    <w:p w14:paraId="7CA21396" w14:textId="77777777" w:rsidR="00BD04F6" w:rsidRPr="00BD04F6" w:rsidRDefault="00BD04F6" w:rsidP="00BD04F6">
      <w:pPr>
        <w:numPr>
          <w:ilvl w:val="0"/>
          <w:numId w:val="17"/>
        </w:numPr>
        <w:rPr>
          <w:color w:val="0D0D0D" w:themeColor="text1" w:themeTint="F2"/>
          <w:sz w:val="28"/>
          <w:szCs w:val="28"/>
        </w:rPr>
      </w:pPr>
      <w:r w:rsidRPr="00BD04F6">
        <w:rPr>
          <w:color w:val="0D0D0D" w:themeColor="text1" w:themeTint="F2"/>
          <w:sz w:val="28"/>
          <w:szCs w:val="28"/>
        </w:rPr>
        <w:t>Better regional performance.</w:t>
      </w:r>
    </w:p>
    <w:p w14:paraId="12DF1587"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t>Service Discovery</w:t>
      </w:r>
    </w:p>
    <w:p w14:paraId="1349A733"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t>Definition</w:t>
      </w:r>
    </w:p>
    <w:p w14:paraId="0BA00A20"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Service discovery enables microservices to locate and communicate with each other automatically without hardcoding IP addresses.</w:t>
      </w:r>
    </w:p>
    <w:p w14:paraId="15B122C1"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pict w14:anchorId="3C292E39">
          <v:rect id="_x0000_i1151" style="width:0;height:1.5pt" o:hralign="center" o:hrstd="t" o:hr="t" fillcolor="#a0a0a0" stroked="f"/>
        </w:pict>
      </w:r>
    </w:p>
    <w:p w14:paraId="478EF146"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t>How Kubernetes Handles Service Discovery</w:t>
      </w:r>
    </w:p>
    <w:p w14:paraId="51CAD5E2"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Each microservice receives a unique service name.</w:t>
      </w:r>
    </w:p>
    <w:p w14:paraId="6D7C1591"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Example:</w:t>
      </w:r>
    </w:p>
    <w:p w14:paraId="4C544D0B" w14:textId="77777777" w:rsidR="00BD04F6" w:rsidRPr="00BD04F6" w:rsidRDefault="00BD04F6" w:rsidP="00BD04F6">
      <w:pPr>
        <w:numPr>
          <w:ilvl w:val="0"/>
          <w:numId w:val="18"/>
        </w:numPr>
        <w:rPr>
          <w:color w:val="0D0D0D" w:themeColor="text1" w:themeTint="F2"/>
          <w:sz w:val="28"/>
          <w:szCs w:val="28"/>
        </w:rPr>
      </w:pPr>
      <w:r w:rsidRPr="00BD04F6">
        <w:rPr>
          <w:color w:val="0D0D0D" w:themeColor="text1" w:themeTint="F2"/>
          <w:sz w:val="28"/>
          <w:szCs w:val="28"/>
        </w:rPr>
        <w:t xml:space="preserve">payment-service </w:t>
      </w:r>
    </w:p>
    <w:p w14:paraId="591C7217" w14:textId="77777777" w:rsidR="00BD04F6" w:rsidRPr="00BD04F6" w:rsidRDefault="00BD04F6" w:rsidP="00BD04F6">
      <w:pPr>
        <w:numPr>
          <w:ilvl w:val="0"/>
          <w:numId w:val="18"/>
        </w:numPr>
        <w:rPr>
          <w:color w:val="0D0D0D" w:themeColor="text1" w:themeTint="F2"/>
          <w:sz w:val="28"/>
          <w:szCs w:val="28"/>
        </w:rPr>
      </w:pPr>
      <w:r w:rsidRPr="00BD04F6">
        <w:rPr>
          <w:color w:val="0D0D0D" w:themeColor="text1" w:themeTint="F2"/>
          <w:sz w:val="28"/>
          <w:szCs w:val="28"/>
        </w:rPr>
        <w:t xml:space="preserve">order-service </w:t>
      </w:r>
    </w:p>
    <w:p w14:paraId="3351C70E" w14:textId="77777777" w:rsidR="00BD04F6" w:rsidRPr="00BD04F6" w:rsidRDefault="00BD04F6" w:rsidP="00BD04F6">
      <w:pPr>
        <w:numPr>
          <w:ilvl w:val="0"/>
          <w:numId w:val="18"/>
        </w:numPr>
        <w:rPr>
          <w:color w:val="0D0D0D" w:themeColor="text1" w:themeTint="F2"/>
          <w:sz w:val="28"/>
          <w:szCs w:val="28"/>
        </w:rPr>
      </w:pPr>
      <w:r w:rsidRPr="00BD04F6">
        <w:rPr>
          <w:color w:val="0D0D0D" w:themeColor="text1" w:themeTint="F2"/>
          <w:sz w:val="28"/>
          <w:szCs w:val="28"/>
        </w:rPr>
        <w:t xml:space="preserve">notification-service </w:t>
      </w:r>
    </w:p>
    <w:p w14:paraId="634E30BC"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Instead of using IP addresses, services communicate using these names.</w:t>
      </w:r>
    </w:p>
    <w:p w14:paraId="259297E4" w14:textId="77777777" w:rsidR="00BD04F6" w:rsidRPr="00BD04F6" w:rsidRDefault="00BD04F6" w:rsidP="00BD04F6">
      <w:pPr>
        <w:rPr>
          <w:b/>
          <w:bCs/>
          <w:color w:val="0D0D0D" w:themeColor="text1" w:themeTint="F2"/>
          <w:sz w:val="28"/>
          <w:szCs w:val="28"/>
        </w:rPr>
      </w:pPr>
      <w:r w:rsidRPr="00BD04F6">
        <w:rPr>
          <w:b/>
          <w:bCs/>
          <w:color w:val="0D0D0D" w:themeColor="text1" w:themeTint="F2"/>
          <w:sz w:val="28"/>
          <w:szCs w:val="28"/>
        </w:rPr>
        <w:t>CI/CD Integration</w:t>
      </w:r>
    </w:p>
    <w:p w14:paraId="03D9C3A6" w14:textId="77777777" w:rsidR="00BD04F6" w:rsidRPr="00BD04F6" w:rsidRDefault="00BD04F6" w:rsidP="00BD04F6">
      <w:pPr>
        <w:rPr>
          <w:color w:val="0D0D0D" w:themeColor="text1" w:themeTint="F2"/>
          <w:sz w:val="28"/>
          <w:szCs w:val="28"/>
        </w:rPr>
      </w:pPr>
      <w:r w:rsidRPr="00BD04F6">
        <w:rPr>
          <w:color w:val="0D0D0D" w:themeColor="text1" w:themeTint="F2"/>
          <w:sz w:val="28"/>
          <w:szCs w:val="28"/>
        </w:rPr>
        <w:t>Continuous Integration and Continuous Deployment (CI/CD) pipelines automate:</w:t>
      </w:r>
    </w:p>
    <w:p w14:paraId="54336529" w14:textId="77777777" w:rsidR="00BD04F6" w:rsidRPr="00BD04F6" w:rsidRDefault="00BD04F6" w:rsidP="00BD04F6">
      <w:pPr>
        <w:numPr>
          <w:ilvl w:val="0"/>
          <w:numId w:val="19"/>
        </w:numPr>
        <w:rPr>
          <w:color w:val="0D0D0D" w:themeColor="text1" w:themeTint="F2"/>
          <w:sz w:val="28"/>
          <w:szCs w:val="28"/>
        </w:rPr>
      </w:pPr>
      <w:r w:rsidRPr="00BD04F6">
        <w:rPr>
          <w:color w:val="0D0D0D" w:themeColor="text1" w:themeTint="F2"/>
          <w:sz w:val="28"/>
          <w:szCs w:val="28"/>
        </w:rPr>
        <w:t xml:space="preserve">Code build </w:t>
      </w:r>
    </w:p>
    <w:p w14:paraId="52BCB607" w14:textId="77777777" w:rsidR="00BD04F6" w:rsidRPr="00BD04F6" w:rsidRDefault="00BD04F6" w:rsidP="00BD04F6">
      <w:pPr>
        <w:numPr>
          <w:ilvl w:val="0"/>
          <w:numId w:val="19"/>
        </w:numPr>
        <w:rPr>
          <w:color w:val="0D0D0D" w:themeColor="text1" w:themeTint="F2"/>
          <w:sz w:val="28"/>
          <w:szCs w:val="28"/>
        </w:rPr>
      </w:pPr>
      <w:r w:rsidRPr="00BD04F6">
        <w:rPr>
          <w:color w:val="0D0D0D" w:themeColor="text1" w:themeTint="F2"/>
          <w:sz w:val="28"/>
          <w:szCs w:val="28"/>
        </w:rPr>
        <w:lastRenderedPageBreak/>
        <w:t xml:space="preserve">Testing </w:t>
      </w:r>
    </w:p>
    <w:p w14:paraId="2CA0061B" w14:textId="77777777" w:rsidR="00BD04F6" w:rsidRPr="00BD04F6" w:rsidRDefault="00BD04F6" w:rsidP="00BD04F6">
      <w:pPr>
        <w:numPr>
          <w:ilvl w:val="0"/>
          <w:numId w:val="19"/>
        </w:numPr>
        <w:rPr>
          <w:color w:val="0D0D0D" w:themeColor="text1" w:themeTint="F2"/>
          <w:sz w:val="28"/>
          <w:szCs w:val="28"/>
        </w:rPr>
      </w:pPr>
      <w:r w:rsidRPr="00BD04F6">
        <w:rPr>
          <w:color w:val="0D0D0D" w:themeColor="text1" w:themeTint="F2"/>
          <w:sz w:val="28"/>
          <w:szCs w:val="28"/>
        </w:rPr>
        <w:t xml:space="preserve">Container image creation </w:t>
      </w:r>
    </w:p>
    <w:p w14:paraId="1217124D" w14:textId="77777777" w:rsidR="00BD04F6" w:rsidRPr="00BD04F6" w:rsidRDefault="00BD04F6" w:rsidP="00BD04F6">
      <w:pPr>
        <w:numPr>
          <w:ilvl w:val="0"/>
          <w:numId w:val="19"/>
        </w:numPr>
        <w:rPr>
          <w:color w:val="0D0D0D" w:themeColor="text1" w:themeTint="F2"/>
          <w:sz w:val="28"/>
          <w:szCs w:val="28"/>
        </w:rPr>
      </w:pPr>
      <w:r w:rsidRPr="00BD04F6">
        <w:rPr>
          <w:color w:val="0D0D0D" w:themeColor="text1" w:themeTint="F2"/>
          <w:sz w:val="28"/>
          <w:szCs w:val="28"/>
        </w:rPr>
        <w:t xml:space="preserve">Deployment </w:t>
      </w:r>
    </w:p>
    <w:p w14:paraId="1A25DB4F" w14:textId="77777777" w:rsidR="00BD04F6" w:rsidRPr="00BD04F6" w:rsidRDefault="00BD04F6" w:rsidP="00BD04F6">
      <w:pPr>
        <w:numPr>
          <w:ilvl w:val="0"/>
          <w:numId w:val="19"/>
        </w:numPr>
        <w:rPr>
          <w:color w:val="0D0D0D" w:themeColor="text1" w:themeTint="F2"/>
          <w:sz w:val="28"/>
          <w:szCs w:val="28"/>
        </w:rPr>
      </w:pPr>
      <w:r w:rsidRPr="00BD04F6">
        <w:rPr>
          <w:color w:val="0D0D0D" w:themeColor="text1" w:themeTint="F2"/>
          <w:sz w:val="28"/>
          <w:szCs w:val="28"/>
        </w:rPr>
        <w:t>Updates</w:t>
      </w:r>
    </w:p>
    <w:p w14:paraId="0710407D" w14:textId="77777777" w:rsidR="00BD04F6" w:rsidRPr="00BD04F6" w:rsidRDefault="00BD04F6" w:rsidP="00BD04F6">
      <w:pPr>
        <w:pStyle w:val="ListParagraph"/>
        <w:numPr>
          <w:ilvl w:val="0"/>
          <w:numId w:val="19"/>
        </w:num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BD04F6">
        <w:rPr>
          <w:rFonts w:ascii="Times New Roman" w:eastAsia="Times New Roman" w:hAnsi="Times New Roman" w:cs="Times New Roman"/>
          <w:b/>
          <w:bCs/>
          <w:kern w:val="36"/>
          <w:sz w:val="32"/>
          <w:szCs w:val="32"/>
          <w:lang w:eastAsia="en-IN"/>
          <w14:ligatures w14:val="none"/>
        </w:rPr>
        <w:t>Benefits of Multi-Cloud Deployment</w:t>
      </w:r>
    </w:p>
    <w:tbl>
      <w:tblPr>
        <w:tblW w:w="9218" w:type="dxa"/>
        <w:tblCellSpacing w:w="15" w:type="dxa"/>
        <w:tblCellMar>
          <w:top w:w="15" w:type="dxa"/>
          <w:left w:w="15" w:type="dxa"/>
          <w:bottom w:w="15" w:type="dxa"/>
          <w:right w:w="15" w:type="dxa"/>
        </w:tblCellMar>
        <w:tblLook w:val="04A0" w:firstRow="1" w:lastRow="0" w:firstColumn="1" w:lastColumn="0" w:noHBand="0" w:noVBand="1"/>
      </w:tblPr>
      <w:tblGrid>
        <w:gridCol w:w="2233"/>
        <w:gridCol w:w="6985"/>
      </w:tblGrid>
      <w:tr w:rsidR="00BD04F6" w:rsidRPr="00BD04F6" w14:paraId="551B0212" w14:textId="77777777" w:rsidTr="00BD04F6">
        <w:trPr>
          <w:trHeight w:val="515"/>
          <w:tblHeader/>
          <w:tblCellSpacing w:w="15" w:type="dxa"/>
        </w:trPr>
        <w:tc>
          <w:tcPr>
            <w:tcW w:w="0" w:type="auto"/>
            <w:vAlign w:val="center"/>
            <w:hideMark/>
          </w:tcPr>
          <w:p w14:paraId="1586AD8A" w14:textId="77777777" w:rsidR="00BD04F6" w:rsidRPr="00BD04F6" w:rsidRDefault="00BD04F6" w:rsidP="00BD04F6">
            <w:pPr>
              <w:spacing w:after="0" w:line="240" w:lineRule="auto"/>
              <w:jc w:val="center"/>
              <w:rPr>
                <w:rFonts w:ascii="Times New Roman" w:eastAsia="Times New Roman" w:hAnsi="Times New Roman" w:cs="Times New Roman"/>
                <w:b/>
                <w:bCs/>
                <w:kern w:val="0"/>
                <w:lang w:eastAsia="en-IN"/>
                <w14:ligatures w14:val="none"/>
              </w:rPr>
            </w:pPr>
            <w:r w:rsidRPr="00BD04F6">
              <w:rPr>
                <w:rFonts w:ascii="Times New Roman" w:eastAsia="Times New Roman" w:hAnsi="Times New Roman" w:cs="Times New Roman"/>
                <w:b/>
                <w:bCs/>
                <w:kern w:val="0"/>
                <w:lang w:eastAsia="en-IN"/>
                <w14:ligatures w14:val="none"/>
              </w:rPr>
              <w:t>Benefit</w:t>
            </w:r>
          </w:p>
        </w:tc>
        <w:tc>
          <w:tcPr>
            <w:tcW w:w="0" w:type="auto"/>
            <w:vAlign w:val="center"/>
            <w:hideMark/>
          </w:tcPr>
          <w:p w14:paraId="6ABC4E76" w14:textId="77777777" w:rsidR="00BD04F6" w:rsidRPr="00BD04F6" w:rsidRDefault="00BD04F6" w:rsidP="00BD04F6">
            <w:pPr>
              <w:spacing w:after="0" w:line="240" w:lineRule="auto"/>
              <w:jc w:val="center"/>
              <w:rPr>
                <w:rFonts w:ascii="Times New Roman" w:eastAsia="Times New Roman" w:hAnsi="Times New Roman" w:cs="Times New Roman"/>
                <w:b/>
                <w:bCs/>
                <w:kern w:val="0"/>
                <w:lang w:eastAsia="en-IN"/>
                <w14:ligatures w14:val="none"/>
              </w:rPr>
            </w:pPr>
            <w:r w:rsidRPr="00BD04F6">
              <w:rPr>
                <w:rFonts w:ascii="Times New Roman" w:eastAsia="Times New Roman" w:hAnsi="Times New Roman" w:cs="Times New Roman"/>
                <w:b/>
                <w:bCs/>
                <w:kern w:val="0"/>
                <w:lang w:eastAsia="en-IN"/>
                <w14:ligatures w14:val="none"/>
              </w:rPr>
              <w:t>Explanation</w:t>
            </w:r>
          </w:p>
        </w:tc>
      </w:tr>
      <w:tr w:rsidR="00BD04F6" w:rsidRPr="00BD04F6" w14:paraId="1D93DCD8" w14:textId="77777777" w:rsidTr="00BD04F6">
        <w:trPr>
          <w:trHeight w:val="1054"/>
          <w:tblCellSpacing w:w="15" w:type="dxa"/>
        </w:trPr>
        <w:tc>
          <w:tcPr>
            <w:tcW w:w="0" w:type="auto"/>
            <w:vAlign w:val="center"/>
            <w:hideMark/>
          </w:tcPr>
          <w:p w14:paraId="082B5A63"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High Availability</w:t>
            </w:r>
          </w:p>
        </w:tc>
        <w:tc>
          <w:tcPr>
            <w:tcW w:w="0" w:type="auto"/>
            <w:vAlign w:val="center"/>
            <w:hideMark/>
          </w:tcPr>
          <w:p w14:paraId="02374662"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Applications continue running even if one cloud provider experiences an outage.</w:t>
            </w:r>
          </w:p>
        </w:tc>
      </w:tr>
      <w:tr w:rsidR="00BD04F6" w:rsidRPr="00BD04F6" w14:paraId="32239920" w14:textId="77777777" w:rsidTr="00BD04F6">
        <w:trPr>
          <w:trHeight w:val="515"/>
          <w:tblCellSpacing w:w="15" w:type="dxa"/>
        </w:trPr>
        <w:tc>
          <w:tcPr>
            <w:tcW w:w="0" w:type="auto"/>
            <w:vAlign w:val="center"/>
            <w:hideMark/>
          </w:tcPr>
          <w:p w14:paraId="4C8C09A3"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Disaster Recovery</w:t>
            </w:r>
          </w:p>
        </w:tc>
        <w:tc>
          <w:tcPr>
            <w:tcW w:w="0" w:type="auto"/>
            <w:vAlign w:val="center"/>
            <w:hideMark/>
          </w:tcPr>
          <w:p w14:paraId="335A816A"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Workloads can be shifted to another cloud during failures.</w:t>
            </w:r>
          </w:p>
        </w:tc>
      </w:tr>
      <w:tr w:rsidR="00BD04F6" w:rsidRPr="00BD04F6" w14:paraId="2722D1BB" w14:textId="77777777" w:rsidTr="00BD04F6">
        <w:trPr>
          <w:trHeight w:val="515"/>
          <w:tblCellSpacing w:w="15" w:type="dxa"/>
        </w:trPr>
        <w:tc>
          <w:tcPr>
            <w:tcW w:w="0" w:type="auto"/>
            <w:vAlign w:val="center"/>
            <w:hideMark/>
          </w:tcPr>
          <w:p w14:paraId="1AB61D65"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Vendor Independence</w:t>
            </w:r>
          </w:p>
        </w:tc>
        <w:tc>
          <w:tcPr>
            <w:tcW w:w="0" w:type="auto"/>
            <w:vAlign w:val="center"/>
            <w:hideMark/>
          </w:tcPr>
          <w:p w14:paraId="57926B14"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Reduces dependency on a single provider.</w:t>
            </w:r>
          </w:p>
        </w:tc>
      </w:tr>
      <w:tr w:rsidR="00BD04F6" w:rsidRPr="00BD04F6" w14:paraId="23E4118D" w14:textId="77777777" w:rsidTr="00BD04F6">
        <w:trPr>
          <w:trHeight w:val="515"/>
          <w:tblCellSpacing w:w="15" w:type="dxa"/>
        </w:trPr>
        <w:tc>
          <w:tcPr>
            <w:tcW w:w="0" w:type="auto"/>
            <w:vAlign w:val="center"/>
            <w:hideMark/>
          </w:tcPr>
          <w:p w14:paraId="7DD4C93F"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Better Performance</w:t>
            </w:r>
          </w:p>
        </w:tc>
        <w:tc>
          <w:tcPr>
            <w:tcW w:w="0" w:type="auto"/>
            <w:vAlign w:val="center"/>
            <w:hideMark/>
          </w:tcPr>
          <w:p w14:paraId="67397FAE"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Users connect to the nearest cloud region.</w:t>
            </w:r>
          </w:p>
        </w:tc>
      </w:tr>
      <w:tr w:rsidR="00BD04F6" w:rsidRPr="00BD04F6" w14:paraId="4ED8F7FC" w14:textId="77777777" w:rsidTr="00BD04F6">
        <w:trPr>
          <w:trHeight w:val="1054"/>
          <w:tblCellSpacing w:w="15" w:type="dxa"/>
        </w:trPr>
        <w:tc>
          <w:tcPr>
            <w:tcW w:w="0" w:type="auto"/>
            <w:vAlign w:val="center"/>
            <w:hideMark/>
          </w:tcPr>
          <w:p w14:paraId="7F8211CE"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Regulatory Compliance</w:t>
            </w:r>
          </w:p>
        </w:tc>
        <w:tc>
          <w:tcPr>
            <w:tcW w:w="0" w:type="auto"/>
            <w:vAlign w:val="center"/>
            <w:hideMark/>
          </w:tcPr>
          <w:p w14:paraId="3BF205E5"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Data can be stored in required geographic regions.</w:t>
            </w:r>
          </w:p>
        </w:tc>
      </w:tr>
      <w:tr w:rsidR="00BD04F6" w:rsidRPr="00BD04F6" w14:paraId="4DCF7CE2" w14:textId="77777777" w:rsidTr="00BD04F6">
        <w:trPr>
          <w:trHeight w:val="1054"/>
          <w:tblCellSpacing w:w="15" w:type="dxa"/>
        </w:trPr>
        <w:tc>
          <w:tcPr>
            <w:tcW w:w="0" w:type="auto"/>
            <w:vAlign w:val="center"/>
            <w:hideMark/>
          </w:tcPr>
          <w:p w14:paraId="74AE578F"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Cost Optimization</w:t>
            </w:r>
          </w:p>
        </w:tc>
        <w:tc>
          <w:tcPr>
            <w:tcW w:w="0" w:type="auto"/>
            <w:vAlign w:val="center"/>
            <w:hideMark/>
          </w:tcPr>
          <w:p w14:paraId="5F62010F"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Organizations can choose the most economical services from different providers.</w:t>
            </w:r>
          </w:p>
        </w:tc>
      </w:tr>
      <w:tr w:rsidR="00BD04F6" w:rsidRPr="00BD04F6" w14:paraId="08DDECE5" w14:textId="77777777" w:rsidTr="00BD04F6">
        <w:trPr>
          <w:trHeight w:val="515"/>
          <w:tblCellSpacing w:w="15" w:type="dxa"/>
        </w:trPr>
        <w:tc>
          <w:tcPr>
            <w:tcW w:w="0" w:type="auto"/>
            <w:vAlign w:val="center"/>
            <w:hideMark/>
          </w:tcPr>
          <w:p w14:paraId="2BF6BB2D"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Scalability</w:t>
            </w:r>
          </w:p>
        </w:tc>
        <w:tc>
          <w:tcPr>
            <w:tcW w:w="0" w:type="auto"/>
            <w:vAlign w:val="center"/>
            <w:hideMark/>
          </w:tcPr>
          <w:p w14:paraId="3377755B"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Resources can be expanded across multiple clouds.</w:t>
            </w:r>
          </w:p>
        </w:tc>
      </w:tr>
      <w:tr w:rsidR="00BD04F6" w:rsidRPr="00BD04F6" w14:paraId="10C5C311" w14:textId="77777777" w:rsidTr="00BD04F6">
        <w:trPr>
          <w:trHeight w:val="515"/>
          <w:tblCellSpacing w:w="15" w:type="dxa"/>
        </w:trPr>
        <w:tc>
          <w:tcPr>
            <w:tcW w:w="0" w:type="auto"/>
            <w:vAlign w:val="center"/>
            <w:hideMark/>
          </w:tcPr>
          <w:p w14:paraId="44D5AF95"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Flexibility</w:t>
            </w:r>
          </w:p>
        </w:tc>
        <w:tc>
          <w:tcPr>
            <w:tcW w:w="0" w:type="auto"/>
            <w:vAlign w:val="center"/>
            <w:hideMark/>
          </w:tcPr>
          <w:p w14:paraId="54BDCF47" w14:textId="77777777" w:rsidR="00BD04F6" w:rsidRPr="00BD04F6" w:rsidRDefault="00BD04F6" w:rsidP="00BD04F6">
            <w:pPr>
              <w:spacing w:after="0" w:line="240" w:lineRule="auto"/>
              <w:rPr>
                <w:rFonts w:ascii="Times New Roman" w:eastAsia="Times New Roman" w:hAnsi="Times New Roman" w:cs="Times New Roman"/>
                <w:kern w:val="0"/>
                <w:lang w:eastAsia="en-IN"/>
                <w14:ligatures w14:val="none"/>
              </w:rPr>
            </w:pPr>
            <w:r w:rsidRPr="00BD04F6">
              <w:rPr>
                <w:rFonts w:ascii="Times New Roman" w:eastAsia="Times New Roman" w:hAnsi="Times New Roman" w:cs="Times New Roman"/>
                <w:kern w:val="0"/>
                <w:lang w:eastAsia="en-IN"/>
                <w14:ligatures w14:val="none"/>
              </w:rPr>
              <w:t>Different cloud services can be selected based on application needs.</w:t>
            </w:r>
          </w:p>
        </w:tc>
      </w:tr>
    </w:tbl>
    <w:p w14:paraId="4628FE29" w14:textId="77777777" w:rsidR="00BD04F6" w:rsidRPr="00D01E7E" w:rsidRDefault="00BD04F6" w:rsidP="00BD04F6">
      <w:pPr>
        <w:rPr>
          <w:color w:val="0D0D0D" w:themeColor="text1" w:themeTint="F2"/>
          <w:sz w:val="28"/>
          <w:szCs w:val="28"/>
        </w:rPr>
      </w:pPr>
    </w:p>
    <w:p w14:paraId="209186FE" w14:textId="77777777" w:rsidR="00D01E7E" w:rsidRPr="00D01E7E" w:rsidRDefault="00D01E7E" w:rsidP="00D01E7E">
      <w:pPr>
        <w:rPr>
          <w:color w:val="0D0D0D" w:themeColor="text1" w:themeTint="F2"/>
          <w:sz w:val="28"/>
          <w:szCs w:val="28"/>
        </w:rPr>
      </w:pPr>
    </w:p>
    <w:p w14:paraId="49784DCA" w14:textId="77777777" w:rsidR="00BD04F6" w:rsidRPr="00BD04F6" w:rsidRDefault="00BD04F6" w:rsidP="00BD04F6">
      <w:pPr>
        <w:rPr>
          <w:b/>
          <w:bCs/>
          <w:color w:val="0D0D0D" w:themeColor="text1" w:themeTint="F2"/>
          <w:sz w:val="32"/>
          <w:szCs w:val="32"/>
        </w:rPr>
      </w:pPr>
      <w:r w:rsidRPr="00BD04F6">
        <w:rPr>
          <w:b/>
          <w:bCs/>
          <w:color w:val="0D0D0D" w:themeColor="text1" w:themeTint="F2"/>
          <w:sz w:val="32"/>
          <w:szCs w:val="32"/>
        </w:rPr>
        <w:t>Conclusion</w:t>
      </w:r>
    </w:p>
    <w:p w14:paraId="274D0CD6" w14:textId="77777777" w:rsidR="00BD04F6" w:rsidRDefault="00BD04F6" w:rsidP="00BD04F6">
      <w:pPr>
        <w:rPr>
          <w:color w:val="0D0D0D" w:themeColor="text1" w:themeTint="F2"/>
          <w:sz w:val="28"/>
          <w:szCs w:val="28"/>
        </w:rPr>
      </w:pPr>
      <w:r w:rsidRPr="00BD04F6">
        <w:rPr>
          <w:color w:val="0D0D0D" w:themeColor="text1" w:themeTint="F2"/>
          <w:sz w:val="28"/>
          <w:szCs w:val="28"/>
        </w:rPr>
        <w:t xml:space="preserve">Containerization combined with </w:t>
      </w:r>
      <w:r w:rsidRPr="00BD04F6">
        <w:rPr>
          <w:b/>
          <w:bCs/>
          <w:color w:val="0D0D0D" w:themeColor="text1" w:themeTint="F2"/>
          <w:sz w:val="28"/>
          <w:szCs w:val="28"/>
        </w:rPr>
        <w:t>Kubernetes orchestration</w:t>
      </w:r>
      <w:r w:rsidRPr="00BD04F6">
        <w:rPr>
          <w:color w:val="0D0D0D" w:themeColor="text1" w:themeTint="F2"/>
          <w:sz w:val="28"/>
          <w:szCs w:val="28"/>
        </w:rPr>
        <w:t xml:space="preserve"> provides an efficient and scalable solution for deploying fintech applications across multiple cloud providers. Containers ensure consistent application </w:t>
      </w:r>
      <w:proofErr w:type="spellStart"/>
      <w:r w:rsidRPr="00BD04F6">
        <w:rPr>
          <w:color w:val="0D0D0D" w:themeColor="text1" w:themeTint="F2"/>
          <w:sz w:val="28"/>
          <w:szCs w:val="28"/>
        </w:rPr>
        <w:t>behavior</w:t>
      </w:r>
      <w:proofErr w:type="spellEnd"/>
      <w:r w:rsidRPr="00BD04F6">
        <w:rPr>
          <w:color w:val="0D0D0D" w:themeColor="text1" w:themeTint="F2"/>
          <w:sz w:val="28"/>
          <w:szCs w:val="28"/>
        </w:rPr>
        <w:t xml:space="preserve">, while Kubernetes automates deployment, service discovery, load balancing, scaling, rolling updates, and self-healing. A </w:t>
      </w:r>
      <w:r w:rsidRPr="00BD04F6">
        <w:rPr>
          <w:b/>
          <w:bCs/>
          <w:color w:val="0D0D0D" w:themeColor="text1" w:themeTint="F2"/>
          <w:sz w:val="28"/>
          <w:szCs w:val="28"/>
        </w:rPr>
        <w:t>multi-cloud deployment model</w:t>
      </w:r>
      <w:r w:rsidRPr="00BD04F6">
        <w:rPr>
          <w:color w:val="0D0D0D" w:themeColor="text1" w:themeTint="F2"/>
          <w:sz w:val="28"/>
          <w:szCs w:val="28"/>
        </w:rPr>
        <w:t xml:space="preserve"> enhances business </w:t>
      </w:r>
      <w:r w:rsidRPr="00BD04F6">
        <w:rPr>
          <w:color w:val="0D0D0D" w:themeColor="text1" w:themeTint="F2"/>
          <w:sz w:val="28"/>
          <w:szCs w:val="28"/>
        </w:rPr>
        <w:lastRenderedPageBreak/>
        <w:t xml:space="preserve">continuity, disaster recovery, performance, and compliance by leveraging the strengths of different cloud platforms and avoiding vendor lock-in. </w:t>
      </w:r>
    </w:p>
    <w:p w14:paraId="30E197EF" w14:textId="5D2402D6" w:rsidR="00BD04F6" w:rsidRPr="00BD04F6" w:rsidRDefault="00BD04F6" w:rsidP="00BD04F6">
      <w:pPr>
        <w:rPr>
          <w:color w:val="C00000"/>
          <w:sz w:val="32"/>
          <w:szCs w:val="32"/>
        </w:rPr>
      </w:pPr>
      <w:r w:rsidRPr="00BD04F6">
        <w:rPr>
          <w:color w:val="C00000"/>
          <w:sz w:val="32"/>
          <w:szCs w:val="32"/>
        </w:rPr>
        <w:t>3. An e-learning platform experiences data loss due to accidental deletion in the cloud.</w:t>
      </w:r>
      <w:r w:rsidRPr="00BD04F6">
        <w:rPr>
          <w:color w:val="C00000"/>
          <w:sz w:val="32"/>
          <w:szCs w:val="32"/>
        </w:rPr>
        <w:t xml:space="preserve"> </w:t>
      </w:r>
      <w:r w:rsidRPr="00BD04F6">
        <w:rPr>
          <w:color w:val="C00000"/>
          <w:sz w:val="32"/>
          <w:szCs w:val="32"/>
        </w:rPr>
        <w:t>The organization needs a robust backup and disaster recovery strategy.</w:t>
      </w:r>
      <w:r w:rsidRPr="00BD04F6">
        <w:rPr>
          <w:color w:val="C00000"/>
          <w:sz w:val="32"/>
          <w:szCs w:val="32"/>
        </w:rPr>
        <w:t xml:space="preserve"> </w:t>
      </w:r>
      <w:r w:rsidRPr="00BD04F6">
        <w:rPr>
          <w:color w:val="C00000"/>
          <w:sz w:val="32"/>
          <w:szCs w:val="32"/>
        </w:rPr>
        <w:t>Design a solution using cloud-native backup, replication, and versioning.</w:t>
      </w:r>
      <w:r w:rsidRPr="00BD04F6">
        <w:rPr>
          <w:color w:val="C00000"/>
          <w:sz w:val="32"/>
          <w:szCs w:val="32"/>
        </w:rPr>
        <w:t xml:space="preserve"> </w:t>
      </w:r>
      <w:r w:rsidRPr="00BD04F6">
        <w:rPr>
          <w:color w:val="C00000"/>
          <w:sz w:val="32"/>
          <w:szCs w:val="32"/>
        </w:rPr>
        <w:t>Explain how recovery time objective (RTO) and recovery point objective (RPO) are achieved.</w:t>
      </w:r>
      <w:r w:rsidRPr="00BD04F6">
        <w:rPr>
          <w:color w:val="C00000"/>
          <w:sz w:val="32"/>
          <w:szCs w:val="32"/>
        </w:rPr>
        <w:t xml:space="preserve"> </w:t>
      </w:r>
      <w:r w:rsidRPr="00BD04F6">
        <w:rPr>
          <w:color w:val="C00000"/>
          <w:sz w:val="32"/>
          <w:szCs w:val="32"/>
        </w:rPr>
        <w:t>Provide steps to ensure business continuity during failures.</w:t>
      </w:r>
    </w:p>
    <w:p w14:paraId="19D64829" w14:textId="77777777" w:rsidR="00D01E7E" w:rsidRPr="00D01E7E" w:rsidRDefault="00D01E7E" w:rsidP="00D01E7E">
      <w:pPr>
        <w:rPr>
          <w:color w:val="C00000"/>
          <w:sz w:val="28"/>
          <w:szCs w:val="28"/>
        </w:rPr>
      </w:pPr>
    </w:p>
    <w:p w14:paraId="290C1B1F" w14:textId="77777777" w:rsidR="00BD04F6" w:rsidRPr="00BD04F6" w:rsidRDefault="00BD04F6" w:rsidP="00BD04F6">
      <w:pPr>
        <w:rPr>
          <w:b/>
          <w:bCs/>
          <w:color w:val="000000" w:themeColor="text1"/>
          <w:sz w:val="28"/>
          <w:szCs w:val="28"/>
        </w:rPr>
      </w:pPr>
      <w:r w:rsidRPr="00BD04F6">
        <w:rPr>
          <w:b/>
          <w:bCs/>
          <w:color w:val="000000" w:themeColor="text1"/>
          <w:sz w:val="28"/>
          <w:szCs w:val="28"/>
        </w:rPr>
        <w:t>Scenario</w:t>
      </w:r>
    </w:p>
    <w:p w14:paraId="50792B69" w14:textId="77777777" w:rsidR="00BD04F6" w:rsidRPr="00BD04F6" w:rsidRDefault="00BD04F6" w:rsidP="00BD04F6">
      <w:pPr>
        <w:rPr>
          <w:color w:val="000000" w:themeColor="text1"/>
          <w:sz w:val="28"/>
          <w:szCs w:val="28"/>
        </w:rPr>
      </w:pPr>
      <w:r w:rsidRPr="00BD04F6">
        <w:rPr>
          <w:color w:val="000000" w:themeColor="text1"/>
          <w:sz w:val="28"/>
          <w:szCs w:val="28"/>
        </w:rPr>
        <w:t xml:space="preserve">A global </w:t>
      </w:r>
      <w:r w:rsidRPr="00BD04F6">
        <w:rPr>
          <w:b/>
          <w:bCs/>
          <w:color w:val="000000" w:themeColor="text1"/>
          <w:sz w:val="28"/>
          <w:szCs w:val="28"/>
        </w:rPr>
        <w:t>e-learning platform</w:t>
      </w:r>
      <w:r w:rsidRPr="00BD04F6">
        <w:rPr>
          <w:color w:val="000000" w:themeColor="text1"/>
          <w:sz w:val="28"/>
          <w:szCs w:val="28"/>
        </w:rPr>
        <w:t xml:space="preserve"> provides online courses, live classes, recorded lectures, quizzes, assignments, certificates, and student progress tracking for </w:t>
      </w:r>
      <w:r w:rsidRPr="00BD04F6">
        <w:rPr>
          <w:b/>
          <w:bCs/>
          <w:color w:val="000000" w:themeColor="text1"/>
          <w:sz w:val="28"/>
          <w:szCs w:val="28"/>
        </w:rPr>
        <w:t>millions of learners</w:t>
      </w:r>
      <w:r w:rsidRPr="00BD04F6">
        <w:rPr>
          <w:color w:val="000000" w:themeColor="text1"/>
          <w:sz w:val="28"/>
          <w:szCs w:val="28"/>
        </w:rPr>
        <w:t xml:space="preserve">. The platform stores critical data such as </w:t>
      </w:r>
      <w:r w:rsidRPr="00BD04F6">
        <w:rPr>
          <w:b/>
          <w:bCs/>
          <w:color w:val="000000" w:themeColor="text1"/>
          <w:sz w:val="28"/>
          <w:szCs w:val="28"/>
        </w:rPr>
        <w:t>student records, course materials, examination results, payment information, and instructor content</w:t>
      </w:r>
      <w:r w:rsidRPr="00BD04F6">
        <w:rPr>
          <w:color w:val="000000" w:themeColor="text1"/>
          <w:sz w:val="28"/>
          <w:szCs w:val="28"/>
        </w:rPr>
        <w:t xml:space="preserve"> in the cloud.</w:t>
      </w:r>
    </w:p>
    <w:p w14:paraId="40783F49" w14:textId="77777777" w:rsidR="00BD04F6" w:rsidRPr="00BD04F6" w:rsidRDefault="00BD04F6" w:rsidP="00BD04F6">
      <w:pPr>
        <w:rPr>
          <w:b/>
          <w:bCs/>
          <w:color w:val="000000" w:themeColor="text1"/>
          <w:sz w:val="28"/>
          <w:szCs w:val="28"/>
        </w:rPr>
      </w:pPr>
      <w:r w:rsidRPr="00BD04F6">
        <w:rPr>
          <w:b/>
          <w:bCs/>
          <w:color w:val="000000" w:themeColor="text1"/>
          <w:sz w:val="28"/>
          <w:szCs w:val="28"/>
        </w:rPr>
        <w:t>1. Introduction</w:t>
      </w:r>
    </w:p>
    <w:p w14:paraId="6020B6A6" w14:textId="77777777" w:rsidR="00BD04F6" w:rsidRPr="00BD04F6" w:rsidRDefault="00BD04F6" w:rsidP="00BD04F6">
      <w:pPr>
        <w:rPr>
          <w:color w:val="000000" w:themeColor="text1"/>
          <w:sz w:val="28"/>
          <w:szCs w:val="28"/>
        </w:rPr>
      </w:pPr>
      <w:r w:rsidRPr="00BD04F6">
        <w:rPr>
          <w:color w:val="000000" w:themeColor="text1"/>
          <w:sz w:val="28"/>
          <w:szCs w:val="28"/>
        </w:rPr>
        <w:t>Data is the most valuable asset for an e-learning platform. Loss of educational content or student records can interrupt learning, reduce user trust, and cause financial losses.</w:t>
      </w:r>
    </w:p>
    <w:p w14:paraId="620BE40E" w14:textId="77777777" w:rsidR="00BD04F6" w:rsidRPr="00BD04F6" w:rsidRDefault="00BD04F6" w:rsidP="00BD04F6">
      <w:pPr>
        <w:rPr>
          <w:color w:val="000000" w:themeColor="text1"/>
          <w:sz w:val="28"/>
          <w:szCs w:val="28"/>
        </w:rPr>
      </w:pPr>
      <w:r w:rsidRPr="00BD04F6">
        <w:rPr>
          <w:color w:val="000000" w:themeColor="text1"/>
          <w:sz w:val="28"/>
          <w:szCs w:val="28"/>
        </w:rPr>
        <w:t xml:space="preserve">Cloud computing provides </w:t>
      </w:r>
      <w:r w:rsidRPr="00BD04F6">
        <w:rPr>
          <w:b/>
          <w:bCs/>
          <w:color w:val="000000" w:themeColor="text1"/>
          <w:sz w:val="28"/>
          <w:szCs w:val="28"/>
        </w:rPr>
        <w:t>Backup and Disaster Recovery (BDR)</w:t>
      </w:r>
      <w:r w:rsidRPr="00BD04F6">
        <w:rPr>
          <w:color w:val="000000" w:themeColor="text1"/>
          <w:sz w:val="28"/>
          <w:szCs w:val="28"/>
        </w:rPr>
        <w:t xml:space="preserve"> services that automatically protect data against accidental deletion, hardware failures, cyberattacks, and natural disasters. Features such as </w:t>
      </w:r>
      <w:r w:rsidRPr="00BD04F6">
        <w:rPr>
          <w:b/>
          <w:bCs/>
          <w:color w:val="000000" w:themeColor="text1"/>
          <w:sz w:val="28"/>
          <w:szCs w:val="28"/>
        </w:rPr>
        <w:t>automatic backups</w:t>
      </w:r>
      <w:r w:rsidRPr="00BD04F6">
        <w:rPr>
          <w:color w:val="000000" w:themeColor="text1"/>
          <w:sz w:val="28"/>
          <w:szCs w:val="28"/>
        </w:rPr>
        <w:t xml:space="preserve">, </w:t>
      </w:r>
      <w:r w:rsidRPr="00BD04F6">
        <w:rPr>
          <w:b/>
          <w:bCs/>
          <w:color w:val="000000" w:themeColor="text1"/>
          <w:sz w:val="28"/>
          <w:szCs w:val="28"/>
        </w:rPr>
        <w:t>replication</w:t>
      </w:r>
      <w:r w:rsidRPr="00BD04F6">
        <w:rPr>
          <w:color w:val="000000" w:themeColor="text1"/>
          <w:sz w:val="28"/>
          <w:szCs w:val="28"/>
        </w:rPr>
        <w:t xml:space="preserve">, </w:t>
      </w:r>
      <w:r w:rsidRPr="00BD04F6">
        <w:rPr>
          <w:b/>
          <w:bCs/>
          <w:color w:val="000000" w:themeColor="text1"/>
          <w:sz w:val="28"/>
          <w:szCs w:val="28"/>
        </w:rPr>
        <w:t>versioning</w:t>
      </w:r>
      <w:r w:rsidRPr="00BD04F6">
        <w:rPr>
          <w:color w:val="000000" w:themeColor="text1"/>
          <w:sz w:val="28"/>
          <w:szCs w:val="28"/>
        </w:rPr>
        <w:t xml:space="preserve">, and </w:t>
      </w:r>
      <w:r w:rsidRPr="00BD04F6">
        <w:rPr>
          <w:b/>
          <w:bCs/>
          <w:color w:val="000000" w:themeColor="text1"/>
          <w:sz w:val="28"/>
          <w:szCs w:val="28"/>
        </w:rPr>
        <w:t>cross-region recovery</w:t>
      </w:r>
      <w:r w:rsidRPr="00BD04F6">
        <w:rPr>
          <w:color w:val="000000" w:themeColor="text1"/>
          <w:sz w:val="28"/>
          <w:szCs w:val="28"/>
        </w:rPr>
        <w:t xml:space="preserve"> help organizations quickly restore services with minimal downtime.</w:t>
      </w:r>
    </w:p>
    <w:p w14:paraId="139F60D8" w14:textId="77777777" w:rsidR="00BD04F6" w:rsidRPr="00BD04F6" w:rsidRDefault="00BD04F6" w:rsidP="00BD04F6">
      <w:pPr>
        <w:rPr>
          <w:b/>
          <w:bCs/>
          <w:color w:val="000000" w:themeColor="text1"/>
          <w:sz w:val="28"/>
          <w:szCs w:val="28"/>
        </w:rPr>
      </w:pPr>
      <w:r w:rsidRPr="00BD04F6">
        <w:rPr>
          <w:b/>
          <w:bCs/>
          <w:color w:val="000000" w:themeColor="text1"/>
          <w:sz w:val="28"/>
          <w:szCs w:val="28"/>
        </w:rPr>
        <w:t>2. Problem Statement</w:t>
      </w:r>
    </w:p>
    <w:p w14:paraId="6452E7FA" w14:textId="77777777" w:rsidR="00BD04F6" w:rsidRPr="00BD04F6" w:rsidRDefault="00BD04F6" w:rsidP="00BD04F6">
      <w:pPr>
        <w:rPr>
          <w:color w:val="000000" w:themeColor="text1"/>
          <w:sz w:val="28"/>
          <w:szCs w:val="28"/>
        </w:rPr>
      </w:pPr>
      <w:r w:rsidRPr="00BD04F6">
        <w:rPr>
          <w:color w:val="000000" w:themeColor="text1"/>
          <w:sz w:val="28"/>
          <w:szCs w:val="28"/>
        </w:rPr>
        <w:t>The organization faces the following issues:</w:t>
      </w:r>
    </w:p>
    <w:p w14:paraId="5B9A53C9" w14:textId="77777777" w:rsidR="00BD04F6" w:rsidRPr="00BD04F6" w:rsidRDefault="00BD04F6" w:rsidP="00BD04F6">
      <w:pPr>
        <w:numPr>
          <w:ilvl w:val="0"/>
          <w:numId w:val="20"/>
        </w:numPr>
        <w:rPr>
          <w:color w:val="000000" w:themeColor="text1"/>
          <w:sz w:val="28"/>
          <w:szCs w:val="28"/>
        </w:rPr>
      </w:pPr>
      <w:r w:rsidRPr="00BD04F6">
        <w:rPr>
          <w:color w:val="000000" w:themeColor="text1"/>
          <w:sz w:val="28"/>
          <w:szCs w:val="28"/>
        </w:rPr>
        <w:t xml:space="preserve">Accidental deletion of student records. </w:t>
      </w:r>
    </w:p>
    <w:p w14:paraId="4A8D2A6C" w14:textId="77777777" w:rsidR="00BD04F6" w:rsidRPr="00BD04F6" w:rsidRDefault="00BD04F6" w:rsidP="00BD04F6">
      <w:pPr>
        <w:numPr>
          <w:ilvl w:val="0"/>
          <w:numId w:val="20"/>
        </w:numPr>
        <w:rPr>
          <w:color w:val="000000" w:themeColor="text1"/>
          <w:sz w:val="28"/>
          <w:szCs w:val="28"/>
        </w:rPr>
      </w:pPr>
      <w:r w:rsidRPr="00BD04F6">
        <w:rPr>
          <w:color w:val="000000" w:themeColor="text1"/>
          <w:sz w:val="28"/>
          <w:szCs w:val="28"/>
        </w:rPr>
        <w:t xml:space="preserve">Loss of course materials. </w:t>
      </w:r>
    </w:p>
    <w:p w14:paraId="24A15A5C" w14:textId="77777777" w:rsidR="00BD04F6" w:rsidRPr="00BD04F6" w:rsidRDefault="00BD04F6" w:rsidP="00BD04F6">
      <w:pPr>
        <w:numPr>
          <w:ilvl w:val="0"/>
          <w:numId w:val="20"/>
        </w:numPr>
        <w:rPr>
          <w:color w:val="000000" w:themeColor="text1"/>
          <w:sz w:val="28"/>
          <w:szCs w:val="28"/>
        </w:rPr>
      </w:pPr>
      <w:r w:rsidRPr="00BD04F6">
        <w:rPr>
          <w:color w:val="000000" w:themeColor="text1"/>
          <w:sz w:val="28"/>
          <w:szCs w:val="28"/>
        </w:rPr>
        <w:t xml:space="preserve">Service interruption. </w:t>
      </w:r>
    </w:p>
    <w:p w14:paraId="5D144F31" w14:textId="77777777" w:rsidR="00BD04F6" w:rsidRPr="00BD04F6" w:rsidRDefault="00BD04F6" w:rsidP="00BD04F6">
      <w:pPr>
        <w:numPr>
          <w:ilvl w:val="0"/>
          <w:numId w:val="20"/>
        </w:numPr>
        <w:rPr>
          <w:color w:val="000000" w:themeColor="text1"/>
          <w:sz w:val="28"/>
          <w:szCs w:val="28"/>
        </w:rPr>
      </w:pPr>
      <w:r w:rsidRPr="00BD04F6">
        <w:rPr>
          <w:color w:val="000000" w:themeColor="text1"/>
          <w:sz w:val="28"/>
          <w:szCs w:val="28"/>
        </w:rPr>
        <w:lastRenderedPageBreak/>
        <w:t xml:space="preserve">Delayed access to learning resources. </w:t>
      </w:r>
    </w:p>
    <w:p w14:paraId="6F2EE77C" w14:textId="77777777" w:rsidR="00BD04F6" w:rsidRPr="00BD04F6" w:rsidRDefault="00BD04F6" w:rsidP="00BD04F6">
      <w:pPr>
        <w:numPr>
          <w:ilvl w:val="0"/>
          <w:numId w:val="20"/>
        </w:numPr>
        <w:rPr>
          <w:color w:val="000000" w:themeColor="text1"/>
          <w:sz w:val="28"/>
          <w:szCs w:val="28"/>
        </w:rPr>
      </w:pPr>
      <w:r w:rsidRPr="00BD04F6">
        <w:rPr>
          <w:color w:val="000000" w:themeColor="text1"/>
          <w:sz w:val="28"/>
          <w:szCs w:val="28"/>
        </w:rPr>
        <w:t>Risk of permanent data loss.</w:t>
      </w:r>
    </w:p>
    <w:p w14:paraId="7EB29851" w14:textId="77777777" w:rsidR="00BD04F6" w:rsidRPr="00BD04F6" w:rsidRDefault="00BD04F6" w:rsidP="00BD04F6">
      <w:pPr>
        <w:rPr>
          <w:b/>
          <w:bCs/>
          <w:color w:val="000000" w:themeColor="text1"/>
          <w:sz w:val="28"/>
          <w:szCs w:val="28"/>
        </w:rPr>
      </w:pPr>
      <w:r w:rsidRPr="00BD04F6">
        <w:rPr>
          <w:b/>
          <w:bCs/>
          <w:color w:val="000000" w:themeColor="text1"/>
          <w:sz w:val="28"/>
          <w:szCs w:val="28"/>
        </w:rPr>
        <w:t>3. Proposed Cloud-Native Backup and Disaster Recovery Solution</w:t>
      </w:r>
    </w:p>
    <w:p w14:paraId="248A5FFA" w14:textId="77777777" w:rsidR="00BD04F6" w:rsidRPr="00BD04F6" w:rsidRDefault="00BD04F6" w:rsidP="00BD04F6">
      <w:pPr>
        <w:rPr>
          <w:color w:val="000000" w:themeColor="text1"/>
          <w:sz w:val="28"/>
          <w:szCs w:val="28"/>
        </w:rPr>
      </w:pPr>
      <w:r w:rsidRPr="00BD04F6">
        <w:rPr>
          <w:color w:val="000000" w:themeColor="text1"/>
          <w:sz w:val="28"/>
          <w:szCs w:val="28"/>
        </w:rPr>
        <w:t>The organization should implement:</w:t>
      </w:r>
    </w:p>
    <w:p w14:paraId="6B90B9BB" w14:textId="77777777" w:rsidR="00BD04F6" w:rsidRPr="00BD04F6" w:rsidRDefault="00BD04F6" w:rsidP="00BD04F6">
      <w:pPr>
        <w:numPr>
          <w:ilvl w:val="0"/>
          <w:numId w:val="21"/>
        </w:numPr>
        <w:rPr>
          <w:color w:val="000000" w:themeColor="text1"/>
          <w:sz w:val="28"/>
          <w:szCs w:val="28"/>
        </w:rPr>
      </w:pPr>
      <w:r w:rsidRPr="00BD04F6">
        <w:rPr>
          <w:color w:val="000000" w:themeColor="text1"/>
          <w:sz w:val="28"/>
          <w:szCs w:val="28"/>
        </w:rPr>
        <w:t xml:space="preserve">Automated cloud backups. </w:t>
      </w:r>
    </w:p>
    <w:p w14:paraId="2A3238D1" w14:textId="77777777" w:rsidR="00BD04F6" w:rsidRPr="00BD04F6" w:rsidRDefault="00BD04F6" w:rsidP="00BD04F6">
      <w:pPr>
        <w:numPr>
          <w:ilvl w:val="0"/>
          <w:numId w:val="21"/>
        </w:numPr>
        <w:rPr>
          <w:color w:val="000000" w:themeColor="text1"/>
          <w:sz w:val="28"/>
          <w:szCs w:val="28"/>
        </w:rPr>
      </w:pPr>
      <w:r w:rsidRPr="00BD04F6">
        <w:rPr>
          <w:color w:val="000000" w:themeColor="text1"/>
          <w:sz w:val="28"/>
          <w:szCs w:val="28"/>
        </w:rPr>
        <w:t xml:space="preserve">Multi-region data replication. </w:t>
      </w:r>
    </w:p>
    <w:p w14:paraId="63BA6365" w14:textId="77777777" w:rsidR="00BD04F6" w:rsidRPr="00BD04F6" w:rsidRDefault="00BD04F6" w:rsidP="00BD04F6">
      <w:pPr>
        <w:numPr>
          <w:ilvl w:val="0"/>
          <w:numId w:val="21"/>
        </w:numPr>
        <w:rPr>
          <w:color w:val="000000" w:themeColor="text1"/>
          <w:sz w:val="28"/>
          <w:szCs w:val="28"/>
        </w:rPr>
      </w:pPr>
      <w:r w:rsidRPr="00BD04F6">
        <w:rPr>
          <w:color w:val="000000" w:themeColor="text1"/>
          <w:sz w:val="28"/>
          <w:szCs w:val="28"/>
        </w:rPr>
        <w:t xml:space="preserve">Object versioning. </w:t>
      </w:r>
    </w:p>
    <w:p w14:paraId="0083FFBF" w14:textId="77777777" w:rsidR="00BD04F6" w:rsidRPr="00BD04F6" w:rsidRDefault="00BD04F6" w:rsidP="00BD04F6">
      <w:pPr>
        <w:numPr>
          <w:ilvl w:val="0"/>
          <w:numId w:val="21"/>
        </w:numPr>
        <w:rPr>
          <w:color w:val="000000" w:themeColor="text1"/>
          <w:sz w:val="28"/>
          <w:szCs w:val="28"/>
        </w:rPr>
      </w:pPr>
      <w:r w:rsidRPr="00BD04F6">
        <w:rPr>
          <w:color w:val="000000" w:themeColor="text1"/>
          <w:sz w:val="28"/>
          <w:szCs w:val="28"/>
        </w:rPr>
        <w:t xml:space="preserve">Disaster Recovery (DR) site. </w:t>
      </w:r>
    </w:p>
    <w:p w14:paraId="51EFB36F" w14:textId="53125721" w:rsidR="00D01E7E" w:rsidRDefault="00BD04F6" w:rsidP="00D01E7E">
      <w:pPr>
        <w:numPr>
          <w:ilvl w:val="0"/>
          <w:numId w:val="21"/>
        </w:numPr>
        <w:rPr>
          <w:color w:val="000000" w:themeColor="text1"/>
          <w:sz w:val="28"/>
          <w:szCs w:val="28"/>
        </w:rPr>
      </w:pPr>
      <w:r w:rsidRPr="00BD04F6">
        <w:rPr>
          <w:color w:val="000000" w:themeColor="text1"/>
          <w:sz w:val="28"/>
          <w:szCs w:val="28"/>
        </w:rPr>
        <w:t>Continuous monitoring.</w:t>
      </w:r>
    </w:p>
    <w:p w14:paraId="4D3BCF8F" w14:textId="1CB59CC7" w:rsidR="009E1827" w:rsidRPr="009E1827" w:rsidRDefault="009E1827" w:rsidP="009E1827">
      <w:pPr>
        <w:rPr>
          <w:b/>
          <w:bCs/>
          <w:color w:val="000000" w:themeColor="text1"/>
          <w:sz w:val="28"/>
          <w:szCs w:val="28"/>
        </w:rPr>
      </w:pPr>
      <w:r>
        <w:rPr>
          <w:b/>
          <w:bCs/>
          <w:color w:val="000000" w:themeColor="text1"/>
          <w:sz w:val="28"/>
          <w:szCs w:val="28"/>
        </w:rPr>
        <w:t>4.</w:t>
      </w:r>
      <w:r w:rsidRPr="009E1827">
        <w:rPr>
          <w:b/>
          <w:bCs/>
          <w:color w:val="000000" w:themeColor="text1"/>
          <w:sz w:val="28"/>
          <w:szCs w:val="28"/>
        </w:rPr>
        <w:t>Disaster Recovery (DR)</w:t>
      </w:r>
    </w:p>
    <w:p w14:paraId="0A9679F8" w14:textId="77777777" w:rsidR="009E1827" w:rsidRPr="009E1827" w:rsidRDefault="009E1827" w:rsidP="009E1827">
      <w:pPr>
        <w:rPr>
          <w:b/>
          <w:bCs/>
          <w:color w:val="000000" w:themeColor="text1"/>
          <w:sz w:val="28"/>
          <w:szCs w:val="28"/>
        </w:rPr>
      </w:pPr>
      <w:r w:rsidRPr="009E1827">
        <w:rPr>
          <w:b/>
          <w:bCs/>
          <w:color w:val="000000" w:themeColor="text1"/>
          <w:sz w:val="28"/>
          <w:szCs w:val="28"/>
        </w:rPr>
        <w:t>Definition</w:t>
      </w:r>
    </w:p>
    <w:p w14:paraId="49D1CA7A" w14:textId="77777777" w:rsidR="009E1827" w:rsidRPr="009E1827" w:rsidRDefault="009E1827" w:rsidP="009E1827">
      <w:pPr>
        <w:rPr>
          <w:color w:val="000000" w:themeColor="text1"/>
          <w:sz w:val="28"/>
          <w:szCs w:val="28"/>
        </w:rPr>
      </w:pPr>
      <w:r w:rsidRPr="009E1827">
        <w:rPr>
          <w:color w:val="000000" w:themeColor="text1"/>
          <w:sz w:val="28"/>
          <w:szCs w:val="28"/>
        </w:rPr>
        <w:t>Disaster Recovery is the process of restoring IT systems and data after failures.</w:t>
      </w:r>
    </w:p>
    <w:p w14:paraId="10518AAE" w14:textId="77777777" w:rsidR="009E1827" w:rsidRPr="009E1827" w:rsidRDefault="009E1827" w:rsidP="009E1827">
      <w:pPr>
        <w:rPr>
          <w:color w:val="000000" w:themeColor="text1"/>
          <w:sz w:val="28"/>
          <w:szCs w:val="28"/>
        </w:rPr>
      </w:pPr>
      <w:r w:rsidRPr="009E1827">
        <w:rPr>
          <w:color w:val="000000" w:themeColor="text1"/>
          <w:sz w:val="28"/>
          <w:szCs w:val="28"/>
        </w:rPr>
        <w:pict w14:anchorId="25D73C94">
          <v:rect id="_x0000_i1196" style="width:0;height:1.5pt" o:hralign="center" o:hrstd="t" o:hr="t" fillcolor="#a0a0a0" stroked="f"/>
        </w:pict>
      </w:r>
    </w:p>
    <w:p w14:paraId="2341FF51" w14:textId="77777777" w:rsidR="009E1827" w:rsidRPr="009E1827" w:rsidRDefault="009E1827" w:rsidP="009E1827">
      <w:pPr>
        <w:rPr>
          <w:b/>
          <w:bCs/>
          <w:color w:val="000000" w:themeColor="text1"/>
          <w:sz w:val="28"/>
          <w:szCs w:val="28"/>
        </w:rPr>
      </w:pPr>
      <w:r w:rsidRPr="009E1827">
        <w:rPr>
          <w:b/>
          <w:bCs/>
          <w:color w:val="000000" w:themeColor="text1"/>
          <w:sz w:val="28"/>
          <w:szCs w:val="28"/>
        </w:rPr>
        <w:t>Possible Disasters</w:t>
      </w:r>
    </w:p>
    <w:p w14:paraId="35EC928E" w14:textId="77777777" w:rsidR="009E1827" w:rsidRPr="009E1827" w:rsidRDefault="009E1827" w:rsidP="009E1827">
      <w:pPr>
        <w:numPr>
          <w:ilvl w:val="0"/>
          <w:numId w:val="23"/>
        </w:numPr>
        <w:rPr>
          <w:color w:val="000000" w:themeColor="text1"/>
          <w:sz w:val="28"/>
          <w:szCs w:val="28"/>
        </w:rPr>
      </w:pPr>
      <w:r w:rsidRPr="009E1827">
        <w:rPr>
          <w:color w:val="000000" w:themeColor="text1"/>
          <w:sz w:val="28"/>
          <w:szCs w:val="28"/>
        </w:rPr>
        <w:t xml:space="preserve">Hardware failure. </w:t>
      </w:r>
    </w:p>
    <w:p w14:paraId="4FBF1A0A" w14:textId="77777777" w:rsidR="009E1827" w:rsidRPr="009E1827" w:rsidRDefault="009E1827" w:rsidP="009E1827">
      <w:pPr>
        <w:numPr>
          <w:ilvl w:val="0"/>
          <w:numId w:val="23"/>
        </w:numPr>
        <w:rPr>
          <w:color w:val="000000" w:themeColor="text1"/>
          <w:sz w:val="28"/>
          <w:szCs w:val="28"/>
        </w:rPr>
      </w:pPr>
      <w:r w:rsidRPr="009E1827">
        <w:rPr>
          <w:color w:val="000000" w:themeColor="text1"/>
          <w:sz w:val="28"/>
          <w:szCs w:val="28"/>
        </w:rPr>
        <w:t xml:space="preserve">Accidental deletion. </w:t>
      </w:r>
    </w:p>
    <w:p w14:paraId="7156E445" w14:textId="77777777" w:rsidR="009E1827" w:rsidRPr="009E1827" w:rsidRDefault="009E1827" w:rsidP="009E1827">
      <w:pPr>
        <w:numPr>
          <w:ilvl w:val="0"/>
          <w:numId w:val="23"/>
        </w:numPr>
        <w:rPr>
          <w:color w:val="000000" w:themeColor="text1"/>
          <w:sz w:val="28"/>
          <w:szCs w:val="28"/>
        </w:rPr>
      </w:pPr>
      <w:r w:rsidRPr="009E1827">
        <w:rPr>
          <w:color w:val="000000" w:themeColor="text1"/>
          <w:sz w:val="28"/>
          <w:szCs w:val="28"/>
        </w:rPr>
        <w:t xml:space="preserve">Cyberattack. </w:t>
      </w:r>
    </w:p>
    <w:p w14:paraId="2D8027D3" w14:textId="77777777" w:rsidR="009E1827" w:rsidRPr="009E1827" w:rsidRDefault="009E1827" w:rsidP="009E1827">
      <w:pPr>
        <w:numPr>
          <w:ilvl w:val="0"/>
          <w:numId w:val="23"/>
        </w:numPr>
        <w:rPr>
          <w:color w:val="000000" w:themeColor="text1"/>
          <w:sz w:val="28"/>
          <w:szCs w:val="28"/>
        </w:rPr>
      </w:pPr>
      <w:r w:rsidRPr="009E1827">
        <w:rPr>
          <w:color w:val="000000" w:themeColor="text1"/>
          <w:sz w:val="28"/>
          <w:szCs w:val="28"/>
        </w:rPr>
        <w:t xml:space="preserve">Fire. </w:t>
      </w:r>
    </w:p>
    <w:p w14:paraId="28848DC4" w14:textId="77777777" w:rsidR="009E1827" w:rsidRPr="009E1827" w:rsidRDefault="009E1827" w:rsidP="009E1827">
      <w:pPr>
        <w:numPr>
          <w:ilvl w:val="0"/>
          <w:numId w:val="23"/>
        </w:numPr>
        <w:rPr>
          <w:color w:val="000000" w:themeColor="text1"/>
          <w:sz w:val="28"/>
          <w:szCs w:val="28"/>
        </w:rPr>
      </w:pPr>
      <w:r w:rsidRPr="009E1827">
        <w:rPr>
          <w:color w:val="000000" w:themeColor="text1"/>
          <w:sz w:val="28"/>
          <w:szCs w:val="28"/>
        </w:rPr>
        <w:t xml:space="preserve">Flood. </w:t>
      </w:r>
    </w:p>
    <w:p w14:paraId="003F4FF4" w14:textId="77777777" w:rsidR="009E1827" w:rsidRDefault="009E1827" w:rsidP="009E1827">
      <w:pPr>
        <w:numPr>
          <w:ilvl w:val="0"/>
          <w:numId w:val="23"/>
        </w:numPr>
        <w:rPr>
          <w:color w:val="000000" w:themeColor="text1"/>
          <w:sz w:val="28"/>
          <w:szCs w:val="28"/>
        </w:rPr>
      </w:pPr>
      <w:r w:rsidRPr="009E1827">
        <w:rPr>
          <w:color w:val="000000" w:themeColor="text1"/>
          <w:sz w:val="28"/>
          <w:szCs w:val="28"/>
        </w:rPr>
        <w:t>Power outage.</w:t>
      </w:r>
    </w:p>
    <w:p w14:paraId="31D57E5F" w14:textId="77777777" w:rsidR="009E1827" w:rsidRPr="009E1827" w:rsidRDefault="009E1827" w:rsidP="009E1827">
      <w:pPr>
        <w:rPr>
          <w:b/>
          <w:bCs/>
          <w:color w:val="000000" w:themeColor="text1"/>
          <w:sz w:val="28"/>
          <w:szCs w:val="28"/>
        </w:rPr>
      </w:pPr>
      <w:r w:rsidRPr="009E1827">
        <w:rPr>
          <w:b/>
          <w:bCs/>
          <w:color w:val="000000" w:themeColor="text1"/>
          <w:sz w:val="28"/>
          <w:szCs w:val="28"/>
        </w:rPr>
        <w:t>Recovery Point Objective (RPO)</w:t>
      </w:r>
    </w:p>
    <w:p w14:paraId="665DD1EF" w14:textId="77777777" w:rsidR="009E1827" w:rsidRPr="009E1827" w:rsidRDefault="009E1827" w:rsidP="009E1827">
      <w:pPr>
        <w:rPr>
          <w:b/>
          <w:bCs/>
          <w:color w:val="000000" w:themeColor="text1"/>
          <w:sz w:val="28"/>
          <w:szCs w:val="28"/>
        </w:rPr>
      </w:pPr>
      <w:r w:rsidRPr="009E1827">
        <w:rPr>
          <w:b/>
          <w:bCs/>
          <w:color w:val="000000" w:themeColor="text1"/>
          <w:sz w:val="28"/>
          <w:szCs w:val="28"/>
        </w:rPr>
        <w:t>Definition</w:t>
      </w:r>
    </w:p>
    <w:p w14:paraId="384BAC58" w14:textId="77777777" w:rsidR="009E1827" w:rsidRPr="009E1827" w:rsidRDefault="009E1827" w:rsidP="009E1827">
      <w:pPr>
        <w:rPr>
          <w:color w:val="000000" w:themeColor="text1"/>
          <w:sz w:val="28"/>
          <w:szCs w:val="28"/>
        </w:rPr>
      </w:pPr>
      <w:r w:rsidRPr="009E1827">
        <w:rPr>
          <w:color w:val="000000" w:themeColor="text1"/>
          <w:sz w:val="28"/>
          <w:szCs w:val="28"/>
        </w:rPr>
        <w:t xml:space="preserve">Recovery Point Objective (RPO) is the </w:t>
      </w:r>
      <w:r w:rsidRPr="009E1827">
        <w:rPr>
          <w:b/>
          <w:bCs/>
          <w:color w:val="000000" w:themeColor="text1"/>
          <w:sz w:val="28"/>
          <w:szCs w:val="28"/>
        </w:rPr>
        <w:t>maximum acceptable amount of data that can be lost during a disaster</w:t>
      </w:r>
      <w:r w:rsidRPr="009E1827">
        <w:rPr>
          <w:color w:val="000000" w:themeColor="text1"/>
          <w:sz w:val="28"/>
          <w:szCs w:val="28"/>
        </w:rPr>
        <w:t>.</w:t>
      </w:r>
    </w:p>
    <w:p w14:paraId="4A1F82BC" w14:textId="77777777" w:rsidR="009E1827" w:rsidRPr="009E1827" w:rsidRDefault="009E1827" w:rsidP="009E1827">
      <w:pPr>
        <w:rPr>
          <w:color w:val="000000" w:themeColor="text1"/>
          <w:sz w:val="28"/>
          <w:szCs w:val="28"/>
        </w:rPr>
      </w:pPr>
      <w:r w:rsidRPr="009E1827">
        <w:rPr>
          <w:color w:val="000000" w:themeColor="text1"/>
          <w:sz w:val="28"/>
          <w:szCs w:val="28"/>
        </w:rPr>
        <w:pict w14:anchorId="2132106B">
          <v:rect id="_x0000_i1210" style="width:0;height:1.5pt" o:hralign="center" o:hrstd="t" o:hr="t" fillcolor="#a0a0a0" stroked="f"/>
        </w:pict>
      </w:r>
    </w:p>
    <w:p w14:paraId="35E74D2D" w14:textId="77777777" w:rsidR="009E1827" w:rsidRPr="009E1827" w:rsidRDefault="009E1827" w:rsidP="009E1827">
      <w:pPr>
        <w:rPr>
          <w:b/>
          <w:bCs/>
          <w:color w:val="000000" w:themeColor="text1"/>
          <w:sz w:val="28"/>
          <w:szCs w:val="28"/>
        </w:rPr>
      </w:pPr>
      <w:r w:rsidRPr="009E1827">
        <w:rPr>
          <w:b/>
          <w:bCs/>
          <w:color w:val="000000" w:themeColor="text1"/>
          <w:sz w:val="28"/>
          <w:szCs w:val="28"/>
        </w:rPr>
        <w:lastRenderedPageBreak/>
        <w:t>Example</w:t>
      </w:r>
    </w:p>
    <w:p w14:paraId="058879E3" w14:textId="77777777" w:rsidR="009E1827" w:rsidRPr="009E1827" w:rsidRDefault="009E1827" w:rsidP="009E1827">
      <w:pPr>
        <w:rPr>
          <w:color w:val="000000" w:themeColor="text1"/>
          <w:sz w:val="28"/>
          <w:szCs w:val="28"/>
        </w:rPr>
      </w:pPr>
      <w:r w:rsidRPr="009E1827">
        <w:rPr>
          <w:color w:val="000000" w:themeColor="text1"/>
          <w:sz w:val="28"/>
          <w:szCs w:val="28"/>
        </w:rPr>
        <w:t>Backups occur every</w:t>
      </w:r>
    </w:p>
    <w:p w14:paraId="5FB8B854" w14:textId="77777777" w:rsidR="009E1827" w:rsidRPr="009E1827" w:rsidRDefault="009E1827" w:rsidP="009E1827">
      <w:pPr>
        <w:rPr>
          <w:color w:val="000000" w:themeColor="text1"/>
          <w:sz w:val="28"/>
          <w:szCs w:val="28"/>
        </w:rPr>
      </w:pPr>
      <w:r w:rsidRPr="009E1827">
        <w:rPr>
          <w:color w:val="000000" w:themeColor="text1"/>
          <w:sz w:val="28"/>
          <w:szCs w:val="28"/>
        </w:rPr>
        <w:t>5 minutes.</w:t>
      </w:r>
    </w:p>
    <w:p w14:paraId="4C845791" w14:textId="77777777" w:rsidR="009E1827" w:rsidRPr="009E1827" w:rsidRDefault="009E1827" w:rsidP="009E1827">
      <w:pPr>
        <w:rPr>
          <w:color w:val="000000" w:themeColor="text1"/>
          <w:sz w:val="28"/>
          <w:szCs w:val="28"/>
        </w:rPr>
      </w:pPr>
      <w:r w:rsidRPr="009E1827">
        <w:rPr>
          <w:color w:val="000000" w:themeColor="text1"/>
          <w:sz w:val="28"/>
          <w:szCs w:val="28"/>
        </w:rPr>
        <w:t>Failure occurs at</w:t>
      </w:r>
    </w:p>
    <w:p w14:paraId="0C20227B" w14:textId="77777777" w:rsidR="009E1827" w:rsidRPr="009E1827" w:rsidRDefault="009E1827" w:rsidP="009E1827">
      <w:pPr>
        <w:rPr>
          <w:color w:val="000000" w:themeColor="text1"/>
          <w:sz w:val="28"/>
          <w:szCs w:val="28"/>
        </w:rPr>
      </w:pPr>
      <w:r w:rsidRPr="009E1827">
        <w:rPr>
          <w:color w:val="000000" w:themeColor="text1"/>
          <w:sz w:val="28"/>
          <w:szCs w:val="28"/>
        </w:rPr>
        <w:t>10:05 AM.</w:t>
      </w:r>
    </w:p>
    <w:p w14:paraId="47D78321" w14:textId="77777777" w:rsidR="009E1827" w:rsidRPr="009E1827" w:rsidRDefault="009E1827" w:rsidP="009E1827">
      <w:pPr>
        <w:rPr>
          <w:color w:val="000000" w:themeColor="text1"/>
          <w:sz w:val="28"/>
          <w:szCs w:val="28"/>
        </w:rPr>
      </w:pPr>
      <w:r w:rsidRPr="009E1827">
        <w:rPr>
          <w:color w:val="000000" w:themeColor="text1"/>
          <w:sz w:val="28"/>
          <w:szCs w:val="28"/>
        </w:rPr>
        <w:t>Latest backup</w:t>
      </w:r>
    </w:p>
    <w:p w14:paraId="31CE568A" w14:textId="77777777" w:rsidR="009E1827" w:rsidRPr="009E1827" w:rsidRDefault="009E1827" w:rsidP="009E1827">
      <w:pPr>
        <w:rPr>
          <w:color w:val="000000" w:themeColor="text1"/>
          <w:sz w:val="28"/>
          <w:szCs w:val="28"/>
        </w:rPr>
      </w:pPr>
      <w:r w:rsidRPr="009E1827">
        <w:rPr>
          <w:color w:val="000000" w:themeColor="text1"/>
          <w:sz w:val="28"/>
          <w:szCs w:val="28"/>
        </w:rPr>
        <w:t>10:00 AM.</w:t>
      </w:r>
    </w:p>
    <w:p w14:paraId="53DAC5E5" w14:textId="77777777" w:rsidR="009E1827" w:rsidRPr="009E1827" w:rsidRDefault="009E1827" w:rsidP="009E1827">
      <w:pPr>
        <w:rPr>
          <w:color w:val="000000" w:themeColor="text1"/>
          <w:sz w:val="28"/>
          <w:szCs w:val="28"/>
        </w:rPr>
      </w:pPr>
      <w:r w:rsidRPr="009E1827">
        <w:rPr>
          <w:color w:val="000000" w:themeColor="text1"/>
          <w:sz w:val="28"/>
          <w:szCs w:val="28"/>
        </w:rPr>
        <w:t>Maximum data loss</w:t>
      </w:r>
    </w:p>
    <w:p w14:paraId="0AE6D343" w14:textId="77777777" w:rsidR="009E1827" w:rsidRPr="009E1827" w:rsidRDefault="009E1827" w:rsidP="009E1827">
      <w:pPr>
        <w:rPr>
          <w:color w:val="000000" w:themeColor="text1"/>
          <w:sz w:val="28"/>
          <w:szCs w:val="28"/>
        </w:rPr>
      </w:pPr>
      <w:r w:rsidRPr="009E1827">
        <w:rPr>
          <w:color w:val="000000" w:themeColor="text1"/>
          <w:sz w:val="28"/>
          <w:szCs w:val="28"/>
        </w:rPr>
        <w:t>5 minutes.</w:t>
      </w:r>
    </w:p>
    <w:p w14:paraId="5443687C" w14:textId="77777777" w:rsidR="009E1827" w:rsidRPr="009E1827" w:rsidRDefault="009E1827" w:rsidP="009E1827">
      <w:pPr>
        <w:rPr>
          <w:color w:val="000000" w:themeColor="text1"/>
          <w:sz w:val="28"/>
          <w:szCs w:val="28"/>
        </w:rPr>
      </w:pPr>
      <w:r w:rsidRPr="009E1827">
        <w:rPr>
          <w:color w:val="000000" w:themeColor="text1"/>
          <w:sz w:val="28"/>
          <w:szCs w:val="28"/>
        </w:rPr>
        <w:t xml:space="preserve">RPO = </w:t>
      </w:r>
      <w:r w:rsidRPr="009E1827">
        <w:rPr>
          <w:b/>
          <w:bCs/>
          <w:color w:val="000000" w:themeColor="text1"/>
          <w:sz w:val="28"/>
          <w:szCs w:val="28"/>
        </w:rPr>
        <w:t>5 minutes</w:t>
      </w:r>
    </w:p>
    <w:p w14:paraId="390C5143" w14:textId="77777777" w:rsidR="009E1827" w:rsidRPr="009E1827" w:rsidRDefault="009E1827" w:rsidP="009E1827">
      <w:pPr>
        <w:rPr>
          <w:color w:val="000000" w:themeColor="text1"/>
          <w:sz w:val="28"/>
          <w:szCs w:val="28"/>
        </w:rPr>
      </w:pPr>
      <w:r w:rsidRPr="009E1827">
        <w:rPr>
          <w:color w:val="000000" w:themeColor="text1"/>
          <w:sz w:val="28"/>
          <w:szCs w:val="28"/>
        </w:rPr>
        <w:pict w14:anchorId="18ACA227">
          <v:rect id="_x0000_i1211" style="width:0;height:1.5pt" o:hralign="center" o:hrstd="t" o:hr="t" fillcolor="#a0a0a0" stroked="f"/>
        </w:pict>
      </w:r>
    </w:p>
    <w:p w14:paraId="2896469E" w14:textId="77777777" w:rsidR="009E1827" w:rsidRPr="009E1827" w:rsidRDefault="009E1827" w:rsidP="009E1827">
      <w:pPr>
        <w:rPr>
          <w:b/>
          <w:bCs/>
          <w:color w:val="000000" w:themeColor="text1"/>
          <w:sz w:val="28"/>
          <w:szCs w:val="28"/>
        </w:rPr>
      </w:pPr>
      <w:r w:rsidRPr="009E1827">
        <w:rPr>
          <w:b/>
          <w:bCs/>
          <w:color w:val="000000" w:themeColor="text1"/>
          <w:sz w:val="28"/>
          <w:szCs w:val="28"/>
        </w:rPr>
        <w:t>How Cloud Achieves RPO</w:t>
      </w:r>
    </w:p>
    <w:p w14:paraId="281FD59F" w14:textId="77777777" w:rsidR="009E1827" w:rsidRPr="009E1827" w:rsidRDefault="009E1827" w:rsidP="009E1827">
      <w:pPr>
        <w:numPr>
          <w:ilvl w:val="0"/>
          <w:numId w:val="24"/>
        </w:numPr>
        <w:rPr>
          <w:color w:val="000000" w:themeColor="text1"/>
          <w:sz w:val="28"/>
          <w:szCs w:val="28"/>
        </w:rPr>
      </w:pPr>
      <w:r w:rsidRPr="009E1827">
        <w:rPr>
          <w:color w:val="000000" w:themeColor="text1"/>
          <w:sz w:val="28"/>
          <w:szCs w:val="28"/>
        </w:rPr>
        <w:t xml:space="preserve">Continuous replication. </w:t>
      </w:r>
    </w:p>
    <w:p w14:paraId="6852ED68" w14:textId="77777777" w:rsidR="009E1827" w:rsidRPr="009E1827" w:rsidRDefault="009E1827" w:rsidP="009E1827">
      <w:pPr>
        <w:numPr>
          <w:ilvl w:val="0"/>
          <w:numId w:val="24"/>
        </w:numPr>
        <w:rPr>
          <w:color w:val="000000" w:themeColor="text1"/>
          <w:sz w:val="28"/>
          <w:szCs w:val="28"/>
        </w:rPr>
      </w:pPr>
      <w:r w:rsidRPr="009E1827">
        <w:rPr>
          <w:color w:val="000000" w:themeColor="text1"/>
          <w:sz w:val="28"/>
          <w:szCs w:val="28"/>
        </w:rPr>
        <w:t xml:space="preserve">Frequent backups. </w:t>
      </w:r>
    </w:p>
    <w:p w14:paraId="506A94E8" w14:textId="77777777" w:rsidR="009E1827" w:rsidRPr="009E1827" w:rsidRDefault="009E1827" w:rsidP="009E1827">
      <w:pPr>
        <w:numPr>
          <w:ilvl w:val="0"/>
          <w:numId w:val="24"/>
        </w:numPr>
        <w:rPr>
          <w:color w:val="000000" w:themeColor="text1"/>
          <w:sz w:val="28"/>
          <w:szCs w:val="28"/>
        </w:rPr>
      </w:pPr>
      <w:r w:rsidRPr="009E1827">
        <w:rPr>
          <w:color w:val="000000" w:themeColor="text1"/>
          <w:sz w:val="28"/>
          <w:szCs w:val="28"/>
        </w:rPr>
        <w:t xml:space="preserve">Database snapshots. </w:t>
      </w:r>
    </w:p>
    <w:p w14:paraId="23DF783A" w14:textId="77777777" w:rsidR="009E1827" w:rsidRPr="009E1827" w:rsidRDefault="009E1827" w:rsidP="009E1827">
      <w:pPr>
        <w:numPr>
          <w:ilvl w:val="0"/>
          <w:numId w:val="24"/>
        </w:numPr>
        <w:rPr>
          <w:color w:val="000000" w:themeColor="text1"/>
          <w:sz w:val="28"/>
          <w:szCs w:val="28"/>
        </w:rPr>
      </w:pPr>
      <w:r w:rsidRPr="009E1827">
        <w:rPr>
          <w:color w:val="000000" w:themeColor="text1"/>
          <w:sz w:val="28"/>
          <w:szCs w:val="28"/>
        </w:rPr>
        <w:t xml:space="preserve">Object versioning. </w:t>
      </w:r>
    </w:p>
    <w:p w14:paraId="4F140AC8" w14:textId="77777777" w:rsidR="009E1827" w:rsidRPr="009E1827" w:rsidRDefault="009E1827" w:rsidP="009E1827">
      <w:pPr>
        <w:numPr>
          <w:ilvl w:val="0"/>
          <w:numId w:val="24"/>
        </w:numPr>
        <w:rPr>
          <w:color w:val="000000" w:themeColor="text1"/>
          <w:sz w:val="28"/>
          <w:szCs w:val="28"/>
        </w:rPr>
      </w:pPr>
      <w:r w:rsidRPr="009E1827">
        <w:rPr>
          <w:color w:val="000000" w:themeColor="text1"/>
          <w:sz w:val="28"/>
          <w:szCs w:val="28"/>
        </w:rPr>
        <w:t>Incremental backups.</w:t>
      </w:r>
    </w:p>
    <w:p w14:paraId="3D7492A7" w14:textId="77777777" w:rsidR="009E1827" w:rsidRPr="009E1827" w:rsidRDefault="009E1827" w:rsidP="009E1827">
      <w:pPr>
        <w:spacing w:before="100" w:beforeAutospacing="1" w:after="100" w:afterAutospacing="1" w:line="240" w:lineRule="auto"/>
        <w:ind w:left="360"/>
        <w:outlineLvl w:val="0"/>
        <w:rPr>
          <w:rFonts w:ascii="Times New Roman" w:eastAsia="Times New Roman" w:hAnsi="Times New Roman" w:cs="Times New Roman"/>
          <w:b/>
          <w:bCs/>
          <w:kern w:val="36"/>
          <w:sz w:val="32"/>
          <w:szCs w:val="32"/>
          <w:lang w:eastAsia="en-IN"/>
          <w14:ligatures w14:val="none"/>
        </w:rPr>
      </w:pPr>
      <w:r w:rsidRPr="009E1827">
        <w:rPr>
          <w:rFonts w:ascii="Times New Roman" w:eastAsia="Times New Roman" w:hAnsi="Times New Roman" w:cs="Times New Roman"/>
          <w:b/>
          <w:bCs/>
          <w:kern w:val="36"/>
          <w:sz w:val="32"/>
          <w:szCs w:val="32"/>
          <w:lang w:eastAsia="en-IN"/>
          <w14:ligatures w14:val="none"/>
        </w:rPr>
        <w:t>Difference Between RTO and RPO</w:t>
      </w:r>
    </w:p>
    <w:tbl>
      <w:tblPr>
        <w:tblW w:w="8645" w:type="dxa"/>
        <w:tblCellSpacing w:w="15" w:type="dxa"/>
        <w:tblCellMar>
          <w:top w:w="15" w:type="dxa"/>
          <w:left w:w="15" w:type="dxa"/>
          <w:bottom w:w="15" w:type="dxa"/>
          <w:right w:w="15" w:type="dxa"/>
        </w:tblCellMar>
        <w:tblLook w:val="04A0" w:firstRow="1" w:lastRow="0" w:firstColumn="1" w:lastColumn="0" w:noHBand="0" w:noVBand="1"/>
      </w:tblPr>
      <w:tblGrid>
        <w:gridCol w:w="1410"/>
        <w:gridCol w:w="3882"/>
        <w:gridCol w:w="3353"/>
      </w:tblGrid>
      <w:tr w:rsidR="009E1827" w:rsidRPr="009E1827" w14:paraId="11877A19" w14:textId="77777777" w:rsidTr="009E1827">
        <w:trPr>
          <w:trHeight w:val="539"/>
          <w:tblHeader/>
          <w:tblCellSpacing w:w="15" w:type="dxa"/>
        </w:trPr>
        <w:tc>
          <w:tcPr>
            <w:tcW w:w="0" w:type="auto"/>
            <w:vAlign w:val="center"/>
            <w:hideMark/>
          </w:tcPr>
          <w:p w14:paraId="3C2AF419" w14:textId="77777777" w:rsidR="009E1827" w:rsidRPr="009E1827" w:rsidRDefault="009E1827" w:rsidP="009E1827">
            <w:pPr>
              <w:spacing w:after="0" w:line="240" w:lineRule="auto"/>
              <w:jc w:val="center"/>
              <w:rPr>
                <w:rFonts w:ascii="Times New Roman" w:eastAsia="Times New Roman" w:hAnsi="Times New Roman" w:cs="Times New Roman"/>
                <w:b/>
                <w:bCs/>
                <w:kern w:val="0"/>
                <w:lang w:eastAsia="en-IN"/>
                <w14:ligatures w14:val="none"/>
              </w:rPr>
            </w:pPr>
            <w:r w:rsidRPr="009E1827">
              <w:rPr>
                <w:rFonts w:ascii="Times New Roman" w:eastAsia="Times New Roman" w:hAnsi="Times New Roman" w:cs="Times New Roman"/>
                <w:b/>
                <w:bCs/>
                <w:kern w:val="0"/>
                <w:lang w:eastAsia="en-IN"/>
                <w14:ligatures w14:val="none"/>
              </w:rPr>
              <w:t>Feature</w:t>
            </w:r>
          </w:p>
        </w:tc>
        <w:tc>
          <w:tcPr>
            <w:tcW w:w="0" w:type="auto"/>
            <w:vAlign w:val="center"/>
            <w:hideMark/>
          </w:tcPr>
          <w:p w14:paraId="56E33E58" w14:textId="77777777" w:rsidR="009E1827" w:rsidRPr="009E1827" w:rsidRDefault="009E1827" w:rsidP="009E1827">
            <w:pPr>
              <w:spacing w:after="0" w:line="240" w:lineRule="auto"/>
              <w:jc w:val="center"/>
              <w:rPr>
                <w:rFonts w:ascii="Times New Roman" w:eastAsia="Times New Roman" w:hAnsi="Times New Roman" w:cs="Times New Roman"/>
                <w:b/>
                <w:bCs/>
                <w:kern w:val="0"/>
                <w:lang w:eastAsia="en-IN"/>
                <w14:ligatures w14:val="none"/>
              </w:rPr>
            </w:pPr>
            <w:r w:rsidRPr="009E1827">
              <w:rPr>
                <w:rFonts w:ascii="Times New Roman" w:eastAsia="Times New Roman" w:hAnsi="Times New Roman" w:cs="Times New Roman"/>
                <w:b/>
                <w:bCs/>
                <w:kern w:val="0"/>
                <w:lang w:eastAsia="en-IN"/>
                <w14:ligatures w14:val="none"/>
              </w:rPr>
              <w:t>RTO</w:t>
            </w:r>
          </w:p>
        </w:tc>
        <w:tc>
          <w:tcPr>
            <w:tcW w:w="0" w:type="auto"/>
            <w:vAlign w:val="center"/>
            <w:hideMark/>
          </w:tcPr>
          <w:p w14:paraId="66DB98F2" w14:textId="77777777" w:rsidR="009E1827" w:rsidRPr="009E1827" w:rsidRDefault="009E1827" w:rsidP="009E1827">
            <w:pPr>
              <w:spacing w:after="0" w:line="240" w:lineRule="auto"/>
              <w:jc w:val="center"/>
              <w:rPr>
                <w:rFonts w:ascii="Times New Roman" w:eastAsia="Times New Roman" w:hAnsi="Times New Roman" w:cs="Times New Roman"/>
                <w:b/>
                <w:bCs/>
                <w:kern w:val="0"/>
                <w:lang w:eastAsia="en-IN"/>
                <w14:ligatures w14:val="none"/>
              </w:rPr>
            </w:pPr>
            <w:r w:rsidRPr="009E1827">
              <w:rPr>
                <w:rFonts w:ascii="Times New Roman" w:eastAsia="Times New Roman" w:hAnsi="Times New Roman" w:cs="Times New Roman"/>
                <w:b/>
                <w:bCs/>
                <w:kern w:val="0"/>
                <w:lang w:eastAsia="en-IN"/>
                <w14:ligatures w14:val="none"/>
              </w:rPr>
              <w:t>RPO</w:t>
            </w:r>
          </w:p>
        </w:tc>
      </w:tr>
      <w:tr w:rsidR="009E1827" w:rsidRPr="009E1827" w14:paraId="22A9FE3B" w14:textId="77777777" w:rsidTr="009E1827">
        <w:trPr>
          <w:trHeight w:val="539"/>
          <w:tblCellSpacing w:w="15" w:type="dxa"/>
        </w:trPr>
        <w:tc>
          <w:tcPr>
            <w:tcW w:w="0" w:type="auto"/>
            <w:vAlign w:val="center"/>
            <w:hideMark/>
          </w:tcPr>
          <w:p w14:paraId="1563C011"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Meaning</w:t>
            </w:r>
          </w:p>
        </w:tc>
        <w:tc>
          <w:tcPr>
            <w:tcW w:w="0" w:type="auto"/>
            <w:vAlign w:val="center"/>
            <w:hideMark/>
          </w:tcPr>
          <w:p w14:paraId="2ECBFB62"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Maximum acceptable recovery time</w:t>
            </w:r>
          </w:p>
        </w:tc>
        <w:tc>
          <w:tcPr>
            <w:tcW w:w="0" w:type="auto"/>
            <w:vAlign w:val="center"/>
            <w:hideMark/>
          </w:tcPr>
          <w:p w14:paraId="6277A2B6"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Maximum acceptable data loss</w:t>
            </w:r>
          </w:p>
        </w:tc>
      </w:tr>
      <w:tr w:rsidR="009E1827" w:rsidRPr="009E1827" w14:paraId="7BA0A67D" w14:textId="77777777" w:rsidTr="009E1827">
        <w:trPr>
          <w:trHeight w:val="539"/>
          <w:tblCellSpacing w:w="15" w:type="dxa"/>
        </w:trPr>
        <w:tc>
          <w:tcPr>
            <w:tcW w:w="0" w:type="auto"/>
            <w:vAlign w:val="center"/>
            <w:hideMark/>
          </w:tcPr>
          <w:p w14:paraId="6E8AD64D"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Focus</w:t>
            </w:r>
          </w:p>
        </w:tc>
        <w:tc>
          <w:tcPr>
            <w:tcW w:w="0" w:type="auto"/>
            <w:vAlign w:val="center"/>
            <w:hideMark/>
          </w:tcPr>
          <w:p w14:paraId="5F4C4301"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Restore services quickly</w:t>
            </w:r>
          </w:p>
        </w:tc>
        <w:tc>
          <w:tcPr>
            <w:tcW w:w="0" w:type="auto"/>
            <w:vAlign w:val="center"/>
            <w:hideMark/>
          </w:tcPr>
          <w:p w14:paraId="0BB36119"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Protect recent data</w:t>
            </w:r>
          </w:p>
        </w:tc>
      </w:tr>
      <w:tr w:rsidR="009E1827" w:rsidRPr="009E1827" w14:paraId="22C6C9B0" w14:textId="77777777" w:rsidTr="009E1827">
        <w:trPr>
          <w:trHeight w:val="539"/>
          <w:tblCellSpacing w:w="15" w:type="dxa"/>
        </w:trPr>
        <w:tc>
          <w:tcPr>
            <w:tcW w:w="0" w:type="auto"/>
            <w:vAlign w:val="center"/>
            <w:hideMark/>
          </w:tcPr>
          <w:p w14:paraId="5D200245"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Measured In</w:t>
            </w:r>
          </w:p>
        </w:tc>
        <w:tc>
          <w:tcPr>
            <w:tcW w:w="0" w:type="auto"/>
            <w:vAlign w:val="center"/>
            <w:hideMark/>
          </w:tcPr>
          <w:p w14:paraId="3003EA75"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Minutes or Hours</w:t>
            </w:r>
          </w:p>
        </w:tc>
        <w:tc>
          <w:tcPr>
            <w:tcW w:w="0" w:type="auto"/>
            <w:vAlign w:val="center"/>
            <w:hideMark/>
          </w:tcPr>
          <w:p w14:paraId="214658BB"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Minutes or Hours</w:t>
            </w:r>
          </w:p>
        </w:tc>
      </w:tr>
      <w:tr w:rsidR="009E1827" w:rsidRPr="009E1827" w14:paraId="131CF7FA" w14:textId="77777777" w:rsidTr="009E1827">
        <w:trPr>
          <w:trHeight w:val="539"/>
          <w:tblCellSpacing w:w="15" w:type="dxa"/>
        </w:trPr>
        <w:tc>
          <w:tcPr>
            <w:tcW w:w="0" w:type="auto"/>
            <w:vAlign w:val="center"/>
            <w:hideMark/>
          </w:tcPr>
          <w:p w14:paraId="3F3430EA"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Objective</w:t>
            </w:r>
          </w:p>
        </w:tc>
        <w:tc>
          <w:tcPr>
            <w:tcW w:w="0" w:type="auto"/>
            <w:vAlign w:val="center"/>
            <w:hideMark/>
          </w:tcPr>
          <w:p w14:paraId="504561E4"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Reduce downtime</w:t>
            </w:r>
          </w:p>
        </w:tc>
        <w:tc>
          <w:tcPr>
            <w:tcW w:w="0" w:type="auto"/>
            <w:vAlign w:val="center"/>
            <w:hideMark/>
          </w:tcPr>
          <w:p w14:paraId="10C93C5A" w14:textId="77777777" w:rsidR="009E1827" w:rsidRPr="009E1827" w:rsidRDefault="009E1827" w:rsidP="009E1827">
            <w:pPr>
              <w:spacing w:after="0"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lang w:eastAsia="en-IN"/>
                <w14:ligatures w14:val="none"/>
              </w:rPr>
              <w:t>Reduce data loss</w:t>
            </w:r>
          </w:p>
        </w:tc>
      </w:tr>
    </w:tbl>
    <w:p w14:paraId="4EFE0321" w14:textId="77777777" w:rsidR="009E1827" w:rsidRPr="009E1827" w:rsidRDefault="009E1827" w:rsidP="009E1827">
      <w:pPr>
        <w:rPr>
          <w:color w:val="000000" w:themeColor="text1"/>
          <w:sz w:val="28"/>
          <w:szCs w:val="28"/>
        </w:rPr>
      </w:pPr>
    </w:p>
    <w:p w14:paraId="6547AD5F" w14:textId="77777777" w:rsidR="009E1827" w:rsidRPr="009E1827" w:rsidRDefault="009E1827" w:rsidP="009E1827">
      <w:pPr>
        <w:rPr>
          <w:b/>
          <w:bCs/>
          <w:color w:val="000000" w:themeColor="text1"/>
          <w:sz w:val="32"/>
          <w:szCs w:val="32"/>
        </w:rPr>
      </w:pPr>
      <w:r w:rsidRPr="009E1827">
        <w:rPr>
          <w:b/>
          <w:bCs/>
          <w:color w:val="000000" w:themeColor="text1"/>
          <w:sz w:val="32"/>
          <w:szCs w:val="32"/>
        </w:rPr>
        <w:lastRenderedPageBreak/>
        <w:t>Conclusion</w:t>
      </w:r>
    </w:p>
    <w:p w14:paraId="09D3054F" w14:textId="77777777" w:rsidR="009E1827" w:rsidRPr="009E1827" w:rsidRDefault="009E1827" w:rsidP="009E1827">
      <w:pPr>
        <w:rPr>
          <w:color w:val="000000" w:themeColor="text1"/>
          <w:sz w:val="28"/>
          <w:szCs w:val="28"/>
        </w:rPr>
      </w:pPr>
      <w:r w:rsidRPr="009E1827">
        <w:rPr>
          <w:color w:val="000000" w:themeColor="text1"/>
          <w:sz w:val="28"/>
          <w:szCs w:val="28"/>
        </w:rPr>
        <w:t xml:space="preserve">A comprehensive </w:t>
      </w:r>
      <w:r w:rsidRPr="009E1827">
        <w:rPr>
          <w:b/>
          <w:bCs/>
          <w:color w:val="000000" w:themeColor="text1"/>
          <w:sz w:val="28"/>
          <w:szCs w:val="28"/>
        </w:rPr>
        <w:t>cloud-native backup and disaster recovery strategy</w:t>
      </w:r>
      <w:r w:rsidRPr="009E1827">
        <w:rPr>
          <w:color w:val="000000" w:themeColor="text1"/>
          <w:sz w:val="28"/>
          <w:szCs w:val="28"/>
        </w:rPr>
        <w:t xml:space="preserve"> is essential for protecting the critical data of an e-learning platform. By combining </w:t>
      </w:r>
      <w:r w:rsidRPr="009E1827">
        <w:rPr>
          <w:b/>
          <w:bCs/>
          <w:color w:val="000000" w:themeColor="text1"/>
          <w:sz w:val="28"/>
          <w:szCs w:val="28"/>
        </w:rPr>
        <w:t>automatic backups</w:t>
      </w:r>
      <w:r w:rsidRPr="009E1827">
        <w:rPr>
          <w:color w:val="000000" w:themeColor="text1"/>
          <w:sz w:val="28"/>
          <w:szCs w:val="28"/>
        </w:rPr>
        <w:t xml:space="preserve">, </w:t>
      </w:r>
      <w:r w:rsidRPr="009E1827">
        <w:rPr>
          <w:b/>
          <w:bCs/>
          <w:color w:val="000000" w:themeColor="text1"/>
          <w:sz w:val="28"/>
          <w:szCs w:val="28"/>
        </w:rPr>
        <w:t>cross-region replication</w:t>
      </w:r>
      <w:r w:rsidRPr="009E1827">
        <w:rPr>
          <w:color w:val="000000" w:themeColor="text1"/>
          <w:sz w:val="28"/>
          <w:szCs w:val="28"/>
        </w:rPr>
        <w:t xml:space="preserve">, </w:t>
      </w:r>
      <w:r w:rsidRPr="009E1827">
        <w:rPr>
          <w:b/>
          <w:bCs/>
          <w:color w:val="000000" w:themeColor="text1"/>
          <w:sz w:val="28"/>
          <w:szCs w:val="28"/>
        </w:rPr>
        <w:t>object versioning</w:t>
      </w:r>
      <w:r w:rsidRPr="009E1827">
        <w:rPr>
          <w:color w:val="000000" w:themeColor="text1"/>
          <w:sz w:val="28"/>
          <w:szCs w:val="28"/>
        </w:rPr>
        <w:t xml:space="preserve">, and </w:t>
      </w:r>
      <w:r w:rsidRPr="009E1827">
        <w:rPr>
          <w:b/>
          <w:bCs/>
          <w:color w:val="000000" w:themeColor="text1"/>
          <w:sz w:val="28"/>
          <w:szCs w:val="28"/>
        </w:rPr>
        <w:t>cloud disaster recovery services</w:t>
      </w:r>
      <w:r w:rsidRPr="009E1827">
        <w:rPr>
          <w:color w:val="000000" w:themeColor="text1"/>
          <w:sz w:val="28"/>
          <w:szCs w:val="28"/>
        </w:rPr>
        <w:t xml:space="preserve">, organizations can quickly recover from accidental deletions, system failures, or natural disasters. Clearly defined </w:t>
      </w:r>
      <w:r w:rsidRPr="009E1827">
        <w:rPr>
          <w:b/>
          <w:bCs/>
          <w:color w:val="000000" w:themeColor="text1"/>
          <w:sz w:val="28"/>
          <w:szCs w:val="28"/>
        </w:rPr>
        <w:t>Recovery Time Objective (RTO)</w:t>
      </w:r>
      <w:r w:rsidRPr="009E1827">
        <w:rPr>
          <w:color w:val="000000" w:themeColor="text1"/>
          <w:sz w:val="28"/>
          <w:szCs w:val="28"/>
        </w:rPr>
        <w:t xml:space="preserve"> and </w:t>
      </w:r>
      <w:r w:rsidRPr="009E1827">
        <w:rPr>
          <w:b/>
          <w:bCs/>
          <w:color w:val="000000" w:themeColor="text1"/>
          <w:sz w:val="28"/>
          <w:szCs w:val="28"/>
        </w:rPr>
        <w:t>Recovery Point Objective (RPO)</w:t>
      </w:r>
      <w:r w:rsidRPr="009E1827">
        <w:rPr>
          <w:color w:val="000000" w:themeColor="text1"/>
          <w:sz w:val="28"/>
          <w:szCs w:val="28"/>
        </w:rPr>
        <w:t xml:space="preserve"> ensure minimal downtime and minimal data loss, while business continuity measures such as multi-region deployment, load balancing, and continuous monitoring keep learning services available during unexpected failures. </w:t>
      </w:r>
    </w:p>
    <w:p w14:paraId="438E8BDB" w14:textId="77777777" w:rsidR="00BD04F6" w:rsidRPr="00BD04F6" w:rsidRDefault="00BD04F6" w:rsidP="00BD04F6">
      <w:pPr>
        <w:rPr>
          <w:color w:val="000000" w:themeColor="text1"/>
          <w:sz w:val="28"/>
          <w:szCs w:val="28"/>
        </w:rPr>
      </w:pPr>
    </w:p>
    <w:p w14:paraId="118252EC" w14:textId="167AF374" w:rsidR="00D01E7E" w:rsidRDefault="009E1827" w:rsidP="009E1827">
      <w:pPr>
        <w:rPr>
          <w:color w:val="EE0000"/>
          <w:sz w:val="32"/>
          <w:szCs w:val="32"/>
        </w:rPr>
      </w:pPr>
      <w:r w:rsidRPr="009E1827">
        <w:rPr>
          <w:color w:val="EE0000"/>
          <w:sz w:val="32"/>
          <w:szCs w:val="32"/>
        </w:rPr>
        <w:t>4. A government agency is adopting a hybrid cloud model for sensitive and non-sensitive data.</w:t>
      </w:r>
      <w:r w:rsidRPr="009E1827">
        <w:rPr>
          <w:color w:val="EE0000"/>
          <w:sz w:val="32"/>
          <w:szCs w:val="32"/>
        </w:rPr>
        <w:t xml:space="preserve"> </w:t>
      </w:r>
      <w:r w:rsidRPr="009E1827">
        <w:rPr>
          <w:color w:val="EE0000"/>
          <w:sz w:val="32"/>
          <w:szCs w:val="32"/>
        </w:rPr>
        <w:t>Some applications must remain on-premises due to compliance requirements.</w:t>
      </w:r>
      <w:r w:rsidRPr="009E1827">
        <w:rPr>
          <w:color w:val="EE0000"/>
          <w:sz w:val="32"/>
          <w:szCs w:val="32"/>
        </w:rPr>
        <w:t xml:space="preserve"> </w:t>
      </w:r>
      <w:r w:rsidRPr="009E1827">
        <w:rPr>
          <w:color w:val="EE0000"/>
          <w:sz w:val="32"/>
          <w:szCs w:val="32"/>
        </w:rPr>
        <w:t>Design a hybrid architecture that ensures secure communication between environments.</w:t>
      </w:r>
      <w:r w:rsidRPr="009E1827">
        <w:rPr>
          <w:color w:val="EE0000"/>
          <w:sz w:val="32"/>
          <w:szCs w:val="32"/>
        </w:rPr>
        <w:t xml:space="preserve"> </w:t>
      </w:r>
      <w:r w:rsidRPr="009E1827">
        <w:rPr>
          <w:color w:val="EE0000"/>
          <w:sz w:val="32"/>
          <w:szCs w:val="32"/>
        </w:rPr>
        <w:t>Explain how identity management and encryption should be implemented.</w:t>
      </w:r>
      <w:r w:rsidRPr="009E1827">
        <w:rPr>
          <w:color w:val="EE0000"/>
          <w:sz w:val="32"/>
          <w:szCs w:val="32"/>
        </w:rPr>
        <w:t xml:space="preserve"> </w:t>
      </w:r>
      <w:r w:rsidRPr="009E1827">
        <w:rPr>
          <w:color w:val="EE0000"/>
          <w:sz w:val="32"/>
          <w:szCs w:val="32"/>
        </w:rPr>
        <w:t>Discuss challenges in managing hybrid cloud environments.</w:t>
      </w:r>
    </w:p>
    <w:p w14:paraId="6C8C6E7B" w14:textId="14A55B0D" w:rsidR="009E1827" w:rsidRPr="009E1827" w:rsidRDefault="009E1827" w:rsidP="009E1827">
      <w:pPr>
        <w:rPr>
          <w:b/>
          <w:bCs/>
          <w:color w:val="EE0000"/>
          <w:sz w:val="32"/>
          <w:szCs w:val="32"/>
        </w:rPr>
      </w:pPr>
      <w:r w:rsidRPr="009E1827">
        <w:rPr>
          <w:b/>
          <w:bCs/>
          <w:color w:val="EE0000"/>
          <w:sz w:val="32"/>
          <w:szCs w:val="32"/>
        </w:rPr>
        <w:t>Scenario</w:t>
      </w:r>
    </w:p>
    <w:p w14:paraId="627750E1"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 xml:space="preserve">A </w:t>
      </w:r>
      <w:r w:rsidRPr="009E1827">
        <w:rPr>
          <w:b/>
          <w:bCs/>
          <w:color w:val="171717" w:themeColor="background2" w:themeShade="1A"/>
          <w:sz w:val="28"/>
          <w:szCs w:val="28"/>
        </w:rPr>
        <w:t>government agency</w:t>
      </w:r>
      <w:r w:rsidRPr="009E1827">
        <w:rPr>
          <w:color w:val="171717" w:themeColor="background2" w:themeShade="1A"/>
          <w:sz w:val="28"/>
          <w:szCs w:val="28"/>
        </w:rPr>
        <w:t xml:space="preserve"> manages highly confidential information such as </w:t>
      </w:r>
      <w:r w:rsidRPr="009E1827">
        <w:rPr>
          <w:b/>
          <w:bCs/>
          <w:color w:val="171717" w:themeColor="background2" w:themeShade="1A"/>
          <w:sz w:val="28"/>
          <w:szCs w:val="28"/>
        </w:rPr>
        <w:t>citizen records, tax details, land records, police databases, healthcare information, and public service applications</w:t>
      </w:r>
      <w:r w:rsidRPr="009E1827">
        <w:rPr>
          <w:color w:val="171717" w:themeColor="background2" w:themeShade="1A"/>
          <w:sz w:val="28"/>
          <w:szCs w:val="28"/>
        </w:rPr>
        <w:t xml:space="preserve">. Due to national security and government regulations, </w:t>
      </w:r>
      <w:r w:rsidRPr="009E1827">
        <w:rPr>
          <w:b/>
          <w:bCs/>
          <w:color w:val="171717" w:themeColor="background2" w:themeShade="1A"/>
          <w:sz w:val="28"/>
          <w:szCs w:val="28"/>
        </w:rPr>
        <w:t xml:space="preserve">sensitive applications and classified databases must remain in the agency's on-premises data </w:t>
      </w:r>
      <w:proofErr w:type="spellStart"/>
      <w:r w:rsidRPr="009E1827">
        <w:rPr>
          <w:b/>
          <w:bCs/>
          <w:color w:val="171717" w:themeColor="background2" w:themeShade="1A"/>
          <w:sz w:val="28"/>
          <w:szCs w:val="28"/>
        </w:rPr>
        <w:t>center</w:t>
      </w:r>
      <w:proofErr w:type="spellEnd"/>
      <w:r w:rsidRPr="009E1827">
        <w:rPr>
          <w:color w:val="171717" w:themeColor="background2" w:themeShade="1A"/>
          <w:sz w:val="28"/>
          <w:szCs w:val="28"/>
        </w:rPr>
        <w:t xml:space="preserve">, while </w:t>
      </w:r>
      <w:r w:rsidRPr="009E1827">
        <w:rPr>
          <w:b/>
          <w:bCs/>
          <w:color w:val="171717" w:themeColor="background2" w:themeShade="1A"/>
          <w:sz w:val="28"/>
          <w:szCs w:val="28"/>
        </w:rPr>
        <w:t>non-sensitive services</w:t>
      </w:r>
      <w:r w:rsidRPr="009E1827">
        <w:rPr>
          <w:color w:val="171717" w:themeColor="background2" w:themeShade="1A"/>
          <w:sz w:val="28"/>
          <w:szCs w:val="28"/>
        </w:rPr>
        <w:t xml:space="preserve"> such as public websites, online application portals, email services, and document sharing can be hosted in the cloud.</w:t>
      </w:r>
    </w:p>
    <w:p w14:paraId="1BADAE70"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1. Introduction</w:t>
      </w:r>
    </w:p>
    <w:p w14:paraId="7109D261"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Many government organizations cannot move all their workloads to the public cloud because certain information is protected by national regulations and privacy laws.</w:t>
      </w:r>
    </w:p>
    <w:p w14:paraId="20D8CF52"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lastRenderedPageBreak/>
        <w:t xml:space="preserve">A </w:t>
      </w:r>
      <w:r w:rsidRPr="009E1827">
        <w:rPr>
          <w:b/>
          <w:bCs/>
          <w:color w:val="171717" w:themeColor="background2" w:themeShade="1A"/>
          <w:sz w:val="28"/>
          <w:szCs w:val="28"/>
        </w:rPr>
        <w:t>Hybrid Cloud</w:t>
      </w:r>
      <w:r w:rsidRPr="009E1827">
        <w:rPr>
          <w:color w:val="171717" w:themeColor="background2" w:themeShade="1A"/>
          <w:sz w:val="28"/>
          <w:szCs w:val="28"/>
        </w:rPr>
        <w:t xml:space="preserve"> combines </w:t>
      </w:r>
      <w:r w:rsidRPr="009E1827">
        <w:rPr>
          <w:b/>
          <w:bCs/>
          <w:color w:val="171717" w:themeColor="background2" w:themeShade="1A"/>
          <w:sz w:val="28"/>
          <w:szCs w:val="28"/>
        </w:rPr>
        <w:t>private/on-premises infrastructure</w:t>
      </w:r>
      <w:r w:rsidRPr="009E1827">
        <w:rPr>
          <w:color w:val="171717" w:themeColor="background2" w:themeShade="1A"/>
          <w:sz w:val="28"/>
          <w:szCs w:val="28"/>
        </w:rPr>
        <w:t xml:space="preserve"> with </w:t>
      </w:r>
      <w:r w:rsidRPr="009E1827">
        <w:rPr>
          <w:b/>
          <w:bCs/>
          <w:color w:val="171717" w:themeColor="background2" w:themeShade="1A"/>
          <w:sz w:val="28"/>
          <w:szCs w:val="28"/>
        </w:rPr>
        <w:t>public cloud services</w:t>
      </w:r>
      <w:r w:rsidRPr="009E1827">
        <w:rPr>
          <w:color w:val="171717" w:themeColor="background2" w:themeShade="1A"/>
          <w:sz w:val="28"/>
          <w:szCs w:val="28"/>
        </w:rPr>
        <w:t xml:space="preserve">, allowing organizations to keep sensitive workloads within their own data </w:t>
      </w:r>
      <w:proofErr w:type="spellStart"/>
      <w:r w:rsidRPr="009E1827">
        <w:rPr>
          <w:color w:val="171717" w:themeColor="background2" w:themeShade="1A"/>
          <w:sz w:val="28"/>
          <w:szCs w:val="28"/>
        </w:rPr>
        <w:t>centers</w:t>
      </w:r>
      <w:proofErr w:type="spellEnd"/>
      <w:r w:rsidRPr="009E1827">
        <w:rPr>
          <w:color w:val="171717" w:themeColor="background2" w:themeShade="1A"/>
          <w:sz w:val="28"/>
          <w:szCs w:val="28"/>
        </w:rPr>
        <w:t xml:space="preserve"> while benefiting from the scalability, flexibility, and cost efficiency of the cloud for non-sensitive applications.</w:t>
      </w:r>
    </w:p>
    <w:p w14:paraId="38964ED6"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To make hybrid cloud successful, secure communication, centralized identity management, strong encryption, and proper governance are essential.</w:t>
      </w:r>
    </w:p>
    <w:p w14:paraId="03CD509C" w14:textId="5E321500" w:rsidR="009E1827" w:rsidRPr="009E1827" w:rsidRDefault="009E1827" w:rsidP="009E1827">
      <w:pPr>
        <w:rPr>
          <w:b/>
          <w:bCs/>
          <w:color w:val="171717" w:themeColor="background2" w:themeShade="1A"/>
          <w:sz w:val="32"/>
          <w:szCs w:val="32"/>
        </w:rPr>
      </w:pPr>
      <w:r>
        <w:rPr>
          <w:b/>
          <w:bCs/>
          <w:color w:val="171717" w:themeColor="background2" w:themeShade="1A"/>
          <w:sz w:val="32"/>
          <w:szCs w:val="32"/>
        </w:rPr>
        <w:t>2.</w:t>
      </w:r>
      <w:r w:rsidRPr="009E1827">
        <w:rPr>
          <w:b/>
          <w:bCs/>
          <w:color w:val="171717" w:themeColor="background2" w:themeShade="1A"/>
          <w:sz w:val="32"/>
          <w:szCs w:val="32"/>
        </w:rPr>
        <w:t>Hybrid Cloud</w:t>
      </w:r>
    </w:p>
    <w:p w14:paraId="09EB4C39"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Definition</w:t>
      </w:r>
    </w:p>
    <w:p w14:paraId="22D7D324"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 xml:space="preserve">A </w:t>
      </w:r>
      <w:r w:rsidRPr="009E1827">
        <w:rPr>
          <w:b/>
          <w:bCs/>
          <w:color w:val="171717" w:themeColor="background2" w:themeShade="1A"/>
          <w:sz w:val="32"/>
          <w:szCs w:val="32"/>
        </w:rPr>
        <w:t>Hybrid Cloud</w:t>
      </w:r>
      <w:r w:rsidRPr="009E1827">
        <w:rPr>
          <w:color w:val="171717" w:themeColor="background2" w:themeShade="1A"/>
          <w:sz w:val="32"/>
          <w:szCs w:val="32"/>
        </w:rPr>
        <w:t xml:space="preserve"> is a cloud computing model that integrates an </w:t>
      </w:r>
      <w:r w:rsidRPr="009E1827">
        <w:rPr>
          <w:b/>
          <w:bCs/>
          <w:color w:val="171717" w:themeColor="background2" w:themeShade="1A"/>
          <w:sz w:val="32"/>
          <w:szCs w:val="32"/>
        </w:rPr>
        <w:t>on-premises private infrastructure</w:t>
      </w:r>
      <w:r w:rsidRPr="009E1827">
        <w:rPr>
          <w:color w:val="171717" w:themeColor="background2" w:themeShade="1A"/>
          <w:sz w:val="32"/>
          <w:szCs w:val="32"/>
        </w:rPr>
        <w:t xml:space="preserve"> with one or more </w:t>
      </w:r>
      <w:r w:rsidRPr="009E1827">
        <w:rPr>
          <w:b/>
          <w:bCs/>
          <w:color w:val="171717" w:themeColor="background2" w:themeShade="1A"/>
          <w:sz w:val="32"/>
          <w:szCs w:val="32"/>
        </w:rPr>
        <w:t>public cloud platforms</w:t>
      </w:r>
      <w:r w:rsidRPr="009E1827">
        <w:rPr>
          <w:color w:val="171717" w:themeColor="background2" w:themeShade="1A"/>
          <w:sz w:val="32"/>
          <w:szCs w:val="32"/>
        </w:rPr>
        <w:t>, enabling applications and data to move securely between environments.</w:t>
      </w:r>
    </w:p>
    <w:p w14:paraId="4CCBDAE7"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pict w14:anchorId="2D5751D6">
          <v:rect id="_x0000_i1220" style="width:0;height:1.5pt" o:hralign="center" o:hrstd="t" o:hr="t" fillcolor="#a0a0a0" stroked="f"/>
        </w:pict>
      </w:r>
    </w:p>
    <w:p w14:paraId="4399AD0E"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Characteristics</w:t>
      </w:r>
    </w:p>
    <w:p w14:paraId="7990C374" w14:textId="77777777" w:rsidR="009E1827" w:rsidRPr="009E1827" w:rsidRDefault="009E1827" w:rsidP="009E1827">
      <w:pPr>
        <w:numPr>
          <w:ilvl w:val="0"/>
          <w:numId w:val="26"/>
        </w:numPr>
        <w:rPr>
          <w:color w:val="171717" w:themeColor="background2" w:themeShade="1A"/>
          <w:sz w:val="28"/>
          <w:szCs w:val="28"/>
        </w:rPr>
      </w:pPr>
      <w:r w:rsidRPr="009E1827">
        <w:rPr>
          <w:color w:val="171717" w:themeColor="background2" w:themeShade="1A"/>
          <w:sz w:val="28"/>
          <w:szCs w:val="28"/>
        </w:rPr>
        <w:t xml:space="preserve">Combines public and private cloud. </w:t>
      </w:r>
    </w:p>
    <w:p w14:paraId="41A74362" w14:textId="77777777" w:rsidR="009E1827" w:rsidRPr="009E1827" w:rsidRDefault="009E1827" w:rsidP="009E1827">
      <w:pPr>
        <w:numPr>
          <w:ilvl w:val="0"/>
          <w:numId w:val="26"/>
        </w:numPr>
        <w:rPr>
          <w:color w:val="171717" w:themeColor="background2" w:themeShade="1A"/>
          <w:sz w:val="28"/>
          <w:szCs w:val="28"/>
        </w:rPr>
      </w:pPr>
      <w:r w:rsidRPr="009E1827">
        <w:rPr>
          <w:color w:val="171717" w:themeColor="background2" w:themeShade="1A"/>
          <w:sz w:val="28"/>
          <w:szCs w:val="28"/>
        </w:rPr>
        <w:t xml:space="preserve">Secure communication. </w:t>
      </w:r>
    </w:p>
    <w:p w14:paraId="48D0E563" w14:textId="77777777" w:rsidR="009E1827" w:rsidRPr="009E1827" w:rsidRDefault="009E1827" w:rsidP="009E1827">
      <w:pPr>
        <w:numPr>
          <w:ilvl w:val="0"/>
          <w:numId w:val="26"/>
        </w:numPr>
        <w:rPr>
          <w:color w:val="171717" w:themeColor="background2" w:themeShade="1A"/>
          <w:sz w:val="28"/>
          <w:szCs w:val="28"/>
        </w:rPr>
      </w:pPr>
      <w:r w:rsidRPr="009E1827">
        <w:rPr>
          <w:color w:val="171717" w:themeColor="background2" w:themeShade="1A"/>
          <w:sz w:val="28"/>
          <w:szCs w:val="28"/>
        </w:rPr>
        <w:t xml:space="preserve">Flexible deployment. </w:t>
      </w:r>
    </w:p>
    <w:p w14:paraId="10FCD831" w14:textId="77777777" w:rsidR="009E1827" w:rsidRPr="009E1827" w:rsidRDefault="009E1827" w:rsidP="009E1827">
      <w:pPr>
        <w:numPr>
          <w:ilvl w:val="0"/>
          <w:numId w:val="26"/>
        </w:numPr>
        <w:rPr>
          <w:color w:val="171717" w:themeColor="background2" w:themeShade="1A"/>
          <w:sz w:val="28"/>
          <w:szCs w:val="28"/>
        </w:rPr>
      </w:pPr>
      <w:r w:rsidRPr="009E1827">
        <w:rPr>
          <w:color w:val="171717" w:themeColor="background2" w:themeShade="1A"/>
          <w:sz w:val="28"/>
          <w:szCs w:val="28"/>
        </w:rPr>
        <w:t xml:space="preserve">Better scalability. </w:t>
      </w:r>
    </w:p>
    <w:p w14:paraId="4EFE7F61" w14:textId="77777777" w:rsidR="009E1827" w:rsidRPr="009E1827" w:rsidRDefault="009E1827" w:rsidP="009E1827">
      <w:pPr>
        <w:numPr>
          <w:ilvl w:val="0"/>
          <w:numId w:val="26"/>
        </w:numPr>
        <w:rPr>
          <w:color w:val="171717" w:themeColor="background2" w:themeShade="1A"/>
          <w:sz w:val="28"/>
          <w:szCs w:val="28"/>
        </w:rPr>
      </w:pPr>
      <w:r w:rsidRPr="009E1827">
        <w:rPr>
          <w:color w:val="171717" w:themeColor="background2" w:themeShade="1A"/>
          <w:sz w:val="28"/>
          <w:szCs w:val="28"/>
        </w:rPr>
        <w:t xml:space="preserve">Regulatory compliance. </w:t>
      </w:r>
    </w:p>
    <w:p w14:paraId="14699331" w14:textId="77777777" w:rsidR="009E1827" w:rsidRPr="009E1827" w:rsidRDefault="009E1827" w:rsidP="009E1827">
      <w:pPr>
        <w:numPr>
          <w:ilvl w:val="0"/>
          <w:numId w:val="26"/>
        </w:numPr>
        <w:rPr>
          <w:color w:val="171717" w:themeColor="background2" w:themeShade="1A"/>
          <w:sz w:val="28"/>
          <w:szCs w:val="28"/>
        </w:rPr>
      </w:pPr>
      <w:r w:rsidRPr="009E1827">
        <w:rPr>
          <w:color w:val="171717" w:themeColor="background2" w:themeShade="1A"/>
          <w:sz w:val="28"/>
          <w:szCs w:val="28"/>
        </w:rPr>
        <w:t>Improved disaster recovery.</w:t>
      </w:r>
    </w:p>
    <w:p w14:paraId="1F515D3B"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Components of the Architecture</w:t>
      </w:r>
    </w:p>
    <w:p w14:paraId="0F7255F0"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 xml:space="preserve">4.1 On-Premises Data </w:t>
      </w:r>
      <w:proofErr w:type="spellStart"/>
      <w:r w:rsidRPr="009E1827">
        <w:rPr>
          <w:b/>
          <w:bCs/>
          <w:color w:val="171717" w:themeColor="background2" w:themeShade="1A"/>
          <w:sz w:val="32"/>
          <w:szCs w:val="32"/>
        </w:rPr>
        <w:t>Center</w:t>
      </w:r>
      <w:proofErr w:type="spellEnd"/>
    </w:p>
    <w:p w14:paraId="30577FD3"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Stores highly confidential government information such as:</w:t>
      </w:r>
    </w:p>
    <w:p w14:paraId="27CF9EDD" w14:textId="77777777" w:rsidR="009E1827" w:rsidRPr="009E1827" w:rsidRDefault="009E1827" w:rsidP="009E1827">
      <w:pPr>
        <w:numPr>
          <w:ilvl w:val="0"/>
          <w:numId w:val="27"/>
        </w:numPr>
        <w:rPr>
          <w:color w:val="171717" w:themeColor="background2" w:themeShade="1A"/>
          <w:sz w:val="28"/>
          <w:szCs w:val="28"/>
        </w:rPr>
      </w:pPr>
      <w:r w:rsidRPr="009E1827">
        <w:rPr>
          <w:color w:val="171717" w:themeColor="background2" w:themeShade="1A"/>
          <w:sz w:val="28"/>
          <w:szCs w:val="28"/>
        </w:rPr>
        <w:t xml:space="preserve">Citizen records. </w:t>
      </w:r>
    </w:p>
    <w:p w14:paraId="630E5CA0" w14:textId="77777777" w:rsidR="009E1827" w:rsidRPr="009E1827" w:rsidRDefault="009E1827" w:rsidP="009E1827">
      <w:pPr>
        <w:numPr>
          <w:ilvl w:val="0"/>
          <w:numId w:val="27"/>
        </w:numPr>
        <w:rPr>
          <w:color w:val="171717" w:themeColor="background2" w:themeShade="1A"/>
          <w:sz w:val="28"/>
          <w:szCs w:val="28"/>
        </w:rPr>
      </w:pPr>
      <w:r w:rsidRPr="009E1827">
        <w:rPr>
          <w:color w:val="171717" w:themeColor="background2" w:themeShade="1A"/>
          <w:sz w:val="28"/>
          <w:szCs w:val="28"/>
        </w:rPr>
        <w:t xml:space="preserve">National identity data. </w:t>
      </w:r>
    </w:p>
    <w:p w14:paraId="390445E2" w14:textId="77777777" w:rsidR="009E1827" w:rsidRPr="009E1827" w:rsidRDefault="009E1827" w:rsidP="009E1827">
      <w:pPr>
        <w:numPr>
          <w:ilvl w:val="0"/>
          <w:numId w:val="27"/>
        </w:numPr>
        <w:rPr>
          <w:color w:val="171717" w:themeColor="background2" w:themeShade="1A"/>
          <w:sz w:val="28"/>
          <w:szCs w:val="28"/>
        </w:rPr>
      </w:pPr>
      <w:r w:rsidRPr="009E1827">
        <w:rPr>
          <w:color w:val="171717" w:themeColor="background2" w:themeShade="1A"/>
          <w:sz w:val="28"/>
          <w:szCs w:val="28"/>
        </w:rPr>
        <w:t xml:space="preserve">Tax databases. </w:t>
      </w:r>
    </w:p>
    <w:p w14:paraId="73F9CE2F" w14:textId="77777777" w:rsidR="009E1827" w:rsidRPr="009E1827" w:rsidRDefault="009E1827" w:rsidP="009E1827">
      <w:pPr>
        <w:numPr>
          <w:ilvl w:val="0"/>
          <w:numId w:val="27"/>
        </w:numPr>
        <w:rPr>
          <w:color w:val="171717" w:themeColor="background2" w:themeShade="1A"/>
          <w:sz w:val="28"/>
          <w:szCs w:val="28"/>
        </w:rPr>
      </w:pPr>
      <w:r w:rsidRPr="009E1827">
        <w:rPr>
          <w:color w:val="171717" w:themeColor="background2" w:themeShade="1A"/>
          <w:sz w:val="28"/>
          <w:szCs w:val="28"/>
        </w:rPr>
        <w:lastRenderedPageBreak/>
        <w:t xml:space="preserve">Police records. </w:t>
      </w:r>
    </w:p>
    <w:p w14:paraId="5167CE2B" w14:textId="77777777" w:rsidR="009E1827" w:rsidRPr="009E1827" w:rsidRDefault="009E1827" w:rsidP="009E1827">
      <w:pPr>
        <w:numPr>
          <w:ilvl w:val="0"/>
          <w:numId w:val="27"/>
        </w:numPr>
        <w:rPr>
          <w:color w:val="171717" w:themeColor="background2" w:themeShade="1A"/>
          <w:sz w:val="28"/>
          <w:szCs w:val="28"/>
        </w:rPr>
      </w:pPr>
      <w:r w:rsidRPr="009E1827">
        <w:rPr>
          <w:color w:val="171717" w:themeColor="background2" w:themeShade="1A"/>
          <w:sz w:val="28"/>
          <w:szCs w:val="28"/>
        </w:rPr>
        <w:t xml:space="preserve">Healthcare information. </w:t>
      </w:r>
    </w:p>
    <w:p w14:paraId="165D3372" w14:textId="77777777" w:rsidR="009E1827" w:rsidRPr="009E1827" w:rsidRDefault="009E1827" w:rsidP="009E1827">
      <w:pPr>
        <w:numPr>
          <w:ilvl w:val="0"/>
          <w:numId w:val="27"/>
        </w:numPr>
        <w:rPr>
          <w:color w:val="171717" w:themeColor="background2" w:themeShade="1A"/>
          <w:sz w:val="28"/>
          <w:szCs w:val="28"/>
        </w:rPr>
      </w:pPr>
      <w:r w:rsidRPr="009E1827">
        <w:rPr>
          <w:color w:val="171717" w:themeColor="background2" w:themeShade="1A"/>
          <w:sz w:val="28"/>
          <w:szCs w:val="28"/>
        </w:rPr>
        <w:t xml:space="preserve">Classified government applications. </w:t>
      </w:r>
    </w:p>
    <w:p w14:paraId="108B5E81" w14:textId="77777777" w:rsidR="009E1827" w:rsidRPr="009E1827" w:rsidRDefault="009E1827" w:rsidP="009E1827">
      <w:pPr>
        <w:rPr>
          <w:b/>
          <w:bCs/>
          <w:color w:val="171717" w:themeColor="background2" w:themeShade="1A"/>
          <w:sz w:val="28"/>
          <w:szCs w:val="28"/>
        </w:rPr>
      </w:pPr>
      <w:r w:rsidRPr="009E1827">
        <w:rPr>
          <w:b/>
          <w:bCs/>
          <w:color w:val="171717" w:themeColor="background2" w:themeShade="1A"/>
          <w:sz w:val="28"/>
          <w:szCs w:val="28"/>
        </w:rPr>
        <w:t>Benefits</w:t>
      </w:r>
    </w:p>
    <w:p w14:paraId="4DB53648" w14:textId="77777777" w:rsidR="009E1827" w:rsidRPr="009E1827" w:rsidRDefault="009E1827" w:rsidP="009E1827">
      <w:pPr>
        <w:numPr>
          <w:ilvl w:val="0"/>
          <w:numId w:val="28"/>
        </w:numPr>
        <w:rPr>
          <w:color w:val="171717" w:themeColor="background2" w:themeShade="1A"/>
          <w:sz w:val="28"/>
          <w:szCs w:val="28"/>
        </w:rPr>
      </w:pPr>
      <w:r w:rsidRPr="009E1827">
        <w:rPr>
          <w:color w:val="171717" w:themeColor="background2" w:themeShade="1A"/>
          <w:sz w:val="28"/>
          <w:szCs w:val="28"/>
        </w:rPr>
        <w:t xml:space="preserve">Full administrative control. </w:t>
      </w:r>
    </w:p>
    <w:p w14:paraId="3BF04392" w14:textId="77777777" w:rsidR="009E1827" w:rsidRPr="009E1827" w:rsidRDefault="009E1827" w:rsidP="009E1827">
      <w:pPr>
        <w:numPr>
          <w:ilvl w:val="0"/>
          <w:numId w:val="28"/>
        </w:numPr>
        <w:rPr>
          <w:color w:val="171717" w:themeColor="background2" w:themeShade="1A"/>
          <w:sz w:val="28"/>
          <w:szCs w:val="28"/>
        </w:rPr>
      </w:pPr>
      <w:r w:rsidRPr="009E1827">
        <w:rPr>
          <w:color w:val="171717" w:themeColor="background2" w:themeShade="1A"/>
          <w:sz w:val="28"/>
          <w:szCs w:val="28"/>
        </w:rPr>
        <w:t xml:space="preserve">Regulatory compliance. </w:t>
      </w:r>
    </w:p>
    <w:p w14:paraId="0B5D0299" w14:textId="77777777" w:rsidR="009E1827" w:rsidRPr="009E1827" w:rsidRDefault="009E1827" w:rsidP="009E1827">
      <w:pPr>
        <w:numPr>
          <w:ilvl w:val="0"/>
          <w:numId w:val="28"/>
        </w:numPr>
        <w:rPr>
          <w:color w:val="171717" w:themeColor="background2" w:themeShade="1A"/>
          <w:sz w:val="28"/>
          <w:szCs w:val="28"/>
        </w:rPr>
      </w:pPr>
      <w:r w:rsidRPr="009E1827">
        <w:rPr>
          <w:color w:val="171717" w:themeColor="background2" w:themeShade="1A"/>
          <w:sz w:val="28"/>
          <w:szCs w:val="28"/>
        </w:rPr>
        <w:t xml:space="preserve">High security. </w:t>
      </w:r>
    </w:p>
    <w:p w14:paraId="0A3950CC" w14:textId="77777777" w:rsidR="009E1827" w:rsidRPr="009E1827" w:rsidRDefault="009E1827" w:rsidP="009E1827">
      <w:pPr>
        <w:rPr>
          <w:color w:val="171717" w:themeColor="background2" w:themeShade="1A"/>
          <w:sz w:val="32"/>
          <w:szCs w:val="32"/>
        </w:rPr>
      </w:pPr>
      <w:r w:rsidRPr="009E1827">
        <w:rPr>
          <w:color w:val="171717" w:themeColor="background2" w:themeShade="1A"/>
          <w:sz w:val="28"/>
          <w:szCs w:val="28"/>
        </w:rPr>
        <w:pict w14:anchorId="339B7CE1">
          <v:rect id="_x0000_i1306" style="width:0;height:1.5pt" o:hralign="center" o:hrstd="t" o:hr="t" fillcolor="#a0a0a0" stroked="f"/>
        </w:pict>
      </w:r>
    </w:p>
    <w:p w14:paraId="53DD51D6"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4.2 Public Cloud</w:t>
      </w:r>
    </w:p>
    <w:p w14:paraId="6C9973A1"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Hosts applications that do not contain highly sensitive information.</w:t>
      </w:r>
    </w:p>
    <w:p w14:paraId="55F5CF1D"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Examples</w:t>
      </w:r>
    </w:p>
    <w:p w14:paraId="52176D77" w14:textId="77777777" w:rsidR="009E1827" w:rsidRPr="009E1827" w:rsidRDefault="009E1827" w:rsidP="009E1827">
      <w:pPr>
        <w:numPr>
          <w:ilvl w:val="0"/>
          <w:numId w:val="29"/>
        </w:numPr>
        <w:rPr>
          <w:color w:val="171717" w:themeColor="background2" w:themeShade="1A"/>
          <w:sz w:val="28"/>
          <w:szCs w:val="28"/>
        </w:rPr>
      </w:pPr>
      <w:r w:rsidRPr="009E1827">
        <w:rPr>
          <w:color w:val="171717" w:themeColor="background2" w:themeShade="1A"/>
          <w:sz w:val="28"/>
          <w:szCs w:val="28"/>
        </w:rPr>
        <w:t xml:space="preserve">Government websites. </w:t>
      </w:r>
    </w:p>
    <w:p w14:paraId="67CF5794" w14:textId="77777777" w:rsidR="009E1827" w:rsidRPr="009E1827" w:rsidRDefault="009E1827" w:rsidP="009E1827">
      <w:pPr>
        <w:numPr>
          <w:ilvl w:val="0"/>
          <w:numId w:val="29"/>
        </w:numPr>
        <w:rPr>
          <w:color w:val="171717" w:themeColor="background2" w:themeShade="1A"/>
          <w:sz w:val="28"/>
          <w:szCs w:val="28"/>
        </w:rPr>
      </w:pPr>
      <w:r w:rsidRPr="009E1827">
        <w:rPr>
          <w:color w:val="171717" w:themeColor="background2" w:themeShade="1A"/>
          <w:sz w:val="28"/>
          <w:szCs w:val="28"/>
        </w:rPr>
        <w:t xml:space="preserve">Online application portals. </w:t>
      </w:r>
    </w:p>
    <w:p w14:paraId="185FB171" w14:textId="77777777" w:rsidR="009E1827" w:rsidRPr="009E1827" w:rsidRDefault="009E1827" w:rsidP="009E1827">
      <w:pPr>
        <w:numPr>
          <w:ilvl w:val="0"/>
          <w:numId w:val="29"/>
        </w:numPr>
        <w:rPr>
          <w:color w:val="171717" w:themeColor="background2" w:themeShade="1A"/>
          <w:sz w:val="28"/>
          <w:szCs w:val="28"/>
        </w:rPr>
      </w:pPr>
      <w:r w:rsidRPr="009E1827">
        <w:rPr>
          <w:color w:val="171717" w:themeColor="background2" w:themeShade="1A"/>
          <w:sz w:val="28"/>
          <w:szCs w:val="28"/>
        </w:rPr>
        <w:t xml:space="preserve">Email services. </w:t>
      </w:r>
    </w:p>
    <w:p w14:paraId="2A270C60" w14:textId="77777777" w:rsidR="009E1827" w:rsidRPr="009E1827" w:rsidRDefault="009E1827" w:rsidP="009E1827">
      <w:pPr>
        <w:numPr>
          <w:ilvl w:val="0"/>
          <w:numId w:val="29"/>
        </w:numPr>
        <w:rPr>
          <w:color w:val="171717" w:themeColor="background2" w:themeShade="1A"/>
          <w:sz w:val="28"/>
          <w:szCs w:val="28"/>
        </w:rPr>
      </w:pPr>
      <w:r w:rsidRPr="009E1827">
        <w:rPr>
          <w:color w:val="171717" w:themeColor="background2" w:themeShade="1A"/>
          <w:sz w:val="28"/>
          <w:szCs w:val="28"/>
        </w:rPr>
        <w:t xml:space="preserve">Public notifications. </w:t>
      </w:r>
    </w:p>
    <w:p w14:paraId="37128DED" w14:textId="77777777" w:rsidR="009E1827" w:rsidRPr="009E1827" w:rsidRDefault="009E1827" w:rsidP="009E1827">
      <w:pPr>
        <w:numPr>
          <w:ilvl w:val="0"/>
          <w:numId w:val="29"/>
        </w:numPr>
        <w:rPr>
          <w:color w:val="171717" w:themeColor="background2" w:themeShade="1A"/>
          <w:sz w:val="28"/>
          <w:szCs w:val="28"/>
        </w:rPr>
      </w:pPr>
      <w:r w:rsidRPr="009E1827">
        <w:rPr>
          <w:color w:val="171717" w:themeColor="background2" w:themeShade="1A"/>
          <w:sz w:val="28"/>
          <w:szCs w:val="28"/>
        </w:rPr>
        <w:t xml:space="preserve">File sharing. </w:t>
      </w:r>
    </w:p>
    <w:p w14:paraId="5DDB88C6" w14:textId="77777777" w:rsidR="009E1827" w:rsidRPr="009E1827" w:rsidRDefault="009E1827" w:rsidP="009E1827">
      <w:pPr>
        <w:numPr>
          <w:ilvl w:val="0"/>
          <w:numId w:val="29"/>
        </w:numPr>
        <w:rPr>
          <w:color w:val="171717" w:themeColor="background2" w:themeShade="1A"/>
          <w:sz w:val="28"/>
          <w:szCs w:val="28"/>
        </w:rPr>
      </w:pPr>
      <w:r w:rsidRPr="009E1827">
        <w:rPr>
          <w:color w:val="171717" w:themeColor="background2" w:themeShade="1A"/>
          <w:sz w:val="28"/>
          <w:szCs w:val="28"/>
        </w:rPr>
        <w:t xml:space="preserve">Data analytics. </w:t>
      </w:r>
    </w:p>
    <w:p w14:paraId="4A1AFF4D"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Benefits</w:t>
      </w:r>
    </w:p>
    <w:p w14:paraId="08C111FB" w14:textId="77777777" w:rsidR="009E1827" w:rsidRPr="009E1827" w:rsidRDefault="009E1827" w:rsidP="009E1827">
      <w:pPr>
        <w:numPr>
          <w:ilvl w:val="0"/>
          <w:numId w:val="30"/>
        </w:numPr>
        <w:rPr>
          <w:color w:val="171717" w:themeColor="background2" w:themeShade="1A"/>
          <w:sz w:val="28"/>
          <w:szCs w:val="28"/>
        </w:rPr>
      </w:pPr>
      <w:r w:rsidRPr="009E1827">
        <w:rPr>
          <w:color w:val="171717" w:themeColor="background2" w:themeShade="1A"/>
          <w:sz w:val="28"/>
          <w:szCs w:val="28"/>
        </w:rPr>
        <w:t xml:space="preserve">Elastic scalability. </w:t>
      </w:r>
    </w:p>
    <w:p w14:paraId="71DB77F6" w14:textId="77777777" w:rsidR="009E1827" w:rsidRPr="009E1827" w:rsidRDefault="009E1827" w:rsidP="009E1827">
      <w:pPr>
        <w:numPr>
          <w:ilvl w:val="0"/>
          <w:numId w:val="30"/>
        </w:numPr>
        <w:rPr>
          <w:color w:val="171717" w:themeColor="background2" w:themeShade="1A"/>
          <w:sz w:val="28"/>
          <w:szCs w:val="28"/>
        </w:rPr>
      </w:pPr>
      <w:r w:rsidRPr="009E1827">
        <w:rPr>
          <w:color w:val="171717" w:themeColor="background2" w:themeShade="1A"/>
          <w:sz w:val="28"/>
          <w:szCs w:val="28"/>
        </w:rPr>
        <w:t xml:space="preserve">Lower infrastructure cost. </w:t>
      </w:r>
    </w:p>
    <w:p w14:paraId="0B9617E6" w14:textId="77777777" w:rsidR="009E1827" w:rsidRPr="009E1827" w:rsidRDefault="009E1827" w:rsidP="009E1827">
      <w:pPr>
        <w:numPr>
          <w:ilvl w:val="0"/>
          <w:numId w:val="30"/>
        </w:numPr>
        <w:rPr>
          <w:color w:val="171717" w:themeColor="background2" w:themeShade="1A"/>
          <w:sz w:val="28"/>
          <w:szCs w:val="28"/>
        </w:rPr>
      </w:pPr>
      <w:r w:rsidRPr="009E1827">
        <w:rPr>
          <w:color w:val="171717" w:themeColor="background2" w:themeShade="1A"/>
          <w:sz w:val="28"/>
          <w:szCs w:val="28"/>
        </w:rPr>
        <w:t xml:space="preserve">Global accessibility. </w:t>
      </w:r>
    </w:p>
    <w:p w14:paraId="181F8C07" w14:textId="77777777" w:rsidR="009E1827" w:rsidRPr="009E1827" w:rsidRDefault="009E1827" w:rsidP="009E1827">
      <w:pPr>
        <w:rPr>
          <w:color w:val="171717" w:themeColor="background2" w:themeShade="1A"/>
          <w:sz w:val="32"/>
          <w:szCs w:val="32"/>
        </w:rPr>
      </w:pPr>
      <w:r w:rsidRPr="009E1827">
        <w:rPr>
          <w:color w:val="171717" w:themeColor="background2" w:themeShade="1A"/>
          <w:sz w:val="28"/>
          <w:szCs w:val="28"/>
        </w:rPr>
        <w:pict w14:anchorId="6F128885">
          <v:rect id="_x0000_i1307" style="width:0;height:1.5pt" o:hralign="center" o:hrstd="t" o:hr="t" fillcolor="#a0a0a0" stroked="f"/>
        </w:pict>
      </w:r>
    </w:p>
    <w:p w14:paraId="0D4BA83C" w14:textId="77777777" w:rsidR="009E1827" w:rsidRPr="009E1827" w:rsidRDefault="009E1827" w:rsidP="009E1827">
      <w:pPr>
        <w:rPr>
          <w:b/>
          <w:bCs/>
          <w:color w:val="171717" w:themeColor="background2" w:themeShade="1A"/>
          <w:sz w:val="28"/>
          <w:szCs w:val="28"/>
        </w:rPr>
      </w:pPr>
      <w:r w:rsidRPr="009E1827">
        <w:rPr>
          <w:b/>
          <w:bCs/>
          <w:color w:val="171717" w:themeColor="background2" w:themeShade="1A"/>
          <w:sz w:val="28"/>
          <w:szCs w:val="28"/>
        </w:rPr>
        <w:t>4.3 Secure Network Connection</w:t>
      </w:r>
    </w:p>
    <w:p w14:paraId="2A81C869"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 xml:space="preserve">The on-premises data </w:t>
      </w:r>
      <w:proofErr w:type="spellStart"/>
      <w:r w:rsidRPr="009E1827">
        <w:rPr>
          <w:color w:val="171717" w:themeColor="background2" w:themeShade="1A"/>
          <w:sz w:val="28"/>
          <w:szCs w:val="28"/>
        </w:rPr>
        <w:t>center</w:t>
      </w:r>
      <w:proofErr w:type="spellEnd"/>
      <w:r w:rsidRPr="009E1827">
        <w:rPr>
          <w:color w:val="171717" w:themeColor="background2" w:themeShade="1A"/>
          <w:sz w:val="28"/>
          <w:szCs w:val="28"/>
        </w:rPr>
        <w:t xml:space="preserve"> communicates with the cloud using secure dedicated connectivity such as:</w:t>
      </w:r>
    </w:p>
    <w:p w14:paraId="4FF229FA" w14:textId="77777777" w:rsidR="009E1827" w:rsidRPr="009E1827" w:rsidRDefault="009E1827" w:rsidP="009E1827">
      <w:pPr>
        <w:numPr>
          <w:ilvl w:val="0"/>
          <w:numId w:val="31"/>
        </w:numPr>
        <w:rPr>
          <w:color w:val="171717" w:themeColor="background2" w:themeShade="1A"/>
          <w:sz w:val="28"/>
          <w:szCs w:val="28"/>
        </w:rPr>
      </w:pPr>
      <w:r w:rsidRPr="009E1827">
        <w:rPr>
          <w:color w:val="171717" w:themeColor="background2" w:themeShade="1A"/>
          <w:sz w:val="28"/>
          <w:szCs w:val="28"/>
        </w:rPr>
        <w:lastRenderedPageBreak/>
        <w:t xml:space="preserve">VPN (Virtual Private Network). </w:t>
      </w:r>
    </w:p>
    <w:p w14:paraId="184140C0" w14:textId="77777777" w:rsidR="009E1827" w:rsidRPr="009E1827" w:rsidRDefault="009E1827" w:rsidP="009E1827">
      <w:pPr>
        <w:numPr>
          <w:ilvl w:val="0"/>
          <w:numId w:val="31"/>
        </w:numPr>
        <w:rPr>
          <w:color w:val="171717" w:themeColor="background2" w:themeShade="1A"/>
          <w:sz w:val="28"/>
          <w:szCs w:val="28"/>
        </w:rPr>
      </w:pPr>
      <w:r w:rsidRPr="009E1827">
        <w:rPr>
          <w:color w:val="171717" w:themeColor="background2" w:themeShade="1A"/>
          <w:sz w:val="28"/>
          <w:szCs w:val="28"/>
        </w:rPr>
        <w:t xml:space="preserve">Dedicated private cloud connections. </w:t>
      </w:r>
    </w:p>
    <w:p w14:paraId="1A5DD2EE" w14:textId="77777777" w:rsidR="009E1827" w:rsidRPr="009E1827" w:rsidRDefault="009E1827" w:rsidP="009E1827">
      <w:pPr>
        <w:numPr>
          <w:ilvl w:val="0"/>
          <w:numId w:val="31"/>
        </w:numPr>
        <w:rPr>
          <w:color w:val="171717" w:themeColor="background2" w:themeShade="1A"/>
          <w:sz w:val="28"/>
          <w:szCs w:val="28"/>
        </w:rPr>
      </w:pPr>
      <w:r w:rsidRPr="009E1827">
        <w:rPr>
          <w:color w:val="171717" w:themeColor="background2" w:themeShade="1A"/>
          <w:sz w:val="28"/>
          <w:szCs w:val="28"/>
        </w:rPr>
        <w:t xml:space="preserve">Encrypted communication channels. </w:t>
      </w:r>
    </w:p>
    <w:p w14:paraId="1C71AB63"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Benefits</w:t>
      </w:r>
    </w:p>
    <w:p w14:paraId="4FC8ADE9" w14:textId="77777777" w:rsidR="009E1827" w:rsidRPr="009E1827" w:rsidRDefault="009E1827" w:rsidP="009E1827">
      <w:pPr>
        <w:numPr>
          <w:ilvl w:val="0"/>
          <w:numId w:val="32"/>
        </w:numPr>
        <w:rPr>
          <w:color w:val="171717" w:themeColor="background2" w:themeShade="1A"/>
          <w:sz w:val="28"/>
          <w:szCs w:val="28"/>
        </w:rPr>
      </w:pPr>
      <w:r w:rsidRPr="009E1827">
        <w:rPr>
          <w:color w:val="171717" w:themeColor="background2" w:themeShade="1A"/>
          <w:sz w:val="28"/>
          <w:szCs w:val="28"/>
        </w:rPr>
        <w:t xml:space="preserve">Secure data transfer. </w:t>
      </w:r>
    </w:p>
    <w:p w14:paraId="60C49F48" w14:textId="77777777" w:rsidR="009E1827" w:rsidRPr="009E1827" w:rsidRDefault="009E1827" w:rsidP="009E1827">
      <w:pPr>
        <w:numPr>
          <w:ilvl w:val="0"/>
          <w:numId w:val="32"/>
        </w:numPr>
        <w:rPr>
          <w:color w:val="171717" w:themeColor="background2" w:themeShade="1A"/>
          <w:sz w:val="28"/>
          <w:szCs w:val="28"/>
        </w:rPr>
      </w:pPr>
      <w:r w:rsidRPr="009E1827">
        <w:rPr>
          <w:color w:val="171717" w:themeColor="background2" w:themeShade="1A"/>
          <w:sz w:val="28"/>
          <w:szCs w:val="28"/>
        </w:rPr>
        <w:t xml:space="preserve">Reduced interception risk. </w:t>
      </w:r>
    </w:p>
    <w:p w14:paraId="721F6C9D" w14:textId="77777777" w:rsidR="009E1827" w:rsidRPr="009E1827" w:rsidRDefault="009E1827" w:rsidP="009E1827">
      <w:pPr>
        <w:numPr>
          <w:ilvl w:val="0"/>
          <w:numId w:val="32"/>
        </w:numPr>
        <w:rPr>
          <w:color w:val="171717" w:themeColor="background2" w:themeShade="1A"/>
          <w:sz w:val="28"/>
          <w:szCs w:val="28"/>
        </w:rPr>
      </w:pPr>
      <w:r w:rsidRPr="009E1827">
        <w:rPr>
          <w:color w:val="171717" w:themeColor="background2" w:themeShade="1A"/>
          <w:sz w:val="28"/>
          <w:szCs w:val="28"/>
        </w:rPr>
        <w:t xml:space="preserve">Reliable connectivity. </w:t>
      </w:r>
    </w:p>
    <w:p w14:paraId="3A96AC9C"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pict w14:anchorId="350C4CC7">
          <v:rect id="_x0000_i1308" style="width:0;height:1.5pt" o:hralign="center" o:hrstd="t" o:hr="t" fillcolor="#a0a0a0" stroked="f"/>
        </w:pict>
      </w:r>
    </w:p>
    <w:p w14:paraId="4168B3F7"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5. Secure Communication Between Environments</w:t>
      </w:r>
    </w:p>
    <w:p w14:paraId="68CCD5A8"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Definition</w:t>
      </w:r>
    </w:p>
    <w:p w14:paraId="152D8073" w14:textId="77777777" w:rsidR="009E1827" w:rsidRPr="009E1827" w:rsidRDefault="009E1827" w:rsidP="009E1827">
      <w:pPr>
        <w:rPr>
          <w:color w:val="171717" w:themeColor="background2" w:themeShade="1A"/>
          <w:sz w:val="32"/>
          <w:szCs w:val="32"/>
        </w:rPr>
      </w:pPr>
      <w:r w:rsidRPr="009E1827">
        <w:rPr>
          <w:color w:val="171717" w:themeColor="background2" w:themeShade="1A"/>
          <w:sz w:val="28"/>
          <w:szCs w:val="28"/>
        </w:rPr>
        <w:t xml:space="preserve">Secure communication ensures that information exchanged between the on-premises data </w:t>
      </w:r>
      <w:proofErr w:type="spellStart"/>
      <w:r w:rsidRPr="009E1827">
        <w:rPr>
          <w:color w:val="171717" w:themeColor="background2" w:themeShade="1A"/>
          <w:sz w:val="28"/>
          <w:szCs w:val="28"/>
        </w:rPr>
        <w:t>center</w:t>
      </w:r>
      <w:proofErr w:type="spellEnd"/>
      <w:r w:rsidRPr="009E1827">
        <w:rPr>
          <w:color w:val="171717" w:themeColor="background2" w:themeShade="1A"/>
          <w:sz w:val="28"/>
          <w:szCs w:val="28"/>
        </w:rPr>
        <w:t xml:space="preserve"> and the public cloud remains confidential and protected from unauthorized</w:t>
      </w:r>
      <w:r w:rsidRPr="009E1827">
        <w:rPr>
          <w:color w:val="171717" w:themeColor="background2" w:themeShade="1A"/>
          <w:sz w:val="32"/>
          <w:szCs w:val="32"/>
        </w:rPr>
        <w:t xml:space="preserve"> access.</w:t>
      </w:r>
    </w:p>
    <w:p w14:paraId="0DA57D45"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pict w14:anchorId="33EA4EE0">
          <v:rect id="_x0000_i1309" style="width:0;height:1.5pt" o:hralign="center" o:hrstd="t" o:hr="t" fillcolor="#a0a0a0" stroked="f"/>
        </w:pict>
      </w:r>
    </w:p>
    <w:p w14:paraId="20C36A1A"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Methods</w:t>
      </w:r>
    </w:p>
    <w:p w14:paraId="03CA3D78"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5.1 VPN (Virtual Private Network)</w:t>
      </w:r>
    </w:p>
    <w:p w14:paraId="00A4C5CB"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 xml:space="preserve">Creates an encrypted tunnel between the government data </w:t>
      </w:r>
      <w:proofErr w:type="spellStart"/>
      <w:r w:rsidRPr="009E1827">
        <w:rPr>
          <w:color w:val="171717" w:themeColor="background2" w:themeShade="1A"/>
          <w:sz w:val="28"/>
          <w:szCs w:val="28"/>
        </w:rPr>
        <w:t>center</w:t>
      </w:r>
      <w:proofErr w:type="spellEnd"/>
      <w:r w:rsidRPr="009E1827">
        <w:rPr>
          <w:color w:val="171717" w:themeColor="background2" w:themeShade="1A"/>
          <w:sz w:val="28"/>
          <w:szCs w:val="28"/>
        </w:rPr>
        <w:t xml:space="preserve"> and the cloud.</w:t>
      </w:r>
    </w:p>
    <w:p w14:paraId="4C449BC4"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Benefits</w:t>
      </w:r>
    </w:p>
    <w:p w14:paraId="7F188FAF" w14:textId="77777777" w:rsidR="009E1827" w:rsidRPr="009E1827" w:rsidRDefault="009E1827" w:rsidP="009E1827">
      <w:pPr>
        <w:numPr>
          <w:ilvl w:val="0"/>
          <w:numId w:val="33"/>
        </w:numPr>
        <w:rPr>
          <w:color w:val="171717" w:themeColor="background2" w:themeShade="1A"/>
          <w:sz w:val="28"/>
          <w:szCs w:val="28"/>
        </w:rPr>
      </w:pPr>
      <w:r w:rsidRPr="009E1827">
        <w:rPr>
          <w:color w:val="171717" w:themeColor="background2" w:themeShade="1A"/>
          <w:sz w:val="28"/>
          <w:szCs w:val="28"/>
        </w:rPr>
        <w:t xml:space="preserve">Secure communication. </w:t>
      </w:r>
    </w:p>
    <w:p w14:paraId="6C4D1DF0" w14:textId="77777777" w:rsidR="009E1827" w:rsidRPr="009E1827" w:rsidRDefault="009E1827" w:rsidP="009E1827">
      <w:pPr>
        <w:numPr>
          <w:ilvl w:val="0"/>
          <w:numId w:val="33"/>
        </w:numPr>
        <w:rPr>
          <w:color w:val="171717" w:themeColor="background2" w:themeShade="1A"/>
          <w:sz w:val="28"/>
          <w:szCs w:val="28"/>
        </w:rPr>
      </w:pPr>
      <w:r w:rsidRPr="009E1827">
        <w:rPr>
          <w:color w:val="171717" w:themeColor="background2" w:themeShade="1A"/>
          <w:sz w:val="28"/>
          <w:szCs w:val="28"/>
        </w:rPr>
        <w:t xml:space="preserve">Data confidentiality. </w:t>
      </w:r>
    </w:p>
    <w:p w14:paraId="658279A5" w14:textId="77777777" w:rsidR="009E1827" w:rsidRPr="009E1827" w:rsidRDefault="009E1827" w:rsidP="009E1827">
      <w:pPr>
        <w:numPr>
          <w:ilvl w:val="0"/>
          <w:numId w:val="33"/>
        </w:numPr>
        <w:rPr>
          <w:color w:val="171717" w:themeColor="background2" w:themeShade="1A"/>
          <w:sz w:val="32"/>
          <w:szCs w:val="32"/>
        </w:rPr>
      </w:pPr>
      <w:r w:rsidRPr="009E1827">
        <w:rPr>
          <w:color w:val="171717" w:themeColor="background2" w:themeShade="1A"/>
          <w:sz w:val="28"/>
          <w:szCs w:val="28"/>
        </w:rPr>
        <w:t>Protection over public networks</w:t>
      </w:r>
      <w:r w:rsidRPr="009E1827">
        <w:rPr>
          <w:color w:val="171717" w:themeColor="background2" w:themeShade="1A"/>
          <w:sz w:val="32"/>
          <w:szCs w:val="32"/>
        </w:rPr>
        <w:t xml:space="preserve">. </w:t>
      </w:r>
    </w:p>
    <w:p w14:paraId="598199B7"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pict w14:anchorId="3EE0C662">
          <v:rect id="_x0000_i1310" style="width:0;height:1.5pt" o:hralign="center" o:hrstd="t" o:hr="t" fillcolor="#a0a0a0" stroked="f"/>
        </w:pict>
      </w:r>
    </w:p>
    <w:p w14:paraId="5BF2D519"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5.2 Private Dedicated Connections</w:t>
      </w:r>
    </w:p>
    <w:p w14:paraId="0DE61533"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lastRenderedPageBreak/>
        <w:t>Organizations may use dedicated network links instead of the public internet.</w:t>
      </w:r>
    </w:p>
    <w:p w14:paraId="4EC7F555"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Benefits</w:t>
      </w:r>
    </w:p>
    <w:p w14:paraId="681B935F" w14:textId="77777777" w:rsidR="009E1827" w:rsidRPr="009E1827" w:rsidRDefault="009E1827" w:rsidP="009E1827">
      <w:pPr>
        <w:numPr>
          <w:ilvl w:val="0"/>
          <w:numId w:val="34"/>
        </w:numPr>
        <w:rPr>
          <w:color w:val="171717" w:themeColor="background2" w:themeShade="1A"/>
          <w:sz w:val="28"/>
          <w:szCs w:val="28"/>
        </w:rPr>
      </w:pPr>
      <w:r w:rsidRPr="009E1827">
        <w:rPr>
          <w:color w:val="171717" w:themeColor="background2" w:themeShade="1A"/>
          <w:sz w:val="28"/>
          <w:szCs w:val="28"/>
        </w:rPr>
        <w:t xml:space="preserve">Higher performance. </w:t>
      </w:r>
    </w:p>
    <w:p w14:paraId="04F18705" w14:textId="77777777" w:rsidR="009E1827" w:rsidRPr="009E1827" w:rsidRDefault="009E1827" w:rsidP="009E1827">
      <w:pPr>
        <w:numPr>
          <w:ilvl w:val="0"/>
          <w:numId w:val="34"/>
        </w:numPr>
        <w:rPr>
          <w:color w:val="171717" w:themeColor="background2" w:themeShade="1A"/>
          <w:sz w:val="28"/>
          <w:szCs w:val="28"/>
        </w:rPr>
      </w:pPr>
      <w:r w:rsidRPr="009E1827">
        <w:rPr>
          <w:color w:val="171717" w:themeColor="background2" w:themeShade="1A"/>
          <w:sz w:val="28"/>
          <w:szCs w:val="28"/>
        </w:rPr>
        <w:t xml:space="preserve">Lower latency. </w:t>
      </w:r>
    </w:p>
    <w:p w14:paraId="40D586AF" w14:textId="77777777" w:rsidR="009E1827" w:rsidRPr="009E1827" w:rsidRDefault="009E1827" w:rsidP="009E1827">
      <w:pPr>
        <w:numPr>
          <w:ilvl w:val="0"/>
          <w:numId w:val="34"/>
        </w:numPr>
        <w:rPr>
          <w:color w:val="171717" w:themeColor="background2" w:themeShade="1A"/>
          <w:sz w:val="28"/>
          <w:szCs w:val="28"/>
        </w:rPr>
      </w:pPr>
      <w:r w:rsidRPr="009E1827">
        <w:rPr>
          <w:color w:val="171717" w:themeColor="background2" w:themeShade="1A"/>
          <w:sz w:val="28"/>
          <w:szCs w:val="28"/>
        </w:rPr>
        <w:t xml:space="preserve">Increased reliability. </w:t>
      </w:r>
    </w:p>
    <w:p w14:paraId="5A9CC66F"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pict w14:anchorId="502783BA">
          <v:rect id="_x0000_i1311" style="width:0;height:1.5pt" o:hralign="center" o:hrstd="t" o:hr="t" fillcolor="#a0a0a0" stroked="f"/>
        </w:pict>
      </w:r>
    </w:p>
    <w:p w14:paraId="4B756884"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5.3 Secure APIs</w:t>
      </w:r>
    </w:p>
    <w:p w14:paraId="723761C6"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Application communication should use secure APIs protected with:</w:t>
      </w:r>
    </w:p>
    <w:p w14:paraId="51AED041" w14:textId="77777777" w:rsidR="009E1827" w:rsidRPr="009E1827" w:rsidRDefault="009E1827" w:rsidP="009E1827">
      <w:pPr>
        <w:numPr>
          <w:ilvl w:val="0"/>
          <w:numId w:val="35"/>
        </w:numPr>
        <w:rPr>
          <w:color w:val="171717" w:themeColor="background2" w:themeShade="1A"/>
          <w:sz w:val="28"/>
          <w:szCs w:val="28"/>
        </w:rPr>
      </w:pPr>
      <w:r w:rsidRPr="009E1827">
        <w:rPr>
          <w:color w:val="171717" w:themeColor="background2" w:themeShade="1A"/>
          <w:sz w:val="28"/>
          <w:szCs w:val="28"/>
        </w:rPr>
        <w:t xml:space="preserve">HTTPS </w:t>
      </w:r>
    </w:p>
    <w:p w14:paraId="3A783A09" w14:textId="77777777" w:rsidR="009E1827" w:rsidRPr="009E1827" w:rsidRDefault="009E1827" w:rsidP="009E1827">
      <w:pPr>
        <w:numPr>
          <w:ilvl w:val="0"/>
          <w:numId w:val="35"/>
        </w:numPr>
        <w:rPr>
          <w:color w:val="171717" w:themeColor="background2" w:themeShade="1A"/>
          <w:sz w:val="28"/>
          <w:szCs w:val="28"/>
        </w:rPr>
      </w:pPr>
      <w:r w:rsidRPr="009E1827">
        <w:rPr>
          <w:color w:val="171717" w:themeColor="background2" w:themeShade="1A"/>
          <w:sz w:val="28"/>
          <w:szCs w:val="28"/>
        </w:rPr>
        <w:t xml:space="preserve">TLS </w:t>
      </w:r>
    </w:p>
    <w:p w14:paraId="31573EBE" w14:textId="77777777" w:rsidR="009E1827" w:rsidRPr="009E1827" w:rsidRDefault="009E1827" w:rsidP="009E1827">
      <w:pPr>
        <w:numPr>
          <w:ilvl w:val="0"/>
          <w:numId w:val="35"/>
        </w:numPr>
        <w:rPr>
          <w:color w:val="171717" w:themeColor="background2" w:themeShade="1A"/>
          <w:sz w:val="28"/>
          <w:szCs w:val="28"/>
        </w:rPr>
      </w:pPr>
      <w:r w:rsidRPr="009E1827">
        <w:rPr>
          <w:color w:val="171717" w:themeColor="background2" w:themeShade="1A"/>
          <w:sz w:val="28"/>
          <w:szCs w:val="28"/>
        </w:rPr>
        <w:t xml:space="preserve">Authentication tokens </w:t>
      </w:r>
    </w:p>
    <w:p w14:paraId="7B0EBFD5"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pict w14:anchorId="16F56684">
          <v:rect id="_x0000_i1312" style="width:0;height:1.5pt" o:hralign="center" o:hrstd="t" o:hr="t" fillcolor="#a0a0a0" stroked="f"/>
        </w:pict>
      </w:r>
    </w:p>
    <w:p w14:paraId="7FE25326"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6. Identity Management</w:t>
      </w:r>
    </w:p>
    <w:p w14:paraId="289CD3EA"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Definition</w:t>
      </w:r>
    </w:p>
    <w:p w14:paraId="237A7C45"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Identity Management ensures that only authorized users and systems can access government resources.</w:t>
      </w:r>
    </w:p>
    <w:p w14:paraId="2CFE28C0"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pict w14:anchorId="5F6A97AA">
          <v:rect id="_x0000_i1313" style="width:0;height:1.5pt" o:hralign="center" o:hrstd="t" o:hr="t" fillcolor="#a0a0a0" stroked="f"/>
        </w:pict>
      </w:r>
    </w:p>
    <w:p w14:paraId="2D6E24BE"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Identity Management Components</w:t>
      </w:r>
    </w:p>
    <w:p w14:paraId="75846270"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6.1 Identity and Access Management (IAM)</w:t>
      </w:r>
    </w:p>
    <w:p w14:paraId="72C16596"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Controls:</w:t>
      </w:r>
    </w:p>
    <w:p w14:paraId="006311EC" w14:textId="77777777" w:rsidR="009E1827" w:rsidRPr="009E1827" w:rsidRDefault="009E1827" w:rsidP="009E1827">
      <w:pPr>
        <w:numPr>
          <w:ilvl w:val="0"/>
          <w:numId w:val="36"/>
        </w:numPr>
        <w:rPr>
          <w:color w:val="171717" w:themeColor="background2" w:themeShade="1A"/>
          <w:sz w:val="32"/>
          <w:szCs w:val="32"/>
        </w:rPr>
      </w:pPr>
      <w:r w:rsidRPr="009E1827">
        <w:rPr>
          <w:color w:val="171717" w:themeColor="background2" w:themeShade="1A"/>
          <w:sz w:val="32"/>
          <w:szCs w:val="32"/>
        </w:rPr>
        <w:t xml:space="preserve">User authentication. </w:t>
      </w:r>
    </w:p>
    <w:p w14:paraId="73B349E5" w14:textId="77777777" w:rsidR="009E1827" w:rsidRPr="009E1827" w:rsidRDefault="009E1827" w:rsidP="009E1827">
      <w:pPr>
        <w:numPr>
          <w:ilvl w:val="0"/>
          <w:numId w:val="36"/>
        </w:numPr>
        <w:rPr>
          <w:color w:val="171717" w:themeColor="background2" w:themeShade="1A"/>
          <w:sz w:val="32"/>
          <w:szCs w:val="32"/>
        </w:rPr>
      </w:pPr>
      <w:r w:rsidRPr="009E1827">
        <w:rPr>
          <w:color w:val="171717" w:themeColor="background2" w:themeShade="1A"/>
          <w:sz w:val="32"/>
          <w:szCs w:val="32"/>
        </w:rPr>
        <w:t xml:space="preserve">Authorization. </w:t>
      </w:r>
    </w:p>
    <w:p w14:paraId="4026DB1E" w14:textId="77777777" w:rsidR="009E1827" w:rsidRPr="009E1827" w:rsidRDefault="009E1827" w:rsidP="009E1827">
      <w:pPr>
        <w:numPr>
          <w:ilvl w:val="0"/>
          <w:numId w:val="36"/>
        </w:numPr>
        <w:rPr>
          <w:color w:val="171717" w:themeColor="background2" w:themeShade="1A"/>
          <w:sz w:val="32"/>
          <w:szCs w:val="32"/>
        </w:rPr>
      </w:pPr>
      <w:r w:rsidRPr="009E1827">
        <w:rPr>
          <w:color w:val="171717" w:themeColor="background2" w:themeShade="1A"/>
          <w:sz w:val="32"/>
          <w:szCs w:val="32"/>
        </w:rPr>
        <w:t xml:space="preserve">Permission management. </w:t>
      </w:r>
    </w:p>
    <w:p w14:paraId="2DB0D89A"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lastRenderedPageBreak/>
        <w:pict w14:anchorId="17493A10">
          <v:rect id="_x0000_i1314" style="width:0;height:1.5pt" o:hralign="center" o:hrstd="t" o:hr="t" fillcolor="#a0a0a0" stroked="f"/>
        </w:pict>
      </w:r>
    </w:p>
    <w:p w14:paraId="74726974"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6.2 Role-Based Access Control (RBAC)</w:t>
      </w:r>
    </w:p>
    <w:p w14:paraId="64447B5A"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Access permissions are assigned according to job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1"/>
        <w:gridCol w:w="2661"/>
      </w:tblGrid>
      <w:tr w:rsidR="009E1827" w:rsidRPr="009E1827" w14:paraId="615CE9C4" w14:textId="77777777">
        <w:trPr>
          <w:tblHeader/>
          <w:tblCellSpacing w:w="15" w:type="dxa"/>
        </w:trPr>
        <w:tc>
          <w:tcPr>
            <w:tcW w:w="0" w:type="auto"/>
            <w:vAlign w:val="center"/>
            <w:hideMark/>
          </w:tcPr>
          <w:p w14:paraId="323D2169"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User</w:t>
            </w:r>
          </w:p>
        </w:tc>
        <w:tc>
          <w:tcPr>
            <w:tcW w:w="0" w:type="auto"/>
            <w:vAlign w:val="center"/>
            <w:hideMark/>
          </w:tcPr>
          <w:p w14:paraId="6E377A54"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Access</w:t>
            </w:r>
          </w:p>
        </w:tc>
      </w:tr>
      <w:tr w:rsidR="009E1827" w:rsidRPr="009E1827" w14:paraId="5EE853EC" w14:textId="77777777">
        <w:trPr>
          <w:tblCellSpacing w:w="15" w:type="dxa"/>
        </w:trPr>
        <w:tc>
          <w:tcPr>
            <w:tcW w:w="0" w:type="auto"/>
            <w:vAlign w:val="center"/>
            <w:hideMark/>
          </w:tcPr>
          <w:p w14:paraId="4480EAC8"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Administrator</w:t>
            </w:r>
          </w:p>
        </w:tc>
        <w:tc>
          <w:tcPr>
            <w:tcW w:w="0" w:type="auto"/>
            <w:vAlign w:val="center"/>
            <w:hideMark/>
          </w:tcPr>
          <w:p w14:paraId="20BBC7AF"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Full Access</w:t>
            </w:r>
          </w:p>
        </w:tc>
      </w:tr>
      <w:tr w:rsidR="009E1827" w:rsidRPr="009E1827" w14:paraId="361C0749" w14:textId="77777777">
        <w:trPr>
          <w:tblCellSpacing w:w="15" w:type="dxa"/>
        </w:trPr>
        <w:tc>
          <w:tcPr>
            <w:tcW w:w="0" w:type="auto"/>
            <w:vAlign w:val="center"/>
            <w:hideMark/>
          </w:tcPr>
          <w:p w14:paraId="11E86C4A"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Government Officer</w:t>
            </w:r>
          </w:p>
        </w:tc>
        <w:tc>
          <w:tcPr>
            <w:tcW w:w="0" w:type="auto"/>
            <w:vAlign w:val="center"/>
            <w:hideMark/>
          </w:tcPr>
          <w:p w14:paraId="1C8F0769"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Department Access</w:t>
            </w:r>
          </w:p>
        </w:tc>
      </w:tr>
      <w:tr w:rsidR="009E1827" w:rsidRPr="009E1827" w14:paraId="72F34B1F" w14:textId="77777777">
        <w:trPr>
          <w:tblCellSpacing w:w="15" w:type="dxa"/>
        </w:trPr>
        <w:tc>
          <w:tcPr>
            <w:tcW w:w="0" w:type="auto"/>
            <w:vAlign w:val="center"/>
            <w:hideMark/>
          </w:tcPr>
          <w:p w14:paraId="6C504193"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Public User</w:t>
            </w:r>
          </w:p>
        </w:tc>
        <w:tc>
          <w:tcPr>
            <w:tcW w:w="0" w:type="auto"/>
            <w:vAlign w:val="center"/>
            <w:hideMark/>
          </w:tcPr>
          <w:p w14:paraId="5DF09E3C"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Public Services Only</w:t>
            </w:r>
          </w:p>
        </w:tc>
      </w:tr>
    </w:tbl>
    <w:p w14:paraId="7A95D09B"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pict w14:anchorId="6F454177">
          <v:rect id="_x0000_i1315" style="width:0;height:1.5pt" o:hralign="center" o:hrstd="t" o:hr="t" fillcolor="#a0a0a0" stroked="f"/>
        </w:pict>
      </w:r>
    </w:p>
    <w:p w14:paraId="6070BD52"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6.3 Multi-Factor Authentication (MFA)</w:t>
      </w:r>
    </w:p>
    <w:p w14:paraId="601BEC19"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Requires multiple authentication factors.</w:t>
      </w:r>
    </w:p>
    <w:p w14:paraId="2A3D57D8"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Example</w:t>
      </w:r>
    </w:p>
    <w:p w14:paraId="0E5FCE5E" w14:textId="77777777" w:rsidR="009E1827" w:rsidRPr="009E1827" w:rsidRDefault="009E1827" w:rsidP="009E1827">
      <w:pPr>
        <w:numPr>
          <w:ilvl w:val="0"/>
          <w:numId w:val="37"/>
        </w:numPr>
        <w:rPr>
          <w:color w:val="171717" w:themeColor="background2" w:themeShade="1A"/>
          <w:sz w:val="32"/>
          <w:szCs w:val="32"/>
        </w:rPr>
      </w:pPr>
      <w:r w:rsidRPr="009E1827">
        <w:rPr>
          <w:color w:val="171717" w:themeColor="background2" w:themeShade="1A"/>
          <w:sz w:val="32"/>
          <w:szCs w:val="32"/>
        </w:rPr>
        <w:t xml:space="preserve">Password </w:t>
      </w:r>
    </w:p>
    <w:p w14:paraId="0C7C97E9" w14:textId="77777777" w:rsidR="009E1827" w:rsidRPr="009E1827" w:rsidRDefault="009E1827" w:rsidP="009E1827">
      <w:pPr>
        <w:numPr>
          <w:ilvl w:val="0"/>
          <w:numId w:val="37"/>
        </w:numPr>
        <w:rPr>
          <w:color w:val="171717" w:themeColor="background2" w:themeShade="1A"/>
          <w:sz w:val="32"/>
          <w:szCs w:val="32"/>
        </w:rPr>
      </w:pPr>
      <w:r w:rsidRPr="009E1827">
        <w:rPr>
          <w:color w:val="171717" w:themeColor="background2" w:themeShade="1A"/>
          <w:sz w:val="32"/>
          <w:szCs w:val="32"/>
        </w:rPr>
        <w:t xml:space="preserve">OTP </w:t>
      </w:r>
    </w:p>
    <w:p w14:paraId="22DC7C1F" w14:textId="77777777" w:rsidR="009E1827" w:rsidRPr="009E1827" w:rsidRDefault="009E1827" w:rsidP="009E1827">
      <w:pPr>
        <w:numPr>
          <w:ilvl w:val="0"/>
          <w:numId w:val="37"/>
        </w:numPr>
        <w:rPr>
          <w:color w:val="171717" w:themeColor="background2" w:themeShade="1A"/>
          <w:sz w:val="32"/>
          <w:szCs w:val="32"/>
        </w:rPr>
      </w:pPr>
      <w:r w:rsidRPr="009E1827">
        <w:rPr>
          <w:color w:val="171717" w:themeColor="background2" w:themeShade="1A"/>
          <w:sz w:val="32"/>
          <w:szCs w:val="32"/>
        </w:rPr>
        <w:t xml:space="preserve">Authentication App </w:t>
      </w:r>
    </w:p>
    <w:p w14:paraId="7F9266C2"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pict w14:anchorId="4EED6146">
          <v:rect id="_x0000_i1316" style="width:0;height:1.5pt" o:hralign="center" o:hrstd="t" o:hr="t" fillcolor="#a0a0a0" stroked="f"/>
        </w:pict>
      </w:r>
    </w:p>
    <w:p w14:paraId="2E7D14D7"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6.4 Single Sign-On (SSO)</w:t>
      </w:r>
    </w:p>
    <w:p w14:paraId="0F955965"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t>Employees authenticate once and securely access multiple government applications without repeatedly entering credentials.</w:t>
      </w:r>
    </w:p>
    <w:p w14:paraId="6F9330A2"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pict w14:anchorId="03B99BC4">
          <v:rect id="_x0000_i1317" style="width:0;height:1.5pt" o:hralign="center" o:hrstd="t" o:hr="t" fillcolor="#a0a0a0" stroked="f"/>
        </w:pict>
      </w:r>
    </w:p>
    <w:p w14:paraId="7CBDB8D9"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Benefits of Identity Management</w:t>
      </w:r>
    </w:p>
    <w:p w14:paraId="156962BB" w14:textId="77777777" w:rsidR="009E1827" w:rsidRPr="009E1827" w:rsidRDefault="009E1827" w:rsidP="009E1827">
      <w:pPr>
        <w:numPr>
          <w:ilvl w:val="0"/>
          <w:numId w:val="38"/>
        </w:numPr>
        <w:rPr>
          <w:color w:val="171717" w:themeColor="background2" w:themeShade="1A"/>
          <w:sz w:val="32"/>
          <w:szCs w:val="32"/>
        </w:rPr>
      </w:pPr>
      <w:r w:rsidRPr="009E1827">
        <w:rPr>
          <w:color w:val="171717" w:themeColor="background2" w:themeShade="1A"/>
          <w:sz w:val="32"/>
          <w:szCs w:val="32"/>
        </w:rPr>
        <w:t xml:space="preserve">Prevents unauthorized access. </w:t>
      </w:r>
    </w:p>
    <w:p w14:paraId="06FD6A31" w14:textId="77777777" w:rsidR="009E1827" w:rsidRPr="009E1827" w:rsidRDefault="009E1827" w:rsidP="009E1827">
      <w:pPr>
        <w:numPr>
          <w:ilvl w:val="0"/>
          <w:numId w:val="38"/>
        </w:numPr>
        <w:rPr>
          <w:color w:val="171717" w:themeColor="background2" w:themeShade="1A"/>
          <w:sz w:val="32"/>
          <w:szCs w:val="32"/>
        </w:rPr>
      </w:pPr>
      <w:r w:rsidRPr="009E1827">
        <w:rPr>
          <w:color w:val="171717" w:themeColor="background2" w:themeShade="1A"/>
          <w:sz w:val="32"/>
          <w:szCs w:val="32"/>
        </w:rPr>
        <w:t xml:space="preserve">Simplifies user management. </w:t>
      </w:r>
    </w:p>
    <w:p w14:paraId="42DF8D80" w14:textId="77777777" w:rsidR="009E1827" w:rsidRPr="009E1827" w:rsidRDefault="009E1827" w:rsidP="009E1827">
      <w:pPr>
        <w:numPr>
          <w:ilvl w:val="0"/>
          <w:numId w:val="38"/>
        </w:numPr>
        <w:rPr>
          <w:color w:val="171717" w:themeColor="background2" w:themeShade="1A"/>
          <w:sz w:val="32"/>
          <w:szCs w:val="32"/>
        </w:rPr>
      </w:pPr>
      <w:r w:rsidRPr="009E1827">
        <w:rPr>
          <w:color w:val="171717" w:themeColor="background2" w:themeShade="1A"/>
          <w:sz w:val="32"/>
          <w:szCs w:val="32"/>
        </w:rPr>
        <w:lastRenderedPageBreak/>
        <w:t xml:space="preserve">Improves accountability. </w:t>
      </w:r>
    </w:p>
    <w:p w14:paraId="15444E14" w14:textId="77777777" w:rsidR="009E1827" w:rsidRPr="009E1827" w:rsidRDefault="009E1827" w:rsidP="009E1827">
      <w:pPr>
        <w:numPr>
          <w:ilvl w:val="0"/>
          <w:numId w:val="38"/>
        </w:numPr>
        <w:rPr>
          <w:color w:val="171717" w:themeColor="background2" w:themeShade="1A"/>
          <w:sz w:val="32"/>
          <w:szCs w:val="32"/>
        </w:rPr>
      </w:pPr>
      <w:r w:rsidRPr="009E1827">
        <w:rPr>
          <w:color w:val="171717" w:themeColor="background2" w:themeShade="1A"/>
          <w:sz w:val="32"/>
          <w:szCs w:val="32"/>
        </w:rPr>
        <w:t xml:space="preserve">Supports regulatory compliance. </w:t>
      </w:r>
    </w:p>
    <w:p w14:paraId="7874224A" w14:textId="77777777" w:rsidR="009E1827" w:rsidRPr="009E1827" w:rsidRDefault="009E1827" w:rsidP="009E1827">
      <w:pPr>
        <w:rPr>
          <w:color w:val="171717" w:themeColor="background2" w:themeShade="1A"/>
          <w:sz w:val="32"/>
          <w:szCs w:val="32"/>
        </w:rPr>
      </w:pPr>
      <w:r w:rsidRPr="009E1827">
        <w:rPr>
          <w:color w:val="171717" w:themeColor="background2" w:themeShade="1A"/>
          <w:sz w:val="32"/>
          <w:szCs w:val="32"/>
        </w:rPr>
        <w:pict w14:anchorId="02995FCF">
          <v:rect id="_x0000_i1318" style="width:0;height:1.5pt" o:hralign="center" o:hrstd="t" o:hr="t" fillcolor="#a0a0a0" stroked="f"/>
        </w:pict>
      </w:r>
    </w:p>
    <w:p w14:paraId="20EF74F1" w14:textId="77777777" w:rsidR="009E1827" w:rsidRPr="009E1827" w:rsidRDefault="009E1827" w:rsidP="009E1827">
      <w:pPr>
        <w:rPr>
          <w:b/>
          <w:bCs/>
          <w:color w:val="171717" w:themeColor="background2" w:themeShade="1A"/>
          <w:sz w:val="32"/>
          <w:szCs w:val="32"/>
        </w:rPr>
      </w:pPr>
      <w:r w:rsidRPr="009E1827">
        <w:rPr>
          <w:b/>
          <w:bCs/>
          <w:color w:val="171717" w:themeColor="background2" w:themeShade="1A"/>
          <w:sz w:val="32"/>
          <w:szCs w:val="32"/>
        </w:rPr>
        <w:t>Conclusion</w:t>
      </w:r>
    </w:p>
    <w:p w14:paraId="1D6611BA" w14:textId="77777777" w:rsidR="009E1827" w:rsidRPr="009E1827" w:rsidRDefault="009E1827" w:rsidP="009E1827">
      <w:pPr>
        <w:rPr>
          <w:color w:val="171717" w:themeColor="background2" w:themeShade="1A"/>
          <w:sz w:val="28"/>
          <w:szCs w:val="28"/>
        </w:rPr>
      </w:pPr>
      <w:r w:rsidRPr="009E1827">
        <w:rPr>
          <w:color w:val="171717" w:themeColor="background2" w:themeShade="1A"/>
          <w:sz w:val="28"/>
          <w:szCs w:val="28"/>
        </w:rPr>
        <w:t xml:space="preserve">A </w:t>
      </w:r>
      <w:r w:rsidRPr="009E1827">
        <w:rPr>
          <w:b/>
          <w:bCs/>
          <w:color w:val="171717" w:themeColor="background2" w:themeShade="1A"/>
          <w:sz w:val="28"/>
          <w:szCs w:val="28"/>
        </w:rPr>
        <w:t>hybrid cloud architecture</w:t>
      </w:r>
      <w:r w:rsidRPr="009E1827">
        <w:rPr>
          <w:color w:val="171717" w:themeColor="background2" w:themeShade="1A"/>
          <w:sz w:val="28"/>
          <w:szCs w:val="28"/>
        </w:rPr>
        <w:t xml:space="preserve"> provides an effective solution for government agencies that need to balance </w:t>
      </w:r>
      <w:r w:rsidRPr="009E1827">
        <w:rPr>
          <w:b/>
          <w:bCs/>
          <w:color w:val="171717" w:themeColor="background2" w:themeShade="1A"/>
          <w:sz w:val="28"/>
          <w:szCs w:val="28"/>
        </w:rPr>
        <w:t>security</w:t>
      </w:r>
      <w:r w:rsidRPr="009E1827">
        <w:rPr>
          <w:color w:val="171717" w:themeColor="background2" w:themeShade="1A"/>
          <w:sz w:val="28"/>
          <w:szCs w:val="28"/>
        </w:rPr>
        <w:t xml:space="preserve">, </w:t>
      </w:r>
      <w:r w:rsidRPr="009E1827">
        <w:rPr>
          <w:b/>
          <w:bCs/>
          <w:color w:val="171717" w:themeColor="background2" w:themeShade="1A"/>
          <w:sz w:val="28"/>
          <w:szCs w:val="28"/>
        </w:rPr>
        <w:t>regulatory compliance</w:t>
      </w:r>
      <w:r w:rsidRPr="009E1827">
        <w:rPr>
          <w:color w:val="171717" w:themeColor="background2" w:themeShade="1A"/>
          <w:sz w:val="28"/>
          <w:szCs w:val="28"/>
        </w:rPr>
        <w:t xml:space="preserve">, and </w:t>
      </w:r>
      <w:r w:rsidRPr="009E1827">
        <w:rPr>
          <w:b/>
          <w:bCs/>
          <w:color w:val="171717" w:themeColor="background2" w:themeShade="1A"/>
          <w:sz w:val="28"/>
          <w:szCs w:val="28"/>
        </w:rPr>
        <w:t>cloud scalability</w:t>
      </w:r>
      <w:r w:rsidRPr="009E1827">
        <w:rPr>
          <w:color w:val="171717" w:themeColor="background2" w:themeShade="1A"/>
          <w:sz w:val="28"/>
          <w:szCs w:val="28"/>
        </w:rPr>
        <w:t xml:space="preserve">. By keeping sensitive applications and databases on-premises while hosting non-sensitive services in the public cloud, organizations can maintain strict control over confidential information without sacrificing the benefits of cloud computing. Secure communication through VPNs or private connections, combined with </w:t>
      </w:r>
      <w:r w:rsidRPr="009E1827">
        <w:rPr>
          <w:b/>
          <w:bCs/>
          <w:color w:val="171717" w:themeColor="background2" w:themeShade="1A"/>
          <w:sz w:val="28"/>
          <w:szCs w:val="28"/>
        </w:rPr>
        <w:t>identity management</w:t>
      </w:r>
      <w:r w:rsidRPr="009E1827">
        <w:rPr>
          <w:color w:val="171717" w:themeColor="background2" w:themeShade="1A"/>
          <w:sz w:val="28"/>
          <w:szCs w:val="28"/>
        </w:rPr>
        <w:t xml:space="preserve"> (IAM, RBAC, MFA, and SSO) and </w:t>
      </w:r>
      <w:r w:rsidRPr="009E1827">
        <w:rPr>
          <w:b/>
          <w:bCs/>
          <w:color w:val="171717" w:themeColor="background2" w:themeShade="1A"/>
          <w:sz w:val="28"/>
          <w:szCs w:val="28"/>
        </w:rPr>
        <w:t>encryption</w:t>
      </w:r>
      <w:r w:rsidRPr="009E1827">
        <w:rPr>
          <w:color w:val="171717" w:themeColor="background2" w:themeShade="1A"/>
          <w:sz w:val="28"/>
          <w:szCs w:val="28"/>
        </w:rPr>
        <w:t xml:space="preserve"> for data at rest and in transit, ensures that government information remains protected.</w:t>
      </w:r>
    </w:p>
    <w:p w14:paraId="1280B0EA" w14:textId="6B90B669" w:rsidR="009E1827" w:rsidRDefault="009E1827" w:rsidP="009E1827">
      <w:pPr>
        <w:rPr>
          <w:color w:val="C00000"/>
          <w:sz w:val="32"/>
          <w:szCs w:val="32"/>
        </w:rPr>
      </w:pPr>
      <w:r w:rsidRPr="009E1827">
        <w:rPr>
          <w:color w:val="C00000"/>
          <w:sz w:val="32"/>
          <w:szCs w:val="32"/>
        </w:rPr>
        <w:t>5. A SaaS provider needs to ensure high availability and fault tolerance for its application.</w:t>
      </w:r>
      <w:r w:rsidRPr="009E1827">
        <w:rPr>
          <w:color w:val="C00000"/>
          <w:sz w:val="32"/>
          <w:szCs w:val="32"/>
        </w:rPr>
        <w:t xml:space="preserve"> </w:t>
      </w:r>
      <w:r w:rsidRPr="009E1827">
        <w:rPr>
          <w:color w:val="C00000"/>
          <w:sz w:val="32"/>
          <w:szCs w:val="32"/>
        </w:rPr>
        <w:t>The system must continue operating even if one region goes down.</w:t>
      </w:r>
      <w:r w:rsidRPr="009E1827">
        <w:rPr>
          <w:color w:val="C00000"/>
          <w:sz w:val="32"/>
          <w:szCs w:val="32"/>
        </w:rPr>
        <w:t xml:space="preserve"> </w:t>
      </w:r>
      <w:r w:rsidRPr="009E1827">
        <w:rPr>
          <w:color w:val="C00000"/>
          <w:sz w:val="32"/>
          <w:szCs w:val="32"/>
        </w:rPr>
        <w:t>Propose a multi-region deployment strategy in the cloud.</w:t>
      </w:r>
      <w:r w:rsidRPr="009E1827">
        <w:rPr>
          <w:color w:val="C00000"/>
          <w:sz w:val="32"/>
          <w:szCs w:val="32"/>
        </w:rPr>
        <w:t xml:space="preserve"> </w:t>
      </w:r>
      <w:r w:rsidRPr="009E1827">
        <w:rPr>
          <w:color w:val="C00000"/>
          <w:sz w:val="32"/>
          <w:szCs w:val="32"/>
        </w:rPr>
        <w:t>Explain how data replication and failover mechanisms should be configured.</w:t>
      </w:r>
      <w:r w:rsidRPr="009E1827">
        <w:rPr>
          <w:color w:val="C00000"/>
          <w:sz w:val="32"/>
          <w:szCs w:val="32"/>
        </w:rPr>
        <w:t xml:space="preserve"> </w:t>
      </w:r>
      <w:r w:rsidRPr="009E1827">
        <w:rPr>
          <w:color w:val="C00000"/>
          <w:sz w:val="32"/>
          <w:szCs w:val="32"/>
        </w:rPr>
        <w:t>Discuss monitoring and alerting strategies for proactive issue detection.</w:t>
      </w:r>
    </w:p>
    <w:p w14:paraId="73E16960" w14:textId="77777777" w:rsidR="009E1827" w:rsidRPr="009E1827" w:rsidRDefault="009E1827" w:rsidP="009E1827">
      <w:pPr>
        <w:rPr>
          <w:b/>
          <w:bCs/>
          <w:color w:val="C00000"/>
          <w:sz w:val="32"/>
          <w:szCs w:val="32"/>
        </w:rPr>
      </w:pPr>
      <w:r w:rsidRPr="009E1827">
        <w:rPr>
          <w:b/>
          <w:bCs/>
          <w:color w:val="C00000"/>
          <w:sz w:val="32"/>
          <w:szCs w:val="32"/>
        </w:rPr>
        <w:t>Scenario</w:t>
      </w:r>
    </w:p>
    <w:p w14:paraId="41916076" w14:textId="63402F7A" w:rsidR="009E1827" w:rsidRDefault="009E1827" w:rsidP="009E1827">
      <w:pPr>
        <w:rPr>
          <w:color w:val="0D0D0D" w:themeColor="text1" w:themeTint="F2"/>
          <w:sz w:val="32"/>
          <w:szCs w:val="32"/>
        </w:rPr>
      </w:pPr>
      <w:r w:rsidRPr="009E1827">
        <w:rPr>
          <w:color w:val="0D0D0D" w:themeColor="text1" w:themeTint="F2"/>
          <w:sz w:val="32"/>
          <w:szCs w:val="32"/>
        </w:rPr>
        <w:t>A Software as a Service (</w:t>
      </w:r>
      <w:r w:rsidRPr="009E1827">
        <w:rPr>
          <w:b/>
          <w:bCs/>
          <w:color w:val="0D0D0D" w:themeColor="text1" w:themeTint="F2"/>
          <w:sz w:val="32"/>
          <w:szCs w:val="32"/>
        </w:rPr>
        <w:t>SaaS</w:t>
      </w:r>
      <w:r w:rsidRPr="009E1827">
        <w:rPr>
          <w:color w:val="0D0D0D" w:themeColor="text1" w:themeTint="F2"/>
          <w:sz w:val="32"/>
          <w:szCs w:val="32"/>
        </w:rPr>
        <w:t xml:space="preserve">) company provides an online </w:t>
      </w:r>
      <w:r w:rsidRPr="009E1827">
        <w:rPr>
          <w:b/>
          <w:bCs/>
          <w:color w:val="0D0D0D" w:themeColor="text1" w:themeTint="F2"/>
          <w:sz w:val="32"/>
          <w:szCs w:val="32"/>
        </w:rPr>
        <w:t>Customer Relationship Management (CRM)</w:t>
      </w:r>
      <w:r w:rsidRPr="009E1827">
        <w:rPr>
          <w:color w:val="0D0D0D" w:themeColor="text1" w:themeTint="F2"/>
          <w:sz w:val="32"/>
          <w:szCs w:val="32"/>
        </w:rPr>
        <w:t xml:space="preserve"> application used by businesses across the world. The application allows customers to manage sales, customer records, invoices, employee information, and business </w:t>
      </w:r>
      <w:proofErr w:type="spellStart"/>
      <w:proofErr w:type="gramStart"/>
      <w:r w:rsidRPr="009E1827">
        <w:rPr>
          <w:color w:val="0D0D0D" w:themeColor="text1" w:themeTint="F2"/>
          <w:sz w:val="32"/>
          <w:szCs w:val="32"/>
        </w:rPr>
        <w:t>reports.Since</w:t>
      </w:r>
      <w:proofErr w:type="spellEnd"/>
      <w:proofErr w:type="gramEnd"/>
      <w:r w:rsidRPr="009E1827">
        <w:rPr>
          <w:color w:val="0D0D0D" w:themeColor="text1" w:themeTint="F2"/>
          <w:sz w:val="32"/>
          <w:szCs w:val="32"/>
        </w:rPr>
        <w:t xml:space="preserve"> the application serves </w:t>
      </w:r>
      <w:r w:rsidRPr="009E1827">
        <w:rPr>
          <w:b/>
          <w:bCs/>
          <w:color w:val="0D0D0D" w:themeColor="text1" w:themeTint="F2"/>
          <w:sz w:val="32"/>
          <w:szCs w:val="32"/>
        </w:rPr>
        <w:t>millions of users</w:t>
      </w:r>
      <w:r w:rsidRPr="009E1827">
        <w:rPr>
          <w:color w:val="0D0D0D" w:themeColor="text1" w:themeTint="F2"/>
          <w:sz w:val="32"/>
          <w:szCs w:val="32"/>
        </w:rPr>
        <w:t xml:space="preserve"> globally, any service interruption can lead to financial losses and poor customer experience. Recently, one cloud region experienced an outage, causing temporary downtime. To prevent similar incidents, the company decides to implement a </w:t>
      </w:r>
      <w:r w:rsidRPr="009E1827">
        <w:rPr>
          <w:b/>
          <w:bCs/>
          <w:color w:val="0D0D0D" w:themeColor="text1" w:themeTint="F2"/>
          <w:sz w:val="32"/>
          <w:szCs w:val="32"/>
        </w:rPr>
        <w:t xml:space="preserve">Multi-Region Cloud Deployment </w:t>
      </w:r>
      <w:r w:rsidRPr="009E1827">
        <w:rPr>
          <w:b/>
          <w:bCs/>
          <w:color w:val="0D0D0D" w:themeColor="text1" w:themeTint="F2"/>
          <w:sz w:val="32"/>
          <w:szCs w:val="32"/>
        </w:rPr>
        <w:lastRenderedPageBreak/>
        <w:t>Strategy</w:t>
      </w:r>
      <w:r w:rsidRPr="009E1827">
        <w:rPr>
          <w:color w:val="0D0D0D" w:themeColor="text1" w:themeTint="F2"/>
          <w:sz w:val="32"/>
          <w:szCs w:val="32"/>
        </w:rPr>
        <w:t xml:space="preserve"> that ensures continuous availability, automatic failover, secure data replication, and proactive monitoring.</w:t>
      </w:r>
    </w:p>
    <w:p w14:paraId="6246BCAE"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Introduction</w:t>
      </w:r>
    </w:p>
    <w:p w14:paraId="4EC15D51"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 xml:space="preserve">Modern SaaS applications must provide </w:t>
      </w:r>
      <w:r w:rsidRPr="009E1827">
        <w:rPr>
          <w:b/>
          <w:bCs/>
          <w:color w:val="0D0D0D" w:themeColor="text1" w:themeTint="F2"/>
          <w:sz w:val="32"/>
          <w:szCs w:val="32"/>
        </w:rPr>
        <w:t>24×7 availability</w:t>
      </w:r>
      <w:r w:rsidRPr="009E1827">
        <w:rPr>
          <w:color w:val="0D0D0D" w:themeColor="text1" w:themeTint="F2"/>
          <w:sz w:val="32"/>
          <w:szCs w:val="32"/>
        </w:rPr>
        <w:t xml:space="preserve">, </w:t>
      </w:r>
      <w:r w:rsidRPr="009E1827">
        <w:rPr>
          <w:b/>
          <w:bCs/>
          <w:color w:val="0D0D0D" w:themeColor="text1" w:themeTint="F2"/>
          <w:sz w:val="32"/>
          <w:szCs w:val="32"/>
        </w:rPr>
        <w:t>high reliability</w:t>
      </w:r>
      <w:r w:rsidRPr="009E1827">
        <w:rPr>
          <w:color w:val="0D0D0D" w:themeColor="text1" w:themeTint="F2"/>
          <w:sz w:val="32"/>
          <w:szCs w:val="32"/>
        </w:rPr>
        <w:t xml:space="preserve">, and </w:t>
      </w:r>
      <w:r w:rsidRPr="009E1827">
        <w:rPr>
          <w:b/>
          <w:bCs/>
          <w:color w:val="0D0D0D" w:themeColor="text1" w:themeTint="F2"/>
          <w:sz w:val="32"/>
          <w:szCs w:val="32"/>
        </w:rPr>
        <w:t>continuous service</w:t>
      </w:r>
      <w:r w:rsidRPr="009E1827">
        <w:rPr>
          <w:color w:val="0D0D0D" w:themeColor="text1" w:themeTint="F2"/>
          <w:sz w:val="32"/>
          <w:szCs w:val="32"/>
        </w:rPr>
        <w:t xml:space="preserve"> for users worldwide. Hardware failures, natural disasters, cyberattacks, or regional cloud outages can interrupt application services if infrastructure is deployed in only one location.</w:t>
      </w:r>
    </w:p>
    <w:p w14:paraId="6B25BACC"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 xml:space="preserve">Cloud providers offer </w:t>
      </w:r>
      <w:r w:rsidRPr="009E1827">
        <w:rPr>
          <w:b/>
          <w:bCs/>
          <w:color w:val="0D0D0D" w:themeColor="text1" w:themeTint="F2"/>
          <w:sz w:val="32"/>
          <w:szCs w:val="32"/>
        </w:rPr>
        <w:t>Multi-Region Deployment</w:t>
      </w:r>
      <w:r w:rsidRPr="009E1827">
        <w:rPr>
          <w:color w:val="0D0D0D" w:themeColor="text1" w:themeTint="F2"/>
          <w:sz w:val="32"/>
          <w:szCs w:val="32"/>
        </w:rPr>
        <w:t xml:space="preserve">, </w:t>
      </w:r>
      <w:r w:rsidRPr="009E1827">
        <w:rPr>
          <w:b/>
          <w:bCs/>
          <w:color w:val="0D0D0D" w:themeColor="text1" w:themeTint="F2"/>
          <w:sz w:val="32"/>
          <w:szCs w:val="32"/>
        </w:rPr>
        <w:t>Data Replication</w:t>
      </w:r>
      <w:r w:rsidRPr="009E1827">
        <w:rPr>
          <w:color w:val="0D0D0D" w:themeColor="text1" w:themeTint="F2"/>
          <w:sz w:val="32"/>
          <w:szCs w:val="32"/>
        </w:rPr>
        <w:t xml:space="preserve">, </w:t>
      </w:r>
      <w:r w:rsidRPr="009E1827">
        <w:rPr>
          <w:b/>
          <w:bCs/>
          <w:color w:val="0D0D0D" w:themeColor="text1" w:themeTint="F2"/>
          <w:sz w:val="32"/>
          <w:szCs w:val="32"/>
        </w:rPr>
        <w:t>Automatic Failover</w:t>
      </w:r>
      <w:r w:rsidRPr="009E1827">
        <w:rPr>
          <w:color w:val="0D0D0D" w:themeColor="text1" w:themeTint="F2"/>
          <w:sz w:val="32"/>
          <w:szCs w:val="32"/>
        </w:rPr>
        <w:t xml:space="preserve">, and </w:t>
      </w:r>
      <w:r w:rsidRPr="009E1827">
        <w:rPr>
          <w:b/>
          <w:bCs/>
          <w:color w:val="0D0D0D" w:themeColor="text1" w:themeTint="F2"/>
          <w:sz w:val="32"/>
          <w:szCs w:val="32"/>
        </w:rPr>
        <w:t>Monitoring Services</w:t>
      </w:r>
      <w:r w:rsidRPr="009E1827">
        <w:rPr>
          <w:color w:val="0D0D0D" w:themeColor="text1" w:themeTint="F2"/>
          <w:sz w:val="32"/>
          <w:szCs w:val="32"/>
        </w:rPr>
        <w:t xml:space="preserve"> to ensure business continuity. These technologies allow applications to continue operating with minimal downtime and data loss.</w:t>
      </w:r>
    </w:p>
    <w:p w14:paraId="65229197"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2. What is Multi-Region Deployment?</w:t>
      </w:r>
    </w:p>
    <w:p w14:paraId="7A3842F7"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Definition</w:t>
      </w:r>
    </w:p>
    <w:p w14:paraId="5B6DFA43"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 xml:space="preserve">A </w:t>
      </w:r>
      <w:r w:rsidRPr="009E1827">
        <w:rPr>
          <w:b/>
          <w:bCs/>
          <w:color w:val="0D0D0D" w:themeColor="text1" w:themeTint="F2"/>
          <w:sz w:val="32"/>
          <w:szCs w:val="32"/>
        </w:rPr>
        <w:t>Multi-Region Deployment</w:t>
      </w:r>
      <w:r w:rsidRPr="009E1827">
        <w:rPr>
          <w:color w:val="0D0D0D" w:themeColor="text1" w:themeTint="F2"/>
          <w:sz w:val="32"/>
          <w:szCs w:val="32"/>
        </w:rPr>
        <w:t xml:space="preserve"> is a cloud architecture in which applications and data are deployed across </w:t>
      </w:r>
      <w:r w:rsidRPr="009E1827">
        <w:rPr>
          <w:b/>
          <w:bCs/>
          <w:color w:val="0D0D0D" w:themeColor="text1" w:themeTint="F2"/>
          <w:sz w:val="32"/>
          <w:szCs w:val="32"/>
        </w:rPr>
        <w:t>two or more geographically separated cloud regions</w:t>
      </w:r>
      <w:r w:rsidRPr="009E1827">
        <w:rPr>
          <w:color w:val="0D0D0D" w:themeColor="text1" w:themeTint="F2"/>
          <w:sz w:val="32"/>
          <w:szCs w:val="32"/>
        </w:rPr>
        <w:t>.</w:t>
      </w:r>
    </w:p>
    <w:p w14:paraId="2526B1FC"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If one region becomes unavailable, another region automatically takes over and continues serving users.</w:t>
      </w:r>
    </w:p>
    <w:p w14:paraId="5886DBA0"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pict w14:anchorId="5EA7C44C">
          <v:rect id="_x0000_i1345" style="width:0;height:1.5pt" o:hralign="center" o:hrstd="t" o:hr="t" fillcolor="#a0a0a0" stroked="f"/>
        </w:pict>
      </w:r>
    </w:p>
    <w:p w14:paraId="48A4631D"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Objectives</w:t>
      </w:r>
    </w:p>
    <w:p w14:paraId="657B2F24" w14:textId="77777777" w:rsidR="009E1827" w:rsidRPr="009E1827" w:rsidRDefault="009E1827" w:rsidP="009E1827">
      <w:pPr>
        <w:numPr>
          <w:ilvl w:val="0"/>
          <w:numId w:val="39"/>
        </w:numPr>
        <w:rPr>
          <w:color w:val="0D0D0D" w:themeColor="text1" w:themeTint="F2"/>
          <w:sz w:val="32"/>
          <w:szCs w:val="32"/>
        </w:rPr>
      </w:pPr>
      <w:r w:rsidRPr="009E1827">
        <w:rPr>
          <w:color w:val="0D0D0D" w:themeColor="text1" w:themeTint="F2"/>
          <w:sz w:val="32"/>
          <w:szCs w:val="32"/>
        </w:rPr>
        <w:t xml:space="preserve">High Availability </w:t>
      </w:r>
    </w:p>
    <w:p w14:paraId="41CC6F97" w14:textId="77777777" w:rsidR="009E1827" w:rsidRPr="009E1827" w:rsidRDefault="009E1827" w:rsidP="009E1827">
      <w:pPr>
        <w:numPr>
          <w:ilvl w:val="0"/>
          <w:numId w:val="39"/>
        </w:numPr>
        <w:rPr>
          <w:color w:val="0D0D0D" w:themeColor="text1" w:themeTint="F2"/>
          <w:sz w:val="32"/>
          <w:szCs w:val="32"/>
        </w:rPr>
      </w:pPr>
      <w:r w:rsidRPr="009E1827">
        <w:rPr>
          <w:color w:val="0D0D0D" w:themeColor="text1" w:themeTint="F2"/>
          <w:sz w:val="32"/>
          <w:szCs w:val="32"/>
        </w:rPr>
        <w:t xml:space="preserve">Fault Tolerance </w:t>
      </w:r>
    </w:p>
    <w:p w14:paraId="5AE1C2D4" w14:textId="77777777" w:rsidR="009E1827" w:rsidRPr="009E1827" w:rsidRDefault="009E1827" w:rsidP="009E1827">
      <w:pPr>
        <w:numPr>
          <w:ilvl w:val="0"/>
          <w:numId w:val="39"/>
        </w:numPr>
        <w:rPr>
          <w:color w:val="0D0D0D" w:themeColor="text1" w:themeTint="F2"/>
          <w:sz w:val="32"/>
          <w:szCs w:val="32"/>
        </w:rPr>
      </w:pPr>
      <w:r w:rsidRPr="009E1827">
        <w:rPr>
          <w:color w:val="0D0D0D" w:themeColor="text1" w:themeTint="F2"/>
          <w:sz w:val="32"/>
          <w:szCs w:val="32"/>
        </w:rPr>
        <w:t xml:space="preserve">Disaster Recovery </w:t>
      </w:r>
    </w:p>
    <w:p w14:paraId="21FC2A17" w14:textId="77777777" w:rsidR="009E1827" w:rsidRPr="009E1827" w:rsidRDefault="009E1827" w:rsidP="009E1827">
      <w:pPr>
        <w:numPr>
          <w:ilvl w:val="0"/>
          <w:numId w:val="39"/>
        </w:numPr>
        <w:rPr>
          <w:color w:val="0D0D0D" w:themeColor="text1" w:themeTint="F2"/>
          <w:sz w:val="32"/>
          <w:szCs w:val="32"/>
        </w:rPr>
      </w:pPr>
      <w:r w:rsidRPr="009E1827">
        <w:rPr>
          <w:color w:val="0D0D0D" w:themeColor="text1" w:themeTint="F2"/>
          <w:sz w:val="32"/>
          <w:szCs w:val="32"/>
        </w:rPr>
        <w:t xml:space="preserve">Business Continuity </w:t>
      </w:r>
    </w:p>
    <w:p w14:paraId="61E77D7C" w14:textId="77777777" w:rsidR="009E1827" w:rsidRPr="009E1827" w:rsidRDefault="009E1827" w:rsidP="009E1827">
      <w:pPr>
        <w:numPr>
          <w:ilvl w:val="0"/>
          <w:numId w:val="39"/>
        </w:numPr>
        <w:rPr>
          <w:color w:val="0D0D0D" w:themeColor="text1" w:themeTint="F2"/>
          <w:sz w:val="32"/>
          <w:szCs w:val="32"/>
        </w:rPr>
      </w:pPr>
      <w:r w:rsidRPr="009E1827">
        <w:rPr>
          <w:color w:val="0D0D0D" w:themeColor="text1" w:themeTint="F2"/>
          <w:sz w:val="32"/>
          <w:szCs w:val="32"/>
        </w:rPr>
        <w:t xml:space="preserve">Low Latency </w:t>
      </w:r>
    </w:p>
    <w:p w14:paraId="08C5E2AE" w14:textId="77777777" w:rsidR="009E1827" w:rsidRPr="009E1827" w:rsidRDefault="009E1827" w:rsidP="009E1827">
      <w:pPr>
        <w:numPr>
          <w:ilvl w:val="0"/>
          <w:numId w:val="39"/>
        </w:numPr>
        <w:rPr>
          <w:color w:val="0D0D0D" w:themeColor="text1" w:themeTint="F2"/>
          <w:sz w:val="32"/>
          <w:szCs w:val="32"/>
        </w:rPr>
      </w:pPr>
      <w:r w:rsidRPr="009E1827">
        <w:rPr>
          <w:color w:val="0D0D0D" w:themeColor="text1" w:themeTint="F2"/>
          <w:sz w:val="32"/>
          <w:szCs w:val="32"/>
        </w:rPr>
        <w:lastRenderedPageBreak/>
        <w:t>Global Accessibility</w:t>
      </w:r>
    </w:p>
    <w:p w14:paraId="36CDD45B"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4.1 Global DNS / Traffic Manager</w:t>
      </w:r>
    </w:p>
    <w:p w14:paraId="115885EC"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Routes user requests to the nearest healthy cloud region.</w:t>
      </w:r>
    </w:p>
    <w:p w14:paraId="0C166091"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Benefits</w:t>
      </w:r>
    </w:p>
    <w:p w14:paraId="51834622" w14:textId="77777777" w:rsidR="009E1827" w:rsidRPr="009E1827" w:rsidRDefault="009E1827" w:rsidP="009E1827">
      <w:pPr>
        <w:numPr>
          <w:ilvl w:val="0"/>
          <w:numId w:val="40"/>
        </w:numPr>
        <w:rPr>
          <w:color w:val="0D0D0D" w:themeColor="text1" w:themeTint="F2"/>
          <w:sz w:val="32"/>
          <w:szCs w:val="32"/>
        </w:rPr>
      </w:pPr>
      <w:r w:rsidRPr="009E1827">
        <w:rPr>
          <w:color w:val="0D0D0D" w:themeColor="text1" w:themeTint="F2"/>
          <w:sz w:val="32"/>
          <w:szCs w:val="32"/>
        </w:rPr>
        <w:t xml:space="preserve">Low latency </w:t>
      </w:r>
    </w:p>
    <w:p w14:paraId="34266DAE" w14:textId="77777777" w:rsidR="009E1827" w:rsidRPr="009E1827" w:rsidRDefault="009E1827" w:rsidP="009E1827">
      <w:pPr>
        <w:numPr>
          <w:ilvl w:val="0"/>
          <w:numId w:val="40"/>
        </w:numPr>
        <w:rPr>
          <w:color w:val="0D0D0D" w:themeColor="text1" w:themeTint="F2"/>
          <w:sz w:val="32"/>
          <w:szCs w:val="32"/>
        </w:rPr>
      </w:pPr>
      <w:r w:rsidRPr="009E1827">
        <w:rPr>
          <w:color w:val="0D0D0D" w:themeColor="text1" w:themeTint="F2"/>
          <w:sz w:val="32"/>
          <w:szCs w:val="32"/>
        </w:rPr>
        <w:t xml:space="preserve">High availability </w:t>
      </w:r>
    </w:p>
    <w:p w14:paraId="414A7232" w14:textId="77777777" w:rsidR="009E1827" w:rsidRPr="009E1827" w:rsidRDefault="009E1827" w:rsidP="009E1827">
      <w:pPr>
        <w:numPr>
          <w:ilvl w:val="0"/>
          <w:numId w:val="40"/>
        </w:numPr>
        <w:rPr>
          <w:color w:val="0D0D0D" w:themeColor="text1" w:themeTint="F2"/>
          <w:sz w:val="32"/>
          <w:szCs w:val="32"/>
        </w:rPr>
      </w:pPr>
      <w:r w:rsidRPr="009E1827">
        <w:rPr>
          <w:color w:val="0D0D0D" w:themeColor="text1" w:themeTint="F2"/>
          <w:sz w:val="32"/>
          <w:szCs w:val="32"/>
        </w:rPr>
        <w:t xml:space="preserve">Automatic traffic routing </w:t>
      </w:r>
    </w:p>
    <w:p w14:paraId="600BB4AA"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pict w14:anchorId="17794EB0">
          <v:rect id="_x0000_i1413" style="width:0;height:1.5pt" o:hralign="center" o:hrstd="t" o:hr="t" fillcolor="#a0a0a0" stroked="f"/>
        </w:pict>
      </w:r>
    </w:p>
    <w:p w14:paraId="3C1EC90E"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4.2 Application Servers</w:t>
      </w:r>
    </w:p>
    <w:p w14:paraId="0413FC20"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Host SaaS application services.</w:t>
      </w:r>
    </w:p>
    <w:p w14:paraId="0DBC0988"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Examples:</w:t>
      </w:r>
    </w:p>
    <w:p w14:paraId="01C658D6" w14:textId="77777777" w:rsidR="009E1827" w:rsidRPr="009E1827" w:rsidRDefault="009E1827" w:rsidP="009E1827">
      <w:pPr>
        <w:numPr>
          <w:ilvl w:val="0"/>
          <w:numId w:val="41"/>
        </w:numPr>
        <w:rPr>
          <w:color w:val="0D0D0D" w:themeColor="text1" w:themeTint="F2"/>
          <w:sz w:val="32"/>
          <w:szCs w:val="32"/>
        </w:rPr>
      </w:pPr>
      <w:r w:rsidRPr="009E1827">
        <w:rPr>
          <w:color w:val="0D0D0D" w:themeColor="text1" w:themeTint="F2"/>
          <w:sz w:val="32"/>
          <w:szCs w:val="32"/>
        </w:rPr>
        <w:t xml:space="preserve">User Authentication </w:t>
      </w:r>
    </w:p>
    <w:p w14:paraId="314AC696" w14:textId="77777777" w:rsidR="009E1827" w:rsidRPr="009E1827" w:rsidRDefault="009E1827" w:rsidP="009E1827">
      <w:pPr>
        <w:numPr>
          <w:ilvl w:val="0"/>
          <w:numId w:val="41"/>
        </w:numPr>
        <w:rPr>
          <w:color w:val="0D0D0D" w:themeColor="text1" w:themeTint="F2"/>
          <w:sz w:val="32"/>
          <w:szCs w:val="32"/>
        </w:rPr>
      </w:pPr>
      <w:r w:rsidRPr="009E1827">
        <w:rPr>
          <w:color w:val="0D0D0D" w:themeColor="text1" w:themeTint="F2"/>
          <w:sz w:val="32"/>
          <w:szCs w:val="32"/>
        </w:rPr>
        <w:t xml:space="preserve">Customer Management </w:t>
      </w:r>
    </w:p>
    <w:p w14:paraId="1CB12EDB" w14:textId="77777777" w:rsidR="009E1827" w:rsidRPr="009E1827" w:rsidRDefault="009E1827" w:rsidP="009E1827">
      <w:pPr>
        <w:numPr>
          <w:ilvl w:val="0"/>
          <w:numId w:val="41"/>
        </w:numPr>
        <w:rPr>
          <w:color w:val="0D0D0D" w:themeColor="text1" w:themeTint="F2"/>
          <w:sz w:val="32"/>
          <w:szCs w:val="32"/>
        </w:rPr>
      </w:pPr>
      <w:r w:rsidRPr="009E1827">
        <w:rPr>
          <w:color w:val="0D0D0D" w:themeColor="text1" w:themeTint="F2"/>
          <w:sz w:val="32"/>
          <w:szCs w:val="32"/>
        </w:rPr>
        <w:t xml:space="preserve">Billing </w:t>
      </w:r>
    </w:p>
    <w:p w14:paraId="545F412D" w14:textId="77777777" w:rsidR="009E1827" w:rsidRPr="009E1827" w:rsidRDefault="009E1827" w:rsidP="009E1827">
      <w:pPr>
        <w:numPr>
          <w:ilvl w:val="0"/>
          <w:numId w:val="41"/>
        </w:numPr>
        <w:rPr>
          <w:color w:val="0D0D0D" w:themeColor="text1" w:themeTint="F2"/>
          <w:sz w:val="32"/>
          <w:szCs w:val="32"/>
        </w:rPr>
      </w:pPr>
      <w:r w:rsidRPr="009E1827">
        <w:rPr>
          <w:color w:val="0D0D0D" w:themeColor="text1" w:themeTint="F2"/>
          <w:sz w:val="32"/>
          <w:szCs w:val="32"/>
        </w:rPr>
        <w:t xml:space="preserve">Reporting </w:t>
      </w:r>
    </w:p>
    <w:p w14:paraId="65544F56" w14:textId="77777777" w:rsidR="009E1827" w:rsidRPr="009E1827" w:rsidRDefault="009E1827" w:rsidP="009E1827">
      <w:pPr>
        <w:numPr>
          <w:ilvl w:val="0"/>
          <w:numId w:val="41"/>
        </w:numPr>
        <w:rPr>
          <w:color w:val="0D0D0D" w:themeColor="text1" w:themeTint="F2"/>
          <w:sz w:val="32"/>
          <w:szCs w:val="32"/>
        </w:rPr>
      </w:pPr>
      <w:r w:rsidRPr="009E1827">
        <w:rPr>
          <w:color w:val="0D0D0D" w:themeColor="text1" w:themeTint="F2"/>
          <w:sz w:val="32"/>
          <w:szCs w:val="32"/>
        </w:rPr>
        <w:t xml:space="preserve">Notifications </w:t>
      </w:r>
    </w:p>
    <w:p w14:paraId="6E7476F9"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These servers run in multiple regions to provide uninterrupted service.</w:t>
      </w:r>
    </w:p>
    <w:p w14:paraId="05051B68"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pict w14:anchorId="23CC8164">
          <v:rect id="_x0000_i1414" style="width:0;height:1.5pt" o:hralign="center" o:hrstd="t" o:hr="t" fillcolor="#a0a0a0" stroked="f"/>
        </w:pict>
      </w:r>
    </w:p>
    <w:p w14:paraId="2FF91C74"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4.3 Load Balancer</w:t>
      </w:r>
    </w:p>
    <w:p w14:paraId="02C56669"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Distributes user requests evenly across available application servers.</w:t>
      </w:r>
    </w:p>
    <w:p w14:paraId="69F67C92"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Benefits</w:t>
      </w:r>
    </w:p>
    <w:p w14:paraId="3015D03F" w14:textId="77777777" w:rsidR="009E1827" w:rsidRPr="009E1827" w:rsidRDefault="009E1827" w:rsidP="009E1827">
      <w:pPr>
        <w:numPr>
          <w:ilvl w:val="0"/>
          <w:numId w:val="42"/>
        </w:numPr>
        <w:rPr>
          <w:color w:val="0D0D0D" w:themeColor="text1" w:themeTint="F2"/>
          <w:sz w:val="32"/>
          <w:szCs w:val="32"/>
        </w:rPr>
      </w:pPr>
      <w:r w:rsidRPr="009E1827">
        <w:rPr>
          <w:color w:val="0D0D0D" w:themeColor="text1" w:themeTint="F2"/>
          <w:sz w:val="32"/>
          <w:szCs w:val="32"/>
        </w:rPr>
        <w:t xml:space="preserve">Prevents server overload </w:t>
      </w:r>
    </w:p>
    <w:p w14:paraId="4FE2DE3F" w14:textId="77777777" w:rsidR="009E1827" w:rsidRPr="009E1827" w:rsidRDefault="009E1827" w:rsidP="009E1827">
      <w:pPr>
        <w:numPr>
          <w:ilvl w:val="0"/>
          <w:numId w:val="42"/>
        </w:numPr>
        <w:rPr>
          <w:color w:val="0D0D0D" w:themeColor="text1" w:themeTint="F2"/>
          <w:sz w:val="32"/>
          <w:szCs w:val="32"/>
        </w:rPr>
      </w:pPr>
      <w:r w:rsidRPr="009E1827">
        <w:rPr>
          <w:color w:val="0D0D0D" w:themeColor="text1" w:themeTint="F2"/>
          <w:sz w:val="32"/>
          <w:szCs w:val="32"/>
        </w:rPr>
        <w:lastRenderedPageBreak/>
        <w:t xml:space="preserve">Improves performance </w:t>
      </w:r>
    </w:p>
    <w:p w14:paraId="4D74FD2A" w14:textId="77777777" w:rsidR="009E1827" w:rsidRPr="009E1827" w:rsidRDefault="009E1827" w:rsidP="009E1827">
      <w:pPr>
        <w:numPr>
          <w:ilvl w:val="0"/>
          <w:numId w:val="42"/>
        </w:numPr>
        <w:rPr>
          <w:color w:val="0D0D0D" w:themeColor="text1" w:themeTint="F2"/>
          <w:sz w:val="32"/>
          <w:szCs w:val="32"/>
        </w:rPr>
      </w:pPr>
      <w:r w:rsidRPr="009E1827">
        <w:rPr>
          <w:color w:val="0D0D0D" w:themeColor="text1" w:themeTint="F2"/>
          <w:sz w:val="32"/>
          <w:szCs w:val="32"/>
        </w:rPr>
        <w:t xml:space="preserve">Increases reliability </w:t>
      </w:r>
    </w:p>
    <w:p w14:paraId="1C210BC7"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pict w14:anchorId="778CAFCB">
          <v:rect id="_x0000_i1415" style="width:0;height:1.5pt" o:hralign="center" o:hrstd="t" o:hr="t" fillcolor="#a0a0a0" stroked="f"/>
        </w:pict>
      </w:r>
    </w:p>
    <w:p w14:paraId="3ACD8AC3"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4.4 Database</w:t>
      </w:r>
    </w:p>
    <w:p w14:paraId="7A5140E4"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Stores:</w:t>
      </w:r>
    </w:p>
    <w:p w14:paraId="1A3353CE" w14:textId="77777777" w:rsidR="009E1827" w:rsidRPr="009E1827" w:rsidRDefault="009E1827" w:rsidP="009E1827">
      <w:pPr>
        <w:numPr>
          <w:ilvl w:val="0"/>
          <w:numId w:val="43"/>
        </w:numPr>
        <w:rPr>
          <w:color w:val="0D0D0D" w:themeColor="text1" w:themeTint="F2"/>
          <w:sz w:val="32"/>
          <w:szCs w:val="32"/>
        </w:rPr>
      </w:pPr>
      <w:r w:rsidRPr="009E1827">
        <w:rPr>
          <w:color w:val="0D0D0D" w:themeColor="text1" w:themeTint="F2"/>
          <w:sz w:val="32"/>
          <w:szCs w:val="32"/>
        </w:rPr>
        <w:t xml:space="preserve">Customer records </w:t>
      </w:r>
    </w:p>
    <w:p w14:paraId="3E22CBBF" w14:textId="77777777" w:rsidR="009E1827" w:rsidRPr="009E1827" w:rsidRDefault="009E1827" w:rsidP="009E1827">
      <w:pPr>
        <w:numPr>
          <w:ilvl w:val="0"/>
          <w:numId w:val="43"/>
        </w:numPr>
        <w:rPr>
          <w:color w:val="0D0D0D" w:themeColor="text1" w:themeTint="F2"/>
          <w:sz w:val="32"/>
          <w:szCs w:val="32"/>
        </w:rPr>
      </w:pPr>
      <w:r w:rsidRPr="009E1827">
        <w:rPr>
          <w:color w:val="0D0D0D" w:themeColor="text1" w:themeTint="F2"/>
          <w:sz w:val="32"/>
          <w:szCs w:val="32"/>
        </w:rPr>
        <w:t xml:space="preserve">Sales information </w:t>
      </w:r>
    </w:p>
    <w:p w14:paraId="57EF23EB" w14:textId="77777777" w:rsidR="009E1827" w:rsidRPr="009E1827" w:rsidRDefault="009E1827" w:rsidP="009E1827">
      <w:pPr>
        <w:numPr>
          <w:ilvl w:val="0"/>
          <w:numId w:val="43"/>
        </w:numPr>
        <w:rPr>
          <w:color w:val="0D0D0D" w:themeColor="text1" w:themeTint="F2"/>
          <w:sz w:val="32"/>
          <w:szCs w:val="32"/>
        </w:rPr>
      </w:pPr>
      <w:r w:rsidRPr="009E1827">
        <w:rPr>
          <w:color w:val="0D0D0D" w:themeColor="text1" w:themeTint="F2"/>
          <w:sz w:val="32"/>
          <w:szCs w:val="32"/>
        </w:rPr>
        <w:t xml:space="preserve">User accounts </w:t>
      </w:r>
    </w:p>
    <w:p w14:paraId="0C41DDCB" w14:textId="77777777" w:rsidR="009E1827" w:rsidRPr="009E1827" w:rsidRDefault="009E1827" w:rsidP="009E1827">
      <w:pPr>
        <w:numPr>
          <w:ilvl w:val="0"/>
          <w:numId w:val="43"/>
        </w:numPr>
        <w:rPr>
          <w:color w:val="0D0D0D" w:themeColor="text1" w:themeTint="F2"/>
          <w:sz w:val="32"/>
          <w:szCs w:val="32"/>
        </w:rPr>
      </w:pPr>
      <w:r w:rsidRPr="009E1827">
        <w:rPr>
          <w:color w:val="0D0D0D" w:themeColor="text1" w:themeTint="F2"/>
          <w:sz w:val="32"/>
          <w:szCs w:val="32"/>
        </w:rPr>
        <w:t xml:space="preserve">Business reports </w:t>
      </w:r>
    </w:p>
    <w:p w14:paraId="55E66C0B" w14:textId="77777777" w:rsidR="009E1827" w:rsidRPr="009E1827" w:rsidRDefault="009E1827" w:rsidP="009E1827">
      <w:pPr>
        <w:numPr>
          <w:ilvl w:val="0"/>
          <w:numId w:val="43"/>
        </w:numPr>
        <w:rPr>
          <w:color w:val="0D0D0D" w:themeColor="text1" w:themeTint="F2"/>
          <w:sz w:val="32"/>
          <w:szCs w:val="32"/>
        </w:rPr>
      </w:pPr>
      <w:r w:rsidRPr="009E1827">
        <w:rPr>
          <w:color w:val="0D0D0D" w:themeColor="text1" w:themeTint="F2"/>
          <w:sz w:val="32"/>
          <w:szCs w:val="32"/>
        </w:rPr>
        <w:t xml:space="preserve">Subscription details </w:t>
      </w:r>
    </w:p>
    <w:p w14:paraId="03CBBDCA"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The database is replicated across multiple regions.</w:t>
      </w:r>
    </w:p>
    <w:p w14:paraId="3A3C8F0D"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pict w14:anchorId="6B40F01C">
          <v:rect id="_x0000_i1416" style="width:0;height:1.5pt" o:hralign="center" o:hrstd="t" o:hr="t" fillcolor="#a0a0a0" stroked="f"/>
        </w:pict>
      </w:r>
    </w:p>
    <w:p w14:paraId="4048C70E"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4.5 Cloud Storage</w:t>
      </w:r>
    </w:p>
    <w:p w14:paraId="43093C0D"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Stores:</w:t>
      </w:r>
    </w:p>
    <w:p w14:paraId="5451A200" w14:textId="77777777" w:rsidR="009E1827" w:rsidRPr="009E1827" w:rsidRDefault="009E1827" w:rsidP="009E1827">
      <w:pPr>
        <w:numPr>
          <w:ilvl w:val="0"/>
          <w:numId w:val="44"/>
        </w:numPr>
        <w:rPr>
          <w:color w:val="0D0D0D" w:themeColor="text1" w:themeTint="F2"/>
          <w:sz w:val="32"/>
          <w:szCs w:val="32"/>
        </w:rPr>
      </w:pPr>
      <w:r w:rsidRPr="009E1827">
        <w:rPr>
          <w:color w:val="0D0D0D" w:themeColor="text1" w:themeTint="F2"/>
          <w:sz w:val="32"/>
          <w:szCs w:val="32"/>
        </w:rPr>
        <w:t xml:space="preserve">Documents </w:t>
      </w:r>
    </w:p>
    <w:p w14:paraId="5AC0CDB0" w14:textId="77777777" w:rsidR="009E1827" w:rsidRPr="009E1827" w:rsidRDefault="009E1827" w:rsidP="009E1827">
      <w:pPr>
        <w:numPr>
          <w:ilvl w:val="0"/>
          <w:numId w:val="44"/>
        </w:numPr>
        <w:rPr>
          <w:color w:val="0D0D0D" w:themeColor="text1" w:themeTint="F2"/>
          <w:sz w:val="32"/>
          <w:szCs w:val="32"/>
        </w:rPr>
      </w:pPr>
      <w:r w:rsidRPr="009E1827">
        <w:rPr>
          <w:color w:val="0D0D0D" w:themeColor="text1" w:themeTint="F2"/>
          <w:sz w:val="32"/>
          <w:szCs w:val="32"/>
        </w:rPr>
        <w:t xml:space="preserve">Images </w:t>
      </w:r>
    </w:p>
    <w:p w14:paraId="319FC429" w14:textId="77777777" w:rsidR="009E1827" w:rsidRPr="009E1827" w:rsidRDefault="009E1827" w:rsidP="009E1827">
      <w:pPr>
        <w:numPr>
          <w:ilvl w:val="0"/>
          <w:numId w:val="44"/>
        </w:numPr>
        <w:rPr>
          <w:color w:val="0D0D0D" w:themeColor="text1" w:themeTint="F2"/>
          <w:sz w:val="32"/>
          <w:szCs w:val="32"/>
        </w:rPr>
      </w:pPr>
      <w:r w:rsidRPr="009E1827">
        <w:rPr>
          <w:color w:val="0D0D0D" w:themeColor="text1" w:themeTint="F2"/>
          <w:sz w:val="32"/>
          <w:szCs w:val="32"/>
        </w:rPr>
        <w:t xml:space="preserve">Reports </w:t>
      </w:r>
    </w:p>
    <w:p w14:paraId="59352FF6" w14:textId="77777777" w:rsidR="009E1827" w:rsidRPr="009E1827" w:rsidRDefault="009E1827" w:rsidP="009E1827">
      <w:pPr>
        <w:numPr>
          <w:ilvl w:val="0"/>
          <w:numId w:val="44"/>
        </w:numPr>
        <w:rPr>
          <w:color w:val="0D0D0D" w:themeColor="text1" w:themeTint="F2"/>
          <w:sz w:val="32"/>
          <w:szCs w:val="32"/>
        </w:rPr>
      </w:pPr>
      <w:r w:rsidRPr="009E1827">
        <w:rPr>
          <w:color w:val="0D0D0D" w:themeColor="text1" w:themeTint="F2"/>
          <w:sz w:val="32"/>
          <w:szCs w:val="32"/>
        </w:rPr>
        <w:t xml:space="preserve">Attachments </w:t>
      </w:r>
    </w:p>
    <w:p w14:paraId="687DCCC0" w14:textId="77777777" w:rsidR="009E1827" w:rsidRPr="009E1827" w:rsidRDefault="009E1827" w:rsidP="009E1827">
      <w:pPr>
        <w:numPr>
          <w:ilvl w:val="0"/>
          <w:numId w:val="44"/>
        </w:numPr>
        <w:rPr>
          <w:color w:val="0D0D0D" w:themeColor="text1" w:themeTint="F2"/>
          <w:sz w:val="32"/>
          <w:szCs w:val="32"/>
        </w:rPr>
      </w:pPr>
      <w:r w:rsidRPr="009E1827">
        <w:rPr>
          <w:color w:val="0D0D0D" w:themeColor="text1" w:themeTint="F2"/>
          <w:sz w:val="32"/>
          <w:szCs w:val="32"/>
        </w:rPr>
        <w:t xml:space="preserve">Backups </w:t>
      </w:r>
    </w:p>
    <w:p w14:paraId="3D24E087"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Cloud storage is configured for cross-region replication.</w:t>
      </w:r>
    </w:p>
    <w:p w14:paraId="4AC681C5"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pict w14:anchorId="35485BA2">
          <v:rect id="_x0000_i1417" style="width:0;height:1.5pt" o:hralign="center" o:hrstd="t" o:hr="t" fillcolor="#a0a0a0" stroked="f"/>
        </w:pict>
      </w:r>
    </w:p>
    <w:p w14:paraId="3C6D3D88"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5. High Availability</w:t>
      </w:r>
    </w:p>
    <w:p w14:paraId="45DE5183"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Definition</w:t>
      </w:r>
    </w:p>
    <w:p w14:paraId="7CE9F6E3"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lastRenderedPageBreak/>
        <w:t>High Availability (HA) ensures that applications remain operational with minimal downtime.</w:t>
      </w:r>
    </w:p>
    <w:p w14:paraId="36B15CAC"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pict w14:anchorId="33F01A43">
          <v:rect id="_x0000_i1418" style="width:0;height:1.5pt" o:hralign="center" o:hrstd="t" o:hr="t" fillcolor="#a0a0a0" stroked="f"/>
        </w:pict>
      </w:r>
    </w:p>
    <w:p w14:paraId="4D3D1637"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How High Availability is Achieved</w:t>
      </w:r>
    </w:p>
    <w:p w14:paraId="3B8A0CC1" w14:textId="77777777" w:rsidR="009E1827" w:rsidRPr="009E1827" w:rsidRDefault="009E1827" w:rsidP="009E1827">
      <w:pPr>
        <w:numPr>
          <w:ilvl w:val="0"/>
          <w:numId w:val="45"/>
        </w:numPr>
        <w:rPr>
          <w:color w:val="0D0D0D" w:themeColor="text1" w:themeTint="F2"/>
          <w:sz w:val="32"/>
          <w:szCs w:val="32"/>
        </w:rPr>
      </w:pPr>
      <w:r w:rsidRPr="009E1827">
        <w:rPr>
          <w:color w:val="0D0D0D" w:themeColor="text1" w:themeTint="F2"/>
          <w:sz w:val="32"/>
          <w:szCs w:val="32"/>
        </w:rPr>
        <w:t xml:space="preserve">Multiple cloud regions </w:t>
      </w:r>
    </w:p>
    <w:p w14:paraId="3A181A9C" w14:textId="77777777" w:rsidR="009E1827" w:rsidRPr="009E1827" w:rsidRDefault="009E1827" w:rsidP="009E1827">
      <w:pPr>
        <w:numPr>
          <w:ilvl w:val="0"/>
          <w:numId w:val="45"/>
        </w:numPr>
        <w:rPr>
          <w:color w:val="0D0D0D" w:themeColor="text1" w:themeTint="F2"/>
          <w:sz w:val="32"/>
          <w:szCs w:val="32"/>
        </w:rPr>
      </w:pPr>
      <w:r w:rsidRPr="009E1827">
        <w:rPr>
          <w:color w:val="0D0D0D" w:themeColor="text1" w:themeTint="F2"/>
          <w:sz w:val="32"/>
          <w:szCs w:val="32"/>
        </w:rPr>
        <w:t xml:space="preserve">Multiple availability zones </w:t>
      </w:r>
    </w:p>
    <w:p w14:paraId="49C1ABFC" w14:textId="77777777" w:rsidR="009E1827" w:rsidRPr="009E1827" w:rsidRDefault="009E1827" w:rsidP="009E1827">
      <w:pPr>
        <w:numPr>
          <w:ilvl w:val="0"/>
          <w:numId w:val="45"/>
        </w:numPr>
        <w:rPr>
          <w:color w:val="0D0D0D" w:themeColor="text1" w:themeTint="F2"/>
          <w:sz w:val="32"/>
          <w:szCs w:val="32"/>
        </w:rPr>
      </w:pPr>
      <w:r w:rsidRPr="009E1827">
        <w:rPr>
          <w:color w:val="0D0D0D" w:themeColor="text1" w:themeTint="F2"/>
          <w:sz w:val="32"/>
          <w:szCs w:val="32"/>
        </w:rPr>
        <w:t xml:space="preserve">Load balancing </w:t>
      </w:r>
    </w:p>
    <w:p w14:paraId="25EFD02B" w14:textId="77777777" w:rsidR="009E1827" w:rsidRPr="009E1827" w:rsidRDefault="009E1827" w:rsidP="009E1827">
      <w:pPr>
        <w:numPr>
          <w:ilvl w:val="0"/>
          <w:numId w:val="45"/>
        </w:numPr>
        <w:rPr>
          <w:color w:val="0D0D0D" w:themeColor="text1" w:themeTint="F2"/>
          <w:sz w:val="32"/>
          <w:szCs w:val="32"/>
        </w:rPr>
      </w:pPr>
      <w:r w:rsidRPr="009E1827">
        <w:rPr>
          <w:color w:val="0D0D0D" w:themeColor="text1" w:themeTint="F2"/>
          <w:sz w:val="32"/>
          <w:szCs w:val="32"/>
        </w:rPr>
        <w:t xml:space="preserve">Auto Scaling </w:t>
      </w:r>
    </w:p>
    <w:p w14:paraId="7C11D17E" w14:textId="77777777" w:rsidR="009E1827" w:rsidRPr="009E1827" w:rsidRDefault="009E1827" w:rsidP="009E1827">
      <w:pPr>
        <w:numPr>
          <w:ilvl w:val="0"/>
          <w:numId w:val="45"/>
        </w:numPr>
        <w:rPr>
          <w:color w:val="0D0D0D" w:themeColor="text1" w:themeTint="F2"/>
          <w:sz w:val="32"/>
          <w:szCs w:val="32"/>
        </w:rPr>
      </w:pPr>
      <w:r w:rsidRPr="009E1827">
        <w:rPr>
          <w:color w:val="0D0D0D" w:themeColor="text1" w:themeTint="F2"/>
          <w:sz w:val="32"/>
          <w:szCs w:val="32"/>
        </w:rPr>
        <w:t xml:space="preserve">Data replication </w:t>
      </w:r>
    </w:p>
    <w:p w14:paraId="529EC0BD" w14:textId="77777777" w:rsidR="009E1827" w:rsidRPr="009E1827" w:rsidRDefault="009E1827" w:rsidP="009E1827">
      <w:pPr>
        <w:numPr>
          <w:ilvl w:val="0"/>
          <w:numId w:val="45"/>
        </w:numPr>
        <w:rPr>
          <w:color w:val="0D0D0D" w:themeColor="text1" w:themeTint="F2"/>
          <w:sz w:val="32"/>
          <w:szCs w:val="32"/>
        </w:rPr>
      </w:pPr>
      <w:r w:rsidRPr="009E1827">
        <w:rPr>
          <w:color w:val="0D0D0D" w:themeColor="text1" w:themeTint="F2"/>
          <w:sz w:val="32"/>
          <w:szCs w:val="32"/>
        </w:rPr>
        <w:t xml:space="preserve">Health checks </w:t>
      </w:r>
    </w:p>
    <w:p w14:paraId="2F54F724"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pict w14:anchorId="1D2C4FF6">
          <v:rect id="_x0000_i1419" style="width:0;height:1.5pt" o:hralign="center" o:hrstd="t" o:hr="t" fillcolor="#a0a0a0" stroked="f"/>
        </w:pict>
      </w:r>
    </w:p>
    <w:p w14:paraId="6999E9CE"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6. Fault Tolerance</w:t>
      </w:r>
    </w:p>
    <w:p w14:paraId="50AB79D9"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Definition</w:t>
      </w:r>
    </w:p>
    <w:p w14:paraId="5D6E56E4"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Fault Tolerance is the ability of a system to continue operating even when components fail.</w:t>
      </w:r>
    </w:p>
    <w:p w14:paraId="6D085998"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pict w14:anchorId="48045F1E">
          <v:rect id="_x0000_i1420" style="width:0;height:1.5pt" o:hralign="center" o:hrstd="t" o:hr="t" fillcolor="#a0a0a0" stroked="f"/>
        </w:pict>
      </w:r>
    </w:p>
    <w:p w14:paraId="74620437"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Example</w:t>
      </w:r>
    </w:p>
    <w:p w14:paraId="6F48B6AD"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If Region A experiences a power failure,</w:t>
      </w:r>
    </w:p>
    <w:p w14:paraId="5394FF10"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w:t>
      </w:r>
    </w:p>
    <w:p w14:paraId="1609D82A"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Traffic is automatically redirected to Region B.</w:t>
      </w:r>
    </w:p>
    <w:p w14:paraId="12B68473"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w:t>
      </w:r>
    </w:p>
    <w:p w14:paraId="7F03E44C"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Users continue using the application without interruption.</w:t>
      </w:r>
    </w:p>
    <w:p w14:paraId="535A4479"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pict w14:anchorId="6AC1D810">
          <v:rect id="_x0000_i1421" style="width:0;height:1.5pt" o:hralign="center" o:hrstd="t" o:hr="t" fillcolor="#a0a0a0" stroked="f"/>
        </w:pict>
      </w:r>
    </w:p>
    <w:p w14:paraId="4901C261"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lastRenderedPageBreak/>
        <w:t>7. Data Replication</w:t>
      </w:r>
    </w:p>
    <w:p w14:paraId="638AD6B5"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Definition</w:t>
      </w:r>
    </w:p>
    <w:p w14:paraId="605BC4EE"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Data replication creates identical copies of application data across multiple cloud regions.</w:t>
      </w:r>
    </w:p>
    <w:p w14:paraId="3B9EBCDF"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pict w14:anchorId="298AD9AC">
          <v:rect id="_x0000_i1422" style="width:0;height:1.5pt" o:hralign="center" o:hrstd="t" o:hr="t" fillcolor="#a0a0a0" stroked="f"/>
        </w:pict>
      </w:r>
    </w:p>
    <w:p w14:paraId="53C08BC1"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 xml:space="preserve">Types of </w:t>
      </w:r>
      <w:proofErr w:type="gramStart"/>
      <w:r w:rsidRPr="009E1827">
        <w:rPr>
          <w:b/>
          <w:bCs/>
          <w:color w:val="0D0D0D" w:themeColor="text1" w:themeTint="F2"/>
          <w:sz w:val="32"/>
          <w:szCs w:val="32"/>
        </w:rPr>
        <w:t>Replication</w:t>
      </w:r>
      <w:proofErr w:type="gramEnd"/>
    </w:p>
    <w:p w14:paraId="1CBE55AA"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7.1 Synchronous Replication</w:t>
      </w:r>
    </w:p>
    <w:p w14:paraId="4CE91979"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Data is written to both regions simultaneously before confirming the transaction.</w:t>
      </w:r>
    </w:p>
    <w:p w14:paraId="25831212"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Advantages</w:t>
      </w:r>
    </w:p>
    <w:p w14:paraId="30591195" w14:textId="77777777" w:rsidR="009E1827" w:rsidRPr="009E1827" w:rsidRDefault="009E1827" w:rsidP="009E1827">
      <w:pPr>
        <w:numPr>
          <w:ilvl w:val="0"/>
          <w:numId w:val="46"/>
        </w:numPr>
        <w:rPr>
          <w:color w:val="0D0D0D" w:themeColor="text1" w:themeTint="F2"/>
          <w:sz w:val="32"/>
          <w:szCs w:val="32"/>
        </w:rPr>
      </w:pPr>
      <w:r w:rsidRPr="009E1827">
        <w:rPr>
          <w:color w:val="0D0D0D" w:themeColor="text1" w:themeTint="F2"/>
          <w:sz w:val="32"/>
          <w:szCs w:val="32"/>
        </w:rPr>
        <w:t xml:space="preserve">Zero or near-zero data loss. </w:t>
      </w:r>
    </w:p>
    <w:p w14:paraId="6404612F" w14:textId="77777777" w:rsidR="009E1827" w:rsidRPr="009E1827" w:rsidRDefault="009E1827" w:rsidP="009E1827">
      <w:pPr>
        <w:numPr>
          <w:ilvl w:val="0"/>
          <w:numId w:val="46"/>
        </w:numPr>
        <w:rPr>
          <w:color w:val="0D0D0D" w:themeColor="text1" w:themeTint="F2"/>
          <w:sz w:val="32"/>
          <w:szCs w:val="32"/>
        </w:rPr>
      </w:pPr>
      <w:r w:rsidRPr="009E1827">
        <w:rPr>
          <w:color w:val="0D0D0D" w:themeColor="text1" w:themeTint="F2"/>
          <w:sz w:val="32"/>
          <w:szCs w:val="32"/>
        </w:rPr>
        <w:t xml:space="preserve">Strong consistency. </w:t>
      </w:r>
    </w:p>
    <w:p w14:paraId="17114309"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Disadvantages</w:t>
      </w:r>
    </w:p>
    <w:p w14:paraId="0C456685" w14:textId="77777777" w:rsidR="009E1827" w:rsidRPr="009E1827" w:rsidRDefault="009E1827" w:rsidP="009E1827">
      <w:pPr>
        <w:numPr>
          <w:ilvl w:val="0"/>
          <w:numId w:val="47"/>
        </w:numPr>
        <w:rPr>
          <w:color w:val="0D0D0D" w:themeColor="text1" w:themeTint="F2"/>
          <w:sz w:val="32"/>
          <w:szCs w:val="32"/>
        </w:rPr>
      </w:pPr>
      <w:r w:rsidRPr="009E1827">
        <w:rPr>
          <w:color w:val="0D0D0D" w:themeColor="text1" w:themeTint="F2"/>
          <w:sz w:val="32"/>
          <w:szCs w:val="32"/>
        </w:rPr>
        <w:t xml:space="preserve">Higher latency. </w:t>
      </w:r>
    </w:p>
    <w:p w14:paraId="5D7AC346"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pict w14:anchorId="4ECD58A0">
          <v:rect id="_x0000_i1423" style="width:0;height:1.5pt" o:hralign="center" o:hrstd="t" o:hr="t" fillcolor="#a0a0a0" stroked="f"/>
        </w:pict>
      </w:r>
    </w:p>
    <w:p w14:paraId="49A22ECB"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7.2 Asynchronous Replication</w:t>
      </w:r>
    </w:p>
    <w:p w14:paraId="6DE9FDD5" w14:textId="77777777" w:rsidR="009E1827" w:rsidRPr="009E1827" w:rsidRDefault="009E1827" w:rsidP="009E1827">
      <w:pPr>
        <w:rPr>
          <w:color w:val="0D0D0D" w:themeColor="text1" w:themeTint="F2"/>
          <w:sz w:val="32"/>
          <w:szCs w:val="32"/>
        </w:rPr>
      </w:pPr>
      <w:r w:rsidRPr="009E1827">
        <w:rPr>
          <w:color w:val="0D0D0D" w:themeColor="text1" w:themeTint="F2"/>
          <w:sz w:val="32"/>
          <w:szCs w:val="32"/>
        </w:rPr>
        <w:t>Data is written to the primary region first and replicated shortly afterward.</w:t>
      </w:r>
    </w:p>
    <w:p w14:paraId="44BBB749"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Advantages</w:t>
      </w:r>
    </w:p>
    <w:p w14:paraId="70733C5D" w14:textId="77777777" w:rsidR="009E1827" w:rsidRPr="009E1827" w:rsidRDefault="009E1827" w:rsidP="009E1827">
      <w:pPr>
        <w:numPr>
          <w:ilvl w:val="0"/>
          <w:numId w:val="48"/>
        </w:numPr>
        <w:rPr>
          <w:color w:val="0D0D0D" w:themeColor="text1" w:themeTint="F2"/>
          <w:sz w:val="32"/>
          <w:szCs w:val="32"/>
        </w:rPr>
      </w:pPr>
      <w:r w:rsidRPr="009E1827">
        <w:rPr>
          <w:color w:val="0D0D0D" w:themeColor="text1" w:themeTint="F2"/>
          <w:sz w:val="32"/>
          <w:szCs w:val="32"/>
        </w:rPr>
        <w:t xml:space="preserve">Better performance. </w:t>
      </w:r>
    </w:p>
    <w:p w14:paraId="0FDFBB9E" w14:textId="77777777" w:rsidR="009E1827" w:rsidRPr="009E1827" w:rsidRDefault="009E1827" w:rsidP="009E1827">
      <w:pPr>
        <w:numPr>
          <w:ilvl w:val="0"/>
          <w:numId w:val="48"/>
        </w:numPr>
        <w:rPr>
          <w:color w:val="0D0D0D" w:themeColor="text1" w:themeTint="F2"/>
          <w:sz w:val="32"/>
          <w:szCs w:val="32"/>
        </w:rPr>
      </w:pPr>
      <w:r w:rsidRPr="009E1827">
        <w:rPr>
          <w:color w:val="0D0D0D" w:themeColor="text1" w:themeTint="F2"/>
          <w:sz w:val="32"/>
          <w:szCs w:val="32"/>
        </w:rPr>
        <w:t xml:space="preserve">Lower latency. </w:t>
      </w:r>
    </w:p>
    <w:p w14:paraId="152D4B62" w14:textId="77777777" w:rsidR="009E1827" w:rsidRPr="009E1827" w:rsidRDefault="009E1827" w:rsidP="009E1827">
      <w:pPr>
        <w:rPr>
          <w:b/>
          <w:bCs/>
          <w:color w:val="0D0D0D" w:themeColor="text1" w:themeTint="F2"/>
          <w:sz w:val="32"/>
          <w:szCs w:val="32"/>
        </w:rPr>
      </w:pPr>
      <w:r w:rsidRPr="009E1827">
        <w:rPr>
          <w:b/>
          <w:bCs/>
          <w:color w:val="0D0D0D" w:themeColor="text1" w:themeTint="F2"/>
          <w:sz w:val="32"/>
          <w:szCs w:val="32"/>
        </w:rPr>
        <w:t>Disadvantages</w:t>
      </w:r>
    </w:p>
    <w:p w14:paraId="05B19DCF" w14:textId="77777777" w:rsidR="009E1827" w:rsidRPr="009E1827" w:rsidRDefault="009E1827" w:rsidP="009E1827">
      <w:pPr>
        <w:numPr>
          <w:ilvl w:val="0"/>
          <w:numId w:val="49"/>
        </w:numPr>
        <w:rPr>
          <w:color w:val="0D0D0D" w:themeColor="text1" w:themeTint="F2"/>
          <w:sz w:val="32"/>
          <w:szCs w:val="32"/>
        </w:rPr>
      </w:pPr>
      <w:r w:rsidRPr="009E1827">
        <w:rPr>
          <w:color w:val="0D0D0D" w:themeColor="text1" w:themeTint="F2"/>
          <w:sz w:val="32"/>
          <w:szCs w:val="32"/>
        </w:rPr>
        <w:t>Small risk of recent data loss.</w:t>
      </w:r>
    </w:p>
    <w:p w14:paraId="7D0C9503" w14:textId="77777777" w:rsidR="009E1827" w:rsidRPr="009E1827" w:rsidRDefault="009E1827" w:rsidP="009E1827">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9E1827">
        <w:rPr>
          <w:rFonts w:ascii="Times New Roman" w:eastAsia="Times New Roman" w:hAnsi="Times New Roman" w:cs="Times New Roman"/>
          <w:b/>
          <w:bCs/>
          <w:kern w:val="36"/>
          <w:sz w:val="32"/>
          <w:szCs w:val="32"/>
          <w:lang w:eastAsia="en-IN"/>
          <w14:ligatures w14:val="none"/>
        </w:rPr>
        <w:lastRenderedPageBreak/>
        <w:t>Conclusion</w:t>
      </w:r>
    </w:p>
    <w:p w14:paraId="66BD9BDC" w14:textId="77777777" w:rsidR="009E1827" w:rsidRDefault="009E1827" w:rsidP="009E18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9E1827">
        <w:rPr>
          <w:rFonts w:ascii="Times New Roman" w:eastAsia="Times New Roman" w:hAnsi="Times New Roman" w:cs="Times New Roman"/>
          <w:kern w:val="0"/>
          <w:sz w:val="28"/>
          <w:szCs w:val="28"/>
          <w:lang w:eastAsia="en-IN"/>
          <w14:ligatures w14:val="none"/>
        </w:rPr>
        <w:t xml:space="preserve">A </w:t>
      </w:r>
      <w:r w:rsidRPr="009E1827">
        <w:rPr>
          <w:rFonts w:ascii="Times New Roman" w:eastAsia="Times New Roman" w:hAnsi="Times New Roman" w:cs="Times New Roman"/>
          <w:b/>
          <w:bCs/>
          <w:kern w:val="0"/>
          <w:sz w:val="28"/>
          <w:szCs w:val="28"/>
          <w:lang w:eastAsia="en-IN"/>
          <w14:ligatures w14:val="none"/>
        </w:rPr>
        <w:t>multi-region cloud deployment strategy</w:t>
      </w:r>
      <w:r w:rsidRPr="009E1827">
        <w:rPr>
          <w:rFonts w:ascii="Times New Roman" w:eastAsia="Times New Roman" w:hAnsi="Times New Roman" w:cs="Times New Roman"/>
          <w:kern w:val="0"/>
          <w:sz w:val="28"/>
          <w:szCs w:val="28"/>
          <w:lang w:eastAsia="en-IN"/>
          <w14:ligatures w14:val="none"/>
        </w:rPr>
        <w:t xml:space="preserve"> is essential for SaaS providers that require </w:t>
      </w:r>
      <w:r w:rsidRPr="009E1827">
        <w:rPr>
          <w:rFonts w:ascii="Times New Roman" w:eastAsia="Times New Roman" w:hAnsi="Times New Roman" w:cs="Times New Roman"/>
          <w:b/>
          <w:bCs/>
          <w:kern w:val="0"/>
          <w:sz w:val="28"/>
          <w:szCs w:val="28"/>
          <w:lang w:eastAsia="en-IN"/>
          <w14:ligatures w14:val="none"/>
        </w:rPr>
        <w:t>high availability</w:t>
      </w:r>
      <w:r w:rsidRPr="009E1827">
        <w:rPr>
          <w:rFonts w:ascii="Times New Roman" w:eastAsia="Times New Roman" w:hAnsi="Times New Roman" w:cs="Times New Roman"/>
          <w:kern w:val="0"/>
          <w:sz w:val="28"/>
          <w:szCs w:val="28"/>
          <w:lang w:eastAsia="en-IN"/>
          <w14:ligatures w14:val="none"/>
        </w:rPr>
        <w:t xml:space="preserve">, </w:t>
      </w:r>
      <w:r w:rsidRPr="009E1827">
        <w:rPr>
          <w:rFonts w:ascii="Times New Roman" w:eastAsia="Times New Roman" w:hAnsi="Times New Roman" w:cs="Times New Roman"/>
          <w:b/>
          <w:bCs/>
          <w:kern w:val="0"/>
          <w:sz w:val="28"/>
          <w:szCs w:val="28"/>
          <w:lang w:eastAsia="en-IN"/>
          <w14:ligatures w14:val="none"/>
        </w:rPr>
        <w:t>fault tolerance</w:t>
      </w:r>
      <w:r w:rsidRPr="009E1827">
        <w:rPr>
          <w:rFonts w:ascii="Times New Roman" w:eastAsia="Times New Roman" w:hAnsi="Times New Roman" w:cs="Times New Roman"/>
          <w:kern w:val="0"/>
          <w:sz w:val="28"/>
          <w:szCs w:val="28"/>
          <w:lang w:eastAsia="en-IN"/>
          <w14:ligatures w14:val="none"/>
        </w:rPr>
        <w:t xml:space="preserve">, and </w:t>
      </w:r>
      <w:r w:rsidRPr="009E1827">
        <w:rPr>
          <w:rFonts w:ascii="Times New Roman" w:eastAsia="Times New Roman" w:hAnsi="Times New Roman" w:cs="Times New Roman"/>
          <w:b/>
          <w:bCs/>
          <w:kern w:val="0"/>
          <w:sz w:val="28"/>
          <w:szCs w:val="28"/>
          <w:lang w:eastAsia="en-IN"/>
          <w14:ligatures w14:val="none"/>
        </w:rPr>
        <w:t>business continuity</w:t>
      </w:r>
      <w:r w:rsidRPr="009E1827">
        <w:rPr>
          <w:rFonts w:ascii="Times New Roman" w:eastAsia="Times New Roman" w:hAnsi="Times New Roman" w:cs="Times New Roman"/>
          <w:kern w:val="0"/>
          <w:sz w:val="28"/>
          <w:szCs w:val="28"/>
          <w:lang w:eastAsia="en-IN"/>
          <w14:ligatures w14:val="none"/>
        </w:rPr>
        <w:t xml:space="preserve">. By deploying applications across multiple cloud regions, implementing continuous </w:t>
      </w:r>
      <w:r w:rsidRPr="009E1827">
        <w:rPr>
          <w:rFonts w:ascii="Times New Roman" w:eastAsia="Times New Roman" w:hAnsi="Times New Roman" w:cs="Times New Roman"/>
          <w:b/>
          <w:bCs/>
          <w:kern w:val="0"/>
          <w:sz w:val="28"/>
          <w:szCs w:val="28"/>
          <w:lang w:eastAsia="en-IN"/>
          <w14:ligatures w14:val="none"/>
        </w:rPr>
        <w:t>data replication</w:t>
      </w:r>
      <w:r w:rsidRPr="009E1827">
        <w:rPr>
          <w:rFonts w:ascii="Times New Roman" w:eastAsia="Times New Roman" w:hAnsi="Times New Roman" w:cs="Times New Roman"/>
          <w:kern w:val="0"/>
          <w:sz w:val="28"/>
          <w:szCs w:val="28"/>
          <w:lang w:eastAsia="en-IN"/>
          <w14:ligatures w14:val="none"/>
        </w:rPr>
        <w:t xml:space="preserve">, and configuring </w:t>
      </w:r>
      <w:r w:rsidRPr="009E1827">
        <w:rPr>
          <w:rFonts w:ascii="Times New Roman" w:eastAsia="Times New Roman" w:hAnsi="Times New Roman" w:cs="Times New Roman"/>
          <w:b/>
          <w:bCs/>
          <w:kern w:val="0"/>
          <w:sz w:val="28"/>
          <w:szCs w:val="28"/>
          <w:lang w:eastAsia="en-IN"/>
          <w14:ligatures w14:val="none"/>
        </w:rPr>
        <w:t>automatic failover</w:t>
      </w:r>
      <w:r w:rsidRPr="009E1827">
        <w:rPr>
          <w:rFonts w:ascii="Times New Roman" w:eastAsia="Times New Roman" w:hAnsi="Times New Roman" w:cs="Times New Roman"/>
          <w:kern w:val="0"/>
          <w:sz w:val="28"/>
          <w:szCs w:val="28"/>
          <w:lang w:eastAsia="en-IN"/>
          <w14:ligatures w14:val="none"/>
        </w:rPr>
        <w:t xml:space="preserve">, organizations can ensure that services remain available even during regional outages. </w:t>
      </w:r>
      <w:r w:rsidRPr="009E1827">
        <w:rPr>
          <w:rFonts w:ascii="Times New Roman" w:eastAsia="Times New Roman" w:hAnsi="Times New Roman" w:cs="Times New Roman"/>
          <w:b/>
          <w:bCs/>
          <w:kern w:val="0"/>
          <w:sz w:val="28"/>
          <w:szCs w:val="28"/>
          <w:lang w:eastAsia="en-IN"/>
          <w14:ligatures w14:val="none"/>
        </w:rPr>
        <w:t>Load balancing</w:t>
      </w:r>
      <w:r w:rsidRPr="009E1827">
        <w:rPr>
          <w:rFonts w:ascii="Times New Roman" w:eastAsia="Times New Roman" w:hAnsi="Times New Roman" w:cs="Times New Roman"/>
          <w:kern w:val="0"/>
          <w:sz w:val="28"/>
          <w:szCs w:val="28"/>
          <w:lang w:eastAsia="en-IN"/>
          <w14:ligatures w14:val="none"/>
        </w:rPr>
        <w:t xml:space="preserve">, </w:t>
      </w:r>
      <w:r w:rsidRPr="009E1827">
        <w:rPr>
          <w:rFonts w:ascii="Times New Roman" w:eastAsia="Times New Roman" w:hAnsi="Times New Roman" w:cs="Times New Roman"/>
          <w:b/>
          <w:bCs/>
          <w:kern w:val="0"/>
          <w:sz w:val="28"/>
          <w:szCs w:val="28"/>
          <w:lang w:eastAsia="en-IN"/>
          <w14:ligatures w14:val="none"/>
        </w:rPr>
        <w:t>Auto Scaling</w:t>
      </w:r>
      <w:r w:rsidRPr="009E1827">
        <w:rPr>
          <w:rFonts w:ascii="Times New Roman" w:eastAsia="Times New Roman" w:hAnsi="Times New Roman" w:cs="Times New Roman"/>
          <w:kern w:val="0"/>
          <w:sz w:val="28"/>
          <w:szCs w:val="28"/>
          <w:lang w:eastAsia="en-IN"/>
          <w14:ligatures w14:val="none"/>
        </w:rPr>
        <w:t xml:space="preserve">, </w:t>
      </w:r>
      <w:r w:rsidRPr="009E1827">
        <w:rPr>
          <w:rFonts w:ascii="Times New Roman" w:eastAsia="Times New Roman" w:hAnsi="Times New Roman" w:cs="Times New Roman"/>
          <w:b/>
          <w:bCs/>
          <w:kern w:val="0"/>
          <w:sz w:val="28"/>
          <w:szCs w:val="28"/>
          <w:lang w:eastAsia="en-IN"/>
          <w14:ligatures w14:val="none"/>
        </w:rPr>
        <w:t>monitoring</w:t>
      </w:r>
      <w:r w:rsidRPr="009E1827">
        <w:rPr>
          <w:rFonts w:ascii="Times New Roman" w:eastAsia="Times New Roman" w:hAnsi="Times New Roman" w:cs="Times New Roman"/>
          <w:kern w:val="0"/>
          <w:sz w:val="28"/>
          <w:szCs w:val="28"/>
          <w:lang w:eastAsia="en-IN"/>
          <w14:ligatures w14:val="none"/>
        </w:rPr>
        <w:t xml:space="preserve">, and </w:t>
      </w:r>
      <w:r w:rsidRPr="009E1827">
        <w:rPr>
          <w:rFonts w:ascii="Times New Roman" w:eastAsia="Times New Roman" w:hAnsi="Times New Roman" w:cs="Times New Roman"/>
          <w:b/>
          <w:bCs/>
          <w:kern w:val="0"/>
          <w:sz w:val="28"/>
          <w:szCs w:val="28"/>
          <w:lang w:eastAsia="en-IN"/>
          <w14:ligatures w14:val="none"/>
        </w:rPr>
        <w:t>real-time alerting</w:t>
      </w:r>
      <w:r w:rsidRPr="009E1827">
        <w:rPr>
          <w:rFonts w:ascii="Times New Roman" w:eastAsia="Times New Roman" w:hAnsi="Times New Roman" w:cs="Times New Roman"/>
          <w:kern w:val="0"/>
          <w:sz w:val="28"/>
          <w:szCs w:val="28"/>
          <w:lang w:eastAsia="en-IN"/>
          <w14:ligatures w14:val="none"/>
        </w:rPr>
        <w:t xml:space="preserve"> further enhance reliability by optimizing performance and enabling proactive issue detection</w:t>
      </w:r>
      <w:r w:rsidRPr="009E1827">
        <w:rPr>
          <w:rFonts w:ascii="Times New Roman" w:eastAsia="Times New Roman" w:hAnsi="Times New Roman" w:cs="Times New Roman"/>
          <w:kern w:val="0"/>
          <w:lang w:eastAsia="en-IN"/>
          <w14:ligatures w14:val="none"/>
        </w:rPr>
        <w:t>.</w:t>
      </w:r>
    </w:p>
    <w:p w14:paraId="0D3E2EE2" w14:textId="3BBBFC4A" w:rsidR="00131351" w:rsidRPr="009E1827" w:rsidRDefault="00131351" w:rsidP="009E1827">
      <w:pPr>
        <w:spacing w:before="100" w:beforeAutospacing="1" w:after="100" w:afterAutospacing="1" w:line="240" w:lineRule="auto"/>
        <w:rPr>
          <w:rFonts w:ascii="Times New Roman" w:eastAsia="Times New Roman" w:hAnsi="Times New Roman" w:cs="Times New Roman"/>
          <w:kern w:val="0"/>
          <w:lang w:eastAsia="en-IN"/>
          <w14:ligatures w14:val="none"/>
        </w:rPr>
      </w:pPr>
      <w:r w:rsidRPr="00131351">
        <w:rPr>
          <w:rFonts w:ascii="Times New Roman" w:eastAsia="Times New Roman" w:hAnsi="Times New Roman" w:cs="Times New Roman"/>
          <w:kern w:val="0"/>
          <w:lang w:eastAsia="en-IN"/>
          <w14:ligatures w14:val="none"/>
        </w:rPr>
        <w:drawing>
          <wp:inline distT="0" distB="0" distL="0" distR="0" wp14:anchorId="35CA7A53" wp14:editId="040413B9">
            <wp:extent cx="6256020" cy="3801745"/>
            <wp:effectExtent l="0" t="0" r="0" b="8255"/>
            <wp:docPr id="174656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69152" name=""/>
                    <pic:cNvPicPr/>
                  </pic:nvPicPr>
                  <pic:blipFill>
                    <a:blip r:embed="rId5"/>
                    <a:stretch>
                      <a:fillRect/>
                    </a:stretch>
                  </pic:blipFill>
                  <pic:spPr>
                    <a:xfrm>
                      <a:off x="0" y="0"/>
                      <a:ext cx="6262909" cy="3805931"/>
                    </a:xfrm>
                    <a:prstGeom prst="rect">
                      <a:avLst/>
                    </a:prstGeom>
                  </pic:spPr>
                </pic:pic>
              </a:graphicData>
            </a:graphic>
          </wp:inline>
        </w:drawing>
      </w:r>
    </w:p>
    <w:p w14:paraId="7A51A057" w14:textId="77777777" w:rsidR="009E1827" w:rsidRPr="009E1827" w:rsidRDefault="009E1827" w:rsidP="009E1827">
      <w:pPr>
        <w:rPr>
          <w:color w:val="0D0D0D" w:themeColor="text1" w:themeTint="F2"/>
          <w:sz w:val="32"/>
          <w:szCs w:val="32"/>
        </w:rPr>
      </w:pPr>
    </w:p>
    <w:p w14:paraId="46C8ACA8" w14:textId="77777777" w:rsidR="009E1827" w:rsidRPr="009E1827" w:rsidRDefault="009E1827" w:rsidP="009E1827">
      <w:pPr>
        <w:rPr>
          <w:color w:val="0D0D0D" w:themeColor="text1" w:themeTint="F2"/>
          <w:sz w:val="32"/>
          <w:szCs w:val="32"/>
        </w:rPr>
      </w:pPr>
    </w:p>
    <w:sectPr w:rsidR="009E1827" w:rsidRPr="009E18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DFF"/>
    <w:multiLevelType w:val="multilevel"/>
    <w:tmpl w:val="F92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D3702"/>
    <w:multiLevelType w:val="multilevel"/>
    <w:tmpl w:val="EC4C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02ED5"/>
    <w:multiLevelType w:val="multilevel"/>
    <w:tmpl w:val="DB14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C5DBE"/>
    <w:multiLevelType w:val="multilevel"/>
    <w:tmpl w:val="FB16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4274C"/>
    <w:multiLevelType w:val="multilevel"/>
    <w:tmpl w:val="7E40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11935"/>
    <w:multiLevelType w:val="multilevel"/>
    <w:tmpl w:val="9DC4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C765C"/>
    <w:multiLevelType w:val="multilevel"/>
    <w:tmpl w:val="EEB4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D6CDC"/>
    <w:multiLevelType w:val="multilevel"/>
    <w:tmpl w:val="F308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F20FF9"/>
    <w:multiLevelType w:val="multilevel"/>
    <w:tmpl w:val="0320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B3F33"/>
    <w:multiLevelType w:val="multilevel"/>
    <w:tmpl w:val="8D44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8A6249"/>
    <w:multiLevelType w:val="multilevel"/>
    <w:tmpl w:val="A2B2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600EEC"/>
    <w:multiLevelType w:val="multilevel"/>
    <w:tmpl w:val="67BABEF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42753BC"/>
    <w:multiLevelType w:val="multilevel"/>
    <w:tmpl w:val="28A4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9D4244"/>
    <w:multiLevelType w:val="multilevel"/>
    <w:tmpl w:val="B576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B3929"/>
    <w:multiLevelType w:val="multilevel"/>
    <w:tmpl w:val="382C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D4DF0"/>
    <w:multiLevelType w:val="multilevel"/>
    <w:tmpl w:val="6E42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16BE0"/>
    <w:multiLevelType w:val="multilevel"/>
    <w:tmpl w:val="9212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F037E9"/>
    <w:multiLevelType w:val="multilevel"/>
    <w:tmpl w:val="3BE0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7331DD"/>
    <w:multiLevelType w:val="multilevel"/>
    <w:tmpl w:val="73DC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D2B01"/>
    <w:multiLevelType w:val="multilevel"/>
    <w:tmpl w:val="EF20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F67A69"/>
    <w:multiLevelType w:val="multilevel"/>
    <w:tmpl w:val="9F4A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43001A"/>
    <w:multiLevelType w:val="multilevel"/>
    <w:tmpl w:val="29B8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2207D"/>
    <w:multiLevelType w:val="multilevel"/>
    <w:tmpl w:val="2FD8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85A42"/>
    <w:multiLevelType w:val="multilevel"/>
    <w:tmpl w:val="C6BC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8F0189"/>
    <w:multiLevelType w:val="multilevel"/>
    <w:tmpl w:val="1946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9F254C"/>
    <w:multiLevelType w:val="multilevel"/>
    <w:tmpl w:val="1BE6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5605EE"/>
    <w:multiLevelType w:val="multilevel"/>
    <w:tmpl w:val="6F96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23EE0"/>
    <w:multiLevelType w:val="multilevel"/>
    <w:tmpl w:val="B922C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953896"/>
    <w:multiLevelType w:val="multilevel"/>
    <w:tmpl w:val="082E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397BDB"/>
    <w:multiLevelType w:val="multilevel"/>
    <w:tmpl w:val="B0B0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B1DF8"/>
    <w:multiLevelType w:val="multilevel"/>
    <w:tmpl w:val="C2BE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BE1E3C"/>
    <w:multiLevelType w:val="multilevel"/>
    <w:tmpl w:val="4240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8C53CF"/>
    <w:multiLevelType w:val="multilevel"/>
    <w:tmpl w:val="C22A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48511A"/>
    <w:multiLevelType w:val="multilevel"/>
    <w:tmpl w:val="103E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C2A40"/>
    <w:multiLevelType w:val="multilevel"/>
    <w:tmpl w:val="2040C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E97224"/>
    <w:multiLevelType w:val="multilevel"/>
    <w:tmpl w:val="52CA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DC1A5F"/>
    <w:multiLevelType w:val="multilevel"/>
    <w:tmpl w:val="E126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4A054A"/>
    <w:multiLevelType w:val="multilevel"/>
    <w:tmpl w:val="2EBE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271350"/>
    <w:multiLevelType w:val="multilevel"/>
    <w:tmpl w:val="18D8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EC4031"/>
    <w:multiLevelType w:val="multilevel"/>
    <w:tmpl w:val="BF78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D3453F"/>
    <w:multiLevelType w:val="hybridMultilevel"/>
    <w:tmpl w:val="ADFAD8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5EE1957"/>
    <w:multiLevelType w:val="multilevel"/>
    <w:tmpl w:val="BA00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C23C15"/>
    <w:multiLevelType w:val="multilevel"/>
    <w:tmpl w:val="5102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892D86"/>
    <w:multiLevelType w:val="multilevel"/>
    <w:tmpl w:val="3A4E4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4E0B83"/>
    <w:multiLevelType w:val="multilevel"/>
    <w:tmpl w:val="8D3A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8B72DF"/>
    <w:multiLevelType w:val="multilevel"/>
    <w:tmpl w:val="4A505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03680B"/>
    <w:multiLevelType w:val="multilevel"/>
    <w:tmpl w:val="5690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A323B5"/>
    <w:multiLevelType w:val="multilevel"/>
    <w:tmpl w:val="0C4E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C74573"/>
    <w:multiLevelType w:val="multilevel"/>
    <w:tmpl w:val="1BAA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3303776">
    <w:abstractNumId w:val="35"/>
  </w:num>
  <w:num w:numId="2" w16cid:durableId="1121537611">
    <w:abstractNumId w:val="7"/>
  </w:num>
  <w:num w:numId="3" w16cid:durableId="872766340">
    <w:abstractNumId w:val="39"/>
  </w:num>
  <w:num w:numId="4" w16cid:durableId="1171600448">
    <w:abstractNumId w:val="13"/>
  </w:num>
  <w:num w:numId="5" w16cid:durableId="284582841">
    <w:abstractNumId w:val="28"/>
  </w:num>
  <w:num w:numId="6" w16cid:durableId="1723819962">
    <w:abstractNumId w:val="6"/>
  </w:num>
  <w:num w:numId="7" w16cid:durableId="1865552012">
    <w:abstractNumId w:val="8"/>
  </w:num>
  <w:num w:numId="8" w16cid:durableId="418791842">
    <w:abstractNumId w:val="45"/>
  </w:num>
  <w:num w:numId="9" w16cid:durableId="986280369">
    <w:abstractNumId w:val="23"/>
  </w:num>
  <w:num w:numId="10" w16cid:durableId="1498350581">
    <w:abstractNumId w:val="43"/>
  </w:num>
  <w:num w:numId="11" w16cid:durableId="841045793">
    <w:abstractNumId w:val="3"/>
  </w:num>
  <w:num w:numId="12" w16cid:durableId="108550307">
    <w:abstractNumId w:val="26"/>
  </w:num>
  <w:num w:numId="13" w16cid:durableId="949122269">
    <w:abstractNumId w:val="36"/>
  </w:num>
  <w:num w:numId="14" w16cid:durableId="599945249">
    <w:abstractNumId w:val="32"/>
  </w:num>
  <w:num w:numId="15" w16cid:durableId="1275867730">
    <w:abstractNumId w:val="46"/>
  </w:num>
  <w:num w:numId="16" w16cid:durableId="866066726">
    <w:abstractNumId w:val="0"/>
  </w:num>
  <w:num w:numId="17" w16cid:durableId="1160460582">
    <w:abstractNumId w:val="34"/>
  </w:num>
  <w:num w:numId="18" w16cid:durableId="2066635362">
    <w:abstractNumId w:val="27"/>
  </w:num>
  <w:num w:numId="19" w16cid:durableId="1462844448">
    <w:abstractNumId w:val="25"/>
  </w:num>
  <w:num w:numId="20" w16cid:durableId="1074160603">
    <w:abstractNumId w:val="22"/>
  </w:num>
  <w:num w:numId="21" w16cid:durableId="1889296332">
    <w:abstractNumId w:val="30"/>
  </w:num>
  <w:num w:numId="22" w16cid:durableId="1059282363">
    <w:abstractNumId w:val="11"/>
  </w:num>
  <w:num w:numId="23" w16cid:durableId="1311517878">
    <w:abstractNumId w:val="16"/>
  </w:num>
  <w:num w:numId="24" w16cid:durableId="1750037272">
    <w:abstractNumId w:val="44"/>
  </w:num>
  <w:num w:numId="25" w16cid:durableId="574045894">
    <w:abstractNumId w:val="40"/>
  </w:num>
  <w:num w:numId="26" w16cid:durableId="952440830">
    <w:abstractNumId w:val="1"/>
  </w:num>
  <w:num w:numId="27" w16cid:durableId="431434471">
    <w:abstractNumId w:val="17"/>
  </w:num>
  <w:num w:numId="28" w16cid:durableId="549728825">
    <w:abstractNumId w:val="10"/>
  </w:num>
  <w:num w:numId="29" w16cid:durableId="1623221285">
    <w:abstractNumId w:val="41"/>
  </w:num>
  <w:num w:numId="30" w16cid:durableId="1101990583">
    <w:abstractNumId w:val="19"/>
  </w:num>
  <w:num w:numId="31" w16cid:durableId="31542096">
    <w:abstractNumId w:val="21"/>
  </w:num>
  <w:num w:numId="32" w16cid:durableId="2090495395">
    <w:abstractNumId w:val="9"/>
  </w:num>
  <w:num w:numId="33" w16cid:durableId="2037463500">
    <w:abstractNumId w:val="37"/>
  </w:num>
  <w:num w:numId="34" w16cid:durableId="952713922">
    <w:abstractNumId w:val="4"/>
  </w:num>
  <w:num w:numId="35" w16cid:durableId="183981428">
    <w:abstractNumId w:val="33"/>
  </w:num>
  <w:num w:numId="36" w16cid:durableId="429280788">
    <w:abstractNumId w:val="48"/>
  </w:num>
  <w:num w:numId="37" w16cid:durableId="1065253291">
    <w:abstractNumId w:val="24"/>
  </w:num>
  <w:num w:numId="38" w16cid:durableId="659575000">
    <w:abstractNumId w:val="42"/>
  </w:num>
  <w:num w:numId="39" w16cid:durableId="1807355777">
    <w:abstractNumId w:val="31"/>
  </w:num>
  <w:num w:numId="40" w16cid:durableId="1647852811">
    <w:abstractNumId w:val="20"/>
  </w:num>
  <w:num w:numId="41" w16cid:durableId="121775606">
    <w:abstractNumId w:val="5"/>
  </w:num>
  <w:num w:numId="42" w16cid:durableId="1098335230">
    <w:abstractNumId w:val="2"/>
  </w:num>
  <w:num w:numId="43" w16cid:durableId="2104184871">
    <w:abstractNumId w:val="14"/>
  </w:num>
  <w:num w:numId="44" w16cid:durableId="531649687">
    <w:abstractNumId w:val="18"/>
  </w:num>
  <w:num w:numId="45" w16cid:durableId="160122248">
    <w:abstractNumId w:val="38"/>
  </w:num>
  <w:num w:numId="46" w16cid:durableId="1498496327">
    <w:abstractNumId w:val="29"/>
  </w:num>
  <w:num w:numId="47" w16cid:durableId="53899121">
    <w:abstractNumId w:val="12"/>
  </w:num>
  <w:num w:numId="48" w16cid:durableId="287126400">
    <w:abstractNumId w:val="15"/>
  </w:num>
  <w:num w:numId="49" w16cid:durableId="82242852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E7E"/>
    <w:rsid w:val="00131351"/>
    <w:rsid w:val="004544F0"/>
    <w:rsid w:val="00897698"/>
    <w:rsid w:val="009E1827"/>
    <w:rsid w:val="00A9601F"/>
    <w:rsid w:val="00BD04F6"/>
    <w:rsid w:val="00C2543B"/>
    <w:rsid w:val="00D01E7E"/>
    <w:rsid w:val="00EB51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08189"/>
  <w15:chartTrackingRefBased/>
  <w15:docId w15:val="{6DE1D407-B963-47C1-B0B3-8592D46C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1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01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01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1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01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01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E7E"/>
    <w:rPr>
      <w:rFonts w:eastAsiaTheme="majorEastAsia" w:cstheme="majorBidi"/>
      <w:color w:val="272727" w:themeColor="text1" w:themeTint="D8"/>
    </w:rPr>
  </w:style>
  <w:style w:type="paragraph" w:styleId="Title">
    <w:name w:val="Title"/>
    <w:basedOn w:val="Normal"/>
    <w:next w:val="Normal"/>
    <w:link w:val="TitleChar"/>
    <w:uiPriority w:val="10"/>
    <w:qFormat/>
    <w:rsid w:val="00D01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E7E"/>
    <w:pPr>
      <w:spacing w:before="160"/>
      <w:jc w:val="center"/>
    </w:pPr>
    <w:rPr>
      <w:i/>
      <w:iCs/>
      <w:color w:val="404040" w:themeColor="text1" w:themeTint="BF"/>
    </w:rPr>
  </w:style>
  <w:style w:type="character" w:customStyle="1" w:styleId="QuoteChar">
    <w:name w:val="Quote Char"/>
    <w:basedOn w:val="DefaultParagraphFont"/>
    <w:link w:val="Quote"/>
    <w:uiPriority w:val="29"/>
    <w:rsid w:val="00D01E7E"/>
    <w:rPr>
      <w:i/>
      <w:iCs/>
      <w:color w:val="404040" w:themeColor="text1" w:themeTint="BF"/>
    </w:rPr>
  </w:style>
  <w:style w:type="paragraph" w:styleId="ListParagraph">
    <w:name w:val="List Paragraph"/>
    <w:basedOn w:val="Normal"/>
    <w:uiPriority w:val="34"/>
    <w:qFormat/>
    <w:rsid w:val="00D01E7E"/>
    <w:pPr>
      <w:ind w:left="720"/>
      <w:contextualSpacing/>
    </w:pPr>
  </w:style>
  <w:style w:type="character" w:styleId="IntenseEmphasis">
    <w:name w:val="Intense Emphasis"/>
    <w:basedOn w:val="DefaultParagraphFont"/>
    <w:uiPriority w:val="21"/>
    <w:qFormat/>
    <w:rsid w:val="00D01E7E"/>
    <w:rPr>
      <w:i/>
      <w:iCs/>
      <w:color w:val="2F5496" w:themeColor="accent1" w:themeShade="BF"/>
    </w:rPr>
  </w:style>
  <w:style w:type="paragraph" w:styleId="IntenseQuote">
    <w:name w:val="Intense Quote"/>
    <w:basedOn w:val="Normal"/>
    <w:next w:val="Normal"/>
    <w:link w:val="IntenseQuoteChar"/>
    <w:uiPriority w:val="30"/>
    <w:qFormat/>
    <w:rsid w:val="00D01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E7E"/>
    <w:rPr>
      <w:i/>
      <w:iCs/>
      <w:color w:val="2F5496" w:themeColor="accent1" w:themeShade="BF"/>
    </w:rPr>
  </w:style>
  <w:style w:type="character" w:styleId="IntenseReference">
    <w:name w:val="Intense Reference"/>
    <w:basedOn w:val="DefaultParagraphFont"/>
    <w:uiPriority w:val="32"/>
    <w:qFormat/>
    <w:rsid w:val="00D01E7E"/>
    <w:rPr>
      <w:b/>
      <w:bCs/>
      <w:smallCaps/>
      <w:color w:val="2F5496" w:themeColor="accent1" w:themeShade="BF"/>
      <w:spacing w:val="5"/>
    </w:rPr>
  </w:style>
  <w:style w:type="character" w:styleId="Strong">
    <w:name w:val="Strong"/>
    <w:basedOn w:val="DefaultParagraphFont"/>
    <w:uiPriority w:val="22"/>
    <w:qFormat/>
    <w:rsid w:val="00BD04F6"/>
    <w:rPr>
      <w:b/>
      <w:bCs/>
    </w:rPr>
  </w:style>
  <w:style w:type="paragraph" w:styleId="NormalWeb">
    <w:name w:val="Normal (Web)"/>
    <w:basedOn w:val="Normal"/>
    <w:uiPriority w:val="99"/>
    <w:semiHidden/>
    <w:unhideWhenUsed/>
    <w:rsid w:val="00BD04F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27</Pages>
  <Words>3523</Words>
  <Characters>20084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2026-08-06T17:52:00Z</dcterms:created>
  <dcterms:modified xsi:type="dcterms:W3CDTF">2026-08-06T18:23:00Z</dcterms:modified>
</cp:coreProperties>
</file>