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2"/>
          <w:szCs w:val="42"/>
        </w:rPr>
      </w:pPr>
      <w:bookmarkStart w:colFirst="0" w:colLast="0" w:name="_k0t1oekmsbmf" w:id="0"/>
      <w:bookmarkEnd w:id="0"/>
      <w:r w:rsidDel="00000000" w:rsidR="00000000" w:rsidRPr="00000000">
        <w:rPr>
          <w:b w:val="1"/>
          <w:sz w:val="42"/>
          <w:szCs w:val="42"/>
          <w:rtl w:val="0"/>
        </w:rPr>
        <w:t xml:space="preserve">Banking Transaction System – Project Report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e529jpdeu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presents the design, development, and implementation of the </w:t>
      </w:r>
      <w:r w:rsidDel="00000000" w:rsidR="00000000" w:rsidRPr="00000000">
        <w:rPr>
          <w:b w:val="1"/>
          <w:rtl w:val="0"/>
        </w:rPr>
        <w:t xml:space="preserve">Banking Transaction System</w:t>
      </w:r>
      <w:r w:rsidDel="00000000" w:rsidR="00000000" w:rsidRPr="00000000">
        <w:rPr>
          <w:rtl w:val="0"/>
        </w:rPr>
        <w:t xml:space="preserve">, a Java-based cloud-integrated console application built entirely on </w:t>
      </w:r>
      <w:r w:rsidDel="00000000" w:rsidR="00000000" w:rsidRPr="00000000">
        <w:rPr>
          <w:b w:val="1"/>
          <w:rtl w:val="0"/>
        </w:rPr>
        <w:t xml:space="preserve">AWS DynamoDB (NoSQL)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customers to register, create accounts, perform deposits, withdrawals, and transfers, and view transaction histories — all stored and retrieved from </w:t>
      </w:r>
      <w:r w:rsidDel="00000000" w:rsidR="00000000" w:rsidRPr="00000000">
        <w:rPr>
          <w:b w:val="1"/>
          <w:rtl w:val="0"/>
        </w:rPr>
        <w:t xml:space="preserve">DynamoDB 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</w:t>
      </w:r>
      <w:r w:rsidDel="00000000" w:rsidR="00000000" w:rsidRPr="00000000">
        <w:rPr>
          <w:b w:val="1"/>
          <w:rtl w:val="0"/>
        </w:rPr>
        <w:t xml:space="preserve">secure, scalable, and high-performance banking operations</w:t>
      </w:r>
      <w:r w:rsidDel="00000000" w:rsidR="00000000" w:rsidRPr="00000000">
        <w:rPr>
          <w:rtl w:val="0"/>
        </w:rPr>
        <w:t xml:space="preserve"> with complete audit logging and a layered architecture aligned with enterprise standards.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Highlights: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NoSQL-based architecture (no relational DB)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transaction updates in DynamoDB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design with reusable service layers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integration with AWS DynamoDB Local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7hmf23mng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Requirements Phase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fcj7pxsf1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cloud-ready banking system that allows users to securely manage their financial accounts using a NoSQL database for faster scalability, flexible schema design, and efficient data access.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f3d4xt53v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Functional Requirements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registration with email and password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 and login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creation (SAVINGS / CHECKING / BUSINESS)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Deposit, withdrawal, and fund transfer functionality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inquiry and account listing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 tracking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for every operation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 in DynamoDB tables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3zv4kifm1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Non-Functional Requirements</w:t>
      </w:r>
    </w:p>
    <w:tbl>
      <w:tblPr>
        <w:tblStyle w:val="Table1"/>
        <w:tblW w:w="6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295"/>
        <w:tblGridChange w:id="0">
          <w:tblGrid>
            <w:gridCol w:w="183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using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AWS DynamoDB as cloud-ready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Real-time operations with low 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Durable storage with consistent writes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Console-driven user interface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Layered, modular code structure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00hkxez6g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Technology Stack</w:t>
      </w:r>
    </w:p>
    <w:tbl>
      <w:tblPr>
        <w:tblStyle w:val="Table2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3530"/>
        <w:tblGridChange w:id="0">
          <w:tblGrid>
            <w:gridCol w:w="224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Java 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AWS DynamoDB Local (NoSQL)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Build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JUnit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Layered MVC + Service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Console-based output logging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u4xregxx69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1.5 Constraints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Console-based user interface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Local used instead of AWS Cloud instance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email API (mock authentication)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s2zp3bbm6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Design Phase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lrwnejf3b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Architecture Overview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follows a </w:t>
      </w:r>
      <w:r w:rsidDel="00000000" w:rsidR="00000000" w:rsidRPr="00000000">
        <w:rPr>
          <w:b w:val="1"/>
          <w:rtl w:val="0"/>
        </w:rPr>
        <w:t xml:space="preserve">5-layer modular architecture</w:t>
      </w:r>
      <w:r w:rsidDel="00000000" w:rsidR="00000000" w:rsidRPr="00000000">
        <w:rPr>
          <w:rtl w:val="0"/>
        </w:rPr>
        <w:t xml:space="preserve"> ensuring separation of concerns and high scalability.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Console Layer (Main.java)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Service Layer (CustomerService, AccountService, TransactionService, AuditService)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Database Layer (DynamoDBConfig.java)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Model Layer (Customer, Account, Transaction, AuditLog)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Utility Layer (TransactionQueue, TransactionStack)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Principles Used: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SOLID principles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 + Repository pattern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Separation of business and persistence logic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Thread safety and modular testing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bu1c8ut3b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Database Design (DynamoDB Tables)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.2396166134185"/>
        <w:gridCol w:w="1724.472843450479"/>
        <w:gridCol w:w="6150.287539936102"/>
        <w:tblGridChange w:id="0">
          <w:tblGrid>
            <w:gridCol w:w="1485.2396166134185"/>
            <w:gridCol w:w="1724.472843450479"/>
            <w:gridCol w:w="6150.2875399361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name, email, phone, password, created_at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customer_id, account_type, balance, is_active, created_at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from_account_id, to_account_id, amount, transaction_type, status, description,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transaction_id, action, details, user_id, timestamp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wzebltom9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Class 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org.example/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model/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Customer.java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Account.java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Transaction.java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AuditLog.java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service/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├── CustomerService.java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AccountService.java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TransactionService.java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└── AuditService.java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└── DynamoDBConfig.java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util/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TransactionQueue.java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TransactionStack.java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└── Main.java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|      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Test.java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└──TransactionServiceTest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0a68udm0u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Implementation Phase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fttcz4q3h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Key Features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t7jbbjdvlwd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NoSQL Integration (DynamoDB Local)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customer, account, transaction, and audit data is stored and retrieved using the AWS SDK’s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Map&lt;String, AttributeValue&gt; item = new HashMap&lt;&gt;();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item.put("account_id", AttributeValue.builder().s(account.getAccountId()).build());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item.put("balance", AttributeValue.builder().n(account.getBalance().toString()).build());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dynamoDbClient.putItem(PutItemRequest.builder()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.tableName("accounts")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.item(item)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j00i0aehuk1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Real-time Transaction Processing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BigDecimal newBalance = account.getBalance().add(amount);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updateAccountBalance(accountId, newBalance);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auditService.createAuditLog(transactionId, "DEPOSIT",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"Deposited " + amount + " into account " + accountId, "SYSTEM");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mn7xloti9ap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3.1.3 Audit Logging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operation is automatically recorded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table with: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 performed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the event</w:t>
        <w:br w:type="textWrapping"/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5vmek1s9vc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3.1.4 Data Structures Used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TransactionQueue</w:t>
      </w:r>
      <w:r w:rsidDel="00000000" w:rsidR="00000000" w:rsidRPr="00000000">
        <w:rPr>
          <w:rtl w:val="0"/>
        </w:rPr>
        <w:t xml:space="preserve"> – Manages completed transactions for orderly processing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TransactionStack</w:t>
      </w:r>
      <w:r w:rsidDel="00000000" w:rsidR="00000000" w:rsidRPr="00000000">
        <w:rPr>
          <w:rtl w:val="0"/>
        </w:rPr>
        <w:t xml:space="preserve"> – Tracks last transactions for history/reversal operations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yxetd05c8w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 Testing Phase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58uiqu36zuo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Testing Strategy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Validate each service method (JUnit 5)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Test DynamoDB operations end-to-end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Invalid credentials, missing accounts, insufficient funds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Tests:</w:t>
      </w:r>
      <w:r w:rsidDel="00000000" w:rsidR="00000000" w:rsidRPr="00000000">
        <w:rPr>
          <w:rtl w:val="0"/>
        </w:rPr>
        <w:t xml:space="preserve"> Validate transaction execution time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oskbi59tmqu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Example Unit Test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@DisplayName("Deposit should increase account balance in DynamoDB")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void testDepositSuccess()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BigDecimal depositAmount = new BigDecimal("200.00");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boolean result = transactionService.deposit(accountId, depositAmount, "Test deposit");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assertTrue(result);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9jozif0d0c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Test Results</w:t>
      </w:r>
    </w:p>
    <w:tbl>
      <w:tblPr>
        <w:tblStyle w:val="Table4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740"/>
        <w:gridCol w:w="1280"/>
        <w:tblGridChange w:id="0">
          <w:tblGrid>
            <w:gridCol w:w="1835"/>
            <w:gridCol w:w="374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Deposit, Withdraw,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End-to-end DynamoDB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Exception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Invalid IDs, Insufficient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Passed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4l6g2yjrql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5. Deployment Phase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w0ndiyo7bb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Build Commands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mvn clean compile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mvn exec:java -Dexec.mainClass="org.example.Main"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x6j6yyx5dbl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Runtime Environment</w:t>
      </w:r>
    </w:p>
    <w:tbl>
      <w:tblPr>
        <w:tblStyle w:val="Table5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445"/>
        <w:tblGridChange w:id="0">
          <w:tblGrid>
            <w:gridCol w:w="257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3.9.x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AWS DynamoDB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w2ur7i53i2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Execution Flow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DynamoDB Local: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-Djava.library.path=./DynamoDBLocal_lib -jar DynamoDBLocal.jar -sharedDb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project from IntelliJ or command line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 operations → Data instantly updates in DynamoDB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tables via </w:t>
      </w:r>
      <w:r w:rsidDel="00000000" w:rsidR="00000000" w:rsidRPr="00000000">
        <w:rPr>
          <w:b w:val="1"/>
          <w:rtl w:val="0"/>
        </w:rPr>
        <w:t xml:space="preserve">AWS NoSQL Workbench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w01xrwpd9o6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6. Performance Metrics</w:t>
      </w:r>
    </w:p>
    <w:tbl>
      <w:tblPr>
        <w:tblStyle w:val="Table6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205"/>
        <w:tblGridChange w:id="0">
          <w:tblGrid>
            <w:gridCol w:w="177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&lt; 40ms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Deposit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&lt; 100ms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&lt; 120ms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Withdrawal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&lt; 90ms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Balance Inquiry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&lt; 30ms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mots1eo3i3y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7. Key Features Summary</w:t>
      </w:r>
    </w:p>
    <w:tbl>
      <w:tblPr>
        <w:tblStyle w:val="Table7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530"/>
        <w:tblGridChange w:id="0">
          <w:tblGrid>
            <w:gridCol w:w="176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Email &amp; password-based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AWS DynamoDB Local (NoSQL)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Deposit, Withdraw, Transfer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Automatic action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Layered &amp; modular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NoSQL schema-free expansion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Interactive console menus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9o9xs0hxts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8. Future Enhancements</w:t>
      </w:r>
    </w:p>
    <w:tbl>
      <w:tblPr>
        <w:tblStyle w:val="Table8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745"/>
        <w:tblGridChange w:id="0">
          <w:tblGrid>
            <w:gridCol w:w="233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Web-based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Convert console app to Spring Boot REST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Deploy DynamoDB tables on AWS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Integrate AWS SES or Cognito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Generate downloadable statements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Manage users and audit logs visually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7ae0ldfwpy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Banking Transaction System</w:t>
      </w:r>
      <w:r w:rsidDel="00000000" w:rsidR="00000000" w:rsidRPr="00000000">
        <w:rPr>
          <w:rtl w:val="0"/>
        </w:rPr>
        <w:t xml:space="preserve"> demonstrates a robust, cloud-ready banking application architecture built with </w:t>
      </w:r>
      <w:r w:rsidDel="00000000" w:rsidR="00000000" w:rsidRPr="00000000">
        <w:rPr>
          <w:b w:val="1"/>
          <w:rtl w:val="0"/>
        </w:rPr>
        <w:t xml:space="preserve">Java and NOSQL DynamoDB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Project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Successfully Completed</w:t>
        <w:br w:type="textWrapping"/>
        <w:t xml:space="preserve"> ✅ </w:t>
      </w: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NoSQL (DynamoDB)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uqjnijygi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Appendices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pydgpkw20co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Sample Menu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=== Banking Menu 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1. Create Account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2. Deposit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Withdraw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 Transfer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5. Check Balance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6. View Transactions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7. Logout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b6ivkhjoui5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Project Structure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BANKING_TRANSACTIONS_NOSQL/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src/main/java/org/example/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 src/test/java/org/example/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pom.xml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target/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wo7gls1qy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Final Summary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project demonstrates a modern </w:t>
      </w:r>
      <w:r w:rsidDel="00000000" w:rsidR="00000000" w:rsidRPr="00000000">
        <w:rPr>
          <w:b w:val="1"/>
          <w:rtl w:val="0"/>
        </w:rPr>
        <w:t xml:space="preserve">Java-based Banking System</w:t>
      </w:r>
      <w:r w:rsidDel="00000000" w:rsidR="00000000" w:rsidRPr="00000000">
        <w:rPr>
          <w:rtl w:val="0"/>
        </w:rPr>
        <w:t xml:space="preserve"> built entirely on </w:t>
      </w:r>
      <w:r w:rsidDel="00000000" w:rsidR="00000000" w:rsidRPr="00000000">
        <w:rPr>
          <w:b w:val="1"/>
          <w:rtl w:val="0"/>
        </w:rPr>
        <w:t xml:space="preserve">AWS DynamoDB </w:t>
      </w:r>
      <w:r w:rsidDel="00000000" w:rsidR="00000000" w:rsidRPr="00000000">
        <w:rPr>
          <w:rtl w:val="0"/>
        </w:rPr>
        <w:br w:type="textWrapping"/>
        <w:t xml:space="preserve"> It provides real-time transactions, secure authentication, and full audit logging without any relational database dependency, making it an ideal foundation for scalable cloud applications.”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