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19EFB" w14:textId="4F9D0ECF" w:rsidR="000C6279" w:rsidRDefault="00B91406" w:rsidP="00FD772D">
      <w:pPr>
        <w:jc w:val="center"/>
        <w:rPr>
          <w:rFonts w:ascii="Arial" w:hAnsi="Arial" w:cs="Arial"/>
          <w:b/>
          <w:bCs/>
          <w:sz w:val="32"/>
          <w:szCs w:val="32"/>
        </w:rPr>
      </w:pPr>
      <w:r>
        <w:rPr>
          <w:rFonts w:ascii="Arial" w:hAnsi="Arial" w:cs="Arial"/>
          <w:b/>
          <w:bCs/>
          <w:sz w:val="32"/>
          <w:szCs w:val="32"/>
        </w:rPr>
        <w:t>Market Segment Analysis of Online Vehicle Booking</w:t>
      </w:r>
    </w:p>
    <w:p w14:paraId="5EDEA592" w14:textId="77777777" w:rsidR="00FD772D" w:rsidRPr="00FD772D" w:rsidRDefault="00FD772D" w:rsidP="00FD772D">
      <w:pPr>
        <w:jc w:val="center"/>
        <w:rPr>
          <w:rFonts w:ascii="Arial" w:hAnsi="Arial" w:cs="Arial"/>
          <w:i/>
          <w:iCs/>
          <w:sz w:val="28"/>
          <w:szCs w:val="28"/>
        </w:rPr>
      </w:pPr>
      <w:r w:rsidRPr="00FD772D">
        <w:rPr>
          <w:rFonts w:ascii="Arial" w:hAnsi="Arial" w:cs="Arial"/>
          <w:i/>
          <w:iCs/>
          <w:sz w:val="28"/>
          <w:szCs w:val="28"/>
        </w:rPr>
        <w:t>by</w:t>
      </w:r>
    </w:p>
    <w:p w14:paraId="574E05BF" w14:textId="1E82B1A6" w:rsidR="00FD772D" w:rsidRPr="00FD772D" w:rsidRDefault="00FD772D" w:rsidP="00FD772D">
      <w:pPr>
        <w:jc w:val="center"/>
        <w:rPr>
          <w:rFonts w:ascii="Arial" w:hAnsi="Arial" w:cs="Arial"/>
          <w:i/>
          <w:iCs/>
          <w:sz w:val="28"/>
          <w:szCs w:val="28"/>
        </w:rPr>
      </w:pPr>
      <w:r w:rsidRPr="00FD772D">
        <w:rPr>
          <w:rFonts w:ascii="Arial" w:hAnsi="Arial" w:cs="Arial"/>
          <w:i/>
          <w:iCs/>
          <w:sz w:val="28"/>
          <w:szCs w:val="28"/>
        </w:rPr>
        <w:t>Khushi Pathak</w:t>
      </w:r>
    </w:p>
    <w:p w14:paraId="47DED341" w14:textId="4A5B420C" w:rsidR="00B91406" w:rsidRDefault="00B91406" w:rsidP="00FD772D">
      <w:pPr>
        <w:jc w:val="center"/>
        <w:rPr>
          <w:rFonts w:ascii="Arial" w:hAnsi="Arial" w:cs="Arial"/>
          <w:b/>
          <w:bCs/>
          <w:sz w:val="32"/>
          <w:szCs w:val="32"/>
        </w:rPr>
      </w:pPr>
    </w:p>
    <w:p w14:paraId="2A01B39B" w14:textId="0FE0E041" w:rsidR="00B91406" w:rsidRDefault="00B91406" w:rsidP="00FD772D">
      <w:pPr>
        <w:jc w:val="both"/>
        <w:rPr>
          <w:rFonts w:cstheme="minorHAnsi"/>
          <w:b/>
          <w:bCs/>
          <w:sz w:val="24"/>
          <w:szCs w:val="24"/>
        </w:rPr>
      </w:pPr>
      <w:r>
        <w:rPr>
          <w:rFonts w:cstheme="minorHAnsi"/>
          <w:b/>
          <w:bCs/>
          <w:sz w:val="24"/>
          <w:szCs w:val="24"/>
        </w:rPr>
        <w:t>Dataset used:</w:t>
      </w:r>
    </w:p>
    <w:p w14:paraId="4107CCD2" w14:textId="7B317A0C" w:rsidR="00B91406" w:rsidRDefault="00B91406" w:rsidP="00FD772D">
      <w:pPr>
        <w:jc w:val="both"/>
        <w:rPr>
          <w:rFonts w:cstheme="minorHAnsi"/>
          <w:sz w:val="24"/>
          <w:szCs w:val="24"/>
        </w:rPr>
      </w:pPr>
      <w:hyperlink r:id="rId5" w:history="1">
        <w:r w:rsidRPr="007F1645">
          <w:rPr>
            <w:rStyle w:val="Hyperlink"/>
            <w:rFonts w:cstheme="minorHAnsi"/>
            <w:sz w:val="24"/>
            <w:szCs w:val="24"/>
          </w:rPr>
          <w:t>https://drive.google.com/file/d/1SWSL4qCW5ZG3r3alXOGgOTre9SXiS4JO/view</w:t>
        </w:r>
      </w:hyperlink>
    </w:p>
    <w:p w14:paraId="342408FC" w14:textId="6579714E" w:rsidR="00B91406" w:rsidRDefault="00B91406" w:rsidP="00FD772D">
      <w:pPr>
        <w:jc w:val="both"/>
        <w:rPr>
          <w:rFonts w:cstheme="minorHAnsi"/>
          <w:sz w:val="24"/>
          <w:szCs w:val="24"/>
        </w:rPr>
      </w:pPr>
    </w:p>
    <w:p w14:paraId="7EFC9B4B" w14:textId="0928E672" w:rsidR="00B91406" w:rsidRDefault="00B91406" w:rsidP="00FD772D">
      <w:pPr>
        <w:jc w:val="both"/>
        <w:rPr>
          <w:rFonts w:cstheme="minorHAnsi"/>
          <w:b/>
          <w:bCs/>
          <w:sz w:val="24"/>
          <w:szCs w:val="24"/>
        </w:rPr>
      </w:pPr>
      <w:r>
        <w:rPr>
          <w:rFonts w:cstheme="minorHAnsi"/>
          <w:b/>
          <w:bCs/>
          <w:sz w:val="24"/>
          <w:szCs w:val="24"/>
        </w:rPr>
        <w:t>Project Link:</w:t>
      </w:r>
    </w:p>
    <w:p w14:paraId="011D5133" w14:textId="46B5C6AD" w:rsidR="00B91406" w:rsidRDefault="00B72618" w:rsidP="00FD772D">
      <w:pPr>
        <w:jc w:val="both"/>
        <w:rPr>
          <w:rFonts w:cstheme="minorHAnsi"/>
          <w:b/>
          <w:bCs/>
          <w:sz w:val="24"/>
          <w:szCs w:val="24"/>
        </w:rPr>
      </w:pPr>
      <w:hyperlink r:id="rId6" w:history="1">
        <w:r w:rsidRPr="00EA4083">
          <w:rPr>
            <w:rStyle w:val="Hyperlink"/>
            <w:rFonts w:cstheme="minorHAnsi"/>
            <w:b/>
            <w:bCs/>
            <w:sz w:val="24"/>
            <w:szCs w:val="24"/>
          </w:rPr>
          <w:t>https://github.com/khushipathak3502/Feynn_labs/tree/main</w:t>
        </w:r>
      </w:hyperlink>
    </w:p>
    <w:p w14:paraId="6CCD5AAF" w14:textId="0EA476C7" w:rsidR="00B91406" w:rsidRDefault="00B91406" w:rsidP="00FD772D">
      <w:pPr>
        <w:jc w:val="both"/>
        <w:rPr>
          <w:rFonts w:cstheme="minorHAnsi"/>
          <w:sz w:val="24"/>
          <w:szCs w:val="24"/>
        </w:rPr>
      </w:pPr>
    </w:p>
    <w:p w14:paraId="566D6557" w14:textId="568D230D" w:rsidR="00B91406" w:rsidRPr="001261A8" w:rsidRDefault="00B91406" w:rsidP="00FD772D">
      <w:pPr>
        <w:pStyle w:val="ListParagraph"/>
        <w:numPr>
          <w:ilvl w:val="0"/>
          <w:numId w:val="1"/>
        </w:numPr>
        <w:jc w:val="both"/>
        <w:rPr>
          <w:rFonts w:cstheme="minorHAnsi"/>
          <w:b/>
          <w:bCs/>
          <w:sz w:val="24"/>
          <w:szCs w:val="24"/>
        </w:rPr>
      </w:pPr>
      <w:r w:rsidRPr="001261A8">
        <w:rPr>
          <w:rFonts w:cstheme="minorHAnsi"/>
          <w:b/>
          <w:bCs/>
          <w:sz w:val="24"/>
          <w:szCs w:val="24"/>
        </w:rPr>
        <w:t>Data Pre-Processing:</w:t>
      </w:r>
    </w:p>
    <w:p w14:paraId="2ED09811" w14:textId="77777777" w:rsidR="00B91406" w:rsidRPr="00B91406" w:rsidRDefault="00B91406" w:rsidP="00FD772D">
      <w:pPr>
        <w:jc w:val="both"/>
        <w:rPr>
          <w:rFonts w:cstheme="minorHAnsi"/>
          <w:sz w:val="24"/>
          <w:szCs w:val="24"/>
        </w:rPr>
      </w:pPr>
      <w:r w:rsidRPr="00B91406">
        <w:rPr>
          <w:rFonts w:cstheme="minorHAnsi"/>
          <w:sz w:val="24"/>
          <w:szCs w:val="24"/>
        </w:rPr>
        <w:t xml:space="preserve">Data </w:t>
      </w:r>
      <w:proofErr w:type="spellStart"/>
      <w:r w:rsidRPr="00B91406">
        <w:rPr>
          <w:rFonts w:cstheme="minorHAnsi"/>
          <w:sz w:val="24"/>
          <w:szCs w:val="24"/>
        </w:rPr>
        <w:t>preprocessing</w:t>
      </w:r>
      <w:proofErr w:type="spellEnd"/>
      <w:r w:rsidRPr="00B91406">
        <w:rPr>
          <w:rFonts w:cstheme="minorHAnsi"/>
          <w:sz w:val="24"/>
          <w:szCs w:val="24"/>
        </w:rPr>
        <w:t xml:space="preserve"> is a crucial step in preparing raw data to make it suitable for machine learning models. The process involves cleaning the data, removing any errors or inconsistencies, and transforming it into a format that can be easily </w:t>
      </w:r>
      <w:proofErr w:type="spellStart"/>
      <w:r w:rsidRPr="00B91406">
        <w:rPr>
          <w:rFonts w:cstheme="minorHAnsi"/>
          <w:sz w:val="24"/>
          <w:szCs w:val="24"/>
        </w:rPr>
        <w:t>analyzed</w:t>
      </w:r>
      <w:proofErr w:type="spellEnd"/>
      <w:r w:rsidRPr="00B91406">
        <w:rPr>
          <w:rFonts w:cstheme="minorHAnsi"/>
          <w:sz w:val="24"/>
          <w:szCs w:val="24"/>
        </w:rPr>
        <w:t xml:space="preserve">. It is essential to </w:t>
      </w:r>
      <w:proofErr w:type="spellStart"/>
      <w:r w:rsidRPr="00B91406">
        <w:rPr>
          <w:rFonts w:cstheme="minorHAnsi"/>
          <w:sz w:val="24"/>
          <w:szCs w:val="24"/>
        </w:rPr>
        <w:t>preprocess</w:t>
      </w:r>
      <w:proofErr w:type="spellEnd"/>
      <w:r w:rsidRPr="00B91406">
        <w:rPr>
          <w:rFonts w:cstheme="minorHAnsi"/>
          <w:sz w:val="24"/>
          <w:szCs w:val="24"/>
        </w:rPr>
        <w:t xml:space="preserve"> the data before performing any segmentation analysis.</w:t>
      </w:r>
    </w:p>
    <w:p w14:paraId="13669B65" w14:textId="77777777" w:rsidR="00B91406" w:rsidRPr="00B91406" w:rsidRDefault="00B91406" w:rsidP="00FD772D">
      <w:pPr>
        <w:jc w:val="both"/>
        <w:rPr>
          <w:rFonts w:cstheme="minorHAnsi"/>
          <w:sz w:val="24"/>
          <w:szCs w:val="24"/>
        </w:rPr>
      </w:pPr>
    </w:p>
    <w:p w14:paraId="398D0353" w14:textId="68F8BDD1" w:rsidR="001261A8" w:rsidRDefault="00B91406" w:rsidP="00FD772D">
      <w:pPr>
        <w:jc w:val="both"/>
        <w:rPr>
          <w:rFonts w:cstheme="minorHAnsi"/>
          <w:sz w:val="24"/>
          <w:szCs w:val="24"/>
        </w:rPr>
      </w:pPr>
      <w:r w:rsidRPr="00B91406">
        <w:rPr>
          <w:rFonts w:cstheme="minorHAnsi"/>
          <w:sz w:val="24"/>
          <w:szCs w:val="24"/>
        </w:rPr>
        <w:t xml:space="preserve">To </w:t>
      </w:r>
      <w:proofErr w:type="spellStart"/>
      <w:r w:rsidRPr="00B91406">
        <w:rPr>
          <w:rFonts w:cstheme="minorHAnsi"/>
          <w:sz w:val="24"/>
          <w:szCs w:val="24"/>
        </w:rPr>
        <w:t>preprocess</w:t>
      </w:r>
      <w:proofErr w:type="spellEnd"/>
      <w:r w:rsidRPr="00B91406">
        <w:rPr>
          <w:rFonts w:cstheme="minorHAnsi"/>
          <w:sz w:val="24"/>
          <w:szCs w:val="24"/>
        </w:rPr>
        <w:t xml:space="preserve"> data, the first step is to import the raw data in a suitable format and create a data frame for further analysis. The next step is to identify any null values in the dataset and remove them to avoid any data inconsistencies.</w:t>
      </w:r>
    </w:p>
    <w:p w14:paraId="3904C607" w14:textId="77777777" w:rsidR="001261A8" w:rsidRDefault="001261A8" w:rsidP="00FD772D">
      <w:pPr>
        <w:jc w:val="both"/>
        <w:rPr>
          <w:rFonts w:cstheme="minorHAnsi"/>
          <w:sz w:val="24"/>
          <w:szCs w:val="24"/>
        </w:rPr>
      </w:pPr>
    </w:p>
    <w:p w14:paraId="1AE64A1C" w14:textId="3C3A8D24" w:rsidR="00B91406" w:rsidRDefault="001261A8" w:rsidP="00FD772D">
      <w:pPr>
        <w:jc w:val="both"/>
        <w:rPr>
          <w:rFonts w:cstheme="minorHAnsi"/>
          <w:sz w:val="24"/>
          <w:szCs w:val="24"/>
        </w:rPr>
      </w:pPr>
      <w:r w:rsidRPr="001261A8">
        <w:rPr>
          <w:rFonts w:cstheme="minorHAnsi"/>
          <w:sz w:val="24"/>
          <w:szCs w:val="24"/>
        </w:rPr>
        <w:drawing>
          <wp:inline distT="0" distB="0" distL="0" distR="0" wp14:anchorId="16FCA77D" wp14:editId="5B43E2C5">
            <wp:extent cx="5731510" cy="28803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0360"/>
                    </a:xfrm>
                    <a:prstGeom prst="rect">
                      <a:avLst/>
                    </a:prstGeom>
                  </pic:spPr>
                </pic:pic>
              </a:graphicData>
            </a:graphic>
          </wp:inline>
        </w:drawing>
      </w:r>
    </w:p>
    <w:p w14:paraId="2D4584F5" w14:textId="35A5EB06" w:rsidR="001261A8" w:rsidRDefault="001261A8" w:rsidP="00FD772D">
      <w:pPr>
        <w:jc w:val="both"/>
        <w:rPr>
          <w:rFonts w:cstheme="minorHAnsi"/>
          <w:sz w:val="24"/>
          <w:szCs w:val="24"/>
        </w:rPr>
      </w:pPr>
      <w:r w:rsidRPr="001261A8">
        <w:rPr>
          <w:rFonts w:cstheme="minorHAnsi"/>
          <w:sz w:val="24"/>
          <w:szCs w:val="24"/>
        </w:rPr>
        <w:drawing>
          <wp:inline distT="0" distB="0" distL="0" distR="0" wp14:anchorId="34640A4B" wp14:editId="5CC31DE5">
            <wp:extent cx="5731510" cy="4130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30040"/>
                    </a:xfrm>
                    <a:prstGeom prst="rect">
                      <a:avLst/>
                    </a:prstGeom>
                  </pic:spPr>
                </pic:pic>
              </a:graphicData>
            </a:graphic>
          </wp:inline>
        </w:drawing>
      </w:r>
    </w:p>
    <w:p w14:paraId="39360DF0" w14:textId="69C171F9" w:rsidR="001261A8" w:rsidRDefault="001261A8" w:rsidP="00FD772D">
      <w:pPr>
        <w:jc w:val="both"/>
        <w:rPr>
          <w:rFonts w:cstheme="minorHAnsi"/>
          <w:sz w:val="24"/>
          <w:szCs w:val="24"/>
        </w:rPr>
      </w:pPr>
    </w:p>
    <w:p w14:paraId="3D3E49BB" w14:textId="77777777" w:rsidR="001261A8" w:rsidRDefault="001261A8" w:rsidP="00FD772D">
      <w:pPr>
        <w:jc w:val="both"/>
        <w:rPr>
          <w:rFonts w:cstheme="minorHAnsi"/>
          <w:sz w:val="24"/>
          <w:szCs w:val="24"/>
        </w:rPr>
      </w:pPr>
    </w:p>
    <w:p w14:paraId="1E108AFA" w14:textId="7BB05356" w:rsidR="001261A8" w:rsidRDefault="001261A8" w:rsidP="00FD772D">
      <w:pPr>
        <w:jc w:val="both"/>
        <w:rPr>
          <w:rFonts w:cstheme="minorHAnsi"/>
          <w:sz w:val="24"/>
          <w:szCs w:val="24"/>
        </w:rPr>
      </w:pPr>
    </w:p>
    <w:p w14:paraId="367A0520" w14:textId="3B204BD0" w:rsidR="001261A8" w:rsidRDefault="001261A8" w:rsidP="00FD772D">
      <w:pPr>
        <w:jc w:val="both"/>
        <w:rPr>
          <w:rFonts w:cstheme="minorHAnsi"/>
          <w:sz w:val="24"/>
          <w:szCs w:val="24"/>
        </w:rPr>
      </w:pPr>
      <w:r w:rsidRPr="001261A8">
        <w:rPr>
          <w:rFonts w:cstheme="minorHAnsi"/>
          <w:sz w:val="24"/>
          <w:szCs w:val="24"/>
        </w:rPr>
        <w:drawing>
          <wp:inline distT="0" distB="0" distL="0" distR="0" wp14:anchorId="78F08993" wp14:editId="6BD752BA">
            <wp:extent cx="5731510" cy="3482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82340"/>
                    </a:xfrm>
                    <a:prstGeom prst="rect">
                      <a:avLst/>
                    </a:prstGeom>
                  </pic:spPr>
                </pic:pic>
              </a:graphicData>
            </a:graphic>
          </wp:inline>
        </w:drawing>
      </w:r>
    </w:p>
    <w:p w14:paraId="6109321E" w14:textId="0862BEEB" w:rsidR="001261A8" w:rsidRDefault="001261A8" w:rsidP="00FD772D">
      <w:pPr>
        <w:jc w:val="both"/>
        <w:rPr>
          <w:rFonts w:cstheme="minorHAnsi"/>
          <w:sz w:val="24"/>
          <w:szCs w:val="24"/>
        </w:rPr>
      </w:pPr>
      <w:r w:rsidRPr="001261A8">
        <w:rPr>
          <w:rFonts w:cstheme="minorHAnsi"/>
          <w:sz w:val="24"/>
          <w:szCs w:val="24"/>
        </w:rPr>
        <w:drawing>
          <wp:inline distT="0" distB="0" distL="0" distR="0" wp14:anchorId="56954895" wp14:editId="4B47465A">
            <wp:extent cx="5731510" cy="3101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1340"/>
                    </a:xfrm>
                    <a:prstGeom prst="rect">
                      <a:avLst/>
                    </a:prstGeom>
                  </pic:spPr>
                </pic:pic>
              </a:graphicData>
            </a:graphic>
          </wp:inline>
        </w:drawing>
      </w:r>
    </w:p>
    <w:p w14:paraId="4F42F724" w14:textId="570FFBA4" w:rsidR="001261A8" w:rsidRDefault="001261A8" w:rsidP="00FD772D">
      <w:pPr>
        <w:jc w:val="both"/>
        <w:rPr>
          <w:rFonts w:cstheme="minorHAnsi"/>
          <w:sz w:val="24"/>
          <w:szCs w:val="24"/>
        </w:rPr>
      </w:pPr>
    </w:p>
    <w:p w14:paraId="1B359B12" w14:textId="28EC2493" w:rsidR="001261A8" w:rsidRDefault="001261A8" w:rsidP="00FD772D">
      <w:pPr>
        <w:jc w:val="both"/>
        <w:rPr>
          <w:rFonts w:cstheme="minorHAnsi"/>
          <w:sz w:val="24"/>
          <w:szCs w:val="24"/>
        </w:rPr>
      </w:pPr>
      <w:r>
        <w:rPr>
          <w:rFonts w:cstheme="minorHAnsi"/>
          <w:sz w:val="24"/>
          <w:szCs w:val="24"/>
        </w:rPr>
        <w:t xml:space="preserve">To make the attributes of data easier to understand we make changes to it known as </w:t>
      </w:r>
      <w:r w:rsidRPr="001261A8">
        <w:rPr>
          <w:rFonts w:cstheme="minorHAnsi"/>
          <w:sz w:val="24"/>
          <w:szCs w:val="24"/>
        </w:rPr>
        <w:t xml:space="preserve">One-hot encoding </w:t>
      </w:r>
      <w:r>
        <w:rPr>
          <w:rFonts w:cstheme="minorHAnsi"/>
          <w:sz w:val="24"/>
          <w:szCs w:val="24"/>
        </w:rPr>
        <w:t xml:space="preserve">which </w:t>
      </w:r>
      <w:r w:rsidRPr="001261A8">
        <w:rPr>
          <w:rFonts w:cstheme="minorHAnsi"/>
          <w:sz w:val="24"/>
          <w:szCs w:val="24"/>
        </w:rPr>
        <w:t>is a technique used to represent categorical variables as numerical variables so that machine learning models can use them as inputs.</w:t>
      </w:r>
    </w:p>
    <w:p w14:paraId="69D693D2" w14:textId="77777777" w:rsidR="001261A8" w:rsidRDefault="001261A8" w:rsidP="00FD772D">
      <w:pPr>
        <w:jc w:val="both"/>
        <w:rPr>
          <w:rFonts w:cstheme="minorHAnsi"/>
          <w:sz w:val="24"/>
          <w:szCs w:val="24"/>
        </w:rPr>
      </w:pPr>
    </w:p>
    <w:p w14:paraId="639F32AD" w14:textId="0C8B320E" w:rsidR="001261A8" w:rsidRDefault="001261A8" w:rsidP="00FD772D">
      <w:pPr>
        <w:jc w:val="both"/>
        <w:rPr>
          <w:rFonts w:cstheme="minorHAnsi"/>
          <w:sz w:val="24"/>
          <w:szCs w:val="24"/>
        </w:rPr>
      </w:pPr>
      <w:r w:rsidRPr="001261A8">
        <w:rPr>
          <w:rFonts w:cstheme="minorHAnsi"/>
          <w:sz w:val="24"/>
          <w:szCs w:val="24"/>
        </w:rPr>
        <w:drawing>
          <wp:inline distT="0" distB="0" distL="0" distR="0" wp14:anchorId="59CC076F" wp14:editId="5D733CB0">
            <wp:extent cx="5731510" cy="2998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8470"/>
                    </a:xfrm>
                    <a:prstGeom prst="rect">
                      <a:avLst/>
                    </a:prstGeom>
                  </pic:spPr>
                </pic:pic>
              </a:graphicData>
            </a:graphic>
          </wp:inline>
        </w:drawing>
      </w:r>
    </w:p>
    <w:p w14:paraId="530BFF54" w14:textId="0E4F14DB" w:rsidR="001261A8" w:rsidRDefault="001261A8" w:rsidP="00FD772D">
      <w:pPr>
        <w:jc w:val="both"/>
        <w:rPr>
          <w:rFonts w:cstheme="minorHAnsi"/>
          <w:sz w:val="24"/>
          <w:szCs w:val="24"/>
        </w:rPr>
      </w:pPr>
    </w:p>
    <w:p w14:paraId="0ADFD926" w14:textId="489A3423" w:rsidR="001261A8" w:rsidRDefault="001261A8" w:rsidP="00FD772D">
      <w:pPr>
        <w:jc w:val="both"/>
        <w:rPr>
          <w:rFonts w:cstheme="minorHAnsi"/>
          <w:sz w:val="24"/>
          <w:szCs w:val="24"/>
        </w:rPr>
      </w:pPr>
    </w:p>
    <w:p w14:paraId="5ECEF86E" w14:textId="451D8C5F" w:rsidR="001261A8" w:rsidRDefault="001261A8" w:rsidP="00FD772D">
      <w:pPr>
        <w:jc w:val="both"/>
        <w:rPr>
          <w:rFonts w:cstheme="minorHAnsi"/>
          <w:sz w:val="24"/>
          <w:szCs w:val="24"/>
        </w:rPr>
      </w:pPr>
    </w:p>
    <w:p w14:paraId="078DD51F" w14:textId="417D77E1" w:rsidR="001261A8" w:rsidRDefault="001261A8" w:rsidP="00FD772D">
      <w:pPr>
        <w:jc w:val="both"/>
        <w:rPr>
          <w:rFonts w:cstheme="minorHAnsi"/>
          <w:sz w:val="24"/>
          <w:szCs w:val="24"/>
        </w:rPr>
      </w:pPr>
    </w:p>
    <w:p w14:paraId="056CC8AF" w14:textId="216E6F0A" w:rsidR="001261A8" w:rsidRDefault="001261A8" w:rsidP="00FD772D">
      <w:pPr>
        <w:pStyle w:val="ListParagraph"/>
        <w:numPr>
          <w:ilvl w:val="0"/>
          <w:numId w:val="1"/>
        </w:numPr>
        <w:jc w:val="both"/>
        <w:rPr>
          <w:rFonts w:cstheme="minorHAnsi"/>
          <w:b/>
          <w:bCs/>
          <w:sz w:val="24"/>
          <w:szCs w:val="24"/>
        </w:rPr>
      </w:pPr>
      <w:r>
        <w:rPr>
          <w:rFonts w:cstheme="minorHAnsi"/>
          <w:b/>
          <w:bCs/>
          <w:sz w:val="24"/>
          <w:szCs w:val="24"/>
        </w:rPr>
        <w:t>Visualization</w:t>
      </w:r>
    </w:p>
    <w:p w14:paraId="0F96A617" w14:textId="57843A04" w:rsidR="001261A8" w:rsidRDefault="00FD772D" w:rsidP="00FD772D">
      <w:pPr>
        <w:pStyle w:val="NoSpacing"/>
        <w:jc w:val="both"/>
      </w:pPr>
      <w:r w:rsidRPr="00FD772D">
        <w:t>Data visualization is used to make complex data easier to understand, identify relationships and correlations, and communicate insights and findings to others. It also makes data more engaging, which can encourage people to explore it further. Finally, data visualization supports decision-making by providing a clear, visual representation of the data that can help identify trends and patterns that might be missed in other forms of analysis.</w:t>
      </w:r>
    </w:p>
    <w:p w14:paraId="06B28C7D" w14:textId="0AC45382" w:rsidR="00FD772D" w:rsidRDefault="00FD772D" w:rsidP="00FD772D">
      <w:pPr>
        <w:pStyle w:val="NoSpacing"/>
        <w:jc w:val="both"/>
      </w:pPr>
    </w:p>
    <w:p w14:paraId="28C44944" w14:textId="240F3CC6" w:rsidR="00FD772D" w:rsidRDefault="00FD772D" w:rsidP="00FD772D">
      <w:pPr>
        <w:pStyle w:val="NoSpacing"/>
        <w:jc w:val="both"/>
      </w:pPr>
      <w:r w:rsidRPr="00FD772D">
        <w:drawing>
          <wp:inline distT="0" distB="0" distL="0" distR="0" wp14:anchorId="4149188D" wp14:editId="106AD51C">
            <wp:extent cx="5731510" cy="1569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69720"/>
                    </a:xfrm>
                    <a:prstGeom prst="rect">
                      <a:avLst/>
                    </a:prstGeom>
                  </pic:spPr>
                </pic:pic>
              </a:graphicData>
            </a:graphic>
          </wp:inline>
        </w:drawing>
      </w:r>
    </w:p>
    <w:p w14:paraId="779B2ED9" w14:textId="17614082" w:rsidR="00FD772D" w:rsidRDefault="00FD772D" w:rsidP="00FD772D">
      <w:pPr>
        <w:pStyle w:val="NoSpacing"/>
        <w:jc w:val="both"/>
      </w:pPr>
    </w:p>
    <w:p w14:paraId="08F47081" w14:textId="5DB9CFD0" w:rsidR="00FD772D" w:rsidRDefault="00FD772D" w:rsidP="00FD772D">
      <w:pPr>
        <w:pStyle w:val="NoSpacing"/>
        <w:jc w:val="both"/>
      </w:pPr>
      <w:r>
        <w:rPr>
          <w:noProof/>
        </w:rPr>
        <w:drawing>
          <wp:inline distT="0" distB="0" distL="0" distR="0" wp14:anchorId="500888DE" wp14:editId="13AD0E8B">
            <wp:extent cx="2225040" cy="202089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3603" cy="2037752"/>
                    </a:xfrm>
                    <a:prstGeom prst="rect">
                      <a:avLst/>
                    </a:prstGeom>
                    <a:noFill/>
                    <a:ln>
                      <a:noFill/>
                    </a:ln>
                  </pic:spPr>
                </pic:pic>
              </a:graphicData>
            </a:graphic>
          </wp:inline>
        </w:drawing>
      </w:r>
      <w:r>
        <w:rPr>
          <w:noProof/>
        </w:rPr>
        <w:drawing>
          <wp:inline distT="0" distB="0" distL="0" distR="0" wp14:anchorId="65F128A1" wp14:editId="043E9F41">
            <wp:extent cx="2275255"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2599" cy="2005010"/>
                    </a:xfrm>
                    <a:prstGeom prst="rect">
                      <a:avLst/>
                    </a:prstGeom>
                    <a:noFill/>
                    <a:ln>
                      <a:noFill/>
                    </a:ln>
                  </pic:spPr>
                </pic:pic>
              </a:graphicData>
            </a:graphic>
          </wp:inline>
        </w:drawing>
      </w:r>
    </w:p>
    <w:p w14:paraId="3C665014" w14:textId="3C1AF039" w:rsidR="00FD772D" w:rsidRDefault="00FD772D" w:rsidP="00FD772D">
      <w:pPr>
        <w:pStyle w:val="NoSpacing"/>
        <w:jc w:val="both"/>
      </w:pPr>
    </w:p>
    <w:p w14:paraId="707E9631" w14:textId="4354CDB0" w:rsidR="00FD772D" w:rsidRDefault="00FD772D" w:rsidP="00FD772D">
      <w:pPr>
        <w:pStyle w:val="NoSpacing"/>
        <w:jc w:val="both"/>
      </w:pPr>
    </w:p>
    <w:p w14:paraId="2763A464" w14:textId="77777777" w:rsidR="00FD772D" w:rsidRDefault="00FD772D" w:rsidP="00FD772D">
      <w:pPr>
        <w:pStyle w:val="NoSpacing"/>
        <w:jc w:val="both"/>
      </w:pPr>
    </w:p>
    <w:p w14:paraId="6EC26B1C" w14:textId="33940A8F" w:rsidR="00FD772D" w:rsidRDefault="00FD772D" w:rsidP="00FD772D">
      <w:pPr>
        <w:pStyle w:val="NoSpacing"/>
        <w:jc w:val="both"/>
      </w:pPr>
      <w:r>
        <w:rPr>
          <w:noProof/>
        </w:rPr>
        <w:drawing>
          <wp:inline distT="0" distB="0" distL="0" distR="0" wp14:anchorId="511E0691" wp14:editId="05C87166">
            <wp:extent cx="2918106" cy="2545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116" cy="2552066"/>
                    </a:xfrm>
                    <a:prstGeom prst="rect">
                      <a:avLst/>
                    </a:prstGeom>
                    <a:noFill/>
                    <a:ln>
                      <a:noFill/>
                    </a:ln>
                  </pic:spPr>
                </pic:pic>
              </a:graphicData>
            </a:graphic>
          </wp:inline>
        </w:drawing>
      </w:r>
      <w:r>
        <w:rPr>
          <w:noProof/>
        </w:rPr>
        <w:drawing>
          <wp:inline distT="0" distB="0" distL="0" distR="0" wp14:anchorId="23AAC719" wp14:editId="0410311C">
            <wp:extent cx="2756560" cy="24003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0345" cy="2403596"/>
                    </a:xfrm>
                    <a:prstGeom prst="rect">
                      <a:avLst/>
                    </a:prstGeom>
                    <a:noFill/>
                    <a:ln>
                      <a:noFill/>
                    </a:ln>
                  </pic:spPr>
                </pic:pic>
              </a:graphicData>
            </a:graphic>
          </wp:inline>
        </w:drawing>
      </w:r>
    </w:p>
    <w:p w14:paraId="5165CD51" w14:textId="49826D33" w:rsidR="00FD772D" w:rsidRDefault="00FD772D" w:rsidP="00FD772D">
      <w:pPr>
        <w:pStyle w:val="NoSpacing"/>
        <w:jc w:val="both"/>
      </w:pPr>
    </w:p>
    <w:p w14:paraId="2BA41006" w14:textId="50078F7E" w:rsidR="00FD772D" w:rsidRDefault="00FD772D" w:rsidP="00FD772D">
      <w:pPr>
        <w:pStyle w:val="NoSpacing"/>
        <w:jc w:val="both"/>
      </w:pPr>
    </w:p>
    <w:p w14:paraId="4D18C265" w14:textId="49E66C91" w:rsidR="00FD772D" w:rsidRDefault="00FD772D" w:rsidP="00FD772D">
      <w:pPr>
        <w:pStyle w:val="NoSpacing"/>
        <w:jc w:val="both"/>
      </w:pPr>
    </w:p>
    <w:p w14:paraId="27DFC248" w14:textId="77777777" w:rsidR="00FD772D" w:rsidRDefault="00FD772D" w:rsidP="00FD772D">
      <w:pPr>
        <w:pStyle w:val="NoSpacing"/>
        <w:jc w:val="both"/>
      </w:pPr>
    </w:p>
    <w:p w14:paraId="277AACD9" w14:textId="34A666CC" w:rsidR="00FD772D" w:rsidRDefault="00FD772D" w:rsidP="00FD772D">
      <w:pPr>
        <w:pStyle w:val="NoSpacing"/>
        <w:jc w:val="both"/>
      </w:pPr>
      <w:r>
        <w:rPr>
          <w:noProof/>
        </w:rPr>
        <w:drawing>
          <wp:inline distT="0" distB="0" distL="0" distR="0" wp14:anchorId="4E064047" wp14:editId="2FF4BC49">
            <wp:extent cx="2949082" cy="2567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716" cy="2579812"/>
                    </a:xfrm>
                    <a:prstGeom prst="rect">
                      <a:avLst/>
                    </a:prstGeom>
                    <a:noFill/>
                    <a:ln>
                      <a:noFill/>
                    </a:ln>
                  </pic:spPr>
                </pic:pic>
              </a:graphicData>
            </a:graphic>
          </wp:inline>
        </w:drawing>
      </w:r>
      <w:r>
        <w:rPr>
          <w:noProof/>
        </w:rPr>
        <w:drawing>
          <wp:inline distT="0" distB="0" distL="0" distR="0" wp14:anchorId="4824A472" wp14:editId="78944D51">
            <wp:extent cx="2717159" cy="23698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1094" cy="2373252"/>
                    </a:xfrm>
                    <a:prstGeom prst="rect">
                      <a:avLst/>
                    </a:prstGeom>
                    <a:noFill/>
                    <a:ln>
                      <a:noFill/>
                    </a:ln>
                  </pic:spPr>
                </pic:pic>
              </a:graphicData>
            </a:graphic>
          </wp:inline>
        </w:drawing>
      </w:r>
    </w:p>
    <w:p w14:paraId="140DA057" w14:textId="4E7E890D" w:rsidR="00FD772D" w:rsidRDefault="00FD772D" w:rsidP="00FD772D">
      <w:pPr>
        <w:pStyle w:val="NoSpacing"/>
        <w:jc w:val="both"/>
      </w:pPr>
      <w:r>
        <w:rPr>
          <w:noProof/>
        </w:rPr>
        <w:drawing>
          <wp:inline distT="0" distB="0" distL="0" distR="0" wp14:anchorId="4437FC58" wp14:editId="6B59590A">
            <wp:extent cx="2437580" cy="21259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2724" cy="2130466"/>
                    </a:xfrm>
                    <a:prstGeom prst="rect">
                      <a:avLst/>
                    </a:prstGeom>
                    <a:noFill/>
                    <a:ln>
                      <a:noFill/>
                    </a:ln>
                  </pic:spPr>
                </pic:pic>
              </a:graphicData>
            </a:graphic>
          </wp:inline>
        </w:drawing>
      </w:r>
      <w:r>
        <w:rPr>
          <w:noProof/>
        </w:rPr>
        <w:drawing>
          <wp:inline distT="0" distB="0" distL="0" distR="0" wp14:anchorId="42203226" wp14:editId="2C442CFC">
            <wp:extent cx="3075370" cy="2682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1299" cy="2687411"/>
                    </a:xfrm>
                    <a:prstGeom prst="rect">
                      <a:avLst/>
                    </a:prstGeom>
                    <a:noFill/>
                    <a:ln>
                      <a:noFill/>
                    </a:ln>
                  </pic:spPr>
                </pic:pic>
              </a:graphicData>
            </a:graphic>
          </wp:inline>
        </w:drawing>
      </w:r>
    </w:p>
    <w:p w14:paraId="675C98D4" w14:textId="665FE670" w:rsidR="00FD772D" w:rsidRDefault="00FD772D" w:rsidP="00FD772D">
      <w:pPr>
        <w:pStyle w:val="NoSpacing"/>
        <w:jc w:val="both"/>
      </w:pPr>
    </w:p>
    <w:p w14:paraId="08184656" w14:textId="0CC715C2" w:rsidR="00FD772D" w:rsidRDefault="00FD772D" w:rsidP="00FD772D">
      <w:pPr>
        <w:pStyle w:val="NoSpacing"/>
        <w:jc w:val="both"/>
      </w:pPr>
    </w:p>
    <w:p w14:paraId="4C9A72CA" w14:textId="1B4E05C6" w:rsidR="0063505C" w:rsidRPr="0063505C" w:rsidRDefault="0063505C" w:rsidP="00FD772D">
      <w:pPr>
        <w:pStyle w:val="NoSpacing"/>
        <w:jc w:val="both"/>
        <w:rPr>
          <w:b/>
          <w:bCs/>
          <w:sz w:val="24"/>
          <w:szCs w:val="24"/>
        </w:rPr>
      </w:pPr>
      <w:r w:rsidRPr="0063505C">
        <w:rPr>
          <w:b/>
          <w:bCs/>
          <w:sz w:val="24"/>
          <w:szCs w:val="24"/>
        </w:rPr>
        <w:t>Observations:</w:t>
      </w:r>
    </w:p>
    <w:p w14:paraId="004F2ABA" w14:textId="16BD3358" w:rsidR="0063505C" w:rsidRPr="0063505C" w:rsidRDefault="0063505C" w:rsidP="0063505C">
      <w:pPr>
        <w:pStyle w:val="NoSpacing"/>
        <w:jc w:val="both"/>
        <w:rPr>
          <w:sz w:val="24"/>
          <w:szCs w:val="24"/>
        </w:rPr>
      </w:pPr>
      <w:r w:rsidRPr="0063505C">
        <w:rPr>
          <w:sz w:val="24"/>
          <w:szCs w:val="24"/>
        </w:rPr>
        <w:t>The following are insights based on the given data:</w:t>
      </w:r>
    </w:p>
    <w:p w14:paraId="7826D9FD" w14:textId="77777777" w:rsidR="0063505C" w:rsidRPr="0063505C" w:rsidRDefault="0063505C" w:rsidP="0063505C">
      <w:pPr>
        <w:pStyle w:val="NoSpacing"/>
        <w:jc w:val="both"/>
        <w:rPr>
          <w:sz w:val="24"/>
          <w:szCs w:val="24"/>
        </w:rPr>
      </w:pPr>
    </w:p>
    <w:p w14:paraId="0585B680" w14:textId="77777777" w:rsidR="0063505C" w:rsidRPr="0063505C" w:rsidRDefault="0063505C" w:rsidP="0063505C">
      <w:pPr>
        <w:pStyle w:val="NoSpacing"/>
        <w:numPr>
          <w:ilvl w:val="0"/>
          <w:numId w:val="2"/>
        </w:numPr>
        <w:jc w:val="both"/>
        <w:rPr>
          <w:sz w:val="24"/>
          <w:szCs w:val="24"/>
        </w:rPr>
      </w:pPr>
      <w:r w:rsidRPr="0063505C">
        <w:rPr>
          <w:sz w:val="24"/>
          <w:szCs w:val="24"/>
        </w:rPr>
        <w:t>Data is almost equally distributed for source and destination:</w:t>
      </w:r>
    </w:p>
    <w:p w14:paraId="75B70A76" w14:textId="77777777" w:rsidR="0063505C" w:rsidRPr="0063505C" w:rsidRDefault="0063505C" w:rsidP="0063505C">
      <w:pPr>
        <w:pStyle w:val="NoSpacing"/>
        <w:jc w:val="both"/>
        <w:rPr>
          <w:sz w:val="24"/>
          <w:szCs w:val="24"/>
        </w:rPr>
      </w:pPr>
      <w:r w:rsidRPr="0063505C">
        <w:rPr>
          <w:sz w:val="24"/>
          <w:szCs w:val="24"/>
        </w:rPr>
        <w:t>The even distribution of data for source and destination suggests that the customers booking the cab are spread out across various locations, which can be advantageous for cab companies to optimize their services and coverage.</w:t>
      </w:r>
    </w:p>
    <w:p w14:paraId="0A195964" w14:textId="77777777" w:rsidR="0063505C" w:rsidRPr="0063505C" w:rsidRDefault="0063505C" w:rsidP="0063505C">
      <w:pPr>
        <w:pStyle w:val="NoSpacing"/>
        <w:jc w:val="both"/>
        <w:rPr>
          <w:sz w:val="24"/>
          <w:szCs w:val="24"/>
        </w:rPr>
      </w:pPr>
    </w:p>
    <w:p w14:paraId="09870302" w14:textId="77777777" w:rsidR="0063505C" w:rsidRPr="0063505C" w:rsidRDefault="0063505C" w:rsidP="0063505C">
      <w:pPr>
        <w:pStyle w:val="NoSpacing"/>
        <w:numPr>
          <w:ilvl w:val="0"/>
          <w:numId w:val="2"/>
        </w:numPr>
        <w:jc w:val="both"/>
        <w:rPr>
          <w:sz w:val="24"/>
          <w:szCs w:val="24"/>
        </w:rPr>
      </w:pPr>
      <w:r w:rsidRPr="0063505C">
        <w:rPr>
          <w:sz w:val="24"/>
          <w:szCs w:val="24"/>
        </w:rPr>
        <w:t>Weather was cloudy when most of the customers booked cab and least of them booked on foggy day:</w:t>
      </w:r>
    </w:p>
    <w:p w14:paraId="1B8B279D" w14:textId="565F7A74" w:rsidR="0063505C" w:rsidRDefault="0063505C" w:rsidP="0063505C">
      <w:pPr>
        <w:pStyle w:val="NoSpacing"/>
        <w:jc w:val="both"/>
        <w:rPr>
          <w:sz w:val="24"/>
          <w:szCs w:val="24"/>
        </w:rPr>
      </w:pPr>
      <w:r w:rsidRPr="0063505C">
        <w:rPr>
          <w:sz w:val="24"/>
          <w:szCs w:val="24"/>
        </w:rPr>
        <w:t>It appears that customers are more likely to book a cab on cloudy days and less likely on foggy days. This may be due to the fact that cloudy weather may not significantly impact transportation, while foggy weather can be challenging and even dangerous to drive in, causing people to avoid booking a cab altogether.</w:t>
      </w:r>
    </w:p>
    <w:p w14:paraId="27E99AA5" w14:textId="47DE7200" w:rsidR="00654F2F" w:rsidRDefault="00654F2F" w:rsidP="0063505C">
      <w:pPr>
        <w:pStyle w:val="NoSpacing"/>
        <w:jc w:val="both"/>
        <w:rPr>
          <w:sz w:val="24"/>
          <w:szCs w:val="24"/>
        </w:rPr>
      </w:pPr>
    </w:p>
    <w:p w14:paraId="3BC83D78" w14:textId="77777777" w:rsidR="00654F2F" w:rsidRPr="0063505C" w:rsidRDefault="00654F2F" w:rsidP="0063505C">
      <w:pPr>
        <w:pStyle w:val="NoSpacing"/>
        <w:jc w:val="both"/>
        <w:rPr>
          <w:sz w:val="24"/>
          <w:szCs w:val="24"/>
        </w:rPr>
      </w:pPr>
    </w:p>
    <w:p w14:paraId="447B7B3D" w14:textId="77777777" w:rsidR="0063505C" w:rsidRPr="0063505C" w:rsidRDefault="0063505C" w:rsidP="0063505C">
      <w:pPr>
        <w:pStyle w:val="NoSpacing"/>
        <w:jc w:val="both"/>
        <w:rPr>
          <w:sz w:val="24"/>
          <w:szCs w:val="24"/>
        </w:rPr>
      </w:pPr>
    </w:p>
    <w:p w14:paraId="5033BEC2" w14:textId="77777777" w:rsidR="0063505C" w:rsidRPr="0063505C" w:rsidRDefault="0063505C" w:rsidP="0063505C">
      <w:pPr>
        <w:pStyle w:val="NoSpacing"/>
        <w:numPr>
          <w:ilvl w:val="0"/>
          <w:numId w:val="2"/>
        </w:numPr>
        <w:jc w:val="both"/>
        <w:rPr>
          <w:sz w:val="24"/>
          <w:szCs w:val="24"/>
        </w:rPr>
      </w:pPr>
      <w:r w:rsidRPr="0063505C">
        <w:rPr>
          <w:sz w:val="24"/>
          <w:szCs w:val="24"/>
        </w:rPr>
        <w:t>Most of the cabs were booked in the midnight mostly after 10 P.M.:</w:t>
      </w:r>
    </w:p>
    <w:p w14:paraId="6C29EC05" w14:textId="77777777" w:rsidR="0063505C" w:rsidRPr="0063505C" w:rsidRDefault="0063505C" w:rsidP="0063505C">
      <w:pPr>
        <w:pStyle w:val="NoSpacing"/>
        <w:jc w:val="both"/>
        <w:rPr>
          <w:sz w:val="24"/>
          <w:szCs w:val="24"/>
        </w:rPr>
      </w:pPr>
      <w:r w:rsidRPr="0063505C">
        <w:rPr>
          <w:sz w:val="24"/>
          <w:szCs w:val="24"/>
        </w:rPr>
        <w:t>The high number of bookings after 10 P.M. indicates that there is significant demand for transportation services during late hours. Cab companies can use this insight to optimize their services during these peak hours.</w:t>
      </w:r>
    </w:p>
    <w:p w14:paraId="1F5069F7" w14:textId="77777777" w:rsidR="0063505C" w:rsidRPr="0063505C" w:rsidRDefault="0063505C" w:rsidP="0063505C">
      <w:pPr>
        <w:pStyle w:val="NoSpacing"/>
        <w:jc w:val="both"/>
        <w:rPr>
          <w:sz w:val="24"/>
          <w:szCs w:val="24"/>
        </w:rPr>
      </w:pPr>
    </w:p>
    <w:p w14:paraId="6AFDDCCE" w14:textId="77777777" w:rsidR="0063505C" w:rsidRPr="0063505C" w:rsidRDefault="0063505C" w:rsidP="0063505C">
      <w:pPr>
        <w:pStyle w:val="NoSpacing"/>
        <w:numPr>
          <w:ilvl w:val="0"/>
          <w:numId w:val="2"/>
        </w:numPr>
        <w:jc w:val="both"/>
        <w:rPr>
          <w:sz w:val="24"/>
          <w:szCs w:val="24"/>
        </w:rPr>
      </w:pPr>
      <w:r w:rsidRPr="0063505C">
        <w:rPr>
          <w:sz w:val="24"/>
          <w:szCs w:val="24"/>
        </w:rPr>
        <w:t>Month end found to be the busiest days:</w:t>
      </w:r>
    </w:p>
    <w:p w14:paraId="280CADE5" w14:textId="77777777" w:rsidR="0063505C" w:rsidRPr="0063505C" w:rsidRDefault="0063505C" w:rsidP="0063505C">
      <w:pPr>
        <w:pStyle w:val="NoSpacing"/>
        <w:jc w:val="both"/>
        <w:rPr>
          <w:sz w:val="24"/>
          <w:szCs w:val="24"/>
        </w:rPr>
      </w:pPr>
      <w:r w:rsidRPr="0063505C">
        <w:rPr>
          <w:sz w:val="24"/>
          <w:szCs w:val="24"/>
        </w:rPr>
        <w:t>The observation that month-end is the busiest day for cab bookings could suggest that customers are more likely to book a cab during payday or while running errands to complete their month-end tasks.</w:t>
      </w:r>
    </w:p>
    <w:p w14:paraId="0977E2C4" w14:textId="77777777" w:rsidR="0063505C" w:rsidRPr="0063505C" w:rsidRDefault="0063505C" w:rsidP="0063505C">
      <w:pPr>
        <w:pStyle w:val="NoSpacing"/>
        <w:jc w:val="both"/>
        <w:rPr>
          <w:sz w:val="24"/>
          <w:szCs w:val="24"/>
        </w:rPr>
      </w:pPr>
    </w:p>
    <w:p w14:paraId="574331FF" w14:textId="77777777" w:rsidR="0063505C" w:rsidRPr="0063505C" w:rsidRDefault="0063505C" w:rsidP="0063505C">
      <w:pPr>
        <w:pStyle w:val="NoSpacing"/>
        <w:numPr>
          <w:ilvl w:val="0"/>
          <w:numId w:val="2"/>
        </w:numPr>
        <w:jc w:val="both"/>
        <w:rPr>
          <w:sz w:val="24"/>
          <w:szCs w:val="24"/>
        </w:rPr>
      </w:pPr>
      <w:r w:rsidRPr="0063505C">
        <w:rPr>
          <w:sz w:val="24"/>
          <w:szCs w:val="24"/>
        </w:rPr>
        <w:t>People mostly booking the cabs which are budget-friendly:</w:t>
      </w:r>
    </w:p>
    <w:p w14:paraId="47E1F7B3" w14:textId="7370E0C1" w:rsidR="0063505C" w:rsidRDefault="0063505C" w:rsidP="0063505C">
      <w:pPr>
        <w:pStyle w:val="NoSpacing"/>
        <w:jc w:val="both"/>
        <w:rPr>
          <w:sz w:val="24"/>
          <w:szCs w:val="24"/>
        </w:rPr>
      </w:pPr>
      <w:r w:rsidRPr="0063505C">
        <w:rPr>
          <w:sz w:val="24"/>
          <w:szCs w:val="24"/>
        </w:rPr>
        <w:t>Customers preferring budget-friendly cabs could indicate that price sensitivity is an essential factor for cab bookings. Cab companies can use this insight to offer more budget-friendly services or pricing strategies to attract more customers.</w:t>
      </w:r>
    </w:p>
    <w:p w14:paraId="4C6B4E0A" w14:textId="4B9DAE46" w:rsidR="0063505C" w:rsidRDefault="0063505C" w:rsidP="0063505C">
      <w:pPr>
        <w:pStyle w:val="NoSpacing"/>
        <w:jc w:val="both"/>
        <w:rPr>
          <w:sz w:val="24"/>
          <w:szCs w:val="24"/>
        </w:rPr>
      </w:pPr>
    </w:p>
    <w:p w14:paraId="7B3388B2" w14:textId="031009A2" w:rsidR="0063505C" w:rsidRDefault="0063505C" w:rsidP="0063505C">
      <w:pPr>
        <w:pStyle w:val="NoSpacing"/>
        <w:jc w:val="both"/>
        <w:rPr>
          <w:sz w:val="24"/>
          <w:szCs w:val="24"/>
        </w:rPr>
      </w:pPr>
    </w:p>
    <w:p w14:paraId="194E2DCC" w14:textId="4C93D636" w:rsidR="0063505C" w:rsidRDefault="0063505C" w:rsidP="0063505C">
      <w:pPr>
        <w:pStyle w:val="NoSpacing"/>
        <w:numPr>
          <w:ilvl w:val="0"/>
          <w:numId w:val="1"/>
        </w:numPr>
        <w:jc w:val="both"/>
        <w:rPr>
          <w:b/>
          <w:bCs/>
          <w:sz w:val="24"/>
          <w:szCs w:val="24"/>
        </w:rPr>
      </w:pPr>
      <w:r>
        <w:rPr>
          <w:b/>
          <w:bCs/>
          <w:sz w:val="24"/>
          <w:szCs w:val="24"/>
        </w:rPr>
        <w:t>Geometric Analysis</w:t>
      </w:r>
    </w:p>
    <w:p w14:paraId="5E8DBCF1" w14:textId="1DA7EFD0" w:rsidR="0063505C" w:rsidRDefault="0063505C" w:rsidP="00654F2F">
      <w:pPr>
        <w:pStyle w:val="NoSpacing"/>
        <w:jc w:val="both"/>
        <w:rPr>
          <w:sz w:val="24"/>
          <w:szCs w:val="24"/>
        </w:rPr>
      </w:pPr>
      <w:r w:rsidRPr="0063505C">
        <w:rPr>
          <w:sz w:val="24"/>
          <w:szCs w:val="24"/>
        </w:rPr>
        <w:t>Geometric analysis is used to study geometric objects and their properties such as shape, size, and position. It is used to provide a rigorous mathematical foundation for various areas such as physics, engineering, and computer science. Geometric analysis enables the development of powerful tools to solve complex problems in these fields.</w:t>
      </w:r>
    </w:p>
    <w:p w14:paraId="4EA7C824" w14:textId="15B5F528" w:rsidR="0063505C" w:rsidRDefault="0063505C" w:rsidP="0063505C">
      <w:pPr>
        <w:pStyle w:val="NoSpacing"/>
        <w:ind w:left="720"/>
        <w:jc w:val="both"/>
        <w:rPr>
          <w:sz w:val="24"/>
          <w:szCs w:val="24"/>
        </w:rPr>
      </w:pPr>
    </w:p>
    <w:p w14:paraId="008ABE7A" w14:textId="77777777" w:rsidR="0063505C" w:rsidRPr="0063505C" w:rsidRDefault="0063505C" w:rsidP="0063505C">
      <w:pPr>
        <w:pStyle w:val="NoSpacing"/>
        <w:ind w:left="720"/>
        <w:jc w:val="both"/>
        <w:rPr>
          <w:sz w:val="24"/>
          <w:szCs w:val="24"/>
        </w:rPr>
      </w:pPr>
    </w:p>
    <w:p w14:paraId="44156BE5" w14:textId="6303DB44" w:rsidR="0063505C" w:rsidRPr="0063505C" w:rsidRDefault="0063505C" w:rsidP="0063505C">
      <w:pPr>
        <w:pStyle w:val="NoSpacing"/>
        <w:jc w:val="both"/>
        <w:rPr>
          <w:b/>
          <w:bCs/>
          <w:sz w:val="24"/>
          <w:szCs w:val="24"/>
        </w:rPr>
      </w:pPr>
      <w:r w:rsidRPr="0063505C">
        <w:rPr>
          <w:b/>
          <w:bCs/>
          <w:sz w:val="24"/>
          <w:szCs w:val="24"/>
        </w:rPr>
        <w:drawing>
          <wp:inline distT="0" distB="0" distL="0" distR="0" wp14:anchorId="25FFBB90" wp14:editId="3CE587B4">
            <wp:extent cx="5731510" cy="30905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90545"/>
                    </a:xfrm>
                    <a:prstGeom prst="rect">
                      <a:avLst/>
                    </a:prstGeom>
                  </pic:spPr>
                </pic:pic>
              </a:graphicData>
            </a:graphic>
          </wp:inline>
        </w:drawing>
      </w:r>
    </w:p>
    <w:p w14:paraId="42E875BA" w14:textId="59E4DE67" w:rsidR="0063505C" w:rsidRPr="0063505C" w:rsidRDefault="0063505C" w:rsidP="0063505C">
      <w:pPr>
        <w:pStyle w:val="NoSpacing"/>
        <w:jc w:val="both"/>
        <w:rPr>
          <w:sz w:val="24"/>
          <w:szCs w:val="24"/>
        </w:rPr>
      </w:pPr>
      <w:r w:rsidRPr="0063505C">
        <w:rPr>
          <w:sz w:val="24"/>
          <w:szCs w:val="24"/>
        </w:rPr>
        <w:drawing>
          <wp:inline distT="0" distB="0" distL="0" distR="0" wp14:anchorId="3C34FCBF" wp14:editId="76269FFF">
            <wp:extent cx="5731510" cy="31407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40710"/>
                    </a:xfrm>
                    <a:prstGeom prst="rect">
                      <a:avLst/>
                    </a:prstGeom>
                  </pic:spPr>
                </pic:pic>
              </a:graphicData>
            </a:graphic>
          </wp:inline>
        </w:drawing>
      </w:r>
    </w:p>
    <w:p w14:paraId="1B403E7F" w14:textId="65B9F19C" w:rsidR="0063505C" w:rsidRDefault="0063505C" w:rsidP="0063505C">
      <w:pPr>
        <w:pStyle w:val="NoSpacing"/>
        <w:jc w:val="both"/>
        <w:rPr>
          <w:sz w:val="24"/>
          <w:szCs w:val="24"/>
        </w:rPr>
      </w:pPr>
    </w:p>
    <w:p w14:paraId="2976DCB8" w14:textId="4FFE4520" w:rsidR="0063505C" w:rsidRDefault="0063505C" w:rsidP="0063505C">
      <w:pPr>
        <w:pStyle w:val="NoSpacing"/>
        <w:jc w:val="both"/>
        <w:rPr>
          <w:sz w:val="24"/>
          <w:szCs w:val="24"/>
        </w:rPr>
      </w:pPr>
    </w:p>
    <w:p w14:paraId="68AEC4FF" w14:textId="7B2D4E44" w:rsidR="0063505C" w:rsidRDefault="00F47CA4" w:rsidP="0063505C">
      <w:pPr>
        <w:pStyle w:val="NoSpacing"/>
        <w:jc w:val="both"/>
        <w:rPr>
          <w:b/>
          <w:bCs/>
          <w:sz w:val="24"/>
          <w:szCs w:val="24"/>
        </w:rPr>
      </w:pPr>
      <w:r>
        <w:rPr>
          <w:b/>
          <w:bCs/>
          <w:sz w:val="24"/>
          <w:szCs w:val="24"/>
        </w:rPr>
        <w:t>Observations:</w:t>
      </w:r>
    </w:p>
    <w:p w14:paraId="7DE5B2BE" w14:textId="27EC5E15" w:rsidR="00F47CA4" w:rsidRDefault="00F47CA4" w:rsidP="00F47CA4">
      <w:pPr>
        <w:pStyle w:val="NoSpacing"/>
        <w:jc w:val="both"/>
        <w:rPr>
          <w:sz w:val="24"/>
          <w:szCs w:val="24"/>
        </w:rPr>
      </w:pPr>
      <w:r w:rsidRPr="00F47CA4">
        <w:rPr>
          <w:sz w:val="24"/>
          <w:szCs w:val="24"/>
        </w:rPr>
        <w:t>According to the available data, most of the cab bookings are from the Boston area. This could be due to various factors, such as a higher population density, greater business opportunitie</w:t>
      </w:r>
      <w:r>
        <w:rPr>
          <w:sz w:val="24"/>
          <w:szCs w:val="24"/>
        </w:rPr>
        <w:t>s</w:t>
      </w:r>
      <w:r w:rsidRPr="00F47CA4">
        <w:rPr>
          <w:sz w:val="24"/>
          <w:szCs w:val="24"/>
        </w:rPr>
        <w:t>.</w:t>
      </w:r>
      <w:r>
        <w:rPr>
          <w:sz w:val="24"/>
          <w:szCs w:val="24"/>
        </w:rPr>
        <w:t xml:space="preserve"> Another possible factor could be the quality and reliability of cab services in the Boston area. Cab companies operating in this region may have a reputation for providing efficient and affordable transportation services.</w:t>
      </w:r>
    </w:p>
    <w:p w14:paraId="31E2074F" w14:textId="4CBF3A80" w:rsidR="00F47CA4" w:rsidRDefault="00F47CA4" w:rsidP="00F47CA4">
      <w:pPr>
        <w:pStyle w:val="NoSpacing"/>
        <w:jc w:val="both"/>
        <w:rPr>
          <w:sz w:val="24"/>
          <w:szCs w:val="24"/>
        </w:rPr>
      </w:pPr>
    </w:p>
    <w:p w14:paraId="5F341D8F" w14:textId="77777777" w:rsidR="0091055D" w:rsidRDefault="0091055D" w:rsidP="00F47CA4">
      <w:pPr>
        <w:pStyle w:val="NoSpacing"/>
        <w:jc w:val="both"/>
        <w:rPr>
          <w:sz w:val="24"/>
          <w:szCs w:val="24"/>
        </w:rPr>
      </w:pPr>
    </w:p>
    <w:p w14:paraId="60E01319" w14:textId="70185875" w:rsidR="00F47CA4" w:rsidRDefault="00F47CA4" w:rsidP="00F47CA4">
      <w:pPr>
        <w:pStyle w:val="NoSpacing"/>
        <w:numPr>
          <w:ilvl w:val="0"/>
          <w:numId w:val="1"/>
        </w:numPr>
        <w:jc w:val="both"/>
        <w:rPr>
          <w:b/>
          <w:bCs/>
          <w:sz w:val="24"/>
          <w:szCs w:val="24"/>
        </w:rPr>
      </w:pPr>
      <w:r>
        <w:rPr>
          <w:b/>
          <w:bCs/>
          <w:sz w:val="24"/>
          <w:szCs w:val="24"/>
        </w:rPr>
        <w:t>P</w:t>
      </w:r>
      <w:r w:rsidRPr="00F47CA4">
        <w:rPr>
          <w:b/>
          <w:bCs/>
          <w:sz w:val="24"/>
          <w:szCs w:val="24"/>
        </w:rPr>
        <w:t>sychographic</w:t>
      </w:r>
      <w:r>
        <w:rPr>
          <w:b/>
          <w:bCs/>
          <w:sz w:val="24"/>
          <w:szCs w:val="24"/>
        </w:rPr>
        <w:t xml:space="preserve"> Analysis</w:t>
      </w:r>
    </w:p>
    <w:p w14:paraId="71067072" w14:textId="0CC86700" w:rsidR="00F47CA4" w:rsidRDefault="00F47CA4" w:rsidP="00F47CA4">
      <w:pPr>
        <w:pStyle w:val="NoSpacing"/>
        <w:jc w:val="both"/>
        <w:rPr>
          <w:sz w:val="24"/>
          <w:szCs w:val="24"/>
        </w:rPr>
      </w:pPr>
      <w:r w:rsidRPr="00F47CA4">
        <w:rPr>
          <w:sz w:val="24"/>
          <w:szCs w:val="24"/>
        </w:rPr>
        <w:t xml:space="preserve">Psychographics helps in understanding consumer </w:t>
      </w:r>
      <w:r w:rsidRPr="00F47CA4">
        <w:rPr>
          <w:sz w:val="24"/>
          <w:szCs w:val="24"/>
        </w:rPr>
        <w:t>behaviour</w:t>
      </w:r>
      <w:r w:rsidRPr="00F47CA4">
        <w:rPr>
          <w:sz w:val="24"/>
          <w:szCs w:val="24"/>
        </w:rPr>
        <w:t xml:space="preserve"> by analyzing their personality, values, interests, and lifestyle. It provides insights into the motivations and attitudes of the target audience, which can help marketers create more effective marketing strategies. By understanding the psychographics of their target audience, businesses can tailor their products and services to better meet customer needs and preferences.</w:t>
      </w:r>
    </w:p>
    <w:p w14:paraId="7F24146F" w14:textId="77777777" w:rsidR="00F47CA4" w:rsidRDefault="00F47CA4" w:rsidP="00F47CA4">
      <w:pPr>
        <w:pStyle w:val="NoSpacing"/>
        <w:jc w:val="both"/>
        <w:rPr>
          <w:sz w:val="24"/>
          <w:szCs w:val="24"/>
        </w:rPr>
      </w:pPr>
    </w:p>
    <w:p w14:paraId="30668722" w14:textId="77777777" w:rsidR="00F47CA4" w:rsidRPr="00F47CA4" w:rsidRDefault="00F47CA4" w:rsidP="00F47CA4">
      <w:pPr>
        <w:pStyle w:val="NoSpacing"/>
        <w:jc w:val="both"/>
        <w:rPr>
          <w:sz w:val="24"/>
          <w:szCs w:val="24"/>
        </w:rPr>
      </w:pPr>
    </w:p>
    <w:p w14:paraId="3F664BA5" w14:textId="221E6507" w:rsidR="00F47CA4" w:rsidRDefault="00F47CA4" w:rsidP="00F47CA4">
      <w:pPr>
        <w:pStyle w:val="NoSpacing"/>
        <w:jc w:val="both"/>
        <w:rPr>
          <w:sz w:val="24"/>
          <w:szCs w:val="24"/>
        </w:rPr>
      </w:pPr>
      <w:r w:rsidRPr="00F47CA4">
        <w:rPr>
          <w:sz w:val="24"/>
          <w:szCs w:val="24"/>
        </w:rPr>
        <w:drawing>
          <wp:inline distT="0" distB="0" distL="0" distR="0" wp14:anchorId="1C84559E" wp14:editId="74E67CF0">
            <wp:extent cx="5731510" cy="2171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1700"/>
                    </a:xfrm>
                    <a:prstGeom prst="rect">
                      <a:avLst/>
                    </a:prstGeom>
                  </pic:spPr>
                </pic:pic>
              </a:graphicData>
            </a:graphic>
          </wp:inline>
        </w:drawing>
      </w:r>
    </w:p>
    <w:p w14:paraId="03168900" w14:textId="1292751B" w:rsidR="00F47CA4" w:rsidRDefault="00F47CA4" w:rsidP="00F47CA4">
      <w:pPr>
        <w:pStyle w:val="NoSpacing"/>
        <w:jc w:val="both"/>
        <w:rPr>
          <w:sz w:val="24"/>
          <w:szCs w:val="24"/>
        </w:rPr>
      </w:pPr>
    </w:p>
    <w:p w14:paraId="17A357D1" w14:textId="706CB095" w:rsidR="00F47CA4" w:rsidRDefault="00F47CA4" w:rsidP="00F47CA4">
      <w:pPr>
        <w:pStyle w:val="NoSpacing"/>
        <w:jc w:val="both"/>
        <w:rPr>
          <w:sz w:val="24"/>
          <w:szCs w:val="24"/>
        </w:rPr>
      </w:pPr>
    </w:p>
    <w:p w14:paraId="14BF4529" w14:textId="08CCE148" w:rsidR="00F47CA4" w:rsidRDefault="00F47CA4" w:rsidP="00F47CA4">
      <w:pPr>
        <w:pStyle w:val="NoSpacing"/>
        <w:jc w:val="both"/>
        <w:rPr>
          <w:sz w:val="24"/>
          <w:szCs w:val="24"/>
        </w:rPr>
      </w:pPr>
    </w:p>
    <w:p w14:paraId="019B2C90" w14:textId="39093268" w:rsidR="00F47CA4" w:rsidRDefault="00F47CA4" w:rsidP="00F47CA4">
      <w:pPr>
        <w:pStyle w:val="NoSpacing"/>
        <w:jc w:val="both"/>
        <w:rPr>
          <w:sz w:val="24"/>
          <w:szCs w:val="24"/>
        </w:rPr>
      </w:pPr>
    </w:p>
    <w:p w14:paraId="39DB1F51" w14:textId="5D6B0B27" w:rsidR="00F47CA4" w:rsidRDefault="00F47CA4" w:rsidP="00F47CA4">
      <w:pPr>
        <w:pStyle w:val="NoSpacing"/>
        <w:jc w:val="both"/>
        <w:rPr>
          <w:sz w:val="24"/>
          <w:szCs w:val="24"/>
        </w:rPr>
      </w:pPr>
      <w:r w:rsidRPr="00F47CA4">
        <w:rPr>
          <w:sz w:val="24"/>
          <w:szCs w:val="24"/>
        </w:rPr>
        <w:drawing>
          <wp:inline distT="0" distB="0" distL="0" distR="0" wp14:anchorId="022E1514" wp14:editId="67898774">
            <wp:extent cx="5731510" cy="29076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07665"/>
                    </a:xfrm>
                    <a:prstGeom prst="rect">
                      <a:avLst/>
                    </a:prstGeom>
                  </pic:spPr>
                </pic:pic>
              </a:graphicData>
            </a:graphic>
          </wp:inline>
        </w:drawing>
      </w:r>
    </w:p>
    <w:p w14:paraId="6E97CF5A" w14:textId="421990B1" w:rsidR="00F47CA4" w:rsidRDefault="00F47CA4" w:rsidP="00F47CA4">
      <w:pPr>
        <w:pStyle w:val="NoSpacing"/>
        <w:jc w:val="both"/>
        <w:rPr>
          <w:sz w:val="24"/>
          <w:szCs w:val="24"/>
        </w:rPr>
      </w:pPr>
      <w:r>
        <w:rPr>
          <w:noProof/>
        </w:rPr>
        <w:drawing>
          <wp:inline distT="0" distB="0" distL="0" distR="0" wp14:anchorId="468912F5" wp14:editId="38E99F0C">
            <wp:extent cx="2743200" cy="20416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488" cy="2076830"/>
                    </a:xfrm>
                    <a:prstGeom prst="rect">
                      <a:avLst/>
                    </a:prstGeom>
                    <a:noFill/>
                    <a:ln>
                      <a:noFill/>
                    </a:ln>
                  </pic:spPr>
                </pic:pic>
              </a:graphicData>
            </a:graphic>
          </wp:inline>
        </w:drawing>
      </w:r>
      <w:r>
        <w:rPr>
          <w:noProof/>
        </w:rPr>
        <w:drawing>
          <wp:inline distT="0" distB="0" distL="0" distR="0" wp14:anchorId="05E7A86E" wp14:editId="3F71B304">
            <wp:extent cx="2795905" cy="20726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162" cy="2093587"/>
                    </a:xfrm>
                    <a:prstGeom prst="rect">
                      <a:avLst/>
                    </a:prstGeom>
                    <a:noFill/>
                    <a:ln>
                      <a:noFill/>
                    </a:ln>
                  </pic:spPr>
                </pic:pic>
              </a:graphicData>
            </a:graphic>
          </wp:inline>
        </w:drawing>
      </w:r>
    </w:p>
    <w:p w14:paraId="69D0A220" w14:textId="42D94CC8" w:rsidR="0091055D" w:rsidRDefault="0091055D" w:rsidP="00F47CA4">
      <w:pPr>
        <w:pStyle w:val="NoSpacing"/>
        <w:jc w:val="both"/>
        <w:rPr>
          <w:sz w:val="24"/>
          <w:szCs w:val="24"/>
        </w:rPr>
      </w:pPr>
    </w:p>
    <w:p w14:paraId="256370BF" w14:textId="1283E30A" w:rsidR="0091055D" w:rsidRDefault="0091055D" w:rsidP="00F47CA4">
      <w:pPr>
        <w:pStyle w:val="NoSpacing"/>
        <w:jc w:val="both"/>
        <w:rPr>
          <w:b/>
          <w:bCs/>
          <w:sz w:val="24"/>
          <w:szCs w:val="24"/>
        </w:rPr>
      </w:pPr>
      <w:r>
        <w:rPr>
          <w:b/>
          <w:bCs/>
          <w:sz w:val="24"/>
          <w:szCs w:val="24"/>
        </w:rPr>
        <w:t>Observations:</w:t>
      </w:r>
    </w:p>
    <w:p w14:paraId="68A9AC81" w14:textId="58DD7A8F" w:rsidR="0091055D" w:rsidRDefault="0091055D" w:rsidP="00F47CA4">
      <w:pPr>
        <w:pStyle w:val="NoSpacing"/>
        <w:jc w:val="both"/>
        <w:rPr>
          <w:sz w:val="24"/>
          <w:szCs w:val="24"/>
        </w:rPr>
      </w:pPr>
      <w:r>
        <w:rPr>
          <w:sz w:val="24"/>
          <w:szCs w:val="24"/>
        </w:rPr>
        <w:t>T</w:t>
      </w:r>
      <w:r w:rsidRPr="0091055D">
        <w:rPr>
          <w:sz w:val="24"/>
          <w:szCs w:val="24"/>
        </w:rPr>
        <w:t xml:space="preserve">he distribution of temperature is approximately normal, with a majority of values ranging from 35 to 45 degrees. The preparation intensity is </w:t>
      </w:r>
      <w:proofErr w:type="spellStart"/>
      <w:r w:rsidRPr="0091055D">
        <w:rPr>
          <w:sz w:val="24"/>
          <w:szCs w:val="24"/>
        </w:rPr>
        <w:t>centered</w:t>
      </w:r>
      <w:proofErr w:type="spellEnd"/>
      <w:r w:rsidRPr="0091055D">
        <w:rPr>
          <w:sz w:val="24"/>
          <w:szCs w:val="24"/>
        </w:rPr>
        <w:t xml:space="preserve"> around 0.00, and visibility is around 10. Interestingly, the busiest day for cab bookings was found to be cloudy, while the least busy day was surprisingly a foggy day. Additionally, customers are more likely to ride a cab when there is a precipitation intensity greater than 0.01 and humidity greater than 0.8. These findings provide valuable insights into the relationships between weather conditions and cab booking </w:t>
      </w:r>
      <w:r w:rsidRPr="0091055D">
        <w:rPr>
          <w:sz w:val="24"/>
          <w:szCs w:val="24"/>
        </w:rPr>
        <w:t>behaviour</w:t>
      </w:r>
      <w:r w:rsidRPr="0091055D">
        <w:rPr>
          <w:sz w:val="24"/>
          <w:szCs w:val="24"/>
        </w:rPr>
        <w:t>.</w:t>
      </w:r>
    </w:p>
    <w:p w14:paraId="1A537E65" w14:textId="1024B99E" w:rsidR="0091055D" w:rsidRDefault="0091055D" w:rsidP="00F47CA4">
      <w:pPr>
        <w:pStyle w:val="NoSpacing"/>
        <w:jc w:val="both"/>
        <w:rPr>
          <w:sz w:val="24"/>
          <w:szCs w:val="24"/>
        </w:rPr>
      </w:pPr>
    </w:p>
    <w:p w14:paraId="6BF19C77" w14:textId="77777777" w:rsidR="0091055D" w:rsidRPr="0091055D" w:rsidRDefault="0091055D" w:rsidP="00F47CA4">
      <w:pPr>
        <w:pStyle w:val="NoSpacing"/>
        <w:jc w:val="both"/>
        <w:rPr>
          <w:sz w:val="24"/>
          <w:szCs w:val="24"/>
        </w:rPr>
      </w:pPr>
    </w:p>
    <w:p w14:paraId="0E261397" w14:textId="25B33E64" w:rsidR="0091055D" w:rsidRDefault="0091055D" w:rsidP="0091055D">
      <w:pPr>
        <w:pStyle w:val="NoSpacing"/>
        <w:numPr>
          <w:ilvl w:val="0"/>
          <w:numId w:val="1"/>
        </w:numPr>
        <w:jc w:val="both"/>
        <w:rPr>
          <w:b/>
          <w:bCs/>
          <w:sz w:val="24"/>
          <w:szCs w:val="24"/>
        </w:rPr>
      </w:pPr>
      <w:r>
        <w:rPr>
          <w:b/>
          <w:bCs/>
          <w:sz w:val="24"/>
          <w:szCs w:val="24"/>
        </w:rPr>
        <w:t>Demographic Analysis:</w:t>
      </w:r>
    </w:p>
    <w:p w14:paraId="686D51E6" w14:textId="0C67F6F7" w:rsidR="0091055D" w:rsidRDefault="0091055D" w:rsidP="0091055D">
      <w:pPr>
        <w:pStyle w:val="NoSpacing"/>
        <w:jc w:val="both"/>
        <w:rPr>
          <w:sz w:val="24"/>
          <w:szCs w:val="24"/>
        </w:rPr>
      </w:pPr>
      <w:r w:rsidRPr="0091055D">
        <w:rPr>
          <w:sz w:val="24"/>
          <w:szCs w:val="24"/>
        </w:rPr>
        <w:t xml:space="preserve">Demographic analysis helps in understanding the characteristics of a population, such as age, gender, income, and education. It provides insights into the preferences and </w:t>
      </w:r>
      <w:proofErr w:type="spellStart"/>
      <w:r w:rsidRPr="0091055D">
        <w:rPr>
          <w:sz w:val="24"/>
          <w:szCs w:val="24"/>
        </w:rPr>
        <w:t>behaviors</w:t>
      </w:r>
      <w:proofErr w:type="spellEnd"/>
      <w:r w:rsidRPr="0091055D">
        <w:rPr>
          <w:sz w:val="24"/>
          <w:szCs w:val="24"/>
        </w:rPr>
        <w:t xml:space="preserve"> of a particular group, which can help in developing effective marketing strategies. By understanding the demographic makeup of their target audience, businesses can tailor their products and services to better meet customer needs and preferences.</w:t>
      </w:r>
    </w:p>
    <w:p w14:paraId="0B7A2A44" w14:textId="77777777" w:rsidR="0091055D" w:rsidRPr="0091055D" w:rsidRDefault="0091055D" w:rsidP="0091055D">
      <w:pPr>
        <w:pStyle w:val="NoSpacing"/>
        <w:jc w:val="both"/>
        <w:rPr>
          <w:sz w:val="24"/>
          <w:szCs w:val="24"/>
        </w:rPr>
      </w:pPr>
    </w:p>
    <w:p w14:paraId="39F46774" w14:textId="1A517E7F" w:rsidR="0091055D" w:rsidRDefault="0091055D" w:rsidP="0091055D">
      <w:pPr>
        <w:pStyle w:val="NoSpacing"/>
        <w:jc w:val="both"/>
        <w:rPr>
          <w:sz w:val="24"/>
          <w:szCs w:val="24"/>
        </w:rPr>
      </w:pPr>
      <w:r w:rsidRPr="0091055D">
        <w:rPr>
          <w:sz w:val="24"/>
          <w:szCs w:val="24"/>
        </w:rPr>
        <w:drawing>
          <wp:inline distT="0" distB="0" distL="0" distR="0" wp14:anchorId="4D03CBFC" wp14:editId="33608EC2">
            <wp:extent cx="5731510" cy="3375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75660"/>
                    </a:xfrm>
                    <a:prstGeom prst="rect">
                      <a:avLst/>
                    </a:prstGeom>
                  </pic:spPr>
                </pic:pic>
              </a:graphicData>
            </a:graphic>
          </wp:inline>
        </w:drawing>
      </w:r>
    </w:p>
    <w:p w14:paraId="436E95B1" w14:textId="04540158" w:rsidR="0091055D" w:rsidRDefault="0091055D" w:rsidP="0091055D">
      <w:pPr>
        <w:pStyle w:val="NoSpacing"/>
        <w:jc w:val="both"/>
        <w:rPr>
          <w:sz w:val="24"/>
          <w:szCs w:val="24"/>
        </w:rPr>
      </w:pPr>
      <w:r w:rsidRPr="0091055D">
        <w:rPr>
          <w:sz w:val="24"/>
          <w:szCs w:val="24"/>
        </w:rPr>
        <w:drawing>
          <wp:inline distT="0" distB="0" distL="0" distR="0" wp14:anchorId="23F7A8E1" wp14:editId="222BC5E7">
            <wp:extent cx="5731510" cy="21717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71700"/>
                    </a:xfrm>
                    <a:prstGeom prst="rect">
                      <a:avLst/>
                    </a:prstGeom>
                  </pic:spPr>
                </pic:pic>
              </a:graphicData>
            </a:graphic>
          </wp:inline>
        </w:drawing>
      </w:r>
    </w:p>
    <w:p w14:paraId="25C438F4" w14:textId="73C9B404" w:rsidR="0091055D" w:rsidRDefault="0091055D" w:rsidP="0091055D">
      <w:pPr>
        <w:pStyle w:val="NoSpacing"/>
        <w:jc w:val="both"/>
        <w:rPr>
          <w:sz w:val="24"/>
          <w:szCs w:val="24"/>
        </w:rPr>
      </w:pPr>
    </w:p>
    <w:p w14:paraId="1C0BF351" w14:textId="1CB19716" w:rsidR="0091055D" w:rsidRDefault="0091055D" w:rsidP="0091055D">
      <w:pPr>
        <w:pStyle w:val="NoSpacing"/>
        <w:jc w:val="both"/>
        <w:rPr>
          <w:b/>
          <w:bCs/>
          <w:sz w:val="24"/>
          <w:szCs w:val="24"/>
        </w:rPr>
      </w:pPr>
      <w:r>
        <w:rPr>
          <w:b/>
          <w:bCs/>
          <w:sz w:val="24"/>
          <w:szCs w:val="24"/>
        </w:rPr>
        <w:t>Observations:</w:t>
      </w:r>
    </w:p>
    <w:p w14:paraId="63FDE03C" w14:textId="60B7E7DF" w:rsidR="0091055D" w:rsidRDefault="0091055D" w:rsidP="0091055D">
      <w:pPr>
        <w:pStyle w:val="NoSpacing"/>
        <w:jc w:val="both"/>
        <w:rPr>
          <w:sz w:val="24"/>
          <w:szCs w:val="24"/>
        </w:rPr>
      </w:pPr>
      <w:r w:rsidRPr="0091055D">
        <w:rPr>
          <w:sz w:val="24"/>
          <w:szCs w:val="24"/>
        </w:rPr>
        <w:t>According to the data from the last two months of 2018, the busiest times for cab bookings are between 10 A.M. to 6 P.M. and after 10 P.M. Similarly, the end of the month appears to be the busiest period for cab drivers, while the period from the 4th to the 13th of each month sees relatively fewer cab bookings. The data also indicates that there is a relatively even distribution of cab bookings across all source and destination points.</w:t>
      </w:r>
    </w:p>
    <w:p w14:paraId="452586AC" w14:textId="1E1CDAD0" w:rsidR="0091055D" w:rsidRDefault="0091055D" w:rsidP="0091055D">
      <w:pPr>
        <w:pStyle w:val="NoSpacing"/>
        <w:jc w:val="both"/>
        <w:rPr>
          <w:sz w:val="24"/>
          <w:szCs w:val="24"/>
        </w:rPr>
      </w:pPr>
    </w:p>
    <w:p w14:paraId="54032B69" w14:textId="77777777" w:rsidR="007353A5" w:rsidRDefault="007353A5" w:rsidP="0091055D">
      <w:pPr>
        <w:pStyle w:val="NoSpacing"/>
        <w:jc w:val="both"/>
        <w:rPr>
          <w:sz w:val="24"/>
          <w:szCs w:val="24"/>
        </w:rPr>
      </w:pPr>
    </w:p>
    <w:p w14:paraId="2EDABA15" w14:textId="737F4757" w:rsidR="0091055D" w:rsidRDefault="0091055D" w:rsidP="0091055D">
      <w:pPr>
        <w:pStyle w:val="NoSpacing"/>
        <w:numPr>
          <w:ilvl w:val="0"/>
          <w:numId w:val="1"/>
        </w:numPr>
        <w:jc w:val="both"/>
        <w:rPr>
          <w:b/>
          <w:bCs/>
          <w:sz w:val="24"/>
          <w:szCs w:val="24"/>
        </w:rPr>
      </w:pPr>
      <w:r>
        <w:rPr>
          <w:b/>
          <w:bCs/>
          <w:sz w:val="24"/>
          <w:szCs w:val="24"/>
        </w:rPr>
        <w:t>Behaviour Analysis:</w:t>
      </w:r>
    </w:p>
    <w:p w14:paraId="74E0BFFA" w14:textId="51EF6AA9" w:rsidR="0091055D" w:rsidRDefault="0091055D" w:rsidP="0091055D">
      <w:pPr>
        <w:pStyle w:val="NoSpacing"/>
        <w:jc w:val="both"/>
        <w:rPr>
          <w:sz w:val="24"/>
          <w:szCs w:val="24"/>
        </w:rPr>
      </w:pPr>
      <w:r w:rsidRPr="0091055D">
        <w:rPr>
          <w:sz w:val="24"/>
          <w:szCs w:val="24"/>
        </w:rPr>
        <w:t>Behaviour</w:t>
      </w:r>
      <w:r w:rsidRPr="0091055D">
        <w:rPr>
          <w:sz w:val="24"/>
          <w:szCs w:val="24"/>
        </w:rPr>
        <w:t xml:space="preserve"> analysis helps in understanding the actions and choices made by individuals, providing insights into their preferences and motivations. It helps businesses identify the factors that influence consumer </w:t>
      </w:r>
      <w:r w:rsidRPr="0091055D">
        <w:rPr>
          <w:sz w:val="24"/>
          <w:szCs w:val="24"/>
        </w:rPr>
        <w:t>behaviour</w:t>
      </w:r>
      <w:r w:rsidRPr="0091055D">
        <w:rPr>
          <w:sz w:val="24"/>
          <w:szCs w:val="24"/>
        </w:rPr>
        <w:t xml:space="preserve"> and develop effective marketing strategies. By understanding consumer </w:t>
      </w:r>
      <w:r w:rsidRPr="0091055D">
        <w:rPr>
          <w:sz w:val="24"/>
          <w:szCs w:val="24"/>
        </w:rPr>
        <w:t>behaviour</w:t>
      </w:r>
      <w:r w:rsidRPr="0091055D">
        <w:rPr>
          <w:sz w:val="24"/>
          <w:szCs w:val="24"/>
        </w:rPr>
        <w:t>, businesses can improve their products and services, enhance customer satisfaction, and increase profitability.</w:t>
      </w:r>
    </w:p>
    <w:p w14:paraId="7AFC2A9E" w14:textId="77777777" w:rsidR="0091055D" w:rsidRPr="0091055D" w:rsidRDefault="0091055D" w:rsidP="0091055D">
      <w:pPr>
        <w:pStyle w:val="NoSpacing"/>
        <w:jc w:val="both"/>
        <w:rPr>
          <w:sz w:val="24"/>
          <w:szCs w:val="24"/>
        </w:rPr>
      </w:pPr>
    </w:p>
    <w:p w14:paraId="285C4684" w14:textId="73EC03C7" w:rsidR="0091055D" w:rsidRDefault="0091055D" w:rsidP="0091055D">
      <w:pPr>
        <w:pStyle w:val="NoSpacing"/>
        <w:jc w:val="both"/>
        <w:rPr>
          <w:sz w:val="24"/>
          <w:szCs w:val="24"/>
        </w:rPr>
      </w:pPr>
      <w:r w:rsidRPr="0091055D">
        <w:rPr>
          <w:sz w:val="24"/>
          <w:szCs w:val="24"/>
        </w:rPr>
        <w:drawing>
          <wp:inline distT="0" distB="0" distL="0" distR="0" wp14:anchorId="6C833CE2" wp14:editId="5D75312A">
            <wp:extent cx="5731510" cy="32537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53740"/>
                    </a:xfrm>
                    <a:prstGeom prst="rect">
                      <a:avLst/>
                    </a:prstGeom>
                  </pic:spPr>
                </pic:pic>
              </a:graphicData>
            </a:graphic>
          </wp:inline>
        </w:drawing>
      </w:r>
    </w:p>
    <w:p w14:paraId="2FE72DAF" w14:textId="52D062F9" w:rsidR="0091055D" w:rsidRDefault="0091055D" w:rsidP="0091055D">
      <w:pPr>
        <w:pStyle w:val="NoSpacing"/>
        <w:jc w:val="both"/>
        <w:rPr>
          <w:sz w:val="24"/>
          <w:szCs w:val="24"/>
        </w:rPr>
      </w:pPr>
    </w:p>
    <w:p w14:paraId="1F71C07A" w14:textId="69F1CFE0" w:rsidR="0091055D" w:rsidRDefault="0091055D" w:rsidP="0091055D">
      <w:pPr>
        <w:pStyle w:val="NoSpacing"/>
        <w:jc w:val="both"/>
        <w:rPr>
          <w:sz w:val="24"/>
          <w:szCs w:val="24"/>
        </w:rPr>
      </w:pPr>
    </w:p>
    <w:p w14:paraId="7CC0B01E" w14:textId="23CF888E" w:rsidR="0091055D" w:rsidRDefault="00425413" w:rsidP="0091055D">
      <w:pPr>
        <w:pStyle w:val="NoSpacing"/>
        <w:jc w:val="both"/>
        <w:rPr>
          <w:sz w:val="24"/>
          <w:szCs w:val="24"/>
        </w:rPr>
      </w:pPr>
      <w:r>
        <w:rPr>
          <w:noProof/>
        </w:rPr>
        <w:drawing>
          <wp:inline distT="0" distB="0" distL="0" distR="0" wp14:anchorId="7EA23AD0" wp14:editId="66A0043D">
            <wp:extent cx="5731510" cy="36106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6BB674BE" w14:textId="51A98FF6" w:rsidR="00425413" w:rsidRDefault="00425413" w:rsidP="0091055D">
      <w:pPr>
        <w:pStyle w:val="NoSpacing"/>
        <w:jc w:val="both"/>
        <w:rPr>
          <w:sz w:val="24"/>
          <w:szCs w:val="24"/>
        </w:rPr>
      </w:pPr>
    </w:p>
    <w:p w14:paraId="67FE0F90" w14:textId="1D1E2CE8" w:rsidR="00425413" w:rsidRDefault="00425413" w:rsidP="0091055D">
      <w:pPr>
        <w:pStyle w:val="NoSpacing"/>
        <w:jc w:val="both"/>
        <w:rPr>
          <w:b/>
          <w:bCs/>
          <w:sz w:val="24"/>
          <w:szCs w:val="24"/>
        </w:rPr>
      </w:pPr>
      <w:r>
        <w:rPr>
          <w:b/>
          <w:bCs/>
          <w:sz w:val="24"/>
          <w:szCs w:val="24"/>
        </w:rPr>
        <w:t>Observations:</w:t>
      </w:r>
    </w:p>
    <w:p w14:paraId="0405DEE8" w14:textId="68F15290" w:rsidR="00425413" w:rsidRDefault="00425413" w:rsidP="0091055D">
      <w:pPr>
        <w:pStyle w:val="NoSpacing"/>
        <w:jc w:val="both"/>
        <w:rPr>
          <w:sz w:val="24"/>
          <w:szCs w:val="24"/>
        </w:rPr>
      </w:pPr>
      <w:r w:rsidRPr="00425413">
        <w:rPr>
          <w:sz w:val="24"/>
          <w:szCs w:val="24"/>
        </w:rPr>
        <w:t>The majority of customers tend to book budget-friendly cabs with fares ranging from 5 to 25. Additionally, most customers prefer to book cabs for shorter distances, typically between 0.5 to 3.5 units. As the distance and price of the cab increases, the likelihood of customers booking decreases. These findings highlight the importance of price and distance in customer decision-making when it comes to booking a cab, and suggest that businesses should consider offering more affordable options for shorter trips to attract and retain customers.</w:t>
      </w:r>
    </w:p>
    <w:p w14:paraId="3C42A9AA" w14:textId="39D48193" w:rsidR="00425413" w:rsidRDefault="00425413" w:rsidP="00425413">
      <w:pPr>
        <w:pStyle w:val="NoSpacing"/>
        <w:ind w:left="720"/>
        <w:rPr>
          <w:b/>
          <w:bCs/>
          <w:sz w:val="32"/>
          <w:szCs w:val="32"/>
        </w:rPr>
      </w:pPr>
      <w:r w:rsidRPr="00425413">
        <w:rPr>
          <w:b/>
          <w:bCs/>
          <w:sz w:val="32"/>
          <w:szCs w:val="32"/>
        </w:rPr>
        <w:t xml:space="preserve">                                   Segment Extraction</w:t>
      </w:r>
    </w:p>
    <w:p w14:paraId="287BB181" w14:textId="77777777" w:rsidR="00425413" w:rsidRDefault="00425413" w:rsidP="00425413">
      <w:pPr>
        <w:pStyle w:val="NoSpacing"/>
        <w:ind w:left="720"/>
        <w:rPr>
          <w:b/>
          <w:bCs/>
          <w:sz w:val="32"/>
          <w:szCs w:val="32"/>
        </w:rPr>
      </w:pPr>
    </w:p>
    <w:p w14:paraId="25265D93" w14:textId="560B4AEA" w:rsidR="00425413" w:rsidRDefault="00425413" w:rsidP="00425413">
      <w:pPr>
        <w:pStyle w:val="NoSpacing"/>
        <w:jc w:val="both"/>
        <w:rPr>
          <w:sz w:val="24"/>
          <w:szCs w:val="24"/>
        </w:rPr>
      </w:pPr>
      <w:r w:rsidRPr="00425413">
        <w:rPr>
          <w:sz w:val="24"/>
          <w:szCs w:val="24"/>
        </w:rPr>
        <w:t xml:space="preserve">Segment extraction is a process of dividing a larger population or market into smaller subgroups or segments based on certain criteria or characteristics such as demographics, psychographics, </w:t>
      </w:r>
      <w:r w:rsidR="00C34F2C" w:rsidRPr="00425413">
        <w:rPr>
          <w:sz w:val="24"/>
          <w:szCs w:val="24"/>
        </w:rPr>
        <w:t>behaviour</w:t>
      </w:r>
      <w:r w:rsidRPr="00425413">
        <w:rPr>
          <w:sz w:val="24"/>
          <w:szCs w:val="24"/>
        </w:rPr>
        <w:t>, and geographic location. This process allows businesses to understand their target audience in more detail and develop targeted marketing strategies to better meet their needs and preferences. By identifying distinct customer segments, businesses can tailor their products, services, and messaging to effectively reach and engage each group, which can lead to increased customer satisfaction and loyalty, as well as improved profitability. Overall, segment extraction is a crucial step in the marketing process that helps businesses optimize their resources and drive growth.</w:t>
      </w:r>
    </w:p>
    <w:p w14:paraId="65F06024" w14:textId="51A52057" w:rsidR="00425413" w:rsidRDefault="00425413" w:rsidP="00425413">
      <w:pPr>
        <w:pStyle w:val="NoSpacing"/>
        <w:jc w:val="both"/>
        <w:rPr>
          <w:sz w:val="24"/>
          <w:szCs w:val="24"/>
        </w:rPr>
      </w:pPr>
    </w:p>
    <w:p w14:paraId="46D68C96" w14:textId="53215A12" w:rsidR="00425413" w:rsidRDefault="00425413" w:rsidP="00425413">
      <w:pPr>
        <w:pStyle w:val="NoSpacing"/>
        <w:numPr>
          <w:ilvl w:val="0"/>
          <w:numId w:val="3"/>
        </w:numPr>
        <w:jc w:val="both"/>
        <w:rPr>
          <w:b/>
          <w:bCs/>
          <w:sz w:val="24"/>
          <w:szCs w:val="24"/>
        </w:rPr>
      </w:pPr>
      <w:r>
        <w:rPr>
          <w:b/>
          <w:bCs/>
          <w:sz w:val="24"/>
          <w:szCs w:val="24"/>
        </w:rPr>
        <w:t>Clustering:</w:t>
      </w:r>
    </w:p>
    <w:p w14:paraId="418942CD" w14:textId="23009B4E" w:rsidR="00425413" w:rsidRDefault="00425413" w:rsidP="00425413">
      <w:pPr>
        <w:pStyle w:val="NoSpacing"/>
        <w:jc w:val="both"/>
        <w:rPr>
          <w:sz w:val="24"/>
          <w:szCs w:val="24"/>
        </w:rPr>
      </w:pPr>
      <w:r w:rsidRPr="00425413">
        <w:rPr>
          <w:sz w:val="24"/>
          <w:szCs w:val="24"/>
        </w:rPr>
        <w:t>Clustering is important in identifying patterns and grouping similar data points together. It helps in understanding complex data sets, identifying market segments, and improving decision-making.</w:t>
      </w:r>
      <w:r>
        <w:rPr>
          <w:sz w:val="24"/>
          <w:szCs w:val="24"/>
        </w:rPr>
        <w:t xml:space="preserve"> Here by using K means clustering we have divided the set into 4 clusters using Elbow Curve method.</w:t>
      </w:r>
    </w:p>
    <w:p w14:paraId="6952C1DF" w14:textId="77777777" w:rsidR="00425413" w:rsidRPr="00425413" w:rsidRDefault="00425413" w:rsidP="00425413">
      <w:pPr>
        <w:pStyle w:val="NoSpacing"/>
        <w:jc w:val="both"/>
        <w:rPr>
          <w:sz w:val="24"/>
          <w:szCs w:val="24"/>
        </w:rPr>
      </w:pPr>
    </w:p>
    <w:p w14:paraId="17CA2F52" w14:textId="26E46D3E" w:rsidR="00425413" w:rsidRDefault="00425413" w:rsidP="00425413">
      <w:pPr>
        <w:pStyle w:val="NoSpacing"/>
        <w:jc w:val="both"/>
        <w:rPr>
          <w:b/>
          <w:bCs/>
          <w:sz w:val="24"/>
          <w:szCs w:val="24"/>
        </w:rPr>
      </w:pPr>
      <w:r w:rsidRPr="00425413">
        <w:rPr>
          <w:b/>
          <w:bCs/>
          <w:sz w:val="24"/>
          <w:szCs w:val="24"/>
        </w:rPr>
        <w:drawing>
          <wp:inline distT="0" distB="0" distL="0" distR="0" wp14:anchorId="615498A5" wp14:editId="46B2C44B">
            <wp:extent cx="5731510" cy="22796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79650"/>
                    </a:xfrm>
                    <a:prstGeom prst="rect">
                      <a:avLst/>
                    </a:prstGeom>
                  </pic:spPr>
                </pic:pic>
              </a:graphicData>
            </a:graphic>
          </wp:inline>
        </w:drawing>
      </w:r>
    </w:p>
    <w:p w14:paraId="243FA636" w14:textId="38D8326B" w:rsidR="00425413" w:rsidRDefault="00425413" w:rsidP="00425413">
      <w:pPr>
        <w:pStyle w:val="NoSpacing"/>
        <w:jc w:val="both"/>
        <w:rPr>
          <w:b/>
          <w:bCs/>
          <w:sz w:val="24"/>
          <w:szCs w:val="24"/>
        </w:rPr>
      </w:pPr>
    </w:p>
    <w:p w14:paraId="591313AD" w14:textId="29422D99" w:rsidR="00425413" w:rsidRDefault="00425413" w:rsidP="00425413">
      <w:pPr>
        <w:pStyle w:val="NoSpacing"/>
        <w:jc w:val="both"/>
        <w:rPr>
          <w:b/>
          <w:bCs/>
          <w:sz w:val="24"/>
          <w:szCs w:val="24"/>
        </w:rPr>
      </w:pPr>
      <w:r w:rsidRPr="00425413">
        <w:rPr>
          <w:b/>
          <w:bCs/>
          <w:sz w:val="24"/>
          <w:szCs w:val="24"/>
        </w:rPr>
        <w:drawing>
          <wp:inline distT="0" distB="0" distL="0" distR="0" wp14:anchorId="5C9CA969" wp14:editId="4EB5A32F">
            <wp:extent cx="5731510" cy="2160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60270"/>
                    </a:xfrm>
                    <a:prstGeom prst="rect">
                      <a:avLst/>
                    </a:prstGeom>
                  </pic:spPr>
                </pic:pic>
              </a:graphicData>
            </a:graphic>
          </wp:inline>
        </w:drawing>
      </w:r>
    </w:p>
    <w:p w14:paraId="6ADC1328" w14:textId="5AA06066" w:rsidR="00425413" w:rsidRDefault="007F3A89" w:rsidP="00425413">
      <w:pPr>
        <w:pStyle w:val="NoSpacing"/>
        <w:jc w:val="both"/>
        <w:rPr>
          <w:b/>
          <w:bCs/>
          <w:sz w:val="24"/>
          <w:szCs w:val="24"/>
        </w:rPr>
      </w:pPr>
      <w:r w:rsidRPr="007F3A89">
        <w:rPr>
          <w:b/>
          <w:bCs/>
          <w:sz w:val="24"/>
          <w:szCs w:val="24"/>
        </w:rPr>
        <w:drawing>
          <wp:inline distT="0" distB="0" distL="0" distR="0" wp14:anchorId="559F07C3" wp14:editId="611DE13E">
            <wp:extent cx="5731510" cy="14554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55420"/>
                    </a:xfrm>
                    <a:prstGeom prst="rect">
                      <a:avLst/>
                    </a:prstGeom>
                  </pic:spPr>
                </pic:pic>
              </a:graphicData>
            </a:graphic>
          </wp:inline>
        </w:drawing>
      </w:r>
    </w:p>
    <w:p w14:paraId="57B8065C" w14:textId="5256E2EF" w:rsidR="00425413" w:rsidRDefault="00425413" w:rsidP="00425413">
      <w:pPr>
        <w:pStyle w:val="NoSpacing"/>
        <w:jc w:val="both"/>
        <w:rPr>
          <w:b/>
          <w:bCs/>
          <w:sz w:val="24"/>
          <w:szCs w:val="24"/>
        </w:rPr>
      </w:pPr>
    </w:p>
    <w:p w14:paraId="6A4CDBBD" w14:textId="3FC2DF5E" w:rsidR="007F3A89" w:rsidRDefault="007F3A89" w:rsidP="00425413">
      <w:pPr>
        <w:pStyle w:val="NoSpacing"/>
        <w:jc w:val="both"/>
        <w:rPr>
          <w:b/>
          <w:bCs/>
          <w:sz w:val="24"/>
          <w:szCs w:val="24"/>
        </w:rPr>
      </w:pPr>
      <w:r>
        <w:rPr>
          <w:b/>
          <w:bCs/>
          <w:noProof/>
        </w:rPr>
        <w:drawing>
          <wp:inline distT="0" distB="0" distL="0" distR="0" wp14:anchorId="566CAD45" wp14:editId="5A81C72D">
            <wp:extent cx="5592821" cy="32004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2051" cy="3205681"/>
                    </a:xfrm>
                    <a:prstGeom prst="rect">
                      <a:avLst/>
                    </a:prstGeom>
                    <a:noFill/>
                    <a:ln>
                      <a:noFill/>
                    </a:ln>
                  </pic:spPr>
                </pic:pic>
              </a:graphicData>
            </a:graphic>
          </wp:inline>
        </w:drawing>
      </w:r>
    </w:p>
    <w:p w14:paraId="31FFE0B5" w14:textId="405C4523" w:rsidR="007F3A89" w:rsidRDefault="007F3A89" w:rsidP="00425413">
      <w:pPr>
        <w:pStyle w:val="NoSpacing"/>
        <w:jc w:val="both"/>
        <w:rPr>
          <w:b/>
          <w:bCs/>
          <w:sz w:val="24"/>
          <w:szCs w:val="24"/>
        </w:rPr>
      </w:pPr>
    </w:p>
    <w:p w14:paraId="2ED53133" w14:textId="25EEC3D3" w:rsidR="007F3A89" w:rsidRDefault="007F3A89" w:rsidP="00425413">
      <w:pPr>
        <w:pStyle w:val="NoSpacing"/>
        <w:jc w:val="both"/>
        <w:rPr>
          <w:b/>
          <w:bCs/>
          <w:sz w:val="24"/>
          <w:szCs w:val="24"/>
        </w:rPr>
      </w:pPr>
      <w:r w:rsidRPr="007F3A89">
        <w:rPr>
          <w:b/>
          <w:bCs/>
          <w:sz w:val="24"/>
          <w:szCs w:val="24"/>
        </w:rPr>
        <w:drawing>
          <wp:inline distT="0" distB="0" distL="0" distR="0" wp14:anchorId="705FE1F2" wp14:editId="52EB3F78">
            <wp:extent cx="5731510" cy="37947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94760"/>
                    </a:xfrm>
                    <a:prstGeom prst="rect">
                      <a:avLst/>
                    </a:prstGeom>
                  </pic:spPr>
                </pic:pic>
              </a:graphicData>
            </a:graphic>
          </wp:inline>
        </w:drawing>
      </w:r>
    </w:p>
    <w:p w14:paraId="53DB3856" w14:textId="1C0D2E69" w:rsidR="007F3A89" w:rsidRDefault="007F3A89" w:rsidP="00425413">
      <w:pPr>
        <w:pStyle w:val="NoSpacing"/>
        <w:jc w:val="both"/>
        <w:rPr>
          <w:b/>
          <w:bCs/>
          <w:sz w:val="24"/>
          <w:szCs w:val="24"/>
        </w:rPr>
      </w:pPr>
    </w:p>
    <w:p w14:paraId="40BA2C97" w14:textId="7CFBEEE1" w:rsidR="007F3A89" w:rsidRDefault="007F3A89" w:rsidP="007F3A89">
      <w:pPr>
        <w:pStyle w:val="NoSpacing"/>
        <w:numPr>
          <w:ilvl w:val="0"/>
          <w:numId w:val="3"/>
        </w:numPr>
        <w:jc w:val="both"/>
        <w:rPr>
          <w:b/>
          <w:bCs/>
          <w:sz w:val="24"/>
          <w:szCs w:val="24"/>
        </w:rPr>
      </w:pPr>
      <w:r>
        <w:rPr>
          <w:b/>
          <w:bCs/>
          <w:sz w:val="24"/>
          <w:szCs w:val="24"/>
        </w:rPr>
        <w:t>Profiling Segments:</w:t>
      </w:r>
    </w:p>
    <w:p w14:paraId="6808241F" w14:textId="464080E6" w:rsidR="007F3A89" w:rsidRPr="007F3A89" w:rsidRDefault="007F3A89" w:rsidP="007F3A89">
      <w:pPr>
        <w:pStyle w:val="NoSpacing"/>
        <w:jc w:val="both"/>
        <w:rPr>
          <w:sz w:val="24"/>
          <w:szCs w:val="24"/>
        </w:rPr>
      </w:pPr>
      <w:r w:rsidRPr="007F3A89">
        <w:rPr>
          <w:sz w:val="24"/>
          <w:szCs w:val="24"/>
        </w:rPr>
        <w:t xml:space="preserve">Profiling segments involves analyzing the characteristics and </w:t>
      </w:r>
      <w:r w:rsidR="002420FF" w:rsidRPr="007F3A89">
        <w:rPr>
          <w:sz w:val="24"/>
          <w:szCs w:val="24"/>
        </w:rPr>
        <w:t>behaviours</w:t>
      </w:r>
      <w:r w:rsidRPr="007F3A89">
        <w:rPr>
          <w:sz w:val="24"/>
          <w:szCs w:val="24"/>
        </w:rPr>
        <w:t xml:space="preserve"> of each segment identified through clustering. This analysis includes demographic and psychographic factors, as well as consumer </w:t>
      </w:r>
      <w:r w:rsidR="002420FF" w:rsidRPr="007F3A89">
        <w:rPr>
          <w:sz w:val="24"/>
          <w:szCs w:val="24"/>
        </w:rPr>
        <w:t>behaviour</w:t>
      </w:r>
      <w:r w:rsidRPr="007F3A89">
        <w:rPr>
          <w:sz w:val="24"/>
          <w:szCs w:val="24"/>
        </w:rPr>
        <w:t xml:space="preserve"> patterns, such as purchase history and preferences. Profiling helps businesses understand the unique needs and preferences of each segment, allowing them to tailor their marketing strategies to effectively engage and meet the needs of each group. </w:t>
      </w:r>
    </w:p>
    <w:p w14:paraId="2FD7E175" w14:textId="1629A791" w:rsidR="007F3A89" w:rsidRDefault="007F3A89" w:rsidP="007F3A89">
      <w:pPr>
        <w:pStyle w:val="NoSpacing"/>
        <w:jc w:val="both"/>
        <w:rPr>
          <w:sz w:val="24"/>
          <w:szCs w:val="24"/>
        </w:rPr>
      </w:pPr>
      <w:r w:rsidRPr="007F3A89">
        <w:rPr>
          <w:sz w:val="24"/>
          <w:szCs w:val="24"/>
        </w:rPr>
        <w:drawing>
          <wp:inline distT="0" distB="0" distL="0" distR="0" wp14:anchorId="2EE973F7" wp14:editId="2909EDFE">
            <wp:extent cx="5731510" cy="1143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43000"/>
                    </a:xfrm>
                    <a:prstGeom prst="rect">
                      <a:avLst/>
                    </a:prstGeom>
                  </pic:spPr>
                </pic:pic>
              </a:graphicData>
            </a:graphic>
          </wp:inline>
        </w:drawing>
      </w:r>
    </w:p>
    <w:p w14:paraId="570E14E1" w14:textId="33EC3DC5" w:rsidR="007F3A89" w:rsidRPr="007F3A89" w:rsidRDefault="007F3A89" w:rsidP="007F3A89">
      <w:pPr>
        <w:pStyle w:val="NoSpacing"/>
        <w:jc w:val="both"/>
        <w:rPr>
          <w:sz w:val="24"/>
          <w:szCs w:val="24"/>
        </w:rPr>
      </w:pPr>
      <w:r w:rsidRPr="007F3A89">
        <w:rPr>
          <w:sz w:val="24"/>
          <w:szCs w:val="24"/>
        </w:rPr>
        <w:drawing>
          <wp:inline distT="0" distB="0" distL="0" distR="0" wp14:anchorId="090A8F3A" wp14:editId="59978D83">
            <wp:extent cx="5731510" cy="3718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18560"/>
                    </a:xfrm>
                    <a:prstGeom prst="rect">
                      <a:avLst/>
                    </a:prstGeom>
                  </pic:spPr>
                </pic:pic>
              </a:graphicData>
            </a:graphic>
          </wp:inline>
        </w:drawing>
      </w:r>
    </w:p>
    <w:p w14:paraId="78D78C67" w14:textId="00324D7F" w:rsidR="00425413" w:rsidRDefault="00425413" w:rsidP="00425413">
      <w:pPr>
        <w:pStyle w:val="NoSpacing"/>
        <w:ind w:left="720"/>
        <w:rPr>
          <w:b/>
          <w:bCs/>
          <w:sz w:val="24"/>
          <w:szCs w:val="24"/>
        </w:rPr>
      </w:pPr>
    </w:p>
    <w:p w14:paraId="24D3C134" w14:textId="77777777" w:rsidR="00425413" w:rsidRPr="00425413" w:rsidRDefault="00425413" w:rsidP="00425413">
      <w:pPr>
        <w:pStyle w:val="NoSpacing"/>
        <w:ind w:left="720"/>
        <w:rPr>
          <w:b/>
          <w:bCs/>
          <w:sz w:val="24"/>
          <w:szCs w:val="24"/>
        </w:rPr>
      </w:pPr>
    </w:p>
    <w:p w14:paraId="7603C924" w14:textId="339DDFC8" w:rsidR="0091055D" w:rsidRDefault="0091055D" w:rsidP="0091055D">
      <w:pPr>
        <w:pStyle w:val="NoSpacing"/>
        <w:ind w:left="360"/>
        <w:jc w:val="both"/>
        <w:rPr>
          <w:b/>
          <w:bCs/>
          <w:sz w:val="24"/>
          <w:szCs w:val="24"/>
        </w:rPr>
      </w:pPr>
    </w:p>
    <w:p w14:paraId="4A9EC888" w14:textId="487FF12F" w:rsidR="002420FF" w:rsidRDefault="002420FF" w:rsidP="0091055D">
      <w:pPr>
        <w:pStyle w:val="NoSpacing"/>
        <w:ind w:left="360"/>
        <w:jc w:val="both"/>
        <w:rPr>
          <w:b/>
          <w:bCs/>
          <w:sz w:val="24"/>
          <w:szCs w:val="24"/>
        </w:rPr>
      </w:pPr>
    </w:p>
    <w:p w14:paraId="6F546180" w14:textId="132D6C01" w:rsidR="002420FF" w:rsidRDefault="002420FF" w:rsidP="0091055D">
      <w:pPr>
        <w:pStyle w:val="NoSpacing"/>
        <w:ind w:left="360"/>
        <w:jc w:val="both"/>
        <w:rPr>
          <w:b/>
          <w:bCs/>
          <w:sz w:val="24"/>
          <w:szCs w:val="24"/>
        </w:rPr>
      </w:pPr>
    </w:p>
    <w:p w14:paraId="5095299F" w14:textId="056A88A4" w:rsidR="002420FF" w:rsidRDefault="002420FF" w:rsidP="0091055D">
      <w:pPr>
        <w:pStyle w:val="NoSpacing"/>
        <w:ind w:left="360"/>
        <w:jc w:val="both"/>
        <w:rPr>
          <w:b/>
          <w:bCs/>
          <w:sz w:val="24"/>
          <w:szCs w:val="24"/>
        </w:rPr>
      </w:pPr>
    </w:p>
    <w:p w14:paraId="6308A0D1" w14:textId="5D0E5654" w:rsidR="002420FF" w:rsidRDefault="002420FF" w:rsidP="0091055D">
      <w:pPr>
        <w:pStyle w:val="NoSpacing"/>
        <w:ind w:left="360"/>
        <w:jc w:val="both"/>
        <w:rPr>
          <w:b/>
          <w:bCs/>
          <w:sz w:val="24"/>
          <w:szCs w:val="24"/>
        </w:rPr>
      </w:pPr>
    </w:p>
    <w:p w14:paraId="0A12BDA5" w14:textId="0C02105A" w:rsidR="002420FF" w:rsidRDefault="002420FF" w:rsidP="0091055D">
      <w:pPr>
        <w:pStyle w:val="NoSpacing"/>
        <w:ind w:left="360"/>
        <w:jc w:val="both"/>
        <w:rPr>
          <w:b/>
          <w:bCs/>
          <w:sz w:val="24"/>
          <w:szCs w:val="24"/>
        </w:rPr>
      </w:pPr>
    </w:p>
    <w:p w14:paraId="463A0305" w14:textId="3A92A4BE" w:rsidR="002420FF" w:rsidRDefault="002420FF" w:rsidP="0091055D">
      <w:pPr>
        <w:pStyle w:val="NoSpacing"/>
        <w:ind w:left="360"/>
        <w:jc w:val="both"/>
        <w:rPr>
          <w:b/>
          <w:bCs/>
          <w:sz w:val="24"/>
          <w:szCs w:val="24"/>
        </w:rPr>
      </w:pPr>
    </w:p>
    <w:p w14:paraId="26C6E345" w14:textId="3709842A" w:rsidR="002420FF" w:rsidRDefault="002420FF" w:rsidP="0091055D">
      <w:pPr>
        <w:pStyle w:val="NoSpacing"/>
        <w:ind w:left="360"/>
        <w:jc w:val="both"/>
        <w:rPr>
          <w:b/>
          <w:bCs/>
          <w:sz w:val="24"/>
          <w:szCs w:val="24"/>
        </w:rPr>
      </w:pPr>
    </w:p>
    <w:p w14:paraId="03201EA5" w14:textId="02445C30" w:rsidR="002420FF" w:rsidRDefault="002420FF" w:rsidP="0091055D">
      <w:pPr>
        <w:pStyle w:val="NoSpacing"/>
        <w:ind w:left="360"/>
        <w:jc w:val="both"/>
        <w:rPr>
          <w:b/>
          <w:bCs/>
          <w:sz w:val="24"/>
          <w:szCs w:val="24"/>
        </w:rPr>
      </w:pPr>
    </w:p>
    <w:p w14:paraId="1391526B" w14:textId="49138717" w:rsidR="002420FF" w:rsidRDefault="002420FF" w:rsidP="0091055D">
      <w:pPr>
        <w:pStyle w:val="NoSpacing"/>
        <w:ind w:left="360"/>
        <w:jc w:val="both"/>
        <w:rPr>
          <w:b/>
          <w:bCs/>
          <w:sz w:val="24"/>
          <w:szCs w:val="24"/>
        </w:rPr>
      </w:pPr>
    </w:p>
    <w:p w14:paraId="0D3266BA" w14:textId="77777777" w:rsidR="002420FF" w:rsidRPr="0091055D" w:rsidRDefault="002420FF" w:rsidP="0091055D">
      <w:pPr>
        <w:pStyle w:val="NoSpacing"/>
        <w:ind w:left="360"/>
        <w:jc w:val="both"/>
        <w:rPr>
          <w:b/>
          <w:bCs/>
          <w:sz w:val="24"/>
          <w:szCs w:val="24"/>
        </w:rPr>
      </w:pPr>
    </w:p>
    <w:p w14:paraId="567ADF67" w14:textId="2C6182EA" w:rsidR="0091055D" w:rsidRDefault="007F3A89" w:rsidP="007F3A89">
      <w:pPr>
        <w:pStyle w:val="NoSpacing"/>
        <w:jc w:val="center"/>
        <w:rPr>
          <w:b/>
          <w:bCs/>
          <w:sz w:val="28"/>
          <w:szCs w:val="28"/>
        </w:rPr>
      </w:pPr>
      <w:r>
        <w:rPr>
          <w:b/>
          <w:bCs/>
          <w:sz w:val="28"/>
          <w:szCs w:val="28"/>
        </w:rPr>
        <w:t>Final conclusions</w:t>
      </w:r>
    </w:p>
    <w:p w14:paraId="33E81D48" w14:textId="6AB81790" w:rsidR="007F3A89" w:rsidRDefault="007F3A89" w:rsidP="007F3A89">
      <w:pPr>
        <w:pStyle w:val="NoSpacing"/>
        <w:jc w:val="center"/>
        <w:rPr>
          <w:b/>
          <w:bCs/>
          <w:sz w:val="28"/>
          <w:szCs w:val="28"/>
        </w:rPr>
      </w:pPr>
    </w:p>
    <w:p w14:paraId="080BA2FA" w14:textId="77777777" w:rsidR="007F3A89" w:rsidRPr="007F3A89" w:rsidRDefault="007F3A89" w:rsidP="007F3A89">
      <w:pPr>
        <w:pStyle w:val="NoSpacing"/>
        <w:jc w:val="both"/>
        <w:rPr>
          <w:sz w:val="24"/>
          <w:szCs w:val="24"/>
        </w:rPr>
      </w:pPr>
      <w:r w:rsidRPr="007F3A89">
        <w:rPr>
          <w:sz w:val="24"/>
          <w:szCs w:val="24"/>
        </w:rPr>
        <w:t>Based on the analysis of the cab booking data from the last two months of 2018, we can draw several observations and conclusions:</w:t>
      </w:r>
    </w:p>
    <w:p w14:paraId="41780439" w14:textId="77777777" w:rsidR="007F3A89" w:rsidRPr="007F3A89" w:rsidRDefault="007F3A89" w:rsidP="007F3A89">
      <w:pPr>
        <w:pStyle w:val="NoSpacing"/>
        <w:numPr>
          <w:ilvl w:val="0"/>
          <w:numId w:val="4"/>
        </w:numPr>
        <w:jc w:val="both"/>
        <w:rPr>
          <w:sz w:val="24"/>
          <w:szCs w:val="24"/>
        </w:rPr>
      </w:pPr>
      <w:r w:rsidRPr="007F3A89">
        <w:rPr>
          <w:sz w:val="24"/>
          <w:szCs w:val="24"/>
        </w:rPr>
        <w:t>The majority of customers prefer to book budget-friendly cabs, with fares ranging from 5 to 25, for shorter distances ranging from 0.5 to 3.5 units.</w:t>
      </w:r>
    </w:p>
    <w:p w14:paraId="3446C969" w14:textId="77777777" w:rsidR="007F3A89" w:rsidRPr="007F3A89" w:rsidRDefault="007F3A89" w:rsidP="007F3A89">
      <w:pPr>
        <w:pStyle w:val="NoSpacing"/>
        <w:numPr>
          <w:ilvl w:val="0"/>
          <w:numId w:val="4"/>
        </w:numPr>
        <w:jc w:val="both"/>
        <w:rPr>
          <w:sz w:val="24"/>
          <w:szCs w:val="24"/>
        </w:rPr>
      </w:pPr>
      <w:r w:rsidRPr="007F3A89">
        <w:rPr>
          <w:sz w:val="24"/>
          <w:szCs w:val="24"/>
        </w:rPr>
        <w:t>Customers are more likely to book a cab during the day, with the busiest times being between 10 A.M. to 6 P.M. and after 10 P.M.</w:t>
      </w:r>
    </w:p>
    <w:p w14:paraId="1AA99EA8" w14:textId="77777777" w:rsidR="007F3A89" w:rsidRPr="007F3A89" w:rsidRDefault="007F3A89" w:rsidP="007F3A89">
      <w:pPr>
        <w:pStyle w:val="NoSpacing"/>
        <w:numPr>
          <w:ilvl w:val="0"/>
          <w:numId w:val="4"/>
        </w:numPr>
        <w:jc w:val="both"/>
        <w:rPr>
          <w:sz w:val="24"/>
          <w:szCs w:val="24"/>
        </w:rPr>
      </w:pPr>
      <w:r w:rsidRPr="007F3A89">
        <w:rPr>
          <w:sz w:val="24"/>
          <w:szCs w:val="24"/>
        </w:rPr>
        <w:t>The end of the month is the busiest period for cab drivers, while the period from the 4th to the 13th of each month sees relatively fewer cab bookings.</w:t>
      </w:r>
    </w:p>
    <w:p w14:paraId="783860E1" w14:textId="77777777" w:rsidR="007F3A89" w:rsidRPr="007F3A89" w:rsidRDefault="007F3A89" w:rsidP="007F3A89">
      <w:pPr>
        <w:pStyle w:val="NoSpacing"/>
        <w:numPr>
          <w:ilvl w:val="0"/>
          <w:numId w:val="4"/>
        </w:numPr>
        <w:jc w:val="both"/>
        <w:rPr>
          <w:sz w:val="24"/>
          <w:szCs w:val="24"/>
        </w:rPr>
      </w:pPr>
      <w:r w:rsidRPr="007F3A89">
        <w:rPr>
          <w:sz w:val="24"/>
          <w:szCs w:val="24"/>
        </w:rPr>
        <w:t>The data shows an even distribution of cab bookings across all source and destination points.</w:t>
      </w:r>
    </w:p>
    <w:p w14:paraId="25E98D61" w14:textId="77777777" w:rsidR="007F3A89" w:rsidRPr="007F3A89" w:rsidRDefault="007F3A89" w:rsidP="007F3A89">
      <w:pPr>
        <w:pStyle w:val="NoSpacing"/>
        <w:numPr>
          <w:ilvl w:val="0"/>
          <w:numId w:val="4"/>
        </w:numPr>
        <w:jc w:val="both"/>
        <w:rPr>
          <w:sz w:val="24"/>
          <w:szCs w:val="24"/>
        </w:rPr>
      </w:pPr>
      <w:r w:rsidRPr="007F3A89">
        <w:rPr>
          <w:sz w:val="24"/>
          <w:szCs w:val="24"/>
        </w:rPr>
        <w:t>The temperature distribution is approximately normal, with a majority of values ranging from 35 to 45 degrees.</w:t>
      </w:r>
    </w:p>
    <w:p w14:paraId="0BE17C9C" w14:textId="77777777" w:rsidR="007F3A89" w:rsidRPr="007F3A89" w:rsidRDefault="007F3A89" w:rsidP="007F3A89">
      <w:pPr>
        <w:pStyle w:val="NoSpacing"/>
        <w:numPr>
          <w:ilvl w:val="0"/>
          <w:numId w:val="4"/>
        </w:numPr>
        <w:jc w:val="both"/>
        <w:rPr>
          <w:sz w:val="24"/>
          <w:szCs w:val="24"/>
        </w:rPr>
      </w:pPr>
      <w:r w:rsidRPr="007F3A89">
        <w:rPr>
          <w:sz w:val="24"/>
          <w:szCs w:val="24"/>
        </w:rPr>
        <w:t>The busiest day for cab bookings was found to be cloudy, while the least busy day was a foggy day.</w:t>
      </w:r>
    </w:p>
    <w:p w14:paraId="64763341" w14:textId="77777777" w:rsidR="007F3A89" w:rsidRPr="007F3A89" w:rsidRDefault="007F3A89" w:rsidP="007F3A89">
      <w:pPr>
        <w:pStyle w:val="NoSpacing"/>
        <w:numPr>
          <w:ilvl w:val="0"/>
          <w:numId w:val="4"/>
        </w:numPr>
        <w:jc w:val="both"/>
        <w:rPr>
          <w:sz w:val="24"/>
          <w:szCs w:val="24"/>
        </w:rPr>
      </w:pPr>
      <w:r w:rsidRPr="007F3A89">
        <w:rPr>
          <w:sz w:val="24"/>
          <w:szCs w:val="24"/>
        </w:rPr>
        <w:t>Customers are more likely to ride a cab when there is a precipitation intensity greater than 0.01 and humidity greater than 0.8.</w:t>
      </w:r>
    </w:p>
    <w:p w14:paraId="25992280" w14:textId="77777777" w:rsidR="007F3A89" w:rsidRPr="007F3A89" w:rsidRDefault="007F3A89" w:rsidP="007F3A89">
      <w:pPr>
        <w:pStyle w:val="NoSpacing"/>
        <w:numPr>
          <w:ilvl w:val="0"/>
          <w:numId w:val="4"/>
        </w:numPr>
        <w:jc w:val="both"/>
        <w:rPr>
          <w:sz w:val="24"/>
          <w:szCs w:val="24"/>
        </w:rPr>
      </w:pPr>
      <w:r w:rsidRPr="007F3A89">
        <w:rPr>
          <w:sz w:val="24"/>
          <w:szCs w:val="24"/>
        </w:rPr>
        <w:t>Most of the cab bookings are from the Boston area, indicating a high demand for efficient and affordable transportation services in the region.</w:t>
      </w:r>
    </w:p>
    <w:p w14:paraId="7ECD52D3" w14:textId="77777777" w:rsidR="007F3A89" w:rsidRPr="007F3A89" w:rsidRDefault="007F3A89" w:rsidP="007F3A89">
      <w:pPr>
        <w:pStyle w:val="NoSpacing"/>
        <w:numPr>
          <w:ilvl w:val="0"/>
          <w:numId w:val="4"/>
        </w:numPr>
        <w:jc w:val="both"/>
        <w:rPr>
          <w:sz w:val="24"/>
          <w:szCs w:val="24"/>
        </w:rPr>
      </w:pPr>
      <w:r w:rsidRPr="007F3A89">
        <w:rPr>
          <w:sz w:val="24"/>
          <w:szCs w:val="24"/>
        </w:rPr>
        <w:t>Price sensitivity is an essential factor for cab bookings, with customers preferring budget-friendly options.</w:t>
      </w:r>
    </w:p>
    <w:p w14:paraId="25EF700D" w14:textId="77777777" w:rsidR="007F3A89" w:rsidRPr="007F3A89" w:rsidRDefault="007F3A89" w:rsidP="007F3A89">
      <w:pPr>
        <w:pStyle w:val="NoSpacing"/>
        <w:numPr>
          <w:ilvl w:val="0"/>
          <w:numId w:val="4"/>
        </w:numPr>
        <w:jc w:val="both"/>
        <w:rPr>
          <w:sz w:val="24"/>
          <w:szCs w:val="24"/>
        </w:rPr>
      </w:pPr>
      <w:r w:rsidRPr="007F3A89">
        <w:rPr>
          <w:sz w:val="24"/>
          <w:szCs w:val="24"/>
        </w:rPr>
        <w:t>Cab companies can use these insights to optimize their services, pricing strategies, and coverage to attract and retain more customers.</w:t>
      </w:r>
    </w:p>
    <w:p w14:paraId="336CE94C" w14:textId="02A12153" w:rsidR="007F3A89" w:rsidRDefault="007F3A89" w:rsidP="007F3A89">
      <w:pPr>
        <w:pStyle w:val="NoSpacing"/>
        <w:jc w:val="both"/>
        <w:rPr>
          <w:sz w:val="24"/>
          <w:szCs w:val="24"/>
        </w:rPr>
      </w:pPr>
    </w:p>
    <w:p w14:paraId="7A881B15" w14:textId="7553B44E" w:rsidR="007F3A89" w:rsidRPr="007F3A89" w:rsidRDefault="007F3A89" w:rsidP="007F3A89">
      <w:pPr>
        <w:pStyle w:val="NoSpacing"/>
        <w:jc w:val="both"/>
        <w:rPr>
          <w:sz w:val="24"/>
          <w:szCs w:val="24"/>
        </w:rPr>
      </w:pPr>
      <w:r w:rsidRPr="007F3A89">
        <w:rPr>
          <w:sz w:val="24"/>
          <w:szCs w:val="24"/>
        </w:rPr>
        <w:t xml:space="preserve">To start a new cab service, various parameters should be considered, including customer demographics, booking </w:t>
      </w:r>
      <w:r w:rsidRPr="007F3A89">
        <w:rPr>
          <w:sz w:val="24"/>
          <w:szCs w:val="24"/>
        </w:rPr>
        <w:t>behaviour</w:t>
      </w:r>
      <w:r w:rsidRPr="007F3A89">
        <w:rPr>
          <w:sz w:val="24"/>
          <w:szCs w:val="24"/>
        </w:rPr>
        <w:t>, weather conditions, and time of day. For example, offering budget-friendly options for shorter distances could attract customers who prioritize affordability. It is also important to consider the busiest times for cab bookings, such as late evenings and month-end periods, and optimize services accordingly. Furthermore, monitoring weather conditions and understanding the relationship between weather and cab bookings can help in predicting demand and optimizing services accordingly. By considering these factors, a new cab service can tailor its services to meet customer needs and preferences and potentially gain a competitive advantage in the market.</w:t>
      </w:r>
    </w:p>
    <w:p w14:paraId="3C56E278" w14:textId="6C3AFA12" w:rsidR="0091055D" w:rsidRDefault="0091055D" w:rsidP="00F47CA4">
      <w:pPr>
        <w:pStyle w:val="NoSpacing"/>
        <w:jc w:val="both"/>
        <w:rPr>
          <w:sz w:val="24"/>
          <w:szCs w:val="24"/>
        </w:rPr>
      </w:pPr>
    </w:p>
    <w:p w14:paraId="2D9874A2" w14:textId="77777777" w:rsidR="0091055D" w:rsidRPr="00F47CA4" w:rsidRDefault="0091055D" w:rsidP="00F47CA4">
      <w:pPr>
        <w:pStyle w:val="NoSpacing"/>
        <w:jc w:val="both"/>
        <w:rPr>
          <w:sz w:val="24"/>
          <w:szCs w:val="24"/>
        </w:rPr>
      </w:pPr>
    </w:p>
    <w:sectPr w:rsidR="0091055D" w:rsidRPr="00F47C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82323"/>
    <w:multiLevelType w:val="multilevel"/>
    <w:tmpl w:val="7F8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311C29"/>
    <w:multiLevelType w:val="hybridMultilevel"/>
    <w:tmpl w:val="D67AC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39652C"/>
    <w:multiLevelType w:val="hybridMultilevel"/>
    <w:tmpl w:val="5AB89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0C418C"/>
    <w:multiLevelType w:val="hybridMultilevel"/>
    <w:tmpl w:val="6A0EF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1284002">
    <w:abstractNumId w:val="1"/>
  </w:num>
  <w:num w:numId="2" w16cid:durableId="1131829255">
    <w:abstractNumId w:val="2"/>
  </w:num>
  <w:num w:numId="3" w16cid:durableId="1030689937">
    <w:abstractNumId w:val="3"/>
  </w:num>
  <w:num w:numId="4" w16cid:durableId="1057318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279"/>
    <w:rsid w:val="000C6279"/>
    <w:rsid w:val="001261A8"/>
    <w:rsid w:val="002420FF"/>
    <w:rsid w:val="00425413"/>
    <w:rsid w:val="0063505C"/>
    <w:rsid w:val="00654F2F"/>
    <w:rsid w:val="007353A5"/>
    <w:rsid w:val="007F3A89"/>
    <w:rsid w:val="0091055D"/>
    <w:rsid w:val="009E4D19"/>
    <w:rsid w:val="00B72618"/>
    <w:rsid w:val="00B91406"/>
    <w:rsid w:val="00C34F2C"/>
    <w:rsid w:val="00F47CA4"/>
    <w:rsid w:val="00FD77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3160F"/>
  <w15:chartTrackingRefBased/>
  <w15:docId w15:val="{5E3D0249-A817-463E-9A79-57CCAFADF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406"/>
    <w:rPr>
      <w:color w:val="0563C1" w:themeColor="hyperlink"/>
      <w:u w:val="single"/>
    </w:rPr>
  </w:style>
  <w:style w:type="character" w:styleId="UnresolvedMention">
    <w:name w:val="Unresolved Mention"/>
    <w:basedOn w:val="DefaultParagraphFont"/>
    <w:uiPriority w:val="99"/>
    <w:semiHidden/>
    <w:unhideWhenUsed/>
    <w:rsid w:val="00B91406"/>
    <w:rPr>
      <w:color w:val="605E5C"/>
      <w:shd w:val="clear" w:color="auto" w:fill="E1DFDD"/>
    </w:rPr>
  </w:style>
  <w:style w:type="paragraph" w:styleId="ListParagraph">
    <w:name w:val="List Paragraph"/>
    <w:basedOn w:val="Normal"/>
    <w:uiPriority w:val="34"/>
    <w:qFormat/>
    <w:rsid w:val="001261A8"/>
    <w:pPr>
      <w:ind w:left="720"/>
      <w:contextualSpacing/>
    </w:pPr>
  </w:style>
  <w:style w:type="paragraph" w:styleId="NoSpacing">
    <w:name w:val="No Spacing"/>
    <w:uiPriority w:val="1"/>
    <w:qFormat/>
    <w:rsid w:val="001261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4965">
      <w:bodyDiv w:val="1"/>
      <w:marLeft w:val="0"/>
      <w:marRight w:val="0"/>
      <w:marTop w:val="0"/>
      <w:marBottom w:val="0"/>
      <w:divBdr>
        <w:top w:val="none" w:sz="0" w:space="0" w:color="auto"/>
        <w:left w:val="none" w:sz="0" w:space="0" w:color="auto"/>
        <w:bottom w:val="none" w:sz="0" w:space="0" w:color="auto"/>
        <w:right w:val="none" w:sz="0" w:space="0" w:color="auto"/>
      </w:divBdr>
    </w:div>
    <w:div w:id="135028080">
      <w:bodyDiv w:val="1"/>
      <w:marLeft w:val="0"/>
      <w:marRight w:val="0"/>
      <w:marTop w:val="0"/>
      <w:marBottom w:val="0"/>
      <w:divBdr>
        <w:top w:val="none" w:sz="0" w:space="0" w:color="auto"/>
        <w:left w:val="none" w:sz="0" w:space="0" w:color="auto"/>
        <w:bottom w:val="none" w:sz="0" w:space="0" w:color="auto"/>
        <w:right w:val="none" w:sz="0" w:space="0" w:color="auto"/>
      </w:divBdr>
    </w:div>
    <w:div w:id="525876495">
      <w:bodyDiv w:val="1"/>
      <w:marLeft w:val="0"/>
      <w:marRight w:val="0"/>
      <w:marTop w:val="0"/>
      <w:marBottom w:val="0"/>
      <w:divBdr>
        <w:top w:val="none" w:sz="0" w:space="0" w:color="auto"/>
        <w:left w:val="none" w:sz="0" w:space="0" w:color="auto"/>
        <w:bottom w:val="none" w:sz="0" w:space="0" w:color="auto"/>
        <w:right w:val="none" w:sz="0" w:space="0" w:color="auto"/>
      </w:divBdr>
    </w:div>
    <w:div w:id="832524522">
      <w:bodyDiv w:val="1"/>
      <w:marLeft w:val="0"/>
      <w:marRight w:val="0"/>
      <w:marTop w:val="0"/>
      <w:marBottom w:val="0"/>
      <w:divBdr>
        <w:top w:val="none" w:sz="0" w:space="0" w:color="auto"/>
        <w:left w:val="none" w:sz="0" w:space="0" w:color="auto"/>
        <w:bottom w:val="none" w:sz="0" w:space="0" w:color="auto"/>
        <w:right w:val="none" w:sz="0" w:space="0" w:color="auto"/>
      </w:divBdr>
    </w:div>
    <w:div w:id="1200515213">
      <w:bodyDiv w:val="1"/>
      <w:marLeft w:val="0"/>
      <w:marRight w:val="0"/>
      <w:marTop w:val="0"/>
      <w:marBottom w:val="0"/>
      <w:divBdr>
        <w:top w:val="none" w:sz="0" w:space="0" w:color="auto"/>
        <w:left w:val="none" w:sz="0" w:space="0" w:color="auto"/>
        <w:bottom w:val="none" w:sz="0" w:space="0" w:color="auto"/>
        <w:right w:val="none" w:sz="0" w:space="0" w:color="auto"/>
      </w:divBdr>
    </w:div>
    <w:div w:id="203137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khushipathak3502/Feynn_labs/tree/mai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https://drive.google.com/file/d/1SWSL4qCW5ZG3r3alXOGgOTre9SXiS4JO/view"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14</Pages>
  <Words>1633</Words>
  <Characters>9311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Pathak</dc:creator>
  <cp:keywords/>
  <dc:description/>
  <cp:lastModifiedBy>Khushi Pathak</cp:lastModifiedBy>
  <cp:revision>7</cp:revision>
  <dcterms:created xsi:type="dcterms:W3CDTF">2023-03-19T08:51:00Z</dcterms:created>
  <dcterms:modified xsi:type="dcterms:W3CDTF">2023-03-19T10:27:00Z</dcterms:modified>
</cp:coreProperties>
</file>