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DFDC" w14:textId="77777777" w:rsidR="004B5D38" w:rsidRPr="004B5D38" w:rsidRDefault="004B5D38" w:rsidP="004B5D38">
      <w:proofErr w:type="spellStart"/>
      <w:r w:rsidRPr="004B5D38">
        <w:t>libcamera</w:t>
      </w:r>
      <w:proofErr w:type="spellEnd"/>
      <w:r w:rsidRPr="004B5D38">
        <w:t>-hello</w:t>
      </w:r>
    </w:p>
    <w:p w14:paraId="6CBFD79B" w14:textId="77777777" w:rsidR="004B5D38" w:rsidRPr="004B5D38" w:rsidRDefault="004B5D38" w:rsidP="004B5D38">
      <w:proofErr w:type="spellStart"/>
      <w:r w:rsidRPr="004B5D38">
        <w:t>libcamera</w:t>
      </w:r>
      <w:proofErr w:type="spellEnd"/>
      <w:r w:rsidRPr="004B5D38">
        <w:t>-still -o image.jpg</w:t>
      </w:r>
    </w:p>
    <w:p w14:paraId="16BF499A" w14:textId="77777777" w:rsidR="004B5D38" w:rsidRPr="004B5D38" w:rsidRDefault="004B5D38" w:rsidP="004B5D38">
      <w:proofErr w:type="spellStart"/>
      <w:r w:rsidRPr="004B5D38">
        <w:t>libcamera</w:t>
      </w:r>
      <w:proofErr w:type="spellEnd"/>
      <w:r w:rsidRPr="004B5D38">
        <w:t>-vid -o video.h264 -t 10000</w:t>
      </w:r>
    </w:p>
    <w:p w14:paraId="365734ED" w14:textId="77777777" w:rsidR="000C2415" w:rsidRDefault="000C2415"/>
    <w:sectPr w:rsidR="000C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38"/>
    <w:rsid w:val="000C2415"/>
    <w:rsid w:val="004B5D38"/>
    <w:rsid w:val="00837C49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AA8E"/>
  <w15:chartTrackingRefBased/>
  <w15:docId w15:val="{DF1E79A1-5F0A-4B05-B8C8-9F17FAF0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1</cp:revision>
  <dcterms:created xsi:type="dcterms:W3CDTF">2026-09-27T09:43:00Z</dcterms:created>
  <dcterms:modified xsi:type="dcterms:W3CDTF">2026-09-27T09:44:00Z</dcterms:modified>
</cp:coreProperties>
</file>