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176BC" w14:textId="77777777" w:rsidR="001B41D8" w:rsidRPr="001B41D8" w:rsidRDefault="001B41D8" w:rsidP="001B41D8">
      <w:r w:rsidRPr="001B41D8">
        <w:t xml:space="preserve">두 개의 표본 집단에서 서로 분산이 </w:t>
      </w:r>
      <w:proofErr w:type="spellStart"/>
      <w:r w:rsidRPr="001B41D8">
        <w:t>같은지</w:t>
      </w:r>
      <w:proofErr w:type="spellEnd"/>
      <w:r w:rsidRPr="001B41D8">
        <w:t xml:space="preserve"> </w:t>
      </w:r>
      <w:proofErr w:type="spellStart"/>
      <w:r w:rsidRPr="001B41D8">
        <w:t>다른지를</w:t>
      </w:r>
      <w:proofErr w:type="spellEnd"/>
      <w:r w:rsidRPr="001B41D8">
        <w:t xml:space="preserve"> 비교하는 방법은 </w:t>
      </w:r>
      <w:proofErr w:type="spellStart"/>
      <w:r w:rsidRPr="001B41D8">
        <w:rPr>
          <w:b/>
          <w:bCs/>
        </w:rPr>
        <w:t>등분산</w:t>
      </w:r>
      <w:proofErr w:type="spellEnd"/>
      <w:r w:rsidRPr="001B41D8">
        <w:rPr>
          <w:b/>
          <w:bCs/>
        </w:rPr>
        <w:t xml:space="preserve"> 검정</w:t>
      </w:r>
      <w:r w:rsidRPr="001B41D8">
        <w:t xml:space="preserve">(Levene's Test, F-Test 등)이라고 합니다. </w:t>
      </w:r>
      <w:proofErr w:type="gramStart"/>
      <w:r w:rsidRPr="001B41D8">
        <w:t>가장 일반적인 방법 중 하나는</w:t>
      </w:r>
      <w:proofErr w:type="gramEnd"/>
      <w:r w:rsidRPr="001B41D8">
        <w:t xml:space="preserve"> </w:t>
      </w:r>
      <w:r w:rsidRPr="001B41D8">
        <w:rPr>
          <w:b/>
          <w:bCs/>
        </w:rPr>
        <w:t>F-검정</w:t>
      </w:r>
      <w:r w:rsidRPr="001B41D8">
        <w:t>입니다. 아래에서 F-검정을 중심으로 설명하고, Levene's Test도 간단히 소개하겠습니다.</w:t>
      </w:r>
    </w:p>
    <w:p w14:paraId="3234EAF5" w14:textId="77777777" w:rsidR="001B41D8" w:rsidRPr="001B41D8" w:rsidRDefault="001B41D8" w:rsidP="001B41D8">
      <w:pPr>
        <w:rPr>
          <w:b/>
          <w:bCs/>
        </w:rPr>
      </w:pPr>
      <w:r w:rsidRPr="001B41D8">
        <w:rPr>
          <w:b/>
          <w:bCs/>
        </w:rPr>
        <w:t>F-검정 (F-test)</w:t>
      </w:r>
    </w:p>
    <w:p w14:paraId="332678C5" w14:textId="77777777" w:rsidR="001B41D8" w:rsidRPr="001B41D8" w:rsidRDefault="001B41D8" w:rsidP="001B41D8">
      <w:r w:rsidRPr="001B41D8">
        <w:t>F-검정은 두 집단의 분산이 동일한지 확인하기 위한 검정 방법입니다. 이 검정은 두 집단의 분산 비율을 비교하여 이루어집니다.</w:t>
      </w:r>
    </w:p>
    <w:p w14:paraId="65F3E725" w14:textId="77777777" w:rsidR="001B41D8" w:rsidRPr="001B41D8" w:rsidRDefault="001B41D8" w:rsidP="001B41D8">
      <w:pPr>
        <w:rPr>
          <w:b/>
          <w:bCs/>
        </w:rPr>
      </w:pPr>
      <w:r w:rsidRPr="001B41D8">
        <w:rPr>
          <w:b/>
          <w:bCs/>
        </w:rPr>
        <w:t>1. 가설 설정</w:t>
      </w:r>
    </w:p>
    <w:p w14:paraId="58F75E84" w14:textId="3CA699D9" w:rsidR="001B41D8" w:rsidRPr="001B41D8" w:rsidRDefault="001B41D8" w:rsidP="001B41D8">
      <w:pPr>
        <w:numPr>
          <w:ilvl w:val="0"/>
          <w:numId w:val="1"/>
        </w:numPr>
      </w:pPr>
      <w:proofErr w:type="spellStart"/>
      <w:r w:rsidRPr="001B41D8">
        <w:rPr>
          <w:b/>
          <w:bCs/>
        </w:rPr>
        <w:t>귀무</w:t>
      </w:r>
      <w:proofErr w:type="spellEnd"/>
      <w:r w:rsidRPr="001B41D8">
        <w:rPr>
          <w:b/>
          <w:bCs/>
        </w:rPr>
        <w:t xml:space="preserve"> 가설 (H0)</w:t>
      </w:r>
      <w:r w:rsidRPr="001B41D8">
        <w:t xml:space="preserve">: 두 집단의 분산이 같다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1B41D8">
        <w:t>​)</w:t>
      </w:r>
    </w:p>
    <w:p w14:paraId="24F1D342" w14:textId="42EEBFE3" w:rsidR="001B41D8" w:rsidRPr="001B41D8" w:rsidRDefault="001B41D8" w:rsidP="001B41D8">
      <w:pPr>
        <w:numPr>
          <w:ilvl w:val="0"/>
          <w:numId w:val="1"/>
        </w:numPr>
      </w:pPr>
      <w:r w:rsidRPr="001B41D8">
        <w:rPr>
          <w:b/>
          <w:bCs/>
        </w:rPr>
        <w:t>대립 가설 (H1)</w:t>
      </w:r>
      <w:r w:rsidRPr="001B41D8">
        <w:t>: 두 집단의 분산이 다르다 (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41736">
        <w:rPr>
          <w:rFonts w:hint="eastAsia"/>
        </w:rPr>
        <w:t xml:space="preserve"> </w:t>
      </w:r>
      <w:r w:rsidRPr="001B41D8">
        <w:t>≠</w:t>
      </w:r>
      <w:r w:rsidR="0084173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1B41D8">
        <w:t>​)</w:t>
      </w:r>
    </w:p>
    <w:p w14:paraId="6C4254A1" w14:textId="77777777" w:rsidR="001B41D8" w:rsidRPr="001B41D8" w:rsidRDefault="001B41D8" w:rsidP="001B41D8">
      <w:pPr>
        <w:rPr>
          <w:b/>
          <w:bCs/>
        </w:rPr>
      </w:pPr>
      <w:r w:rsidRPr="001B41D8">
        <w:rPr>
          <w:b/>
          <w:bCs/>
        </w:rPr>
        <w:t>2. 검정 통계량 계산</w:t>
      </w:r>
    </w:p>
    <w:p w14:paraId="47B59388" w14:textId="77777777" w:rsidR="001B41D8" w:rsidRPr="001B41D8" w:rsidRDefault="001B41D8" w:rsidP="001B41D8">
      <w:r w:rsidRPr="001B41D8">
        <w:t>F-검정 통계량은 다음과 같이 계산됩니다:</w:t>
      </w:r>
    </w:p>
    <w:p w14:paraId="1BE9A9BE" w14:textId="6A17AC05" w:rsidR="001B41D8" w:rsidRPr="001B41D8" w:rsidRDefault="001B41D8" w:rsidP="001B41D8">
      <w:pPr>
        <w:rPr>
          <w:sz w:val="32"/>
          <w:szCs w:val="36"/>
        </w:rPr>
      </w:pPr>
      <w:r w:rsidRPr="001B41D8">
        <w:rPr>
          <w:rFonts w:ascii="Cambria Math" w:hAnsi="Cambria Math" w:cs="Cambria Math"/>
          <w:sz w:val="32"/>
          <w:szCs w:val="36"/>
        </w:rPr>
        <w:t>𝐹</w:t>
      </w:r>
      <w:r w:rsidRPr="001B41D8">
        <w:rPr>
          <w:sz w:val="32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sz w:val="32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sz w:val="32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6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sz w:val="32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sz w:val="32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6"/>
          </w:rPr>
          <m:t>​​</m:t>
        </m:r>
      </m:oMath>
    </w:p>
    <w:p w14:paraId="6E218FA0" w14:textId="77777777" w:rsidR="001B41D8" w:rsidRPr="001B41D8" w:rsidRDefault="001B41D8" w:rsidP="001B41D8">
      <w:r w:rsidRPr="001B41D8">
        <w:t>여기서:</w:t>
      </w:r>
    </w:p>
    <w:p w14:paraId="188FD068" w14:textId="2F9716A1" w:rsidR="001B41D8" w:rsidRPr="001B41D8" w:rsidRDefault="007E7488" w:rsidP="001B41D8">
      <w:pPr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 w:cs="Cambria Math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1B41D8" w:rsidRPr="001B41D8">
        <w:rPr>
          <w:szCs w:val="20"/>
        </w:rPr>
        <w:t>​: 첫 번째</w:t>
      </w:r>
      <w:r w:rsidR="001B41D8" w:rsidRPr="001B41D8">
        <w:t xml:space="preserve"> 표본의 분산</w:t>
      </w:r>
    </w:p>
    <w:p w14:paraId="603AF32E" w14:textId="199597A6" w:rsidR="001B41D8" w:rsidRPr="001B41D8" w:rsidRDefault="007E7488" w:rsidP="001B41D8">
      <w:pPr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 w:cs="Cambria Math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1B41D8" w:rsidRPr="001B41D8">
        <w:t>​: 두 번째 표본의 분산</w:t>
      </w:r>
    </w:p>
    <w:p w14:paraId="50901DE7" w14:textId="5DF50F85" w:rsidR="001B41D8" w:rsidRPr="001B41D8" w:rsidRDefault="001B41D8" w:rsidP="001B41D8">
      <w:r w:rsidRPr="001B41D8">
        <w:t xml:space="preserve">F-검정 통계량 </w:t>
      </w:r>
      <w:r w:rsidRPr="001B41D8">
        <w:rPr>
          <w:rFonts w:ascii="Cambria Math" w:hAnsi="Cambria Math" w:cs="Cambria Math"/>
        </w:rPr>
        <w:t>𝐹</w:t>
      </w:r>
      <w:r w:rsidRPr="001B41D8">
        <w:t>는 두 분산의 비율을 나타냅니다. 분산이 같다면, 이 값은 1에 가까울 것입니다. 분산이 다르다면, 이 값은 1보다 크게 또는 작게 나타날 수 있습니다.</w:t>
      </w:r>
    </w:p>
    <w:p w14:paraId="43D7F9DD" w14:textId="77777777" w:rsidR="001B41D8" w:rsidRPr="001B41D8" w:rsidRDefault="001B41D8" w:rsidP="001B41D8">
      <w:pPr>
        <w:rPr>
          <w:b/>
          <w:bCs/>
        </w:rPr>
      </w:pPr>
      <w:r w:rsidRPr="001B41D8">
        <w:rPr>
          <w:b/>
          <w:bCs/>
        </w:rPr>
        <w:t>3. 자유도</w:t>
      </w:r>
    </w:p>
    <w:p w14:paraId="4F99700C" w14:textId="4DC5E94F" w:rsidR="001B41D8" w:rsidRPr="001B41D8" w:rsidRDefault="001B41D8" w:rsidP="001B41D8">
      <w:pPr>
        <w:numPr>
          <w:ilvl w:val="0"/>
          <w:numId w:val="3"/>
        </w:numPr>
      </w:pPr>
      <w:r w:rsidRPr="001B41D8">
        <w:t xml:space="preserve">첫 번째 표본의 자유도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05242">
        <w:rPr>
          <w:rFonts w:hint="eastAsia"/>
        </w:rPr>
        <w:t xml:space="preserve"> </w:t>
      </w:r>
      <w:r w:rsidRPr="001B41D8">
        <w:t>=</w:t>
      </w:r>
      <w:r w:rsidR="0040524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05242">
        <w:rPr>
          <w:rFonts w:hint="eastAsia"/>
        </w:rPr>
        <w:t xml:space="preserve"> </w:t>
      </w:r>
      <w:r w:rsidRPr="001B41D8">
        <w:rPr>
          <w:rFonts w:ascii="바탕" w:eastAsia="바탕" w:hAnsi="바탕" w:cs="바탕" w:hint="eastAsia"/>
        </w:rPr>
        <w:t>−</w:t>
      </w:r>
      <w:r w:rsidR="00405242">
        <w:rPr>
          <w:rFonts w:ascii="바탕" w:eastAsia="바탕" w:hAnsi="바탕" w:cs="바탕" w:hint="eastAsia"/>
        </w:rPr>
        <w:t xml:space="preserve"> </w:t>
      </w:r>
      <w:r w:rsidR="007E7488">
        <w:rPr>
          <w:rFonts w:hint="eastAsia"/>
        </w:rPr>
        <w:t>1</w:t>
      </w:r>
    </w:p>
    <w:p w14:paraId="4C6C5141" w14:textId="3C944B59" w:rsidR="001B41D8" w:rsidRPr="001B41D8" w:rsidRDefault="001B41D8" w:rsidP="001B41D8">
      <w:pPr>
        <w:numPr>
          <w:ilvl w:val="0"/>
          <w:numId w:val="3"/>
        </w:numPr>
      </w:pPr>
      <w:r w:rsidRPr="001B41D8">
        <w:t xml:space="preserve">두 번째 표본의 자유도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05242">
        <w:rPr>
          <w:rFonts w:hint="eastAsia"/>
        </w:rPr>
        <w:t xml:space="preserve"> </w:t>
      </w:r>
      <w:r w:rsidRPr="001B41D8">
        <w:t>=</w:t>
      </w:r>
      <w:r w:rsidR="007E7488" w:rsidRPr="002C1910">
        <w:rPr>
          <w:rFonts w:ascii="Cambria Math" w:hAnsi="Cambria Math" w:cs="Cambria Math"/>
          <w:i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05242">
        <w:rPr>
          <w:rFonts w:ascii="Cambria Math" w:hAnsi="Cambria Math" w:cs="Cambria Math" w:hint="eastAsia"/>
          <w:i/>
        </w:rPr>
        <w:t xml:space="preserve"> </w:t>
      </w:r>
      <w:r w:rsidRPr="001B41D8">
        <w:rPr>
          <w:rFonts w:ascii="바탕" w:eastAsia="바탕" w:hAnsi="바탕" w:cs="바탕" w:hint="eastAsia"/>
        </w:rPr>
        <w:t>−</w:t>
      </w:r>
      <w:r w:rsidR="00405242">
        <w:rPr>
          <w:rFonts w:ascii="바탕" w:eastAsia="바탕" w:hAnsi="바탕" w:cs="바탕" w:hint="eastAsia"/>
        </w:rPr>
        <w:t xml:space="preserve"> </w:t>
      </w:r>
      <w:r w:rsidRPr="001B41D8">
        <w:t>1</w:t>
      </w:r>
    </w:p>
    <w:p w14:paraId="7275FCBB" w14:textId="66D9F88F" w:rsidR="001B41D8" w:rsidRPr="001B41D8" w:rsidRDefault="001B41D8" w:rsidP="001B41D8">
      <w:r w:rsidRPr="001B41D8">
        <w:t xml:space="preserve">여기서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518F8">
        <w:rPr>
          <w:rFonts w:hint="eastAsia"/>
        </w:rPr>
        <w:t xml:space="preserve"> </w:t>
      </w:r>
      <w:r w:rsidRPr="001B41D8">
        <w:t xml:space="preserve">과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518F8">
        <w:rPr>
          <w:rFonts w:ascii="Cambria Math" w:hAnsi="Cambria Math" w:cs="Cambria Math" w:hint="eastAsia"/>
          <w:i/>
        </w:rPr>
        <w:t xml:space="preserve"> </w:t>
      </w:r>
      <w:r w:rsidRPr="001B41D8">
        <w:t>는 각각 첫 번째와 두 번째 표본의 크기입니다.</w:t>
      </w:r>
    </w:p>
    <w:p w14:paraId="336D9522" w14:textId="77777777" w:rsidR="001B41D8" w:rsidRPr="001B41D8" w:rsidRDefault="001B41D8" w:rsidP="001B41D8">
      <w:pPr>
        <w:rPr>
          <w:b/>
          <w:bCs/>
        </w:rPr>
      </w:pPr>
      <w:r w:rsidRPr="001B41D8">
        <w:rPr>
          <w:b/>
          <w:bCs/>
        </w:rPr>
        <w:t>4. p-값 계산</w:t>
      </w:r>
    </w:p>
    <w:p w14:paraId="0DFF154B" w14:textId="77777777" w:rsidR="001B41D8" w:rsidRPr="001B41D8" w:rsidRDefault="001B41D8" w:rsidP="001B41D8">
      <w:r w:rsidRPr="001B41D8">
        <w:t xml:space="preserve">F-분포를 사용하여 계산된 F-값과 자유도를 바탕으로 p-값을 구합니다. p-값이 선택한 유의 수준 (예: 0.05)보다 작으면, </w:t>
      </w:r>
      <w:proofErr w:type="spellStart"/>
      <w:r w:rsidRPr="001B41D8">
        <w:t>귀무</w:t>
      </w:r>
      <w:proofErr w:type="spellEnd"/>
      <w:r w:rsidRPr="001B41D8">
        <w:t xml:space="preserve"> 가설을 기각하고 두 집단의 분산이 다르다고 </w:t>
      </w:r>
      <w:proofErr w:type="spellStart"/>
      <w:r w:rsidRPr="001B41D8">
        <w:t>결론내립니다</w:t>
      </w:r>
      <w:proofErr w:type="spellEnd"/>
      <w:r w:rsidRPr="001B41D8">
        <w:t>.</w:t>
      </w:r>
    </w:p>
    <w:p w14:paraId="0DE08CDB" w14:textId="77777777" w:rsidR="001B41D8" w:rsidRPr="001B41D8" w:rsidRDefault="001B41D8" w:rsidP="001B41D8">
      <w:pPr>
        <w:rPr>
          <w:b/>
          <w:bCs/>
        </w:rPr>
      </w:pPr>
      <w:r w:rsidRPr="001B41D8">
        <w:rPr>
          <w:b/>
          <w:bCs/>
        </w:rPr>
        <w:t>Levene's Test</w:t>
      </w:r>
    </w:p>
    <w:p w14:paraId="7A886048" w14:textId="77777777" w:rsidR="001B41D8" w:rsidRPr="001B41D8" w:rsidRDefault="001B41D8" w:rsidP="001B41D8">
      <w:r w:rsidRPr="001B41D8">
        <w:t>Levene's Test는 F-검정이 정규성을 가정하는 반면, 비정규 분포에 대해 더 강건한 검정을 제공합니다. 이 검정은 각 데이터 점에서 중앙값을 빼고 절대값을 취한 변환된 데이터의 분산을 비교합</w:t>
      </w:r>
      <w:r w:rsidRPr="001B41D8">
        <w:lastRenderedPageBreak/>
        <w:t>니다.</w:t>
      </w:r>
    </w:p>
    <w:p w14:paraId="5CE2A93C" w14:textId="77777777" w:rsidR="001B41D8" w:rsidRPr="001B41D8" w:rsidRDefault="001B41D8" w:rsidP="001B41D8">
      <w:pPr>
        <w:rPr>
          <w:b/>
          <w:bCs/>
        </w:rPr>
      </w:pPr>
      <w:r w:rsidRPr="001B41D8">
        <w:rPr>
          <w:b/>
          <w:bCs/>
        </w:rPr>
        <w:t>Levene's Test 절차</w:t>
      </w:r>
    </w:p>
    <w:p w14:paraId="7E833F08" w14:textId="77777777" w:rsidR="001B41D8" w:rsidRPr="001B41D8" w:rsidRDefault="001B41D8" w:rsidP="001B41D8">
      <w:pPr>
        <w:numPr>
          <w:ilvl w:val="0"/>
          <w:numId w:val="4"/>
        </w:numPr>
      </w:pPr>
      <w:r w:rsidRPr="001B41D8">
        <w:t>각 데이터 점에서 해당 그룹의 중앙값을 뺍니다.</w:t>
      </w:r>
    </w:p>
    <w:p w14:paraId="0C1606C0" w14:textId="77777777" w:rsidR="001B41D8" w:rsidRPr="001B41D8" w:rsidRDefault="001B41D8" w:rsidP="001B41D8">
      <w:pPr>
        <w:numPr>
          <w:ilvl w:val="0"/>
          <w:numId w:val="4"/>
        </w:numPr>
      </w:pPr>
      <w:r w:rsidRPr="001B41D8">
        <w:t>절대값을 취한 변환된 데이터에 대해 ANOVA를 수행합니다.</w:t>
      </w:r>
    </w:p>
    <w:p w14:paraId="440DBC81" w14:textId="77777777" w:rsidR="001B41D8" w:rsidRPr="001B41D8" w:rsidRDefault="001B41D8" w:rsidP="001B41D8">
      <w:r w:rsidRPr="001B41D8">
        <w:t>Levene's Test는 데이터의 정규성에 대한 가정이 덜 필요하기 때문에 더 일반적으로 사용될 수 있습니다.</w:t>
      </w:r>
    </w:p>
    <w:p w14:paraId="5E058903" w14:textId="77777777" w:rsidR="001B41D8" w:rsidRPr="001B41D8" w:rsidRDefault="001B41D8" w:rsidP="001B41D8">
      <w:pPr>
        <w:rPr>
          <w:b/>
          <w:bCs/>
        </w:rPr>
      </w:pPr>
      <w:r w:rsidRPr="001B41D8">
        <w:rPr>
          <w:b/>
          <w:bCs/>
        </w:rPr>
        <w:t>요약</w:t>
      </w:r>
    </w:p>
    <w:p w14:paraId="1566245D" w14:textId="77777777" w:rsidR="001B41D8" w:rsidRPr="001B41D8" w:rsidRDefault="001B41D8" w:rsidP="001B41D8">
      <w:pPr>
        <w:numPr>
          <w:ilvl w:val="0"/>
          <w:numId w:val="5"/>
        </w:numPr>
      </w:pPr>
      <w:r w:rsidRPr="001B41D8">
        <w:rPr>
          <w:b/>
          <w:bCs/>
        </w:rPr>
        <w:t>F-검정</w:t>
      </w:r>
      <w:r w:rsidRPr="001B41D8">
        <w:t>: 두 집단의 분산 비율을 비교하여 분산의 동질성을 검정합니다. 정규성을 가정합니다.</w:t>
      </w:r>
    </w:p>
    <w:p w14:paraId="0A8DC952" w14:textId="77777777" w:rsidR="001B41D8" w:rsidRPr="001B41D8" w:rsidRDefault="001B41D8" w:rsidP="001B41D8">
      <w:pPr>
        <w:numPr>
          <w:ilvl w:val="0"/>
          <w:numId w:val="5"/>
        </w:numPr>
      </w:pPr>
      <w:r w:rsidRPr="001B41D8">
        <w:rPr>
          <w:b/>
          <w:bCs/>
        </w:rPr>
        <w:t>Levene's Test</w:t>
      </w:r>
      <w:r w:rsidRPr="001B41D8">
        <w:t>: 변환된 데이터를 사용하여 분산의 동질성을 검정합니다. 비정규 분포에도 강건합니다.</w:t>
      </w:r>
    </w:p>
    <w:p w14:paraId="7C7117D7" w14:textId="77777777" w:rsidR="001B41D8" w:rsidRPr="001B41D8" w:rsidRDefault="001B41D8" w:rsidP="001B41D8">
      <w:r w:rsidRPr="001B41D8">
        <w:t>이 두 가지 방법을 통해 두 집단의 분산이 동일한지 검정할 수 있습니다. F-검정은 단순하고 빠르지만, Levene's Test는 보다 일반적인 상황에 적용될 수 있습니다.</w:t>
      </w:r>
    </w:p>
    <w:p w14:paraId="64334287" w14:textId="77777777" w:rsidR="00627035" w:rsidRPr="001B41D8" w:rsidRDefault="00627035"/>
    <w:sectPr w:rsidR="00627035" w:rsidRPr="001B4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3050"/>
    <w:multiLevelType w:val="multilevel"/>
    <w:tmpl w:val="5F3E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A6AC8"/>
    <w:multiLevelType w:val="multilevel"/>
    <w:tmpl w:val="7C5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A3A78"/>
    <w:multiLevelType w:val="multilevel"/>
    <w:tmpl w:val="7BF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2962AE"/>
    <w:multiLevelType w:val="multilevel"/>
    <w:tmpl w:val="0E9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124FAE"/>
    <w:multiLevelType w:val="multilevel"/>
    <w:tmpl w:val="07C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258418">
    <w:abstractNumId w:val="0"/>
  </w:num>
  <w:num w:numId="2" w16cid:durableId="1118525573">
    <w:abstractNumId w:val="2"/>
  </w:num>
  <w:num w:numId="3" w16cid:durableId="1036664117">
    <w:abstractNumId w:val="3"/>
  </w:num>
  <w:num w:numId="4" w16cid:durableId="297154823">
    <w:abstractNumId w:val="4"/>
  </w:num>
  <w:num w:numId="5" w16cid:durableId="596599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D8"/>
    <w:rsid w:val="001B41D8"/>
    <w:rsid w:val="00405242"/>
    <w:rsid w:val="004B4358"/>
    <w:rsid w:val="00627035"/>
    <w:rsid w:val="006A283E"/>
    <w:rsid w:val="007E7488"/>
    <w:rsid w:val="00841736"/>
    <w:rsid w:val="00A518F8"/>
    <w:rsid w:val="00DF7B6C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A55A"/>
  <w15:chartTrackingRefBased/>
  <w15:docId w15:val="{76EE1112-53ED-4717-B575-7C8FE0FC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41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4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41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41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41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41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41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41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41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41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41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41D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B4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4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4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4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4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41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41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4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41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41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4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41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41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41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4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41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41D8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1B41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6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376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7</cp:revision>
  <dcterms:created xsi:type="dcterms:W3CDTF">2024-05-17T21:20:00Z</dcterms:created>
  <dcterms:modified xsi:type="dcterms:W3CDTF">2024-05-17T22:43:00Z</dcterms:modified>
</cp:coreProperties>
</file>