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6E" w:rsidRPr="00C7326C" w:rsidRDefault="000E421D" w:rsidP="00C7326C">
      <w:pPr>
        <w:jc w:val="center"/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  <w:sz w:val="52"/>
        </w:rPr>
        <w:t>三校合同コンテスト</w:t>
      </w:r>
    </w:p>
    <w:p w:rsidR="000E421D" w:rsidRPr="00C7326C" w:rsidRDefault="0074790B" w:rsidP="00C7326C">
      <w:pPr>
        <w:jc w:val="center"/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  <w:color w:val="FF0000"/>
          <w:sz w:val="44"/>
        </w:rPr>
        <w:t>キムジュンデンセツ3(</w:t>
      </w:r>
      <w:r w:rsidR="00A20BE1" w:rsidRPr="00C7326C">
        <w:rPr>
          <w:rFonts w:ascii="ＭＳ Ｐ明朝" w:eastAsia="ＭＳ Ｐ明朝" w:hAnsi="ＭＳ Ｐ明朝" w:hint="eastAsia"/>
          <w:color w:val="FF0000"/>
          <w:sz w:val="44"/>
        </w:rPr>
        <w:t>的当て</w:t>
      </w:r>
      <w:r w:rsidR="000E421D" w:rsidRPr="00C7326C">
        <w:rPr>
          <w:rFonts w:ascii="ＭＳ Ｐ明朝" w:eastAsia="ＭＳ Ｐ明朝" w:hAnsi="ＭＳ Ｐ明朝" w:hint="eastAsia"/>
          <w:color w:val="FF0000"/>
          <w:sz w:val="44"/>
        </w:rPr>
        <w:t>ゲーム</w:t>
      </w:r>
      <w:r w:rsidRPr="00C7326C">
        <w:rPr>
          <w:rFonts w:ascii="ＭＳ Ｐ明朝" w:eastAsia="ＭＳ Ｐ明朝" w:hAnsi="ＭＳ Ｐ明朝" w:hint="eastAsia"/>
          <w:color w:val="FF0000"/>
          <w:sz w:val="44"/>
        </w:rPr>
        <w:t>)</w:t>
      </w:r>
    </w:p>
    <w:p w:rsidR="000E421D" w:rsidRPr="00C7326C" w:rsidRDefault="00BB0247" w:rsidP="00C7326C">
      <w:pPr>
        <w:jc w:val="right"/>
        <w:rPr>
          <w:rFonts w:ascii="ＭＳ Ｐ明朝" w:eastAsia="ＭＳ Ｐ明朝" w:hAnsi="ＭＳ Ｐ明朝"/>
          <w:sz w:val="24"/>
        </w:rPr>
      </w:pPr>
      <w:r w:rsidRPr="00C7326C">
        <w:rPr>
          <w:rFonts w:ascii="ＭＳ Ｐ明朝" w:eastAsia="ＭＳ Ｐ明朝" w:hAnsi="ＭＳ Ｐ明朝" w:hint="eastAsia"/>
          <w:sz w:val="24"/>
        </w:rPr>
        <w:t>学籍番号</w:t>
      </w:r>
      <w:r w:rsidR="0074790B" w:rsidRPr="00C7326C">
        <w:rPr>
          <w:rFonts w:ascii="ＭＳ Ｐ明朝" w:eastAsia="ＭＳ Ｐ明朝" w:hAnsi="ＭＳ Ｐ明朝" w:hint="eastAsia"/>
          <w:sz w:val="24"/>
        </w:rPr>
        <w:t>/90296</w:t>
      </w:r>
    </w:p>
    <w:p w:rsidR="00BB0247" w:rsidRPr="00C7326C" w:rsidRDefault="00BB0247" w:rsidP="00C7326C">
      <w:pPr>
        <w:jc w:val="right"/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  <w:sz w:val="24"/>
        </w:rPr>
        <w:t>氏名</w:t>
      </w:r>
      <w:r w:rsidR="0074790B" w:rsidRPr="00C7326C">
        <w:rPr>
          <w:rFonts w:ascii="ＭＳ Ｐ明朝" w:eastAsia="ＭＳ Ｐ明朝" w:hAnsi="ＭＳ Ｐ明朝" w:hint="eastAsia"/>
          <w:sz w:val="24"/>
        </w:rPr>
        <w:t>/木村純</w:t>
      </w:r>
    </w:p>
    <w:p w:rsidR="000E421D" w:rsidRPr="00C7326C" w:rsidRDefault="00985E59">
      <w:pPr>
        <w:rPr>
          <w:rFonts w:ascii="ＭＳ Ｐ明朝" w:eastAsia="ＭＳ Ｐ明朝" w:hAnsi="ＭＳ Ｐ明朝"/>
          <w:sz w:val="24"/>
          <w:szCs w:val="24"/>
        </w:rPr>
      </w:pPr>
      <w:r w:rsidRPr="00C7326C">
        <w:rPr>
          <w:rFonts w:ascii="ＭＳ Ｐ明朝" w:eastAsia="ＭＳ Ｐ明朝" w:hAnsi="ＭＳ Ｐ明朝" w:hint="eastAsia"/>
          <w:sz w:val="24"/>
          <w:szCs w:val="24"/>
        </w:rPr>
        <w:t>・</w:t>
      </w:r>
      <w:r w:rsidR="000E421D" w:rsidRPr="00C7326C">
        <w:rPr>
          <w:rFonts w:ascii="ＭＳ Ｐ明朝" w:eastAsia="ＭＳ Ｐ明朝" w:hAnsi="ＭＳ Ｐ明朝" w:hint="eastAsia"/>
          <w:sz w:val="24"/>
          <w:szCs w:val="24"/>
        </w:rPr>
        <w:t>目的</w:t>
      </w:r>
    </w:p>
    <w:p w:rsidR="000E421D" w:rsidRPr="00C7326C" w:rsidRDefault="00A20BE1" w:rsidP="00C6694A">
      <w:pPr>
        <w:ind w:firstLineChars="100" w:firstLine="210"/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</w:rPr>
        <w:t>DirectX2D</w:t>
      </w:r>
      <w:r w:rsidR="001F57B8" w:rsidRPr="00C7326C">
        <w:rPr>
          <w:rFonts w:ascii="ＭＳ Ｐ明朝" w:eastAsia="ＭＳ Ｐ明朝" w:hAnsi="ＭＳ Ｐ明朝" w:hint="eastAsia"/>
        </w:rPr>
        <w:t>の</w:t>
      </w:r>
      <w:r w:rsidRPr="00C7326C">
        <w:rPr>
          <w:rFonts w:ascii="ＭＳ Ｐ明朝" w:eastAsia="ＭＳ Ｐ明朝" w:hAnsi="ＭＳ Ｐ明朝" w:hint="eastAsia"/>
        </w:rPr>
        <w:t>学習と</w:t>
      </w:r>
      <w:r w:rsidR="00C6694A" w:rsidRPr="00C7326C">
        <w:rPr>
          <w:rFonts w:ascii="ＭＳ Ｐ明朝" w:eastAsia="ＭＳ Ｐ明朝" w:hAnsi="ＭＳ Ｐ明朝" w:hint="eastAsia"/>
        </w:rPr>
        <w:t>だれでも手軽に遊ぶことのできるゲーム</w:t>
      </w:r>
      <w:r w:rsidRPr="00C7326C">
        <w:rPr>
          <w:rFonts w:ascii="ＭＳ Ｐ明朝" w:eastAsia="ＭＳ Ｐ明朝" w:hAnsi="ＭＳ Ｐ明朝" w:hint="eastAsia"/>
        </w:rPr>
        <w:t>を</w:t>
      </w:r>
      <w:r w:rsidR="00C6694A" w:rsidRPr="00C7326C">
        <w:rPr>
          <w:rFonts w:ascii="ＭＳ Ｐ明朝" w:eastAsia="ＭＳ Ｐ明朝" w:hAnsi="ＭＳ Ｐ明朝" w:hint="eastAsia"/>
        </w:rPr>
        <w:t>作成することを</w:t>
      </w:r>
      <w:r w:rsidRPr="00C7326C">
        <w:rPr>
          <w:rFonts w:ascii="ＭＳ Ｐ明朝" w:eastAsia="ＭＳ Ｐ明朝" w:hAnsi="ＭＳ Ｐ明朝" w:hint="eastAsia"/>
        </w:rPr>
        <w:t>目的と</w:t>
      </w:r>
      <w:r w:rsidR="00C6694A" w:rsidRPr="00C7326C">
        <w:rPr>
          <w:rFonts w:ascii="ＭＳ Ｐ明朝" w:eastAsia="ＭＳ Ｐ明朝" w:hAnsi="ＭＳ Ｐ明朝" w:hint="eastAsia"/>
        </w:rPr>
        <w:t>した。</w:t>
      </w:r>
    </w:p>
    <w:p w:rsidR="00C6694A" w:rsidRPr="00C7326C" w:rsidRDefault="00C6694A">
      <w:pPr>
        <w:rPr>
          <w:rFonts w:ascii="ＭＳ Ｐ明朝" w:eastAsia="ＭＳ Ｐ明朝" w:hAnsi="ＭＳ Ｐ明朝"/>
        </w:rPr>
      </w:pPr>
    </w:p>
    <w:p w:rsidR="00985E59" w:rsidRPr="00C7326C" w:rsidRDefault="00985E59">
      <w:pPr>
        <w:rPr>
          <w:rFonts w:ascii="ＭＳ Ｐ明朝" w:eastAsia="ＭＳ Ｐ明朝" w:hAnsi="ＭＳ Ｐ明朝"/>
          <w:sz w:val="24"/>
          <w:szCs w:val="24"/>
        </w:rPr>
      </w:pPr>
      <w:r w:rsidRPr="00C7326C">
        <w:rPr>
          <w:rFonts w:ascii="ＭＳ Ｐ明朝" w:eastAsia="ＭＳ Ｐ明朝" w:hAnsi="ＭＳ Ｐ明朝" w:hint="eastAsia"/>
          <w:sz w:val="24"/>
          <w:szCs w:val="24"/>
        </w:rPr>
        <w:t>・ゲームの説明</w:t>
      </w:r>
    </w:p>
    <w:p w:rsidR="00C6694A" w:rsidRPr="00C7326C" w:rsidRDefault="00C6694A">
      <w:pPr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</w:rPr>
        <w:t xml:space="preserve">　野球の</w:t>
      </w:r>
      <w:r w:rsidRPr="00C7326C">
        <w:rPr>
          <w:rFonts w:ascii="ＭＳ Ｐ明朝" w:eastAsia="ＭＳ Ｐ明朝" w:hAnsi="ＭＳ Ｐ明朝" w:hint="eastAsia"/>
          <w:color w:val="FF0000"/>
        </w:rPr>
        <w:t>バッティング</w:t>
      </w:r>
      <w:r w:rsidRPr="00C7326C">
        <w:rPr>
          <w:rFonts w:ascii="ＭＳ Ｐ明朝" w:eastAsia="ＭＳ Ｐ明朝" w:hAnsi="ＭＳ Ｐ明朝" w:hint="eastAsia"/>
        </w:rPr>
        <w:t>と</w:t>
      </w:r>
      <w:r w:rsidRPr="00C7326C">
        <w:rPr>
          <w:rFonts w:ascii="ＭＳ Ｐ明朝" w:eastAsia="ＭＳ Ｐ明朝" w:hAnsi="ＭＳ Ｐ明朝" w:hint="eastAsia"/>
          <w:color w:val="FF0000"/>
        </w:rPr>
        <w:t>的当て</w:t>
      </w:r>
      <w:r w:rsidRPr="00C7326C">
        <w:rPr>
          <w:rFonts w:ascii="ＭＳ Ｐ明朝" w:eastAsia="ＭＳ Ｐ明朝" w:hAnsi="ＭＳ Ｐ明朝" w:hint="eastAsia"/>
        </w:rPr>
        <w:t>を組み合わせたオリジナル野球ゲームを企画した。企画当初は</w:t>
      </w:r>
      <w:r w:rsidRPr="00C7326C">
        <w:rPr>
          <w:rFonts w:ascii="ＭＳ Ｐ明朝" w:eastAsia="ＭＳ Ｐ明朝" w:hAnsi="ＭＳ Ｐ明朝" w:hint="eastAsia"/>
          <w:color w:val="FF0000"/>
        </w:rPr>
        <w:t>ファミスタ</w:t>
      </w:r>
      <w:r w:rsidRPr="00C7326C">
        <w:rPr>
          <w:rFonts w:ascii="ＭＳ Ｐ明朝" w:eastAsia="ＭＳ Ｐ明朝" w:hAnsi="ＭＳ Ｐ明朝" w:hint="eastAsia"/>
        </w:rPr>
        <w:t>のような単純な野球ゲームを作成しようとしていたが、目的である手軽に遊べるに対してコミットしていなかった。どうすれば大勢の人が手軽に遊べるゲームになるか考えたところ、</w:t>
      </w:r>
      <w:r w:rsidRPr="00C7326C">
        <w:rPr>
          <w:rFonts w:ascii="ＭＳ Ｐ明朝" w:eastAsia="ＭＳ Ｐ明朝" w:hAnsi="ＭＳ Ｐ明朝" w:hint="eastAsia"/>
          <w:color w:val="FF0000"/>
        </w:rPr>
        <w:t>野球の醍醐味</w:t>
      </w:r>
      <w:r w:rsidRPr="00C7326C">
        <w:rPr>
          <w:rFonts w:ascii="ＭＳ Ｐ明朝" w:eastAsia="ＭＳ Ｐ明朝" w:hAnsi="ＭＳ Ｐ明朝" w:hint="eastAsia"/>
        </w:rPr>
        <w:t>である</w:t>
      </w:r>
      <w:r w:rsidRPr="00C7326C">
        <w:rPr>
          <w:rFonts w:ascii="ＭＳ Ｐ明朝" w:eastAsia="ＭＳ Ｐ明朝" w:hAnsi="ＭＳ Ｐ明朝" w:hint="eastAsia"/>
          <w:color w:val="FF0000"/>
        </w:rPr>
        <w:t>バッティング</w:t>
      </w:r>
      <w:r w:rsidRPr="00C7326C">
        <w:rPr>
          <w:rFonts w:ascii="ＭＳ Ｐ明朝" w:eastAsia="ＭＳ Ｐ明朝" w:hAnsi="ＭＳ Ｐ明朝" w:hint="eastAsia"/>
        </w:rPr>
        <w:t>を軸に多くの人が経験したことのある</w:t>
      </w:r>
      <w:r w:rsidRPr="00C7326C">
        <w:rPr>
          <w:rFonts w:ascii="ＭＳ Ｐ明朝" w:eastAsia="ＭＳ Ｐ明朝" w:hAnsi="ＭＳ Ｐ明朝" w:hint="eastAsia"/>
          <w:color w:val="FF0000"/>
        </w:rPr>
        <w:t>的当て</w:t>
      </w:r>
      <w:r w:rsidRPr="00C7326C">
        <w:rPr>
          <w:rFonts w:ascii="ＭＳ Ｐ明朝" w:eastAsia="ＭＳ Ｐ明朝" w:hAnsi="ＭＳ Ｐ明朝" w:hint="eastAsia"/>
        </w:rPr>
        <w:t>を組み合わせることにした。</w:t>
      </w:r>
      <w:r w:rsidR="002D644F" w:rsidRPr="00C7326C">
        <w:rPr>
          <w:rFonts w:ascii="ＭＳ Ｐ明朝" w:eastAsia="ＭＳ Ｐ明朝" w:hAnsi="ＭＳ Ｐ明朝" w:hint="eastAsia"/>
        </w:rPr>
        <w:t>図1に</w:t>
      </w:r>
      <w:r w:rsidR="003D4200" w:rsidRPr="00C7326C">
        <w:rPr>
          <w:rFonts w:ascii="ＭＳ Ｐ明朝" w:eastAsia="ＭＳ Ｐ明朝" w:hAnsi="ＭＳ Ｐ明朝" w:hint="eastAsia"/>
        </w:rPr>
        <w:t>ゲームクリア条件等について</w:t>
      </w:r>
      <w:r w:rsidR="002D644F" w:rsidRPr="00C7326C">
        <w:rPr>
          <w:rFonts w:ascii="ＭＳ Ｐ明朝" w:eastAsia="ＭＳ Ｐ明朝" w:hAnsi="ＭＳ Ｐ明朝" w:hint="eastAsia"/>
        </w:rPr>
        <w:t>示す。</w:t>
      </w:r>
    </w:p>
    <w:p w:rsidR="00C6694A" w:rsidRPr="00C7326C" w:rsidRDefault="00C6694A" w:rsidP="00C6694A">
      <w:pPr>
        <w:jc w:val="center"/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/>
          <w:noProof/>
        </w:rPr>
        <w:drawing>
          <wp:inline distT="0" distB="0" distL="0" distR="0">
            <wp:extent cx="4314657" cy="3239805"/>
            <wp:effectExtent l="0" t="0" r="0" b="0"/>
            <wp:docPr id="1" name="図 1" descr="C:\Users\HP\AppData\Local\Microsoft\Windows\INetCache\Content.Word\tutorial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tutorial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596" cy="326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4F" w:rsidRPr="00C7326C" w:rsidRDefault="00C6694A" w:rsidP="002D644F">
      <w:pPr>
        <w:jc w:val="center"/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</w:rPr>
        <w:t>図</w:t>
      </w:r>
      <w:r w:rsidR="002D644F" w:rsidRPr="00C7326C">
        <w:rPr>
          <w:rFonts w:ascii="ＭＳ Ｐ明朝" w:eastAsia="ＭＳ Ｐ明朝" w:hAnsi="ＭＳ Ｐ明朝" w:hint="eastAsia"/>
        </w:rPr>
        <w:t xml:space="preserve">1 </w:t>
      </w:r>
      <w:r w:rsidRPr="00C7326C">
        <w:rPr>
          <w:rFonts w:ascii="ＭＳ Ｐ明朝" w:eastAsia="ＭＳ Ｐ明朝" w:hAnsi="ＭＳ Ｐ明朝" w:hint="eastAsia"/>
        </w:rPr>
        <w:t>ゲームクリア条件とその他の説明</w:t>
      </w:r>
    </w:p>
    <w:p w:rsidR="00FC3059" w:rsidRPr="00C7326C" w:rsidRDefault="00FC3059">
      <w:pPr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/>
        </w:rPr>
        <w:br w:type="page"/>
      </w:r>
    </w:p>
    <w:p w:rsidR="00985E59" w:rsidRPr="00C7326C" w:rsidRDefault="00985E59">
      <w:pPr>
        <w:rPr>
          <w:rFonts w:ascii="ＭＳ Ｐ明朝" w:eastAsia="ＭＳ Ｐ明朝" w:hAnsi="ＭＳ Ｐ明朝"/>
          <w:sz w:val="24"/>
          <w:szCs w:val="24"/>
        </w:rPr>
      </w:pPr>
      <w:r w:rsidRPr="00C7326C">
        <w:rPr>
          <w:rFonts w:ascii="ＭＳ Ｐ明朝" w:eastAsia="ＭＳ Ｐ明朝" w:hAnsi="ＭＳ Ｐ明朝" w:hint="eastAsia"/>
          <w:sz w:val="24"/>
          <w:szCs w:val="24"/>
        </w:rPr>
        <w:lastRenderedPageBreak/>
        <w:t>・操作説明</w:t>
      </w:r>
    </w:p>
    <w:p w:rsidR="002D644F" w:rsidRPr="00C7326C" w:rsidRDefault="002D644F">
      <w:pPr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</w:rPr>
        <w:t xml:space="preserve">　図2</w:t>
      </w:r>
      <w:r w:rsidR="003D4200">
        <w:rPr>
          <w:rFonts w:ascii="ＭＳ Ｐ明朝" w:eastAsia="ＭＳ Ｐ明朝" w:hAnsi="ＭＳ Ｐ明朝" w:hint="eastAsia"/>
        </w:rPr>
        <w:t>、</w:t>
      </w:r>
      <w:r w:rsidRPr="00C7326C">
        <w:rPr>
          <w:rFonts w:ascii="ＭＳ Ｐ明朝" w:eastAsia="ＭＳ Ｐ明朝" w:hAnsi="ＭＳ Ｐ明朝"/>
        </w:rPr>
        <w:t>3</w:t>
      </w:r>
      <w:r w:rsidRPr="00C7326C">
        <w:rPr>
          <w:rFonts w:ascii="ＭＳ Ｐ明朝" w:eastAsia="ＭＳ Ｐ明朝" w:hAnsi="ＭＳ Ｐ明朝" w:hint="eastAsia"/>
        </w:rPr>
        <w:t>に</w:t>
      </w:r>
      <w:r w:rsidR="003D4200" w:rsidRPr="00C7326C">
        <w:rPr>
          <w:rFonts w:ascii="ＭＳ Ｐ明朝" w:eastAsia="ＭＳ Ｐ明朝" w:hAnsi="ＭＳ Ｐ明朝" w:hint="eastAsia"/>
        </w:rPr>
        <w:t>操作方法を</w:t>
      </w:r>
      <w:r w:rsidRPr="00C7326C">
        <w:rPr>
          <w:rFonts w:ascii="ＭＳ Ｐ明朝" w:eastAsia="ＭＳ Ｐ明朝" w:hAnsi="ＭＳ Ｐ明朝" w:hint="eastAsia"/>
        </w:rPr>
        <w:t>示す。ゲームパッドについて、</w:t>
      </w:r>
      <w:proofErr w:type="spellStart"/>
      <w:r w:rsidRPr="00B23AD8">
        <w:rPr>
          <w:rFonts w:ascii="ＭＳ Ｐ明朝" w:eastAsia="ＭＳ Ｐ明朝" w:hAnsi="ＭＳ Ｐ明朝"/>
          <w:color w:val="FF0000"/>
        </w:rPr>
        <w:t>Logicool</w:t>
      </w:r>
      <w:proofErr w:type="spellEnd"/>
      <w:r w:rsidRPr="00B23AD8">
        <w:rPr>
          <w:rFonts w:ascii="ＭＳ Ｐ明朝" w:eastAsia="ＭＳ Ｐ明朝" w:hAnsi="ＭＳ Ｐ明朝"/>
          <w:color w:val="FF0000"/>
        </w:rPr>
        <w:t xml:space="preserve"> Gamepad F310</w:t>
      </w:r>
      <w:r w:rsidRPr="00C7326C">
        <w:rPr>
          <w:rFonts w:ascii="ＭＳ Ｐ明朝" w:eastAsia="ＭＳ Ｐ明朝" w:hAnsi="ＭＳ Ｐ明朝" w:hint="eastAsia"/>
        </w:rPr>
        <w:t>で動作確認済み。また、他ゲームパッドの配置等により</w:t>
      </w:r>
      <w:r w:rsidRPr="00B23AD8">
        <w:rPr>
          <w:rFonts w:ascii="ＭＳ Ｐ明朝" w:eastAsia="ＭＳ Ｐ明朝" w:hAnsi="ＭＳ Ｐ明朝" w:hint="eastAsia"/>
          <w:color w:val="FF0000"/>
        </w:rPr>
        <w:t>対応ボタンが異なる場合</w:t>
      </w:r>
      <w:r w:rsidRPr="00C7326C">
        <w:rPr>
          <w:rFonts w:ascii="ＭＳ Ｐ明朝" w:eastAsia="ＭＳ Ｐ明朝" w:hAnsi="ＭＳ Ｐ明朝" w:hint="eastAsia"/>
        </w:rPr>
        <w:t>がある。</w:t>
      </w:r>
    </w:p>
    <w:p w:rsidR="002D644F" w:rsidRPr="00C7326C" w:rsidRDefault="00217924" w:rsidP="002D644F">
      <w:pPr>
        <w:jc w:val="center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6pt;height:226.2pt">
            <v:imagedata r:id="rId9" o:title="tutorialF2"/>
          </v:shape>
        </w:pict>
      </w:r>
    </w:p>
    <w:p w:rsidR="002D644F" w:rsidRPr="00C7326C" w:rsidRDefault="002D644F" w:rsidP="002D644F">
      <w:pPr>
        <w:jc w:val="center"/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</w:rPr>
        <w:t>図2</w:t>
      </w:r>
      <w:r w:rsidRPr="00C7326C">
        <w:rPr>
          <w:rFonts w:ascii="ＭＳ Ｐ明朝" w:eastAsia="ＭＳ Ｐ明朝" w:hAnsi="ＭＳ Ｐ明朝"/>
        </w:rPr>
        <w:t xml:space="preserve"> </w:t>
      </w:r>
      <w:r w:rsidRPr="00C7326C">
        <w:rPr>
          <w:rFonts w:ascii="ＭＳ Ｐ明朝" w:eastAsia="ＭＳ Ｐ明朝" w:hAnsi="ＭＳ Ｐ明朝" w:hint="eastAsia"/>
        </w:rPr>
        <w:t>キーボードによる操作方法</w:t>
      </w:r>
    </w:p>
    <w:p w:rsidR="002D644F" w:rsidRPr="00C7326C" w:rsidRDefault="00217924" w:rsidP="002D644F">
      <w:pPr>
        <w:jc w:val="center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pict>
          <v:shape id="_x0000_i1026" type="#_x0000_t75" style="width:346.2pt;height:238.8pt">
            <v:imagedata r:id="rId10" o:title="tutorialF3"/>
          </v:shape>
        </w:pict>
      </w:r>
    </w:p>
    <w:p w:rsidR="002D644F" w:rsidRPr="00C7326C" w:rsidRDefault="002D644F" w:rsidP="002D644F">
      <w:pPr>
        <w:jc w:val="center"/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</w:rPr>
        <w:t>図3 ゲームパッドによる操作方法</w:t>
      </w:r>
    </w:p>
    <w:p w:rsidR="002D644F" w:rsidRPr="00C7326C" w:rsidRDefault="002D644F" w:rsidP="00FC3059">
      <w:pPr>
        <w:rPr>
          <w:rFonts w:ascii="ＭＳ Ｐ明朝" w:eastAsia="ＭＳ Ｐ明朝" w:hAnsi="ＭＳ Ｐ明朝"/>
        </w:rPr>
      </w:pPr>
    </w:p>
    <w:p w:rsidR="00FC3059" w:rsidRPr="00C7326C" w:rsidRDefault="00C7326C" w:rsidP="00C7326C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2D644F" w:rsidRPr="00C7326C" w:rsidRDefault="00985E59">
      <w:pPr>
        <w:rPr>
          <w:rFonts w:ascii="ＭＳ Ｐ明朝" w:eastAsia="ＭＳ Ｐ明朝" w:hAnsi="ＭＳ Ｐ明朝"/>
          <w:sz w:val="24"/>
          <w:szCs w:val="24"/>
        </w:rPr>
      </w:pPr>
      <w:r w:rsidRPr="00C7326C">
        <w:rPr>
          <w:rFonts w:ascii="ＭＳ Ｐ明朝" w:eastAsia="ＭＳ Ｐ明朝" w:hAnsi="ＭＳ Ｐ明朝" w:hint="eastAsia"/>
          <w:sz w:val="24"/>
          <w:szCs w:val="24"/>
        </w:rPr>
        <w:lastRenderedPageBreak/>
        <w:t>・アピールポイント</w:t>
      </w:r>
    </w:p>
    <w:p w:rsidR="002D644F" w:rsidRPr="00C7326C" w:rsidRDefault="0074790B" w:rsidP="0074790B">
      <w:pPr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</w:rPr>
        <w:t>1</w:t>
      </w:r>
      <w:r w:rsidR="00CD4466" w:rsidRPr="00C7326C">
        <w:rPr>
          <w:rFonts w:ascii="ＭＳ Ｐ明朝" w:eastAsia="ＭＳ Ｐ明朝" w:hAnsi="ＭＳ Ｐ明朝" w:hint="eastAsia"/>
        </w:rPr>
        <w:t>エネミー消去時のエフェクト</w:t>
      </w:r>
    </w:p>
    <w:p w:rsidR="00557F8A" w:rsidRDefault="00557F8A" w:rsidP="0074790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 エネミーを</w:t>
      </w:r>
      <w:r w:rsidRPr="00B23AD8">
        <w:rPr>
          <w:rFonts w:ascii="ＭＳ Ｐ明朝" w:eastAsia="ＭＳ Ｐ明朝" w:hAnsi="ＭＳ Ｐ明朝" w:hint="eastAsia"/>
          <w:color w:val="FF0000"/>
        </w:rPr>
        <w:t>4枚の四角ポリゴンで描画</w:t>
      </w:r>
      <w:r>
        <w:rPr>
          <w:rFonts w:ascii="ＭＳ Ｐ明朝" w:eastAsia="ＭＳ Ｐ明朝" w:hAnsi="ＭＳ Ｐ明朝" w:hint="eastAsia"/>
        </w:rPr>
        <w:t>することにより、消去時の分裂エフェクトを実装することに成功した。また、diffuse値を変化させ</w:t>
      </w:r>
      <w:r w:rsidRPr="00B23AD8">
        <w:rPr>
          <w:rFonts w:ascii="ＭＳ Ｐ明朝" w:eastAsia="ＭＳ Ｐ明朝" w:hAnsi="ＭＳ Ｐ明朝" w:hint="eastAsia"/>
          <w:color w:val="FF0000"/>
        </w:rPr>
        <w:t>徐々に赤く薄く</w:t>
      </w:r>
      <w:r>
        <w:rPr>
          <w:rFonts w:ascii="ＭＳ Ｐ明朝" w:eastAsia="ＭＳ Ｐ明朝" w:hAnsi="ＭＳ Ｐ明朝" w:hint="eastAsia"/>
        </w:rPr>
        <w:t>なっている。</w:t>
      </w:r>
      <w:r w:rsidR="003D4200">
        <w:rPr>
          <w:rFonts w:ascii="ＭＳ Ｐ明朝" w:eastAsia="ＭＳ Ｐ明朝" w:hAnsi="ＭＳ Ｐ明朝" w:hint="eastAsia"/>
        </w:rPr>
        <w:t>図4に分裂したエネミーを</w:t>
      </w:r>
      <w:r>
        <w:rPr>
          <w:rFonts w:ascii="ＭＳ Ｐ明朝" w:eastAsia="ＭＳ Ｐ明朝" w:hAnsi="ＭＳ Ｐ明朝" w:hint="eastAsia"/>
        </w:rPr>
        <w:t>示す。</w:t>
      </w:r>
    </w:p>
    <w:p w:rsidR="00557F8A" w:rsidRDefault="00992CE3" w:rsidP="00992CE3">
      <w:pPr>
        <w:jc w:val="center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  <w:noProof/>
        </w:rPr>
        <w:drawing>
          <wp:inline distT="0" distB="0" distL="0" distR="0">
            <wp:extent cx="1615440" cy="1219200"/>
            <wp:effectExtent l="0" t="0" r="381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E3" w:rsidRDefault="00992CE3" w:rsidP="00992CE3">
      <w:pPr>
        <w:jc w:val="center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図4　分裂したエネミー</w:t>
      </w:r>
    </w:p>
    <w:p w:rsidR="00BB0247" w:rsidRPr="00C7326C" w:rsidRDefault="0074790B" w:rsidP="0074790B">
      <w:pPr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</w:rPr>
        <w:t>2</w:t>
      </w:r>
      <w:r w:rsidR="009B10DC" w:rsidRPr="00C7326C">
        <w:rPr>
          <w:rFonts w:ascii="ＭＳ Ｐ明朝" w:eastAsia="ＭＳ Ｐ明朝" w:hAnsi="ＭＳ Ｐ明朝" w:hint="eastAsia"/>
        </w:rPr>
        <w:t>自作素材</w:t>
      </w:r>
    </w:p>
    <w:p w:rsidR="00BB0247" w:rsidRDefault="00557F8A" w:rsidP="0074790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本課題において、自作素材を作成した。</w:t>
      </w:r>
      <w:r w:rsidR="003D4200">
        <w:rPr>
          <w:rFonts w:ascii="ＭＳ Ｐ明朝" w:eastAsia="ＭＳ Ｐ明朝" w:hAnsi="ＭＳ Ｐ明朝" w:hint="eastAsia"/>
        </w:rPr>
        <w:t>図5に自作素材一覧を</w:t>
      </w:r>
      <w:r>
        <w:rPr>
          <w:rFonts w:ascii="ＭＳ Ｐ明朝" w:eastAsia="ＭＳ Ｐ明朝" w:hAnsi="ＭＳ Ｐ明朝" w:hint="eastAsia"/>
        </w:rPr>
        <w:t>示す。</w:t>
      </w:r>
    </w:p>
    <w:p w:rsidR="00557F8A" w:rsidRDefault="00217924" w:rsidP="007E3244">
      <w:pPr>
        <w:jc w:val="center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pict>
          <v:shape id="_x0000_i1027" type="#_x0000_t75" style="width:310.2pt;height:310.2pt">
            <v:imagedata r:id="rId12" o:title="sozai"/>
          </v:shape>
        </w:pict>
      </w:r>
    </w:p>
    <w:p w:rsidR="007E3244" w:rsidRDefault="007E3244" w:rsidP="007E3244">
      <w:pPr>
        <w:jc w:val="center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図5　素材一覧</w:t>
      </w:r>
    </w:p>
    <w:p w:rsidR="00C9472B" w:rsidRPr="00C7326C" w:rsidRDefault="00C9472B" w:rsidP="007E3244">
      <w:pPr>
        <w:jc w:val="center"/>
        <w:rPr>
          <w:rFonts w:ascii="ＭＳ Ｐ明朝" w:eastAsia="ＭＳ Ｐ明朝" w:hAnsi="ＭＳ Ｐ明朝"/>
        </w:rPr>
      </w:pPr>
    </w:p>
    <w:p w:rsidR="009B10DC" w:rsidRPr="00C7326C" w:rsidRDefault="0074790B" w:rsidP="0074790B">
      <w:pPr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</w:rPr>
        <w:t>3</w:t>
      </w:r>
      <w:r w:rsidR="009B10DC" w:rsidRPr="00C7326C">
        <w:rPr>
          <w:rFonts w:ascii="ＭＳ Ｐ明朝" w:eastAsia="ＭＳ Ｐ明朝" w:hAnsi="ＭＳ Ｐ明朝" w:hint="eastAsia"/>
        </w:rPr>
        <w:t>ゲームバランス</w:t>
      </w:r>
    </w:p>
    <w:p w:rsidR="00992CE3" w:rsidRPr="00C7326C" w:rsidRDefault="00557F8A" w:rsidP="0074790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難易度を3種類用意することでプレイヤーのやり込み度をかき立てるようにした。レベルHARDはかなり練習しないとクリアは望めない。</w:t>
      </w:r>
    </w:p>
    <w:p w:rsidR="00BB0247" w:rsidRPr="00C7326C" w:rsidRDefault="0074790B" w:rsidP="0074790B">
      <w:pPr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</w:rPr>
        <w:lastRenderedPageBreak/>
        <w:t>4</w:t>
      </w:r>
      <w:r w:rsidR="00CD4466" w:rsidRPr="00C7326C">
        <w:rPr>
          <w:rFonts w:ascii="ＭＳ Ｐ明朝" w:eastAsia="ＭＳ Ｐ明朝" w:hAnsi="ＭＳ Ｐ明朝" w:hint="eastAsia"/>
        </w:rPr>
        <w:t>投球カーソルの変色</w:t>
      </w:r>
    </w:p>
    <w:p w:rsidR="003D4200" w:rsidRDefault="00557F8A" w:rsidP="0074790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ユーザーフレンドリー</w:t>
      </w:r>
      <w:r w:rsidR="003D4200">
        <w:rPr>
          <w:rFonts w:ascii="ＭＳ Ｐ明朝" w:eastAsia="ＭＳ Ｐ明朝" w:hAnsi="ＭＳ Ｐ明朝" w:hint="eastAsia"/>
        </w:rPr>
        <w:t>にするため、少しでもタイミングをとりやすく</w:t>
      </w:r>
      <w:r w:rsidR="00B23AD8">
        <w:rPr>
          <w:rFonts w:ascii="ＭＳ Ｐ明朝" w:eastAsia="ＭＳ Ｐ明朝" w:hAnsi="ＭＳ Ｐ明朝" w:hint="eastAsia"/>
        </w:rPr>
        <w:t>できるよう</w:t>
      </w:r>
      <w:r w:rsidR="003D4200">
        <w:rPr>
          <w:rFonts w:ascii="ＭＳ Ｐ明朝" w:eastAsia="ＭＳ Ｐ明朝" w:hAnsi="ＭＳ Ｐ明朝" w:hint="eastAsia"/>
        </w:rPr>
        <w:t>に</w:t>
      </w:r>
      <w:r w:rsidR="00B23AD8">
        <w:rPr>
          <w:rFonts w:ascii="ＭＳ Ｐ明朝" w:eastAsia="ＭＳ Ｐ明朝" w:hAnsi="ＭＳ Ｐ明朝" w:hint="eastAsia"/>
        </w:rPr>
        <w:t>変色する処理を</w:t>
      </w:r>
      <w:r w:rsidR="003D4200">
        <w:rPr>
          <w:rFonts w:ascii="ＭＳ Ｐ明朝" w:eastAsia="ＭＳ Ｐ明朝" w:hAnsi="ＭＳ Ｐ明朝" w:hint="eastAsia"/>
        </w:rPr>
        <w:t>した。また、ボール影も実装しているが、高さを用いてないため、ボールの右斜め下にずっと描画されている。図6に投球カーソルを示す。</w:t>
      </w:r>
    </w:p>
    <w:p w:rsidR="003D4200" w:rsidRDefault="00992CE3" w:rsidP="00992CE3">
      <w:pPr>
        <w:jc w:val="center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noProof/>
        </w:rPr>
        <w:drawing>
          <wp:inline distT="0" distB="0" distL="0" distR="0">
            <wp:extent cx="1188720" cy="123444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006">
        <w:rPr>
          <w:rFonts w:ascii="ＭＳ Ｐ明朝" w:eastAsia="ＭＳ Ｐ明朝" w:hAnsi="ＭＳ Ｐ明朝" w:hint="eastAsia"/>
        </w:rPr>
        <w:t xml:space="preserve">　　　　　</w:t>
      </w:r>
      <w:r w:rsidR="00E81006">
        <w:rPr>
          <w:rFonts w:ascii="ＭＳ Ｐ明朝" w:eastAsia="ＭＳ Ｐ明朝" w:hAnsi="ＭＳ Ｐ明朝"/>
          <w:noProof/>
        </w:rPr>
        <w:drawing>
          <wp:inline distT="0" distB="0" distL="0" distR="0">
            <wp:extent cx="1270000" cy="1363980"/>
            <wp:effectExtent l="0" t="0" r="6350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E3" w:rsidRPr="00E81006" w:rsidRDefault="00992CE3" w:rsidP="00992CE3">
      <w:pPr>
        <w:jc w:val="center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図6　投球カーソル(左赤、</w:t>
      </w:r>
      <w:r w:rsidR="00E81006">
        <w:rPr>
          <w:rFonts w:ascii="ＭＳ Ｐ明朝" w:eastAsia="ＭＳ Ｐ明朝" w:hAnsi="ＭＳ Ｐ明朝" w:hint="eastAsia"/>
        </w:rPr>
        <w:t>右黄)</w:t>
      </w:r>
    </w:p>
    <w:p w:rsidR="009B10DC" w:rsidRPr="00C7326C" w:rsidRDefault="0074790B" w:rsidP="0074790B">
      <w:pPr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</w:rPr>
        <w:t>5</w:t>
      </w:r>
      <w:r w:rsidR="009B10DC" w:rsidRPr="00C7326C">
        <w:rPr>
          <w:rFonts w:ascii="ＭＳ Ｐ明朝" w:eastAsia="ＭＳ Ｐ明朝" w:hAnsi="ＭＳ Ｐ明朝" w:hint="eastAsia"/>
        </w:rPr>
        <w:t>打球速度</w:t>
      </w:r>
    </w:p>
    <w:p w:rsidR="00BB0247" w:rsidRDefault="003D4200" w:rsidP="0074790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打球方向により打球速度を変えている。タイミングよくセンター返しすれば打球は早くなり、バッティング回数が増え、多く球を打つことができる。</w:t>
      </w:r>
    </w:p>
    <w:p w:rsidR="003D4200" w:rsidRPr="00C7326C" w:rsidRDefault="003D4200" w:rsidP="0074790B">
      <w:pPr>
        <w:rPr>
          <w:rFonts w:ascii="ＭＳ Ｐ明朝" w:eastAsia="ＭＳ Ｐ明朝" w:hAnsi="ＭＳ Ｐ明朝"/>
        </w:rPr>
      </w:pPr>
    </w:p>
    <w:p w:rsidR="00BB0247" w:rsidRPr="00C7326C" w:rsidRDefault="0074790B" w:rsidP="0074790B">
      <w:pPr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</w:rPr>
        <w:t>6</w:t>
      </w:r>
      <w:r w:rsidR="004A6377" w:rsidRPr="00C7326C">
        <w:rPr>
          <w:rFonts w:ascii="ＭＳ Ｐ明朝" w:eastAsia="ＭＳ Ｐ明朝" w:hAnsi="ＭＳ Ｐ明朝" w:hint="eastAsia"/>
        </w:rPr>
        <w:t>スコア、タイム</w:t>
      </w:r>
    </w:p>
    <w:p w:rsidR="0074790B" w:rsidRDefault="003D4200" w:rsidP="0074790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スコアとタイムを実装している。これをもとにゲームクリア時の得点を保存し、ランキング化すれば対戦要素を追加することができる。</w:t>
      </w:r>
    </w:p>
    <w:p w:rsidR="00217924" w:rsidRPr="00C7326C" w:rsidRDefault="00217924" w:rsidP="0074790B">
      <w:pPr>
        <w:rPr>
          <w:rFonts w:ascii="ＭＳ Ｐ明朝" w:eastAsia="ＭＳ Ｐ明朝" w:hAnsi="ＭＳ Ｐ明朝" w:hint="eastAsia"/>
        </w:rPr>
      </w:pPr>
      <w:bookmarkStart w:id="0" w:name="_GoBack"/>
      <w:bookmarkEnd w:id="0"/>
    </w:p>
    <w:p w:rsidR="00A73A80" w:rsidRPr="00C7326C" w:rsidRDefault="00985E59">
      <w:pPr>
        <w:rPr>
          <w:rFonts w:ascii="ＭＳ Ｐ明朝" w:eastAsia="ＭＳ Ｐ明朝" w:hAnsi="ＭＳ Ｐ明朝"/>
          <w:sz w:val="24"/>
          <w:szCs w:val="24"/>
        </w:rPr>
      </w:pPr>
      <w:r w:rsidRPr="00C7326C">
        <w:rPr>
          <w:rFonts w:ascii="ＭＳ Ｐ明朝" w:eastAsia="ＭＳ Ｐ明朝" w:hAnsi="ＭＳ Ｐ明朝" w:hint="eastAsia"/>
          <w:sz w:val="24"/>
          <w:szCs w:val="24"/>
        </w:rPr>
        <w:t>・今後の改善点</w:t>
      </w:r>
    </w:p>
    <w:p w:rsidR="00BB0247" w:rsidRPr="00C7326C" w:rsidRDefault="00BB0247">
      <w:pPr>
        <w:rPr>
          <w:rFonts w:ascii="ＭＳ Ｐ明朝" w:eastAsia="ＭＳ Ｐ明朝" w:hAnsi="ＭＳ Ｐ明朝"/>
        </w:rPr>
      </w:pPr>
      <w:r w:rsidRPr="00C7326C">
        <w:rPr>
          <w:rFonts w:ascii="ＭＳ Ｐ明朝" w:eastAsia="ＭＳ Ｐ明朝" w:hAnsi="ＭＳ Ｐ明朝" w:hint="eastAsia"/>
        </w:rPr>
        <w:t xml:space="preserve">　テストプレイをしてもらったところ、中毒性があるという声をいただきました。よって、ゲーム性はこのまま維持しつつ以下の項目を改善、実装する。</w:t>
      </w:r>
    </w:p>
    <w:p w:rsidR="00811C37" w:rsidRPr="00C7326C" w:rsidRDefault="00BB0247">
      <w:pPr>
        <w:rPr>
          <w:rFonts w:ascii="ＭＳ Ｐ明朝" w:eastAsia="ＭＳ Ｐ明朝" w:hAnsi="ＭＳ Ｐ明朝"/>
        </w:rPr>
      </w:pPr>
      <w:r w:rsidRPr="00C7326C">
        <w:rPr>
          <mc:AlternateContent>
            <mc:Choice Requires="w16se">
              <w:rFonts w:ascii="ＭＳ Ｐ明朝" w:eastAsia="ＭＳ Ｐ明朝" w:hAnsi="ＭＳ Ｐ明朝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Pr="00C7326C">
        <w:rPr>
          <w:rFonts w:ascii="ＭＳ Ｐ明朝" w:eastAsia="ＭＳ Ｐ明朝" w:hAnsi="ＭＳ Ｐ明朝" w:hint="eastAsia"/>
        </w:rPr>
        <w:t>スコアのランキング、ファイル化</w:t>
      </w:r>
    </w:p>
    <w:p w:rsidR="00BB0247" w:rsidRPr="00C7326C" w:rsidRDefault="00BB0247">
      <w:pPr>
        <w:rPr>
          <w:rFonts w:ascii="ＭＳ Ｐ明朝" w:eastAsia="ＭＳ Ｐ明朝" w:hAnsi="ＭＳ Ｐ明朝"/>
        </w:rPr>
      </w:pPr>
      <w:r w:rsidRPr="00C7326C">
        <w:rPr>
          <mc:AlternateContent>
            <mc:Choice Requires="w16se">
              <w:rFonts w:ascii="ＭＳ Ｐ明朝" w:eastAsia="ＭＳ Ｐ明朝" w:hAnsi="ＭＳ Ｐ明朝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Pr="00C7326C">
        <w:rPr>
          <w:rFonts w:ascii="ＭＳ Ｐ明朝" w:eastAsia="ＭＳ Ｐ明朝" w:hAnsi="ＭＳ Ｐ明朝" w:hint="eastAsia"/>
        </w:rPr>
        <w:t>ボールとバッティングの当たり判定(打球方向)</w:t>
      </w:r>
    </w:p>
    <w:p w:rsidR="00BB0247" w:rsidRDefault="00BB0247">
      <w:pPr>
        <w:rPr>
          <w:rFonts w:ascii="ＭＳ Ｐ明朝" w:eastAsia="ＭＳ Ｐ明朝" w:hAnsi="ＭＳ Ｐ明朝"/>
        </w:rPr>
      </w:pPr>
      <w:r w:rsidRPr="00C7326C">
        <w:rPr>
          <mc:AlternateContent>
            <mc:Choice Requires="w16se">
              <w:rFonts w:ascii="ＭＳ Ｐ明朝" w:eastAsia="ＭＳ Ｐ明朝" w:hAnsi="ＭＳ Ｐ明朝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Pr="00C7326C">
        <w:rPr>
          <w:rFonts w:ascii="ＭＳ Ｐ明朝" w:eastAsia="ＭＳ Ｐ明朝" w:hAnsi="ＭＳ Ｐ明朝" w:hint="eastAsia"/>
        </w:rPr>
        <w:t>ゲームパッドによるアナログスティック入力のアナログ化</w:t>
      </w:r>
    </w:p>
    <w:p w:rsidR="003D4200" w:rsidRDefault="003D4200">
      <w:pPr>
        <w:rPr>
          <w:rFonts w:ascii="ＭＳ Ｐ明朝" w:eastAsia="ＭＳ Ｐ明朝" w:hAnsi="ＭＳ Ｐ明朝"/>
        </w:rPr>
      </w:pPr>
      <w:r>
        <w:rPr>
          <mc:AlternateContent>
            <mc:Choice Requires="w16se">
              <w:rFonts w:ascii="ＭＳ Ｐ明朝" w:eastAsia="ＭＳ Ｐ明朝" w:hAnsi="ＭＳ Ｐ明朝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Ｐ明朝" w:eastAsia="ＭＳ Ｐ明朝" w:hAnsi="ＭＳ Ｐ明朝" w:hint="eastAsia"/>
        </w:rPr>
        <w:t>キャラクターやボールの影描画処理</w:t>
      </w:r>
    </w:p>
    <w:p w:rsidR="003D4200" w:rsidRDefault="003D4200">
      <w:pPr>
        <w:rPr>
          <w:rFonts w:ascii="ＭＳ Ｐ明朝" w:eastAsia="ＭＳ Ｐ明朝" w:hAnsi="ＭＳ Ｐ明朝"/>
        </w:rPr>
      </w:pPr>
    </w:p>
    <w:p w:rsidR="003D4200" w:rsidRPr="00C7326C" w:rsidRDefault="003D4200" w:rsidP="003D4200">
      <w:pPr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終</w:t>
      </w:r>
    </w:p>
    <w:sectPr w:rsidR="003D4200" w:rsidRPr="00C7326C">
      <w:footerReference w:type="defaul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5C4" w:rsidRDefault="008825C4" w:rsidP="00F079C9">
      <w:r>
        <w:separator/>
      </w:r>
    </w:p>
  </w:endnote>
  <w:endnote w:type="continuationSeparator" w:id="0">
    <w:p w:rsidR="008825C4" w:rsidRDefault="008825C4" w:rsidP="00F0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0129102"/>
      <w:docPartObj>
        <w:docPartGallery w:val="Page Numbers (Bottom of Page)"/>
        <w:docPartUnique/>
      </w:docPartObj>
    </w:sdtPr>
    <w:sdtEndPr/>
    <w:sdtContent>
      <w:p w:rsidR="00FC3059" w:rsidRDefault="00FC305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924" w:rsidRPr="00217924">
          <w:rPr>
            <w:noProof/>
            <w:lang w:val="ja-JP"/>
          </w:rPr>
          <w:t>3</w:t>
        </w:r>
        <w:r>
          <w:fldChar w:fldCharType="end"/>
        </w:r>
      </w:p>
    </w:sdtContent>
  </w:sdt>
  <w:p w:rsidR="00FC3059" w:rsidRDefault="00FC30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5C4" w:rsidRDefault="008825C4" w:rsidP="00F079C9">
      <w:r>
        <w:separator/>
      </w:r>
    </w:p>
  </w:footnote>
  <w:footnote w:type="continuationSeparator" w:id="0">
    <w:p w:rsidR="008825C4" w:rsidRDefault="008825C4" w:rsidP="00F0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0073"/>
    <w:multiLevelType w:val="hybridMultilevel"/>
    <w:tmpl w:val="DDE8C830"/>
    <w:lvl w:ilvl="0" w:tplc="C622A502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095361EE"/>
    <w:multiLevelType w:val="multilevel"/>
    <w:tmpl w:val="04090023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1D"/>
    <w:rsid w:val="00073BAA"/>
    <w:rsid w:val="000E421D"/>
    <w:rsid w:val="00112877"/>
    <w:rsid w:val="001E43C4"/>
    <w:rsid w:val="001F57B8"/>
    <w:rsid w:val="00217924"/>
    <w:rsid w:val="002D644F"/>
    <w:rsid w:val="003D4200"/>
    <w:rsid w:val="00422D93"/>
    <w:rsid w:val="004A6377"/>
    <w:rsid w:val="00557F8A"/>
    <w:rsid w:val="005706D2"/>
    <w:rsid w:val="00654D7D"/>
    <w:rsid w:val="0074790B"/>
    <w:rsid w:val="007557EB"/>
    <w:rsid w:val="007E3244"/>
    <w:rsid w:val="007F187F"/>
    <w:rsid w:val="00811C37"/>
    <w:rsid w:val="008825C4"/>
    <w:rsid w:val="00985E59"/>
    <w:rsid w:val="00992CE3"/>
    <w:rsid w:val="009B10DC"/>
    <w:rsid w:val="00A20BE1"/>
    <w:rsid w:val="00A73A80"/>
    <w:rsid w:val="00B23AD8"/>
    <w:rsid w:val="00BB0247"/>
    <w:rsid w:val="00C14756"/>
    <w:rsid w:val="00C65E69"/>
    <w:rsid w:val="00C6694A"/>
    <w:rsid w:val="00C7326C"/>
    <w:rsid w:val="00C9472B"/>
    <w:rsid w:val="00CD4466"/>
    <w:rsid w:val="00D0606E"/>
    <w:rsid w:val="00DD51B1"/>
    <w:rsid w:val="00E81006"/>
    <w:rsid w:val="00F079C9"/>
    <w:rsid w:val="00FB40C9"/>
    <w:rsid w:val="00FC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858D42"/>
  <w15:chartTrackingRefBased/>
  <w15:docId w15:val="{1FB5926E-B4B9-453A-B254-00D9B4D6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421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21D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21D"/>
    <w:pPr>
      <w:keepNext/>
      <w:numPr>
        <w:ilvl w:val="2"/>
        <w:numId w:val="1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21D"/>
    <w:pPr>
      <w:keepNext/>
      <w:numPr>
        <w:ilvl w:val="3"/>
        <w:numId w:val="1"/>
      </w:numPr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21D"/>
    <w:pPr>
      <w:keepNext/>
      <w:numPr>
        <w:ilvl w:val="4"/>
        <w:numId w:val="1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21D"/>
    <w:pPr>
      <w:keepNext/>
      <w:numPr>
        <w:ilvl w:val="5"/>
        <w:numId w:val="1"/>
      </w:numPr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21D"/>
    <w:pPr>
      <w:keepNext/>
      <w:numPr>
        <w:ilvl w:val="6"/>
        <w:numId w:val="1"/>
      </w:numPr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21D"/>
    <w:pPr>
      <w:keepNext/>
      <w:numPr>
        <w:ilvl w:val="7"/>
        <w:numId w:val="1"/>
      </w:numPr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21D"/>
    <w:pPr>
      <w:keepNext/>
      <w:numPr>
        <w:ilvl w:val="8"/>
        <w:numId w:val="1"/>
      </w:numPr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E421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0E421D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0E421D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0E421D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0E421D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0E421D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0E421D"/>
  </w:style>
  <w:style w:type="character" w:customStyle="1" w:styleId="80">
    <w:name w:val="見出し 8 (文字)"/>
    <w:basedOn w:val="a0"/>
    <w:link w:val="8"/>
    <w:uiPriority w:val="9"/>
    <w:semiHidden/>
    <w:rsid w:val="000E421D"/>
  </w:style>
  <w:style w:type="character" w:customStyle="1" w:styleId="90">
    <w:name w:val="見出し 9 (文字)"/>
    <w:basedOn w:val="a0"/>
    <w:link w:val="9"/>
    <w:uiPriority w:val="9"/>
    <w:semiHidden/>
    <w:rsid w:val="000E421D"/>
  </w:style>
  <w:style w:type="paragraph" w:styleId="a3">
    <w:name w:val="header"/>
    <w:basedOn w:val="a"/>
    <w:link w:val="a4"/>
    <w:uiPriority w:val="99"/>
    <w:unhideWhenUsed/>
    <w:rsid w:val="00F079C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79C9"/>
  </w:style>
  <w:style w:type="paragraph" w:styleId="a5">
    <w:name w:val="footer"/>
    <w:basedOn w:val="a"/>
    <w:link w:val="a6"/>
    <w:uiPriority w:val="99"/>
    <w:unhideWhenUsed/>
    <w:rsid w:val="00F079C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79C9"/>
  </w:style>
  <w:style w:type="paragraph" w:styleId="a7">
    <w:name w:val="List Paragraph"/>
    <w:basedOn w:val="a"/>
    <w:uiPriority w:val="34"/>
    <w:qFormat/>
    <w:rsid w:val="00BB024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D4487-0B37-454D-AFF5-35409BAF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kirikuro</dc:creator>
  <cp:keywords/>
  <dc:description/>
  <cp:lastModifiedBy>HP</cp:lastModifiedBy>
  <cp:revision>14</cp:revision>
  <dcterms:created xsi:type="dcterms:W3CDTF">2019-07-12T11:04:00Z</dcterms:created>
  <dcterms:modified xsi:type="dcterms:W3CDTF">2019-09-06T09:10:00Z</dcterms:modified>
</cp:coreProperties>
</file>