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DA4" w:rsidRDefault="00EE1DA4">
      <w:pPr>
        <w:rPr>
          <w:rFonts w:asciiTheme="minorEastAsia" w:hAnsiTheme="minorEastAsia"/>
          <w:color w:val="000000" w:themeColor="text1"/>
          <w:szCs w:val="20"/>
        </w:rPr>
      </w:pPr>
    </w:p>
    <w:p w:rsidR="00063308" w:rsidRDefault="00063308" w:rsidP="00063308">
      <w:pPr>
        <w:jc w:val="center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063308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우리나라 대기 문제</w:t>
      </w:r>
    </w:p>
    <w:p w:rsidR="00C91543" w:rsidRPr="00063308" w:rsidRDefault="00C91543" w:rsidP="00063308">
      <w:pPr>
        <w:jc w:val="center"/>
        <w:rPr>
          <w:rFonts w:asciiTheme="minorEastAsia" w:hAnsiTheme="minorEastAsia" w:hint="eastAsia"/>
          <w:b/>
          <w:color w:val="000000" w:themeColor="text1"/>
          <w:sz w:val="28"/>
          <w:szCs w:val="28"/>
        </w:rPr>
      </w:pPr>
    </w:p>
    <w:p w:rsidR="00063308" w:rsidRDefault="00C91543" w:rsidP="00063308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미세먼지의 위험성</w:t>
      </w:r>
    </w:p>
    <w:p w:rsidR="005F18E7" w:rsidRPr="005F18E7" w:rsidRDefault="005F18E7" w:rsidP="005F18E7">
      <w:pPr>
        <w:ind w:left="400" w:firstLineChars="100" w:firstLine="200"/>
        <w:rPr>
          <w:rFonts w:asciiTheme="minorEastAsia" w:hAnsiTheme="minorEastAsia"/>
          <w:szCs w:val="20"/>
        </w:rPr>
      </w:pPr>
      <w:r w:rsidRPr="005F18E7">
        <w:rPr>
          <w:rFonts w:asciiTheme="minorEastAsia" w:hAnsiTheme="minorEastAsia"/>
          <w:szCs w:val="20"/>
        </w:rPr>
        <w:t xml:space="preserve">1. 미세먼지의 정의 </w:t>
      </w:r>
      <w:proofErr w:type="gramStart"/>
      <w:r w:rsidRPr="005F18E7">
        <w:rPr>
          <w:rFonts w:asciiTheme="minorEastAsia" w:hAnsiTheme="minorEastAsia"/>
          <w:szCs w:val="20"/>
        </w:rPr>
        <w:t>[ 단위</w:t>
      </w:r>
      <w:proofErr w:type="gramEnd"/>
      <w:r w:rsidRPr="005F18E7">
        <w:rPr>
          <w:rFonts w:asciiTheme="minorEastAsia" w:hAnsiTheme="minorEastAsia"/>
          <w:szCs w:val="20"/>
        </w:rPr>
        <w:t xml:space="preserve"> 포함 ]</w:t>
      </w:r>
    </w:p>
    <w:p w:rsidR="005F18E7" w:rsidRPr="005F18E7" w:rsidRDefault="005F18E7" w:rsidP="005F18E7">
      <w:pPr>
        <w:ind w:left="400"/>
        <w:rPr>
          <w:rFonts w:asciiTheme="minorEastAsia" w:hAnsiTheme="minorEastAsia"/>
          <w:szCs w:val="20"/>
        </w:rPr>
      </w:pPr>
      <w:r w:rsidRPr="005F18E7">
        <w:rPr>
          <w:rFonts w:asciiTheme="minorEastAsia" w:hAnsiTheme="minorEastAsia" w:hint="eastAsia"/>
          <w:szCs w:val="20"/>
        </w:rPr>
        <w:t>-</w:t>
      </w:r>
      <w:r w:rsidRPr="005F18E7">
        <w:rPr>
          <w:rFonts w:asciiTheme="minorEastAsia" w:hAnsiTheme="minorEastAsia"/>
          <w:szCs w:val="20"/>
        </w:rPr>
        <w:t xml:space="preserve"> </w:t>
      </w:r>
      <w:proofErr w:type="gramStart"/>
      <w:r w:rsidRPr="005F18E7">
        <w:rPr>
          <w:rFonts w:asciiTheme="minorEastAsia" w:hAnsiTheme="minorEastAsia" w:hint="eastAsia"/>
          <w:szCs w:val="20"/>
        </w:rPr>
        <w:t xml:space="preserve">미세 </w:t>
      </w:r>
      <w:r w:rsidRPr="005F18E7">
        <w:rPr>
          <w:rFonts w:asciiTheme="minorEastAsia" w:hAnsiTheme="minorEastAsia"/>
          <w:szCs w:val="20"/>
        </w:rPr>
        <w:t>:</w:t>
      </w:r>
      <w:proofErr w:type="gramEnd"/>
      <w:r w:rsidRPr="005F18E7">
        <w:rPr>
          <w:rFonts w:asciiTheme="minorEastAsia" w:hAnsiTheme="minorEastAsia"/>
          <w:szCs w:val="20"/>
        </w:rPr>
        <w:t xml:space="preserve"> </w:t>
      </w:r>
      <w:r w:rsidRPr="005F18E7">
        <w:rPr>
          <w:rFonts w:asciiTheme="minorEastAsia" w:hAnsiTheme="minorEastAsia" w:hint="eastAsia"/>
          <w:szCs w:val="20"/>
        </w:rPr>
        <w:t>분간하기 힘들 정도로 아주 작다</w:t>
      </w:r>
      <w:r w:rsidRPr="005F18E7">
        <w:rPr>
          <w:rFonts w:asciiTheme="minorEastAsia" w:hAnsiTheme="minorEastAsia"/>
          <w:szCs w:val="20"/>
        </w:rPr>
        <w:t>.</w:t>
      </w:r>
    </w:p>
    <w:p w:rsidR="005F18E7" w:rsidRPr="005F18E7" w:rsidRDefault="005F18E7" w:rsidP="005F18E7">
      <w:pPr>
        <w:pStyle w:val="a6"/>
        <w:ind w:leftChars="0" w:left="760"/>
        <w:rPr>
          <w:rFonts w:asciiTheme="minorEastAsia" w:hAnsiTheme="minorEastAsia"/>
          <w:szCs w:val="20"/>
        </w:rPr>
      </w:pPr>
      <w:r w:rsidRPr="005F18E7">
        <w:rPr>
          <w:rFonts w:asciiTheme="minorEastAsia" w:hAnsiTheme="minorEastAsia" w:hint="eastAsia"/>
          <w:szCs w:val="20"/>
        </w:rPr>
        <w:t>-</w:t>
      </w:r>
      <w:r w:rsidRPr="005F18E7">
        <w:rPr>
          <w:rFonts w:asciiTheme="minorEastAsia" w:hAnsiTheme="minorEastAsia"/>
          <w:szCs w:val="20"/>
        </w:rPr>
        <w:t xml:space="preserve"> </w:t>
      </w:r>
      <w:r w:rsidRPr="005F18E7">
        <w:rPr>
          <w:rFonts w:asciiTheme="minorEastAsia" w:hAnsiTheme="minorEastAsia" w:hint="eastAsia"/>
          <w:szCs w:val="20"/>
        </w:rPr>
        <w:t>미세먼지(분진</w:t>
      </w:r>
      <w:proofErr w:type="gramStart"/>
      <w:r w:rsidRPr="005F18E7">
        <w:rPr>
          <w:rFonts w:asciiTheme="minorEastAsia" w:hAnsiTheme="minorEastAsia"/>
          <w:szCs w:val="20"/>
        </w:rPr>
        <w:t>)</w:t>
      </w:r>
      <w:r w:rsidRPr="005F18E7">
        <w:rPr>
          <w:rFonts w:asciiTheme="minorEastAsia" w:hAnsiTheme="minorEastAsia" w:hint="eastAsia"/>
          <w:szCs w:val="20"/>
        </w:rPr>
        <w:t xml:space="preserve"> </w:t>
      </w:r>
      <w:r w:rsidRPr="005F18E7">
        <w:rPr>
          <w:rFonts w:asciiTheme="minorEastAsia" w:hAnsiTheme="minorEastAsia"/>
          <w:szCs w:val="20"/>
        </w:rPr>
        <w:t>:</w:t>
      </w:r>
      <w:proofErr w:type="gramEnd"/>
      <w:r w:rsidRPr="005F18E7">
        <w:rPr>
          <w:rFonts w:asciiTheme="minorEastAsia" w:hAnsiTheme="minorEastAsia"/>
          <w:szCs w:val="20"/>
        </w:rPr>
        <w:t xml:space="preserve"> </w:t>
      </w:r>
      <w:r w:rsidRPr="005F18E7">
        <w:rPr>
          <w:rFonts w:asciiTheme="minorEastAsia" w:hAnsiTheme="minorEastAsia" w:hint="eastAsia"/>
          <w:szCs w:val="20"/>
        </w:rPr>
        <w:t>대기 중에 떠다니는 눈에 보이지 않을 정도로 작은 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8E7" w:rsidRPr="008372A2" w:rsidTr="00F146E3">
        <w:tc>
          <w:tcPr>
            <w:tcW w:w="4508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미세먼지(</w:t>
            </w:r>
            <w:r w:rsidRPr="008372A2">
              <w:rPr>
                <w:rStyle w:val="se-fs-fs162"/>
                <w:rFonts w:asciiTheme="minorEastAsia" w:hAnsiTheme="minorEastAsia"/>
                <w:szCs w:val="20"/>
                <w:shd w:val="clear" w:color="auto" w:fill="FFFFFF"/>
              </w:rPr>
              <w:t>PM-10</w:t>
            </w:r>
            <w:r w:rsidRPr="008372A2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508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초미세먼지(</w:t>
            </w:r>
            <w:r w:rsidRPr="008372A2">
              <w:rPr>
                <w:rStyle w:val="se-fs-fs162"/>
                <w:rFonts w:asciiTheme="minorEastAsia" w:hAnsiTheme="minorEastAsia"/>
                <w:szCs w:val="20"/>
                <w:shd w:val="clear" w:color="auto" w:fill="FFFFFF"/>
              </w:rPr>
              <w:t>PM-2.5</w:t>
            </w:r>
            <w:r w:rsidRPr="008372A2">
              <w:rPr>
                <w:rFonts w:asciiTheme="minorEastAsia" w:hAnsiTheme="minorEastAsia"/>
                <w:szCs w:val="20"/>
              </w:rPr>
              <w:t>)</w:t>
            </w:r>
          </w:p>
        </w:tc>
      </w:tr>
      <w:tr w:rsidR="005F18E7" w:rsidRPr="008372A2" w:rsidTr="00F146E3">
        <w:tc>
          <w:tcPr>
            <w:tcW w:w="4508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372A2">
              <w:rPr>
                <w:rStyle w:val="se-fs-fs162"/>
                <w:rFonts w:asciiTheme="minorEastAsia" w:hAnsiTheme="minorEastAsia"/>
                <w:szCs w:val="20"/>
              </w:rPr>
              <w:t>10</w:t>
            </w:r>
            <w:r w:rsidRPr="008372A2">
              <w:rPr>
                <w:rStyle w:val="se-fs-fs162"/>
                <w:rFonts w:asciiTheme="minorEastAsia" w:hAnsiTheme="minorEastAsia"/>
                <w:szCs w:val="20"/>
                <w:shd w:val="clear" w:color="auto" w:fill="FFFFFF"/>
              </w:rPr>
              <w:t>μm 미만 입자</w:t>
            </w:r>
          </w:p>
        </w:tc>
        <w:tc>
          <w:tcPr>
            <w:tcW w:w="4508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372A2">
              <w:rPr>
                <w:rStyle w:val="se-fs-fs162"/>
                <w:rFonts w:asciiTheme="minorEastAsia" w:hAnsiTheme="minorEastAsia"/>
                <w:szCs w:val="20"/>
                <w:shd w:val="clear" w:color="auto" w:fill="FFFFFF"/>
              </w:rPr>
              <w:t>2.5μm 미만 입자</w:t>
            </w:r>
          </w:p>
        </w:tc>
      </w:tr>
      <w:tr w:rsidR="005F18E7" w:rsidRPr="008372A2" w:rsidTr="00F146E3">
        <w:tc>
          <w:tcPr>
            <w:tcW w:w="4508" w:type="dxa"/>
          </w:tcPr>
          <w:p w:rsidR="005F18E7" w:rsidRPr="008372A2" w:rsidRDefault="005F18E7" w:rsidP="00F146E3">
            <w:pPr>
              <w:jc w:val="center"/>
              <w:rPr>
                <w:rStyle w:val="se-fs-fs162"/>
                <w:rFonts w:asciiTheme="minorEastAsia" w:hAnsiTheme="minorEastAsia"/>
                <w:szCs w:val="20"/>
              </w:rPr>
            </w:pPr>
            <w:r w:rsidRPr="008372A2">
              <w:rPr>
                <w:rStyle w:val="se-fs-fs162"/>
                <w:rFonts w:asciiTheme="minorEastAsia" w:hAnsiTheme="minorEastAsia" w:hint="eastAsia"/>
                <w:szCs w:val="20"/>
              </w:rPr>
              <w:t>해변의 모래알 보다 작은 크기</w:t>
            </w:r>
          </w:p>
        </w:tc>
        <w:tc>
          <w:tcPr>
            <w:tcW w:w="4508" w:type="dxa"/>
          </w:tcPr>
          <w:p w:rsidR="005F18E7" w:rsidRPr="008372A2" w:rsidRDefault="005F18E7" w:rsidP="00F146E3">
            <w:pPr>
              <w:jc w:val="center"/>
              <w:rPr>
                <w:rStyle w:val="se-fs-fs162"/>
                <w:rFonts w:asciiTheme="minorEastAsia" w:hAnsiTheme="minorEastAsia"/>
                <w:szCs w:val="20"/>
                <w:shd w:val="clear" w:color="auto" w:fill="FFFFFF"/>
              </w:rPr>
            </w:pPr>
          </w:p>
        </w:tc>
      </w:tr>
    </w:tbl>
    <w:p w:rsidR="005F18E7" w:rsidRPr="005F18E7" w:rsidRDefault="005F18E7" w:rsidP="005F18E7">
      <w:pPr>
        <w:ind w:left="400"/>
        <w:rPr>
          <w:rFonts w:asciiTheme="minorEastAsia" w:hAnsiTheme="minorEastAsia"/>
          <w:szCs w:val="20"/>
        </w:rPr>
      </w:pPr>
    </w:p>
    <w:p w:rsidR="005F18E7" w:rsidRPr="005F18E7" w:rsidRDefault="005F18E7" w:rsidP="005F18E7">
      <w:pPr>
        <w:ind w:left="400"/>
        <w:rPr>
          <w:rFonts w:asciiTheme="minorEastAsia" w:hAnsiTheme="minorEastAsia"/>
          <w:szCs w:val="20"/>
        </w:rPr>
      </w:pPr>
      <w:r w:rsidRPr="005F18E7">
        <w:rPr>
          <w:rFonts w:asciiTheme="minorEastAsia" w:hAnsiTheme="minorEastAsia" w:hint="eastAsia"/>
          <w:szCs w:val="20"/>
        </w:rPr>
        <w:t>-</w:t>
      </w:r>
      <w:r w:rsidRPr="005F18E7">
        <w:rPr>
          <w:rFonts w:asciiTheme="minorEastAsia" w:hAnsiTheme="minorEastAsia"/>
          <w:szCs w:val="20"/>
        </w:rPr>
        <w:t xml:space="preserve"> </w:t>
      </w:r>
      <w:r w:rsidRPr="005F18E7">
        <w:rPr>
          <w:rFonts w:asciiTheme="minorEastAsia" w:hAnsiTheme="minorEastAsia" w:hint="eastAsia"/>
          <w:szCs w:val="20"/>
        </w:rPr>
        <w:t>미세먼지</w:t>
      </w:r>
      <w:r w:rsidRPr="005F18E7">
        <w:rPr>
          <w:rFonts w:asciiTheme="minorEastAsia" w:hAnsiTheme="minorEastAsia"/>
          <w:szCs w:val="20"/>
        </w:rPr>
        <w:t xml:space="preserve"> </w:t>
      </w:r>
      <w:r w:rsidRPr="005F18E7">
        <w:rPr>
          <w:rFonts w:asciiTheme="minorEastAsia" w:hAnsiTheme="minorEastAsia" w:hint="eastAsia"/>
          <w:szCs w:val="20"/>
        </w:rPr>
        <w:t>기준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5F18E7" w:rsidRPr="008372A2" w:rsidTr="00F146E3">
        <w:tc>
          <w:tcPr>
            <w:tcW w:w="1696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좋음</w:t>
            </w:r>
          </w:p>
        </w:tc>
        <w:tc>
          <w:tcPr>
            <w:tcW w:w="1701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0</w:t>
            </w:r>
            <w:r w:rsidRPr="008372A2">
              <w:rPr>
                <w:rFonts w:asciiTheme="minorEastAsia" w:hAnsiTheme="minorEastAsia"/>
                <w:szCs w:val="20"/>
              </w:rPr>
              <w:t>~15</w:t>
            </w:r>
            <w:r w:rsidRPr="008372A2">
              <w:rPr>
                <w:rFonts w:asciiTheme="minorEastAsia" w:hAnsiTheme="minorEastAsia" w:hint="eastAsia"/>
                <w:color w:val="333333"/>
                <w:szCs w:val="20"/>
              </w:rPr>
              <w:t xml:space="preserve"> ㎍/㎥</w:t>
            </w:r>
          </w:p>
        </w:tc>
      </w:tr>
      <w:tr w:rsidR="005F18E7" w:rsidRPr="008372A2" w:rsidTr="00F146E3">
        <w:tc>
          <w:tcPr>
            <w:tcW w:w="1696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보통</w:t>
            </w:r>
          </w:p>
        </w:tc>
        <w:tc>
          <w:tcPr>
            <w:tcW w:w="1701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1</w:t>
            </w:r>
            <w:r w:rsidRPr="008372A2">
              <w:rPr>
                <w:rFonts w:asciiTheme="minorEastAsia" w:hAnsiTheme="minorEastAsia"/>
                <w:szCs w:val="20"/>
              </w:rPr>
              <w:t>6~32</w:t>
            </w:r>
            <w:r w:rsidRPr="008372A2">
              <w:rPr>
                <w:rFonts w:asciiTheme="minorEastAsia" w:hAnsiTheme="minorEastAsia" w:hint="eastAsia"/>
                <w:color w:val="333333"/>
                <w:szCs w:val="20"/>
              </w:rPr>
              <w:t xml:space="preserve"> ㎍/㎥</w:t>
            </w:r>
          </w:p>
        </w:tc>
      </w:tr>
      <w:tr w:rsidR="005F18E7" w:rsidRPr="008372A2" w:rsidTr="00F146E3">
        <w:tc>
          <w:tcPr>
            <w:tcW w:w="1696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나쁨</w:t>
            </w:r>
          </w:p>
        </w:tc>
        <w:tc>
          <w:tcPr>
            <w:tcW w:w="1701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3</w:t>
            </w:r>
            <w:r w:rsidRPr="008372A2">
              <w:rPr>
                <w:rFonts w:asciiTheme="minorEastAsia" w:hAnsiTheme="minorEastAsia"/>
                <w:szCs w:val="20"/>
              </w:rPr>
              <w:t>6~75</w:t>
            </w:r>
            <w:r w:rsidRPr="008372A2">
              <w:rPr>
                <w:rFonts w:asciiTheme="minorEastAsia" w:hAnsiTheme="minorEastAsia" w:hint="eastAsia"/>
                <w:color w:val="333333"/>
                <w:szCs w:val="20"/>
              </w:rPr>
              <w:t xml:space="preserve"> ㎍/㎥</w:t>
            </w:r>
          </w:p>
        </w:tc>
      </w:tr>
      <w:tr w:rsidR="005F18E7" w:rsidRPr="008372A2" w:rsidTr="00F146E3">
        <w:trPr>
          <w:trHeight w:val="54"/>
        </w:trPr>
        <w:tc>
          <w:tcPr>
            <w:tcW w:w="1696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8372A2">
              <w:rPr>
                <w:rFonts w:asciiTheme="minorEastAsia" w:hAnsiTheme="minorEastAsia" w:hint="eastAsia"/>
                <w:szCs w:val="20"/>
              </w:rPr>
              <w:t>매우나쁨</w:t>
            </w:r>
            <w:proofErr w:type="spellEnd"/>
          </w:p>
        </w:tc>
        <w:tc>
          <w:tcPr>
            <w:tcW w:w="1701" w:type="dxa"/>
          </w:tcPr>
          <w:p w:rsidR="005F18E7" w:rsidRPr="008372A2" w:rsidRDefault="005F18E7" w:rsidP="00F146E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7</w:t>
            </w:r>
            <w:r w:rsidRPr="008372A2">
              <w:rPr>
                <w:rFonts w:asciiTheme="minorEastAsia" w:hAnsiTheme="minorEastAsia"/>
                <w:szCs w:val="20"/>
              </w:rPr>
              <w:t>6</w:t>
            </w:r>
            <w:r w:rsidRPr="008372A2">
              <w:rPr>
                <w:rFonts w:asciiTheme="minorEastAsia" w:hAnsiTheme="minorEastAsia" w:hint="eastAsia"/>
                <w:szCs w:val="20"/>
              </w:rPr>
              <w:t>이상</w:t>
            </w:r>
            <w:r w:rsidRPr="008372A2">
              <w:rPr>
                <w:rFonts w:asciiTheme="minorEastAsia" w:hAnsiTheme="minorEastAsia" w:hint="eastAsia"/>
                <w:color w:val="333333"/>
                <w:szCs w:val="20"/>
              </w:rPr>
              <w:t xml:space="preserve"> ㎍/㎥</w:t>
            </w:r>
          </w:p>
        </w:tc>
      </w:tr>
    </w:tbl>
    <w:p w:rsidR="005F18E7" w:rsidRPr="005F18E7" w:rsidRDefault="005F18E7" w:rsidP="005F18E7">
      <w:pPr>
        <w:ind w:left="400"/>
        <w:rPr>
          <w:rFonts w:asciiTheme="minorEastAsia" w:hAnsiTheme="minorEastAsia"/>
          <w:szCs w:val="20"/>
        </w:rPr>
      </w:pPr>
    </w:p>
    <w:p w:rsidR="005F18E7" w:rsidRPr="005F18E7" w:rsidRDefault="005F18E7" w:rsidP="005F18E7">
      <w:pPr>
        <w:ind w:left="400"/>
        <w:rPr>
          <w:rFonts w:asciiTheme="minorEastAsia" w:hAnsiTheme="minorEastAsia"/>
          <w:szCs w:val="20"/>
        </w:rPr>
      </w:pPr>
    </w:p>
    <w:p w:rsidR="005F18E7" w:rsidRPr="005F18E7" w:rsidRDefault="005F18E7" w:rsidP="005F18E7">
      <w:pPr>
        <w:ind w:left="400"/>
        <w:rPr>
          <w:rFonts w:asciiTheme="minorEastAsia" w:hAnsiTheme="minorEastAsia"/>
          <w:szCs w:val="20"/>
        </w:rPr>
      </w:pPr>
      <w:r w:rsidRPr="005F18E7">
        <w:rPr>
          <w:rFonts w:asciiTheme="minorEastAsia" w:hAnsiTheme="minorEastAsia" w:hint="eastAsia"/>
          <w:szCs w:val="20"/>
        </w:rPr>
        <w:t>*</w:t>
      </w:r>
      <w:r w:rsidRPr="005F18E7">
        <w:rPr>
          <w:rFonts w:asciiTheme="minorEastAsia" w:hAnsiTheme="minorEastAsia"/>
          <w:szCs w:val="20"/>
        </w:rPr>
        <w:t xml:space="preserve"> </w:t>
      </w:r>
      <w:r w:rsidRPr="005F18E7">
        <w:rPr>
          <w:rFonts w:asciiTheme="minorEastAsia" w:hAnsiTheme="minorEastAsia" w:hint="eastAsia"/>
          <w:szCs w:val="20"/>
        </w:rPr>
        <w:t>황사 v</w:t>
      </w:r>
      <w:r w:rsidRPr="005F18E7">
        <w:rPr>
          <w:rFonts w:asciiTheme="minorEastAsia" w:hAnsiTheme="minorEastAsia"/>
          <w:szCs w:val="20"/>
        </w:rPr>
        <w:t xml:space="preserve">s </w:t>
      </w:r>
      <w:r w:rsidRPr="005F18E7">
        <w:rPr>
          <w:rFonts w:asciiTheme="minorEastAsia" w:hAnsiTheme="minorEastAsia" w:hint="eastAsia"/>
          <w:szCs w:val="20"/>
        </w:rPr>
        <w:t>미세먼지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8E7" w:rsidRPr="008372A2" w:rsidTr="00F146E3">
        <w:tc>
          <w:tcPr>
            <w:tcW w:w="4508" w:type="dxa"/>
          </w:tcPr>
          <w:p w:rsidR="005F18E7" w:rsidRPr="008372A2" w:rsidRDefault="005F18E7" w:rsidP="00F146E3">
            <w:pPr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황사</w:t>
            </w:r>
          </w:p>
        </w:tc>
        <w:tc>
          <w:tcPr>
            <w:tcW w:w="4508" w:type="dxa"/>
          </w:tcPr>
          <w:p w:rsidR="005F18E7" w:rsidRPr="008372A2" w:rsidRDefault="005F18E7" w:rsidP="00F146E3">
            <w:pPr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미세먼지</w:t>
            </w:r>
          </w:p>
        </w:tc>
      </w:tr>
      <w:tr w:rsidR="005F18E7" w:rsidRPr="008372A2" w:rsidTr="00F146E3">
        <w:tc>
          <w:tcPr>
            <w:tcW w:w="4508" w:type="dxa"/>
          </w:tcPr>
          <w:p w:rsidR="005F18E7" w:rsidRPr="008372A2" w:rsidRDefault="005F18E7" w:rsidP="00F146E3">
            <w:pPr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자연 풍화 현상</w:t>
            </w:r>
          </w:p>
        </w:tc>
        <w:tc>
          <w:tcPr>
            <w:tcW w:w="4508" w:type="dxa"/>
          </w:tcPr>
          <w:p w:rsidR="005F18E7" w:rsidRPr="008372A2" w:rsidRDefault="005F18E7" w:rsidP="00F146E3">
            <w:pPr>
              <w:rPr>
                <w:rFonts w:asciiTheme="minorEastAsia" w:hAnsiTheme="minorEastAsia"/>
                <w:szCs w:val="20"/>
              </w:rPr>
            </w:pPr>
            <w:r w:rsidRPr="008372A2">
              <w:rPr>
                <w:rFonts w:asciiTheme="minorEastAsia" w:hAnsiTheme="minorEastAsia" w:hint="eastAsia"/>
                <w:szCs w:val="20"/>
              </w:rPr>
              <w:t>공기 중 매연이 너무 많아,</w:t>
            </w:r>
            <w:r w:rsidRPr="008372A2">
              <w:rPr>
                <w:rFonts w:asciiTheme="minorEastAsia" w:hAnsiTheme="minorEastAsia"/>
                <w:szCs w:val="20"/>
              </w:rPr>
              <w:t xml:space="preserve"> </w:t>
            </w:r>
            <w:r w:rsidRPr="008372A2">
              <w:rPr>
                <w:rFonts w:asciiTheme="minorEastAsia" w:hAnsiTheme="minorEastAsia" w:hint="eastAsia"/>
                <w:szCs w:val="20"/>
              </w:rPr>
              <w:t xml:space="preserve">티끌들과 </w:t>
            </w:r>
            <w:proofErr w:type="spellStart"/>
            <w:r w:rsidRPr="008372A2">
              <w:rPr>
                <w:rFonts w:asciiTheme="minorEastAsia" w:hAnsiTheme="minorEastAsia" w:hint="eastAsia"/>
                <w:szCs w:val="20"/>
              </w:rPr>
              <w:t>영겨서</w:t>
            </w:r>
            <w:proofErr w:type="spellEnd"/>
            <w:r w:rsidRPr="008372A2">
              <w:rPr>
                <w:rFonts w:asciiTheme="minorEastAsia" w:hAnsiTheme="minorEastAsia" w:hint="eastAsia"/>
                <w:szCs w:val="20"/>
              </w:rPr>
              <w:t xml:space="preserve"> 생긴 것</w:t>
            </w:r>
          </w:p>
        </w:tc>
      </w:tr>
      <w:tr w:rsidR="005F18E7" w:rsidRPr="008372A2" w:rsidTr="00F146E3">
        <w:tc>
          <w:tcPr>
            <w:tcW w:w="4508" w:type="dxa"/>
          </w:tcPr>
          <w:p w:rsidR="005F18E7" w:rsidRPr="008372A2" w:rsidRDefault="005F18E7" w:rsidP="00F146E3">
            <w:pPr>
              <w:rPr>
                <w:rStyle w:val="se-fs-fs162"/>
                <w:rFonts w:asciiTheme="minorEastAsia" w:hAnsiTheme="minorEastAsia"/>
                <w:szCs w:val="20"/>
              </w:rPr>
            </w:pPr>
          </w:p>
        </w:tc>
        <w:tc>
          <w:tcPr>
            <w:tcW w:w="4508" w:type="dxa"/>
          </w:tcPr>
          <w:p w:rsidR="005F18E7" w:rsidRPr="008372A2" w:rsidRDefault="005F18E7" w:rsidP="00F146E3">
            <w:pPr>
              <w:rPr>
                <w:rStyle w:val="se-fs-fs162"/>
                <w:rFonts w:asciiTheme="minorEastAsia" w:hAnsiTheme="minorEastAsia"/>
                <w:szCs w:val="20"/>
                <w:shd w:val="clear" w:color="auto" w:fill="FFFFFF"/>
              </w:rPr>
            </w:pPr>
            <w:r w:rsidRPr="008372A2">
              <w:rPr>
                <w:rStyle w:val="se-fs-fs162"/>
                <w:rFonts w:asciiTheme="minorEastAsia" w:hAnsiTheme="minorEastAsia" w:hint="eastAsia"/>
                <w:szCs w:val="20"/>
                <w:shd w:val="clear" w:color="auto" w:fill="FFFFFF"/>
              </w:rPr>
              <w:t>중금속,</w:t>
            </w:r>
            <w:r w:rsidRPr="008372A2">
              <w:rPr>
                <w:rStyle w:val="se-fs-fs162"/>
                <w:rFonts w:asciiTheme="minorEastAsia" w:hAnsiTheme="minorEastAsia"/>
                <w:szCs w:val="20"/>
                <w:shd w:val="clear" w:color="auto" w:fill="FFFFFF"/>
              </w:rPr>
              <w:t xml:space="preserve"> </w:t>
            </w:r>
            <w:r w:rsidRPr="008372A2">
              <w:rPr>
                <w:rStyle w:val="se-fs-fs162"/>
                <w:rFonts w:asciiTheme="minorEastAsia" w:hAnsiTheme="minorEastAsia" w:hint="eastAsia"/>
                <w:szCs w:val="20"/>
                <w:shd w:val="clear" w:color="auto" w:fill="FFFFFF"/>
              </w:rPr>
              <w:t>곰팡이,</w:t>
            </w:r>
            <w:r w:rsidRPr="008372A2">
              <w:rPr>
                <w:rStyle w:val="se-fs-fs162"/>
                <w:rFonts w:asciiTheme="minorEastAsia" w:hAnsiTheme="minorEastAsia"/>
                <w:szCs w:val="20"/>
                <w:shd w:val="clear" w:color="auto" w:fill="FFFFFF"/>
              </w:rPr>
              <w:t xml:space="preserve"> </w:t>
            </w:r>
            <w:r w:rsidRPr="008372A2">
              <w:rPr>
                <w:rStyle w:val="se-fs-fs162"/>
                <w:rFonts w:asciiTheme="minorEastAsia" w:hAnsiTheme="minorEastAsia" w:hint="eastAsia"/>
                <w:szCs w:val="20"/>
                <w:shd w:val="clear" w:color="auto" w:fill="FFFFFF"/>
              </w:rPr>
              <w:t>세균 등 유해물질 함유량 더 높음</w:t>
            </w:r>
          </w:p>
        </w:tc>
      </w:tr>
    </w:tbl>
    <w:p w:rsidR="005F18E7" w:rsidRPr="005F18E7" w:rsidRDefault="005F18E7" w:rsidP="005F18E7">
      <w:pPr>
        <w:ind w:left="400"/>
        <w:rPr>
          <w:rFonts w:asciiTheme="minorEastAsia" w:hAnsiTheme="minorEastAsia"/>
          <w:szCs w:val="20"/>
        </w:rPr>
      </w:pPr>
    </w:p>
    <w:p w:rsidR="005F18E7" w:rsidRPr="005F18E7" w:rsidRDefault="005F18E7" w:rsidP="005F18E7">
      <w:pPr>
        <w:ind w:left="400"/>
        <w:rPr>
          <w:rFonts w:asciiTheme="minorEastAsia" w:hAnsiTheme="minorEastAsia"/>
          <w:szCs w:val="20"/>
        </w:rPr>
      </w:pPr>
      <w:r w:rsidRPr="005F18E7">
        <w:rPr>
          <w:rFonts w:asciiTheme="minorEastAsia" w:hAnsiTheme="minorEastAsia"/>
          <w:szCs w:val="20"/>
        </w:rPr>
        <w:t xml:space="preserve">2. 미세먼지의 위험성 </w:t>
      </w:r>
      <w:proofErr w:type="gramStart"/>
      <w:r w:rsidRPr="005F18E7">
        <w:rPr>
          <w:rFonts w:asciiTheme="minorEastAsia" w:hAnsiTheme="minorEastAsia"/>
          <w:szCs w:val="20"/>
        </w:rPr>
        <w:t>[ 사망자</w:t>
      </w:r>
      <w:proofErr w:type="gramEnd"/>
      <w:r w:rsidRPr="005F18E7">
        <w:rPr>
          <w:rFonts w:asciiTheme="minorEastAsia" w:hAnsiTheme="minorEastAsia"/>
          <w:szCs w:val="20"/>
        </w:rPr>
        <w:t>X 병 위주 ]</w:t>
      </w:r>
    </w:p>
    <w:p w:rsidR="005F18E7" w:rsidRPr="005F18E7" w:rsidRDefault="005F18E7" w:rsidP="005F18E7">
      <w:pPr>
        <w:widowControl/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-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호흡기에서 걸러내지 못해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폐포까지</w:t>
      </w:r>
      <w:proofErr w:type="spellEnd"/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침투하여 각종 호흡기 질환의</w:t>
      </w:r>
      <w:r w:rsidRPr="005F18E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직접적인 원인이 되며, 면역기능도 악화시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킨다.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또한 혈관으로도 흡수되어 뇌졸중이나 심장질환을 유발한다.</w:t>
      </w:r>
    </w:p>
    <w:p w:rsidR="005F18E7" w:rsidRPr="005F18E7" w:rsidRDefault="005F18E7" w:rsidP="005F18E7">
      <w:pPr>
        <w:widowControl/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-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미세먼지 농도가 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‘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매우 나쁨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’ 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일 때 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1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시간 동안 야외활동 시,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흡입한 미세먼지</w:t>
      </w:r>
    </w:p>
    <w:p w:rsidR="005F18E7" w:rsidRPr="005F18E7" w:rsidRDefault="005F18E7" w:rsidP="005F18E7">
      <w:pPr>
        <w:widowControl/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lastRenderedPageBreak/>
        <w:t xml:space="preserve">① 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8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평정도 작은 공간에서 담배 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1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개비 연기를 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1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시간 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24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분 동안 마신 것과 동일</w:t>
      </w:r>
    </w:p>
    <w:p w:rsidR="005F18E7" w:rsidRPr="005F18E7" w:rsidRDefault="005F18E7" w:rsidP="005F18E7">
      <w:pPr>
        <w:widowControl/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*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담배 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1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개비당 수명 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5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분 단축</w:t>
      </w:r>
    </w:p>
    <w:p w:rsidR="005F18E7" w:rsidRPr="005F18E7" w:rsidRDefault="005F18E7" w:rsidP="005F18E7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② 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2000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c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c 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디젤 승용차 엔진을 </w:t>
      </w:r>
      <w:proofErr w:type="spellStart"/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켜놓은</w:t>
      </w:r>
      <w:proofErr w:type="spellEnd"/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차고(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60</w:t>
      </w:r>
      <m:oMath>
        <m:sSup>
          <m:sSupPr>
            <m:ctrlPr>
              <w:rPr>
                <w:rFonts w:ascii="Cambria Math" w:hAnsi="Cambria Math" w:cs="굴림"/>
                <w:color w:val="000000"/>
                <w:kern w:val="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굴림"/>
                <w:color w:val="000000"/>
                <w:kern w:val="0"/>
                <w:szCs w:val="20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 w:cs="굴림"/>
                <w:color w:val="000000"/>
                <w:kern w:val="0"/>
                <w:szCs w:val="20"/>
                <w:shd w:val="clear" w:color="auto" w:fill="FFFFFF"/>
              </w:rPr>
              <m:t>2</m:t>
            </m:r>
          </m:sup>
        </m:sSup>
      </m:oMath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)에서 3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시간 </w:t>
      </w:r>
      <w:r w:rsidRPr="005F18E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40</w:t>
      </w:r>
      <w:r w:rsidRPr="005F18E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분 동안 머물며 들이마시는 매연과 동일</w:t>
      </w:r>
    </w:p>
    <w:p w:rsidR="00C91543" w:rsidRDefault="005F18E7" w:rsidP="005F18E7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inorEastAsia" w:hAnsiTheme="minorEastAsia" w:cs="굴림"/>
          <w:kern w:val="0"/>
          <w:szCs w:val="20"/>
        </w:rPr>
      </w:pPr>
      <w:r w:rsidRPr="008372A2">
        <w:rPr>
          <w:noProof/>
        </w:rPr>
        <w:drawing>
          <wp:inline distT="0" distB="0" distL="0" distR="0" wp14:anchorId="4411A38A" wp14:editId="73BBB381">
            <wp:extent cx="3112477" cy="1853831"/>
            <wp:effectExtent l="0" t="0" r="0" b="0"/>
            <wp:docPr id="3" name="그림 3" descr="ë¯¸ì¸ë¨¼ì§ ìíì±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¯¸ì¸ë¨¼ì§ ìíì±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429" cy="186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E7" w:rsidRPr="005F18E7" w:rsidRDefault="005F18E7" w:rsidP="005F18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</w:p>
    <w:p w:rsidR="00C91543" w:rsidRPr="005F18E7" w:rsidRDefault="00C91543" w:rsidP="005F18E7">
      <w:pPr>
        <w:pStyle w:val="a6"/>
        <w:numPr>
          <w:ilvl w:val="0"/>
          <w:numId w:val="5"/>
        </w:numPr>
        <w:ind w:leftChars="0"/>
        <w:rPr>
          <w:rFonts w:asciiTheme="minorEastAsia" w:hAnsiTheme="minorEastAsia" w:hint="eastAsia"/>
          <w:color w:val="000000" w:themeColor="text1"/>
          <w:szCs w:val="20"/>
        </w:rPr>
      </w:pPr>
      <w:r w:rsidRPr="005F18E7">
        <w:rPr>
          <w:rFonts w:asciiTheme="minorEastAsia" w:hAnsiTheme="minorEastAsia" w:hint="eastAsia"/>
          <w:color w:val="000000" w:themeColor="text1"/>
          <w:szCs w:val="20"/>
        </w:rPr>
        <w:t xml:space="preserve">실외의 </w:t>
      </w:r>
      <w:proofErr w:type="gramStart"/>
      <w:r w:rsidRPr="005F18E7">
        <w:rPr>
          <w:rFonts w:asciiTheme="minorEastAsia" w:hAnsiTheme="minorEastAsia" w:hint="eastAsia"/>
          <w:color w:val="000000" w:themeColor="text1"/>
          <w:szCs w:val="20"/>
        </w:rPr>
        <w:t>미세먼지 뿐만이</w:t>
      </w:r>
      <w:proofErr w:type="gramEnd"/>
      <w:r w:rsidRPr="005F18E7">
        <w:rPr>
          <w:rFonts w:asciiTheme="minorEastAsia" w:hAnsiTheme="minorEastAsia" w:hint="eastAsia"/>
          <w:color w:val="000000" w:themeColor="text1"/>
          <w:szCs w:val="20"/>
        </w:rPr>
        <w:t xml:space="preserve"> 아닌 자주 환기가 되지 않거나 건물 자재 내에서 발생하는 실내 유해물질의 존재.</w:t>
      </w:r>
    </w:p>
    <w:p w:rsidR="00EE1DA4" w:rsidRDefault="00063308" w:rsidP="00063308">
      <w:pPr>
        <w:ind w:firstLineChars="700" w:firstLine="1400"/>
        <w:rPr>
          <w:rFonts w:asciiTheme="minorEastAsia" w:hAnsiTheme="minor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2D43D35" wp14:editId="333D0E52">
            <wp:extent cx="3858810" cy="2399251"/>
            <wp:effectExtent l="0" t="0" r="889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309" cy="2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543" w:rsidTr="00C91543">
        <w:tc>
          <w:tcPr>
            <w:tcW w:w="3005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종류</w:t>
            </w:r>
          </w:p>
        </w:tc>
        <w:tc>
          <w:tcPr>
            <w:tcW w:w="3005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공통점</w:t>
            </w:r>
          </w:p>
        </w:tc>
        <w:tc>
          <w:tcPr>
            <w:tcW w:w="3006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차이</w:t>
            </w:r>
          </w:p>
        </w:tc>
      </w:tr>
      <w:tr w:rsidR="00C91543" w:rsidTr="00C91543">
        <w:tc>
          <w:tcPr>
            <w:tcW w:w="3005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포름알데히드</w:t>
            </w:r>
          </w:p>
        </w:tc>
        <w:tc>
          <w:tcPr>
            <w:tcW w:w="3005" w:type="dxa"/>
            <w:vMerge w:val="restart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호흡기 질환을 일으키는 유해물질</w:t>
            </w:r>
          </w:p>
        </w:tc>
        <w:tc>
          <w:tcPr>
            <w:tcW w:w="3006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pm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이상 독성,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폐기종으로 사망</w:t>
            </w:r>
          </w:p>
        </w:tc>
      </w:tr>
      <w:tr w:rsidR="00C91543" w:rsidTr="00C91543">
        <w:tc>
          <w:tcPr>
            <w:tcW w:w="3005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라돈</w:t>
            </w:r>
            <w:proofErr w:type="spellEnd"/>
          </w:p>
        </w:tc>
        <w:tc>
          <w:tcPr>
            <w:tcW w:w="3005" w:type="dxa"/>
            <w:vMerge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</w:p>
        </w:tc>
        <w:tc>
          <w:tcPr>
            <w:tcW w:w="3006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바위나 흙에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존자하는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자연방사능으로 폐암유발</w:t>
            </w:r>
          </w:p>
        </w:tc>
      </w:tr>
      <w:tr w:rsidR="00C91543" w:rsidTr="00C91543">
        <w:tc>
          <w:tcPr>
            <w:tcW w:w="3005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이산화탄소</w:t>
            </w:r>
          </w:p>
        </w:tc>
        <w:tc>
          <w:tcPr>
            <w:tcW w:w="3005" w:type="dxa"/>
            <w:vMerge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</w:p>
        </w:tc>
        <w:tc>
          <w:tcPr>
            <w:tcW w:w="3006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무색,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무취</w:t>
            </w:r>
          </w:p>
        </w:tc>
      </w:tr>
      <w:tr w:rsidR="00C91543" w:rsidTr="00C91543">
        <w:tc>
          <w:tcPr>
            <w:tcW w:w="3005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곰팡이, 세균</w:t>
            </w:r>
          </w:p>
        </w:tc>
        <w:tc>
          <w:tcPr>
            <w:tcW w:w="3005" w:type="dxa"/>
            <w:vMerge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</w:p>
        </w:tc>
        <w:tc>
          <w:tcPr>
            <w:tcW w:w="3006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환기가 어려운 겨울,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장마철 발생</w:t>
            </w:r>
          </w:p>
        </w:tc>
      </w:tr>
      <w:tr w:rsidR="00C91543" w:rsidTr="00C91543">
        <w:tc>
          <w:tcPr>
            <w:tcW w:w="3005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미세먼지</w:t>
            </w:r>
          </w:p>
        </w:tc>
        <w:tc>
          <w:tcPr>
            <w:tcW w:w="3005" w:type="dxa"/>
            <w:vMerge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</w:p>
        </w:tc>
        <w:tc>
          <w:tcPr>
            <w:tcW w:w="3006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</w:p>
        </w:tc>
      </w:tr>
      <w:tr w:rsidR="00C91543" w:rsidTr="00C91543">
        <w:tc>
          <w:tcPr>
            <w:tcW w:w="3005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 w:rsidRPr="00273116">
              <w:rPr>
                <w:rFonts w:asciiTheme="minorEastAsia" w:hAnsiTheme="minorEastAsia" w:hint="eastAsia"/>
                <w:color w:val="000000" w:themeColor="text1"/>
                <w:szCs w:val="20"/>
              </w:rPr>
              <w:t>V</w:t>
            </w:r>
            <w:r w:rsidRPr="00273116">
              <w:rPr>
                <w:rFonts w:asciiTheme="minorEastAsia" w:hAnsiTheme="minorEastAsia"/>
                <w:color w:val="000000" w:themeColor="text1"/>
                <w:szCs w:val="20"/>
              </w:rPr>
              <w:t>OC</w:t>
            </w:r>
            <w:r w:rsidRPr="00273116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</w:p>
        </w:tc>
        <w:tc>
          <w:tcPr>
            <w:tcW w:w="3005" w:type="dxa"/>
            <w:vMerge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</w:p>
        </w:tc>
        <w:tc>
          <w:tcPr>
            <w:tcW w:w="3006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일반적인 합성물질에 포함</w:t>
            </w:r>
          </w:p>
        </w:tc>
      </w:tr>
      <w:tr w:rsidR="00C91543" w:rsidTr="00C91543">
        <w:tc>
          <w:tcPr>
            <w:tcW w:w="3005" w:type="dxa"/>
          </w:tcPr>
          <w:p w:rsidR="00C91543" w:rsidRPr="00273116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이산화질소</w:t>
            </w:r>
          </w:p>
        </w:tc>
        <w:tc>
          <w:tcPr>
            <w:tcW w:w="3005" w:type="dxa"/>
            <w:vMerge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</w:p>
        </w:tc>
        <w:tc>
          <w:tcPr>
            <w:tcW w:w="3006" w:type="dxa"/>
          </w:tcPr>
          <w:p w:rsidR="00C91543" w:rsidRDefault="00C91543">
            <w:pPr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일산화질소의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5-10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배의 독성</w:t>
            </w:r>
          </w:p>
        </w:tc>
      </w:tr>
    </w:tbl>
    <w:p w:rsidR="00330FDF" w:rsidRDefault="00330FDF">
      <w:pPr>
        <w:rPr>
          <w:rFonts w:asciiTheme="minorEastAsia" w:hAnsiTheme="minorEastAsia"/>
          <w:color w:val="000000" w:themeColor="text1"/>
          <w:szCs w:val="20"/>
        </w:rPr>
      </w:pPr>
    </w:p>
    <w:p w:rsidR="00B475B2" w:rsidRDefault="00B475B2">
      <w:pPr>
        <w:rPr>
          <w:rFonts w:asciiTheme="minorEastAsia" w:hAnsiTheme="minorEastAsia"/>
          <w:color w:val="000000" w:themeColor="text1"/>
          <w:szCs w:val="20"/>
        </w:rPr>
      </w:pPr>
    </w:p>
    <w:p w:rsidR="00912768" w:rsidRDefault="00912768">
      <w:pPr>
        <w:rPr>
          <w:rFonts w:asciiTheme="minorEastAsia" w:hAnsiTheme="minorEastAsia"/>
          <w:color w:val="000000" w:themeColor="text1"/>
          <w:szCs w:val="20"/>
        </w:rPr>
      </w:pPr>
    </w:p>
    <w:p w:rsidR="00912768" w:rsidRDefault="00912768">
      <w:pPr>
        <w:rPr>
          <w:rFonts w:asciiTheme="minorEastAsia" w:hAnsiTheme="minorEastAsia" w:hint="eastAsia"/>
          <w:color w:val="000000" w:themeColor="text1"/>
          <w:szCs w:val="20"/>
        </w:rPr>
      </w:pPr>
    </w:p>
    <w:p w:rsidR="00B475B2" w:rsidRDefault="00912768" w:rsidP="005F18E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대기 측정 센서</w:t>
      </w:r>
    </w:p>
    <w:p w:rsidR="005F18E7" w:rsidRDefault="005F18E7" w:rsidP="005F18E7">
      <w:pPr>
        <w:pStyle w:val="a6"/>
        <w:ind w:leftChars="0" w:left="760"/>
        <w:rPr>
          <w:rFonts w:asciiTheme="minorEastAsia" w:hAnsiTheme="minorEastAsia" w:hint="eastAsia"/>
          <w:color w:val="000000" w:themeColor="text1"/>
          <w:szCs w:val="20"/>
        </w:rPr>
      </w:pPr>
    </w:p>
    <w:p w:rsidR="00912768" w:rsidRPr="00912768" w:rsidRDefault="00912768" w:rsidP="00912768">
      <w:pPr>
        <w:pStyle w:val="a6"/>
        <w:ind w:leftChars="0" w:left="760"/>
        <w:rPr>
          <w:rFonts w:asciiTheme="minorEastAsia" w:hAnsiTheme="minorEastAsia"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982B4EF" wp14:editId="71AB6574">
            <wp:extent cx="5524500" cy="2457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B2" w:rsidRDefault="00B475B2" w:rsidP="00B475B2">
      <w:pPr>
        <w:rPr>
          <w:rFonts w:hint="eastAsia"/>
        </w:rPr>
      </w:pPr>
    </w:p>
    <w:p w:rsidR="00B475B2" w:rsidRDefault="00B475B2" w:rsidP="00B475B2">
      <w:r>
        <w:rPr>
          <w:rFonts w:hint="eastAsia"/>
        </w:rPr>
        <w:t xml:space="preserve">주요 서비스 </w:t>
      </w:r>
      <w:proofErr w:type="spellStart"/>
      <w:r>
        <w:rPr>
          <w:rFonts w:hint="eastAsia"/>
        </w:rPr>
        <w:t>추가본</w:t>
      </w:r>
      <w:proofErr w:type="spellEnd"/>
    </w:p>
    <w:p w:rsidR="00B475B2" w:rsidRDefault="00B475B2" w:rsidP="00B475B2"/>
    <w:p w:rsidR="00B475B2" w:rsidRDefault="00B475B2" w:rsidP="00B475B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관제 </w:t>
      </w:r>
      <w:proofErr w:type="gramStart"/>
      <w:r>
        <w:rPr>
          <w:rFonts w:hint="eastAsia"/>
        </w:rPr>
        <w:t>서비스(</w:t>
      </w:r>
      <w:r>
        <w:t xml:space="preserve"> B</w:t>
      </w:r>
      <w:proofErr w:type="gramEnd"/>
      <w:r>
        <w:t xml:space="preserve">2B </w:t>
      </w:r>
      <w:r>
        <w:rPr>
          <w:rFonts w:hint="eastAsia"/>
        </w:rPr>
        <w:t xml:space="preserve">서비스 </w:t>
      </w:r>
      <w:r>
        <w:t>)</w:t>
      </w: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>미세먼지 기기가 제대로 작동하는지 모니터링 가능하게 서비스를 제공한다.</w:t>
      </w: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>기기의 상태는 측정 장비의 전원이 꺼지면 미수신상태가 되고 송신이 중단된 것을 파악한 시스템이 알림 서비스로 이상이 생긴 것을 알려준다.</w:t>
      </w:r>
      <w:r>
        <w:t xml:space="preserve"> </w:t>
      </w:r>
    </w:p>
    <w:p w:rsidR="00B475B2" w:rsidRDefault="00B475B2" w:rsidP="00B475B2">
      <w:pPr>
        <w:pStyle w:val="a6"/>
        <w:ind w:leftChars="0" w:left="760"/>
      </w:pP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>각 측정 장비의 데이터를 받아 미세먼지 농도의 현황을 볼 수 있다.</w:t>
      </w: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 xml:space="preserve">미세먼지의 농도수치가 비정상적으로 높을 경우에는 관제서비스로 알려줘 </w:t>
      </w:r>
      <w:bookmarkStart w:id="0" w:name="_GoBack"/>
      <w:bookmarkEnd w:id="0"/>
      <w:r>
        <w:rPr>
          <w:rFonts w:hint="eastAsia"/>
        </w:rPr>
        <w:t>원인을 파악하게끔 한다.</w:t>
      </w: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>온도나 습도 확인 가능</w:t>
      </w:r>
    </w:p>
    <w:p w:rsidR="00B475B2" w:rsidRDefault="00B475B2" w:rsidP="00B475B2">
      <w:pPr>
        <w:pStyle w:val="a6"/>
        <w:ind w:leftChars="0" w:left="760"/>
      </w:pP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>B</w:t>
      </w:r>
      <w:r>
        <w:t xml:space="preserve">2B </w:t>
      </w:r>
      <w:r>
        <w:rPr>
          <w:rFonts w:hint="eastAsia"/>
        </w:rPr>
        <w:t>서비스를 주로 이용하는 곳은 학교나 아파트 공단,</w:t>
      </w:r>
      <w:r>
        <w:t xml:space="preserve"> </w:t>
      </w:r>
      <w:r>
        <w:rPr>
          <w:rFonts w:hint="eastAsia"/>
        </w:rPr>
        <w:t>동물원이나 수목원 등 사람들이 많이 몰려 있으면서도 미세먼지 측정이 모호한 곳이다.</w:t>
      </w:r>
      <w:r>
        <w:t xml:space="preserve"> </w:t>
      </w: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>아파트에서 측정할 경우 관리하는</w:t>
      </w:r>
      <w:r>
        <w:t xml:space="preserve"> </w:t>
      </w:r>
      <w:r>
        <w:rPr>
          <w:rFonts w:hint="eastAsia"/>
        </w:rPr>
        <w:t>곳은 아파트 관리소에서 관리하여 이상이 생길 경우 알기 쉽게 알림을 준다.</w:t>
      </w:r>
      <w:r>
        <w:t xml:space="preserve"> </w:t>
      </w:r>
      <w:r>
        <w:rPr>
          <w:rFonts w:hint="eastAsia"/>
        </w:rPr>
        <w:t xml:space="preserve">필요할 경우에는 기술자를 </w:t>
      </w:r>
      <w:proofErr w:type="gramStart"/>
      <w:r>
        <w:rPr>
          <w:rFonts w:hint="eastAsia"/>
        </w:rPr>
        <w:t>호출 할</w:t>
      </w:r>
      <w:proofErr w:type="gramEnd"/>
      <w:r>
        <w:rPr>
          <w:rFonts w:hint="eastAsia"/>
        </w:rPr>
        <w:t xml:space="preserve"> 수 있게 한다.</w:t>
      </w: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 xml:space="preserve">학교나 회사에서도 마찬가지로 관리사무실에서 </w:t>
      </w:r>
      <w:proofErr w:type="gramStart"/>
      <w:r>
        <w:rPr>
          <w:rFonts w:hint="eastAsia"/>
        </w:rPr>
        <w:t>관리 할</w:t>
      </w:r>
      <w:proofErr w:type="gramEnd"/>
      <w:r>
        <w:rPr>
          <w:rFonts w:hint="eastAsia"/>
        </w:rPr>
        <w:t xml:space="preserve"> 수 있는 서비스를 제공한다.</w:t>
      </w:r>
    </w:p>
    <w:p w:rsidR="00B475B2" w:rsidRDefault="00B475B2" w:rsidP="00B475B2">
      <w:pPr>
        <w:pStyle w:val="a6"/>
        <w:ind w:leftChars="0" w:left="760"/>
      </w:pP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>학교에 설치한 한 사례가 있고</w:t>
      </w:r>
      <w:r>
        <w:t xml:space="preserve">, </w:t>
      </w:r>
      <w:r>
        <w:rPr>
          <w:rFonts w:hint="eastAsia"/>
        </w:rPr>
        <w:t>그 부분에 대한 문제점의 자료가 있다.</w:t>
      </w: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경남 교육청에서 학교 최초로 초등학교에 시범으로 미세먼지 측정기를 도입한다는 기사가 있었다.</w:t>
      </w:r>
      <w:r>
        <w:t xml:space="preserve"> </w:t>
      </w:r>
      <w:r>
        <w:rPr>
          <w:rFonts w:hint="eastAsia"/>
        </w:rPr>
        <w:t>대량의 미세먼지 측정기를 도입했는데,</w:t>
      </w:r>
      <w:r>
        <w:t xml:space="preserve"> </w:t>
      </w:r>
      <w:r>
        <w:rPr>
          <w:rFonts w:hint="eastAsia"/>
        </w:rPr>
        <w:t>시행으로부터 몇 개월 뒤 문제점이 제기되었다.</w:t>
      </w:r>
      <w:r>
        <w:t xml:space="preserve"> </w:t>
      </w:r>
      <w:r w:rsidRPr="00262FA5">
        <w:rPr>
          <w:rFonts w:hint="eastAsia"/>
          <w:strike/>
        </w:rPr>
        <w:t>학교에서의 미세먼지와 가까운 공식 측정소의 미세먼지 농도가 심하게 차이가 난다는 점이다.</w:t>
      </w:r>
      <w:r w:rsidRPr="00262FA5">
        <w:rPr>
          <w:strike/>
        </w:rPr>
        <w:t xml:space="preserve"> </w:t>
      </w:r>
      <w:r w:rsidRPr="00262FA5">
        <w:rPr>
          <w:rFonts w:hint="eastAsia"/>
          <w:strike/>
        </w:rPr>
        <w:t xml:space="preserve">이를 두고 전문가들은 측정기의 수보다는 정확도가 중요하다고 </w:t>
      </w:r>
      <w:proofErr w:type="gramStart"/>
      <w:r w:rsidRPr="00262FA5">
        <w:rPr>
          <w:rFonts w:hint="eastAsia"/>
          <w:strike/>
        </w:rPr>
        <w:t>이야기 했으며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학교에서는 높은 수치의 미세먼지 농도가 나왔지만,</w:t>
      </w:r>
      <w:r>
        <w:t xml:space="preserve"> </w:t>
      </w:r>
      <w:r>
        <w:rPr>
          <w:rFonts w:hint="eastAsia"/>
        </w:rPr>
        <w:t>아무런 조치를 취하지 않아서 비난을 받았다고 했다. 따라서</w:t>
      </w:r>
      <w:r>
        <w:t xml:space="preserve"> </w:t>
      </w:r>
      <w:r>
        <w:rPr>
          <w:rFonts w:hint="eastAsia"/>
        </w:rPr>
        <w:t>설치에 그치지 않고,</w:t>
      </w:r>
      <w:r>
        <w:t xml:space="preserve"> </w:t>
      </w:r>
      <w:r>
        <w:rPr>
          <w:rFonts w:hint="eastAsia"/>
        </w:rPr>
        <w:t>정확한 매뉴얼을 마련해 미세먼지의 농도가 높아질 때 마다 조치할 수 있게 해야 한다.</w:t>
      </w:r>
    </w:p>
    <w:p w:rsidR="00B475B2" w:rsidRPr="00262FA5" w:rsidRDefault="00B475B2" w:rsidP="00B475B2">
      <w:pPr>
        <w:pStyle w:val="a6"/>
        <w:ind w:leftChars="0" w:left="760"/>
      </w:pPr>
    </w:p>
    <w:p w:rsidR="00B475B2" w:rsidRDefault="00B475B2" w:rsidP="00B475B2">
      <w:pPr>
        <w:pStyle w:val="a6"/>
        <w:ind w:leftChars="0" w:left="760"/>
      </w:pPr>
    </w:p>
    <w:p w:rsidR="00B475B2" w:rsidRDefault="00B475B2" w:rsidP="00B475B2">
      <w:pPr>
        <w:pStyle w:val="a6"/>
        <w:ind w:leftChars="0" w:left="760" w:firstLineChars="100" w:firstLine="200"/>
      </w:pPr>
      <w:r>
        <w:rPr>
          <w:rFonts w:hint="eastAsia"/>
        </w:rPr>
        <w:t>보여지는 부분</w:t>
      </w: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 xml:space="preserve">미세먼지 분포도 </w:t>
      </w:r>
      <w:proofErr w:type="gramStart"/>
      <w:r>
        <w:rPr>
          <w:rFonts w:hint="eastAsia"/>
        </w:rPr>
        <w:t xml:space="preserve">표현은 </w:t>
      </w:r>
      <w:r>
        <w:t>?</w:t>
      </w:r>
      <w:proofErr w:type="gramEnd"/>
    </w:p>
    <w:p w:rsidR="00B475B2" w:rsidRDefault="00B475B2" w:rsidP="00B475B2">
      <w:r>
        <w:tab/>
        <w:t>B2B</w:t>
      </w:r>
      <w:r>
        <w:rPr>
          <w:rFonts w:hint="eastAsia"/>
        </w:rPr>
        <w:t>같은 경우에는</w:t>
      </w:r>
      <w:r>
        <w:t>….</w:t>
      </w:r>
    </w:p>
    <w:p w:rsidR="00B475B2" w:rsidRDefault="00B475B2" w:rsidP="00B475B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크게는 시</w:t>
      </w:r>
      <w:r>
        <w:t xml:space="preserve"> – </w:t>
      </w:r>
      <w:r>
        <w:rPr>
          <w:rFonts w:hint="eastAsia"/>
        </w:rPr>
        <w:t xml:space="preserve">구 </w:t>
      </w:r>
      <w:r>
        <w:t xml:space="preserve">– </w:t>
      </w:r>
      <w:r>
        <w:rPr>
          <w:rFonts w:hint="eastAsia"/>
        </w:rPr>
        <w:t>동으로 표현</w:t>
      </w:r>
    </w:p>
    <w:p w:rsidR="00B475B2" w:rsidRPr="00E9253D" w:rsidRDefault="00B475B2" w:rsidP="00B475B2">
      <w:pPr>
        <w:pStyle w:val="a6"/>
        <w:ind w:leftChars="0" w:left="760"/>
        <w:rPr>
          <w:strike/>
        </w:rPr>
      </w:pPr>
      <w:r w:rsidRPr="00E9253D">
        <w:rPr>
          <w:rFonts w:hint="eastAsia"/>
          <w:strike/>
        </w:rPr>
        <w:t>시에서 클릭하면 구,</w:t>
      </w:r>
      <w:r w:rsidRPr="00E9253D">
        <w:rPr>
          <w:strike/>
        </w:rPr>
        <w:t xml:space="preserve"> </w:t>
      </w:r>
      <w:r w:rsidRPr="00E9253D">
        <w:rPr>
          <w:rFonts w:hint="eastAsia"/>
          <w:strike/>
        </w:rPr>
        <w:t xml:space="preserve">구에서 동으로 넘어가는 식으로 표현 </w:t>
      </w:r>
      <w:proofErr w:type="gramStart"/>
      <w:r w:rsidRPr="00E9253D">
        <w:rPr>
          <w:strike/>
        </w:rPr>
        <w:t xml:space="preserve">( </w:t>
      </w:r>
      <w:r w:rsidRPr="00E9253D">
        <w:rPr>
          <w:rFonts w:hint="eastAsia"/>
          <w:strike/>
        </w:rPr>
        <w:t>이부분은</w:t>
      </w:r>
      <w:proofErr w:type="gramEnd"/>
      <w:r w:rsidRPr="00E9253D">
        <w:rPr>
          <w:rFonts w:hint="eastAsia"/>
          <w:strike/>
        </w:rPr>
        <w:t xml:space="preserve"> 주은이가 화면설계 </w:t>
      </w:r>
      <w:proofErr w:type="spellStart"/>
      <w:r w:rsidRPr="00E9253D">
        <w:rPr>
          <w:rFonts w:hint="eastAsia"/>
          <w:strike/>
        </w:rPr>
        <w:t>해뒀음</w:t>
      </w:r>
      <w:proofErr w:type="spellEnd"/>
      <w:r w:rsidRPr="00E9253D">
        <w:rPr>
          <w:rFonts w:hint="eastAsia"/>
          <w:strike/>
        </w:rPr>
        <w:t xml:space="preserve"> </w:t>
      </w:r>
      <w:r w:rsidRPr="00E9253D">
        <w:rPr>
          <w:strike/>
        </w:rPr>
        <w:t>)</w:t>
      </w:r>
    </w:p>
    <w:p w:rsidR="00B475B2" w:rsidRDefault="00B475B2" w:rsidP="00B475B2">
      <w:pPr>
        <w:pStyle w:val="a6"/>
        <w:ind w:leftChars="0" w:left="760"/>
      </w:pPr>
      <w:r>
        <w:rPr>
          <w:rFonts w:hint="eastAsia"/>
        </w:rPr>
        <w:t>(제공하는 서비스 특성상 많은 기기가 전국에 분포되어 있진 않으므로 설치된 기기의 거점을 기준으로</w:t>
      </w:r>
      <w:r>
        <w:t xml:space="preserve"> </w:t>
      </w:r>
      <w:r>
        <w:rPr>
          <w:rFonts w:hint="eastAsia"/>
        </w:rPr>
        <w:t>일정 범위 내에 있는 기기의 수량을 합쳐서 평균값을 내어 표기하여 시-구-</w:t>
      </w:r>
      <w:proofErr w:type="gramStart"/>
      <w:r>
        <w:rPr>
          <w:rFonts w:hint="eastAsia"/>
        </w:rPr>
        <w:t>동 의</w:t>
      </w:r>
      <w:proofErr w:type="gramEnd"/>
      <w:r>
        <w:rPr>
          <w:rFonts w:hint="eastAsia"/>
        </w:rPr>
        <w:t xml:space="preserve"> 미세먼지를 표기)</w:t>
      </w:r>
    </w:p>
    <w:p w:rsidR="00B475B2" w:rsidRDefault="00B475B2" w:rsidP="00B475B2">
      <w:pPr>
        <w:pStyle w:val="a6"/>
        <w:ind w:leftChars="0" w:left="760"/>
      </w:pPr>
    </w:p>
    <w:p w:rsidR="00B475B2" w:rsidRDefault="00B475B2" w:rsidP="00B475B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서비스의 특성을 살린 분포</w:t>
      </w:r>
    </w:p>
    <w:p w:rsidR="00B475B2" w:rsidRDefault="00B475B2" w:rsidP="00B475B2">
      <w:pPr>
        <w:ind w:left="795"/>
      </w:pPr>
      <w:r>
        <w:rPr>
          <w:rFonts w:hint="eastAsia"/>
        </w:rPr>
        <w:t>제공하는 서비스의 특성은 자세하고 측정이 잘 되지 않는 특정 장소에서 미세먼지를 측정하는 것인데,</w:t>
      </w:r>
      <w:r>
        <w:t xml:space="preserve"> </w:t>
      </w:r>
      <w:r>
        <w:rPr>
          <w:rFonts w:hint="eastAsia"/>
        </w:rPr>
        <w:t>다른 미세먼지</w:t>
      </w:r>
      <w:r>
        <w:t xml:space="preserve"> </w:t>
      </w:r>
      <w:r>
        <w:rPr>
          <w:rFonts w:hint="eastAsia"/>
        </w:rPr>
        <w:t>서비스와 차별점을 두고자</w:t>
      </w:r>
      <w:r>
        <w:t xml:space="preserve"> </w:t>
      </w:r>
      <w:r>
        <w:rPr>
          <w:rFonts w:hint="eastAsia"/>
        </w:rPr>
        <w:t>가게나 건물,</w:t>
      </w:r>
      <w:r>
        <w:t xml:space="preserve"> </w:t>
      </w:r>
      <w:r>
        <w:rPr>
          <w:rFonts w:hint="eastAsia"/>
        </w:rPr>
        <w:t>장소에 따른 자세한 미세먼지 분포도를 확인할 수 이는 서비스를 제공하려고 한다.</w:t>
      </w:r>
    </w:p>
    <w:p w:rsidR="00B475B2" w:rsidRPr="00D452E3" w:rsidRDefault="00B475B2" w:rsidP="00B475B2">
      <w:pPr>
        <w:ind w:left="795"/>
      </w:pPr>
      <w:r>
        <w:rPr>
          <w:rFonts w:hint="eastAsia"/>
        </w:rPr>
        <w:t>서비스에서 원하는 곳을 검색해서 할 수도 있지만,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지도를 보며 서비스를 하고 있는 기기가 설치되어 있는 장소를 마크로 표시하여 눈으로 확인이 가능하다.</w:t>
      </w:r>
    </w:p>
    <w:p w:rsidR="00B475B2" w:rsidRDefault="00B475B2" w:rsidP="00B475B2">
      <w:pPr>
        <w:pStyle w:val="a6"/>
        <w:ind w:leftChars="0" w:left="760"/>
      </w:pPr>
    </w:p>
    <w:p w:rsidR="00B475B2" w:rsidRPr="00332E8F" w:rsidRDefault="00B475B2" w:rsidP="00B475B2">
      <w:pPr>
        <w:pStyle w:val="a6"/>
        <w:ind w:leftChars="0" w:left="760"/>
      </w:pPr>
    </w:p>
    <w:p w:rsidR="00B475B2" w:rsidRPr="00B475B2" w:rsidRDefault="00B475B2">
      <w:pPr>
        <w:rPr>
          <w:rFonts w:asciiTheme="minorEastAsia" w:hAnsiTheme="minorEastAsia" w:hint="eastAsia"/>
          <w:color w:val="000000" w:themeColor="text1"/>
          <w:szCs w:val="20"/>
        </w:rPr>
      </w:pPr>
    </w:p>
    <w:sectPr w:rsidR="00B475B2" w:rsidRPr="00B47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5F3A"/>
    <w:multiLevelType w:val="hybridMultilevel"/>
    <w:tmpl w:val="53484BF4"/>
    <w:lvl w:ilvl="0" w:tplc="000037D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472D5A32"/>
    <w:multiLevelType w:val="hybridMultilevel"/>
    <w:tmpl w:val="C44AC1E4"/>
    <w:lvl w:ilvl="0" w:tplc="CE926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11105F"/>
    <w:multiLevelType w:val="hybridMultilevel"/>
    <w:tmpl w:val="6E40F692"/>
    <w:lvl w:ilvl="0" w:tplc="12DE0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2D3218"/>
    <w:multiLevelType w:val="hybridMultilevel"/>
    <w:tmpl w:val="BDF4C4F4"/>
    <w:lvl w:ilvl="0" w:tplc="5996261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C2301"/>
    <w:multiLevelType w:val="hybridMultilevel"/>
    <w:tmpl w:val="E31C5FBA"/>
    <w:lvl w:ilvl="0" w:tplc="F8766818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12"/>
    <w:rsid w:val="00042AF6"/>
    <w:rsid w:val="00063308"/>
    <w:rsid w:val="0009771B"/>
    <w:rsid w:val="0012544B"/>
    <w:rsid w:val="0019104C"/>
    <w:rsid w:val="001B6BA4"/>
    <w:rsid w:val="001C46D7"/>
    <w:rsid w:val="001F0A12"/>
    <w:rsid w:val="00205CD0"/>
    <w:rsid w:val="002232A3"/>
    <w:rsid w:val="00273116"/>
    <w:rsid w:val="002C107A"/>
    <w:rsid w:val="00330FDF"/>
    <w:rsid w:val="00350701"/>
    <w:rsid w:val="003A2709"/>
    <w:rsid w:val="003A7311"/>
    <w:rsid w:val="003D1911"/>
    <w:rsid w:val="0041660D"/>
    <w:rsid w:val="00436E78"/>
    <w:rsid w:val="00455D85"/>
    <w:rsid w:val="004A544F"/>
    <w:rsid w:val="00555CD8"/>
    <w:rsid w:val="005820AF"/>
    <w:rsid w:val="0059524A"/>
    <w:rsid w:val="005973AD"/>
    <w:rsid w:val="005C4C11"/>
    <w:rsid w:val="005F18E7"/>
    <w:rsid w:val="00631AF3"/>
    <w:rsid w:val="00650140"/>
    <w:rsid w:val="00691FF2"/>
    <w:rsid w:val="00697AE7"/>
    <w:rsid w:val="006D780E"/>
    <w:rsid w:val="006F58A5"/>
    <w:rsid w:val="007034A5"/>
    <w:rsid w:val="0072274B"/>
    <w:rsid w:val="00724D10"/>
    <w:rsid w:val="0072755B"/>
    <w:rsid w:val="00751DCA"/>
    <w:rsid w:val="00765A84"/>
    <w:rsid w:val="0077156C"/>
    <w:rsid w:val="00773E24"/>
    <w:rsid w:val="00784734"/>
    <w:rsid w:val="00794F43"/>
    <w:rsid w:val="007A7755"/>
    <w:rsid w:val="007B3736"/>
    <w:rsid w:val="007B502F"/>
    <w:rsid w:val="007B574C"/>
    <w:rsid w:val="007F45BB"/>
    <w:rsid w:val="008168D8"/>
    <w:rsid w:val="00817365"/>
    <w:rsid w:val="00861847"/>
    <w:rsid w:val="00890A17"/>
    <w:rsid w:val="008F561C"/>
    <w:rsid w:val="0090063C"/>
    <w:rsid w:val="0091100C"/>
    <w:rsid w:val="00912768"/>
    <w:rsid w:val="00927847"/>
    <w:rsid w:val="0097706D"/>
    <w:rsid w:val="00980571"/>
    <w:rsid w:val="00984F86"/>
    <w:rsid w:val="009B5D05"/>
    <w:rsid w:val="009C1127"/>
    <w:rsid w:val="00A73DE3"/>
    <w:rsid w:val="00B27D46"/>
    <w:rsid w:val="00B32A17"/>
    <w:rsid w:val="00B421E1"/>
    <w:rsid w:val="00B475B2"/>
    <w:rsid w:val="00B8189C"/>
    <w:rsid w:val="00B86A3F"/>
    <w:rsid w:val="00BA1291"/>
    <w:rsid w:val="00BC2860"/>
    <w:rsid w:val="00C122C3"/>
    <w:rsid w:val="00C245FE"/>
    <w:rsid w:val="00C34ADB"/>
    <w:rsid w:val="00C507F6"/>
    <w:rsid w:val="00C60C11"/>
    <w:rsid w:val="00C82582"/>
    <w:rsid w:val="00C83E14"/>
    <w:rsid w:val="00C85D39"/>
    <w:rsid w:val="00C91543"/>
    <w:rsid w:val="00CA2829"/>
    <w:rsid w:val="00CB75B8"/>
    <w:rsid w:val="00CD0F32"/>
    <w:rsid w:val="00CF7249"/>
    <w:rsid w:val="00D35A0A"/>
    <w:rsid w:val="00D43AED"/>
    <w:rsid w:val="00D960DD"/>
    <w:rsid w:val="00E03EF7"/>
    <w:rsid w:val="00E172B4"/>
    <w:rsid w:val="00E321C6"/>
    <w:rsid w:val="00E60DD7"/>
    <w:rsid w:val="00ED35AD"/>
    <w:rsid w:val="00EE1DA4"/>
    <w:rsid w:val="00F139E2"/>
    <w:rsid w:val="00F15784"/>
    <w:rsid w:val="00F86615"/>
    <w:rsid w:val="00FB0AE2"/>
    <w:rsid w:val="00FB6C70"/>
    <w:rsid w:val="00FE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8271"/>
  <w15:chartTrackingRefBased/>
  <w15:docId w15:val="{1990F2BA-7D61-4873-BB62-C7425498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34ADB"/>
    <w:rPr>
      <w:strike w:val="0"/>
      <w:dstrike w:val="0"/>
      <w:color w:val="000000"/>
      <w:u w:val="none"/>
      <w:effect w:val="none"/>
    </w:rPr>
  </w:style>
  <w:style w:type="character" w:styleId="a5">
    <w:name w:val="Strong"/>
    <w:basedOn w:val="a0"/>
    <w:uiPriority w:val="22"/>
    <w:qFormat/>
    <w:rsid w:val="00C34ADB"/>
    <w:rPr>
      <w:b/>
      <w:bCs/>
    </w:rPr>
  </w:style>
  <w:style w:type="paragraph" w:customStyle="1" w:styleId="setextarea">
    <w:name w:val="se_textarea"/>
    <w:basedOn w:val="a"/>
    <w:rsid w:val="00C34A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  <w:style w:type="character" w:customStyle="1" w:styleId="sefst24">
    <w:name w:val="se_fs_t24"/>
    <w:basedOn w:val="a0"/>
    <w:rsid w:val="00773E24"/>
  </w:style>
  <w:style w:type="paragraph" w:styleId="a6">
    <w:name w:val="List Paragraph"/>
    <w:basedOn w:val="a"/>
    <w:uiPriority w:val="34"/>
    <w:qFormat/>
    <w:rsid w:val="00063308"/>
    <w:pPr>
      <w:ind w:leftChars="400" w:left="800"/>
    </w:pPr>
  </w:style>
  <w:style w:type="character" w:customStyle="1" w:styleId="se-fs-fs162">
    <w:name w:val="se-fs-fs162"/>
    <w:basedOn w:val="a0"/>
    <w:rsid w:val="005F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2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6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258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3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2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7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8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92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86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05535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39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55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68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389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6063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974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151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4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3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1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6587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444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28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78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4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02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1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3985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5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75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12978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47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2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57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95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16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 지</dc:creator>
  <cp:keywords/>
  <dc:description/>
  <cp:lastModifiedBy>MYEONGJONG KIM</cp:lastModifiedBy>
  <cp:revision>86</cp:revision>
  <dcterms:created xsi:type="dcterms:W3CDTF">2019-01-18T12:41:00Z</dcterms:created>
  <dcterms:modified xsi:type="dcterms:W3CDTF">2019-01-19T09:19:00Z</dcterms:modified>
</cp:coreProperties>
</file>