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305" w:rsidRPr="00BB76FA" w:rsidRDefault="00270731" w:rsidP="00AC053A">
      <w:pPr>
        <w:pStyle w:val="NoSpacing1"/>
        <w:spacing w:after="0"/>
        <w:rPr>
          <w:rFonts w:ascii="Times New Roman" w:hAnsi="Times New Roman"/>
        </w:rPr>
      </w:pPr>
      <w:r w:rsidRPr="00BB76FA">
        <w:rPr>
          <w:rFonts w:ascii="Times New Roman" w:hAnsi="Times New Roman"/>
          <w:noProof/>
        </w:rPr>
        <w:drawing>
          <wp:anchor distT="0" distB="0" distL="114300" distR="114300" simplePos="0" relativeHeight="251658240" behindDoc="1" locked="0" layoutInCell="1" allowOverlap="1">
            <wp:simplePos x="0" y="0"/>
            <wp:positionH relativeFrom="column">
              <wp:posOffset>-81915</wp:posOffset>
            </wp:positionH>
            <wp:positionV relativeFrom="paragraph">
              <wp:posOffset>-21590</wp:posOffset>
            </wp:positionV>
            <wp:extent cx="996950" cy="866140"/>
            <wp:effectExtent l="19050" t="0" r="0" b="0"/>
            <wp:wrapTight wrapText="bothSides">
              <wp:wrapPolygon edited="0">
                <wp:start x="-413" y="0"/>
                <wp:lineTo x="-413" y="20903"/>
                <wp:lineTo x="21462" y="20903"/>
                <wp:lineTo x="21462" y="0"/>
                <wp:lineTo x="-413"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996950" cy="866140"/>
                    </a:xfrm>
                    <a:prstGeom prst="rect">
                      <a:avLst/>
                    </a:prstGeom>
                    <a:noFill/>
                  </pic:spPr>
                </pic:pic>
              </a:graphicData>
            </a:graphic>
          </wp:anchor>
        </w:drawing>
      </w:r>
      <w:r w:rsidRPr="00BB76FA">
        <w:rPr>
          <w:rFonts w:ascii="Times New Roman" w:hAnsi="Times New Roman"/>
        </w:rPr>
        <w:t>Republic of the Philippines</w:t>
      </w:r>
    </w:p>
    <w:p w:rsidR="00680305" w:rsidRPr="00BB76FA" w:rsidRDefault="00270731">
      <w:pPr>
        <w:pStyle w:val="NoSpacing1"/>
        <w:spacing w:after="0" w:line="240" w:lineRule="auto"/>
        <w:rPr>
          <w:rFonts w:ascii="Times New Roman" w:hAnsi="Times New Roman"/>
        </w:rPr>
      </w:pPr>
      <w:r w:rsidRPr="00BB76FA">
        <w:rPr>
          <w:rFonts w:ascii="Times New Roman" w:hAnsi="Times New Roman"/>
        </w:rPr>
        <w:t>Department of Environment and Natural Resources</w:t>
      </w:r>
    </w:p>
    <w:p w:rsidR="00680305" w:rsidRPr="00BB76FA" w:rsidRDefault="00270731">
      <w:pPr>
        <w:pStyle w:val="NoSpacing1"/>
        <w:spacing w:after="0" w:line="240" w:lineRule="auto"/>
        <w:rPr>
          <w:rFonts w:ascii="Times New Roman" w:hAnsi="Times New Roman"/>
          <w:b/>
        </w:rPr>
      </w:pPr>
      <w:r w:rsidRPr="00BB76FA">
        <w:rPr>
          <w:rFonts w:ascii="Times New Roman" w:hAnsi="Times New Roman"/>
          <w:b/>
          <w:color w:val="002060"/>
        </w:rPr>
        <w:t>C</w:t>
      </w:r>
      <w:r w:rsidRPr="00BB76FA">
        <w:rPr>
          <w:rFonts w:ascii="Times New Roman" w:hAnsi="Times New Roman"/>
          <w:b/>
        </w:rPr>
        <w:t xml:space="preserve">OMMUNITY </w:t>
      </w:r>
      <w:r w:rsidRPr="00BB76FA">
        <w:rPr>
          <w:rFonts w:ascii="Times New Roman" w:hAnsi="Times New Roman"/>
          <w:b/>
          <w:color w:val="002060"/>
        </w:rPr>
        <w:t>E</w:t>
      </w:r>
      <w:r w:rsidRPr="00BB76FA">
        <w:rPr>
          <w:rFonts w:ascii="Times New Roman" w:hAnsi="Times New Roman"/>
          <w:b/>
        </w:rPr>
        <w:t>NVIRONMENT &amp;</w:t>
      </w:r>
      <w:r w:rsidR="00FC4D15" w:rsidRPr="00BB76FA">
        <w:rPr>
          <w:rFonts w:ascii="Times New Roman" w:hAnsi="Times New Roman"/>
          <w:b/>
        </w:rPr>
        <w:t xml:space="preserve"> </w:t>
      </w:r>
      <w:r w:rsidRPr="00BB76FA">
        <w:rPr>
          <w:rFonts w:ascii="Times New Roman" w:hAnsi="Times New Roman"/>
          <w:b/>
          <w:color w:val="002060"/>
        </w:rPr>
        <w:t>N</w:t>
      </w:r>
      <w:r w:rsidRPr="00BB76FA">
        <w:rPr>
          <w:rFonts w:ascii="Times New Roman" w:hAnsi="Times New Roman"/>
          <w:b/>
        </w:rPr>
        <w:t xml:space="preserve">ATURAL </w:t>
      </w:r>
      <w:r w:rsidRPr="00BB76FA">
        <w:rPr>
          <w:rFonts w:ascii="Times New Roman" w:hAnsi="Times New Roman"/>
          <w:b/>
          <w:color w:val="002060"/>
        </w:rPr>
        <w:t>R</w:t>
      </w:r>
      <w:r w:rsidRPr="00BB76FA">
        <w:rPr>
          <w:rFonts w:ascii="Times New Roman" w:hAnsi="Times New Roman"/>
          <w:b/>
        </w:rPr>
        <w:t xml:space="preserve">ESOURCES </w:t>
      </w:r>
      <w:r w:rsidRPr="00BB76FA">
        <w:rPr>
          <w:rFonts w:ascii="Times New Roman" w:hAnsi="Times New Roman"/>
          <w:b/>
          <w:color w:val="002060"/>
        </w:rPr>
        <w:t>O</w:t>
      </w:r>
      <w:r w:rsidRPr="00BB76FA">
        <w:rPr>
          <w:rFonts w:ascii="Times New Roman" w:hAnsi="Times New Roman"/>
          <w:b/>
        </w:rPr>
        <w:t>FFICE</w:t>
      </w:r>
    </w:p>
    <w:p w:rsidR="00680305" w:rsidRPr="00BB76FA" w:rsidRDefault="00270731">
      <w:pPr>
        <w:pStyle w:val="NoSpacing1"/>
        <w:spacing w:after="0" w:line="240" w:lineRule="auto"/>
        <w:rPr>
          <w:rFonts w:ascii="Times New Roman" w:hAnsi="Times New Roman"/>
        </w:rPr>
      </w:pPr>
      <w:r w:rsidRPr="00BB76FA">
        <w:rPr>
          <w:rFonts w:ascii="Times New Roman" w:hAnsi="Times New Roman"/>
        </w:rPr>
        <w:t>(CENRO Sara) Brgy. San Nicolas, San Dionisio, Iloilo</w:t>
      </w:r>
    </w:p>
    <w:p w:rsidR="009E3F0A" w:rsidRPr="00BB76FA" w:rsidRDefault="00270731">
      <w:pPr>
        <w:pStyle w:val="NoSpacing1"/>
        <w:spacing w:after="0"/>
        <w:rPr>
          <w:rFonts w:ascii="Times New Roman" w:hAnsi="Times New Roman"/>
        </w:rPr>
      </w:pPr>
      <w:r w:rsidRPr="00BB76FA">
        <w:rPr>
          <w:rFonts w:ascii="Times New Roman" w:hAnsi="Times New Roman"/>
        </w:rPr>
        <w:t xml:space="preserve">Email Add: </w:t>
      </w:r>
      <w:hyperlink r:id="rId8" w:history="1">
        <w:r w:rsidRPr="00BB76FA">
          <w:rPr>
            <w:rStyle w:val="Hyperlink"/>
            <w:rFonts w:ascii="Times New Roman" w:hAnsi="Times New Roman"/>
            <w:color w:val="auto"/>
            <w:u w:val="none"/>
          </w:rPr>
          <w:t>denrcenrosara@yahoo.com</w:t>
        </w:r>
      </w:hyperlink>
      <w:r w:rsidRPr="00BB76FA">
        <w:rPr>
          <w:rFonts w:ascii="Times New Roman" w:hAnsi="Times New Roman"/>
        </w:rPr>
        <w:t>.ph</w:t>
      </w:r>
      <w:r w:rsidRPr="00BB76FA">
        <w:rPr>
          <w:rFonts w:ascii="Times New Roman" w:hAnsi="Times New Roman"/>
        </w:rPr>
        <w:tab/>
      </w:r>
    </w:p>
    <w:p w:rsidR="006B7A73" w:rsidRPr="00BB76FA" w:rsidRDefault="006B7A73">
      <w:pPr>
        <w:pStyle w:val="NoSpacing1"/>
        <w:spacing w:after="0"/>
        <w:rPr>
          <w:rFonts w:ascii="Times New Roman" w:hAnsi="Times New Roman"/>
        </w:rPr>
      </w:pPr>
    </w:p>
    <w:p w:rsidR="00680305" w:rsidRPr="00BB76FA" w:rsidRDefault="00BD345C">
      <w:pPr>
        <w:pStyle w:val="NoSpacing1"/>
        <w:spacing w:after="120" w:line="240" w:lineRule="auto"/>
        <w:ind w:left="7650"/>
        <w:rPr>
          <w:rFonts w:ascii="Times New Roman" w:hAnsi="Times New Roman"/>
        </w:rPr>
      </w:pPr>
      <w:r w:rsidRPr="00BB76FA">
        <w:rPr>
          <w:rFonts w:ascii="Times New Roman" w:hAnsi="Times New Roman"/>
          <w:lang w:val="en-PH"/>
        </w:rPr>
        <w:t xml:space="preserve"> </w:t>
      </w:r>
      <w:r w:rsidR="0003235A" w:rsidRPr="00BB76FA">
        <w:rPr>
          <w:rFonts w:ascii="Times New Roman" w:hAnsi="Times New Roman"/>
          <w:lang w:val="en-PH"/>
        </w:rPr>
        <w:t xml:space="preserve"> </w:t>
      </w:r>
      <w:r w:rsidR="002C4F4E" w:rsidRPr="00BB76FA">
        <w:rPr>
          <w:rFonts w:ascii="Times New Roman" w:hAnsi="Times New Roman"/>
          <w:lang w:val="en-PH"/>
        </w:rPr>
        <w:t xml:space="preserve">   </w:t>
      </w:r>
      <w:r w:rsidR="00D73233">
        <w:rPr>
          <w:rFonts w:ascii="Times New Roman" w:hAnsi="Times New Roman"/>
          <w:lang w:val="en-PH"/>
        </w:rPr>
        <w:t>August 3</w:t>
      </w:r>
      <w:r w:rsidR="007F7940" w:rsidRPr="00BB76FA">
        <w:rPr>
          <w:rFonts w:ascii="Times New Roman" w:hAnsi="Times New Roman"/>
          <w:lang w:val="en-PH"/>
        </w:rPr>
        <w:t>,</w:t>
      </w:r>
      <w:r w:rsidR="0081573C" w:rsidRPr="00BB76FA">
        <w:rPr>
          <w:rFonts w:ascii="Times New Roman" w:hAnsi="Times New Roman"/>
        </w:rPr>
        <w:t xml:space="preserve"> 2022</w:t>
      </w:r>
    </w:p>
    <w:p w:rsidR="00680305" w:rsidRPr="00BB76FA" w:rsidRDefault="00270731">
      <w:pPr>
        <w:pStyle w:val="NoSpacing1"/>
        <w:spacing w:after="0" w:line="240" w:lineRule="auto"/>
        <w:contextualSpacing/>
        <w:rPr>
          <w:rFonts w:ascii="Times New Roman" w:hAnsi="Times New Roman"/>
          <w:b/>
        </w:rPr>
      </w:pPr>
      <w:r w:rsidRPr="00BB76FA">
        <w:rPr>
          <w:rFonts w:ascii="Times New Roman" w:hAnsi="Times New Roman"/>
          <w:b/>
        </w:rPr>
        <w:t>MEMORANDUM</w:t>
      </w:r>
    </w:p>
    <w:p w:rsidR="00680305" w:rsidRPr="00BB76FA" w:rsidRDefault="00680305">
      <w:pPr>
        <w:pStyle w:val="NoSpacing1"/>
        <w:spacing w:after="0" w:line="240" w:lineRule="auto"/>
        <w:contextualSpacing/>
        <w:rPr>
          <w:rFonts w:ascii="Times New Roman" w:hAnsi="Times New Roman"/>
        </w:rPr>
      </w:pPr>
    </w:p>
    <w:p w:rsidR="00680305" w:rsidRPr="00BB76FA" w:rsidRDefault="003059C3">
      <w:pPr>
        <w:pStyle w:val="NoSpacing1"/>
        <w:spacing w:after="0" w:line="240" w:lineRule="auto"/>
        <w:contextualSpacing/>
        <w:rPr>
          <w:rFonts w:ascii="Times New Roman" w:hAnsi="Times New Roman"/>
        </w:rPr>
      </w:pPr>
      <w:r w:rsidRPr="00BB76FA">
        <w:rPr>
          <w:rFonts w:ascii="Times New Roman" w:hAnsi="Times New Roman"/>
        </w:rPr>
        <w:t xml:space="preserve"> FOR</w:t>
      </w:r>
      <w:r w:rsidRPr="00BB76FA">
        <w:rPr>
          <w:rFonts w:ascii="Times New Roman" w:hAnsi="Times New Roman"/>
        </w:rPr>
        <w:tab/>
        <w:t xml:space="preserve">     :           </w:t>
      </w:r>
      <w:r w:rsidR="00270731" w:rsidRPr="00BB76FA">
        <w:rPr>
          <w:rFonts w:ascii="Times New Roman" w:hAnsi="Times New Roman"/>
        </w:rPr>
        <w:t>The OIC, CENR Officer</w:t>
      </w:r>
    </w:p>
    <w:p w:rsidR="00680305" w:rsidRPr="00BB76FA" w:rsidRDefault="003059C3">
      <w:pPr>
        <w:pStyle w:val="NoSpacing1"/>
        <w:spacing w:after="0" w:line="240" w:lineRule="auto"/>
        <w:ind w:right="-103"/>
        <w:contextualSpacing/>
        <w:rPr>
          <w:rFonts w:ascii="Times New Roman" w:hAnsi="Times New Roman"/>
        </w:rPr>
      </w:pPr>
      <w:r w:rsidRPr="00BB76FA">
        <w:rPr>
          <w:rFonts w:ascii="Times New Roman" w:hAnsi="Times New Roman"/>
        </w:rPr>
        <w:tab/>
      </w:r>
      <w:r w:rsidRPr="00BB76FA">
        <w:rPr>
          <w:rFonts w:ascii="Times New Roman" w:hAnsi="Times New Roman"/>
        </w:rPr>
        <w:tab/>
        <w:t xml:space="preserve">   </w:t>
      </w:r>
      <w:r w:rsidR="007A7417" w:rsidRPr="00BB76FA">
        <w:rPr>
          <w:rFonts w:ascii="Times New Roman" w:hAnsi="Times New Roman"/>
        </w:rPr>
        <w:t xml:space="preserve">  </w:t>
      </w:r>
      <w:r w:rsidR="00270731" w:rsidRPr="00BB76FA">
        <w:rPr>
          <w:rFonts w:ascii="Times New Roman" w:hAnsi="Times New Roman"/>
        </w:rPr>
        <w:t>DENR</w:t>
      </w:r>
      <w:r w:rsidR="009E7453" w:rsidRPr="00BB76FA">
        <w:rPr>
          <w:rFonts w:ascii="Times New Roman" w:hAnsi="Times New Roman"/>
          <w:lang w:val="en-PH"/>
        </w:rPr>
        <w:t>-</w:t>
      </w:r>
      <w:r w:rsidR="00270731" w:rsidRPr="00BB76FA">
        <w:rPr>
          <w:rFonts w:ascii="Times New Roman" w:hAnsi="Times New Roman"/>
        </w:rPr>
        <w:t>CENRO</w:t>
      </w:r>
      <w:r w:rsidR="00270731" w:rsidRPr="00BB76FA">
        <w:rPr>
          <w:rFonts w:ascii="Times New Roman" w:hAnsi="Times New Roman"/>
          <w:lang w:val="en-PH"/>
        </w:rPr>
        <w:t>,</w:t>
      </w:r>
      <w:r w:rsidR="00270731" w:rsidRPr="00BB76FA">
        <w:rPr>
          <w:rFonts w:ascii="Times New Roman" w:hAnsi="Times New Roman"/>
        </w:rPr>
        <w:t xml:space="preserve"> Sara</w:t>
      </w:r>
    </w:p>
    <w:p w:rsidR="00680305" w:rsidRPr="00BB76FA" w:rsidRDefault="00270731">
      <w:pPr>
        <w:pStyle w:val="NoSpacing1"/>
        <w:spacing w:after="0" w:line="240" w:lineRule="auto"/>
        <w:contextualSpacing/>
        <w:rPr>
          <w:rFonts w:ascii="Times New Roman" w:hAnsi="Times New Roman"/>
          <w:sz w:val="16"/>
          <w:szCs w:val="16"/>
        </w:rPr>
      </w:pPr>
      <w:r w:rsidRPr="00BB76FA">
        <w:rPr>
          <w:rFonts w:ascii="Times New Roman" w:hAnsi="Times New Roman"/>
          <w:sz w:val="16"/>
          <w:szCs w:val="16"/>
        </w:rPr>
        <w:tab/>
      </w:r>
      <w:r w:rsidRPr="00BB76FA">
        <w:rPr>
          <w:rFonts w:ascii="Times New Roman" w:hAnsi="Times New Roman"/>
          <w:sz w:val="16"/>
          <w:szCs w:val="16"/>
        </w:rPr>
        <w:tab/>
      </w:r>
      <w:r w:rsidRPr="00BB76FA">
        <w:rPr>
          <w:rFonts w:ascii="Times New Roman" w:hAnsi="Times New Roman"/>
          <w:sz w:val="16"/>
          <w:szCs w:val="16"/>
        </w:rPr>
        <w:tab/>
      </w:r>
    </w:p>
    <w:p w:rsidR="00680305" w:rsidRPr="00BB76FA" w:rsidRDefault="007A7417">
      <w:pPr>
        <w:pStyle w:val="NoSpacing1"/>
        <w:spacing w:after="0" w:line="240" w:lineRule="auto"/>
        <w:contextualSpacing/>
        <w:rPr>
          <w:rFonts w:ascii="Times New Roman" w:hAnsi="Times New Roman"/>
        </w:rPr>
      </w:pPr>
      <w:r w:rsidRPr="00BB76FA">
        <w:rPr>
          <w:rFonts w:ascii="Times New Roman" w:hAnsi="Times New Roman"/>
        </w:rPr>
        <w:t xml:space="preserve">THRU      </w:t>
      </w:r>
      <w:r w:rsidR="003059C3" w:rsidRPr="00BB76FA">
        <w:rPr>
          <w:rFonts w:ascii="Times New Roman" w:hAnsi="Times New Roman"/>
        </w:rPr>
        <w:t xml:space="preserve">:          </w:t>
      </w:r>
      <w:r w:rsidRPr="00BB76FA">
        <w:rPr>
          <w:rFonts w:ascii="Times New Roman" w:hAnsi="Times New Roman"/>
        </w:rPr>
        <w:t xml:space="preserve"> </w:t>
      </w:r>
      <w:r w:rsidR="00270731" w:rsidRPr="00BB76FA">
        <w:rPr>
          <w:rFonts w:ascii="Times New Roman" w:hAnsi="Times New Roman"/>
        </w:rPr>
        <w:t>The Chief, Conservation and Development Section</w:t>
      </w:r>
    </w:p>
    <w:p w:rsidR="00680305" w:rsidRPr="00BB76FA" w:rsidRDefault="00270731">
      <w:pPr>
        <w:pStyle w:val="NoSpacing1"/>
        <w:spacing w:after="0" w:line="240" w:lineRule="auto"/>
        <w:contextualSpacing/>
        <w:rPr>
          <w:rFonts w:ascii="Times New Roman" w:hAnsi="Times New Roman"/>
          <w:sz w:val="16"/>
          <w:szCs w:val="16"/>
        </w:rPr>
      </w:pPr>
      <w:r w:rsidRPr="00BB76FA">
        <w:rPr>
          <w:rFonts w:ascii="Times New Roman" w:hAnsi="Times New Roman"/>
          <w:b/>
          <w:sz w:val="16"/>
          <w:szCs w:val="16"/>
        </w:rPr>
        <w:tab/>
      </w:r>
      <w:r w:rsidRPr="00BB76FA">
        <w:rPr>
          <w:rFonts w:ascii="Times New Roman" w:hAnsi="Times New Roman"/>
          <w:b/>
          <w:sz w:val="16"/>
          <w:szCs w:val="16"/>
        </w:rPr>
        <w:tab/>
      </w:r>
      <w:r w:rsidRPr="00BB76FA">
        <w:rPr>
          <w:rFonts w:ascii="Times New Roman" w:hAnsi="Times New Roman"/>
          <w:b/>
          <w:sz w:val="16"/>
          <w:szCs w:val="16"/>
        </w:rPr>
        <w:tab/>
      </w:r>
    </w:p>
    <w:p w:rsidR="00680305" w:rsidRPr="00BB76FA" w:rsidRDefault="003059C3">
      <w:pPr>
        <w:pStyle w:val="NoSpacing1"/>
        <w:spacing w:after="0" w:line="240" w:lineRule="auto"/>
        <w:contextualSpacing/>
        <w:rPr>
          <w:rFonts w:ascii="Times New Roman" w:hAnsi="Times New Roman"/>
        </w:rPr>
      </w:pPr>
      <w:r w:rsidRPr="00BB76FA">
        <w:rPr>
          <w:rFonts w:ascii="Times New Roman" w:hAnsi="Times New Roman"/>
        </w:rPr>
        <w:t>FROM</w:t>
      </w:r>
      <w:r w:rsidRPr="00BB76FA">
        <w:rPr>
          <w:rFonts w:ascii="Times New Roman" w:hAnsi="Times New Roman"/>
        </w:rPr>
        <w:tab/>
        <w:t xml:space="preserve">     :          </w:t>
      </w:r>
      <w:r w:rsidR="007A7417" w:rsidRPr="00BB76FA">
        <w:rPr>
          <w:rFonts w:ascii="Times New Roman" w:hAnsi="Times New Roman"/>
        </w:rPr>
        <w:t xml:space="preserve"> </w:t>
      </w:r>
      <w:r w:rsidR="00B26630" w:rsidRPr="00BB76FA">
        <w:rPr>
          <w:rFonts w:ascii="Times New Roman" w:hAnsi="Times New Roman"/>
          <w:lang w:val="en-PH"/>
        </w:rPr>
        <w:t>Project Support Staff</w:t>
      </w:r>
    </w:p>
    <w:p w:rsidR="00680305" w:rsidRPr="00BB76FA" w:rsidRDefault="00680305">
      <w:pPr>
        <w:pStyle w:val="NoSpacing1"/>
        <w:spacing w:after="0" w:line="240" w:lineRule="auto"/>
        <w:contextualSpacing/>
        <w:rPr>
          <w:rFonts w:ascii="Times New Roman" w:hAnsi="Times New Roman"/>
          <w:sz w:val="16"/>
          <w:szCs w:val="16"/>
        </w:rPr>
      </w:pPr>
    </w:p>
    <w:p w:rsidR="003059C3" w:rsidRPr="00BB76FA" w:rsidRDefault="003059C3" w:rsidP="0074427B">
      <w:pPr>
        <w:pStyle w:val="NoSpacing1"/>
        <w:spacing w:after="0" w:line="240" w:lineRule="auto"/>
        <w:contextualSpacing/>
        <w:rPr>
          <w:rFonts w:ascii="Times New Roman" w:hAnsi="Times New Roman"/>
          <w:b/>
        </w:rPr>
      </w:pPr>
      <w:r w:rsidRPr="00BB76FA">
        <w:rPr>
          <w:rFonts w:ascii="Times New Roman" w:hAnsi="Times New Roman"/>
        </w:rPr>
        <w:t xml:space="preserve">SUBJECT  </w:t>
      </w:r>
      <w:r w:rsidR="00270731" w:rsidRPr="00BB76FA">
        <w:rPr>
          <w:rFonts w:ascii="Times New Roman" w:hAnsi="Times New Roman"/>
        </w:rPr>
        <w:t xml:space="preserve">:     </w:t>
      </w:r>
      <w:r w:rsidRPr="00BB76FA">
        <w:rPr>
          <w:rFonts w:ascii="Times New Roman" w:hAnsi="Times New Roman"/>
        </w:rPr>
        <w:t xml:space="preserve">   </w:t>
      </w:r>
      <w:r w:rsidR="007A7417" w:rsidRPr="0074427B">
        <w:rPr>
          <w:rFonts w:ascii="Times New Roman" w:hAnsi="Times New Roman"/>
          <w:sz w:val="21"/>
          <w:szCs w:val="21"/>
        </w:rPr>
        <w:t xml:space="preserve"> </w:t>
      </w:r>
      <w:r w:rsidR="00270731" w:rsidRPr="0074427B">
        <w:rPr>
          <w:rFonts w:ascii="Times New Roman" w:hAnsi="Times New Roman"/>
          <w:b/>
          <w:sz w:val="21"/>
          <w:szCs w:val="21"/>
        </w:rPr>
        <w:t>ACCOMPLISHMENT REPORT TRAVEL ORDER DATED AS OF</w:t>
      </w:r>
      <w:r w:rsidRPr="0074427B">
        <w:rPr>
          <w:rFonts w:ascii="Times New Roman" w:hAnsi="Times New Roman"/>
          <w:b/>
          <w:sz w:val="21"/>
          <w:szCs w:val="21"/>
        </w:rPr>
        <w:t xml:space="preserve"> </w:t>
      </w:r>
      <w:r w:rsidR="0074427B" w:rsidRPr="0074427B">
        <w:rPr>
          <w:rFonts w:ascii="Times New Roman" w:hAnsi="Times New Roman"/>
          <w:b/>
          <w:sz w:val="21"/>
          <w:szCs w:val="21"/>
        </w:rPr>
        <w:t xml:space="preserve"> </w:t>
      </w:r>
      <w:r w:rsidR="00552E5F" w:rsidRPr="0074427B">
        <w:rPr>
          <w:rFonts w:ascii="Times New Roman" w:hAnsi="Times New Roman"/>
          <w:b/>
          <w:sz w:val="21"/>
          <w:szCs w:val="21"/>
        </w:rPr>
        <w:t>J</w:t>
      </w:r>
      <w:r w:rsidR="007658AB" w:rsidRPr="0074427B">
        <w:rPr>
          <w:rFonts w:ascii="Times New Roman" w:hAnsi="Times New Roman"/>
          <w:b/>
          <w:sz w:val="21"/>
          <w:szCs w:val="21"/>
        </w:rPr>
        <w:t>ULY</w:t>
      </w:r>
      <w:r w:rsidR="00D40C6C" w:rsidRPr="0074427B">
        <w:rPr>
          <w:rFonts w:ascii="Times New Roman" w:hAnsi="Times New Roman"/>
          <w:b/>
          <w:sz w:val="21"/>
          <w:szCs w:val="21"/>
        </w:rPr>
        <w:t xml:space="preserve"> 28-29</w:t>
      </w:r>
      <w:r w:rsidRPr="0074427B">
        <w:rPr>
          <w:rFonts w:ascii="Times New Roman" w:hAnsi="Times New Roman"/>
          <w:b/>
          <w:sz w:val="21"/>
          <w:szCs w:val="21"/>
        </w:rPr>
        <w:t>, 20</w:t>
      </w:r>
      <w:r w:rsidRPr="0074427B">
        <w:rPr>
          <w:rFonts w:ascii="Times New Roman" w:hAnsi="Times New Roman"/>
          <w:b/>
          <w:sz w:val="21"/>
          <w:szCs w:val="21"/>
          <w:lang w:val="en-PH"/>
        </w:rPr>
        <w:t>22.</w:t>
      </w:r>
    </w:p>
    <w:p w:rsidR="00680305" w:rsidRPr="0074427B" w:rsidRDefault="00680305" w:rsidP="007255D6">
      <w:pPr>
        <w:pStyle w:val="NoSpacing1"/>
        <w:spacing w:after="0" w:line="240" w:lineRule="auto"/>
        <w:rPr>
          <w:rFonts w:ascii="Times New Roman" w:hAnsi="Times New Roman"/>
          <w:b/>
          <w:sz w:val="24"/>
          <w:szCs w:val="24"/>
        </w:rPr>
      </w:pPr>
    </w:p>
    <w:p w:rsidR="00CC38F0" w:rsidRPr="00BB76FA" w:rsidRDefault="00CC38F0" w:rsidP="00B434CB">
      <w:pPr>
        <w:spacing w:after="0"/>
        <w:ind w:firstLine="720"/>
        <w:jc w:val="both"/>
        <w:rPr>
          <w:sz w:val="22"/>
          <w:szCs w:val="22"/>
        </w:rPr>
      </w:pPr>
      <w:r w:rsidRPr="00BB76FA">
        <w:rPr>
          <w:sz w:val="22"/>
          <w:szCs w:val="22"/>
        </w:rPr>
        <w:t xml:space="preserve">In line with the above subject and in compliance to the </w:t>
      </w:r>
      <w:r w:rsidRPr="00BB76FA">
        <w:rPr>
          <w:sz w:val="22"/>
          <w:szCs w:val="22"/>
          <w:lang w:val="en-PH"/>
        </w:rPr>
        <w:t>directives per approved Travel Order (T.O)</w:t>
      </w:r>
      <w:r w:rsidRPr="00BB76FA">
        <w:rPr>
          <w:sz w:val="22"/>
          <w:szCs w:val="22"/>
        </w:rPr>
        <w:t>, herewith</w:t>
      </w:r>
      <w:r w:rsidRPr="00BB76FA">
        <w:rPr>
          <w:rFonts w:eastAsia="Calibri"/>
          <w:sz w:val="22"/>
          <w:szCs w:val="22"/>
          <w:lang w:val="en-PH"/>
        </w:rPr>
        <w:t xml:space="preserve"> are the activities conducted by the undersigned </w:t>
      </w:r>
      <w:r w:rsidRPr="00BB76FA">
        <w:rPr>
          <w:sz w:val="22"/>
          <w:szCs w:val="22"/>
        </w:rPr>
        <w:t>to wit:</w:t>
      </w:r>
    </w:p>
    <w:p w:rsidR="00CB005D" w:rsidRPr="00BB76FA" w:rsidRDefault="0034667F" w:rsidP="00CB005D">
      <w:pPr>
        <w:spacing w:after="0" w:line="240" w:lineRule="auto"/>
        <w:ind w:firstLine="720"/>
        <w:jc w:val="both"/>
        <w:rPr>
          <w:sz w:val="16"/>
          <w:szCs w:val="16"/>
        </w:rPr>
      </w:pPr>
      <w:r>
        <w:rPr>
          <w:noProof/>
          <w:sz w:val="16"/>
          <w:szCs w:val="16"/>
        </w:rPr>
        <w:drawing>
          <wp:anchor distT="0" distB="0" distL="114300" distR="114300" simplePos="0" relativeHeight="251659264" behindDoc="0" locked="0" layoutInCell="1" allowOverlap="1">
            <wp:simplePos x="0" y="0"/>
            <wp:positionH relativeFrom="column">
              <wp:posOffset>3687445</wp:posOffset>
            </wp:positionH>
            <wp:positionV relativeFrom="paragraph">
              <wp:posOffset>97790</wp:posOffset>
            </wp:positionV>
            <wp:extent cx="1369695" cy="1033145"/>
            <wp:effectExtent l="19050" t="0" r="1905" b="0"/>
            <wp:wrapSquare wrapText="bothSides"/>
            <wp:docPr id="3" name="Picture 1" descr="C:\Users\PAMBCU\Pictures\IWMP_2022\Soil Sample collectio_July 28-29, 2022\Natividad\IMG_9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MBCU\Pictures\IWMP_2022\Soil Sample collectio_July 28-29, 2022\Natividad\IMG_9128.JPG"/>
                    <pic:cNvPicPr>
                      <a:picLocks noChangeAspect="1" noChangeArrowheads="1"/>
                    </pic:cNvPicPr>
                  </pic:nvPicPr>
                  <pic:blipFill>
                    <a:blip r:embed="rId9" cstate="print"/>
                    <a:srcRect/>
                    <a:stretch>
                      <a:fillRect/>
                    </a:stretch>
                  </pic:blipFill>
                  <pic:spPr bwMode="auto">
                    <a:xfrm>
                      <a:off x="0" y="0"/>
                      <a:ext cx="1369695" cy="1033145"/>
                    </a:xfrm>
                    <a:prstGeom prst="rect">
                      <a:avLst/>
                    </a:prstGeom>
                    <a:noFill/>
                    <a:ln w="9525">
                      <a:noFill/>
                      <a:miter lim="800000"/>
                      <a:headEnd/>
                      <a:tailEnd/>
                    </a:ln>
                  </pic:spPr>
                </pic:pic>
              </a:graphicData>
            </a:graphic>
          </wp:anchor>
        </w:drawing>
      </w:r>
      <w:r>
        <w:rPr>
          <w:noProof/>
          <w:sz w:val="16"/>
          <w:szCs w:val="16"/>
        </w:rPr>
        <w:drawing>
          <wp:anchor distT="0" distB="0" distL="114300" distR="114300" simplePos="0" relativeHeight="251660288" behindDoc="0" locked="0" layoutInCell="1" allowOverlap="1">
            <wp:simplePos x="0" y="0"/>
            <wp:positionH relativeFrom="column">
              <wp:posOffset>5102225</wp:posOffset>
            </wp:positionH>
            <wp:positionV relativeFrom="paragraph">
              <wp:posOffset>97790</wp:posOffset>
            </wp:positionV>
            <wp:extent cx="1189355" cy="1017270"/>
            <wp:effectExtent l="19050" t="0" r="0" b="0"/>
            <wp:wrapSquare wrapText="bothSides"/>
            <wp:docPr id="6" name="Picture 2" descr="C:\Users\PAMBCU\Pictures\IWMP_2022\Soil Sample collectio_July 28-29, 2022\Natividad\IMG_9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MBCU\Pictures\IWMP_2022\Soil Sample collectio_July 28-29, 2022\Natividad\IMG_9291.JPG"/>
                    <pic:cNvPicPr>
                      <a:picLocks noChangeAspect="1" noChangeArrowheads="1"/>
                    </pic:cNvPicPr>
                  </pic:nvPicPr>
                  <pic:blipFill>
                    <a:blip r:embed="rId10" cstate="print"/>
                    <a:srcRect/>
                    <a:stretch>
                      <a:fillRect/>
                    </a:stretch>
                  </pic:blipFill>
                  <pic:spPr bwMode="auto">
                    <a:xfrm>
                      <a:off x="0" y="0"/>
                      <a:ext cx="1189355" cy="1017270"/>
                    </a:xfrm>
                    <a:prstGeom prst="rect">
                      <a:avLst/>
                    </a:prstGeom>
                    <a:noFill/>
                    <a:ln w="9525">
                      <a:noFill/>
                      <a:miter lim="800000"/>
                      <a:headEnd/>
                      <a:tailEnd/>
                    </a:ln>
                  </pic:spPr>
                </pic:pic>
              </a:graphicData>
            </a:graphic>
          </wp:anchor>
        </w:drawing>
      </w:r>
    </w:p>
    <w:p w:rsidR="0015349E" w:rsidRPr="00BB76FA" w:rsidRDefault="0034667F" w:rsidP="009C1170">
      <w:pPr>
        <w:ind w:firstLine="720"/>
        <w:jc w:val="both"/>
        <w:rPr>
          <w:sz w:val="22"/>
          <w:szCs w:val="22"/>
          <w:lang w:val="en-PH"/>
        </w:rPr>
      </w:pPr>
      <w:r>
        <w:rPr>
          <w:rFonts w:eastAsia="Calibri"/>
          <w:noProof/>
          <w:sz w:val="22"/>
          <w:szCs w:val="22"/>
        </w:rPr>
        <w:drawing>
          <wp:anchor distT="0" distB="0" distL="114300" distR="114300" simplePos="0" relativeHeight="251664384" behindDoc="0" locked="0" layoutInCell="1" allowOverlap="1">
            <wp:simplePos x="0" y="0"/>
            <wp:positionH relativeFrom="column">
              <wp:posOffset>5102860</wp:posOffset>
            </wp:positionH>
            <wp:positionV relativeFrom="paragraph">
              <wp:posOffset>2112010</wp:posOffset>
            </wp:positionV>
            <wp:extent cx="1189355" cy="1041400"/>
            <wp:effectExtent l="19050" t="0" r="0" b="0"/>
            <wp:wrapSquare wrapText="bothSides"/>
            <wp:docPr id="11" name="Picture 6" descr="C:\Users\PAMBCU\Pictures\IWMP_2022\Soil Sample collectio_July 28-29, 2022\Sitio Nagpana, Lipata\IMG_9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MBCU\Pictures\IWMP_2022\Soil Sample collectio_July 28-29, 2022\Sitio Nagpana, Lipata\IMG_9292.JPG"/>
                    <pic:cNvPicPr>
                      <a:picLocks noChangeAspect="1" noChangeArrowheads="1"/>
                    </pic:cNvPicPr>
                  </pic:nvPicPr>
                  <pic:blipFill>
                    <a:blip r:embed="rId11" cstate="print"/>
                    <a:srcRect/>
                    <a:stretch>
                      <a:fillRect/>
                    </a:stretch>
                  </pic:blipFill>
                  <pic:spPr bwMode="auto">
                    <a:xfrm>
                      <a:off x="0" y="0"/>
                      <a:ext cx="1189355" cy="1041400"/>
                    </a:xfrm>
                    <a:prstGeom prst="rect">
                      <a:avLst/>
                    </a:prstGeom>
                    <a:noFill/>
                    <a:ln w="9525">
                      <a:noFill/>
                      <a:miter lim="800000"/>
                      <a:headEnd/>
                      <a:tailEnd/>
                    </a:ln>
                  </pic:spPr>
                </pic:pic>
              </a:graphicData>
            </a:graphic>
          </wp:anchor>
        </w:drawing>
      </w:r>
      <w:r>
        <w:rPr>
          <w:rFonts w:eastAsia="Calibri"/>
          <w:noProof/>
          <w:sz w:val="22"/>
          <w:szCs w:val="22"/>
        </w:rPr>
        <w:drawing>
          <wp:anchor distT="0" distB="0" distL="114300" distR="114300" simplePos="0" relativeHeight="251663360" behindDoc="0" locked="0" layoutInCell="1" allowOverlap="1">
            <wp:simplePos x="0" y="0"/>
            <wp:positionH relativeFrom="column">
              <wp:posOffset>3683000</wp:posOffset>
            </wp:positionH>
            <wp:positionV relativeFrom="paragraph">
              <wp:posOffset>2127885</wp:posOffset>
            </wp:positionV>
            <wp:extent cx="1372235" cy="1025525"/>
            <wp:effectExtent l="19050" t="0" r="0" b="0"/>
            <wp:wrapSquare wrapText="bothSides"/>
            <wp:docPr id="10" name="Picture 5" descr="C:\Users\PAMBCU\Pictures\IWMP_2022\Soil Sample collectio_July 28-29, 2022\Sitio Nagpana, Lipata\IMG_9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MBCU\Pictures\IWMP_2022\Soil Sample collectio_July 28-29, 2022\Sitio Nagpana, Lipata\IMG_9259.JPG"/>
                    <pic:cNvPicPr>
                      <a:picLocks noChangeAspect="1" noChangeArrowheads="1"/>
                    </pic:cNvPicPr>
                  </pic:nvPicPr>
                  <pic:blipFill>
                    <a:blip r:embed="rId12" cstate="print"/>
                    <a:srcRect/>
                    <a:stretch>
                      <a:fillRect/>
                    </a:stretch>
                  </pic:blipFill>
                  <pic:spPr bwMode="auto">
                    <a:xfrm>
                      <a:off x="0" y="0"/>
                      <a:ext cx="1372235" cy="1025525"/>
                    </a:xfrm>
                    <a:prstGeom prst="rect">
                      <a:avLst/>
                    </a:prstGeom>
                    <a:noFill/>
                    <a:ln w="9525">
                      <a:noFill/>
                      <a:miter lim="800000"/>
                      <a:headEnd/>
                      <a:tailEnd/>
                    </a:ln>
                  </pic:spPr>
                </pic:pic>
              </a:graphicData>
            </a:graphic>
          </wp:anchor>
        </w:drawing>
      </w:r>
      <w:r>
        <w:rPr>
          <w:rFonts w:eastAsia="Calibri"/>
          <w:noProof/>
          <w:sz w:val="22"/>
          <w:szCs w:val="22"/>
        </w:rPr>
        <w:drawing>
          <wp:anchor distT="0" distB="0" distL="114300" distR="114300" simplePos="0" relativeHeight="251661312" behindDoc="0" locked="0" layoutInCell="1" allowOverlap="1">
            <wp:simplePos x="0" y="0"/>
            <wp:positionH relativeFrom="column">
              <wp:posOffset>3687445</wp:posOffset>
            </wp:positionH>
            <wp:positionV relativeFrom="paragraph">
              <wp:posOffset>1062355</wp:posOffset>
            </wp:positionV>
            <wp:extent cx="1371600" cy="1025525"/>
            <wp:effectExtent l="19050" t="0" r="0" b="0"/>
            <wp:wrapSquare wrapText="bothSides"/>
            <wp:docPr id="8" name="Picture 3" descr="C:\Users\PAMBCU\Pictures\IWMP_2022\Soil Sample collectio_July 28-29, 2022\Dela Pena\IMG_9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MBCU\Pictures\IWMP_2022\Soil Sample collectio_July 28-29, 2022\Dela Pena\IMG_9245.JPG"/>
                    <pic:cNvPicPr>
                      <a:picLocks noChangeAspect="1" noChangeArrowheads="1"/>
                    </pic:cNvPicPr>
                  </pic:nvPicPr>
                  <pic:blipFill>
                    <a:blip r:embed="rId13" cstate="print"/>
                    <a:srcRect/>
                    <a:stretch>
                      <a:fillRect/>
                    </a:stretch>
                  </pic:blipFill>
                  <pic:spPr bwMode="auto">
                    <a:xfrm>
                      <a:off x="0" y="0"/>
                      <a:ext cx="1371600" cy="1025525"/>
                    </a:xfrm>
                    <a:prstGeom prst="rect">
                      <a:avLst/>
                    </a:prstGeom>
                    <a:noFill/>
                    <a:ln w="9525">
                      <a:noFill/>
                      <a:miter lim="800000"/>
                      <a:headEnd/>
                      <a:tailEnd/>
                    </a:ln>
                  </pic:spPr>
                </pic:pic>
              </a:graphicData>
            </a:graphic>
          </wp:anchor>
        </w:drawing>
      </w:r>
      <w:r>
        <w:rPr>
          <w:rFonts w:eastAsia="Calibri"/>
          <w:noProof/>
          <w:sz w:val="22"/>
          <w:szCs w:val="22"/>
        </w:rPr>
        <w:drawing>
          <wp:anchor distT="0" distB="0" distL="114300" distR="114300" simplePos="0" relativeHeight="251662336" behindDoc="0" locked="0" layoutInCell="1" allowOverlap="1">
            <wp:simplePos x="0" y="0"/>
            <wp:positionH relativeFrom="column">
              <wp:posOffset>5102860</wp:posOffset>
            </wp:positionH>
            <wp:positionV relativeFrom="paragraph">
              <wp:posOffset>1062355</wp:posOffset>
            </wp:positionV>
            <wp:extent cx="1189355" cy="1009650"/>
            <wp:effectExtent l="19050" t="0" r="0" b="0"/>
            <wp:wrapSquare wrapText="bothSides"/>
            <wp:docPr id="9" name="Picture 4" descr="C:\Users\PAMBCU\Pictures\IWMP_2022\Soil Sample collectio_July 28-29, 2022\Dela Pena\IMG_9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MBCU\Pictures\IWMP_2022\Soil Sample collectio_July 28-29, 2022\Dela Pena\IMG_9290.JPG"/>
                    <pic:cNvPicPr>
                      <a:picLocks noChangeAspect="1" noChangeArrowheads="1"/>
                    </pic:cNvPicPr>
                  </pic:nvPicPr>
                  <pic:blipFill>
                    <a:blip r:embed="rId14" cstate="print"/>
                    <a:srcRect/>
                    <a:stretch>
                      <a:fillRect/>
                    </a:stretch>
                  </pic:blipFill>
                  <pic:spPr bwMode="auto">
                    <a:xfrm>
                      <a:off x="0" y="0"/>
                      <a:ext cx="1189355" cy="1009650"/>
                    </a:xfrm>
                    <a:prstGeom prst="rect">
                      <a:avLst/>
                    </a:prstGeom>
                    <a:noFill/>
                    <a:ln w="9525">
                      <a:noFill/>
                      <a:miter lim="800000"/>
                      <a:headEnd/>
                      <a:tailEnd/>
                    </a:ln>
                  </pic:spPr>
                </pic:pic>
              </a:graphicData>
            </a:graphic>
          </wp:anchor>
        </w:drawing>
      </w:r>
      <w:r w:rsidR="0015349E" w:rsidRPr="00BB76FA">
        <w:rPr>
          <w:rFonts w:eastAsia="Calibri"/>
          <w:sz w:val="22"/>
          <w:szCs w:val="22"/>
          <w:lang w:val="en-PH"/>
        </w:rPr>
        <w:t xml:space="preserve">On July 28-29, 2022, the undersigned together with </w:t>
      </w:r>
      <w:r w:rsidR="009C1170" w:rsidRPr="00BB76FA">
        <w:rPr>
          <w:sz w:val="22"/>
          <w:szCs w:val="22"/>
        </w:rPr>
        <w:t>Forester I/IWMP Asst. Team Leader</w:t>
      </w:r>
      <w:r w:rsidR="000A7561" w:rsidRPr="00BB76FA">
        <w:rPr>
          <w:sz w:val="22"/>
          <w:szCs w:val="22"/>
        </w:rPr>
        <w:t xml:space="preserve"> </w:t>
      </w:r>
      <w:r w:rsidR="0015349E" w:rsidRPr="00BB76FA">
        <w:rPr>
          <w:rFonts w:eastAsia="Calibri"/>
          <w:sz w:val="22"/>
          <w:szCs w:val="22"/>
          <w:lang w:val="en-PH"/>
        </w:rPr>
        <w:t>Samuel G. Calaguio a</w:t>
      </w:r>
      <w:bookmarkStart w:id="0" w:name="_GoBack"/>
      <w:bookmarkEnd w:id="0"/>
      <w:r w:rsidR="0015349E" w:rsidRPr="00BB76FA">
        <w:rPr>
          <w:rFonts w:eastAsia="Calibri"/>
          <w:sz w:val="22"/>
          <w:szCs w:val="22"/>
          <w:lang w:val="en-PH"/>
        </w:rPr>
        <w:t xml:space="preserve">nd representatives from MENRO and MAO of Barotac Viejo and Banate, Iloilo conducted soil sample collection </w:t>
      </w:r>
      <w:r w:rsidR="009C1170" w:rsidRPr="00BB76FA">
        <w:rPr>
          <w:sz w:val="22"/>
          <w:szCs w:val="22"/>
          <w:lang w:val="en-PH"/>
        </w:rPr>
        <w:t>at the sampling sites within Barotac Viejo Watershed, namely:</w:t>
      </w:r>
      <w:r w:rsidR="009C1170" w:rsidRPr="00BB76FA">
        <w:rPr>
          <w:rFonts w:eastAsia="Calibri"/>
          <w:sz w:val="22"/>
          <w:szCs w:val="22"/>
          <w:lang w:val="en-PH"/>
        </w:rPr>
        <w:t xml:space="preserve"> Brgys.</w:t>
      </w:r>
      <w:r w:rsidR="0015349E" w:rsidRPr="00BB76FA">
        <w:rPr>
          <w:rFonts w:eastAsia="Calibri"/>
          <w:sz w:val="22"/>
          <w:szCs w:val="22"/>
          <w:lang w:val="en-PH"/>
        </w:rPr>
        <w:t xml:space="preserve"> Nativi</w:t>
      </w:r>
      <w:r w:rsidR="009C1170" w:rsidRPr="00BB76FA">
        <w:rPr>
          <w:rFonts w:eastAsia="Calibri"/>
          <w:sz w:val="22"/>
          <w:szCs w:val="22"/>
          <w:lang w:val="en-PH"/>
        </w:rPr>
        <w:t xml:space="preserve">dad, </w:t>
      </w:r>
      <w:r w:rsidR="0015349E" w:rsidRPr="00BB76FA">
        <w:rPr>
          <w:rFonts w:eastAsia="Calibri"/>
          <w:sz w:val="22"/>
          <w:szCs w:val="22"/>
          <w:lang w:val="en-PH"/>
        </w:rPr>
        <w:t>Dela Pe</w:t>
      </w:r>
      <w:r w:rsidR="009C1170" w:rsidRPr="00BB76FA">
        <w:rPr>
          <w:rFonts w:eastAsia="Calibri"/>
          <w:sz w:val="22"/>
          <w:szCs w:val="22"/>
          <w:lang w:val="en-PH"/>
        </w:rPr>
        <w:t xml:space="preserve">ña and Lipata, </w:t>
      </w:r>
      <w:r w:rsidR="0015349E" w:rsidRPr="00BB76FA">
        <w:rPr>
          <w:rFonts w:eastAsia="Calibri"/>
          <w:sz w:val="22"/>
          <w:szCs w:val="22"/>
          <w:lang w:val="en-PH"/>
        </w:rPr>
        <w:t xml:space="preserve">Barotac </w:t>
      </w:r>
      <w:r w:rsidR="009C1170" w:rsidRPr="00BB76FA">
        <w:rPr>
          <w:rFonts w:eastAsia="Calibri"/>
          <w:sz w:val="22"/>
          <w:szCs w:val="22"/>
          <w:lang w:val="en-PH"/>
        </w:rPr>
        <w:t>Viejo</w:t>
      </w:r>
      <w:r w:rsidR="0015349E" w:rsidRPr="00BB76FA">
        <w:rPr>
          <w:rFonts w:eastAsia="Calibri"/>
          <w:sz w:val="22"/>
          <w:szCs w:val="22"/>
          <w:lang w:val="en-PH"/>
        </w:rPr>
        <w:t xml:space="preserve"> and Brgy. Libertad</w:t>
      </w:r>
      <w:r w:rsidR="009C1170" w:rsidRPr="00BB76FA">
        <w:rPr>
          <w:rFonts w:eastAsia="Calibri"/>
          <w:sz w:val="22"/>
          <w:szCs w:val="22"/>
          <w:lang w:val="en-PH"/>
        </w:rPr>
        <w:t xml:space="preserve">, </w:t>
      </w:r>
      <w:r w:rsidR="0015349E" w:rsidRPr="00BB76FA">
        <w:rPr>
          <w:rFonts w:eastAsia="Calibri"/>
          <w:sz w:val="22"/>
          <w:szCs w:val="22"/>
          <w:lang w:val="en-PH"/>
        </w:rPr>
        <w:t>Banate</w:t>
      </w:r>
      <w:r w:rsidR="009C1170" w:rsidRPr="00BB76FA">
        <w:rPr>
          <w:rFonts w:eastAsia="Calibri"/>
          <w:sz w:val="22"/>
          <w:szCs w:val="22"/>
          <w:lang w:val="en-PH"/>
        </w:rPr>
        <w:t xml:space="preserve">, Iloilo </w:t>
      </w:r>
      <w:r w:rsidR="000A7561" w:rsidRPr="00BB76FA">
        <w:rPr>
          <w:rFonts w:eastAsia="Calibri"/>
          <w:sz w:val="22"/>
          <w:szCs w:val="22"/>
          <w:lang w:val="en-PH"/>
        </w:rPr>
        <w:t xml:space="preserve"> </w:t>
      </w:r>
      <w:r w:rsidR="009C1170" w:rsidRPr="00BB76FA">
        <w:rPr>
          <w:sz w:val="22"/>
          <w:szCs w:val="22"/>
          <w:lang w:val="en-PH"/>
        </w:rPr>
        <w:t xml:space="preserve">subject for Soil Analysis as needed data for the crafting and finalization of Integrated Watershed Management Plan. </w:t>
      </w:r>
      <w:r w:rsidR="009C1170" w:rsidRPr="00BB76FA">
        <w:rPr>
          <w:rFonts w:eastAsia="Calibri"/>
          <w:sz w:val="22"/>
          <w:szCs w:val="22"/>
          <w:lang w:val="en-PH"/>
        </w:rPr>
        <w:t xml:space="preserve">Soil </w:t>
      </w:r>
      <w:r w:rsidR="0015349E" w:rsidRPr="00BB76FA">
        <w:rPr>
          <w:rFonts w:eastAsia="Calibri"/>
          <w:sz w:val="22"/>
          <w:szCs w:val="22"/>
          <w:lang w:val="en-PH"/>
        </w:rPr>
        <w:t>analysis te</w:t>
      </w:r>
      <w:r w:rsidR="00D40C6C" w:rsidRPr="00BB76FA">
        <w:rPr>
          <w:rFonts w:eastAsia="Calibri"/>
          <w:sz w:val="22"/>
          <w:szCs w:val="22"/>
          <w:lang w:val="en-PH"/>
        </w:rPr>
        <w:t xml:space="preserve">st is one of major requirement in </w:t>
      </w:r>
      <w:r w:rsidR="0015349E" w:rsidRPr="00BB76FA">
        <w:rPr>
          <w:rFonts w:eastAsia="Calibri"/>
          <w:sz w:val="22"/>
          <w:szCs w:val="22"/>
          <w:lang w:val="en-PH"/>
        </w:rPr>
        <w:t xml:space="preserve">planning the watershed management to determine the </w:t>
      </w:r>
      <w:r w:rsidR="0015349E" w:rsidRPr="00BB76FA">
        <w:rPr>
          <w:rFonts w:eastAsia="Calibri"/>
          <w:sz w:val="22"/>
          <w:szCs w:val="22"/>
        </w:rPr>
        <w:t xml:space="preserve">major soil type condition and characteristics, </w:t>
      </w:r>
      <w:r w:rsidR="0015349E" w:rsidRPr="00BB76FA">
        <w:rPr>
          <w:rFonts w:eastAsia="Calibri"/>
          <w:sz w:val="22"/>
          <w:szCs w:val="22"/>
          <w:lang w:val="en-PH"/>
        </w:rPr>
        <w:t>erosion susceptibility based</w:t>
      </w:r>
      <w:r w:rsidR="00075A91" w:rsidRPr="00BB76FA">
        <w:rPr>
          <w:rFonts w:eastAsia="Calibri"/>
          <w:sz w:val="22"/>
          <w:szCs w:val="22"/>
          <w:lang w:val="en-PH"/>
        </w:rPr>
        <w:t xml:space="preserve"> </w:t>
      </w:r>
      <w:r w:rsidR="0015349E" w:rsidRPr="00BB76FA">
        <w:rPr>
          <w:rFonts w:eastAsia="Calibri"/>
          <w:sz w:val="22"/>
          <w:szCs w:val="22"/>
          <w:lang w:val="en-PH"/>
        </w:rPr>
        <w:t>on soil map, influence of soil characteristics, infiltration capacity of watersheds, subsequent surface runoff, groundwater recharge and related processes and assess soil characteristics relative to the suitability of an area for crop production.</w:t>
      </w:r>
      <w:r w:rsidR="000A7561" w:rsidRPr="00BB76FA">
        <w:rPr>
          <w:rStyle w:val="Normal"/>
          <w:snapToGrid w:val="0"/>
          <w:color w:val="000000"/>
          <w:w w:val="0"/>
          <w:sz w:val="22"/>
          <w:szCs w:val="22"/>
          <w:u w:color="000000"/>
          <w:bdr w:val="none" w:sz="0" w:space="0" w:color="000000"/>
          <w:shd w:val="clear" w:color="000000" w:fill="000000"/>
          <w:lang/>
        </w:rPr>
        <w:t xml:space="preserve"> </w:t>
      </w:r>
    </w:p>
    <w:p w:rsidR="0015349E" w:rsidRPr="00BB76FA" w:rsidRDefault="0034667F" w:rsidP="009C1170">
      <w:pPr>
        <w:spacing w:line="276" w:lineRule="auto"/>
        <w:ind w:firstLine="720"/>
        <w:jc w:val="both"/>
        <w:rPr>
          <w:rFonts w:eastAsia="Calibri"/>
          <w:sz w:val="22"/>
          <w:szCs w:val="22"/>
          <w:lang w:val="en-PH"/>
        </w:rPr>
      </w:pPr>
      <w:r>
        <w:rPr>
          <w:rFonts w:eastAsia="Calibri"/>
          <w:noProof/>
          <w:sz w:val="22"/>
          <w:szCs w:val="22"/>
        </w:rPr>
        <w:drawing>
          <wp:anchor distT="0" distB="0" distL="114300" distR="114300" simplePos="0" relativeHeight="251665408" behindDoc="0" locked="0" layoutInCell="1" allowOverlap="1">
            <wp:simplePos x="0" y="0"/>
            <wp:positionH relativeFrom="column">
              <wp:posOffset>3846830</wp:posOffset>
            </wp:positionH>
            <wp:positionV relativeFrom="paragraph">
              <wp:posOffset>158750</wp:posOffset>
            </wp:positionV>
            <wp:extent cx="1033780" cy="1375410"/>
            <wp:effectExtent l="190500" t="0" r="166370" b="0"/>
            <wp:wrapSquare wrapText="bothSides"/>
            <wp:docPr id="12" name="Picture 7" descr="C:\Users\PAMBCU\Pictures\IWMP_2022\Soil Sample collectio_July 28-29, 2022\Libertad\IMG_9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MBCU\Pictures\IWMP_2022\Soil Sample collectio_July 28-29, 2022\Libertad\IMG_9301.JPG"/>
                    <pic:cNvPicPr>
                      <a:picLocks noChangeAspect="1" noChangeArrowheads="1"/>
                    </pic:cNvPicPr>
                  </pic:nvPicPr>
                  <pic:blipFill>
                    <a:blip r:embed="rId15" cstate="print"/>
                    <a:srcRect/>
                    <a:stretch>
                      <a:fillRect/>
                    </a:stretch>
                  </pic:blipFill>
                  <pic:spPr bwMode="auto">
                    <a:xfrm rot="5400000">
                      <a:off x="0" y="0"/>
                      <a:ext cx="1033780" cy="1375410"/>
                    </a:xfrm>
                    <a:prstGeom prst="rect">
                      <a:avLst/>
                    </a:prstGeom>
                    <a:noFill/>
                    <a:ln w="9525">
                      <a:noFill/>
                      <a:miter lim="800000"/>
                      <a:headEnd/>
                      <a:tailEnd/>
                    </a:ln>
                  </pic:spPr>
                </pic:pic>
              </a:graphicData>
            </a:graphic>
          </wp:anchor>
        </w:drawing>
      </w:r>
      <w:r w:rsidR="00297696">
        <w:rPr>
          <w:rFonts w:eastAsia="Calibri"/>
          <w:noProof/>
          <w:sz w:val="22"/>
          <w:szCs w:val="22"/>
        </w:rPr>
        <w:drawing>
          <wp:anchor distT="0" distB="0" distL="114300" distR="114300" simplePos="0" relativeHeight="251666432" behindDoc="0" locked="0" layoutInCell="1" allowOverlap="1">
            <wp:simplePos x="0" y="0"/>
            <wp:positionH relativeFrom="column">
              <wp:posOffset>5163820</wp:posOffset>
            </wp:positionH>
            <wp:positionV relativeFrom="paragraph">
              <wp:posOffset>238760</wp:posOffset>
            </wp:positionV>
            <wp:extent cx="1041400" cy="1216025"/>
            <wp:effectExtent l="114300" t="0" r="82550" b="0"/>
            <wp:wrapSquare wrapText="bothSides"/>
            <wp:docPr id="13" name="Picture 8" descr="C:\Users\PAMBCU\Pictures\IWMP_2022\Soil Sample collectio_July 28-29, 2022\Libertad\IMG_9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CU\Pictures\IWMP_2022\Soil Sample collectio_July 28-29, 2022\Libertad\IMG_9310.JPG"/>
                    <pic:cNvPicPr>
                      <a:picLocks noChangeAspect="1" noChangeArrowheads="1"/>
                    </pic:cNvPicPr>
                  </pic:nvPicPr>
                  <pic:blipFill>
                    <a:blip r:embed="rId16" cstate="print"/>
                    <a:srcRect/>
                    <a:stretch>
                      <a:fillRect/>
                    </a:stretch>
                  </pic:blipFill>
                  <pic:spPr bwMode="auto">
                    <a:xfrm rot="5400000">
                      <a:off x="0" y="0"/>
                      <a:ext cx="1041400" cy="1216025"/>
                    </a:xfrm>
                    <a:prstGeom prst="rect">
                      <a:avLst/>
                    </a:prstGeom>
                    <a:noFill/>
                    <a:ln w="9525">
                      <a:noFill/>
                      <a:miter lim="800000"/>
                      <a:headEnd/>
                      <a:tailEnd/>
                    </a:ln>
                  </pic:spPr>
                </pic:pic>
              </a:graphicData>
            </a:graphic>
          </wp:anchor>
        </w:drawing>
      </w:r>
      <w:r w:rsidR="0015349E" w:rsidRPr="00BB76FA">
        <w:rPr>
          <w:rFonts w:eastAsia="Calibri"/>
          <w:sz w:val="22"/>
          <w:szCs w:val="22"/>
          <w:lang w:val="en-PH"/>
        </w:rPr>
        <w:t xml:space="preserve">Collection of soil samples from the low, middle and high elevation should follow the soil collection procedure being employed by BSWM. Considered that soil samples be taken from the topsoil (0-20cm) and subsoil (21-50cm) portion of the soil </w:t>
      </w:r>
      <w:r w:rsidR="00BB76FA">
        <w:rPr>
          <w:rFonts w:eastAsia="Calibri"/>
          <w:sz w:val="22"/>
          <w:szCs w:val="22"/>
          <w:lang w:val="en-PH"/>
        </w:rPr>
        <w:t xml:space="preserve">horizon. Lastly, the </w:t>
      </w:r>
      <w:r w:rsidR="00075A91" w:rsidRPr="00BB76FA">
        <w:rPr>
          <w:rFonts w:eastAsia="Calibri"/>
          <w:sz w:val="22"/>
          <w:szCs w:val="22"/>
          <w:lang w:val="en-PH"/>
        </w:rPr>
        <w:t xml:space="preserve"> </w:t>
      </w:r>
      <w:r w:rsidR="0015349E" w:rsidRPr="00BB76FA">
        <w:rPr>
          <w:rFonts w:eastAsia="Calibri"/>
          <w:sz w:val="22"/>
          <w:szCs w:val="22"/>
          <w:lang w:val="en-PH"/>
        </w:rPr>
        <w:t>geographic coordinates, where the soil samples have been taken, should be recorded for the mapping and documentation process.</w:t>
      </w:r>
    </w:p>
    <w:p w:rsidR="002F2071" w:rsidRPr="00BB76FA" w:rsidRDefault="00CC38F0" w:rsidP="003129E1">
      <w:pPr>
        <w:ind w:firstLine="720"/>
        <w:jc w:val="both"/>
        <w:rPr>
          <w:sz w:val="22"/>
          <w:szCs w:val="22"/>
        </w:rPr>
      </w:pPr>
      <w:r w:rsidRPr="00BB76FA">
        <w:rPr>
          <w:sz w:val="22"/>
          <w:szCs w:val="22"/>
        </w:rPr>
        <w:t>For information and record.</w:t>
      </w:r>
      <w:r w:rsidR="00335F9C" w:rsidRPr="00BB76FA">
        <w:rPr>
          <w:snapToGrid w:val="0"/>
          <w:color w:val="000000"/>
          <w:w w:val="0"/>
          <w:sz w:val="22"/>
          <w:szCs w:val="22"/>
          <w:u w:color="000000"/>
          <w:bdr w:val="none" w:sz="0" w:space="0" w:color="000000"/>
          <w:shd w:val="clear" w:color="000000" w:fill="000000"/>
        </w:rPr>
        <w:t xml:space="preserve"> </w:t>
      </w:r>
      <w:r w:rsidR="00B30C3A" w:rsidRPr="00BB76FA">
        <w:rPr>
          <w:snapToGrid w:val="0"/>
          <w:color w:val="000000"/>
          <w:w w:val="0"/>
          <w:sz w:val="22"/>
          <w:szCs w:val="22"/>
          <w:u w:color="000000"/>
          <w:bdr w:val="none" w:sz="0" w:space="0" w:color="000000"/>
          <w:shd w:val="clear" w:color="000000" w:fill="000000"/>
        </w:rPr>
        <w:t xml:space="preserve"> </w:t>
      </w:r>
    </w:p>
    <w:p w:rsidR="00947A02" w:rsidRPr="00297696" w:rsidRDefault="00947A02" w:rsidP="00BB76FA">
      <w:pPr>
        <w:pStyle w:val="NoSpacing1"/>
        <w:spacing w:after="0" w:line="240" w:lineRule="auto"/>
        <w:jc w:val="both"/>
        <w:rPr>
          <w:rFonts w:ascii="Times New Roman" w:hAnsi="Times New Roman"/>
          <w:b/>
          <w:sz w:val="24"/>
          <w:szCs w:val="24"/>
        </w:rPr>
      </w:pPr>
    </w:p>
    <w:p w:rsidR="00C40D4C" w:rsidRPr="00BB76FA" w:rsidRDefault="00DD064B" w:rsidP="00BB76FA">
      <w:pPr>
        <w:pStyle w:val="NoSpacing1"/>
        <w:spacing w:after="0" w:line="240" w:lineRule="auto"/>
        <w:ind w:left="5760" w:firstLine="720"/>
        <w:jc w:val="both"/>
        <w:rPr>
          <w:rFonts w:ascii="Times New Roman" w:hAnsi="Times New Roman"/>
          <w:b/>
        </w:rPr>
      </w:pPr>
      <w:r w:rsidRPr="00BB76FA">
        <w:rPr>
          <w:rFonts w:ascii="Times New Roman" w:hAnsi="Times New Roman"/>
          <w:b/>
        </w:rPr>
        <w:t xml:space="preserve">     </w:t>
      </w:r>
      <w:r w:rsidR="006421A0" w:rsidRPr="00BB76FA">
        <w:rPr>
          <w:rFonts w:ascii="Times New Roman" w:hAnsi="Times New Roman"/>
          <w:b/>
        </w:rPr>
        <w:t xml:space="preserve"> </w:t>
      </w:r>
      <w:r w:rsidR="00C2796D" w:rsidRPr="00BB76FA">
        <w:rPr>
          <w:rFonts w:ascii="Times New Roman" w:hAnsi="Times New Roman"/>
          <w:b/>
        </w:rPr>
        <w:t>SALVE B. SEVILLENO</w:t>
      </w:r>
    </w:p>
    <w:p w:rsidR="00C40D4C" w:rsidRDefault="00270731" w:rsidP="00BB76FA">
      <w:pPr>
        <w:pStyle w:val="NoSpacing1"/>
        <w:spacing w:after="40" w:line="240" w:lineRule="auto"/>
        <w:jc w:val="both"/>
        <w:rPr>
          <w:rFonts w:ascii="Times New Roman" w:hAnsi="Times New Roman"/>
          <w:lang w:val="en-PH"/>
        </w:rPr>
      </w:pPr>
      <w:r w:rsidRPr="00BB76FA">
        <w:rPr>
          <w:rFonts w:ascii="Times New Roman" w:hAnsi="Times New Roman"/>
          <w:lang w:val="en-PH"/>
        </w:rPr>
        <w:t>Noted</w:t>
      </w:r>
      <w:r w:rsidRPr="00BB76FA">
        <w:rPr>
          <w:rFonts w:ascii="Times New Roman" w:hAnsi="Times New Roman"/>
        </w:rPr>
        <w:t xml:space="preserve"> by:</w:t>
      </w:r>
    </w:p>
    <w:p w:rsidR="00BB76FA" w:rsidRPr="00BB76FA" w:rsidRDefault="00BB76FA" w:rsidP="00BB76FA">
      <w:pPr>
        <w:pStyle w:val="NoSpacing1"/>
        <w:spacing w:after="40" w:line="240" w:lineRule="auto"/>
        <w:jc w:val="both"/>
        <w:rPr>
          <w:rFonts w:ascii="Times New Roman" w:hAnsi="Times New Roman"/>
          <w:lang w:val="en-PH"/>
        </w:rPr>
      </w:pPr>
    </w:p>
    <w:p w:rsidR="00680305" w:rsidRPr="00BB76FA" w:rsidRDefault="00270731">
      <w:pPr>
        <w:pStyle w:val="NoSpacing1"/>
        <w:spacing w:after="0" w:line="240" w:lineRule="auto"/>
        <w:ind w:firstLine="720"/>
        <w:jc w:val="both"/>
        <w:rPr>
          <w:rFonts w:ascii="Times New Roman" w:hAnsi="Times New Roman"/>
          <w:b/>
        </w:rPr>
      </w:pPr>
      <w:r w:rsidRPr="00BB76FA">
        <w:rPr>
          <w:rFonts w:ascii="Times New Roman" w:hAnsi="Times New Roman"/>
          <w:b/>
        </w:rPr>
        <w:t>EDROZA E. DOYOLA</w:t>
      </w:r>
    </w:p>
    <w:p w:rsidR="005E18E4" w:rsidRPr="00BB76FA" w:rsidRDefault="00715A24" w:rsidP="008B29DF">
      <w:pPr>
        <w:pStyle w:val="NoSpacing1"/>
        <w:spacing w:after="0" w:line="240" w:lineRule="auto"/>
        <w:rPr>
          <w:rFonts w:ascii="Times New Roman" w:hAnsi="Times New Roman"/>
        </w:rPr>
      </w:pPr>
      <w:r w:rsidRPr="00BB76FA">
        <w:rPr>
          <w:rFonts w:ascii="Times New Roman" w:hAnsi="Times New Roman"/>
        </w:rPr>
        <w:t xml:space="preserve">             </w:t>
      </w:r>
      <w:r w:rsidR="00C24F4E" w:rsidRPr="00BB76FA">
        <w:rPr>
          <w:rFonts w:ascii="Times New Roman" w:hAnsi="Times New Roman"/>
        </w:rPr>
        <w:t>Senior EMS</w:t>
      </w:r>
      <w:r w:rsidR="00270731" w:rsidRPr="00BB76FA">
        <w:rPr>
          <w:rFonts w:ascii="Times New Roman" w:hAnsi="Times New Roman"/>
        </w:rPr>
        <w:t>/Chief, CDS</w:t>
      </w:r>
      <w:r w:rsidR="00270731" w:rsidRPr="00BB76FA">
        <w:rPr>
          <w:rFonts w:ascii="Times New Roman" w:hAnsi="Times New Roman"/>
        </w:rPr>
        <w:tab/>
      </w:r>
    </w:p>
    <w:sectPr w:rsidR="005E18E4" w:rsidRPr="00BB76FA" w:rsidSect="0034667F">
      <w:pgSz w:w="12240" w:h="15840"/>
      <w:pgMar w:top="810" w:right="990" w:bottom="63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547F3"/>
    <w:multiLevelType w:val="hybridMultilevel"/>
    <w:tmpl w:val="ECD07AE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5EE5F03B"/>
    <w:multiLevelType w:val="singleLevel"/>
    <w:tmpl w:val="5EE5F03B"/>
    <w:lvl w:ilvl="0">
      <w:start w:val="1"/>
      <w:numFmt w:val="decimal"/>
      <w:suff w:val="space"/>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20"/>
  <w:displayHorizontalDrawingGridEvery w:val="2"/>
  <w:displayVerticalDrawingGridEvery w:val="2"/>
  <w:characterSpacingControl w:val="doNotCompress"/>
  <w:doNotValidateAgainstSchema/>
  <w:doNotDemarcateInvalidXml/>
  <w:compat>
    <w:spaceForUL/>
    <w:doNotLeaveBackslashAlone/>
  </w:compat>
  <w:rsids>
    <w:rsidRoot w:val="00172A27"/>
    <w:rsid w:val="00000C7B"/>
    <w:rsid w:val="00003859"/>
    <w:rsid w:val="00003924"/>
    <w:rsid w:val="00003CC4"/>
    <w:rsid w:val="00005AD4"/>
    <w:rsid w:val="000071F5"/>
    <w:rsid w:val="0001014E"/>
    <w:rsid w:val="000102A0"/>
    <w:rsid w:val="0001139A"/>
    <w:rsid w:val="00011D90"/>
    <w:rsid w:val="000154A7"/>
    <w:rsid w:val="00015816"/>
    <w:rsid w:val="00015ED8"/>
    <w:rsid w:val="0001630D"/>
    <w:rsid w:val="000165DE"/>
    <w:rsid w:val="00020811"/>
    <w:rsid w:val="00020AE3"/>
    <w:rsid w:val="0002265E"/>
    <w:rsid w:val="00024811"/>
    <w:rsid w:val="00027A75"/>
    <w:rsid w:val="0003235A"/>
    <w:rsid w:val="00034B97"/>
    <w:rsid w:val="00034CC3"/>
    <w:rsid w:val="00040544"/>
    <w:rsid w:val="000409C2"/>
    <w:rsid w:val="00041407"/>
    <w:rsid w:val="00041A32"/>
    <w:rsid w:val="00043ADF"/>
    <w:rsid w:val="00046170"/>
    <w:rsid w:val="000468E7"/>
    <w:rsid w:val="00046973"/>
    <w:rsid w:val="000528EA"/>
    <w:rsid w:val="00053DF8"/>
    <w:rsid w:val="0005489C"/>
    <w:rsid w:val="0006061D"/>
    <w:rsid w:val="00060AA6"/>
    <w:rsid w:val="00071486"/>
    <w:rsid w:val="000734CA"/>
    <w:rsid w:val="00075A91"/>
    <w:rsid w:val="000766F2"/>
    <w:rsid w:val="00076DC3"/>
    <w:rsid w:val="0008100B"/>
    <w:rsid w:val="00085179"/>
    <w:rsid w:val="00085694"/>
    <w:rsid w:val="000867B9"/>
    <w:rsid w:val="000867F7"/>
    <w:rsid w:val="0009071F"/>
    <w:rsid w:val="00090FD4"/>
    <w:rsid w:val="00091A36"/>
    <w:rsid w:val="000927CA"/>
    <w:rsid w:val="00093721"/>
    <w:rsid w:val="00093893"/>
    <w:rsid w:val="00093A64"/>
    <w:rsid w:val="000950ED"/>
    <w:rsid w:val="00095D72"/>
    <w:rsid w:val="0009667C"/>
    <w:rsid w:val="00096E42"/>
    <w:rsid w:val="000A2EAC"/>
    <w:rsid w:val="000A3820"/>
    <w:rsid w:val="000A635B"/>
    <w:rsid w:val="000A7561"/>
    <w:rsid w:val="000B0077"/>
    <w:rsid w:val="000B2E06"/>
    <w:rsid w:val="000B33C9"/>
    <w:rsid w:val="000B3477"/>
    <w:rsid w:val="000B40A8"/>
    <w:rsid w:val="000B452B"/>
    <w:rsid w:val="000B4587"/>
    <w:rsid w:val="000B564E"/>
    <w:rsid w:val="000B5ABB"/>
    <w:rsid w:val="000B5EF8"/>
    <w:rsid w:val="000C06E4"/>
    <w:rsid w:val="000C292D"/>
    <w:rsid w:val="000C2B73"/>
    <w:rsid w:val="000C5132"/>
    <w:rsid w:val="000C66DD"/>
    <w:rsid w:val="000C69FE"/>
    <w:rsid w:val="000D072C"/>
    <w:rsid w:val="000D0747"/>
    <w:rsid w:val="000D122B"/>
    <w:rsid w:val="000D177E"/>
    <w:rsid w:val="000D6CC4"/>
    <w:rsid w:val="000D7C0E"/>
    <w:rsid w:val="000E1CDD"/>
    <w:rsid w:val="000E2815"/>
    <w:rsid w:val="000E50CE"/>
    <w:rsid w:val="000E6915"/>
    <w:rsid w:val="000F0438"/>
    <w:rsid w:val="000F13DC"/>
    <w:rsid w:val="000F2AF9"/>
    <w:rsid w:val="000F6A1F"/>
    <w:rsid w:val="00103901"/>
    <w:rsid w:val="00110E8F"/>
    <w:rsid w:val="00110FA2"/>
    <w:rsid w:val="00112FF7"/>
    <w:rsid w:val="00114389"/>
    <w:rsid w:val="0011467F"/>
    <w:rsid w:val="00117F0C"/>
    <w:rsid w:val="00117FCB"/>
    <w:rsid w:val="00123285"/>
    <w:rsid w:val="0012793D"/>
    <w:rsid w:val="001327A3"/>
    <w:rsid w:val="001357DB"/>
    <w:rsid w:val="00135C18"/>
    <w:rsid w:val="00135E8D"/>
    <w:rsid w:val="0013672D"/>
    <w:rsid w:val="00141699"/>
    <w:rsid w:val="00141DC6"/>
    <w:rsid w:val="00143CEB"/>
    <w:rsid w:val="00150CA7"/>
    <w:rsid w:val="00150DBE"/>
    <w:rsid w:val="00151260"/>
    <w:rsid w:val="0015349E"/>
    <w:rsid w:val="001574C6"/>
    <w:rsid w:val="001611BB"/>
    <w:rsid w:val="001649BD"/>
    <w:rsid w:val="00165A16"/>
    <w:rsid w:val="001702AB"/>
    <w:rsid w:val="00170A64"/>
    <w:rsid w:val="00171017"/>
    <w:rsid w:val="00171BEE"/>
    <w:rsid w:val="00172A27"/>
    <w:rsid w:val="0017305D"/>
    <w:rsid w:val="0017602B"/>
    <w:rsid w:val="0017742B"/>
    <w:rsid w:val="00177F0D"/>
    <w:rsid w:val="00180207"/>
    <w:rsid w:val="00182380"/>
    <w:rsid w:val="00191554"/>
    <w:rsid w:val="001973AC"/>
    <w:rsid w:val="001A1EAB"/>
    <w:rsid w:val="001A2335"/>
    <w:rsid w:val="001A430F"/>
    <w:rsid w:val="001B0003"/>
    <w:rsid w:val="001B0147"/>
    <w:rsid w:val="001B2410"/>
    <w:rsid w:val="001B31B9"/>
    <w:rsid w:val="001B3DAD"/>
    <w:rsid w:val="001B419A"/>
    <w:rsid w:val="001B66F8"/>
    <w:rsid w:val="001B778C"/>
    <w:rsid w:val="001B7EDB"/>
    <w:rsid w:val="001C13C4"/>
    <w:rsid w:val="001C24C8"/>
    <w:rsid w:val="001C3958"/>
    <w:rsid w:val="001C565C"/>
    <w:rsid w:val="001D241A"/>
    <w:rsid w:val="001D259F"/>
    <w:rsid w:val="001E4DBF"/>
    <w:rsid w:val="001E5008"/>
    <w:rsid w:val="001E57D4"/>
    <w:rsid w:val="001E667B"/>
    <w:rsid w:val="001E6BF0"/>
    <w:rsid w:val="001F0A84"/>
    <w:rsid w:val="001F4500"/>
    <w:rsid w:val="001F6783"/>
    <w:rsid w:val="001F7BF7"/>
    <w:rsid w:val="002007B2"/>
    <w:rsid w:val="002033B8"/>
    <w:rsid w:val="00203FB9"/>
    <w:rsid w:val="002106C8"/>
    <w:rsid w:val="00214FF1"/>
    <w:rsid w:val="002179D4"/>
    <w:rsid w:val="00226F9B"/>
    <w:rsid w:val="0022789A"/>
    <w:rsid w:val="00230582"/>
    <w:rsid w:val="00230A29"/>
    <w:rsid w:val="0023138A"/>
    <w:rsid w:val="00232384"/>
    <w:rsid w:val="00232930"/>
    <w:rsid w:val="002337E0"/>
    <w:rsid w:val="00236005"/>
    <w:rsid w:val="002360AF"/>
    <w:rsid w:val="00247D4E"/>
    <w:rsid w:val="00251737"/>
    <w:rsid w:val="00252ED3"/>
    <w:rsid w:val="00255E50"/>
    <w:rsid w:val="00256AB3"/>
    <w:rsid w:val="002623E5"/>
    <w:rsid w:val="00263B26"/>
    <w:rsid w:val="0026669A"/>
    <w:rsid w:val="00270731"/>
    <w:rsid w:val="002709CE"/>
    <w:rsid w:val="00273735"/>
    <w:rsid w:val="00273EFD"/>
    <w:rsid w:val="00273FBA"/>
    <w:rsid w:val="00274056"/>
    <w:rsid w:val="002742D4"/>
    <w:rsid w:val="00274B41"/>
    <w:rsid w:val="00275EF0"/>
    <w:rsid w:val="002801A0"/>
    <w:rsid w:val="00280FF7"/>
    <w:rsid w:val="00282188"/>
    <w:rsid w:val="00282984"/>
    <w:rsid w:val="002834ED"/>
    <w:rsid w:val="002838B7"/>
    <w:rsid w:val="00284498"/>
    <w:rsid w:val="00284F98"/>
    <w:rsid w:val="00287B27"/>
    <w:rsid w:val="00293978"/>
    <w:rsid w:val="00293B05"/>
    <w:rsid w:val="0029535D"/>
    <w:rsid w:val="00296279"/>
    <w:rsid w:val="00297696"/>
    <w:rsid w:val="002A0B97"/>
    <w:rsid w:val="002A4FA4"/>
    <w:rsid w:val="002B12C7"/>
    <w:rsid w:val="002B2EAC"/>
    <w:rsid w:val="002B3BCA"/>
    <w:rsid w:val="002C263C"/>
    <w:rsid w:val="002C30B5"/>
    <w:rsid w:val="002C39B3"/>
    <w:rsid w:val="002C47B5"/>
    <w:rsid w:val="002C4F21"/>
    <w:rsid w:val="002C4F4E"/>
    <w:rsid w:val="002C6AD9"/>
    <w:rsid w:val="002D1050"/>
    <w:rsid w:val="002D2A1F"/>
    <w:rsid w:val="002E0B39"/>
    <w:rsid w:val="002E1F68"/>
    <w:rsid w:val="002E2728"/>
    <w:rsid w:val="002E3FCA"/>
    <w:rsid w:val="002E4AA2"/>
    <w:rsid w:val="002F1595"/>
    <w:rsid w:val="002F2071"/>
    <w:rsid w:val="002F217E"/>
    <w:rsid w:val="002F3F83"/>
    <w:rsid w:val="002F4A10"/>
    <w:rsid w:val="002F4C31"/>
    <w:rsid w:val="002F4C5F"/>
    <w:rsid w:val="002F6B5B"/>
    <w:rsid w:val="002F77F7"/>
    <w:rsid w:val="00301F1F"/>
    <w:rsid w:val="00302C12"/>
    <w:rsid w:val="00302CE7"/>
    <w:rsid w:val="003032E4"/>
    <w:rsid w:val="003059C3"/>
    <w:rsid w:val="00305A34"/>
    <w:rsid w:val="003076D2"/>
    <w:rsid w:val="003116B1"/>
    <w:rsid w:val="003129E1"/>
    <w:rsid w:val="00314BEC"/>
    <w:rsid w:val="003166EA"/>
    <w:rsid w:val="0031691D"/>
    <w:rsid w:val="003201A1"/>
    <w:rsid w:val="003234BF"/>
    <w:rsid w:val="00330C60"/>
    <w:rsid w:val="003334B6"/>
    <w:rsid w:val="0033381A"/>
    <w:rsid w:val="00335195"/>
    <w:rsid w:val="00335F9C"/>
    <w:rsid w:val="00340F38"/>
    <w:rsid w:val="003436B8"/>
    <w:rsid w:val="0034667F"/>
    <w:rsid w:val="003477E4"/>
    <w:rsid w:val="003570F3"/>
    <w:rsid w:val="00357905"/>
    <w:rsid w:val="00360B01"/>
    <w:rsid w:val="0036405C"/>
    <w:rsid w:val="00366C39"/>
    <w:rsid w:val="003707A5"/>
    <w:rsid w:val="00370883"/>
    <w:rsid w:val="00372FB3"/>
    <w:rsid w:val="0037375C"/>
    <w:rsid w:val="003740B8"/>
    <w:rsid w:val="00374AEE"/>
    <w:rsid w:val="00374CBF"/>
    <w:rsid w:val="00375EC8"/>
    <w:rsid w:val="00380258"/>
    <w:rsid w:val="003816EF"/>
    <w:rsid w:val="00381CBA"/>
    <w:rsid w:val="00383EF3"/>
    <w:rsid w:val="00384AF0"/>
    <w:rsid w:val="00384B00"/>
    <w:rsid w:val="003869E6"/>
    <w:rsid w:val="00391E1C"/>
    <w:rsid w:val="003938F1"/>
    <w:rsid w:val="003964A5"/>
    <w:rsid w:val="003964AC"/>
    <w:rsid w:val="00396812"/>
    <w:rsid w:val="003A1111"/>
    <w:rsid w:val="003A6A28"/>
    <w:rsid w:val="003B2BAE"/>
    <w:rsid w:val="003B41F5"/>
    <w:rsid w:val="003B6098"/>
    <w:rsid w:val="003C1FB9"/>
    <w:rsid w:val="003C5FBE"/>
    <w:rsid w:val="003C7CD3"/>
    <w:rsid w:val="003D1A92"/>
    <w:rsid w:val="003D2550"/>
    <w:rsid w:val="003D2AE0"/>
    <w:rsid w:val="003D3281"/>
    <w:rsid w:val="003D54D6"/>
    <w:rsid w:val="003E10F8"/>
    <w:rsid w:val="003E3DF5"/>
    <w:rsid w:val="003E6288"/>
    <w:rsid w:val="003E637C"/>
    <w:rsid w:val="003E6E63"/>
    <w:rsid w:val="003F03DC"/>
    <w:rsid w:val="003F2B46"/>
    <w:rsid w:val="003F33CA"/>
    <w:rsid w:val="003F4356"/>
    <w:rsid w:val="003F5E49"/>
    <w:rsid w:val="003F7A9A"/>
    <w:rsid w:val="00400091"/>
    <w:rsid w:val="004004F1"/>
    <w:rsid w:val="00407BC3"/>
    <w:rsid w:val="0041047D"/>
    <w:rsid w:val="00411410"/>
    <w:rsid w:val="00411C97"/>
    <w:rsid w:val="00411F9B"/>
    <w:rsid w:val="0041282F"/>
    <w:rsid w:val="00413C7E"/>
    <w:rsid w:val="00420BDB"/>
    <w:rsid w:val="00423E10"/>
    <w:rsid w:val="00430AA9"/>
    <w:rsid w:val="00430FA2"/>
    <w:rsid w:val="0043171D"/>
    <w:rsid w:val="00432168"/>
    <w:rsid w:val="004377D6"/>
    <w:rsid w:val="004403FA"/>
    <w:rsid w:val="00441C14"/>
    <w:rsid w:val="00443117"/>
    <w:rsid w:val="00443923"/>
    <w:rsid w:val="00444601"/>
    <w:rsid w:val="00444DBF"/>
    <w:rsid w:val="0044524C"/>
    <w:rsid w:val="00446816"/>
    <w:rsid w:val="004511E7"/>
    <w:rsid w:val="004514A0"/>
    <w:rsid w:val="00452040"/>
    <w:rsid w:val="004524BA"/>
    <w:rsid w:val="00452CE3"/>
    <w:rsid w:val="004530F5"/>
    <w:rsid w:val="004559EC"/>
    <w:rsid w:val="00457236"/>
    <w:rsid w:val="004605FD"/>
    <w:rsid w:val="00465544"/>
    <w:rsid w:val="0047119F"/>
    <w:rsid w:val="004713F0"/>
    <w:rsid w:val="004745EA"/>
    <w:rsid w:val="00482155"/>
    <w:rsid w:val="00484D8A"/>
    <w:rsid w:val="004A1772"/>
    <w:rsid w:val="004A3204"/>
    <w:rsid w:val="004A3DE6"/>
    <w:rsid w:val="004A5F2B"/>
    <w:rsid w:val="004A61AB"/>
    <w:rsid w:val="004A6BF6"/>
    <w:rsid w:val="004A77ED"/>
    <w:rsid w:val="004B1FD4"/>
    <w:rsid w:val="004B5A80"/>
    <w:rsid w:val="004B6A06"/>
    <w:rsid w:val="004B7AA3"/>
    <w:rsid w:val="004C0DE9"/>
    <w:rsid w:val="004C0E0C"/>
    <w:rsid w:val="004C1F59"/>
    <w:rsid w:val="004C5CC9"/>
    <w:rsid w:val="004C5DCC"/>
    <w:rsid w:val="004C7364"/>
    <w:rsid w:val="004D05CD"/>
    <w:rsid w:val="004D1B12"/>
    <w:rsid w:val="004D2E8F"/>
    <w:rsid w:val="004D79A4"/>
    <w:rsid w:val="004E0675"/>
    <w:rsid w:val="004E0BC3"/>
    <w:rsid w:val="004E15FD"/>
    <w:rsid w:val="004E18E6"/>
    <w:rsid w:val="004E3C90"/>
    <w:rsid w:val="004E43B1"/>
    <w:rsid w:val="004E595E"/>
    <w:rsid w:val="004E683F"/>
    <w:rsid w:val="004F1B98"/>
    <w:rsid w:val="004F27AA"/>
    <w:rsid w:val="004F3F2C"/>
    <w:rsid w:val="004F4006"/>
    <w:rsid w:val="00500748"/>
    <w:rsid w:val="00503A44"/>
    <w:rsid w:val="005041E7"/>
    <w:rsid w:val="005043A6"/>
    <w:rsid w:val="00504CB7"/>
    <w:rsid w:val="00506C58"/>
    <w:rsid w:val="00507992"/>
    <w:rsid w:val="00507B60"/>
    <w:rsid w:val="00510376"/>
    <w:rsid w:val="005106E7"/>
    <w:rsid w:val="00511169"/>
    <w:rsid w:val="00511705"/>
    <w:rsid w:val="005124EA"/>
    <w:rsid w:val="00514D97"/>
    <w:rsid w:val="00517097"/>
    <w:rsid w:val="00517E18"/>
    <w:rsid w:val="0052360F"/>
    <w:rsid w:val="00530110"/>
    <w:rsid w:val="00531690"/>
    <w:rsid w:val="00533D4E"/>
    <w:rsid w:val="00534097"/>
    <w:rsid w:val="00535571"/>
    <w:rsid w:val="00535CFE"/>
    <w:rsid w:val="005368D1"/>
    <w:rsid w:val="00537047"/>
    <w:rsid w:val="00541973"/>
    <w:rsid w:val="00541F82"/>
    <w:rsid w:val="00543428"/>
    <w:rsid w:val="00545160"/>
    <w:rsid w:val="0054676F"/>
    <w:rsid w:val="00550C7C"/>
    <w:rsid w:val="00551378"/>
    <w:rsid w:val="00552E5F"/>
    <w:rsid w:val="005540D9"/>
    <w:rsid w:val="005546DB"/>
    <w:rsid w:val="00556355"/>
    <w:rsid w:val="00556917"/>
    <w:rsid w:val="00556BEF"/>
    <w:rsid w:val="00556EB9"/>
    <w:rsid w:val="00557B55"/>
    <w:rsid w:val="00561A62"/>
    <w:rsid w:val="00565103"/>
    <w:rsid w:val="00567B0D"/>
    <w:rsid w:val="005745D9"/>
    <w:rsid w:val="00576673"/>
    <w:rsid w:val="005802C3"/>
    <w:rsid w:val="00584D5E"/>
    <w:rsid w:val="0059148F"/>
    <w:rsid w:val="00592F4D"/>
    <w:rsid w:val="00594CC6"/>
    <w:rsid w:val="00594FC3"/>
    <w:rsid w:val="005A0510"/>
    <w:rsid w:val="005A10BC"/>
    <w:rsid w:val="005A111A"/>
    <w:rsid w:val="005A199B"/>
    <w:rsid w:val="005B2304"/>
    <w:rsid w:val="005B29AE"/>
    <w:rsid w:val="005B4733"/>
    <w:rsid w:val="005B47DD"/>
    <w:rsid w:val="005B4DEC"/>
    <w:rsid w:val="005B5DCE"/>
    <w:rsid w:val="005B6EB5"/>
    <w:rsid w:val="005C4AB4"/>
    <w:rsid w:val="005C5986"/>
    <w:rsid w:val="005C6B39"/>
    <w:rsid w:val="005D13BD"/>
    <w:rsid w:val="005D4EE4"/>
    <w:rsid w:val="005D5D5B"/>
    <w:rsid w:val="005D6852"/>
    <w:rsid w:val="005E18E4"/>
    <w:rsid w:val="005E27E0"/>
    <w:rsid w:val="005E665E"/>
    <w:rsid w:val="005F45F1"/>
    <w:rsid w:val="005F6497"/>
    <w:rsid w:val="005F6CF6"/>
    <w:rsid w:val="00600CDA"/>
    <w:rsid w:val="00600DF9"/>
    <w:rsid w:val="00601BA5"/>
    <w:rsid w:val="0060252A"/>
    <w:rsid w:val="00602552"/>
    <w:rsid w:val="006029CF"/>
    <w:rsid w:val="00602BF6"/>
    <w:rsid w:val="006044AC"/>
    <w:rsid w:val="006058CB"/>
    <w:rsid w:val="0061247F"/>
    <w:rsid w:val="0061262E"/>
    <w:rsid w:val="0061387B"/>
    <w:rsid w:val="00613A67"/>
    <w:rsid w:val="006167DE"/>
    <w:rsid w:val="006175C0"/>
    <w:rsid w:val="00617938"/>
    <w:rsid w:val="00632A9C"/>
    <w:rsid w:val="00634760"/>
    <w:rsid w:val="00636D98"/>
    <w:rsid w:val="006421A0"/>
    <w:rsid w:val="00643AE9"/>
    <w:rsid w:val="00647C65"/>
    <w:rsid w:val="00653E30"/>
    <w:rsid w:val="00660586"/>
    <w:rsid w:val="006611DD"/>
    <w:rsid w:val="00662FF1"/>
    <w:rsid w:val="00663A3E"/>
    <w:rsid w:val="006647F4"/>
    <w:rsid w:val="00670262"/>
    <w:rsid w:val="0067355B"/>
    <w:rsid w:val="006742DE"/>
    <w:rsid w:val="00676012"/>
    <w:rsid w:val="00676661"/>
    <w:rsid w:val="00680305"/>
    <w:rsid w:val="00681B20"/>
    <w:rsid w:val="006836CE"/>
    <w:rsid w:val="00684AA4"/>
    <w:rsid w:val="006855C7"/>
    <w:rsid w:val="006872A1"/>
    <w:rsid w:val="00690004"/>
    <w:rsid w:val="006943F1"/>
    <w:rsid w:val="00695776"/>
    <w:rsid w:val="0069596E"/>
    <w:rsid w:val="00696F6F"/>
    <w:rsid w:val="006979E2"/>
    <w:rsid w:val="00697F9A"/>
    <w:rsid w:val="006A0AE4"/>
    <w:rsid w:val="006A57B9"/>
    <w:rsid w:val="006B47CB"/>
    <w:rsid w:val="006B68AD"/>
    <w:rsid w:val="006B7A73"/>
    <w:rsid w:val="006C0F44"/>
    <w:rsid w:val="006C1978"/>
    <w:rsid w:val="006C1B04"/>
    <w:rsid w:val="006C5C77"/>
    <w:rsid w:val="006C659B"/>
    <w:rsid w:val="006D0444"/>
    <w:rsid w:val="006D24AF"/>
    <w:rsid w:val="006E11D2"/>
    <w:rsid w:val="006E16C1"/>
    <w:rsid w:val="006E1A59"/>
    <w:rsid w:val="006E544C"/>
    <w:rsid w:val="006E5F30"/>
    <w:rsid w:val="006E5FE5"/>
    <w:rsid w:val="006F0B95"/>
    <w:rsid w:val="006F1AC4"/>
    <w:rsid w:val="006F2366"/>
    <w:rsid w:val="006F376E"/>
    <w:rsid w:val="006F6170"/>
    <w:rsid w:val="006F662C"/>
    <w:rsid w:val="006F6C6F"/>
    <w:rsid w:val="00700C26"/>
    <w:rsid w:val="007022BE"/>
    <w:rsid w:val="00704A45"/>
    <w:rsid w:val="00706AA6"/>
    <w:rsid w:val="00706B25"/>
    <w:rsid w:val="00707392"/>
    <w:rsid w:val="007079D1"/>
    <w:rsid w:val="00713C11"/>
    <w:rsid w:val="007143D0"/>
    <w:rsid w:val="0071578C"/>
    <w:rsid w:val="0071598A"/>
    <w:rsid w:val="00715A24"/>
    <w:rsid w:val="007255D6"/>
    <w:rsid w:val="0072593E"/>
    <w:rsid w:val="00725A57"/>
    <w:rsid w:val="00733524"/>
    <w:rsid w:val="00733C9D"/>
    <w:rsid w:val="00734B53"/>
    <w:rsid w:val="007376B3"/>
    <w:rsid w:val="00737D4C"/>
    <w:rsid w:val="007401C7"/>
    <w:rsid w:val="00743C3F"/>
    <w:rsid w:val="0074427B"/>
    <w:rsid w:val="007451E6"/>
    <w:rsid w:val="00746EED"/>
    <w:rsid w:val="00750960"/>
    <w:rsid w:val="00752A1D"/>
    <w:rsid w:val="0075503C"/>
    <w:rsid w:val="00755B1B"/>
    <w:rsid w:val="00756B65"/>
    <w:rsid w:val="007616B3"/>
    <w:rsid w:val="0076172C"/>
    <w:rsid w:val="007658AB"/>
    <w:rsid w:val="00766675"/>
    <w:rsid w:val="00774765"/>
    <w:rsid w:val="007769EB"/>
    <w:rsid w:val="00781E2E"/>
    <w:rsid w:val="00782DA3"/>
    <w:rsid w:val="007835BF"/>
    <w:rsid w:val="00783990"/>
    <w:rsid w:val="0078451B"/>
    <w:rsid w:val="007857C7"/>
    <w:rsid w:val="00786D84"/>
    <w:rsid w:val="00787207"/>
    <w:rsid w:val="007872AB"/>
    <w:rsid w:val="0078732A"/>
    <w:rsid w:val="00787E6D"/>
    <w:rsid w:val="00791C98"/>
    <w:rsid w:val="00792591"/>
    <w:rsid w:val="007A1073"/>
    <w:rsid w:val="007A34D9"/>
    <w:rsid w:val="007A549A"/>
    <w:rsid w:val="007A590D"/>
    <w:rsid w:val="007A6697"/>
    <w:rsid w:val="007A73DE"/>
    <w:rsid w:val="007A7417"/>
    <w:rsid w:val="007B0B1D"/>
    <w:rsid w:val="007B2541"/>
    <w:rsid w:val="007B3AA9"/>
    <w:rsid w:val="007B4B9C"/>
    <w:rsid w:val="007B688F"/>
    <w:rsid w:val="007B6B82"/>
    <w:rsid w:val="007B7719"/>
    <w:rsid w:val="007C0653"/>
    <w:rsid w:val="007C0929"/>
    <w:rsid w:val="007C1BAC"/>
    <w:rsid w:val="007C61DD"/>
    <w:rsid w:val="007D0DF6"/>
    <w:rsid w:val="007D189C"/>
    <w:rsid w:val="007D4C8A"/>
    <w:rsid w:val="007D74C6"/>
    <w:rsid w:val="007D758A"/>
    <w:rsid w:val="007D7972"/>
    <w:rsid w:val="007D7CB6"/>
    <w:rsid w:val="007E0B89"/>
    <w:rsid w:val="007E0BBC"/>
    <w:rsid w:val="007E17AD"/>
    <w:rsid w:val="007E440C"/>
    <w:rsid w:val="007E5673"/>
    <w:rsid w:val="007F1DF6"/>
    <w:rsid w:val="007F21D0"/>
    <w:rsid w:val="007F393F"/>
    <w:rsid w:val="007F4F8C"/>
    <w:rsid w:val="007F7057"/>
    <w:rsid w:val="007F7940"/>
    <w:rsid w:val="0080168A"/>
    <w:rsid w:val="00806812"/>
    <w:rsid w:val="008109DD"/>
    <w:rsid w:val="00810E87"/>
    <w:rsid w:val="0081573C"/>
    <w:rsid w:val="008163AC"/>
    <w:rsid w:val="008167DD"/>
    <w:rsid w:val="00824673"/>
    <w:rsid w:val="00826DCA"/>
    <w:rsid w:val="00826ECE"/>
    <w:rsid w:val="008329D4"/>
    <w:rsid w:val="00837BBE"/>
    <w:rsid w:val="00840D5B"/>
    <w:rsid w:val="008412F9"/>
    <w:rsid w:val="0084176A"/>
    <w:rsid w:val="00841821"/>
    <w:rsid w:val="00843003"/>
    <w:rsid w:val="00843678"/>
    <w:rsid w:val="008436A6"/>
    <w:rsid w:val="00843968"/>
    <w:rsid w:val="00844507"/>
    <w:rsid w:val="00844790"/>
    <w:rsid w:val="00847BD6"/>
    <w:rsid w:val="008505EA"/>
    <w:rsid w:val="008510FE"/>
    <w:rsid w:val="0085118F"/>
    <w:rsid w:val="008519BB"/>
    <w:rsid w:val="008523CD"/>
    <w:rsid w:val="00853184"/>
    <w:rsid w:val="008548D0"/>
    <w:rsid w:val="00855456"/>
    <w:rsid w:val="0085556F"/>
    <w:rsid w:val="00865064"/>
    <w:rsid w:val="0086793E"/>
    <w:rsid w:val="00867978"/>
    <w:rsid w:val="00870DF9"/>
    <w:rsid w:val="00872953"/>
    <w:rsid w:val="008732A5"/>
    <w:rsid w:val="00882A6E"/>
    <w:rsid w:val="00883F14"/>
    <w:rsid w:val="008844BD"/>
    <w:rsid w:val="00884E03"/>
    <w:rsid w:val="008904CC"/>
    <w:rsid w:val="008910C2"/>
    <w:rsid w:val="008926DE"/>
    <w:rsid w:val="00895052"/>
    <w:rsid w:val="008973BE"/>
    <w:rsid w:val="008A3B99"/>
    <w:rsid w:val="008B29DF"/>
    <w:rsid w:val="008B6A7D"/>
    <w:rsid w:val="008C046A"/>
    <w:rsid w:val="008C1121"/>
    <w:rsid w:val="008C1B8B"/>
    <w:rsid w:val="008C7661"/>
    <w:rsid w:val="008D0726"/>
    <w:rsid w:val="008D1208"/>
    <w:rsid w:val="008D1CEC"/>
    <w:rsid w:val="008D68AA"/>
    <w:rsid w:val="008D7417"/>
    <w:rsid w:val="008E00CB"/>
    <w:rsid w:val="008E14C8"/>
    <w:rsid w:val="008E1F23"/>
    <w:rsid w:val="008E2BE8"/>
    <w:rsid w:val="008F1D7F"/>
    <w:rsid w:val="008F332E"/>
    <w:rsid w:val="008F3B9B"/>
    <w:rsid w:val="008F4974"/>
    <w:rsid w:val="008F58D3"/>
    <w:rsid w:val="008F59E6"/>
    <w:rsid w:val="008F69A4"/>
    <w:rsid w:val="009037C8"/>
    <w:rsid w:val="009055B6"/>
    <w:rsid w:val="009065E8"/>
    <w:rsid w:val="00911B56"/>
    <w:rsid w:val="0091351B"/>
    <w:rsid w:val="00913E83"/>
    <w:rsid w:val="00917849"/>
    <w:rsid w:val="009206B4"/>
    <w:rsid w:val="00921981"/>
    <w:rsid w:val="009223C3"/>
    <w:rsid w:val="00923670"/>
    <w:rsid w:val="0092758A"/>
    <w:rsid w:val="00931062"/>
    <w:rsid w:val="009310BC"/>
    <w:rsid w:val="0093188E"/>
    <w:rsid w:val="00933B7E"/>
    <w:rsid w:val="00940778"/>
    <w:rsid w:val="009407EC"/>
    <w:rsid w:val="00940E54"/>
    <w:rsid w:val="009423CC"/>
    <w:rsid w:val="00943E84"/>
    <w:rsid w:val="009445B7"/>
    <w:rsid w:val="00946A43"/>
    <w:rsid w:val="009474BE"/>
    <w:rsid w:val="00947A02"/>
    <w:rsid w:val="00950648"/>
    <w:rsid w:val="009523B0"/>
    <w:rsid w:val="00952D70"/>
    <w:rsid w:val="00952DDC"/>
    <w:rsid w:val="00954315"/>
    <w:rsid w:val="00954960"/>
    <w:rsid w:val="009631FA"/>
    <w:rsid w:val="00974AA7"/>
    <w:rsid w:val="00976021"/>
    <w:rsid w:val="009859D2"/>
    <w:rsid w:val="00986B42"/>
    <w:rsid w:val="009907C0"/>
    <w:rsid w:val="009911A7"/>
    <w:rsid w:val="00997BB8"/>
    <w:rsid w:val="009A05D8"/>
    <w:rsid w:val="009A137C"/>
    <w:rsid w:val="009A5254"/>
    <w:rsid w:val="009A5279"/>
    <w:rsid w:val="009B0E7C"/>
    <w:rsid w:val="009B1569"/>
    <w:rsid w:val="009B7D01"/>
    <w:rsid w:val="009C1170"/>
    <w:rsid w:val="009C18A2"/>
    <w:rsid w:val="009C297B"/>
    <w:rsid w:val="009C3C94"/>
    <w:rsid w:val="009C43B6"/>
    <w:rsid w:val="009C51B7"/>
    <w:rsid w:val="009C5402"/>
    <w:rsid w:val="009C620D"/>
    <w:rsid w:val="009C6E90"/>
    <w:rsid w:val="009D01FE"/>
    <w:rsid w:val="009D0B3C"/>
    <w:rsid w:val="009D0E0F"/>
    <w:rsid w:val="009D1586"/>
    <w:rsid w:val="009D2246"/>
    <w:rsid w:val="009D24C6"/>
    <w:rsid w:val="009E3F0A"/>
    <w:rsid w:val="009E7453"/>
    <w:rsid w:val="009E7716"/>
    <w:rsid w:val="009E7E7B"/>
    <w:rsid w:val="009F0510"/>
    <w:rsid w:val="009F2D51"/>
    <w:rsid w:val="009F3630"/>
    <w:rsid w:val="009F75E5"/>
    <w:rsid w:val="00A0003B"/>
    <w:rsid w:val="00A0493B"/>
    <w:rsid w:val="00A05190"/>
    <w:rsid w:val="00A058BC"/>
    <w:rsid w:val="00A06D6E"/>
    <w:rsid w:val="00A1091E"/>
    <w:rsid w:val="00A152B8"/>
    <w:rsid w:val="00A155E4"/>
    <w:rsid w:val="00A175E8"/>
    <w:rsid w:val="00A17907"/>
    <w:rsid w:val="00A17BBB"/>
    <w:rsid w:val="00A201DB"/>
    <w:rsid w:val="00A20867"/>
    <w:rsid w:val="00A20AE9"/>
    <w:rsid w:val="00A20B01"/>
    <w:rsid w:val="00A20E26"/>
    <w:rsid w:val="00A21D08"/>
    <w:rsid w:val="00A2204E"/>
    <w:rsid w:val="00A231B6"/>
    <w:rsid w:val="00A25CDF"/>
    <w:rsid w:val="00A260B5"/>
    <w:rsid w:val="00A305C1"/>
    <w:rsid w:val="00A316C2"/>
    <w:rsid w:val="00A32E4E"/>
    <w:rsid w:val="00A34ACE"/>
    <w:rsid w:val="00A4352E"/>
    <w:rsid w:val="00A43E7B"/>
    <w:rsid w:val="00A5042E"/>
    <w:rsid w:val="00A506D1"/>
    <w:rsid w:val="00A51CDE"/>
    <w:rsid w:val="00A52391"/>
    <w:rsid w:val="00A52E08"/>
    <w:rsid w:val="00A53A19"/>
    <w:rsid w:val="00A54D22"/>
    <w:rsid w:val="00A60034"/>
    <w:rsid w:val="00A60184"/>
    <w:rsid w:val="00A60339"/>
    <w:rsid w:val="00A6036D"/>
    <w:rsid w:val="00A61F62"/>
    <w:rsid w:val="00A62284"/>
    <w:rsid w:val="00A62672"/>
    <w:rsid w:val="00A62C98"/>
    <w:rsid w:val="00A634EA"/>
    <w:rsid w:val="00A67B24"/>
    <w:rsid w:val="00A72BED"/>
    <w:rsid w:val="00A7431B"/>
    <w:rsid w:val="00A7653C"/>
    <w:rsid w:val="00A76F86"/>
    <w:rsid w:val="00A777CA"/>
    <w:rsid w:val="00A77CFF"/>
    <w:rsid w:val="00A81A80"/>
    <w:rsid w:val="00A829C3"/>
    <w:rsid w:val="00A82ADB"/>
    <w:rsid w:val="00A82FCD"/>
    <w:rsid w:val="00A834AA"/>
    <w:rsid w:val="00A86F15"/>
    <w:rsid w:val="00A9297F"/>
    <w:rsid w:val="00A9485C"/>
    <w:rsid w:val="00A94964"/>
    <w:rsid w:val="00AA5461"/>
    <w:rsid w:val="00AA74FF"/>
    <w:rsid w:val="00AA7897"/>
    <w:rsid w:val="00AB1E6A"/>
    <w:rsid w:val="00AB2A73"/>
    <w:rsid w:val="00AB4631"/>
    <w:rsid w:val="00AB68CB"/>
    <w:rsid w:val="00AB7E82"/>
    <w:rsid w:val="00AC053A"/>
    <w:rsid w:val="00AC2F12"/>
    <w:rsid w:val="00AC676C"/>
    <w:rsid w:val="00AD1821"/>
    <w:rsid w:val="00AD5931"/>
    <w:rsid w:val="00AD6CA9"/>
    <w:rsid w:val="00AE0806"/>
    <w:rsid w:val="00AE085D"/>
    <w:rsid w:val="00AE722F"/>
    <w:rsid w:val="00AF2680"/>
    <w:rsid w:val="00AF4BC9"/>
    <w:rsid w:val="00AF52ED"/>
    <w:rsid w:val="00AF5705"/>
    <w:rsid w:val="00AF6412"/>
    <w:rsid w:val="00B04808"/>
    <w:rsid w:val="00B05354"/>
    <w:rsid w:val="00B11484"/>
    <w:rsid w:val="00B11723"/>
    <w:rsid w:val="00B12008"/>
    <w:rsid w:val="00B13C1C"/>
    <w:rsid w:val="00B13F68"/>
    <w:rsid w:val="00B14576"/>
    <w:rsid w:val="00B17132"/>
    <w:rsid w:val="00B202B4"/>
    <w:rsid w:val="00B20FD7"/>
    <w:rsid w:val="00B26630"/>
    <w:rsid w:val="00B30C30"/>
    <w:rsid w:val="00B30C3A"/>
    <w:rsid w:val="00B30C83"/>
    <w:rsid w:val="00B312AD"/>
    <w:rsid w:val="00B319EC"/>
    <w:rsid w:val="00B36CC2"/>
    <w:rsid w:val="00B37B16"/>
    <w:rsid w:val="00B40021"/>
    <w:rsid w:val="00B408CD"/>
    <w:rsid w:val="00B40C88"/>
    <w:rsid w:val="00B415C9"/>
    <w:rsid w:val="00B42237"/>
    <w:rsid w:val="00B425B8"/>
    <w:rsid w:val="00B434CB"/>
    <w:rsid w:val="00B436A5"/>
    <w:rsid w:val="00B46DFD"/>
    <w:rsid w:val="00B473E5"/>
    <w:rsid w:val="00B50B41"/>
    <w:rsid w:val="00B51118"/>
    <w:rsid w:val="00B52357"/>
    <w:rsid w:val="00B55A45"/>
    <w:rsid w:val="00B60059"/>
    <w:rsid w:val="00B61066"/>
    <w:rsid w:val="00B61BF8"/>
    <w:rsid w:val="00B67091"/>
    <w:rsid w:val="00B670E4"/>
    <w:rsid w:val="00B67C2B"/>
    <w:rsid w:val="00B73874"/>
    <w:rsid w:val="00B800AE"/>
    <w:rsid w:val="00B82478"/>
    <w:rsid w:val="00B82D7A"/>
    <w:rsid w:val="00B82E30"/>
    <w:rsid w:val="00B839B3"/>
    <w:rsid w:val="00B859A5"/>
    <w:rsid w:val="00B876BF"/>
    <w:rsid w:val="00B877D8"/>
    <w:rsid w:val="00B901E4"/>
    <w:rsid w:val="00B92741"/>
    <w:rsid w:val="00B96FDE"/>
    <w:rsid w:val="00B97E92"/>
    <w:rsid w:val="00BA14E1"/>
    <w:rsid w:val="00BA1D34"/>
    <w:rsid w:val="00BA1E21"/>
    <w:rsid w:val="00BA3231"/>
    <w:rsid w:val="00BA5D76"/>
    <w:rsid w:val="00BB208D"/>
    <w:rsid w:val="00BB23DB"/>
    <w:rsid w:val="00BB3316"/>
    <w:rsid w:val="00BB3C09"/>
    <w:rsid w:val="00BB555F"/>
    <w:rsid w:val="00BB5B08"/>
    <w:rsid w:val="00BB6703"/>
    <w:rsid w:val="00BB76FA"/>
    <w:rsid w:val="00BC157E"/>
    <w:rsid w:val="00BC1F7B"/>
    <w:rsid w:val="00BC3A10"/>
    <w:rsid w:val="00BC449F"/>
    <w:rsid w:val="00BC7DF9"/>
    <w:rsid w:val="00BD0546"/>
    <w:rsid w:val="00BD0F7C"/>
    <w:rsid w:val="00BD1862"/>
    <w:rsid w:val="00BD1DD7"/>
    <w:rsid w:val="00BD2B9C"/>
    <w:rsid w:val="00BD345C"/>
    <w:rsid w:val="00BD3799"/>
    <w:rsid w:val="00BD4E43"/>
    <w:rsid w:val="00BD59FC"/>
    <w:rsid w:val="00BD676C"/>
    <w:rsid w:val="00BE10DD"/>
    <w:rsid w:val="00BE1453"/>
    <w:rsid w:val="00BE2E95"/>
    <w:rsid w:val="00BE3914"/>
    <w:rsid w:val="00BE42E5"/>
    <w:rsid w:val="00BE50B2"/>
    <w:rsid w:val="00BE6C4E"/>
    <w:rsid w:val="00BF07D3"/>
    <w:rsid w:val="00BF0F67"/>
    <w:rsid w:val="00BF565B"/>
    <w:rsid w:val="00BF5EF8"/>
    <w:rsid w:val="00BF613C"/>
    <w:rsid w:val="00BF64C9"/>
    <w:rsid w:val="00BF64ED"/>
    <w:rsid w:val="00C00562"/>
    <w:rsid w:val="00C042E1"/>
    <w:rsid w:val="00C0456D"/>
    <w:rsid w:val="00C04621"/>
    <w:rsid w:val="00C0480F"/>
    <w:rsid w:val="00C05AFC"/>
    <w:rsid w:val="00C06977"/>
    <w:rsid w:val="00C07194"/>
    <w:rsid w:val="00C1092C"/>
    <w:rsid w:val="00C1199A"/>
    <w:rsid w:val="00C1467E"/>
    <w:rsid w:val="00C163A8"/>
    <w:rsid w:val="00C20913"/>
    <w:rsid w:val="00C23950"/>
    <w:rsid w:val="00C24179"/>
    <w:rsid w:val="00C24F4E"/>
    <w:rsid w:val="00C2796D"/>
    <w:rsid w:val="00C30424"/>
    <w:rsid w:val="00C30F45"/>
    <w:rsid w:val="00C31817"/>
    <w:rsid w:val="00C32A55"/>
    <w:rsid w:val="00C339E0"/>
    <w:rsid w:val="00C33BB9"/>
    <w:rsid w:val="00C33BD8"/>
    <w:rsid w:val="00C34C9A"/>
    <w:rsid w:val="00C369F6"/>
    <w:rsid w:val="00C408D2"/>
    <w:rsid w:val="00C40D4C"/>
    <w:rsid w:val="00C46119"/>
    <w:rsid w:val="00C5142C"/>
    <w:rsid w:val="00C52F36"/>
    <w:rsid w:val="00C539AD"/>
    <w:rsid w:val="00C53E60"/>
    <w:rsid w:val="00C556D6"/>
    <w:rsid w:val="00C578D6"/>
    <w:rsid w:val="00C60060"/>
    <w:rsid w:val="00C622BC"/>
    <w:rsid w:val="00C6346D"/>
    <w:rsid w:val="00C65024"/>
    <w:rsid w:val="00C67091"/>
    <w:rsid w:val="00C67B27"/>
    <w:rsid w:val="00C70ACA"/>
    <w:rsid w:val="00C725C5"/>
    <w:rsid w:val="00C73377"/>
    <w:rsid w:val="00C81008"/>
    <w:rsid w:val="00C81023"/>
    <w:rsid w:val="00C81F0A"/>
    <w:rsid w:val="00C87FB9"/>
    <w:rsid w:val="00C9559A"/>
    <w:rsid w:val="00CA4435"/>
    <w:rsid w:val="00CA628D"/>
    <w:rsid w:val="00CA764B"/>
    <w:rsid w:val="00CB005D"/>
    <w:rsid w:val="00CB1775"/>
    <w:rsid w:val="00CB2177"/>
    <w:rsid w:val="00CB4E2C"/>
    <w:rsid w:val="00CC2313"/>
    <w:rsid w:val="00CC38F0"/>
    <w:rsid w:val="00CC723C"/>
    <w:rsid w:val="00CC7DD2"/>
    <w:rsid w:val="00CD0709"/>
    <w:rsid w:val="00CD1238"/>
    <w:rsid w:val="00CD2AD5"/>
    <w:rsid w:val="00CD492F"/>
    <w:rsid w:val="00CD56D0"/>
    <w:rsid w:val="00CD5B69"/>
    <w:rsid w:val="00CD75A0"/>
    <w:rsid w:val="00CE0B3F"/>
    <w:rsid w:val="00CE3E9F"/>
    <w:rsid w:val="00CF1174"/>
    <w:rsid w:val="00CF11FE"/>
    <w:rsid w:val="00CF1672"/>
    <w:rsid w:val="00CF243E"/>
    <w:rsid w:val="00CF350B"/>
    <w:rsid w:val="00CF3BEA"/>
    <w:rsid w:val="00D02297"/>
    <w:rsid w:val="00D07C4F"/>
    <w:rsid w:val="00D10205"/>
    <w:rsid w:val="00D11299"/>
    <w:rsid w:val="00D1647E"/>
    <w:rsid w:val="00D21041"/>
    <w:rsid w:val="00D23C73"/>
    <w:rsid w:val="00D23E12"/>
    <w:rsid w:val="00D24E28"/>
    <w:rsid w:val="00D25584"/>
    <w:rsid w:val="00D2647A"/>
    <w:rsid w:val="00D26B50"/>
    <w:rsid w:val="00D31E5F"/>
    <w:rsid w:val="00D34C80"/>
    <w:rsid w:val="00D378F9"/>
    <w:rsid w:val="00D400F8"/>
    <w:rsid w:val="00D4021D"/>
    <w:rsid w:val="00D40C6C"/>
    <w:rsid w:val="00D41036"/>
    <w:rsid w:val="00D4122B"/>
    <w:rsid w:val="00D41AA6"/>
    <w:rsid w:val="00D41B37"/>
    <w:rsid w:val="00D4211C"/>
    <w:rsid w:val="00D42F90"/>
    <w:rsid w:val="00D43184"/>
    <w:rsid w:val="00D445CE"/>
    <w:rsid w:val="00D44D24"/>
    <w:rsid w:val="00D4565C"/>
    <w:rsid w:val="00D46810"/>
    <w:rsid w:val="00D502D9"/>
    <w:rsid w:val="00D57D21"/>
    <w:rsid w:val="00D61CF7"/>
    <w:rsid w:val="00D72BC1"/>
    <w:rsid w:val="00D73233"/>
    <w:rsid w:val="00D7330D"/>
    <w:rsid w:val="00D742FE"/>
    <w:rsid w:val="00D7510F"/>
    <w:rsid w:val="00D80027"/>
    <w:rsid w:val="00D80481"/>
    <w:rsid w:val="00D80C69"/>
    <w:rsid w:val="00D8205D"/>
    <w:rsid w:val="00D82D8D"/>
    <w:rsid w:val="00D8390E"/>
    <w:rsid w:val="00D87470"/>
    <w:rsid w:val="00D918D5"/>
    <w:rsid w:val="00D928E7"/>
    <w:rsid w:val="00D93FA7"/>
    <w:rsid w:val="00D94D6F"/>
    <w:rsid w:val="00D95E6F"/>
    <w:rsid w:val="00DA1A0A"/>
    <w:rsid w:val="00DA1F03"/>
    <w:rsid w:val="00DA2072"/>
    <w:rsid w:val="00DA2380"/>
    <w:rsid w:val="00DA3DAD"/>
    <w:rsid w:val="00DA5620"/>
    <w:rsid w:val="00DA5819"/>
    <w:rsid w:val="00DB200D"/>
    <w:rsid w:val="00DB25F9"/>
    <w:rsid w:val="00DB3D26"/>
    <w:rsid w:val="00DB4F2D"/>
    <w:rsid w:val="00DC049A"/>
    <w:rsid w:val="00DC0B65"/>
    <w:rsid w:val="00DC1BA5"/>
    <w:rsid w:val="00DC1BB6"/>
    <w:rsid w:val="00DC303E"/>
    <w:rsid w:val="00DC7632"/>
    <w:rsid w:val="00DC7A9E"/>
    <w:rsid w:val="00DD064B"/>
    <w:rsid w:val="00DD0E59"/>
    <w:rsid w:val="00DD31DF"/>
    <w:rsid w:val="00DD35D0"/>
    <w:rsid w:val="00DD446E"/>
    <w:rsid w:val="00DD4B89"/>
    <w:rsid w:val="00DE064A"/>
    <w:rsid w:val="00DE1428"/>
    <w:rsid w:val="00DE3F6D"/>
    <w:rsid w:val="00DE5261"/>
    <w:rsid w:val="00DF13DB"/>
    <w:rsid w:val="00DF2985"/>
    <w:rsid w:val="00DF7608"/>
    <w:rsid w:val="00DF77BA"/>
    <w:rsid w:val="00E0174B"/>
    <w:rsid w:val="00E01ED4"/>
    <w:rsid w:val="00E02E91"/>
    <w:rsid w:val="00E044E5"/>
    <w:rsid w:val="00E052F4"/>
    <w:rsid w:val="00E05450"/>
    <w:rsid w:val="00E071F9"/>
    <w:rsid w:val="00E07C32"/>
    <w:rsid w:val="00E16C81"/>
    <w:rsid w:val="00E1727A"/>
    <w:rsid w:val="00E22C0A"/>
    <w:rsid w:val="00E22E07"/>
    <w:rsid w:val="00E23D1E"/>
    <w:rsid w:val="00E26197"/>
    <w:rsid w:val="00E26245"/>
    <w:rsid w:val="00E26806"/>
    <w:rsid w:val="00E3175C"/>
    <w:rsid w:val="00E31D18"/>
    <w:rsid w:val="00E32CD8"/>
    <w:rsid w:val="00E32CF3"/>
    <w:rsid w:val="00E34389"/>
    <w:rsid w:val="00E347B3"/>
    <w:rsid w:val="00E356B1"/>
    <w:rsid w:val="00E413C0"/>
    <w:rsid w:val="00E43913"/>
    <w:rsid w:val="00E43CAD"/>
    <w:rsid w:val="00E43FB0"/>
    <w:rsid w:val="00E4502D"/>
    <w:rsid w:val="00E46670"/>
    <w:rsid w:val="00E4674C"/>
    <w:rsid w:val="00E50504"/>
    <w:rsid w:val="00E506FC"/>
    <w:rsid w:val="00E51D6D"/>
    <w:rsid w:val="00E52306"/>
    <w:rsid w:val="00E529FE"/>
    <w:rsid w:val="00E52D77"/>
    <w:rsid w:val="00E53966"/>
    <w:rsid w:val="00E637C8"/>
    <w:rsid w:val="00E644CF"/>
    <w:rsid w:val="00E70825"/>
    <w:rsid w:val="00E72B9C"/>
    <w:rsid w:val="00E72BF4"/>
    <w:rsid w:val="00E74188"/>
    <w:rsid w:val="00E74996"/>
    <w:rsid w:val="00E751C1"/>
    <w:rsid w:val="00E76D3D"/>
    <w:rsid w:val="00E776EA"/>
    <w:rsid w:val="00E8089B"/>
    <w:rsid w:val="00E81F11"/>
    <w:rsid w:val="00E8429C"/>
    <w:rsid w:val="00E849A4"/>
    <w:rsid w:val="00E8627C"/>
    <w:rsid w:val="00E86822"/>
    <w:rsid w:val="00E86BA2"/>
    <w:rsid w:val="00E9242A"/>
    <w:rsid w:val="00E92AFF"/>
    <w:rsid w:val="00E94074"/>
    <w:rsid w:val="00E951A5"/>
    <w:rsid w:val="00E95C50"/>
    <w:rsid w:val="00E965E7"/>
    <w:rsid w:val="00EA02B7"/>
    <w:rsid w:val="00EA0DB4"/>
    <w:rsid w:val="00EA1810"/>
    <w:rsid w:val="00EA36C6"/>
    <w:rsid w:val="00EA485A"/>
    <w:rsid w:val="00EA5E54"/>
    <w:rsid w:val="00EB2F2F"/>
    <w:rsid w:val="00EB36FD"/>
    <w:rsid w:val="00EB37ED"/>
    <w:rsid w:val="00EB5F75"/>
    <w:rsid w:val="00EC14A9"/>
    <w:rsid w:val="00EC4ED6"/>
    <w:rsid w:val="00EC5187"/>
    <w:rsid w:val="00EC51D2"/>
    <w:rsid w:val="00EC6DCD"/>
    <w:rsid w:val="00EC7C35"/>
    <w:rsid w:val="00ED1D1D"/>
    <w:rsid w:val="00ED3B4C"/>
    <w:rsid w:val="00ED4933"/>
    <w:rsid w:val="00ED7D3E"/>
    <w:rsid w:val="00EE00A3"/>
    <w:rsid w:val="00EE10DE"/>
    <w:rsid w:val="00EE431F"/>
    <w:rsid w:val="00EE50FE"/>
    <w:rsid w:val="00EE5B7C"/>
    <w:rsid w:val="00EE6EBF"/>
    <w:rsid w:val="00EE72F6"/>
    <w:rsid w:val="00EF10FF"/>
    <w:rsid w:val="00EF1EA6"/>
    <w:rsid w:val="00EF3731"/>
    <w:rsid w:val="00EF4179"/>
    <w:rsid w:val="00EF42A0"/>
    <w:rsid w:val="00EF5077"/>
    <w:rsid w:val="00EF5673"/>
    <w:rsid w:val="00EF579B"/>
    <w:rsid w:val="00EF77B5"/>
    <w:rsid w:val="00F01307"/>
    <w:rsid w:val="00F028B8"/>
    <w:rsid w:val="00F03647"/>
    <w:rsid w:val="00F04039"/>
    <w:rsid w:val="00F05080"/>
    <w:rsid w:val="00F13CB7"/>
    <w:rsid w:val="00F153BD"/>
    <w:rsid w:val="00F22697"/>
    <w:rsid w:val="00F266E0"/>
    <w:rsid w:val="00F2735B"/>
    <w:rsid w:val="00F27FE0"/>
    <w:rsid w:val="00F3047D"/>
    <w:rsid w:val="00F3161D"/>
    <w:rsid w:val="00F31F0A"/>
    <w:rsid w:val="00F3260E"/>
    <w:rsid w:val="00F35C57"/>
    <w:rsid w:val="00F374EE"/>
    <w:rsid w:val="00F377AE"/>
    <w:rsid w:val="00F401D7"/>
    <w:rsid w:val="00F47037"/>
    <w:rsid w:val="00F471C3"/>
    <w:rsid w:val="00F516F1"/>
    <w:rsid w:val="00F536DB"/>
    <w:rsid w:val="00F61FFC"/>
    <w:rsid w:val="00F636B6"/>
    <w:rsid w:val="00F64E6D"/>
    <w:rsid w:val="00F6601F"/>
    <w:rsid w:val="00F674D8"/>
    <w:rsid w:val="00F70C89"/>
    <w:rsid w:val="00F72E59"/>
    <w:rsid w:val="00F7301A"/>
    <w:rsid w:val="00F749A1"/>
    <w:rsid w:val="00F75048"/>
    <w:rsid w:val="00F7519C"/>
    <w:rsid w:val="00F76389"/>
    <w:rsid w:val="00F77275"/>
    <w:rsid w:val="00F81855"/>
    <w:rsid w:val="00F8384F"/>
    <w:rsid w:val="00F84536"/>
    <w:rsid w:val="00F85115"/>
    <w:rsid w:val="00F85B4A"/>
    <w:rsid w:val="00F871A4"/>
    <w:rsid w:val="00F901EB"/>
    <w:rsid w:val="00F90953"/>
    <w:rsid w:val="00F93B4B"/>
    <w:rsid w:val="00F941BB"/>
    <w:rsid w:val="00F949E8"/>
    <w:rsid w:val="00F94A1B"/>
    <w:rsid w:val="00F94A8E"/>
    <w:rsid w:val="00FA1BE1"/>
    <w:rsid w:val="00FA2038"/>
    <w:rsid w:val="00FA4265"/>
    <w:rsid w:val="00FA4BBF"/>
    <w:rsid w:val="00FA503D"/>
    <w:rsid w:val="00FB204B"/>
    <w:rsid w:val="00FC04A1"/>
    <w:rsid w:val="00FC4D15"/>
    <w:rsid w:val="00FC4D31"/>
    <w:rsid w:val="00FC5D16"/>
    <w:rsid w:val="00FC794B"/>
    <w:rsid w:val="00FD00F0"/>
    <w:rsid w:val="00FD0E12"/>
    <w:rsid w:val="00FD0F5C"/>
    <w:rsid w:val="00FD1C6D"/>
    <w:rsid w:val="00FD5561"/>
    <w:rsid w:val="00FE12F0"/>
    <w:rsid w:val="00FE18F0"/>
    <w:rsid w:val="00FE228F"/>
    <w:rsid w:val="00FE2854"/>
    <w:rsid w:val="00FF00D8"/>
    <w:rsid w:val="00FF0B39"/>
    <w:rsid w:val="00FF0F2A"/>
    <w:rsid w:val="00FF209D"/>
    <w:rsid w:val="00FF23C6"/>
    <w:rsid w:val="00FF36AD"/>
    <w:rsid w:val="00FF4E86"/>
    <w:rsid w:val="00FF6770"/>
    <w:rsid w:val="01814F18"/>
    <w:rsid w:val="01C0485E"/>
    <w:rsid w:val="02E75878"/>
    <w:rsid w:val="05F315AD"/>
    <w:rsid w:val="08F03399"/>
    <w:rsid w:val="0E3C5B12"/>
    <w:rsid w:val="0E465275"/>
    <w:rsid w:val="13EF4032"/>
    <w:rsid w:val="13F149D4"/>
    <w:rsid w:val="15C214DF"/>
    <w:rsid w:val="16513236"/>
    <w:rsid w:val="18BE6FDE"/>
    <w:rsid w:val="1A0A3442"/>
    <w:rsid w:val="1C063AC7"/>
    <w:rsid w:val="1DD67DCC"/>
    <w:rsid w:val="201B18FC"/>
    <w:rsid w:val="22D8127A"/>
    <w:rsid w:val="25B70259"/>
    <w:rsid w:val="263B1758"/>
    <w:rsid w:val="29755819"/>
    <w:rsid w:val="2E5A2934"/>
    <w:rsid w:val="2F562763"/>
    <w:rsid w:val="36381C13"/>
    <w:rsid w:val="40ED5E87"/>
    <w:rsid w:val="40FF2E28"/>
    <w:rsid w:val="42956FF2"/>
    <w:rsid w:val="434D23CF"/>
    <w:rsid w:val="43BA3FF6"/>
    <w:rsid w:val="450922AD"/>
    <w:rsid w:val="456F31B5"/>
    <w:rsid w:val="463134F7"/>
    <w:rsid w:val="484E41F3"/>
    <w:rsid w:val="4969342B"/>
    <w:rsid w:val="4A521174"/>
    <w:rsid w:val="4BA216CF"/>
    <w:rsid w:val="4C6F14A0"/>
    <w:rsid w:val="51683B52"/>
    <w:rsid w:val="51E36933"/>
    <w:rsid w:val="5FF36C56"/>
    <w:rsid w:val="62CC5946"/>
    <w:rsid w:val="6490573C"/>
    <w:rsid w:val="649D1579"/>
    <w:rsid w:val="65CB7E44"/>
    <w:rsid w:val="68150439"/>
    <w:rsid w:val="68434873"/>
    <w:rsid w:val="6C6A59C5"/>
    <w:rsid w:val="70012D6B"/>
    <w:rsid w:val="736137A3"/>
    <w:rsid w:val="76132356"/>
    <w:rsid w:val="76E67FD7"/>
    <w:rsid w:val="7739414E"/>
    <w:rsid w:val="77D50F82"/>
    <w:rsid w:val="79DA0FAD"/>
    <w:rsid w:val="7BEA0486"/>
    <w:rsid w:val="7F893D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semiHidden="0" w:uiPriority="35" w:qFormat="1"/>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F0C"/>
    <w:pPr>
      <w:spacing w:after="160" w:line="259"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sid w:val="00117F0C"/>
    <w:rPr>
      <w:rFonts w:ascii="Tahoma" w:hAnsi="Tahoma"/>
      <w:sz w:val="16"/>
      <w:szCs w:val="16"/>
    </w:rPr>
  </w:style>
  <w:style w:type="paragraph" w:styleId="Caption">
    <w:name w:val="caption"/>
    <w:basedOn w:val="Normal"/>
    <w:next w:val="Normal"/>
    <w:uiPriority w:val="35"/>
    <w:unhideWhenUsed/>
    <w:qFormat/>
    <w:rsid w:val="00117F0C"/>
    <w:pPr>
      <w:spacing w:after="200"/>
    </w:pPr>
    <w:rPr>
      <w:b/>
      <w:bCs/>
      <w:color w:val="5B9BD5" w:themeColor="accent1"/>
      <w:sz w:val="18"/>
      <w:szCs w:val="18"/>
    </w:rPr>
  </w:style>
  <w:style w:type="paragraph" w:styleId="Footer">
    <w:name w:val="footer"/>
    <w:basedOn w:val="Normal"/>
    <w:link w:val="FooterChar"/>
    <w:qFormat/>
    <w:rsid w:val="00117F0C"/>
    <w:pPr>
      <w:tabs>
        <w:tab w:val="center" w:pos="4680"/>
        <w:tab w:val="right" w:pos="9360"/>
      </w:tabs>
    </w:pPr>
  </w:style>
  <w:style w:type="paragraph" w:styleId="Header">
    <w:name w:val="header"/>
    <w:basedOn w:val="Normal"/>
    <w:link w:val="HeaderChar"/>
    <w:qFormat/>
    <w:rsid w:val="00117F0C"/>
    <w:pPr>
      <w:tabs>
        <w:tab w:val="center" w:pos="4680"/>
        <w:tab w:val="right" w:pos="9360"/>
      </w:tabs>
    </w:pPr>
  </w:style>
  <w:style w:type="paragraph" w:styleId="NormalWeb">
    <w:name w:val="Normal (Web)"/>
    <w:basedOn w:val="Normal"/>
    <w:uiPriority w:val="99"/>
    <w:unhideWhenUsed/>
    <w:qFormat/>
    <w:rsid w:val="00117F0C"/>
    <w:pPr>
      <w:spacing w:before="100" w:beforeAutospacing="1" w:after="100" w:afterAutospacing="1"/>
    </w:pPr>
    <w:rPr>
      <w:rFonts w:eastAsiaTheme="minorEastAsia"/>
      <w:lang w:val="en-PH" w:eastAsia="en-PH"/>
    </w:rPr>
  </w:style>
  <w:style w:type="character" w:styleId="Hyperlink">
    <w:name w:val="Hyperlink"/>
    <w:uiPriority w:val="99"/>
    <w:qFormat/>
    <w:rsid w:val="00117F0C"/>
    <w:rPr>
      <w:color w:val="0000FF"/>
      <w:u w:val="single"/>
    </w:rPr>
  </w:style>
  <w:style w:type="table" w:styleId="TableGrid">
    <w:name w:val="Table Grid"/>
    <w:basedOn w:val="TableNormal"/>
    <w:uiPriority w:val="59"/>
    <w:qFormat/>
    <w:rsid w:val="00117F0C"/>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uiPriority w:val="99"/>
    <w:qFormat/>
    <w:rsid w:val="00117F0C"/>
    <w:rPr>
      <w:rFonts w:ascii="Tahoma" w:hAnsi="Tahoma" w:cs="Tahoma"/>
      <w:sz w:val="16"/>
      <w:szCs w:val="16"/>
    </w:rPr>
  </w:style>
  <w:style w:type="character" w:customStyle="1" w:styleId="HeaderChar">
    <w:name w:val="Header Char"/>
    <w:link w:val="Header"/>
    <w:qFormat/>
    <w:rsid w:val="00117F0C"/>
    <w:rPr>
      <w:sz w:val="24"/>
      <w:szCs w:val="24"/>
    </w:rPr>
  </w:style>
  <w:style w:type="character" w:customStyle="1" w:styleId="FooterChar">
    <w:name w:val="Footer Char"/>
    <w:link w:val="Footer"/>
    <w:qFormat/>
    <w:rsid w:val="00117F0C"/>
    <w:rPr>
      <w:sz w:val="24"/>
      <w:szCs w:val="24"/>
    </w:rPr>
  </w:style>
  <w:style w:type="paragraph" w:customStyle="1" w:styleId="NoSpacing1">
    <w:name w:val="No Spacing1"/>
    <w:link w:val="NoSpacingChar"/>
    <w:qFormat/>
    <w:rsid w:val="00117F0C"/>
    <w:pPr>
      <w:spacing w:after="160" w:line="259" w:lineRule="auto"/>
    </w:pPr>
    <w:rPr>
      <w:rFonts w:ascii="Calibri" w:eastAsia="Calibri" w:hAnsi="Calibri"/>
      <w:sz w:val="22"/>
      <w:szCs w:val="22"/>
      <w:lang w:val="en-US" w:eastAsia="en-US"/>
    </w:rPr>
  </w:style>
  <w:style w:type="paragraph" w:customStyle="1" w:styleId="ListParagraph1">
    <w:name w:val="List Paragraph1"/>
    <w:basedOn w:val="Normal"/>
    <w:uiPriority w:val="34"/>
    <w:qFormat/>
    <w:rsid w:val="00117F0C"/>
    <w:pPr>
      <w:ind w:left="720"/>
    </w:pPr>
  </w:style>
  <w:style w:type="character" w:customStyle="1" w:styleId="NoSpacingChar">
    <w:name w:val="No Spacing Char"/>
    <w:link w:val="NoSpacing1"/>
    <w:uiPriority w:val="1"/>
    <w:qFormat/>
    <w:rsid w:val="00117F0C"/>
    <w:rPr>
      <w:rFonts w:ascii="Calibri" w:eastAsia="Calibri" w:hAnsi="Calibri"/>
      <w:sz w:val="22"/>
      <w:szCs w:val="22"/>
      <w:lang w:val="en-US" w:eastAsia="en-US"/>
    </w:rPr>
  </w:style>
  <w:style w:type="paragraph" w:customStyle="1" w:styleId="ListParagraph2">
    <w:name w:val="List Paragraph2"/>
    <w:basedOn w:val="Normal"/>
    <w:uiPriority w:val="99"/>
    <w:qFormat/>
    <w:rsid w:val="00117F0C"/>
    <w:pPr>
      <w:ind w:left="720"/>
      <w:contextualSpacing/>
    </w:pPr>
  </w:style>
  <w:style w:type="paragraph" w:customStyle="1" w:styleId="NoSpacing2">
    <w:name w:val="No Spacing2"/>
    <w:uiPriority w:val="1"/>
    <w:qFormat/>
    <w:rsid w:val="00117F0C"/>
    <w:pPr>
      <w:spacing w:after="0" w:line="240" w:lineRule="auto"/>
    </w:pPr>
    <w:rPr>
      <w:rFonts w:ascii="Calibri" w:eastAsia="Calibri" w:hAnsi="Calibri"/>
      <w:sz w:val="22"/>
      <w:szCs w:val="22"/>
      <w:lang w:val="en-US" w:eastAsia="en-US"/>
    </w:rPr>
  </w:style>
  <w:style w:type="paragraph" w:styleId="Title">
    <w:name w:val="Title"/>
    <w:basedOn w:val="Normal"/>
    <w:link w:val="TitleChar"/>
    <w:qFormat/>
    <w:rsid w:val="00E52306"/>
    <w:pPr>
      <w:spacing w:after="0" w:line="240" w:lineRule="auto"/>
      <w:jc w:val="center"/>
    </w:pPr>
    <w:rPr>
      <w:rFonts w:ascii="Arial" w:hAnsi="Arial"/>
      <w:b/>
      <w:bCs/>
    </w:rPr>
  </w:style>
  <w:style w:type="character" w:customStyle="1" w:styleId="TitleChar">
    <w:name w:val="Title Char"/>
    <w:basedOn w:val="DefaultParagraphFont"/>
    <w:link w:val="Title"/>
    <w:rsid w:val="00E52306"/>
    <w:rPr>
      <w:rFonts w:ascii="Arial" w:hAnsi="Arial"/>
      <w:b/>
      <w:bCs/>
      <w:sz w:val="24"/>
      <w:szCs w:val="24"/>
      <w:lang w:val="en-US" w:eastAsia="en-US"/>
    </w:rPr>
  </w:style>
  <w:style w:type="character" w:customStyle="1" w:styleId="d2edcug0">
    <w:name w:val="d2edcug0"/>
    <w:basedOn w:val="DefaultParagraphFont"/>
    <w:rsid w:val="0041047D"/>
  </w:style>
  <w:style w:type="paragraph" w:customStyle="1" w:styleId="para">
    <w:name w:val="para"/>
    <w:basedOn w:val="Normal"/>
    <w:rsid w:val="005E665E"/>
    <w:pPr>
      <w:spacing w:before="100" w:beforeAutospacing="1" w:after="100" w:afterAutospacing="1" w:line="240" w:lineRule="auto"/>
    </w:pPr>
  </w:style>
  <w:style w:type="character" w:customStyle="1" w:styleId="nc684nl6">
    <w:name w:val="nc684nl6"/>
    <w:basedOn w:val="DefaultParagraphFont"/>
    <w:rsid w:val="00366C39"/>
  </w:style>
  <w:style w:type="paragraph" w:styleId="ListParagraph">
    <w:name w:val="List Paragraph"/>
    <w:basedOn w:val="Normal"/>
    <w:uiPriority w:val="34"/>
    <w:qFormat/>
    <w:rsid w:val="00302C12"/>
    <w:pPr>
      <w:spacing w:after="0" w:line="240" w:lineRule="auto"/>
      <w:ind w:left="720"/>
      <w:contextualSpacing/>
    </w:pPr>
    <w:rPr>
      <w:lang w:val="en-PH" w:eastAsia="en-PH"/>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rcenrosara@yahoo.com"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B268F5-BBA2-4898-86EB-BDCC30DEA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DENR</dc:creator>
  <cp:lastModifiedBy>PAMBCU</cp:lastModifiedBy>
  <cp:revision>18</cp:revision>
  <cp:lastPrinted>2022-07-26T08:38:00Z</cp:lastPrinted>
  <dcterms:created xsi:type="dcterms:W3CDTF">2022-08-03T07:09:00Z</dcterms:created>
  <dcterms:modified xsi:type="dcterms:W3CDTF">2022-08-03T08:10:00Z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