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4C34" w14:textId="6110C282" w:rsidR="007400D3" w:rsidRDefault="00445A88">
      <w:pPr>
        <w:rPr>
          <w:b/>
          <w:sz w:val="28"/>
        </w:rPr>
      </w:pPr>
      <w:r>
        <w:rPr>
          <w:b/>
          <w:sz w:val="28"/>
        </w:rPr>
        <w:t xml:space="preserve">Spike: </w:t>
      </w:r>
      <w:r w:rsidR="003A76C4">
        <w:rPr>
          <w:rStyle w:val="SubtleReference"/>
        </w:rPr>
        <w:t xml:space="preserve">Soldier </w:t>
      </w:r>
      <w:proofErr w:type="gramStart"/>
      <w:r w:rsidR="003A76C4">
        <w:rPr>
          <w:rStyle w:val="SubtleReference"/>
        </w:rPr>
        <w:t>On</w:t>
      </w:r>
      <w:proofErr w:type="gramEnd"/>
      <w:r w:rsidR="003A76C4">
        <w:rPr>
          <w:rStyle w:val="SubtleReference"/>
        </w:rPr>
        <w:t xml:space="preserve"> Patrol</w:t>
      </w:r>
    </w:p>
    <w:p w14:paraId="0F61CDA9" w14:textId="1D46CC09" w:rsidR="00445A88" w:rsidRPr="00D3347F" w:rsidRDefault="00445A88">
      <w:pPr>
        <w:rPr>
          <w:i/>
          <w:color w:val="0000FF"/>
          <w:sz w:val="28"/>
        </w:rPr>
      </w:pPr>
      <w:r>
        <w:rPr>
          <w:b/>
          <w:sz w:val="28"/>
        </w:rPr>
        <w:t xml:space="preserve">Title: </w:t>
      </w:r>
      <w:r w:rsidR="003A76C4">
        <w:rPr>
          <w:rStyle w:val="SubtleReference"/>
        </w:rPr>
        <w:t xml:space="preserve">Soldier </w:t>
      </w:r>
      <w:proofErr w:type="gramStart"/>
      <w:r w:rsidR="003A76C4">
        <w:rPr>
          <w:rStyle w:val="SubtleReference"/>
        </w:rPr>
        <w:t>On</w:t>
      </w:r>
      <w:proofErr w:type="gramEnd"/>
      <w:r w:rsidR="003A76C4">
        <w:rPr>
          <w:rStyle w:val="SubtleReference"/>
        </w:rPr>
        <w:t xml:space="preserve"> Patrol</w:t>
      </w:r>
    </w:p>
    <w:p w14:paraId="361B74C8" w14:textId="77777777" w:rsidR="005126E1" w:rsidRDefault="005126E1">
      <w:pPr>
        <w:rPr>
          <w:b/>
          <w:sz w:val="24"/>
        </w:rPr>
      </w:pPr>
    </w:p>
    <w:p w14:paraId="565BF2D3" w14:textId="670419C4" w:rsidR="00445A88" w:rsidRPr="005126E1" w:rsidRDefault="00445A88">
      <w:pPr>
        <w:rPr>
          <w:b/>
          <w:sz w:val="24"/>
        </w:rPr>
      </w:pPr>
      <w:r w:rsidRPr="005126E1">
        <w:rPr>
          <w:b/>
          <w:sz w:val="24"/>
        </w:rPr>
        <w:t xml:space="preserve">Author: </w:t>
      </w:r>
      <w:r w:rsidR="003410B1">
        <w:rPr>
          <w:rStyle w:val="SubtleReference"/>
        </w:rPr>
        <w:t>Tran Duc Anh Dang | 103995439</w:t>
      </w:r>
    </w:p>
    <w:p w14:paraId="207F5E26" w14:textId="77777777" w:rsidR="00445A88" w:rsidRPr="005126E1" w:rsidRDefault="00445A88" w:rsidP="00445A88">
      <w:pPr>
        <w:rPr>
          <w:sz w:val="24"/>
        </w:rPr>
      </w:pPr>
    </w:p>
    <w:p w14:paraId="514B94F2" w14:textId="77777777" w:rsidR="00445A88" w:rsidRPr="005126E1" w:rsidRDefault="00D07B2F" w:rsidP="00445A88">
      <w:pPr>
        <w:rPr>
          <w:b/>
          <w:sz w:val="24"/>
        </w:rPr>
      </w:pPr>
      <w:r w:rsidRPr="005126E1">
        <w:rPr>
          <w:b/>
          <w:sz w:val="24"/>
        </w:rPr>
        <w:t xml:space="preserve">Goals / deliverables:  </w:t>
      </w:r>
    </w:p>
    <w:p w14:paraId="6E053716" w14:textId="77777777" w:rsidR="006467AF" w:rsidRDefault="006467AF" w:rsidP="006467AF">
      <w:pPr>
        <w:pStyle w:val="NormalWeb"/>
      </w:pPr>
      <w:r>
        <w:rPr>
          <w:rFonts w:ascii="Calibri" w:hAnsi="Calibri" w:cs="Calibri"/>
          <w:sz w:val="22"/>
          <w:szCs w:val="22"/>
        </w:rPr>
        <w:t xml:space="preserve">Create a “soldier on patrol” simulation where an agent has two or more high-level FSM modes of behaviour and low- level FSM behaviour. The model must show (minimum) </w:t>
      </w:r>
    </w:p>
    <w:p w14:paraId="591F38E2" w14:textId="77777777" w:rsidR="006467AF" w:rsidRDefault="006467AF" w:rsidP="006467AF">
      <w:pPr>
        <w:pStyle w:val="NormalWeb"/>
      </w:pPr>
      <w:r>
        <w:rPr>
          <w:rFonts w:ascii="Calibri" w:hAnsi="Calibri" w:cs="Calibri"/>
          <w:sz w:val="22"/>
          <w:szCs w:val="22"/>
        </w:rPr>
        <w:t xml:space="preserve">(a) </w:t>
      </w:r>
      <w:proofErr w:type="spellStart"/>
      <w:r>
        <w:rPr>
          <w:rFonts w:ascii="Calibri" w:hAnsi="Calibri" w:cs="Calibri"/>
          <w:sz w:val="22"/>
          <w:szCs w:val="22"/>
        </w:rPr>
        <w:t>Highlevel"patrol"and"attack"modes</w:t>
      </w:r>
      <w:proofErr w:type="spellEnd"/>
      <w:r>
        <w:rPr>
          <w:rFonts w:ascii="Calibri" w:hAnsi="Calibri" w:cs="Calibri"/>
          <w:sz w:val="22"/>
          <w:szCs w:val="22"/>
        </w:rPr>
        <w:t xml:space="preserve"> </w:t>
      </w:r>
    </w:p>
    <w:p w14:paraId="1DD6138A" w14:textId="544B5D5B" w:rsidR="006467AF" w:rsidRDefault="006467AF" w:rsidP="006467AF">
      <w:pPr>
        <w:pStyle w:val="NormalWeb"/>
        <w:numPr>
          <w:ilvl w:val="0"/>
          <w:numId w:val="18"/>
        </w:numPr>
      </w:pPr>
      <w:r>
        <w:rPr>
          <w:rFonts w:ascii="Calibri" w:hAnsi="Calibri" w:cs="Calibri"/>
          <w:sz w:val="22"/>
          <w:szCs w:val="22"/>
        </w:rPr>
        <w:t>(b)  </w:t>
      </w:r>
      <w:proofErr w:type="spellStart"/>
      <w:r>
        <w:rPr>
          <w:rFonts w:ascii="Calibri" w:hAnsi="Calibri" w:cs="Calibri"/>
          <w:sz w:val="22"/>
          <w:szCs w:val="22"/>
        </w:rPr>
        <w:t>The"patrol"mode</w:t>
      </w:r>
      <w:proofErr w:type="spellEnd"/>
      <w:r w:rsidR="007811D5">
        <w:rPr>
          <w:rFonts w:ascii="Calibri" w:hAnsi="Calibri" w:cs="Calibri"/>
          <w:sz w:val="22"/>
          <w:szCs w:val="22"/>
        </w:rPr>
        <w:t xml:space="preserve"> </w:t>
      </w:r>
      <w:r>
        <w:rPr>
          <w:rFonts w:ascii="Calibri" w:hAnsi="Calibri" w:cs="Calibri"/>
          <w:sz w:val="22"/>
          <w:szCs w:val="22"/>
        </w:rPr>
        <w:t>must</w:t>
      </w:r>
      <w:r w:rsidR="007811D5">
        <w:rPr>
          <w:rFonts w:ascii="Calibri" w:hAnsi="Calibri" w:cs="Calibri"/>
          <w:sz w:val="22"/>
          <w:szCs w:val="22"/>
        </w:rPr>
        <w:t xml:space="preserve"> </w:t>
      </w:r>
      <w:r>
        <w:rPr>
          <w:rFonts w:ascii="Calibri" w:hAnsi="Calibri" w:cs="Calibri"/>
          <w:sz w:val="22"/>
          <w:szCs w:val="22"/>
        </w:rPr>
        <w:t>use</w:t>
      </w:r>
      <w:r w:rsidR="007811D5">
        <w:rPr>
          <w:rFonts w:ascii="Calibri" w:hAnsi="Calibri" w:cs="Calibri"/>
          <w:sz w:val="22"/>
          <w:szCs w:val="22"/>
        </w:rPr>
        <w:t xml:space="preserve"> </w:t>
      </w:r>
      <w:proofErr w:type="gramStart"/>
      <w:r>
        <w:rPr>
          <w:rFonts w:ascii="Calibri" w:hAnsi="Calibri" w:cs="Calibri"/>
          <w:sz w:val="22"/>
          <w:szCs w:val="22"/>
        </w:rPr>
        <w:t>a</w:t>
      </w:r>
      <w:proofErr w:type="gramEnd"/>
      <w:r w:rsidR="007811D5">
        <w:rPr>
          <w:rFonts w:ascii="Calibri" w:hAnsi="Calibri" w:cs="Calibri"/>
          <w:sz w:val="22"/>
          <w:szCs w:val="22"/>
        </w:rPr>
        <w:t xml:space="preserve"> </w:t>
      </w:r>
      <w:r>
        <w:rPr>
          <w:rFonts w:ascii="Calibri" w:hAnsi="Calibri" w:cs="Calibri"/>
          <w:sz w:val="22"/>
          <w:szCs w:val="22"/>
        </w:rPr>
        <w:t>FSM</w:t>
      </w:r>
      <w:r w:rsidR="007811D5">
        <w:rPr>
          <w:rFonts w:ascii="Calibri" w:hAnsi="Calibri" w:cs="Calibri"/>
          <w:sz w:val="22"/>
          <w:szCs w:val="22"/>
        </w:rPr>
        <w:t xml:space="preserve"> </w:t>
      </w:r>
      <w:r>
        <w:rPr>
          <w:rFonts w:ascii="Calibri" w:hAnsi="Calibri" w:cs="Calibri"/>
          <w:sz w:val="22"/>
          <w:szCs w:val="22"/>
        </w:rPr>
        <w:t>to</w:t>
      </w:r>
      <w:r w:rsidR="007811D5">
        <w:rPr>
          <w:rFonts w:ascii="Calibri" w:hAnsi="Calibri" w:cs="Calibri"/>
          <w:sz w:val="22"/>
          <w:szCs w:val="22"/>
        </w:rPr>
        <w:t xml:space="preserve"> </w:t>
      </w:r>
      <w:proofErr w:type="spellStart"/>
      <w:r>
        <w:rPr>
          <w:rFonts w:ascii="Calibri" w:hAnsi="Calibri" w:cs="Calibri"/>
          <w:sz w:val="22"/>
          <w:szCs w:val="22"/>
        </w:rPr>
        <w:t>controllow</w:t>
      </w:r>
      <w:proofErr w:type="spellEnd"/>
      <w:r>
        <w:rPr>
          <w:rFonts w:ascii="Calibri" w:hAnsi="Calibri" w:cs="Calibri"/>
          <w:sz w:val="22"/>
          <w:szCs w:val="22"/>
        </w:rPr>
        <w:t>-level</w:t>
      </w:r>
      <w:r w:rsidR="007811D5">
        <w:rPr>
          <w:rFonts w:ascii="Calibri" w:hAnsi="Calibri" w:cs="Calibri"/>
          <w:sz w:val="22"/>
          <w:szCs w:val="22"/>
        </w:rPr>
        <w:t xml:space="preserve"> </w:t>
      </w:r>
      <w:r>
        <w:rPr>
          <w:rFonts w:ascii="Calibri" w:hAnsi="Calibri" w:cs="Calibri"/>
          <w:sz w:val="22"/>
          <w:szCs w:val="22"/>
        </w:rPr>
        <w:t>states</w:t>
      </w:r>
      <w:r w:rsidR="007811D5">
        <w:rPr>
          <w:rFonts w:ascii="Calibri" w:hAnsi="Calibri" w:cs="Calibri"/>
          <w:sz w:val="22"/>
          <w:szCs w:val="22"/>
        </w:rPr>
        <w:t xml:space="preserve"> </w:t>
      </w:r>
      <w:r>
        <w:rPr>
          <w:rFonts w:ascii="Calibri" w:hAnsi="Calibri" w:cs="Calibri"/>
          <w:sz w:val="22"/>
          <w:szCs w:val="22"/>
        </w:rPr>
        <w:t>so</w:t>
      </w:r>
      <w:r w:rsidR="007811D5">
        <w:rPr>
          <w:rFonts w:ascii="Calibri" w:hAnsi="Calibri" w:cs="Calibri"/>
          <w:sz w:val="22"/>
          <w:szCs w:val="22"/>
        </w:rPr>
        <w:t xml:space="preserve"> </w:t>
      </w:r>
      <w:r>
        <w:rPr>
          <w:rFonts w:ascii="Calibri" w:hAnsi="Calibri" w:cs="Calibri"/>
          <w:sz w:val="22"/>
          <w:szCs w:val="22"/>
        </w:rPr>
        <w:t>that</w:t>
      </w:r>
      <w:r w:rsidR="007811D5">
        <w:rPr>
          <w:rFonts w:ascii="Calibri" w:hAnsi="Calibri" w:cs="Calibri"/>
          <w:sz w:val="22"/>
          <w:szCs w:val="22"/>
        </w:rPr>
        <w:t xml:space="preserve"> </w:t>
      </w:r>
      <w:r>
        <w:rPr>
          <w:rFonts w:ascii="Calibri" w:hAnsi="Calibri" w:cs="Calibri"/>
          <w:sz w:val="22"/>
          <w:szCs w:val="22"/>
        </w:rPr>
        <w:t>the</w:t>
      </w:r>
      <w:r w:rsidR="007811D5">
        <w:rPr>
          <w:rFonts w:ascii="Calibri" w:hAnsi="Calibri" w:cs="Calibri"/>
          <w:sz w:val="22"/>
          <w:szCs w:val="22"/>
        </w:rPr>
        <w:t xml:space="preserve"> </w:t>
      </w:r>
      <w:r>
        <w:rPr>
          <w:rFonts w:ascii="Calibri" w:hAnsi="Calibri" w:cs="Calibri"/>
          <w:sz w:val="22"/>
          <w:szCs w:val="22"/>
        </w:rPr>
        <w:t>agent</w:t>
      </w:r>
      <w:r w:rsidR="007811D5">
        <w:rPr>
          <w:rFonts w:ascii="Calibri" w:hAnsi="Calibri" w:cs="Calibri"/>
          <w:sz w:val="22"/>
          <w:szCs w:val="22"/>
        </w:rPr>
        <w:t xml:space="preserve"> </w:t>
      </w:r>
      <w:proofErr w:type="spellStart"/>
      <w:r>
        <w:rPr>
          <w:rFonts w:ascii="Calibri" w:hAnsi="Calibri" w:cs="Calibri"/>
          <w:sz w:val="22"/>
          <w:szCs w:val="22"/>
        </w:rPr>
        <w:t>wil</w:t>
      </w:r>
      <w:proofErr w:type="spellEnd"/>
      <w:r w:rsidR="007811D5">
        <w:rPr>
          <w:rFonts w:ascii="Calibri" w:hAnsi="Calibri" w:cs="Calibri"/>
          <w:sz w:val="22"/>
          <w:szCs w:val="22"/>
        </w:rPr>
        <w:t xml:space="preserve"> </w:t>
      </w:r>
      <w:proofErr w:type="spellStart"/>
      <w:r>
        <w:rPr>
          <w:rFonts w:ascii="Calibri" w:hAnsi="Calibri" w:cs="Calibri"/>
          <w:sz w:val="22"/>
          <w:szCs w:val="22"/>
        </w:rPr>
        <w:t>lvisit</w:t>
      </w:r>
      <w:proofErr w:type="spellEnd"/>
      <w:r w:rsidR="007811D5">
        <w:rPr>
          <w:rFonts w:ascii="Calibri" w:hAnsi="Calibri" w:cs="Calibri"/>
          <w:sz w:val="22"/>
          <w:szCs w:val="22"/>
        </w:rPr>
        <w:t xml:space="preserve"> </w:t>
      </w:r>
      <w:r>
        <w:rPr>
          <w:rFonts w:ascii="Calibri" w:hAnsi="Calibri" w:cs="Calibri"/>
          <w:sz w:val="22"/>
          <w:szCs w:val="22"/>
        </w:rPr>
        <w:t>(seek/arrive?)</w:t>
      </w:r>
    </w:p>
    <w:p w14:paraId="38B85C04" w14:textId="7AAE34FE" w:rsidR="006467AF" w:rsidRDefault="007811D5" w:rsidP="006467AF">
      <w:pPr>
        <w:pStyle w:val="NormalWeb"/>
        <w:ind w:left="720"/>
      </w:pPr>
      <w:r>
        <w:rPr>
          <w:rFonts w:ascii="Calibri" w:hAnsi="Calibri" w:cs="Calibri"/>
          <w:sz w:val="22"/>
          <w:szCs w:val="22"/>
        </w:rPr>
        <w:t xml:space="preserve">a </w:t>
      </w:r>
      <w:r w:rsidR="006467AF">
        <w:rPr>
          <w:rFonts w:ascii="Calibri" w:hAnsi="Calibri" w:cs="Calibri"/>
          <w:sz w:val="22"/>
          <w:szCs w:val="22"/>
        </w:rPr>
        <w:t xml:space="preserve">number of patrol-path way points. </w:t>
      </w:r>
    </w:p>
    <w:p w14:paraId="13AED8DA" w14:textId="77777777" w:rsidR="006467AF" w:rsidRDefault="006467AF" w:rsidP="006467AF">
      <w:pPr>
        <w:pStyle w:val="NormalWeb"/>
        <w:numPr>
          <w:ilvl w:val="0"/>
          <w:numId w:val="18"/>
        </w:numPr>
      </w:pPr>
      <w:r>
        <w:rPr>
          <w:rFonts w:ascii="Calibri" w:hAnsi="Calibri" w:cs="Calibri"/>
          <w:sz w:val="22"/>
          <w:szCs w:val="22"/>
        </w:rPr>
        <w:t xml:space="preserve">(c)  The "attack" mode must use </w:t>
      </w:r>
      <w:proofErr w:type="gramStart"/>
      <w:r>
        <w:rPr>
          <w:rFonts w:ascii="Calibri" w:hAnsi="Calibri" w:cs="Calibri"/>
          <w:sz w:val="22"/>
          <w:szCs w:val="22"/>
        </w:rPr>
        <w:t>a</w:t>
      </w:r>
      <w:proofErr w:type="gramEnd"/>
      <w:r>
        <w:rPr>
          <w:rFonts w:ascii="Calibri" w:hAnsi="Calibri" w:cs="Calibri"/>
          <w:sz w:val="22"/>
          <w:szCs w:val="22"/>
        </w:rPr>
        <w:t xml:space="preserve"> FSM to control low-level fighting states. (Think “shooting”, “reloading” – the </w:t>
      </w:r>
    </w:p>
    <w:p w14:paraId="35C1DD0A" w14:textId="77777777" w:rsidR="006467AF" w:rsidRDefault="006467AF" w:rsidP="006467AF">
      <w:pPr>
        <w:pStyle w:val="NormalWeb"/>
        <w:ind w:left="720"/>
      </w:pPr>
      <w:r>
        <w:rPr>
          <w:rFonts w:ascii="Calibri" w:hAnsi="Calibri" w:cs="Calibri"/>
          <w:sz w:val="22"/>
          <w:szCs w:val="22"/>
        </w:rPr>
        <w:t xml:space="preserve">actual states and transition rules are up to you.) </w:t>
      </w:r>
    </w:p>
    <w:p w14:paraId="5403F564" w14:textId="77777777" w:rsidR="00445A88" w:rsidRPr="00D07B2F" w:rsidRDefault="00445A88" w:rsidP="00445A88">
      <w:pPr>
        <w:rPr>
          <w:rStyle w:val="SubtleReference"/>
        </w:rPr>
      </w:pPr>
    </w:p>
    <w:p w14:paraId="36E9E8A0" w14:textId="77777777" w:rsidR="00445A88" w:rsidRPr="005126E1" w:rsidRDefault="00445A88" w:rsidP="00445A88">
      <w:pPr>
        <w:rPr>
          <w:b/>
          <w:sz w:val="24"/>
        </w:rPr>
      </w:pPr>
      <w:r w:rsidRPr="005126E1">
        <w:rPr>
          <w:b/>
          <w:sz w:val="24"/>
        </w:rPr>
        <w:t>Technologies, Tools, and Resources used:</w:t>
      </w:r>
    </w:p>
    <w:p w14:paraId="2912ADF2" w14:textId="77777777" w:rsidR="00A47337" w:rsidRPr="00420D07" w:rsidRDefault="00A47337" w:rsidP="00A47337">
      <w:pPr>
        <w:rPr>
          <w:b/>
          <w:sz w:val="24"/>
        </w:rPr>
      </w:pPr>
      <w:r>
        <w:rPr>
          <w:rFonts w:ascii="ArialMT" w:hAnsi="ArialMT"/>
          <w:color w:val="595959"/>
          <w:sz w:val="28"/>
          <w:szCs w:val="28"/>
        </w:rPr>
        <w:t xml:space="preserve">List of information needed by someone trying to reproduce this </w:t>
      </w:r>
      <w:proofErr w:type="gramStart"/>
      <w:r>
        <w:rPr>
          <w:rFonts w:ascii="ArialMT" w:hAnsi="ArialMT"/>
          <w:color w:val="595959"/>
          <w:sz w:val="28"/>
          <w:szCs w:val="28"/>
        </w:rPr>
        <w:t>work</w:t>
      </w:r>
      <w:proofErr w:type="gramEnd"/>
      <w:r>
        <w:rPr>
          <w:rFonts w:ascii="ArialMT" w:hAnsi="ArialMT"/>
          <w:color w:val="595959"/>
          <w:sz w:val="28"/>
          <w:szCs w:val="28"/>
        </w:rPr>
        <w:t xml:space="preserve"> </w:t>
      </w:r>
    </w:p>
    <w:p w14:paraId="4CA7D5B6"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Python 3+ </w:t>
      </w:r>
    </w:p>
    <w:p w14:paraId="5DBE74D1"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Built in Python libraries. </w:t>
      </w:r>
    </w:p>
    <w:p w14:paraId="6E945DA0"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IDE or Code Editor (Visual Studio Code) </w:t>
      </w:r>
    </w:p>
    <w:p w14:paraId="1AB5DF70" w14:textId="77777777" w:rsidR="00445A88" w:rsidRPr="00D07B2F" w:rsidRDefault="00445A88" w:rsidP="00445A88">
      <w:pPr>
        <w:rPr>
          <w:rStyle w:val="SubtleReference"/>
        </w:rPr>
      </w:pPr>
    </w:p>
    <w:p w14:paraId="4E497C2A" w14:textId="77777777" w:rsidR="00445A88" w:rsidRPr="005126E1" w:rsidRDefault="00445A88" w:rsidP="00445A88">
      <w:pPr>
        <w:rPr>
          <w:b/>
          <w:sz w:val="24"/>
        </w:rPr>
      </w:pPr>
      <w:r w:rsidRPr="005126E1">
        <w:rPr>
          <w:b/>
          <w:sz w:val="24"/>
        </w:rPr>
        <w:t xml:space="preserve">Tasks undertaken: </w:t>
      </w:r>
    </w:p>
    <w:p w14:paraId="4BD798B0" w14:textId="77777777" w:rsidR="006F4543" w:rsidRDefault="006F4543" w:rsidP="006F4543">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29098376" w14:textId="77777777" w:rsidR="006F4543" w:rsidRDefault="006F4543" w:rsidP="006F4543">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6D051271" w14:textId="77777777" w:rsidR="006F4543" w:rsidRDefault="006F4543" w:rsidP="006F4543">
      <w:pPr>
        <w:pStyle w:val="ColourfulListAccent11"/>
        <w:numPr>
          <w:ilvl w:val="0"/>
          <w:numId w:val="1"/>
        </w:numPr>
        <w:rPr>
          <w:rStyle w:val="SubtleReference"/>
        </w:rPr>
      </w:pPr>
      <w:r>
        <w:rPr>
          <w:rStyle w:val="SubtleReference"/>
        </w:rPr>
        <w:t>Open and familiarize with the code by reading through, paying attention to the comments that had been made.</w:t>
      </w:r>
    </w:p>
    <w:p w14:paraId="76A16B50" w14:textId="77777777" w:rsidR="006F4543" w:rsidRDefault="006F4543" w:rsidP="006F4543">
      <w:pPr>
        <w:pStyle w:val="ColourfulListAccent11"/>
        <w:numPr>
          <w:ilvl w:val="0"/>
          <w:numId w:val="1"/>
        </w:numPr>
        <w:rPr>
          <w:rStyle w:val="SubtleReference"/>
        </w:rPr>
      </w:pPr>
      <w:r>
        <w:rPr>
          <w:rStyle w:val="SubtleReference"/>
        </w:rPr>
        <w:t>Run the code: Execute the code and observing the output.</w:t>
      </w:r>
    </w:p>
    <w:p w14:paraId="32316EE5" w14:textId="77777777" w:rsidR="00D07B2F" w:rsidRPr="00D07B2F" w:rsidRDefault="00D07B2F" w:rsidP="00D07B2F">
      <w:pPr>
        <w:pStyle w:val="ColourfulListAccent11"/>
        <w:ind w:left="0"/>
        <w:rPr>
          <w:color w:val="5A5A5A" w:themeColor="text1" w:themeTint="A5"/>
          <w:sz w:val="28"/>
          <w:szCs w:val="28"/>
        </w:rPr>
      </w:pPr>
    </w:p>
    <w:p w14:paraId="2BF34A96" w14:textId="01FBB9DE" w:rsidR="00F12F43" w:rsidRDefault="00445A88" w:rsidP="002E62B3">
      <w:pPr>
        <w:rPr>
          <w:b/>
          <w:sz w:val="24"/>
        </w:rPr>
      </w:pPr>
      <w:r w:rsidRPr="005126E1">
        <w:rPr>
          <w:b/>
          <w:sz w:val="24"/>
        </w:rPr>
        <w:t>What we found out:</w:t>
      </w:r>
    </w:p>
    <w:p w14:paraId="0F315829" w14:textId="77777777" w:rsidR="00640F72" w:rsidRDefault="00640F72" w:rsidP="00ED721B"/>
    <w:p w14:paraId="4232A8B4" w14:textId="77777777" w:rsidR="00B93522" w:rsidRDefault="00B93522" w:rsidP="00B93522">
      <w:r w:rsidRPr="00B93522">
        <w:t>Classes and Components:</w:t>
      </w:r>
    </w:p>
    <w:p w14:paraId="1C802780" w14:textId="77777777" w:rsidR="00B93522" w:rsidRPr="00B93522" w:rsidRDefault="00B93522" w:rsidP="00B93522"/>
    <w:p w14:paraId="2C7EE8B8" w14:textId="77777777" w:rsidR="00B93522" w:rsidRPr="00B93522" w:rsidRDefault="00B93522" w:rsidP="00B93522">
      <w:pPr>
        <w:pStyle w:val="ListParagraph"/>
        <w:numPr>
          <w:ilvl w:val="0"/>
          <w:numId w:val="21"/>
        </w:numPr>
      </w:pPr>
      <w:r w:rsidRPr="00B93522">
        <w:t>World: The World class defines the environment within which the agents and enemies interact. It manages the updating, rendering, and wrapping around of agents and enemies. Additionally, it provides transformation methods for converting points between local and world spaces.</w:t>
      </w:r>
    </w:p>
    <w:p w14:paraId="1BB2A0D4" w14:textId="77777777" w:rsidR="00B93522" w:rsidRPr="00B93522" w:rsidRDefault="00B93522" w:rsidP="00B93522">
      <w:pPr>
        <w:pStyle w:val="ListParagraph"/>
        <w:numPr>
          <w:ilvl w:val="0"/>
          <w:numId w:val="21"/>
        </w:numPr>
      </w:pPr>
      <w:r w:rsidRPr="00B93522">
        <w:lastRenderedPageBreak/>
        <w:t xml:space="preserve">Agent: The Agent class represents an autonomous character within the world. It is responsible for updating and rendering its state, as well as managing its movement, weapon selection, and interaction with other agents and enemies. The Agent's </w:t>
      </w:r>
      <w:proofErr w:type="spellStart"/>
      <w:r w:rsidRPr="00B93522">
        <w:t>behaviors</w:t>
      </w:r>
      <w:proofErr w:type="spellEnd"/>
      <w:r w:rsidRPr="00B93522">
        <w:t xml:space="preserve"> include patrol, attack, and hide modes, which adapt based on the presence of alive enemies in the world.</w:t>
      </w:r>
    </w:p>
    <w:p w14:paraId="2ED0B185" w14:textId="77777777" w:rsidR="00B93522" w:rsidRPr="00B93522" w:rsidRDefault="00B93522" w:rsidP="00B93522">
      <w:pPr>
        <w:pStyle w:val="ListParagraph"/>
        <w:numPr>
          <w:ilvl w:val="0"/>
          <w:numId w:val="21"/>
        </w:numPr>
      </w:pPr>
      <w:r w:rsidRPr="00B93522">
        <w:t xml:space="preserve">Enemy: The Enemy class is not explicitly defined in the given code, but it is mentioned within the Agent class. It is assumed that the Enemy class is </w:t>
      </w:r>
      <w:proofErr w:type="gramStart"/>
      <w:r w:rsidRPr="00B93522">
        <w:t>similar to</w:t>
      </w:r>
      <w:proofErr w:type="gramEnd"/>
      <w:r w:rsidRPr="00B93522">
        <w:t xml:space="preserve"> the Agent class, but with different </w:t>
      </w:r>
      <w:proofErr w:type="spellStart"/>
      <w:r w:rsidRPr="00B93522">
        <w:t>behaviors</w:t>
      </w:r>
      <w:proofErr w:type="spellEnd"/>
      <w:r w:rsidRPr="00B93522">
        <w:t xml:space="preserve"> and goals.</w:t>
      </w:r>
    </w:p>
    <w:p w14:paraId="17370041" w14:textId="77777777" w:rsidR="00B93522" w:rsidRDefault="00B93522" w:rsidP="00B93522">
      <w:pPr>
        <w:pStyle w:val="ListParagraph"/>
        <w:numPr>
          <w:ilvl w:val="0"/>
          <w:numId w:val="21"/>
        </w:numPr>
      </w:pPr>
      <w:r w:rsidRPr="00B93522">
        <w:t xml:space="preserve">Weapon: The Weapon class manages the properties and functionality of various weapons, such as damage, projectile speed, accuracy, and fire rate. Each weapon is associated with a specific </w:t>
      </w:r>
      <w:proofErr w:type="spellStart"/>
      <w:r w:rsidRPr="00B93522">
        <w:t>color</w:t>
      </w:r>
      <w:proofErr w:type="spellEnd"/>
      <w:r w:rsidRPr="00B93522">
        <w:t xml:space="preserve"> for visual identification.</w:t>
      </w:r>
    </w:p>
    <w:p w14:paraId="686D24B0" w14:textId="77777777" w:rsidR="00B93522" w:rsidRPr="00B93522" w:rsidRDefault="00B93522" w:rsidP="00B93522">
      <w:pPr>
        <w:ind w:left="360"/>
      </w:pPr>
    </w:p>
    <w:p w14:paraId="0A947CD0" w14:textId="77777777" w:rsidR="00B93522" w:rsidRPr="00B93522" w:rsidRDefault="00B93522" w:rsidP="00B93522">
      <w:r w:rsidRPr="00B93522">
        <w:t xml:space="preserve">Agent </w:t>
      </w:r>
      <w:proofErr w:type="spellStart"/>
      <w:r w:rsidRPr="00B93522">
        <w:t>Behaviors</w:t>
      </w:r>
      <w:proofErr w:type="spellEnd"/>
      <w:r w:rsidRPr="00B93522">
        <w:t>:</w:t>
      </w:r>
    </w:p>
    <w:p w14:paraId="7D84F467" w14:textId="77777777" w:rsidR="00B93522" w:rsidRPr="00B93522" w:rsidRDefault="00B93522" w:rsidP="00B93522">
      <w:pPr>
        <w:pStyle w:val="ListParagraph"/>
        <w:numPr>
          <w:ilvl w:val="0"/>
          <w:numId w:val="22"/>
        </w:numPr>
      </w:pPr>
      <w:r w:rsidRPr="00B93522">
        <w:t xml:space="preserve">Patrol: In patrol mode, the agent follows a predefined path in the world. The agent smoothly moves from one waypoint to the next using the "arrive" steering </w:t>
      </w:r>
      <w:proofErr w:type="spellStart"/>
      <w:r w:rsidRPr="00B93522">
        <w:t>behavior</w:t>
      </w:r>
      <w:proofErr w:type="spellEnd"/>
      <w:r w:rsidRPr="00B93522">
        <w:t>.</w:t>
      </w:r>
    </w:p>
    <w:p w14:paraId="70A10023" w14:textId="77777777" w:rsidR="00B93522" w:rsidRPr="00B93522" w:rsidRDefault="00B93522" w:rsidP="00B93522">
      <w:pPr>
        <w:pStyle w:val="ListParagraph"/>
        <w:numPr>
          <w:ilvl w:val="0"/>
          <w:numId w:val="22"/>
        </w:numPr>
      </w:pPr>
      <w:r w:rsidRPr="00B93522">
        <w:t xml:space="preserve">Attack: In attack mode, the agent targets the closest alive enemy and moves towards it while maintaining a certain shooting distance. The agent shoots at the enemy using its currently selected weapon. It also avoids moving too close to other agents using the "separate" </w:t>
      </w:r>
      <w:proofErr w:type="spellStart"/>
      <w:r w:rsidRPr="00B93522">
        <w:t>behavior</w:t>
      </w:r>
      <w:proofErr w:type="spellEnd"/>
      <w:r w:rsidRPr="00B93522">
        <w:t>.</w:t>
      </w:r>
    </w:p>
    <w:p w14:paraId="7A17EBF2" w14:textId="77777777" w:rsidR="007400D3" w:rsidRDefault="007400D3" w:rsidP="007400D3">
      <w:pPr>
        <w:ind w:left="360"/>
        <w:rPr>
          <w:rStyle w:val="SubtleReference"/>
          <w:rFonts w:ascii="Calibri" w:hAnsi="Calibri" w:cs="Calibri"/>
          <w:color w:val="auto"/>
          <w:sz w:val="22"/>
          <w:szCs w:val="22"/>
        </w:rPr>
      </w:pPr>
    </w:p>
    <w:p w14:paraId="2E438BF0" w14:textId="09404DDF" w:rsidR="00B93522" w:rsidRDefault="00B93522" w:rsidP="007400D3">
      <w:pPr>
        <w:ind w:left="360"/>
        <w:rPr>
          <w:rStyle w:val="SubtleReference"/>
          <w:rFonts w:ascii="Calibri" w:hAnsi="Calibri" w:cs="Calibri"/>
          <w:color w:val="auto"/>
          <w:sz w:val="22"/>
          <w:szCs w:val="22"/>
        </w:rPr>
      </w:pPr>
    </w:p>
    <w:p w14:paraId="2416B871" w14:textId="77777777" w:rsidR="007400D3" w:rsidRPr="007400D3" w:rsidRDefault="007400D3" w:rsidP="007400D3">
      <w:pPr>
        <w:ind w:left="360"/>
        <w:rPr>
          <w:rStyle w:val="SubtleReference"/>
          <w:rFonts w:ascii="Calibri" w:hAnsi="Calibri" w:cs="Calibri"/>
          <w:color w:val="auto"/>
          <w:sz w:val="22"/>
          <w:szCs w:val="22"/>
        </w:rPr>
      </w:pPr>
    </w:p>
    <w:p w14:paraId="79CC1BC4" w14:textId="77777777" w:rsidR="007400D3" w:rsidRPr="007400D3" w:rsidRDefault="007400D3" w:rsidP="007400D3">
      <w:pPr>
        <w:ind w:left="360"/>
        <w:rPr>
          <w:rStyle w:val="SubtleReference"/>
          <w:rFonts w:ascii="Calibri" w:hAnsi="Calibri" w:cs="Calibri"/>
          <w:color w:val="auto"/>
          <w:sz w:val="22"/>
          <w:szCs w:val="22"/>
        </w:rPr>
      </w:pPr>
    </w:p>
    <w:sectPr w:rsidR="007400D3" w:rsidRPr="007400D3"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B1038" w14:textId="77777777" w:rsidR="007C69D2" w:rsidRDefault="007C69D2" w:rsidP="00445A88">
      <w:r>
        <w:separator/>
      </w:r>
    </w:p>
  </w:endnote>
  <w:endnote w:type="continuationSeparator" w:id="0">
    <w:p w14:paraId="29F3014A" w14:textId="77777777" w:rsidR="007C69D2" w:rsidRDefault="007C69D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4144" w14:textId="77777777" w:rsidR="007C69D2" w:rsidRDefault="007C69D2" w:rsidP="00445A88">
      <w:r>
        <w:separator/>
      </w:r>
    </w:p>
  </w:footnote>
  <w:footnote w:type="continuationSeparator" w:id="0">
    <w:p w14:paraId="2D7F7489" w14:textId="77777777" w:rsidR="007C69D2" w:rsidRDefault="007C69D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3114" w14:textId="607246DB"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A76C4">
      <w:rPr>
        <w:noProof/>
      </w:rPr>
      <w:t>8/05/23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14B8"/>
    <w:multiLevelType w:val="hybridMultilevel"/>
    <w:tmpl w:val="22381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611DC"/>
    <w:multiLevelType w:val="multilevel"/>
    <w:tmpl w:val="CD3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E3322"/>
    <w:multiLevelType w:val="multilevel"/>
    <w:tmpl w:val="CFE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B524F"/>
    <w:multiLevelType w:val="multilevel"/>
    <w:tmpl w:val="D8AAB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B6D8B"/>
    <w:multiLevelType w:val="hybridMultilevel"/>
    <w:tmpl w:val="95C6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B3616"/>
    <w:multiLevelType w:val="multilevel"/>
    <w:tmpl w:val="55F8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0688E"/>
    <w:multiLevelType w:val="hybridMultilevel"/>
    <w:tmpl w:val="BF62B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D0FA8"/>
    <w:multiLevelType w:val="hybridMultilevel"/>
    <w:tmpl w:val="931AD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21168"/>
    <w:multiLevelType w:val="multilevel"/>
    <w:tmpl w:val="F1607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F791B"/>
    <w:multiLevelType w:val="multilevel"/>
    <w:tmpl w:val="8F82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9923985"/>
    <w:multiLevelType w:val="hybridMultilevel"/>
    <w:tmpl w:val="7616A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6B4547"/>
    <w:multiLevelType w:val="hybridMultilevel"/>
    <w:tmpl w:val="CC54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E0B1F"/>
    <w:multiLevelType w:val="multilevel"/>
    <w:tmpl w:val="C6D68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9C570E"/>
    <w:multiLevelType w:val="hybridMultilevel"/>
    <w:tmpl w:val="BCCEC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3E5317"/>
    <w:multiLevelType w:val="multilevel"/>
    <w:tmpl w:val="B2E2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9C6A37"/>
    <w:multiLevelType w:val="hybridMultilevel"/>
    <w:tmpl w:val="33BAC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160135"/>
    <w:multiLevelType w:val="multilevel"/>
    <w:tmpl w:val="E5BE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427A1"/>
    <w:multiLevelType w:val="multilevel"/>
    <w:tmpl w:val="1CA2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2150F"/>
    <w:multiLevelType w:val="multilevel"/>
    <w:tmpl w:val="350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02DE6"/>
    <w:multiLevelType w:val="multilevel"/>
    <w:tmpl w:val="237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015522">
    <w:abstractNumId w:val="20"/>
  </w:num>
  <w:num w:numId="2" w16cid:durableId="304431795">
    <w:abstractNumId w:val="10"/>
  </w:num>
  <w:num w:numId="3" w16cid:durableId="442696855">
    <w:abstractNumId w:val="19"/>
  </w:num>
  <w:num w:numId="4" w16cid:durableId="1859197683">
    <w:abstractNumId w:val="2"/>
  </w:num>
  <w:num w:numId="5" w16cid:durableId="682510184">
    <w:abstractNumId w:val="1"/>
  </w:num>
  <w:num w:numId="6" w16cid:durableId="1600289615">
    <w:abstractNumId w:val="12"/>
  </w:num>
  <w:num w:numId="7" w16cid:durableId="1821380969">
    <w:abstractNumId w:val="6"/>
  </w:num>
  <w:num w:numId="8" w16cid:durableId="432281655">
    <w:abstractNumId w:val="18"/>
  </w:num>
  <w:num w:numId="9" w16cid:durableId="315232968">
    <w:abstractNumId w:val="7"/>
  </w:num>
  <w:num w:numId="10" w16cid:durableId="1295866883">
    <w:abstractNumId w:val="21"/>
  </w:num>
  <w:num w:numId="11" w16cid:durableId="785852911">
    <w:abstractNumId w:val="16"/>
  </w:num>
  <w:num w:numId="12" w16cid:durableId="1400860604">
    <w:abstractNumId w:val="11"/>
  </w:num>
  <w:num w:numId="13" w16cid:durableId="101414427">
    <w:abstractNumId w:val="3"/>
  </w:num>
  <w:num w:numId="14" w16cid:durableId="1377773380">
    <w:abstractNumId w:val="4"/>
  </w:num>
  <w:num w:numId="15" w16cid:durableId="1179462213">
    <w:abstractNumId w:val="13"/>
  </w:num>
  <w:num w:numId="16" w16cid:durableId="1551571547">
    <w:abstractNumId w:val="9"/>
  </w:num>
  <w:num w:numId="17" w16cid:durableId="894660958">
    <w:abstractNumId w:val="5"/>
  </w:num>
  <w:num w:numId="18" w16cid:durableId="820586773">
    <w:abstractNumId w:val="8"/>
  </w:num>
  <w:num w:numId="19" w16cid:durableId="26949114">
    <w:abstractNumId w:val="15"/>
  </w:num>
  <w:num w:numId="20" w16cid:durableId="118958917">
    <w:abstractNumId w:val="17"/>
  </w:num>
  <w:num w:numId="21" w16cid:durableId="1722245755">
    <w:abstractNumId w:val="14"/>
  </w:num>
  <w:num w:numId="22" w16cid:durableId="160001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40BA7"/>
    <w:rsid w:val="000A765B"/>
    <w:rsid w:val="000E475E"/>
    <w:rsid w:val="000F1E33"/>
    <w:rsid w:val="00106EAB"/>
    <w:rsid w:val="00134ECD"/>
    <w:rsid w:val="00203493"/>
    <w:rsid w:val="002336F7"/>
    <w:rsid w:val="00295526"/>
    <w:rsid w:val="002E62B3"/>
    <w:rsid w:val="00321806"/>
    <w:rsid w:val="00323863"/>
    <w:rsid w:val="003410B1"/>
    <w:rsid w:val="003530E3"/>
    <w:rsid w:val="00381E88"/>
    <w:rsid w:val="003A76C4"/>
    <w:rsid w:val="00417EFB"/>
    <w:rsid w:val="00445A88"/>
    <w:rsid w:val="004521FE"/>
    <w:rsid w:val="004624F2"/>
    <w:rsid w:val="0049245B"/>
    <w:rsid w:val="004C42B1"/>
    <w:rsid w:val="005126E1"/>
    <w:rsid w:val="005C2616"/>
    <w:rsid w:val="006012F8"/>
    <w:rsid w:val="00624743"/>
    <w:rsid w:val="00640F72"/>
    <w:rsid w:val="006467AF"/>
    <w:rsid w:val="006D6A5E"/>
    <w:rsid w:val="006F4543"/>
    <w:rsid w:val="007400D3"/>
    <w:rsid w:val="00765CF9"/>
    <w:rsid w:val="007811D5"/>
    <w:rsid w:val="007C69D2"/>
    <w:rsid w:val="007D3024"/>
    <w:rsid w:val="00871BA3"/>
    <w:rsid w:val="008A26CD"/>
    <w:rsid w:val="008C3378"/>
    <w:rsid w:val="009024C3"/>
    <w:rsid w:val="00A35646"/>
    <w:rsid w:val="00A463E3"/>
    <w:rsid w:val="00A47337"/>
    <w:rsid w:val="00B37A0A"/>
    <w:rsid w:val="00B93522"/>
    <w:rsid w:val="00BB38E1"/>
    <w:rsid w:val="00BD2EC9"/>
    <w:rsid w:val="00C5234C"/>
    <w:rsid w:val="00CF7B30"/>
    <w:rsid w:val="00D07B2F"/>
    <w:rsid w:val="00D22D7B"/>
    <w:rsid w:val="00D23953"/>
    <w:rsid w:val="00D3347F"/>
    <w:rsid w:val="00D426FB"/>
    <w:rsid w:val="00D91C5C"/>
    <w:rsid w:val="00DE43BE"/>
    <w:rsid w:val="00E07283"/>
    <w:rsid w:val="00E17F9C"/>
    <w:rsid w:val="00E40BE3"/>
    <w:rsid w:val="00E56F0C"/>
    <w:rsid w:val="00ED721B"/>
    <w:rsid w:val="00F0110F"/>
    <w:rsid w:val="00F07B2A"/>
    <w:rsid w:val="00F12F43"/>
    <w:rsid w:val="00F414A2"/>
    <w:rsid w:val="00F55A15"/>
    <w:rsid w:val="00F813FB"/>
    <w:rsid w:val="00FA4C3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EA51D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NormalWeb">
    <w:name w:val="Normal (Web)"/>
    <w:basedOn w:val="Normal"/>
    <w:uiPriority w:val="99"/>
    <w:semiHidden/>
    <w:unhideWhenUsed/>
    <w:rsid w:val="00A47337"/>
    <w:pPr>
      <w:spacing w:before="100" w:beforeAutospacing="1" w:after="100" w:afterAutospacing="1"/>
    </w:pPr>
    <w:rPr>
      <w:rFonts w:ascii="Times New Roman" w:eastAsia="Times New Roman" w:hAnsi="Times New Roman"/>
      <w:sz w:val="24"/>
      <w:lang w:eastAsia="en-GB"/>
    </w:rPr>
  </w:style>
  <w:style w:type="paragraph" w:styleId="ListParagraph">
    <w:name w:val="List Paragraph"/>
    <w:basedOn w:val="Normal"/>
    <w:uiPriority w:val="72"/>
    <w:qFormat/>
    <w:rsid w:val="0076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7231">
      <w:bodyDiv w:val="1"/>
      <w:marLeft w:val="0"/>
      <w:marRight w:val="0"/>
      <w:marTop w:val="0"/>
      <w:marBottom w:val="0"/>
      <w:divBdr>
        <w:top w:val="none" w:sz="0" w:space="0" w:color="auto"/>
        <w:left w:val="none" w:sz="0" w:space="0" w:color="auto"/>
        <w:bottom w:val="none" w:sz="0" w:space="0" w:color="auto"/>
        <w:right w:val="none" w:sz="0" w:space="0" w:color="auto"/>
      </w:divBdr>
      <w:divsChild>
        <w:div w:id="948007438">
          <w:marLeft w:val="0"/>
          <w:marRight w:val="0"/>
          <w:marTop w:val="0"/>
          <w:marBottom w:val="0"/>
          <w:divBdr>
            <w:top w:val="none" w:sz="0" w:space="0" w:color="auto"/>
            <w:left w:val="none" w:sz="0" w:space="0" w:color="auto"/>
            <w:bottom w:val="none" w:sz="0" w:space="0" w:color="auto"/>
            <w:right w:val="none" w:sz="0" w:space="0" w:color="auto"/>
          </w:divBdr>
          <w:divsChild>
            <w:div w:id="1596089456">
              <w:marLeft w:val="0"/>
              <w:marRight w:val="0"/>
              <w:marTop w:val="0"/>
              <w:marBottom w:val="0"/>
              <w:divBdr>
                <w:top w:val="none" w:sz="0" w:space="0" w:color="auto"/>
                <w:left w:val="none" w:sz="0" w:space="0" w:color="auto"/>
                <w:bottom w:val="none" w:sz="0" w:space="0" w:color="auto"/>
                <w:right w:val="none" w:sz="0" w:space="0" w:color="auto"/>
              </w:divBdr>
              <w:divsChild>
                <w:div w:id="2106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6022">
      <w:bodyDiv w:val="1"/>
      <w:marLeft w:val="0"/>
      <w:marRight w:val="0"/>
      <w:marTop w:val="0"/>
      <w:marBottom w:val="0"/>
      <w:divBdr>
        <w:top w:val="none" w:sz="0" w:space="0" w:color="auto"/>
        <w:left w:val="none" w:sz="0" w:space="0" w:color="auto"/>
        <w:bottom w:val="none" w:sz="0" w:space="0" w:color="auto"/>
        <w:right w:val="none" w:sz="0" w:space="0" w:color="auto"/>
      </w:divBdr>
    </w:div>
    <w:div w:id="540173870">
      <w:bodyDiv w:val="1"/>
      <w:marLeft w:val="0"/>
      <w:marRight w:val="0"/>
      <w:marTop w:val="0"/>
      <w:marBottom w:val="0"/>
      <w:divBdr>
        <w:top w:val="none" w:sz="0" w:space="0" w:color="auto"/>
        <w:left w:val="none" w:sz="0" w:space="0" w:color="auto"/>
        <w:bottom w:val="none" w:sz="0" w:space="0" w:color="auto"/>
        <w:right w:val="none" w:sz="0" w:space="0" w:color="auto"/>
      </w:divBdr>
      <w:divsChild>
        <w:div w:id="1764758186">
          <w:marLeft w:val="0"/>
          <w:marRight w:val="0"/>
          <w:marTop w:val="0"/>
          <w:marBottom w:val="0"/>
          <w:divBdr>
            <w:top w:val="none" w:sz="0" w:space="0" w:color="auto"/>
            <w:left w:val="none" w:sz="0" w:space="0" w:color="auto"/>
            <w:bottom w:val="none" w:sz="0" w:space="0" w:color="auto"/>
            <w:right w:val="none" w:sz="0" w:space="0" w:color="auto"/>
          </w:divBdr>
          <w:divsChild>
            <w:div w:id="1687711568">
              <w:marLeft w:val="0"/>
              <w:marRight w:val="0"/>
              <w:marTop w:val="0"/>
              <w:marBottom w:val="0"/>
              <w:divBdr>
                <w:top w:val="none" w:sz="0" w:space="0" w:color="auto"/>
                <w:left w:val="none" w:sz="0" w:space="0" w:color="auto"/>
                <w:bottom w:val="none" w:sz="0" w:space="0" w:color="auto"/>
                <w:right w:val="none" w:sz="0" w:space="0" w:color="auto"/>
              </w:divBdr>
              <w:divsChild>
                <w:div w:id="1379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4845">
      <w:bodyDiv w:val="1"/>
      <w:marLeft w:val="0"/>
      <w:marRight w:val="0"/>
      <w:marTop w:val="0"/>
      <w:marBottom w:val="0"/>
      <w:divBdr>
        <w:top w:val="none" w:sz="0" w:space="0" w:color="auto"/>
        <w:left w:val="none" w:sz="0" w:space="0" w:color="auto"/>
        <w:bottom w:val="none" w:sz="0" w:space="0" w:color="auto"/>
        <w:right w:val="none" w:sz="0" w:space="0" w:color="auto"/>
      </w:divBdr>
    </w:div>
    <w:div w:id="839272093">
      <w:bodyDiv w:val="1"/>
      <w:marLeft w:val="0"/>
      <w:marRight w:val="0"/>
      <w:marTop w:val="0"/>
      <w:marBottom w:val="0"/>
      <w:divBdr>
        <w:top w:val="none" w:sz="0" w:space="0" w:color="auto"/>
        <w:left w:val="none" w:sz="0" w:space="0" w:color="auto"/>
        <w:bottom w:val="none" w:sz="0" w:space="0" w:color="auto"/>
        <w:right w:val="none" w:sz="0" w:space="0" w:color="auto"/>
      </w:divBdr>
    </w:div>
    <w:div w:id="942034121">
      <w:bodyDiv w:val="1"/>
      <w:marLeft w:val="0"/>
      <w:marRight w:val="0"/>
      <w:marTop w:val="0"/>
      <w:marBottom w:val="0"/>
      <w:divBdr>
        <w:top w:val="none" w:sz="0" w:space="0" w:color="auto"/>
        <w:left w:val="none" w:sz="0" w:space="0" w:color="auto"/>
        <w:bottom w:val="none" w:sz="0" w:space="0" w:color="auto"/>
        <w:right w:val="none" w:sz="0" w:space="0" w:color="auto"/>
      </w:divBdr>
    </w:div>
    <w:div w:id="1323702767">
      <w:bodyDiv w:val="1"/>
      <w:marLeft w:val="0"/>
      <w:marRight w:val="0"/>
      <w:marTop w:val="0"/>
      <w:marBottom w:val="0"/>
      <w:divBdr>
        <w:top w:val="none" w:sz="0" w:space="0" w:color="auto"/>
        <w:left w:val="none" w:sz="0" w:space="0" w:color="auto"/>
        <w:bottom w:val="none" w:sz="0" w:space="0" w:color="auto"/>
        <w:right w:val="none" w:sz="0" w:space="0" w:color="auto"/>
      </w:divBdr>
    </w:div>
    <w:div w:id="1657420905">
      <w:bodyDiv w:val="1"/>
      <w:marLeft w:val="0"/>
      <w:marRight w:val="0"/>
      <w:marTop w:val="0"/>
      <w:marBottom w:val="0"/>
      <w:divBdr>
        <w:top w:val="none" w:sz="0" w:space="0" w:color="auto"/>
        <w:left w:val="none" w:sz="0" w:space="0" w:color="auto"/>
        <w:bottom w:val="none" w:sz="0" w:space="0" w:color="auto"/>
        <w:right w:val="none" w:sz="0" w:space="0" w:color="auto"/>
      </w:divBdr>
    </w:div>
    <w:div w:id="1668556478">
      <w:bodyDiv w:val="1"/>
      <w:marLeft w:val="0"/>
      <w:marRight w:val="0"/>
      <w:marTop w:val="0"/>
      <w:marBottom w:val="0"/>
      <w:divBdr>
        <w:top w:val="none" w:sz="0" w:space="0" w:color="auto"/>
        <w:left w:val="none" w:sz="0" w:space="0" w:color="auto"/>
        <w:bottom w:val="none" w:sz="0" w:space="0" w:color="auto"/>
        <w:right w:val="none" w:sz="0" w:space="0" w:color="auto"/>
      </w:divBdr>
    </w:div>
    <w:div w:id="1743336829">
      <w:bodyDiv w:val="1"/>
      <w:marLeft w:val="0"/>
      <w:marRight w:val="0"/>
      <w:marTop w:val="0"/>
      <w:marBottom w:val="0"/>
      <w:divBdr>
        <w:top w:val="none" w:sz="0" w:space="0" w:color="auto"/>
        <w:left w:val="none" w:sz="0" w:space="0" w:color="auto"/>
        <w:bottom w:val="none" w:sz="0" w:space="0" w:color="auto"/>
        <w:right w:val="none" w:sz="0" w:space="0" w:color="auto"/>
      </w:divBdr>
      <w:divsChild>
        <w:div w:id="2139758583">
          <w:marLeft w:val="0"/>
          <w:marRight w:val="0"/>
          <w:marTop w:val="0"/>
          <w:marBottom w:val="0"/>
          <w:divBdr>
            <w:top w:val="none" w:sz="0" w:space="0" w:color="auto"/>
            <w:left w:val="none" w:sz="0" w:space="0" w:color="auto"/>
            <w:bottom w:val="none" w:sz="0" w:space="0" w:color="auto"/>
            <w:right w:val="none" w:sz="0" w:space="0" w:color="auto"/>
          </w:divBdr>
          <w:divsChild>
            <w:div w:id="166750108">
              <w:marLeft w:val="0"/>
              <w:marRight w:val="0"/>
              <w:marTop w:val="0"/>
              <w:marBottom w:val="0"/>
              <w:divBdr>
                <w:top w:val="none" w:sz="0" w:space="0" w:color="auto"/>
                <w:left w:val="none" w:sz="0" w:space="0" w:color="auto"/>
                <w:bottom w:val="none" w:sz="0" w:space="0" w:color="auto"/>
                <w:right w:val="none" w:sz="0" w:space="0" w:color="auto"/>
              </w:divBdr>
              <w:divsChild>
                <w:div w:id="1230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6509">
      <w:bodyDiv w:val="1"/>
      <w:marLeft w:val="0"/>
      <w:marRight w:val="0"/>
      <w:marTop w:val="0"/>
      <w:marBottom w:val="0"/>
      <w:divBdr>
        <w:top w:val="none" w:sz="0" w:space="0" w:color="auto"/>
        <w:left w:val="none" w:sz="0" w:space="0" w:color="auto"/>
        <w:bottom w:val="none" w:sz="0" w:space="0" w:color="auto"/>
        <w:right w:val="none" w:sz="0" w:space="0" w:color="auto"/>
      </w:divBdr>
      <w:divsChild>
        <w:div w:id="375086330">
          <w:marLeft w:val="0"/>
          <w:marRight w:val="0"/>
          <w:marTop w:val="0"/>
          <w:marBottom w:val="0"/>
          <w:divBdr>
            <w:top w:val="none" w:sz="0" w:space="0" w:color="auto"/>
            <w:left w:val="none" w:sz="0" w:space="0" w:color="auto"/>
            <w:bottom w:val="none" w:sz="0" w:space="0" w:color="auto"/>
            <w:right w:val="none" w:sz="0" w:space="0" w:color="auto"/>
          </w:divBdr>
          <w:divsChild>
            <w:div w:id="1839923597">
              <w:marLeft w:val="0"/>
              <w:marRight w:val="0"/>
              <w:marTop w:val="0"/>
              <w:marBottom w:val="0"/>
              <w:divBdr>
                <w:top w:val="none" w:sz="0" w:space="0" w:color="auto"/>
                <w:left w:val="none" w:sz="0" w:space="0" w:color="auto"/>
                <w:bottom w:val="none" w:sz="0" w:space="0" w:color="auto"/>
                <w:right w:val="none" w:sz="0" w:space="0" w:color="auto"/>
              </w:divBdr>
              <w:divsChild>
                <w:div w:id="9993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49</cp:revision>
  <dcterms:created xsi:type="dcterms:W3CDTF">2013-08-14T15:10:00Z</dcterms:created>
  <dcterms:modified xsi:type="dcterms:W3CDTF">2023-05-08T01:48:00Z</dcterms:modified>
</cp:coreProperties>
</file>