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4E797C" w14:textId="77777777" w:rsidR="007E7171" w:rsidRDefault="00000000">
      <w:pPr>
        <w:pStyle w:val="Heading1"/>
        <w:numPr>
          <w:ilvl w:val="0"/>
          <w:numId w:val="1"/>
        </w:numPr>
        <w:tabs>
          <w:tab w:val="left" w:pos="482"/>
        </w:tabs>
        <w:ind w:left="482" w:hanging="355"/>
      </w:pPr>
      <w:r>
        <w:t xml:space="preserve">Requirement Analysis </w:t>
      </w:r>
      <w:r>
        <w:rPr>
          <w:spacing w:val="-2"/>
        </w:rPr>
        <w:t>Phase</w:t>
      </w:r>
    </w:p>
    <w:p w14:paraId="1497519B" w14:textId="77777777" w:rsidR="007E7171" w:rsidRDefault="00000000">
      <w:pPr>
        <w:pStyle w:val="Heading2"/>
        <w:spacing w:before="287"/>
      </w:pPr>
      <w:r>
        <w:rPr>
          <w:spacing w:val="-2"/>
        </w:rPr>
        <w:t>Objective</w:t>
      </w:r>
    </w:p>
    <w:p w14:paraId="0C226CB2" w14:textId="77777777" w:rsidR="007E7171" w:rsidRDefault="00000000">
      <w:pPr>
        <w:pStyle w:val="BodyText"/>
        <w:spacing w:before="170" w:line="319" w:lineRule="auto"/>
        <w:ind w:left="127" w:firstLine="0"/>
      </w:pPr>
      <w:r>
        <w:t>To</w:t>
      </w:r>
      <w:r>
        <w:rPr>
          <w:spacing w:val="-3"/>
        </w:rPr>
        <w:t xml:space="preserve"> </w:t>
      </w:r>
      <w:r>
        <w:t>understand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source</w:t>
      </w:r>
      <w:r>
        <w:rPr>
          <w:spacing w:val="-3"/>
        </w:rPr>
        <w:t xml:space="preserve"> </w:t>
      </w:r>
      <w:r>
        <w:t>data,</w:t>
      </w:r>
      <w:r>
        <w:rPr>
          <w:spacing w:val="-3"/>
        </w:rPr>
        <w:t xml:space="preserve"> </w:t>
      </w:r>
      <w:r>
        <w:t>target</w:t>
      </w:r>
      <w:r>
        <w:rPr>
          <w:spacing w:val="-3"/>
        </w:rPr>
        <w:t xml:space="preserve"> </w:t>
      </w:r>
      <w:r>
        <w:t>table,</w:t>
      </w:r>
      <w:r>
        <w:rPr>
          <w:spacing w:val="-3"/>
        </w:rPr>
        <w:t xml:space="preserve"> </w:t>
      </w:r>
      <w:r>
        <w:t>fields,</w:t>
      </w:r>
      <w:r>
        <w:rPr>
          <w:spacing w:val="-3"/>
        </w:rPr>
        <w:t xml:space="preserve"> </w:t>
      </w:r>
      <w:r>
        <w:t>transformation</w:t>
      </w:r>
      <w:r>
        <w:rPr>
          <w:spacing w:val="-3"/>
        </w:rPr>
        <w:t xml:space="preserve"> </w:t>
      </w:r>
      <w:r>
        <w:t>requirements,</w:t>
      </w:r>
      <w:r>
        <w:rPr>
          <w:spacing w:val="-3"/>
        </w:rPr>
        <w:t xml:space="preserve"> </w:t>
      </w:r>
      <w:r>
        <w:t>validation</w:t>
      </w:r>
      <w:r>
        <w:rPr>
          <w:spacing w:val="-3"/>
        </w:rPr>
        <w:t xml:space="preserve"> </w:t>
      </w:r>
      <w:r>
        <w:t>needs,</w:t>
      </w:r>
      <w:r>
        <w:rPr>
          <w:spacing w:val="-3"/>
        </w:rPr>
        <w:t xml:space="preserve"> </w:t>
      </w:r>
      <w:r>
        <w:t>and expected outcome of the spreadsheet import process.</w:t>
      </w:r>
    </w:p>
    <w:p w14:paraId="1FB0A3C9" w14:textId="77777777" w:rsidR="007E7171" w:rsidRDefault="00000000">
      <w:pPr>
        <w:pStyle w:val="Heading2"/>
        <w:spacing w:before="161"/>
      </w:pPr>
      <w:r>
        <w:t xml:space="preserve">Activities </w:t>
      </w:r>
      <w:r>
        <w:rPr>
          <w:spacing w:val="-2"/>
        </w:rPr>
        <w:t>Performed</w:t>
      </w:r>
    </w:p>
    <w:p w14:paraId="5688158F" w14:textId="77777777" w:rsidR="007E7171" w:rsidRDefault="00000000">
      <w:pPr>
        <w:pStyle w:val="ListParagraph"/>
        <w:numPr>
          <w:ilvl w:val="1"/>
          <w:numId w:val="1"/>
        </w:numPr>
        <w:tabs>
          <w:tab w:val="left" w:pos="418"/>
        </w:tabs>
        <w:spacing w:before="170"/>
        <w:ind w:left="418" w:hanging="131"/>
        <w:rPr>
          <w:sz w:val="21"/>
        </w:rPr>
      </w:pPr>
      <w:r>
        <w:rPr>
          <w:sz w:val="21"/>
        </w:rPr>
        <w:t xml:space="preserve">Identify the spreadsheet containing the source </w:t>
      </w:r>
      <w:r>
        <w:rPr>
          <w:spacing w:val="-2"/>
          <w:sz w:val="21"/>
        </w:rPr>
        <w:t>records.</w:t>
      </w:r>
    </w:p>
    <w:p w14:paraId="3DAFE9FD" w14:textId="77777777" w:rsidR="007E7171" w:rsidRDefault="00000000">
      <w:pPr>
        <w:pStyle w:val="ListParagraph"/>
        <w:numPr>
          <w:ilvl w:val="1"/>
          <w:numId w:val="1"/>
        </w:numPr>
        <w:tabs>
          <w:tab w:val="left" w:pos="418"/>
        </w:tabs>
        <w:ind w:left="418" w:hanging="131"/>
        <w:rPr>
          <w:sz w:val="21"/>
        </w:rPr>
      </w:pPr>
      <w:r>
        <w:rPr>
          <w:sz w:val="21"/>
        </w:rPr>
        <w:t xml:space="preserve">Define the columns and values available in the </w:t>
      </w:r>
      <w:r>
        <w:rPr>
          <w:spacing w:val="-2"/>
          <w:sz w:val="21"/>
        </w:rPr>
        <w:t>spreadsheet.</w:t>
      </w:r>
    </w:p>
    <w:p w14:paraId="20B05CFD" w14:textId="77777777" w:rsidR="007E7171" w:rsidRDefault="00000000">
      <w:pPr>
        <w:pStyle w:val="ListParagraph"/>
        <w:numPr>
          <w:ilvl w:val="1"/>
          <w:numId w:val="1"/>
        </w:numPr>
        <w:tabs>
          <w:tab w:val="left" w:pos="418"/>
        </w:tabs>
        <w:spacing w:before="199"/>
        <w:ind w:left="418" w:hanging="131"/>
        <w:rPr>
          <w:sz w:val="21"/>
        </w:rPr>
      </w:pPr>
      <w:r>
        <w:rPr>
          <w:sz w:val="21"/>
        </w:rPr>
        <w:t xml:space="preserve">Identify the ServiceNow target table where the records should be </w:t>
      </w:r>
      <w:r>
        <w:rPr>
          <w:spacing w:val="-2"/>
          <w:sz w:val="21"/>
        </w:rPr>
        <w:t>stored.</w:t>
      </w:r>
    </w:p>
    <w:p w14:paraId="28EC13BA" w14:textId="77777777" w:rsidR="007E7171" w:rsidRDefault="00000000">
      <w:pPr>
        <w:pStyle w:val="ListParagraph"/>
        <w:numPr>
          <w:ilvl w:val="1"/>
          <w:numId w:val="1"/>
        </w:numPr>
        <w:tabs>
          <w:tab w:val="left" w:pos="418"/>
        </w:tabs>
        <w:ind w:left="418" w:hanging="131"/>
        <w:rPr>
          <w:sz w:val="21"/>
        </w:rPr>
      </w:pPr>
      <w:r>
        <w:rPr>
          <w:sz w:val="21"/>
        </w:rPr>
        <w:t xml:space="preserve">Determine the source-to-target field mappings required for the </w:t>
      </w:r>
      <w:r>
        <w:rPr>
          <w:spacing w:val="-2"/>
          <w:sz w:val="21"/>
        </w:rPr>
        <w:t>import.</w:t>
      </w:r>
    </w:p>
    <w:p w14:paraId="03BD9ACB" w14:textId="77777777" w:rsidR="007E7171" w:rsidRDefault="00000000">
      <w:pPr>
        <w:pStyle w:val="ListParagraph"/>
        <w:numPr>
          <w:ilvl w:val="1"/>
          <w:numId w:val="1"/>
        </w:numPr>
        <w:tabs>
          <w:tab w:val="left" w:pos="418"/>
        </w:tabs>
        <w:spacing w:before="199"/>
        <w:ind w:left="418" w:hanging="131"/>
        <w:rPr>
          <w:sz w:val="21"/>
        </w:rPr>
      </w:pPr>
      <w:r>
        <w:rPr>
          <w:sz w:val="21"/>
        </w:rPr>
        <w:t xml:space="preserve">Define any transformation or data-cleaning </w:t>
      </w:r>
      <w:r>
        <w:rPr>
          <w:spacing w:val="-2"/>
          <w:sz w:val="21"/>
        </w:rPr>
        <w:t>requirements.</w:t>
      </w:r>
    </w:p>
    <w:p w14:paraId="1BE81785" w14:textId="77777777" w:rsidR="007E7171" w:rsidRDefault="00000000">
      <w:pPr>
        <w:pStyle w:val="ListParagraph"/>
        <w:numPr>
          <w:ilvl w:val="1"/>
          <w:numId w:val="1"/>
        </w:numPr>
        <w:tabs>
          <w:tab w:val="left" w:pos="418"/>
        </w:tabs>
        <w:ind w:left="418" w:hanging="131"/>
        <w:rPr>
          <w:sz w:val="21"/>
        </w:rPr>
      </w:pPr>
      <w:r>
        <w:rPr>
          <w:sz w:val="21"/>
        </w:rPr>
        <w:t xml:space="preserve">Identify validation and error-handling requirements for imported </w:t>
      </w:r>
      <w:r>
        <w:rPr>
          <w:spacing w:val="-2"/>
          <w:sz w:val="21"/>
        </w:rPr>
        <w:t>records.</w:t>
      </w:r>
    </w:p>
    <w:p w14:paraId="31DAFE84" w14:textId="77777777" w:rsidR="007E7171" w:rsidRDefault="007E7171">
      <w:pPr>
        <w:pStyle w:val="BodyText"/>
        <w:spacing w:before="0"/>
        <w:ind w:left="0" w:firstLine="0"/>
      </w:pPr>
    </w:p>
    <w:p w14:paraId="3962E672" w14:textId="77777777" w:rsidR="007E7171" w:rsidRDefault="00000000">
      <w:pPr>
        <w:pStyle w:val="Heading2"/>
      </w:pPr>
      <w:r>
        <w:t xml:space="preserve">Expected / Produced </w:t>
      </w:r>
      <w:r>
        <w:rPr>
          <w:spacing w:val="-2"/>
        </w:rPr>
        <w:t>Output</w:t>
      </w:r>
    </w:p>
    <w:p w14:paraId="222F6ABF" w14:textId="77777777" w:rsidR="007E7171" w:rsidRDefault="00000000">
      <w:pPr>
        <w:pStyle w:val="BodyText"/>
        <w:spacing w:before="156"/>
        <w:ind w:left="127" w:firstLine="0"/>
      </w:pPr>
      <w:r>
        <w:t>The</w:t>
      </w:r>
      <w:r>
        <w:rPr>
          <w:spacing w:val="-2"/>
        </w:rPr>
        <w:t xml:space="preserve"> </w:t>
      </w:r>
      <w:r>
        <w:t>requirement</w:t>
      </w:r>
      <w:r>
        <w:rPr>
          <w:spacing w:val="-2"/>
        </w:rPr>
        <w:t xml:space="preserve"> </w:t>
      </w:r>
      <w:r>
        <w:t>analysis</w:t>
      </w:r>
      <w:r>
        <w:rPr>
          <w:spacing w:val="-2"/>
        </w:rPr>
        <w:t xml:space="preserve"> </w:t>
      </w:r>
      <w:r>
        <w:t>results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clear</w:t>
      </w:r>
      <w:r>
        <w:rPr>
          <w:spacing w:val="-2"/>
        </w:rPr>
        <w:t xml:space="preserve"> </w:t>
      </w:r>
      <w:r>
        <w:t>data-import</w:t>
      </w:r>
      <w:r>
        <w:rPr>
          <w:spacing w:val="-2"/>
        </w:rPr>
        <w:t xml:space="preserve"> </w:t>
      </w:r>
      <w:r>
        <w:t>workflow:</w:t>
      </w:r>
      <w:r>
        <w:rPr>
          <w:spacing w:val="-2"/>
        </w:rPr>
        <w:t xml:space="preserve"> </w:t>
      </w:r>
      <w:r>
        <w:t>Spreadsheet</w:t>
      </w:r>
      <w:r>
        <w:rPr>
          <w:spacing w:val="-2"/>
        </w:rPr>
        <w:t xml:space="preserve"> </w:t>
      </w:r>
      <w:r>
        <w:t>Preparation</w:t>
      </w:r>
      <w:r>
        <w:rPr>
          <w:spacing w:val="-2"/>
        </w:rPr>
        <w:t xml:space="preserve"> </w:t>
      </w:r>
      <w:r>
        <w:rPr>
          <w:rFonts w:ascii="Symbol" w:hAnsi="Symbol"/>
        </w:rPr>
        <w:t></w:t>
      </w:r>
      <w:r>
        <w:rPr>
          <w:rFonts w:ascii="Times New Roman" w:hAnsi="Times New Roman"/>
          <w:spacing w:val="4"/>
        </w:rPr>
        <w:t xml:space="preserve"> </w:t>
      </w:r>
      <w:r>
        <w:t>Import</w:t>
      </w:r>
      <w:r>
        <w:rPr>
          <w:spacing w:val="-2"/>
        </w:rPr>
        <w:t xml:space="preserve"> </w:t>
      </w:r>
      <w:r>
        <w:rPr>
          <w:spacing w:val="-5"/>
        </w:rPr>
        <w:t>Set</w:t>
      </w:r>
    </w:p>
    <w:p w14:paraId="101EF83B" w14:textId="77777777" w:rsidR="007E7171" w:rsidRDefault="00000000">
      <w:pPr>
        <w:pStyle w:val="BodyText"/>
        <w:spacing w:before="62"/>
        <w:ind w:left="127" w:firstLine="0"/>
      </w:pPr>
      <w:r>
        <w:rPr>
          <w:rFonts w:ascii="Symbol" w:hAnsi="Symbol"/>
        </w:rPr>
        <w:t></w:t>
      </w:r>
      <w:r>
        <w:rPr>
          <w:rFonts w:ascii="Times New Roman" w:hAnsi="Times New Roman"/>
          <w:spacing w:val="5"/>
        </w:rPr>
        <w:t xml:space="preserve"> </w:t>
      </w:r>
      <w:r>
        <w:t xml:space="preserve">Transform Map </w:t>
      </w:r>
      <w:r>
        <w:rPr>
          <w:rFonts w:ascii="Symbol" w:hAnsi="Symbol"/>
        </w:rPr>
        <w:t></w:t>
      </w:r>
      <w:r>
        <w:rPr>
          <w:rFonts w:ascii="Times New Roman" w:hAnsi="Times New Roman"/>
          <w:spacing w:val="5"/>
        </w:rPr>
        <w:t xml:space="preserve"> </w:t>
      </w:r>
      <w:r>
        <w:t xml:space="preserve">Field Mapping/Transformation </w:t>
      </w:r>
      <w:r>
        <w:rPr>
          <w:rFonts w:ascii="Symbol" w:hAnsi="Symbol"/>
        </w:rPr>
        <w:t></w:t>
      </w:r>
      <w:r>
        <w:rPr>
          <w:rFonts w:ascii="Times New Roman" w:hAnsi="Times New Roman"/>
          <w:spacing w:val="5"/>
        </w:rPr>
        <w:t xml:space="preserve"> </w:t>
      </w:r>
      <w:r>
        <w:t xml:space="preserve">Target Table </w:t>
      </w:r>
      <w:r>
        <w:rPr>
          <w:rFonts w:ascii="Symbol" w:hAnsi="Symbol"/>
        </w:rPr>
        <w:t></w:t>
      </w:r>
      <w:r>
        <w:rPr>
          <w:rFonts w:ascii="Times New Roman" w:hAnsi="Times New Roman"/>
          <w:spacing w:val="5"/>
        </w:rPr>
        <w:t xml:space="preserve"> </w:t>
      </w:r>
      <w:r>
        <w:t xml:space="preserve">Imported </w:t>
      </w:r>
      <w:r>
        <w:rPr>
          <w:spacing w:val="-2"/>
        </w:rPr>
        <w:t>Records.</w:t>
      </w:r>
    </w:p>
    <w:p w14:paraId="0F25B6EB" w14:textId="77777777" w:rsidR="007E7171" w:rsidRDefault="00000000">
      <w:pPr>
        <w:pStyle w:val="Heading2"/>
        <w:spacing w:before="240"/>
      </w:pPr>
      <w:r>
        <w:rPr>
          <w:spacing w:val="-2"/>
        </w:rPr>
        <w:t>Screenshots:</w:t>
      </w:r>
    </w:p>
    <w:p w14:paraId="34E713CA" w14:textId="533E04E6" w:rsidR="007E7171" w:rsidRPr="003917E2" w:rsidRDefault="003917E2">
      <w:pPr>
        <w:spacing w:before="170"/>
        <w:jc w:val="center"/>
        <w:rPr>
          <w:rFonts w:ascii="Arial"/>
          <w:i/>
          <w:sz w:val="21"/>
          <w:lang w:val="en-IN"/>
        </w:rPr>
      </w:pPr>
      <w:r w:rsidRPr="00B36CAA">
        <w:rPr>
          <w:rFonts w:ascii="Arial"/>
          <w:i/>
          <w:noProof/>
          <w:sz w:val="21"/>
        </w:rPr>
        <w:drawing>
          <wp:inline distT="0" distB="0" distL="0" distR="0" wp14:anchorId="0D4ED4AF" wp14:editId="7B367628">
            <wp:extent cx="6303010" cy="3098165"/>
            <wp:effectExtent l="0" t="0" r="2540" b="6985"/>
            <wp:docPr id="1906491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49177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03010" cy="309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E7171" w:rsidRPr="003917E2" w:rsidSect="003917E2">
      <w:type w:val="continuous"/>
      <w:pgSz w:w="11910" w:h="16840"/>
      <w:pgMar w:top="960" w:right="992" w:bottom="280" w:left="992" w:header="720" w:footer="720" w:gutter="0"/>
      <w:pgBorders w:offsetFrom="page">
        <w:top w:val="single" w:sz="6" w:space="24" w:color="auto"/>
        <w:left w:val="single" w:sz="6" w:space="24" w:color="auto"/>
        <w:bottom w:val="single" w:sz="6" w:space="24" w:color="auto"/>
        <w:right w:val="single" w:sz="6" w:space="24" w:color="auto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2B04E4"/>
    <w:multiLevelType w:val="hybridMultilevel"/>
    <w:tmpl w:val="821837AA"/>
    <w:lvl w:ilvl="0" w:tplc="BCB4D336">
      <w:start w:val="2"/>
      <w:numFmt w:val="decimal"/>
      <w:lvlText w:val="%1."/>
      <w:lvlJc w:val="left"/>
      <w:pPr>
        <w:ind w:left="483" w:hanging="356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32"/>
        <w:szCs w:val="32"/>
        <w:lang w:val="en-US" w:eastAsia="en-US" w:bidi="ar-SA"/>
      </w:rPr>
    </w:lvl>
    <w:lvl w:ilvl="1" w:tplc="486E271C">
      <w:numFmt w:val="bullet"/>
      <w:lvlText w:val="•"/>
      <w:lvlJc w:val="left"/>
      <w:pPr>
        <w:ind w:left="419" w:hanging="132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2" w:tplc="A3C07DC0">
      <w:numFmt w:val="bullet"/>
      <w:lvlText w:val="•"/>
      <w:lvlJc w:val="left"/>
      <w:pPr>
        <w:ind w:left="1529" w:hanging="132"/>
      </w:pPr>
      <w:rPr>
        <w:rFonts w:hint="default"/>
        <w:lang w:val="en-US" w:eastAsia="en-US" w:bidi="ar-SA"/>
      </w:rPr>
    </w:lvl>
    <w:lvl w:ilvl="3" w:tplc="AC1AEF38">
      <w:numFmt w:val="bullet"/>
      <w:lvlText w:val="•"/>
      <w:lvlJc w:val="left"/>
      <w:pPr>
        <w:ind w:left="2578" w:hanging="132"/>
      </w:pPr>
      <w:rPr>
        <w:rFonts w:hint="default"/>
        <w:lang w:val="en-US" w:eastAsia="en-US" w:bidi="ar-SA"/>
      </w:rPr>
    </w:lvl>
    <w:lvl w:ilvl="4" w:tplc="DBC80B58">
      <w:numFmt w:val="bullet"/>
      <w:lvlText w:val="•"/>
      <w:lvlJc w:val="left"/>
      <w:pPr>
        <w:ind w:left="3627" w:hanging="132"/>
      </w:pPr>
      <w:rPr>
        <w:rFonts w:hint="default"/>
        <w:lang w:val="en-US" w:eastAsia="en-US" w:bidi="ar-SA"/>
      </w:rPr>
    </w:lvl>
    <w:lvl w:ilvl="5" w:tplc="791C9ADC">
      <w:numFmt w:val="bullet"/>
      <w:lvlText w:val="•"/>
      <w:lvlJc w:val="left"/>
      <w:pPr>
        <w:ind w:left="4676" w:hanging="132"/>
      </w:pPr>
      <w:rPr>
        <w:rFonts w:hint="default"/>
        <w:lang w:val="en-US" w:eastAsia="en-US" w:bidi="ar-SA"/>
      </w:rPr>
    </w:lvl>
    <w:lvl w:ilvl="6" w:tplc="708666A0">
      <w:numFmt w:val="bullet"/>
      <w:lvlText w:val="•"/>
      <w:lvlJc w:val="left"/>
      <w:pPr>
        <w:ind w:left="5725" w:hanging="132"/>
      </w:pPr>
      <w:rPr>
        <w:rFonts w:hint="default"/>
        <w:lang w:val="en-US" w:eastAsia="en-US" w:bidi="ar-SA"/>
      </w:rPr>
    </w:lvl>
    <w:lvl w:ilvl="7" w:tplc="A080DBE0">
      <w:numFmt w:val="bullet"/>
      <w:lvlText w:val="•"/>
      <w:lvlJc w:val="left"/>
      <w:pPr>
        <w:ind w:left="6774" w:hanging="132"/>
      </w:pPr>
      <w:rPr>
        <w:rFonts w:hint="default"/>
        <w:lang w:val="en-US" w:eastAsia="en-US" w:bidi="ar-SA"/>
      </w:rPr>
    </w:lvl>
    <w:lvl w:ilvl="8" w:tplc="E4BCA52C">
      <w:numFmt w:val="bullet"/>
      <w:lvlText w:val="•"/>
      <w:lvlJc w:val="left"/>
      <w:pPr>
        <w:ind w:left="7823" w:hanging="132"/>
      </w:pPr>
      <w:rPr>
        <w:rFonts w:hint="default"/>
        <w:lang w:val="en-US" w:eastAsia="en-US" w:bidi="ar-SA"/>
      </w:rPr>
    </w:lvl>
  </w:abstractNum>
  <w:num w:numId="1" w16cid:durableId="16029583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E7171"/>
    <w:rsid w:val="003917E2"/>
    <w:rsid w:val="007E7171"/>
    <w:rsid w:val="00DD15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25CBFD"/>
  <w15:docId w15:val="{29DC6839-BCAB-4C52-B54C-9943960720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62"/>
      <w:ind w:left="482" w:hanging="355"/>
      <w:outlineLvl w:val="0"/>
    </w:pPr>
    <w:rPr>
      <w:rFonts w:ascii="Arial" w:eastAsia="Arial" w:hAnsi="Arial" w:cs="Arial"/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ind w:left="127"/>
      <w:outlineLvl w:val="1"/>
    </w:pPr>
    <w:rPr>
      <w:rFonts w:ascii="Arial" w:eastAsia="Arial" w:hAnsi="Arial" w:cs="Arial"/>
      <w:b/>
      <w:bCs/>
      <w:sz w:val="25"/>
      <w:szCs w:val="2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98"/>
      <w:ind w:left="418" w:hanging="131"/>
    </w:pPr>
    <w:rPr>
      <w:sz w:val="21"/>
      <w:szCs w:val="21"/>
    </w:rPr>
  </w:style>
  <w:style w:type="paragraph" w:styleId="ListParagraph">
    <w:name w:val="List Paragraph"/>
    <w:basedOn w:val="Normal"/>
    <w:uiPriority w:val="1"/>
    <w:qFormat/>
    <w:pPr>
      <w:spacing w:before="198"/>
      <w:ind w:left="418" w:hanging="131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124</Words>
  <Characters>709</Characters>
  <Application>Microsoft Office Word</Application>
  <DocSecurity>0</DocSecurity>
  <Lines>5</Lines>
  <Paragraphs>1</Paragraphs>
  <ScaleCrop>false</ScaleCrop>
  <Company/>
  <LinksUpToDate>false</LinksUpToDate>
  <CharactersWithSpaces>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lastModifiedBy>S0834482</cp:lastModifiedBy>
  <cp:revision>2</cp:revision>
  <dcterms:created xsi:type="dcterms:W3CDTF">2026-09-27T17:54:00Z</dcterms:created>
  <dcterms:modified xsi:type="dcterms:W3CDTF">2026-09-28T12:16:00Z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2026-09-26T00:00:00Z</vt:filetime>
  </property>
  <property fmtid="{D5CDD505-2E9C-101B-9397-08002B2CF9AE}" pid="4" name="Creator">
    <vt:lpwstr>(unspecified)</vt:lpwstr>
  </property>
  <property fmtid="{D5CDD505-2E9C-101B-9397-08002B2CF9AE}" pid="5" name="LastSaved">
    <vt:filetime>2026-09-27T00:00:00Z</vt:filetime>
  </property>
  <property fmtid="{D5CDD505-2E9C-101B-9397-08002B2CF9AE}" pid="6" name="Producer">
    <vt:lpwstr>ReportLab PDF Library - (opensource)</vt:lpwstr>
  </property>
</Properties>
</file>