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706 citations over 154 files and the queue from 41 blind numbers to 23.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:80-81</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