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84967" w14:textId="77777777" w:rsidR="000D3DE7" w:rsidRDefault="0027404B">
      <w:pPr>
        <w:jc w:val="center"/>
        <w:rPr>
          <w:rFonts w:hint="eastAsia"/>
        </w:rPr>
      </w:pPr>
      <w:r>
        <w:rPr>
          <w:b/>
          <w:color w:val="1F4E79"/>
          <w:sz w:val="36"/>
        </w:rPr>
        <w:t>Подробен план за действие за пресъздаване на UGC реклама в Arcads</w:t>
      </w:r>
    </w:p>
    <w:p w14:paraId="75B4D692" w14:textId="77777777" w:rsidR="000D3DE7" w:rsidRDefault="0027404B">
      <w:pPr>
        <w:jc w:val="center"/>
        <w:rPr>
          <w:rFonts w:hint="eastAsia"/>
        </w:rPr>
      </w:pPr>
      <w:r>
        <w:rPr>
          <w:i/>
          <w:color w:val="595959"/>
          <w:sz w:val="22"/>
        </w:rPr>
        <w:t>Вариант: жената говори само на английски</w:t>
      </w:r>
    </w:p>
    <w:p w14:paraId="35989D4B" w14:textId="77777777" w:rsidR="000D3DE7" w:rsidRDefault="000D3DE7">
      <w:pPr>
        <w:rPr>
          <w:rFonts w:hint="eastAsia"/>
        </w:rPr>
      </w:pPr>
    </w:p>
    <w:p w14:paraId="3AD722A2" w14:textId="77777777" w:rsidR="000D3DE7" w:rsidRDefault="0027404B">
      <w:pPr>
        <w:spacing w:after="60" w:line="269" w:lineRule="auto"/>
        <w:rPr>
          <w:rFonts w:hint="eastAsia"/>
        </w:rPr>
      </w:pPr>
      <w:r>
        <w:t xml:space="preserve">За тази конкретна задача бих направил първия опит изцяло в Arcads, но с една важна уговорка: ще използваме Arcads като engine за UGC avatar + </w:t>
      </w:r>
      <w:r>
        <w:t>delivery, а няма да разчитаме на него още от първия рунд да направи абсолютно 1:1 целия монтажен финал.</w:t>
      </w:r>
    </w:p>
    <w:p w14:paraId="6A587944" w14:textId="77777777" w:rsidR="000D3DE7" w:rsidRDefault="0027404B">
      <w:pPr>
        <w:spacing w:after="60" w:line="269" w:lineRule="auto"/>
        <w:rPr>
          <w:rFonts w:hint="eastAsia"/>
        </w:rPr>
      </w:pPr>
      <w:r>
        <w:t>Причината е проста: тук най-важното е да уцелим естествено говорене, believable lip sync, правилен pacing, UGC мимики и присъствие, както и продуктово у</w:t>
      </w:r>
      <w:r>
        <w:t>сещане тип beauty recommendation. Тоест: за говорещата жена и delivery на текста Arcads е точният избор.</w:t>
      </w:r>
    </w:p>
    <w:p w14:paraId="5F310C6E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1: Подготви материалите преди да влезеш в Arcads</w:t>
      </w:r>
    </w:p>
    <w:p w14:paraId="77B6B2EC" w14:textId="77777777" w:rsidR="000D3DE7" w:rsidRDefault="0027404B">
      <w:pPr>
        <w:spacing w:after="60" w:line="269" w:lineRule="auto"/>
        <w:rPr>
          <w:rFonts w:hint="eastAsia"/>
        </w:rPr>
      </w:pPr>
      <w:r>
        <w:t>Преди да започнеш в платформата, си подготви входовете.</w:t>
      </w:r>
    </w:p>
    <w:p w14:paraId="36FAF535" w14:textId="77777777" w:rsidR="000D3DE7" w:rsidRDefault="0027404B">
      <w:pPr>
        <w:spacing w:after="60"/>
        <w:rPr>
          <w:rFonts w:hint="eastAsia"/>
        </w:rPr>
      </w:pPr>
      <w:r>
        <w:rPr>
          <w:b/>
        </w:rPr>
        <w:t>Трябват ти 4 неща:</w:t>
      </w:r>
    </w:p>
    <w:p w14:paraId="549DB444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1) Reference video</w:t>
      </w:r>
    </w:p>
    <w:p w14:paraId="41196F84" w14:textId="77777777" w:rsidR="000D3DE7" w:rsidRDefault="0027404B">
      <w:pPr>
        <w:spacing w:after="60" w:line="269" w:lineRule="auto"/>
        <w:rPr>
          <w:rFonts w:hint="eastAsia"/>
        </w:rPr>
      </w:pPr>
      <w:r>
        <w:t>Тов</w:t>
      </w:r>
      <w:r>
        <w:t>а е оригиналното видео, което ще ползваш за ритъм, кадриране, енергия, темпо и поведение на жената.</w:t>
      </w:r>
    </w:p>
    <w:p w14:paraId="07D7FA7E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2) Product image</w:t>
      </w:r>
    </w:p>
    <w:p w14:paraId="03B15798" w14:textId="77777777" w:rsidR="000D3DE7" w:rsidRDefault="0027404B">
      <w:pPr>
        <w:spacing w:after="60" w:line="269" w:lineRule="auto"/>
        <w:rPr>
          <w:rFonts w:hint="eastAsia"/>
        </w:rPr>
      </w:pPr>
      <w:r>
        <w:t>Снимката на парфюма е добра, но е най-добре да си подготвиш и PNG версия с изчистен фон, центриран продукт, бутилката да стои права и логот</w:t>
      </w:r>
      <w:r>
        <w:t>о да е максимално четимо.</w:t>
      </w:r>
    </w:p>
    <w:p w14:paraId="457A0EF3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3) Master script in English</w:t>
      </w:r>
    </w:p>
    <w:p w14:paraId="769C6AF9" w14:textId="77777777" w:rsidR="000D3DE7" w:rsidRDefault="0027404B">
      <w:pPr>
        <w:spacing w:after="60" w:line="269" w:lineRule="auto"/>
        <w:rPr>
          <w:rFonts w:hint="eastAsia"/>
        </w:rPr>
      </w:pPr>
      <w:r>
        <w:t>Тъй като ще правиш рекламата на английски, английският текст става основният spoken script за Arcads.</w:t>
      </w:r>
    </w:p>
    <w:p w14:paraId="69C0C578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4) Ясна цел за първия рунд</w:t>
      </w:r>
    </w:p>
    <w:p w14:paraId="236485E8" w14:textId="77777777" w:rsidR="000D3DE7" w:rsidRDefault="0027404B">
      <w:pPr>
        <w:spacing w:after="60" w:line="269" w:lineRule="auto"/>
        <w:rPr>
          <w:rFonts w:hint="eastAsia"/>
        </w:rPr>
      </w:pPr>
      <w:r>
        <w:t>Version 1 goal: Да получиш убедителен English-speaking UGC clip, който зв</w:t>
      </w:r>
      <w:r>
        <w:t>учи естествено и изглежда believable.</w:t>
      </w:r>
    </w:p>
    <w:p w14:paraId="6271CBAD" w14:textId="77777777" w:rsidR="000D3DE7" w:rsidRDefault="0027404B">
      <w:pPr>
        <w:spacing w:after="60" w:line="269" w:lineRule="auto"/>
        <w:rPr>
          <w:rFonts w:hint="eastAsia"/>
        </w:rPr>
      </w:pPr>
      <w:r>
        <w:t>Още в първия рунд не гони перфектно държане на бутилката, перфектен CTA финал, перфектни overlay-и или 100% идентичен монтаж. Първо печелиш delivery-то.</w:t>
      </w:r>
    </w:p>
    <w:p w14:paraId="429FA71B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2: Разбий задачата на 2 етапа</w:t>
      </w:r>
    </w:p>
    <w:p w14:paraId="01DA88EF" w14:textId="77777777" w:rsidR="000D3DE7" w:rsidRDefault="0027404B">
      <w:pPr>
        <w:spacing w:after="60" w:line="269" w:lineRule="auto"/>
        <w:rPr>
          <w:rFonts w:hint="eastAsia"/>
        </w:rPr>
      </w:pPr>
      <w:r>
        <w:t>Това е много важно.</w:t>
      </w:r>
    </w:p>
    <w:p w14:paraId="37C3EF4C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Етап A — C</w:t>
      </w:r>
      <w:r>
        <w:rPr>
          <w:b/>
          <w:sz w:val="23"/>
        </w:rPr>
        <w:t>ore UGC performance</w:t>
      </w:r>
    </w:p>
    <w:p w14:paraId="72C01279" w14:textId="77777777" w:rsidR="000D3DE7" w:rsidRDefault="0027404B">
      <w:pPr>
        <w:spacing w:after="60" w:line="269" w:lineRule="auto"/>
        <w:rPr>
          <w:rFonts w:hint="eastAsia"/>
        </w:rPr>
      </w:pPr>
      <w:r>
        <w:t>Тук целта е да получиш правилната жена, vertical talking-head кадър, believable English speaking, естествени мимики и TikTok/UGC присъствие.</w:t>
      </w:r>
    </w:p>
    <w:p w14:paraId="4D9190F6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Етап B — Product fidelity</w:t>
      </w:r>
    </w:p>
    <w:p w14:paraId="64730182" w14:textId="77777777" w:rsidR="000D3DE7" w:rsidRDefault="0027404B">
      <w:pPr>
        <w:spacing w:after="60" w:line="269" w:lineRule="auto"/>
        <w:rPr>
          <w:rFonts w:hint="eastAsia"/>
        </w:rPr>
      </w:pPr>
      <w:r>
        <w:t>Едва след като имаш добър speaking result, започваш да мислиш за prod</w:t>
      </w:r>
      <w:r>
        <w:t>uct hold, видимост на бутилката, product emphasis, CTA логика и screenshot style ending. Не гони всичко наведнъж.</w:t>
      </w:r>
    </w:p>
    <w:p w14:paraId="2B0DD7C2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3: Какво да направиш в Arcads, стъпка по стъпка</w:t>
      </w:r>
    </w:p>
    <w:p w14:paraId="4D1AE6CC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Стъпка 1: Влез в Arcads и създай нов проект</w:t>
      </w:r>
    </w:p>
    <w:p w14:paraId="1C14F83A" w14:textId="77777777" w:rsidR="000D3DE7" w:rsidRDefault="0027404B">
      <w:pPr>
        <w:spacing w:after="60" w:line="269" w:lineRule="auto"/>
        <w:rPr>
          <w:rFonts w:hint="eastAsia"/>
        </w:rPr>
      </w:pPr>
      <w:r>
        <w:lastRenderedPageBreak/>
        <w:t>Търси бутон или flow от типа Create Your AI A</w:t>
      </w:r>
      <w:r>
        <w:t>d или Create Workflow. За първи път е по-добре да започнеш с Create Your AI Ad, защото обикновено е по-лесният начин за старт.</w:t>
      </w:r>
    </w:p>
    <w:p w14:paraId="6B8393EC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Стъпка 2: Избери правилния тип видео</w:t>
      </w:r>
    </w:p>
    <w:p w14:paraId="31CEB02F" w14:textId="77777777" w:rsidR="000D3DE7" w:rsidRDefault="0027404B">
      <w:pPr>
        <w:spacing w:after="60" w:line="269" w:lineRule="auto"/>
        <w:rPr>
          <w:rFonts w:hint="eastAsia"/>
        </w:rPr>
      </w:pPr>
      <w:r>
        <w:t xml:space="preserve">Търси нещо най-близко до UGC, Talking Avatar, Product Showcase, Creator-style ad или </w:t>
      </w:r>
      <w:r>
        <w:t>Beauty / review style ad. За тази задача най-подходящ е flow, който е talking-head + product mention.</w:t>
      </w:r>
    </w:p>
    <w:p w14:paraId="6149C0D5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Стъпка 3: Задай правилния формат</w:t>
      </w:r>
    </w:p>
    <w:p w14:paraId="65778956" w14:textId="77777777" w:rsidR="000D3DE7" w:rsidRDefault="0027404B">
      <w:pPr>
        <w:spacing w:after="60" w:line="269" w:lineRule="auto"/>
        <w:rPr>
          <w:rFonts w:hint="eastAsia"/>
        </w:rPr>
      </w:pPr>
      <w:r>
        <w:t>Избери: 9:16 vertical. Това е задължително, защото оригиналът е vertical UGC реклама.</w:t>
      </w:r>
    </w:p>
    <w:p w14:paraId="35DC9FE7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Стъпка 4: Избери avatar</w:t>
      </w:r>
    </w:p>
    <w:p w14:paraId="6BEF3DD4" w14:textId="77777777" w:rsidR="000D3DE7" w:rsidRDefault="0027404B">
      <w:pPr>
        <w:spacing w:after="60" w:line="269" w:lineRule="auto"/>
        <w:rPr>
          <w:rFonts w:hint="eastAsia"/>
        </w:rPr>
      </w:pPr>
      <w:r>
        <w:t xml:space="preserve">Тук мислиш </w:t>
      </w:r>
      <w:r>
        <w:t>първо за визия и credibility, не за гласа. Търси жена, която изглежда natural, beauty/lifestyle creator type, between 24–32 visual vibe, friendly, expressive but not overacted и casual, not studio-commercial.</w:t>
      </w:r>
    </w:p>
    <w:p w14:paraId="5423D0D8" w14:textId="77777777" w:rsidR="000D3DE7" w:rsidRDefault="0027404B">
      <w:pPr>
        <w:spacing w:after="60" w:line="269" w:lineRule="auto"/>
        <w:rPr>
          <w:rFonts w:hint="eastAsia"/>
        </w:rPr>
      </w:pPr>
      <w:r>
        <w:t>Не избирай avatar, който е прекалено corporate,</w:t>
      </w:r>
      <w:r>
        <w:t xml:space="preserve"> прекалено glamorous, твърде polished или твърде AI-perfect. Търсим реално UGC усещане, не luxury commercial actress.</w:t>
      </w:r>
    </w:p>
    <w:p w14:paraId="7D0FDEC8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Стъпка 5: Използвай само 2 avatars за първите тестове</w:t>
      </w:r>
    </w:p>
    <w:p w14:paraId="64E2A992" w14:textId="77777777" w:rsidR="000D3DE7" w:rsidRDefault="0027404B">
      <w:pPr>
        <w:spacing w:after="60" w:line="269" w:lineRule="auto"/>
        <w:rPr>
          <w:rFonts w:hint="eastAsia"/>
        </w:rPr>
      </w:pPr>
      <w:r>
        <w:t xml:space="preserve">Не почвай с 5–6 жени наведнъж. Направи Avatar A = по-natural и Avatar B = една идея </w:t>
      </w:r>
      <w:r>
        <w:t>по-expressive. Така ще сравниш по-лесно кое работи по-добре.</w:t>
      </w:r>
    </w:p>
    <w:p w14:paraId="66903D3F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4: Подготви script-а специално за Arcads</w:t>
      </w:r>
    </w:p>
    <w:p w14:paraId="468A99B7" w14:textId="77777777" w:rsidR="000D3DE7" w:rsidRDefault="0027404B">
      <w:pPr>
        <w:spacing w:after="60" w:line="269" w:lineRule="auto"/>
        <w:rPr>
          <w:rFonts w:hint="eastAsia"/>
        </w:rPr>
      </w:pPr>
      <w:r>
        <w:t>Тук вече не използваме испанския, а английския транскрипт като spoken script.</w:t>
      </w:r>
    </w:p>
    <w:p w14:paraId="4E37D6AC" w14:textId="77777777" w:rsidR="000D3DE7" w:rsidRDefault="0027404B">
      <w:pPr>
        <w:spacing w:after="60" w:line="269" w:lineRule="auto"/>
        <w:rPr>
          <w:rFonts w:hint="eastAsia"/>
        </w:rPr>
      </w:pPr>
      <w:r>
        <w:t>Много важно: Не го поставяй в Arcads като един дълъг paragraph. Раздели</w:t>
      </w:r>
      <w:r>
        <w:t xml:space="preserve"> го на short beats, за да звучи по-естествено.</w:t>
      </w:r>
    </w:p>
    <w:p w14:paraId="4F33727A" w14:textId="77777777" w:rsidR="000D3DE7" w:rsidRDefault="0027404B">
      <w:pPr>
        <w:spacing w:after="60"/>
        <w:rPr>
          <w:rFonts w:hint="eastAsia"/>
        </w:rPr>
      </w:pPr>
      <w:r>
        <w:rPr>
          <w:b/>
        </w:rPr>
        <w:t>Така бих го подал в Arcads:</w:t>
      </w:r>
    </w:p>
    <w:p w14:paraId="10D9EBFD" w14:textId="45D88DE3" w:rsidR="0027404B" w:rsidRDefault="0027404B">
      <w:pPr>
        <w:shd w:val="clear" w:color="auto" w:fill="F3F6F9"/>
        <w:spacing w:before="40" w:after="100"/>
        <w:ind w:left="504" w:right="288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Listen, you are not going to be the last to find out</w:t>
      </w:r>
      <w:r>
        <w:rPr>
          <w:rFonts w:ascii="Consolas" w:hAnsi="Consolas"/>
          <w:sz w:val="19"/>
        </w:rPr>
        <w:br/>
        <w:t>what this smells like.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Mon Premier Parfum by Lolita Lempicka.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Honestly...</w:t>
      </w:r>
      <w:r>
        <w:rPr>
          <w:rFonts w:ascii="Consolas" w:hAnsi="Consolas"/>
          <w:sz w:val="19"/>
        </w:rPr>
        <w:br/>
        <w:t>so many people have asked me what I’m wearing.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It s</w:t>
      </w:r>
      <w:r>
        <w:rPr>
          <w:rFonts w:ascii="Consolas" w:hAnsi="Consolas"/>
          <w:sz w:val="19"/>
        </w:rPr>
        <w:t>mells like licorice</w:t>
      </w:r>
      <w:r>
        <w:rPr>
          <w:rFonts w:ascii="Consolas" w:hAnsi="Consolas"/>
          <w:sz w:val="19"/>
          <w:lang w:val="bg-BG"/>
        </w:rPr>
        <w:t xml:space="preserve"> </w:t>
      </w:r>
      <w:r>
        <w:rPr>
          <w:rFonts w:ascii="Consolas" w:hAnsi="Consolas"/>
          <w:sz w:val="19"/>
        </w:rPr>
        <w:t xml:space="preserve">and </w:t>
      </w:r>
      <w:r>
        <w:rPr>
          <w:rFonts w:ascii="Consolas" w:hAnsi="Consolas"/>
          <w:sz w:val="19"/>
        </w:rPr>
        <w:t>cherry.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And when it dries down,</w:t>
      </w:r>
      <w:r>
        <w:rPr>
          <w:rFonts w:ascii="Consolas" w:hAnsi="Consolas"/>
          <w:sz w:val="19"/>
        </w:rPr>
        <w:br/>
        <w:t>the vanilla and praline...</w:t>
      </w:r>
      <w:r>
        <w:rPr>
          <w:rFonts w:ascii="Consolas" w:hAnsi="Consolas"/>
          <w:sz w:val="19"/>
        </w:rPr>
        <w:br/>
        <w:t>it drives me crazy, honestly.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It’s super feminine.</w:t>
      </w:r>
      <w:r>
        <w:rPr>
          <w:rFonts w:ascii="Consolas" w:hAnsi="Consolas"/>
          <w:sz w:val="19"/>
        </w:rPr>
        <w:br/>
        <w:t>I love it.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7404B">
        <w:rPr>
          <w:rFonts w:ascii="Consolas" w:hAnsi="Consolas" w:hint="eastAsia"/>
          <w:sz w:val="19"/>
        </w:rPr>
        <w:t>I</w:t>
      </w:r>
      <w:r>
        <w:rPr>
          <w:rFonts w:ascii="Consolas" w:hAnsi="Consolas"/>
          <w:sz w:val="19"/>
        </w:rPr>
        <w:t>’</w:t>
      </w:r>
      <w:r w:rsidRPr="0027404B">
        <w:rPr>
          <w:rFonts w:ascii="Consolas" w:hAnsi="Consolas" w:hint="eastAsia"/>
          <w:sz w:val="19"/>
        </w:rPr>
        <w:t xml:space="preserve">m off to shower </w:t>
      </w:r>
      <w:r>
        <w:rPr>
          <w:rFonts w:ascii="Consolas" w:hAnsi="Consolas"/>
          <w:sz w:val="19"/>
        </w:rPr>
        <w:br/>
      </w:r>
      <w:r w:rsidRPr="0027404B">
        <w:rPr>
          <w:rFonts w:ascii="Consolas" w:hAnsi="Consolas" w:hint="eastAsia"/>
          <w:sz w:val="19"/>
        </w:rPr>
        <w:t>because I</w:t>
      </w:r>
      <w:r>
        <w:rPr>
          <w:rFonts w:ascii="Consolas" w:hAnsi="Consolas"/>
          <w:sz w:val="19"/>
        </w:rPr>
        <w:t>’m</w:t>
      </w:r>
      <w:r w:rsidRPr="0027404B">
        <w:rPr>
          <w:rFonts w:ascii="Consolas" w:hAnsi="Consolas" w:hint="eastAsia"/>
          <w:sz w:val="19"/>
        </w:rPr>
        <w:t xml:space="preserve"> running late.</w:t>
      </w:r>
    </w:p>
    <w:p w14:paraId="03BBA50A" w14:textId="31B8FF19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br/>
        <w:t>And you,</w:t>
      </w:r>
      <w:r>
        <w:rPr>
          <w:rFonts w:ascii="Consolas" w:hAnsi="Consolas"/>
          <w:sz w:val="19"/>
        </w:rPr>
        <w:br/>
        <w:t>check the screenshot.</w:t>
      </w:r>
    </w:p>
    <w:p w14:paraId="50B727A1" w14:textId="77777777" w:rsidR="000D3DE7" w:rsidRDefault="0027404B">
      <w:pPr>
        <w:spacing w:after="60" w:line="269" w:lineRule="auto"/>
        <w:rPr>
          <w:rFonts w:hint="eastAsia"/>
        </w:rPr>
      </w:pPr>
      <w:r>
        <w:t>Защо го подреждам така: A</w:t>
      </w:r>
      <w:r>
        <w:t>rcads и avatar платформите като цяло работят по-добре, когато има къси логически части, естествени паузи и емоционални акценти, а не всичко е наблъскано в един блок. Това е performance-optimized script.</w:t>
      </w:r>
    </w:p>
    <w:p w14:paraId="1D7831C5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lastRenderedPageBreak/>
        <w:t>Фаза 5: Какви instructions да зададеш в Arcads</w:t>
      </w:r>
    </w:p>
    <w:p w14:paraId="271A03B9" w14:textId="77777777" w:rsidR="000D3DE7" w:rsidRDefault="0027404B">
      <w:pPr>
        <w:spacing w:after="60" w:line="269" w:lineRule="auto"/>
        <w:rPr>
          <w:rFonts w:hint="eastAsia"/>
        </w:rPr>
      </w:pPr>
      <w:r>
        <w:t xml:space="preserve">Тук </w:t>
      </w:r>
      <w:r>
        <w:t>prompt-ите трябва да са на английски.</w:t>
      </w:r>
    </w:p>
    <w:p w14:paraId="2C0D89AE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A. Scene / Framing instruction</w:t>
      </w:r>
    </w:p>
    <w:p w14:paraId="1E6797E7" w14:textId="77777777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t>Vertical 9:16 UGC selfie-style perfume review. Natural daylight from a window, casual home interior, smartphone front camera look, slight handheld realism, warm and authentic, beauty crea</w:t>
      </w:r>
      <w:r>
        <w:rPr>
          <w:rFonts w:ascii="Consolas" w:hAnsi="Consolas"/>
          <w:sz w:val="19"/>
        </w:rPr>
        <w:t>tor talking directly to the camera. Not a polished studio commercial.</w:t>
      </w:r>
    </w:p>
    <w:p w14:paraId="073B3B88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B. Performance instruction</w:t>
      </w:r>
    </w:p>
    <w:p w14:paraId="0667963E" w14:textId="77777777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t>Excited, intimate, feminine, persuasive, like she is sharing a fragrance secret with a close friend on TikTok. Direct eye contact, natural micro-smiles, subtle</w:t>
      </w:r>
      <w:r>
        <w:rPr>
          <w:rFonts w:ascii="Consolas" w:hAnsi="Consolas"/>
          <w:sz w:val="19"/>
        </w:rPr>
        <w:t xml:space="preserve"> eyebrow expression, soft head movement, small hand gestures, not overly salesy.</w:t>
      </w:r>
    </w:p>
    <w:p w14:paraId="4EFB8717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C. Pace instruction</w:t>
      </w:r>
    </w:p>
    <w:p w14:paraId="227A4A89" w14:textId="77777777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t>Fast but clear delivery. Natural pauses after the hook, after the perfume name, and before the scent notes. Keep the energy conversational and believable.</w:t>
      </w:r>
    </w:p>
    <w:p w14:paraId="488A20B1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D. Gesture instruction</w:t>
      </w:r>
    </w:p>
    <w:p w14:paraId="7615059B" w14:textId="77777777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t>Use natural beauty-review gestures. Occasional hand emphasis near the chest and near the face. Avoid exaggerated pointing or aggressive commercial movements.</w:t>
      </w:r>
    </w:p>
    <w:p w14:paraId="1F850D50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6: Как да работиш с продукта</w:t>
      </w:r>
    </w:p>
    <w:p w14:paraId="4E5C6F3B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 xml:space="preserve">Първи рунд: без да натискаш </w:t>
      </w:r>
      <w:r>
        <w:rPr>
          <w:b/>
          <w:sz w:val="23"/>
        </w:rPr>
        <w:t>product interaction прекалено силно</w:t>
      </w:r>
    </w:p>
    <w:p w14:paraId="4B241AFA" w14:textId="77777777" w:rsidR="000D3DE7" w:rsidRDefault="0027404B">
      <w:pPr>
        <w:spacing w:after="60" w:line="269" w:lineRule="auto"/>
        <w:rPr>
          <w:rFonts w:hint="eastAsia"/>
        </w:rPr>
      </w:pPr>
      <w:r>
        <w:t>Първо генерираш видеото с фокус върху лицето, гласа, delivery-то, pacing-а и naturalness.</w:t>
      </w:r>
    </w:p>
    <w:p w14:paraId="432BBBEA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Втори рунд: product hold</w:t>
      </w:r>
    </w:p>
    <w:p w14:paraId="7FD4EAB4" w14:textId="77777777" w:rsidR="000D3DE7" w:rsidRDefault="0027404B">
      <w:pPr>
        <w:spacing w:after="60" w:line="269" w:lineRule="auto"/>
        <w:rPr>
          <w:rFonts w:hint="eastAsia"/>
        </w:rPr>
      </w:pPr>
      <w:r>
        <w:t>След като видиш, че avatar-ът работи добре, тогава добавяш instruction за продукта.</w:t>
      </w:r>
    </w:p>
    <w:p w14:paraId="263CEE68" w14:textId="77777777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t>Hold a blue faceted p</w:t>
      </w:r>
      <w:r>
        <w:rPr>
          <w:rFonts w:ascii="Consolas" w:hAnsi="Consolas"/>
          <w:sz w:val="19"/>
        </w:rPr>
        <w:t>erfume bottle with a gold cap. Keep it visible near chest level. Occasionally bring it slightly closer to the camera. Keep the front label readable when possible. Do not block the face.</w:t>
      </w:r>
    </w:p>
    <w:p w14:paraId="0A92DEBB" w14:textId="77777777" w:rsidR="000D3DE7" w:rsidRDefault="0027404B">
      <w:pPr>
        <w:spacing w:after="60" w:line="269" w:lineRule="auto"/>
        <w:rPr>
          <w:rFonts w:hint="eastAsia"/>
        </w:rPr>
      </w:pPr>
      <w:r>
        <w:t>Защо не препоръчвам да започнеш директно с product hold: ако още в пър</w:t>
      </w:r>
      <w:r>
        <w:t>вия рунд тестваш едновременно avatar, voice, English delivery, мимики, product hold и hand movement, ще стане трудно да разбереш какво точно разваля резултата, ако нещо не е наред.</w:t>
      </w:r>
    </w:p>
    <w:p w14:paraId="3F776255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7: Как да направиш първия render</w:t>
      </w:r>
    </w:p>
    <w:p w14:paraId="62042BC5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Render 1 = Baseline</w:t>
      </w:r>
    </w:p>
    <w:p w14:paraId="55101D0D" w14:textId="77777777" w:rsidR="000D3DE7" w:rsidRDefault="0027404B">
      <w:pPr>
        <w:spacing w:after="60" w:line="269" w:lineRule="auto"/>
        <w:rPr>
          <w:rFonts w:hint="eastAsia"/>
        </w:rPr>
      </w:pPr>
      <w:r>
        <w:t>Пусни 1 avatar, E</w:t>
      </w:r>
      <w:r>
        <w:t>nglish script, scene prompt, performance prompt и без сложни допълнителни изисквания.</w:t>
      </w:r>
    </w:p>
    <w:p w14:paraId="6637588F" w14:textId="77777777" w:rsidR="000D3DE7" w:rsidRDefault="0027404B">
      <w:pPr>
        <w:spacing w:after="60" w:line="269" w:lineRule="auto"/>
        <w:rPr>
          <w:rFonts w:hint="eastAsia"/>
        </w:rPr>
      </w:pPr>
      <w:r>
        <w:t>Целта на първия render е да провериш believable ли е, звучи ли естествено, стои ли като UGC, има ли TikTok-native feeling и не звучи ли като прекалено изкуствен AI ad.</w:t>
      </w:r>
    </w:p>
    <w:p w14:paraId="744D41CF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</w:t>
      </w:r>
      <w:r>
        <w:rPr>
          <w:b/>
          <w:color w:val="1F4E79"/>
          <w:sz w:val="27"/>
        </w:rPr>
        <w:t>за 8: Как да оцениш първия резултат</w:t>
      </w:r>
    </w:p>
    <w:p w14:paraId="52E29690" w14:textId="77777777" w:rsidR="000D3DE7" w:rsidRDefault="0027404B">
      <w:pPr>
        <w:spacing w:after="60"/>
        <w:rPr>
          <w:rFonts w:hint="eastAsia"/>
        </w:rPr>
      </w:pPr>
      <w:r>
        <w:rPr>
          <w:b/>
        </w:rPr>
        <w:t>Гледай 5 неща:</w:t>
      </w:r>
    </w:p>
    <w:p w14:paraId="59B6EF99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1) Hook energy</w:t>
      </w:r>
    </w:p>
    <w:p w14:paraId="5A129FE4" w14:textId="77777777" w:rsidR="000D3DE7" w:rsidRDefault="0027404B">
      <w:pPr>
        <w:spacing w:after="60" w:line="269" w:lineRule="auto"/>
        <w:rPr>
          <w:rFonts w:hint="eastAsia"/>
        </w:rPr>
      </w:pPr>
      <w:r>
        <w:t>Първите 2 секунди трябва да хващат веднага.</w:t>
      </w:r>
    </w:p>
    <w:p w14:paraId="178CC978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2) Pronunciation</w:t>
      </w:r>
    </w:p>
    <w:p w14:paraId="0F19B9B1" w14:textId="77777777" w:rsidR="000D3DE7" w:rsidRDefault="0027404B">
      <w:pPr>
        <w:spacing w:after="60" w:line="269" w:lineRule="auto"/>
        <w:rPr>
          <w:rFonts w:hint="eastAsia"/>
        </w:rPr>
      </w:pPr>
      <w:r>
        <w:t>Провери особено: Mon Premier Parfum, Lolita Lempicka, licorice, praline.</w:t>
      </w:r>
    </w:p>
    <w:p w14:paraId="68F57E82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lastRenderedPageBreak/>
        <w:t>3) Facial truth</w:t>
      </w:r>
    </w:p>
    <w:p w14:paraId="2D033ECF" w14:textId="77777777" w:rsidR="000D3DE7" w:rsidRDefault="0027404B">
      <w:pPr>
        <w:spacing w:after="60" w:line="269" w:lineRule="auto"/>
        <w:rPr>
          <w:rFonts w:hint="eastAsia"/>
        </w:rPr>
      </w:pPr>
      <w:r>
        <w:t>Изглежда ли като истинска жена, която ти</w:t>
      </w:r>
      <w:r>
        <w:t xml:space="preserve"> препоръчва любим аромат?</w:t>
      </w:r>
    </w:p>
    <w:p w14:paraId="708D4F28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4) Pacing</w:t>
      </w:r>
    </w:p>
    <w:p w14:paraId="7822A811" w14:textId="77777777" w:rsidR="000D3DE7" w:rsidRDefault="0027404B">
      <w:pPr>
        <w:spacing w:after="60" w:line="269" w:lineRule="auto"/>
        <w:rPr>
          <w:rFonts w:hint="eastAsia"/>
        </w:rPr>
      </w:pPr>
      <w:r>
        <w:t>Текстът не трябва да е нито бавен, нито robotic fast.</w:t>
      </w:r>
    </w:p>
    <w:p w14:paraId="64967BCD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5) UGC credibility</w:t>
      </w:r>
    </w:p>
    <w:p w14:paraId="7C184967" w14:textId="77777777" w:rsidR="000D3DE7" w:rsidRDefault="0027404B">
      <w:pPr>
        <w:spacing w:after="60" w:line="269" w:lineRule="auto"/>
        <w:rPr>
          <w:rFonts w:hint="eastAsia"/>
        </w:rPr>
      </w:pPr>
      <w:r>
        <w:t>Изглежда ли като TikTok recommendation, а не като polished studio ad?</w:t>
      </w:r>
    </w:p>
    <w:p w14:paraId="4AC4DDC4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9: Ако първият render не е добър, какво коригираш</w:t>
      </w:r>
    </w:p>
    <w:p w14:paraId="7D7C9106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 xml:space="preserve">Ако звучи </w:t>
      </w:r>
      <w:r>
        <w:rPr>
          <w:b/>
          <w:sz w:val="23"/>
        </w:rPr>
        <w:t>прекалено robotic</w:t>
      </w:r>
    </w:p>
    <w:p w14:paraId="2ED497CE" w14:textId="77777777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t>It smells like licorice.</w:t>
      </w:r>
      <w:r>
        <w:rPr>
          <w:rFonts w:ascii="Consolas" w:hAnsi="Consolas"/>
          <w:sz w:val="19"/>
        </w:rPr>
        <w:br/>
        <w:t>And cherry.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When it dries down...</w:t>
      </w:r>
      <w:r>
        <w:rPr>
          <w:rFonts w:ascii="Consolas" w:hAnsi="Consolas"/>
          <w:sz w:val="19"/>
        </w:rPr>
        <w:br/>
        <w:t>vanilla and praline...</w:t>
      </w:r>
      <w:r>
        <w:rPr>
          <w:rFonts w:ascii="Consolas" w:hAnsi="Consolas"/>
          <w:sz w:val="19"/>
        </w:rPr>
        <w:br/>
        <w:t>honestly, I’m obsessed.</w:t>
      </w:r>
    </w:p>
    <w:p w14:paraId="2CD080CB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Ако е твърде рекламно</w:t>
      </w:r>
    </w:p>
    <w:p w14:paraId="55E9C61C" w14:textId="77777777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t>More intimate, less commercial. Like a real user recommendation, not a branded ad.</w:t>
      </w:r>
    </w:p>
    <w:p w14:paraId="0461FC43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Ако lip sync-ът е слаб</w:t>
      </w:r>
    </w:p>
    <w:p w14:paraId="3E1752E2" w14:textId="77777777" w:rsidR="000D3DE7" w:rsidRDefault="0027404B">
      <w:pPr>
        <w:spacing w:after="60" w:line="269" w:lineRule="auto"/>
        <w:rPr>
          <w:rFonts w:hint="eastAsia"/>
        </w:rPr>
      </w:pPr>
      <w:r>
        <w:t>Про</w:t>
      </w:r>
      <w:r>
        <w:t>бвай по-къси редове, по-малко дълги изречения, по-малко сложни паузи и по-neutral avatar.</w:t>
      </w:r>
    </w:p>
    <w:p w14:paraId="1FD378F4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Ако мимиките са прекалени</w:t>
      </w:r>
    </w:p>
    <w:p w14:paraId="0ED3DBBF" w14:textId="77777777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t>Keep expressions subtle and realistic. Avoid exaggerated reactions.</w:t>
      </w:r>
    </w:p>
    <w:p w14:paraId="70A1DD37" w14:textId="77777777" w:rsidR="000D3DE7" w:rsidRDefault="0027404B">
      <w:pPr>
        <w:spacing w:before="80" w:after="40"/>
        <w:rPr>
          <w:rFonts w:hint="eastAsia"/>
        </w:rPr>
      </w:pPr>
      <w:r>
        <w:rPr>
          <w:b/>
          <w:sz w:val="23"/>
        </w:rPr>
        <w:t>Ако произношението на името не е добро</w:t>
      </w:r>
    </w:p>
    <w:p w14:paraId="0CB074FB" w14:textId="77777777" w:rsidR="000D3DE7" w:rsidRDefault="0027404B">
      <w:pPr>
        <w:spacing w:after="60" w:line="269" w:lineRule="auto"/>
        <w:rPr>
          <w:rFonts w:hint="eastAsia"/>
        </w:rPr>
      </w:pPr>
      <w:r>
        <w:t>Пробвай леки варианти на реда: Mo</w:t>
      </w:r>
      <w:r>
        <w:t>n Premier Parfum by Lolita Lempicka. или This is Mon Premier Parfum by Lolita Lempicka.</w:t>
      </w:r>
    </w:p>
    <w:p w14:paraId="6884672C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10: Втори render — вече по-близо до оригинала</w:t>
      </w:r>
    </w:p>
    <w:p w14:paraId="3A76E058" w14:textId="77777777" w:rsidR="000D3DE7" w:rsidRDefault="0027404B">
      <w:pPr>
        <w:spacing w:after="60" w:line="269" w:lineRule="auto"/>
        <w:rPr>
          <w:rFonts w:hint="eastAsia"/>
        </w:rPr>
      </w:pPr>
      <w:r>
        <w:t>Добавяш product visibility, hero object feeling и леко по-ясна product emphasis.</w:t>
      </w:r>
    </w:p>
    <w:p w14:paraId="7D89763E" w14:textId="77777777" w:rsidR="000D3DE7" w:rsidRDefault="0027404B">
      <w:pPr>
        <w:shd w:val="clear" w:color="auto" w:fill="F3F6F9"/>
        <w:spacing w:before="40" w:after="100"/>
        <w:ind w:left="504" w:right="288"/>
        <w:rPr>
          <w:rFonts w:hint="eastAsia"/>
        </w:rPr>
      </w:pPr>
      <w:r>
        <w:rPr>
          <w:rFonts w:ascii="Consolas" w:hAnsi="Consolas"/>
          <w:sz w:val="19"/>
        </w:rPr>
        <w:t xml:space="preserve">She is proudly showing her </w:t>
      </w:r>
      <w:r>
        <w:rPr>
          <w:rFonts w:ascii="Consolas" w:hAnsi="Consolas"/>
          <w:sz w:val="19"/>
        </w:rPr>
        <w:t>favorite perfume while talking. The bottle feels like the hero prop of the video, but the face remains the main focus.</w:t>
      </w:r>
    </w:p>
    <w:p w14:paraId="1D8A2668" w14:textId="77777777" w:rsidR="000D3DE7" w:rsidRDefault="0027404B">
      <w:pPr>
        <w:spacing w:after="60" w:line="269" w:lineRule="auto"/>
        <w:rPr>
          <w:rFonts w:hint="eastAsia"/>
        </w:rPr>
      </w:pPr>
      <w:r>
        <w:t>Не добавяй cinematic camera movement, dramatic luxury lighting, fashion commercial background или твърде polished setup. Оригиналът прода</w:t>
      </w:r>
      <w:r>
        <w:t>ва именно защото е simple, direct, personal.</w:t>
      </w:r>
    </w:p>
    <w:p w14:paraId="57F01D40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11: Структура на самата реклама</w:t>
      </w:r>
    </w:p>
    <w:p w14:paraId="319F064E" w14:textId="77777777" w:rsidR="000D3DE7" w:rsidRDefault="0027404B">
      <w:pPr>
        <w:spacing w:after="60" w:line="269" w:lineRule="auto"/>
        <w:rPr>
          <w:rFonts w:hint="eastAsia"/>
        </w:rPr>
      </w:pPr>
      <w:r>
        <w:t>По модела на оригинала структурата трябва да е приблизително такава:</w:t>
      </w:r>
    </w:p>
    <w:p w14:paraId="3CC1A0F3" w14:textId="77777777" w:rsidR="000D3DE7" w:rsidRDefault="0027404B">
      <w:pPr>
        <w:spacing w:after="60" w:line="269" w:lineRule="auto"/>
        <w:rPr>
          <w:rFonts w:hint="eastAsia"/>
        </w:rPr>
      </w:pPr>
      <w:r>
        <w:t>0–3 sec — Hook: силно начало и директно attention-grabbing влизане.</w:t>
      </w:r>
    </w:p>
    <w:p w14:paraId="6B48501C" w14:textId="77777777" w:rsidR="000D3DE7" w:rsidRDefault="0027404B">
      <w:pPr>
        <w:spacing w:after="60" w:line="269" w:lineRule="auto"/>
        <w:rPr>
          <w:rFonts w:hint="eastAsia"/>
        </w:rPr>
      </w:pPr>
      <w:r>
        <w:t>3–6 sec — Product naming: казва името</w:t>
      </w:r>
      <w:r>
        <w:t xml:space="preserve"> на парфюма.</w:t>
      </w:r>
    </w:p>
    <w:p w14:paraId="5036271A" w14:textId="77777777" w:rsidR="000D3DE7" w:rsidRDefault="0027404B">
      <w:pPr>
        <w:spacing w:after="60" w:line="269" w:lineRule="auto"/>
        <w:rPr>
          <w:rFonts w:hint="eastAsia"/>
        </w:rPr>
      </w:pPr>
      <w:r>
        <w:t>6–14 sec — Scent notes: licorice, cherry, vanilla, praline.</w:t>
      </w:r>
    </w:p>
    <w:p w14:paraId="4886DDB2" w14:textId="77777777" w:rsidR="000D3DE7" w:rsidRDefault="0027404B">
      <w:pPr>
        <w:spacing w:after="60" w:line="269" w:lineRule="auto"/>
        <w:rPr>
          <w:rFonts w:hint="eastAsia"/>
        </w:rPr>
      </w:pPr>
      <w:r>
        <w:t>14–19 sec — Emotional verdict: super feminine, I love it.</w:t>
      </w:r>
    </w:p>
    <w:p w14:paraId="78F3D9EA" w14:textId="77777777" w:rsidR="000D3DE7" w:rsidRDefault="0027404B">
      <w:pPr>
        <w:spacing w:after="60" w:line="269" w:lineRule="auto"/>
        <w:rPr>
          <w:rFonts w:hint="eastAsia"/>
        </w:rPr>
      </w:pPr>
      <w:r>
        <w:t>19–21 sec — Exit excuse: I’m late / I need to shower.</w:t>
      </w:r>
    </w:p>
    <w:p w14:paraId="3DFBE78F" w14:textId="77777777" w:rsidR="000D3DE7" w:rsidRDefault="0027404B">
      <w:pPr>
        <w:spacing w:after="60" w:line="269" w:lineRule="auto"/>
        <w:rPr>
          <w:rFonts w:hint="eastAsia"/>
        </w:rPr>
      </w:pPr>
      <w:r>
        <w:t>21–24 sec — CTA: check the screenshot.</w:t>
      </w:r>
    </w:p>
    <w:p w14:paraId="03EF350A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Фаза 12: Какво да правиш с CTA ф</w:t>
      </w:r>
      <w:r>
        <w:rPr>
          <w:b/>
          <w:color w:val="1F4E79"/>
          <w:sz w:val="27"/>
        </w:rPr>
        <w:t>инала</w:t>
      </w:r>
    </w:p>
    <w:p w14:paraId="0AD27D2E" w14:textId="77777777" w:rsidR="000D3DE7" w:rsidRDefault="0027404B">
      <w:pPr>
        <w:spacing w:after="60" w:line="269" w:lineRule="auto"/>
        <w:rPr>
          <w:rFonts w:hint="eastAsia"/>
        </w:rPr>
      </w:pPr>
      <w:r>
        <w:lastRenderedPageBreak/>
        <w:t>За first-time workflow не разчитай още в началото, че Arcads ще направи перфектен 1:1 финал с всички overlays и search-style ending.</w:t>
      </w:r>
    </w:p>
    <w:p w14:paraId="4818F832" w14:textId="77777777" w:rsidR="000D3DE7" w:rsidRDefault="0027404B">
      <w:pPr>
        <w:spacing w:after="60" w:line="269" w:lineRule="auto"/>
        <w:rPr>
          <w:rFonts w:hint="eastAsia"/>
        </w:rPr>
      </w:pPr>
      <w:r>
        <w:t xml:space="preserve">За първия опит: първо изкарай clean speaking master, после провери дали в твоя Arcads акаунт има subtitles, </w:t>
      </w:r>
      <w:r>
        <w:t>image overlay, CTA text layer и end screen options.</w:t>
      </w:r>
    </w:p>
    <w:p w14:paraId="00F66FA2" w14:textId="77777777" w:rsidR="000D3DE7" w:rsidRDefault="0027404B">
      <w:pPr>
        <w:spacing w:after="60" w:line="269" w:lineRule="auto"/>
        <w:rPr>
          <w:rFonts w:hint="eastAsia"/>
        </w:rPr>
      </w:pPr>
      <w:r>
        <w:t>Ако ги има, тогава добавяш screenshot на продукта, CTA текст и евентуално финален frame. Ако ги няма, не е проблем — това означава само, че Arcads върши най-важната част: UGC performance generation.</w:t>
      </w:r>
    </w:p>
    <w:p w14:paraId="092548AF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 xml:space="preserve">Фаза </w:t>
      </w:r>
      <w:r>
        <w:rPr>
          <w:b/>
          <w:color w:val="1F4E79"/>
          <w:sz w:val="27"/>
        </w:rPr>
        <w:t>13: Най-добрият workflow за първия ден</w:t>
      </w:r>
    </w:p>
    <w:p w14:paraId="76622934" w14:textId="77777777" w:rsidR="000D3DE7" w:rsidRDefault="0027404B">
      <w:pPr>
        <w:spacing w:after="60" w:line="269" w:lineRule="auto"/>
        <w:rPr>
          <w:rFonts w:hint="eastAsia"/>
        </w:rPr>
      </w:pPr>
      <w:r>
        <w:t>Pass 1 — 1 avatar, English script, no product hold, pure performance test.</w:t>
      </w:r>
    </w:p>
    <w:p w14:paraId="2ED3AE1C" w14:textId="77777777" w:rsidR="000D3DE7" w:rsidRDefault="0027404B">
      <w:pPr>
        <w:spacing w:after="60" w:line="269" w:lineRule="auto"/>
        <w:rPr>
          <w:rFonts w:hint="eastAsia"/>
        </w:rPr>
      </w:pPr>
      <w:r>
        <w:t>Pass 2 — same avatar, same script, add product hold instruction, test bottle visibility.</w:t>
      </w:r>
    </w:p>
    <w:p w14:paraId="09CB2DEF" w14:textId="77777777" w:rsidR="000D3DE7" w:rsidRDefault="0027404B">
      <w:pPr>
        <w:spacing w:after="60" w:line="269" w:lineRule="auto"/>
        <w:rPr>
          <w:rFonts w:hint="eastAsia"/>
        </w:rPr>
      </w:pPr>
      <w:r>
        <w:t>Pass 3 — second avatar, same script, compare naturaln</w:t>
      </w:r>
      <w:r>
        <w:t>ess.</w:t>
      </w:r>
    </w:p>
    <w:p w14:paraId="52ADE16C" w14:textId="77777777" w:rsidR="000D3DE7" w:rsidRDefault="0027404B">
      <w:pPr>
        <w:spacing w:after="60" w:line="269" w:lineRule="auto"/>
        <w:rPr>
          <w:rFonts w:hint="eastAsia"/>
        </w:rPr>
      </w:pPr>
      <w:r>
        <w:t>Pass 4 — choose winner, tighten pacing, finalize the master.</w:t>
      </w:r>
    </w:p>
    <w:p w14:paraId="73ADBD87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Финален checklist преди export</w:t>
      </w:r>
    </w:p>
    <w:p w14:paraId="6B4CE751" w14:textId="77777777" w:rsidR="000D3DE7" w:rsidRDefault="0027404B">
      <w:pPr>
        <w:spacing w:after="60" w:line="269" w:lineRule="auto"/>
        <w:rPr>
          <w:rFonts w:hint="eastAsia"/>
        </w:rPr>
      </w:pPr>
      <w:r>
        <w:t>Преди да приемеш финален вариант, провери: лицето believable ли е, eye contact-ът добър ли е, hook-ът силен ли е, името на продукта звучи ли правилно, ароматни</w:t>
      </w:r>
      <w:r>
        <w:t>те нотки звучат ли естествено, жената звучи ли като real user, UGC feel има ли и бутилката достатъчно видима ли е.</w:t>
      </w:r>
    </w:p>
    <w:p w14:paraId="0052F143" w14:textId="77777777" w:rsidR="000D3DE7" w:rsidRDefault="0027404B">
      <w:pPr>
        <w:spacing w:after="60" w:line="269" w:lineRule="auto"/>
        <w:rPr>
          <w:rFonts w:hint="eastAsia"/>
        </w:rPr>
      </w:pPr>
      <w:r>
        <w:t>Ако повечето отговори са „да“, значи си много близо.</w:t>
      </w:r>
    </w:p>
    <w:p w14:paraId="08FE3AEF" w14:textId="77777777" w:rsidR="000D3DE7" w:rsidRDefault="0027404B">
      <w:pPr>
        <w:spacing w:before="200" w:after="80"/>
        <w:rPr>
          <w:rFonts w:hint="eastAsia"/>
        </w:rPr>
      </w:pPr>
      <w:r>
        <w:rPr>
          <w:b/>
          <w:color w:val="1F4E79"/>
          <w:sz w:val="27"/>
        </w:rPr>
        <w:t>Най-краткото practical резюме</w:t>
      </w:r>
    </w:p>
    <w:p w14:paraId="1C27A105" w14:textId="77777777" w:rsidR="000D3DE7" w:rsidRDefault="0027404B">
      <w:pPr>
        <w:spacing w:after="60"/>
        <w:rPr>
          <w:rFonts w:hint="eastAsia"/>
        </w:rPr>
      </w:pPr>
      <w:r>
        <w:rPr>
          <w:b/>
        </w:rPr>
        <w:t>Правилната последователност за теб е:</w:t>
      </w:r>
    </w:p>
    <w:p w14:paraId="3758F587" w14:textId="77777777" w:rsidR="000D3DE7" w:rsidRDefault="0027404B">
      <w:pPr>
        <w:spacing w:after="60" w:line="269" w:lineRule="auto"/>
        <w:rPr>
          <w:rFonts w:hint="eastAsia"/>
        </w:rPr>
      </w:pPr>
      <w:r>
        <w:t>1. Изчистваш бутилка</w:t>
      </w:r>
      <w:r>
        <w:t>та в PNG.</w:t>
      </w:r>
    </w:p>
    <w:p w14:paraId="6AD019E3" w14:textId="77777777" w:rsidR="000D3DE7" w:rsidRDefault="0027404B">
      <w:pPr>
        <w:spacing w:after="60" w:line="269" w:lineRule="auto"/>
        <w:rPr>
          <w:rFonts w:hint="eastAsia"/>
        </w:rPr>
      </w:pPr>
      <w:r>
        <w:t>2. Влизаш в Arcads.</w:t>
      </w:r>
    </w:p>
    <w:p w14:paraId="4C7E19E4" w14:textId="77777777" w:rsidR="000D3DE7" w:rsidRDefault="0027404B">
      <w:pPr>
        <w:spacing w:after="60" w:line="269" w:lineRule="auto"/>
        <w:rPr>
          <w:rFonts w:hint="eastAsia"/>
        </w:rPr>
      </w:pPr>
      <w:r>
        <w:t>3. Избираш UGC / Talking Avatar / Product Showcase тип flow.</w:t>
      </w:r>
    </w:p>
    <w:p w14:paraId="1CB4268F" w14:textId="77777777" w:rsidR="000D3DE7" w:rsidRDefault="0027404B">
      <w:pPr>
        <w:spacing w:after="60" w:line="269" w:lineRule="auto"/>
        <w:rPr>
          <w:rFonts w:hint="eastAsia"/>
        </w:rPr>
      </w:pPr>
      <w:r>
        <w:t>4. Поставяш English script, разбит на short beats.</w:t>
      </w:r>
    </w:p>
    <w:p w14:paraId="4637F08D" w14:textId="77777777" w:rsidR="000D3DE7" w:rsidRDefault="0027404B">
      <w:pPr>
        <w:spacing w:after="60" w:line="269" w:lineRule="auto"/>
        <w:rPr>
          <w:rFonts w:hint="eastAsia"/>
        </w:rPr>
      </w:pPr>
      <w:r>
        <w:t>5. Добавяш English performance instructions.</w:t>
      </w:r>
    </w:p>
    <w:p w14:paraId="6B141854" w14:textId="77777777" w:rsidR="000D3DE7" w:rsidRDefault="0027404B">
      <w:pPr>
        <w:spacing w:after="60" w:line="269" w:lineRule="auto"/>
        <w:rPr>
          <w:rFonts w:hint="eastAsia"/>
        </w:rPr>
      </w:pPr>
      <w:r>
        <w:t>6. Правиш baseline render.</w:t>
      </w:r>
    </w:p>
    <w:p w14:paraId="7CF636D0" w14:textId="77777777" w:rsidR="000D3DE7" w:rsidRDefault="0027404B">
      <w:pPr>
        <w:spacing w:after="60" w:line="269" w:lineRule="auto"/>
        <w:rPr>
          <w:rFonts w:hint="eastAsia"/>
        </w:rPr>
      </w:pPr>
      <w:r>
        <w:t>7. Коригираш naturalness и pacing.</w:t>
      </w:r>
    </w:p>
    <w:p w14:paraId="0CA1C3C6" w14:textId="77777777" w:rsidR="000D3DE7" w:rsidRDefault="0027404B">
      <w:pPr>
        <w:spacing w:after="60" w:line="269" w:lineRule="auto"/>
        <w:rPr>
          <w:rFonts w:hint="eastAsia"/>
        </w:rPr>
      </w:pPr>
      <w:r>
        <w:t xml:space="preserve">8. Чак </w:t>
      </w:r>
      <w:r>
        <w:t>тогава тестваш product hold.</w:t>
      </w:r>
    </w:p>
    <w:p w14:paraId="34E0404C" w14:textId="77777777" w:rsidR="000D3DE7" w:rsidRDefault="0027404B">
      <w:pPr>
        <w:spacing w:after="60" w:line="269" w:lineRule="auto"/>
        <w:rPr>
          <w:rFonts w:hint="eastAsia"/>
        </w:rPr>
      </w:pPr>
      <w:r>
        <w:t>9. Избираш winning avatar.</w:t>
      </w:r>
    </w:p>
    <w:p w14:paraId="1A0F7462" w14:textId="77777777" w:rsidR="000D3DE7" w:rsidRDefault="0027404B">
      <w:pPr>
        <w:spacing w:after="60" w:line="269" w:lineRule="auto"/>
        <w:rPr>
          <w:rFonts w:hint="eastAsia"/>
        </w:rPr>
      </w:pPr>
      <w:r>
        <w:t>10. След това мислиш за CTA / screenshot layer.</w:t>
      </w:r>
    </w:p>
    <w:sectPr w:rsidR="000D3DE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DE7"/>
    <w:rsid w:val="0015074B"/>
    <w:rsid w:val="002740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0E665"/>
  <w14:defaultImageDpi w14:val="300"/>
  <w15:docId w15:val="{750444B0-E4C6-4595-A1FE-B023D22F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 Kiskinov</cp:lastModifiedBy>
  <cp:revision>2</cp:revision>
  <dcterms:created xsi:type="dcterms:W3CDTF">2013-12-23T23:15:00Z</dcterms:created>
  <dcterms:modified xsi:type="dcterms:W3CDTF">2026-03-27T15:39:00Z</dcterms:modified>
  <cp:category/>
</cp:coreProperties>
</file>