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E36EA" w:rsidRPr="006B0644" w:rsidRDefault="005E36EA" w:rsidP="005E36EA">
      <w:pPr>
        <w:widowControl w:val="0"/>
        <w:autoSpaceDE w:val="0"/>
        <w:autoSpaceDN w:val="0"/>
        <w:spacing w:after="0" w:line="360" w:lineRule="auto"/>
        <w:jc w:val="center"/>
        <w:rPr>
          <w:rFonts w:eastAsia="Times New Roman"/>
          <w14:ligatures w14:val="none"/>
        </w:rPr>
      </w:pPr>
      <w:r w:rsidRPr="006B0644">
        <w:rPr>
          <w:rFonts w:eastAsia="Times New Roman"/>
          <w14:ligatures w14:val="none"/>
        </w:rPr>
        <w:t>МІНІСТЕРСТВО ОСВІТИ І НАУКИ УКРАЇНИ</w:t>
      </w:r>
    </w:p>
    <w:p w:rsidR="005E36EA" w:rsidRPr="006B0644" w:rsidRDefault="005E36EA" w:rsidP="005E36EA">
      <w:pPr>
        <w:widowControl w:val="0"/>
        <w:autoSpaceDE w:val="0"/>
        <w:autoSpaceDN w:val="0"/>
        <w:spacing w:after="0" w:line="360" w:lineRule="auto"/>
        <w:jc w:val="center"/>
        <w:rPr>
          <w:rFonts w:eastAsia="Times New Roman"/>
          <w14:ligatures w14:val="none"/>
        </w:rPr>
      </w:pPr>
      <w:r w:rsidRPr="006B0644">
        <w:rPr>
          <w:rFonts w:eastAsia="Times New Roman"/>
          <w14:ligatures w14:val="none"/>
        </w:rPr>
        <w:t xml:space="preserve"> КРЕМЕНЧУЦЬКИЙ</w:t>
      </w:r>
      <w:r w:rsidRPr="006B0644">
        <w:rPr>
          <w:rFonts w:eastAsia="Times New Roman"/>
          <w:spacing w:val="-18"/>
          <w14:ligatures w14:val="none"/>
        </w:rPr>
        <w:t xml:space="preserve"> </w:t>
      </w:r>
      <w:r w:rsidRPr="006B0644">
        <w:rPr>
          <w:rFonts w:eastAsia="Times New Roman"/>
          <w14:ligatures w14:val="none"/>
        </w:rPr>
        <w:t>НАЦІОНАЛЬНИЙ</w:t>
      </w:r>
      <w:r w:rsidRPr="006B0644">
        <w:rPr>
          <w:rFonts w:eastAsia="Times New Roman"/>
          <w:spacing w:val="-17"/>
          <w14:ligatures w14:val="none"/>
        </w:rPr>
        <w:t xml:space="preserve"> </w:t>
      </w:r>
      <w:r w:rsidRPr="006B0644">
        <w:rPr>
          <w:rFonts w:eastAsia="Times New Roman"/>
          <w14:ligatures w14:val="none"/>
        </w:rPr>
        <w:t>УНІВЕРСИТЕТ</w:t>
      </w:r>
    </w:p>
    <w:p w:rsidR="005E36EA" w:rsidRPr="006B0644" w:rsidRDefault="005E36EA" w:rsidP="005E36EA">
      <w:pPr>
        <w:widowControl w:val="0"/>
        <w:autoSpaceDE w:val="0"/>
        <w:autoSpaceDN w:val="0"/>
        <w:spacing w:after="0" w:line="360" w:lineRule="auto"/>
        <w:jc w:val="center"/>
        <w:rPr>
          <w:rFonts w:eastAsia="Times New Roman"/>
          <w14:ligatures w14:val="none"/>
        </w:rPr>
      </w:pPr>
      <w:r w:rsidRPr="006B0644">
        <w:rPr>
          <w:rFonts w:eastAsia="Times New Roman"/>
          <w14:ligatures w14:val="none"/>
        </w:rPr>
        <w:t xml:space="preserve"> ІМЕНІ МИХАЙЛА ОСТРОГРАДСЬКОГО</w:t>
      </w:r>
    </w:p>
    <w:p w:rsidR="005E36EA" w:rsidRPr="006B0644" w:rsidRDefault="005E36EA" w:rsidP="005E36EA">
      <w:pPr>
        <w:widowControl w:val="0"/>
        <w:autoSpaceDE w:val="0"/>
        <w:autoSpaceDN w:val="0"/>
        <w:spacing w:after="0" w:line="360" w:lineRule="auto"/>
        <w:jc w:val="center"/>
        <w:rPr>
          <w:rFonts w:eastAsia="Times New Roman"/>
          <w14:ligatures w14:val="none"/>
        </w:rPr>
      </w:pPr>
      <w:r w:rsidRPr="006B0644">
        <w:rPr>
          <w:rFonts w:eastAsia="Times New Roman"/>
          <w14:ligatures w14:val="none"/>
        </w:rPr>
        <w:t>КАФЕДРА</w:t>
      </w:r>
      <w:r w:rsidRPr="006B0644">
        <w:rPr>
          <w:rFonts w:eastAsia="Times New Roman"/>
          <w:spacing w:val="-13"/>
          <w14:ligatures w14:val="none"/>
        </w:rPr>
        <w:t xml:space="preserve"> </w:t>
      </w:r>
      <w:r w:rsidRPr="006B0644">
        <w:rPr>
          <w:rFonts w:eastAsia="Times New Roman"/>
          <w14:ligatures w14:val="none"/>
        </w:rPr>
        <w:t>АВТОМАТИЗАЦІЇ</w:t>
      </w:r>
      <w:r w:rsidRPr="006B0644">
        <w:rPr>
          <w:rFonts w:eastAsia="Times New Roman"/>
          <w:spacing w:val="-11"/>
          <w14:ligatures w14:val="none"/>
        </w:rPr>
        <w:t xml:space="preserve"> </w:t>
      </w:r>
      <w:r w:rsidRPr="006B0644">
        <w:rPr>
          <w:rFonts w:eastAsia="Times New Roman"/>
          <w14:ligatures w14:val="none"/>
        </w:rPr>
        <w:t>ТА</w:t>
      </w:r>
      <w:r w:rsidRPr="006B0644">
        <w:rPr>
          <w:rFonts w:eastAsia="Times New Roman"/>
          <w:spacing w:val="-8"/>
          <w14:ligatures w14:val="none"/>
        </w:rPr>
        <w:t xml:space="preserve"> </w:t>
      </w:r>
      <w:r w:rsidRPr="006B0644">
        <w:rPr>
          <w:rFonts w:eastAsia="Times New Roman"/>
          <w14:ligatures w14:val="none"/>
        </w:rPr>
        <w:t>ІНФОРМАЦІЙНИХ</w:t>
      </w:r>
      <w:r w:rsidRPr="006B0644">
        <w:rPr>
          <w:rFonts w:eastAsia="Times New Roman"/>
          <w:spacing w:val="-10"/>
          <w14:ligatures w14:val="none"/>
        </w:rPr>
        <w:t xml:space="preserve"> </w:t>
      </w:r>
      <w:r w:rsidRPr="006B0644">
        <w:rPr>
          <w:rFonts w:eastAsia="Times New Roman"/>
          <w:spacing w:val="-2"/>
          <w14:ligatures w14:val="none"/>
        </w:rPr>
        <w:t>СИСТЕМ</w:t>
      </w:r>
    </w:p>
    <w:p w:rsidR="005E36EA" w:rsidRPr="006B0644" w:rsidRDefault="005E36EA" w:rsidP="005E36EA">
      <w:pPr>
        <w:widowControl w:val="0"/>
        <w:autoSpaceDE w:val="0"/>
        <w:autoSpaceDN w:val="0"/>
        <w:spacing w:after="0" w:line="360" w:lineRule="auto"/>
        <w:jc w:val="center"/>
        <w:rPr>
          <w:rFonts w:eastAsia="Times New Roman"/>
          <w14:ligatures w14:val="none"/>
        </w:rPr>
      </w:pPr>
    </w:p>
    <w:p w:rsidR="005E36EA" w:rsidRPr="006B0644" w:rsidRDefault="005E36EA" w:rsidP="005E36EA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14:ligatures w14:val="none"/>
        </w:rPr>
      </w:pPr>
    </w:p>
    <w:p w:rsidR="005E36EA" w:rsidRPr="006B0644" w:rsidRDefault="005E36EA" w:rsidP="005E36EA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14:ligatures w14:val="none"/>
        </w:rPr>
      </w:pPr>
    </w:p>
    <w:p w:rsidR="005E36EA" w:rsidRPr="006B0644" w:rsidRDefault="005E36EA" w:rsidP="005E36EA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14:ligatures w14:val="none"/>
        </w:rPr>
      </w:pPr>
    </w:p>
    <w:p w:rsidR="005E36EA" w:rsidRPr="006B0644" w:rsidRDefault="005E36EA" w:rsidP="005E36EA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14:ligatures w14:val="none"/>
        </w:rPr>
      </w:pPr>
    </w:p>
    <w:p w:rsidR="005E36EA" w:rsidRPr="006B0644" w:rsidRDefault="005E36EA" w:rsidP="005E36EA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14:ligatures w14:val="none"/>
        </w:rPr>
      </w:pPr>
    </w:p>
    <w:p w:rsidR="005E36EA" w:rsidRPr="006B0644" w:rsidRDefault="005E36EA" w:rsidP="005E36EA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14:ligatures w14:val="none"/>
        </w:rPr>
      </w:pPr>
    </w:p>
    <w:p w:rsidR="005E36EA" w:rsidRPr="006B0644" w:rsidRDefault="005E36EA" w:rsidP="005E36EA">
      <w:pPr>
        <w:widowControl w:val="0"/>
        <w:autoSpaceDE w:val="0"/>
        <w:autoSpaceDN w:val="0"/>
        <w:spacing w:after="0" w:line="360" w:lineRule="auto"/>
        <w:jc w:val="center"/>
        <w:rPr>
          <w:rFonts w:eastAsia="Times New Roman"/>
          <w14:ligatures w14:val="none"/>
        </w:rPr>
      </w:pPr>
    </w:p>
    <w:p w:rsidR="005E36EA" w:rsidRPr="006B0644" w:rsidRDefault="005E36EA" w:rsidP="005E36EA">
      <w:pPr>
        <w:widowControl w:val="0"/>
        <w:autoSpaceDE w:val="0"/>
        <w:autoSpaceDN w:val="0"/>
        <w:spacing w:after="0" w:line="360" w:lineRule="auto"/>
        <w:jc w:val="center"/>
        <w:rPr>
          <w:rFonts w:eastAsia="Times New Roman"/>
          <w14:ligatures w14:val="none"/>
        </w:rPr>
      </w:pPr>
      <w:r w:rsidRPr="006B0644">
        <w:rPr>
          <w:rFonts w:eastAsia="Times New Roman"/>
          <w14:ligatures w14:val="none"/>
        </w:rPr>
        <w:t>ЗВІТ</w:t>
      </w:r>
      <w:r w:rsidRPr="006B0644">
        <w:rPr>
          <w:rFonts w:eastAsia="Times New Roman"/>
          <w:spacing w:val="-11"/>
          <w14:ligatures w14:val="none"/>
        </w:rPr>
        <w:t xml:space="preserve"> </w:t>
      </w:r>
      <w:r w:rsidRPr="006B0644">
        <w:rPr>
          <w:rFonts w:eastAsia="Times New Roman"/>
          <w14:ligatures w14:val="none"/>
        </w:rPr>
        <w:t>З</w:t>
      </w:r>
      <w:r w:rsidRPr="006B0644">
        <w:rPr>
          <w:rFonts w:eastAsia="Times New Roman"/>
          <w:spacing w:val="-12"/>
          <w14:ligatures w14:val="none"/>
        </w:rPr>
        <w:t xml:space="preserve"> </w:t>
      </w:r>
      <w:r w:rsidRPr="006B0644">
        <w:rPr>
          <w:rFonts w:eastAsia="Times New Roman"/>
          <w14:ligatures w14:val="none"/>
        </w:rPr>
        <w:t>ЛАБОРАТОРНИХ</w:t>
      </w:r>
      <w:r w:rsidRPr="006B0644">
        <w:rPr>
          <w:rFonts w:eastAsia="Times New Roman"/>
          <w:spacing w:val="-10"/>
          <w14:ligatures w14:val="none"/>
        </w:rPr>
        <w:t xml:space="preserve"> </w:t>
      </w:r>
      <w:r w:rsidRPr="006B0644">
        <w:rPr>
          <w:rFonts w:eastAsia="Times New Roman"/>
          <w14:ligatures w14:val="none"/>
        </w:rPr>
        <w:t xml:space="preserve">РОБІТ </w:t>
      </w:r>
    </w:p>
    <w:p w:rsidR="005E36EA" w:rsidRPr="006B0644" w:rsidRDefault="005E36EA" w:rsidP="005E36EA">
      <w:pPr>
        <w:widowControl w:val="0"/>
        <w:autoSpaceDE w:val="0"/>
        <w:autoSpaceDN w:val="0"/>
        <w:spacing w:after="0" w:line="360" w:lineRule="auto"/>
        <w:jc w:val="center"/>
        <w:rPr>
          <w:rFonts w:eastAsia="Times New Roman"/>
          <w14:ligatures w14:val="none"/>
        </w:rPr>
      </w:pPr>
      <w:r w:rsidRPr="006B0644">
        <w:rPr>
          <w:rFonts w:eastAsia="Times New Roman"/>
          <w14:ligatures w14:val="none"/>
        </w:rPr>
        <w:t>З</w:t>
      </w:r>
      <w:r w:rsidRPr="006B0644">
        <w:rPr>
          <w:rFonts w:eastAsia="Times New Roman"/>
          <w:spacing w:val="-6"/>
          <w14:ligatures w14:val="none"/>
        </w:rPr>
        <w:t xml:space="preserve"> </w:t>
      </w:r>
      <w:r w:rsidRPr="006B0644">
        <w:rPr>
          <w:rFonts w:eastAsia="Times New Roman"/>
          <w14:ligatures w14:val="none"/>
        </w:rPr>
        <w:t>НАВЧАЛЬНОЇ</w:t>
      </w:r>
      <w:r w:rsidRPr="006B0644">
        <w:rPr>
          <w:rFonts w:eastAsia="Times New Roman"/>
          <w:spacing w:val="-7"/>
          <w14:ligatures w14:val="none"/>
        </w:rPr>
        <w:t xml:space="preserve"> </w:t>
      </w:r>
      <w:r w:rsidRPr="006B0644">
        <w:rPr>
          <w:rFonts w:eastAsia="Times New Roman"/>
          <w:spacing w:val="-2"/>
          <w14:ligatures w14:val="none"/>
        </w:rPr>
        <w:t>ДИСЦИПЛІНИ</w:t>
      </w:r>
    </w:p>
    <w:p w:rsidR="005E36EA" w:rsidRPr="006B0644" w:rsidRDefault="005E36EA" w:rsidP="005E36EA">
      <w:pPr>
        <w:widowControl w:val="0"/>
        <w:autoSpaceDE w:val="0"/>
        <w:autoSpaceDN w:val="0"/>
        <w:spacing w:after="0" w:line="360" w:lineRule="auto"/>
        <w:jc w:val="center"/>
        <w:rPr>
          <w:rFonts w:eastAsia="Times New Roman"/>
          <w:b/>
          <w:bCs/>
          <w14:ligatures w14:val="none"/>
        </w:rPr>
      </w:pPr>
      <w:r w:rsidRPr="006B0644">
        <w:rPr>
          <w:rFonts w:eastAsia="Times New Roman"/>
          <w:b/>
          <w:bCs/>
          <w14:ligatures w14:val="none"/>
        </w:rPr>
        <w:t>«</w:t>
      </w:r>
      <w:r w:rsidRPr="004157AF">
        <w:rPr>
          <w:rFonts w:eastAsia="Times New Roman"/>
          <w:b/>
          <w:bCs/>
          <w14:ligatures w14:val="none"/>
        </w:rPr>
        <w:t>ТЕСТУВАННЯ ПРОГРАМНОГО ЗАБЕЗПЕЧЕННЯ</w:t>
      </w:r>
      <w:r w:rsidRPr="006B0644">
        <w:rPr>
          <w:rFonts w:eastAsia="Times New Roman"/>
          <w:b/>
          <w:bCs/>
          <w:spacing w:val="-2"/>
          <w14:ligatures w14:val="none"/>
        </w:rPr>
        <w:t>»</w:t>
      </w:r>
    </w:p>
    <w:p w:rsidR="005E36EA" w:rsidRPr="006B0644" w:rsidRDefault="005E36EA" w:rsidP="005E36EA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:b/>
          <w14:ligatures w14:val="none"/>
        </w:rPr>
      </w:pPr>
    </w:p>
    <w:p w:rsidR="005E36EA" w:rsidRPr="006B0644" w:rsidRDefault="005E36EA" w:rsidP="005E36EA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:b/>
          <w14:ligatures w14:val="none"/>
        </w:rPr>
      </w:pPr>
    </w:p>
    <w:p w:rsidR="005E36EA" w:rsidRPr="006B0644" w:rsidRDefault="005E36EA" w:rsidP="005E36EA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:b/>
          <w14:ligatures w14:val="none"/>
        </w:rPr>
      </w:pPr>
    </w:p>
    <w:p w:rsidR="005E36EA" w:rsidRPr="006B0644" w:rsidRDefault="005E36EA" w:rsidP="005E36EA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:b/>
          <w14:ligatures w14:val="none"/>
        </w:rPr>
      </w:pPr>
    </w:p>
    <w:p w:rsidR="005E36EA" w:rsidRPr="004157AF" w:rsidRDefault="005E36EA" w:rsidP="005E36EA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:b/>
          <w14:ligatures w14:val="none"/>
        </w:rPr>
      </w:pPr>
    </w:p>
    <w:p w:rsidR="005E36EA" w:rsidRPr="006B0644" w:rsidRDefault="005E36EA" w:rsidP="005E36EA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:b/>
          <w14:ligatures w14:val="none"/>
        </w:rPr>
      </w:pPr>
    </w:p>
    <w:p w:rsidR="005E36EA" w:rsidRPr="006B0644" w:rsidRDefault="005E36EA" w:rsidP="005E36EA">
      <w:pPr>
        <w:widowControl w:val="0"/>
        <w:autoSpaceDE w:val="0"/>
        <w:autoSpaceDN w:val="0"/>
        <w:spacing w:before="321" w:after="0" w:line="240" w:lineRule="auto"/>
        <w:ind w:firstLine="0"/>
        <w:rPr>
          <w:rFonts w:eastAsia="Times New Roman"/>
          <w:b/>
          <w14:ligatures w14:val="none"/>
        </w:rPr>
      </w:pPr>
    </w:p>
    <w:p w:rsidR="005E36EA" w:rsidRPr="006B0644" w:rsidRDefault="005E36EA" w:rsidP="005E36EA">
      <w:pPr>
        <w:widowControl w:val="0"/>
        <w:autoSpaceDE w:val="0"/>
        <w:autoSpaceDN w:val="0"/>
        <w:spacing w:after="0" w:line="360" w:lineRule="auto"/>
        <w:ind w:left="4961" w:firstLine="0"/>
        <w:rPr>
          <w:rFonts w:eastAsia="Times New Roman"/>
          <w14:ligatures w14:val="none"/>
        </w:rPr>
      </w:pPr>
      <w:r w:rsidRPr="006B0644">
        <w:rPr>
          <w:rFonts w:eastAsia="Times New Roman"/>
          <w14:ligatures w14:val="none"/>
        </w:rPr>
        <w:t>Виконав:</w:t>
      </w:r>
      <w:r w:rsidRPr="006B0644">
        <w:rPr>
          <w:rFonts w:eastAsia="Times New Roman"/>
          <w:spacing w:val="61"/>
          <w14:ligatures w14:val="none"/>
        </w:rPr>
        <w:t xml:space="preserve"> </w:t>
      </w:r>
      <w:r w:rsidRPr="006B0644">
        <w:rPr>
          <w:rFonts w:eastAsia="Times New Roman"/>
          <w14:ligatures w14:val="none"/>
        </w:rPr>
        <w:t>студент</w:t>
      </w:r>
      <w:r w:rsidRPr="006B0644">
        <w:rPr>
          <w:rFonts w:eastAsia="Times New Roman"/>
          <w:spacing w:val="-5"/>
          <w14:ligatures w14:val="none"/>
        </w:rPr>
        <w:t xml:space="preserve"> </w:t>
      </w:r>
      <w:r w:rsidRPr="006B0644">
        <w:rPr>
          <w:rFonts w:eastAsia="Times New Roman"/>
          <w:spacing w:val="-2"/>
          <w14:ligatures w14:val="none"/>
        </w:rPr>
        <w:t>групи КН-22-1(а)</w:t>
      </w:r>
    </w:p>
    <w:p w:rsidR="005E36EA" w:rsidRPr="006B0644" w:rsidRDefault="005E36EA" w:rsidP="005E36EA">
      <w:pPr>
        <w:widowControl w:val="0"/>
        <w:autoSpaceDE w:val="0"/>
        <w:autoSpaceDN w:val="0"/>
        <w:spacing w:after="0" w:line="360" w:lineRule="auto"/>
        <w:ind w:left="4961" w:right="1130" w:firstLine="0"/>
        <w:rPr>
          <w:rFonts w:eastAsia="Times New Roman"/>
          <w14:ligatures w14:val="none"/>
        </w:rPr>
      </w:pPr>
      <w:proofErr w:type="spellStart"/>
      <w:r w:rsidRPr="006B0644">
        <w:rPr>
          <w:rFonts w:eastAsia="Times New Roman"/>
          <w14:ligatures w14:val="none"/>
        </w:rPr>
        <w:t>Панцюк</w:t>
      </w:r>
      <w:proofErr w:type="spellEnd"/>
      <w:r w:rsidRPr="006B0644">
        <w:rPr>
          <w:rFonts w:eastAsia="Times New Roman"/>
          <w14:ligatures w14:val="none"/>
        </w:rPr>
        <w:t xml:space="preserve"> К.В.</w:t>
      </w:r>
      <w:r w:rsidRPr="006B0644">
        <w:rPr>
          <w:rFonts w:eastAsia="Times New Roman"/>
          <w14:ligatures w14:val="none"/>
        </w:rPr>
        <w:br/>
        <w:t>Перевірив:</w:t>
      </w:r>
    </w:p>
    <w:p w:rsidR="005E36EA" w:rsidRPr="006B0644" w:rsidRDefault="005E36EA" w:rsidP="005E36EA">
      <w:pPr>
        <w:widowControl w:val="0"/>
        <w:autoSpaceDE w:val="0"/>
        <w:autoSpaceDN w:val="0"/>
        <w:spacing w:after="0" w:line="360" w:lineRule="auto"/>
        <w:ind w:left="4961" w:right="1130" w:firstLine="0"/>
        <w:rPr>
          <w:rFonts w:eastAsia="Times New Roman"/>
          <w14:ligatures w14:val="none"/>
        </w:rPr>
      </w:pPr>
      <w:proofErr w:type="spellStart"/>
      <w:r>
        <w:rPr>
          <w:rFonts w:eastAsia="Times New Roman"/>
          <w:spacing w:val="-10"/>
          <w14:ligatures w14:val="none"/>
        </w:rPr>
        <w:t>старш</w:t>
      </w:r>
      <w:proofErr w:type="spellEnd"/>
      <w:r>
        <w:rPr>
          <w:rFonts w:eastAsia="Times New Roman"/>
          <w:spacing w:val="-10"/>
          <w14:ligatures w14:val="none"/>
        </w:rPr>
        <w:t xml:space="preserve">. </w:t>
      </w:r>
      <w:proofErr w:type="spellStart"/>
      <w:r>
        <w:rPr>
          <w:rFonts w:eastAsia="Times New Roman"/>
          <w:spacing w:val="-10"/>
          <w14:ligatures w14:val="none"/>
        </w:rPr>
        <w:t>викл</w:t>
      </w:r>
      <w:proofErr w:type="spellEnd"/>
      <w:r>
        <w:rPr>
          <w:rFonts w:eastAsia="Times New Roman"/>
          <w:spacing w:val="-10"/>
          <w14:ligatures w14:val="none"/>
        </w:rPr>
        <w:t>.</w:t>
      </w:r>
      <w:r w:rsidRPr="006B0644">
        <w:rPr>
          <w:rFonts w:eastAsia="Times New Roman"/>
          <w:spacing w:val="-10"/>
          <w14:ligatures w14:val="none"/>
        </w:rPr>
        <w:t xml:space="preserve"> кафедри АІС</w:t>
      </w:r>
      <w:r w:rsidRPr="006B0644">
        <w:rPr>
          <w:rFonts w:eastAsia="Times New Roman"/>
          <w14:ligatures w14:val="none"/>
        </w:rPr>
        <w:t xml:space="preserve"> </w:t>
      </w:r>
    </w:p>
    <w:p w:rsidR="005E36EA" w:rsidRPr="006B0644" w:rsidRDefault="005E36EA" w:rsidP="005E36EA">
      <w:pPr>
        <w:widowControl w:val="0"/>
        <w:autoSpaceDE w:val="0"/>
        <w:autoSpaceDN w:val="0"/>
        <w:spacing w:after="0" w:line="360" w:lineRule="auto"/>
        <w:ind w:left="4961" w:right="1130" w:firstLine="0"/>
        <w:rPr>
          <w:rFonts w:eastAsia="Times New Roman"/>
          <w14:ligatures w14:val="none"/>
        </w:rPr>
      </w:pPr>
      <w:proofErr w:type="spellStart"/>
      <w:r w:rsidRPr="004157AF">
        <w:rPr>
          <w:rFonts w:eastAsia="Times New Roman"/>
          <w14:ligatures w14:val="none"/>
        </w:rPr>
        <w:t>Бельська</w:t>
      </w:r>
      <w:proofErr w:type="spellEnd"/>
      <w:r w:rsidRPr="006B0644">
        <w:rPr>
          <w:rFonts w:eastAsia="Times New Roman"/>
          <w14:ligatures w14:val="none"/>
        </w:rPr>
        <w:t xml:space="preserve"> </w:t>
      </w:r>
      <w:r>
        <w:rPr>
          <w:rFonts w:eastAsia="Times New Roman"/>
          <w14:ligatures w14:val="none"/>
        </w:rPr>
        <w:t>В</w:t>
      </w:r>
      <w:r w:rsidRPr="006B0644">
        <w:rPr>
          <w:rFonts w:eastAsia="Times New Roman"/>
          <w14:ligatures w14:val="none"/>
        </w:rPr>
        <w:t>.</w:t>
      </w:r>
      <w:r>
        <w:rPr>
          <w:rFonts w:eastAsia="Times New Roman"/>
          <w14:ligatures w14:val="none"/>
        </w:rPr>
        <w:t>Ю</w:t>
      </w:r>
      <w:r w:rsidRPr="006B0644">
        <w:rPr>
          <w:rFonts w:eastAsia="Times New Roman"/>
          <w14:ligatures w14:val="none"/>
        </w:rPr>
        <w:t>.</w:t>
      </w:r>
    </w:p>
    <w:p w:rsidR="005E36EA" w:rsidRPr="006B0644" w:rsidRDefault="005E36EA" w:rsidP="005E36EA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14:ligatures w14:val="none"/>
        </w:rPr>
      </w:pPr>
    </w:p>
    <w:p w:rsidR="005E36EA" w:rsidRPr="006B0644" w:rsidRDefault="005E36EA" w:rsidP="005E36EA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14:ligatures w14:val="none"/>
        </w:rPr>
      </w:pPr>
    </w:p>
    <w:p w:rsidR="005E36EA" w:rsidRPr="006B0644" w:rsidRDefault="005E36EA" w:rsidP="005E36EA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14:ligatures w14:val="none"/>
        </w:rPr>
      </w:pPr>
    </w:p>
    <w:p w:rsidR="005E36EA" w:rsidRPr="006B0644" w:rsidRDefault="005E36EA" w:rsidP="005E36EA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14:ligatures w14:val="none"/>
        </w:rPr>
      </w:pPr>
    </w:p>
    <w:p w:rsidR="005E36EA" w:rsidRPr="006B0644" w:rsidRDefault="005E36EA" w:rsidP="005E36EA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14:ligatures w14:val="none"/>
        </w:rPr>
      </w:pPr>
    </w:p>
    <w:p w:rsidR="005E36EA" w:rsidRPr="006B0644" w:rsidRDefault="005E36EA" w:rsidP="005E36EA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14:ligatures w14:val="none"/>
        </w:rPr>
      </w:pPr>
    </w:p>
    <w:p w:rsidR="005E36EA" w:rsidRPr="006B0644" w:rsidRDefault="005E36EA" w:rsidP="005E36EA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14:ligatures w14:val="none"/>
        </w:rPr>
      </w:pPr>
    </w:p>
    <w:p w:rsidR="005E36EA" w:rsidRPr="006B0644" w:rsidRDefault="005E36EA" w:rsidP="005E36EA">
      <w:pPr>
        <w:widowControl w:val="0"/>
        <w:autoSpaceDE w:val="0"/>
        <w:autoSpaceDN w:val="0"/>
        <w:spacing w:before="316" w:after="0" w:line="240" w:lineRule="auto"/>
        <w:ind w:firstLine="0"/>
        <w:rPr>
          <w:rFonts w:eastAsia="Times New Roman"/>
          <w14:ligatures w14:val="none"/>
        </w:rPr>
      </w:pPr>
    </w:p>
    <w:p w:rsidR="005E36EA" w:rsidRPr="006B0644" w:rsidRDefault="005E36EA" w:rsidP="005E36EA">
      <w:pPr>
        <w:widowControl w:val="0"/>
        <w:tabs>
          <w:tab w:val="left" w:pos="2463"/>
        </w:tabs>
        <w:autoSpaceDE w:val="0"/>
        <w:autoSpaceDN w:val="0"/>
        <w:spacing w:after="0" w:line="360" w:lineRule="auto"/>
        <w:ind w:firstLine="0"/>
        <w:jc w:val="center"/>
        <w:rPr>
          <w:rFonts w:eastAsia="Times New Roman"/>
          <w14:ligatures w14:val="none"/>
        </w:rPr>
      </w:pPr>
      <w:r w:rsidRPr="006B0644">
        <w:rPr>
          <w:rFonts w:eastAsia="Times New Roman"/>
          <w14:ligatures w14:val="none"/>
        </w:rPr>
        <w:t>КРЕМЕНЧУК</w:t>
      </w:r>
      <w:r w:rsidRPr="006B0644">
        <w:rPr>
          <w:rFonts w:eastAsia="Times New Roman"/>
          <w:spacing w:val="-8"/>
          <w14:ligatures w14:val="none"/>
        </w:rPr>
        <w:t xml:space="preserve"> </w:t>
      </w:r>
      <w:r w:rsidRPr="006B0644">
        <w:rPr>
          <w:rFonts w:eastAsia="Times New Roman"/>
          <w:spacing w:val="-5"/>
          <w14:ligatures w14:val="none"/>
        </w:rPr>
        <w:t>20</w:t>
      </w:r>
      <w:r w:rsidRPr="006B0644">
        <w:rPr>
          <w:rFonts w:eastAsia="Times New Roman"/>
          <w14:ligatures w14:val="none"/>
        </w:rPr>
        <w:t>26</w:t>
      </w:r>
    </w:p>
    <w:p w:rsidR="005E36EA" w:rsidRPr="005E36EA" w:rsidRDefault="005E36EA" w:rsidP="005E36EA">
      <w:pPr>
        <w:spacing w:after="0" w:line="360" w:lineRule="auto"/>
        <w:jc w:val="center"/>
        <w:rPr>
          <w:b/>
          <w:bCs/>
          <w:lang w:val="ru-RU"/>
        </w:rPr>
      </w:pPr>
      <w:proofErr w:type="spellStart"/>
      <w:r w:rsidRPr="005E36EA">
        <w:rPr>
          <w:b/>
          <w:bCs/>
          <w:lang w:val="ru-RU"/>
        </w:rPr>
        <w:lastRenderedPageBreak/>
        <w:t>Лабораторна</w:t>
      </w:r>
      <w:proofErr w:type="spellEnd"/>
      <w:r w:rsidRPr="005E36EA">
        <w:rPr>
          <w:b/>
          <w:bCs/>
          <w:lang w:val="ru-RU"/>
        </w:rPr>
        <w:t xml:space="preserve"> робота </w:t>
      </w:r>
      <w:r>
        <w:rPr>
          <w:b/>
          <w:bCs/>
          <w:lang w:val="ru-RU"/>
        </w:rPr>
        <w:t>№</w:t>
      </w:r>
      <w:r w:rsidRPr="005E36EA">
        <w:rPr>
          <w:b/>
          <w:bCs/>
          <w:lang w:val="ru-RU"/>
        </w:rPr>
        <w:t>5</w:t>
      </w:r>
    </w:p>
    <w:p w:rsidR="005E36EA" w:rsidRPr="005E36EA" w:rsidRDefault="005E36EA" w:rsidP="005E36EA">
      <w:pPr>
        <w:spacing w:after="0" w:line="360" w:lineRule="auto"/>
        <w:rPr>
          <w:b/>
          <w:bCs/>
          <w:lang w:val="ru-RU"/>
        </w:rPr>
      </w:pPr>
      <w:r w:rsidRPr="005E36EA">
        <w:rPr>
          <w:lang w:val="ru-RU"/>
        </w:rPr>
        <w:tab/>
      </w:r>
      <w:r w:rsidRPr="005E36EA">
        <w:rPr>
          <w:b/>
          <w:bCs/>
          <w:lang w:val="ru-RU"/>
        </w:rPr>
        <w:t xml:space="preserve">Тема: </w:t>
      </w:r>
      <w:proofErr w:type="spellStart"/>
      <w:r w:rsidRPr="005E36EA">
        <w:rPr>
          <w:b/>
          <w:bCs/>
          <w:lang w:val="ru-RU"/>
        </w:rPr>
        <w:t>Тестування</w:t>
      </w:r>
      <w:proofErr w:type="spellEnd"/>
      <w:r w:rsidRPr="005E36EA">
        <w:rPr>
          <w:b/>
          <w:bCs/>
          <w:lang w:val="ru-RU"/>
        </w:rPr>
        <w:t xml:space="preserve"> </w:t>
      </w:r>
      <w:proofErr w:type="spellStart"/>
      <w:r w:rsidRPr="005E36EA">
        <w:rPr>
          <w:b/>
          <w:bCs/>
          <w:lang w:val="ru-RU"/>
        </w:rPr>
        <w:t>мобільних</w:t>
      </w:r>
      <w:proofErr w:type="spellEnd"/>
      <w:r w:rsidRPr="005E36EA">
        <w:rPr>
          <w:b/>
          <w:bCs/>
          <w:lang w:val="ru-RU"/>
        </w:rPr>
        <w:t xml:space="preserve"> </w:t>
      </w:r>
      <w:proofErr w:type="spellStart"/>
      <w:r w:rsidRPr="005E36EA">
        <w:rPr>
          <w:b/>
          <w:bCs/>
          <w:lang w:val="ru-RU"/>
        </w:rPr>
        <w:t>додатків</w:t>
      </w:r>
      <w:proofErr w:type="spellEnd"/>
      <w:r w:rsidRPr="005E36EA">
        <w:rPr>
          <w:b/>
          <w:bCs/>
          <w:lang w:val="ru-RU"/>
        </w:rPr>
        <w:t>.</w:t>
      </w:r>
    </w:p>
    <w:p w:rsidR="009B10B0" w:rsidRDefault="005E36EA" w:rsidP="005E36EA">
      <w:pPr>
        <w:spacing w:after="0" w:line="360" w:lineRule="auto"/>
        <w:rPr>
          <w:lang w:val="ru-RU"/>
        </w:rPr>
      </w:pPr>
      <w:r w:rsidRPr="005E36EA">
        <w:rPr>
          <w:lang w:val="ru-RU"/>
        </w:rPr>
        <w:tab/>
      </w:r>
      <w:r w:rsidRPr="005E36EA">
        <w:rPr>
          <w:b/>
          <w:bCs/>
          <w:lang w:val="ru-RU"/>
        </w:rPr>
        <w:t>Мета:</w:t>
      </w:r>
      <w:r w:rsidRPr="005E36EA">
        <w:rPr>
          <w:lang w:val="ru-RU"/>
        </w:rPr>
        <w:t xml:space="preserve"> </w:t>
      </w:r>
      <w:proofErr w:type="spellStart"/>
      <w:r w:rsidRPr="005E36EA">
        <w:rPr>
          <w:lang w:val="ru-RU"/>
        </w:rPr>
        <w:t>освоєння</w:t>
      </w:r>
      <w:proofErr w:type="spellEnd"/>
      <w:r w:rsidRPr="005E36EA">
        <w:rPr>
          <w:lang w:val="ru-RU"/>
        </w:rPr>
        <w:t xml:space="preserve"> </w:t>
      </w:r>
      <w:proofErr w:type="spellStart"/>
      <w:r w:rsidRPr="005E36EA">
        <w:rPr>
          <w:lang w:val="ru-RU"/>
        </w:rPr>
        <w:t>навичок</w:t>
      </w:r>
      <w:proofErr w:type="spellEnd"/>
      <w:r w:rsidRPr="005E36EA">
        <w:rPr>
          <w:lang w:val="ru-RU"/>
        </w:rPr>
        <w:t xml:space="preserve"> при </w:t>
      </w:r>
      <w:proofErr w:type="spellStart"/>
      <w:r w:rsidRPr="005E36EA">
        <w:rPr>
          <w:lang w:val="ru-RU"/>
        </w:rPr>
        <w:t>тестуванні</w:t>
      </w:r>
      <w:proofErr w:type="spellEnd"/>
      <w:r w:rsidRPr="005E36EA">
        <w:rPr>
          <w:lang w:val="ru-RU"/>
        </w:rPr>
        <w:t xml:space="preserve"> </w:t>
      </w:r>
      <w:proofErr w:type="spellStart"/>
      <w:r w:rsidRPr="005E36EA">
        <w:rPr>
          <w:lang w:val="ru-RU"/>
        </w:rPr>
        <w:t>мобільних</w:t>
      </w:r>
      <w:proofErr w:type="spellEnd"/>
      <w:r w:rsidRPr="005E36EA">
        <w:rPr>
          <w:lang w:val="ru-RU"/>
        </w:rPr>
        <w:t xml:space="preserve"> </w:t>
      </w:r>
      <w:proofErr w:type="spellStart"/>
      <w:r w:rsidRPr="005E36EA">
        <w:rPr>
          <w:lang w:val="ru-RU"/>
        </w:rPr>
        <w:t>додатків</w:t>
      </w:r>
      <w:proofErr w:type="spellEnd"/>
      <w:r w:rsidRPr="005E36EA">
        <w:rPr>
          <w:lang w:val="ru-RU"/>
        </w:rPr>
        <w:t xml:space="preserve"> та </w:t>
      </w:r>
      <w:proofErr w:type="spellStart"/>
      <w:r w:rsidRPr="005E36EA">
        <w:rPr>
          <w:lang w:val="ru-RU"/>
        </w:rPr>
        <w:t>мобільних</w:t>
      </w:r>
      <w:proofErr w:type="spellEnd"/>
      <w:r w:rsidRPr="005E36EA">
        <w:rPr>
          <w:lang w:val="ru-RU"/>
        </w:rPr>
        <w:t xml:space="preserve"> </w:t>
      </w:r>
      <w:proofErr w:type="spellStart"/>
      <w:r w:rsidRPr="005E36EA">
        <w:rPr>
          <w:lang w:val="ru-RU"/>
        </w:rPr>
        <w:t>версій</w:t>
      </w:r>
      <w:proofErr w:type="spellEnd"/>
      <w:r w:rsidRPr="005E36EA">
        <w:rPr>
          <w:lang w:val="ru-RU"/>
        </w:rPr>
        <w:t xml:space="preserve"> сайту.</w:t>
      </w:r>
    </w:p>
    <w:p w:rsidR="005E36EA" w:rsidRDefault="005E36EA" w:rsidP="005E36EA">
      <w:pPr>
        <w:spacing w:after="0" w:line="360" w:lineRule="auto"/>
        <w:jc w:val="center"/>
        <w:rPr>
          <w:b/>
          <w:bCs/>
        </w:rPr>
      </w:pPr>
      <w:r>
        <w:rPr>
          <w:b/>
          <w:bCs/>
        </w:rPr>
        <w:t>Порядок виконання лабораторної роботи</w:t>
      </w:r>
    </w:p>
    <w:p w:rsidR="005E36EA" w:rsidRPr="005E36EA" w:rsidRDefault="005E36EA" w:rsidP="005E36EA">
      <w:pPr>
        <w:numPr>
          <w:ilvl w:val="1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szCs w:val="22"/>
          <w14:ligatures w14:val="none"/>
        </w:rPr>
      </w:pPr>
      <w:r w:rsidRPr="005E36EA">
        <w:rPr>
          <w:szCs w:val="22"/>
          <w14:ligatures w14:val="none"/>
        </w:rPr>
        <w:t>Опрацюйте теоретичний матеріал в лабораторній роботі та матеріалів отриманих під час лекційного заняття.</w:t>
      </w:r>
    </w:p>
    <w:p w:rsidR="005E36EA" w:rsidRPr="005E36EA" w:rsidRDefault="005E36EA" w:rsidP="005E36EA">
      <w:pPr>
        <w:numPr>
          <w:ilvl w:val="1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szCs w:val="22"/>
          <w14:ligatures w14:val="none"/>
        </w:rPr>
      </w:pPr>
      <w:r w:rsidRPr="005E36EA">
        <w:rPr>
          <w:szCs w:val="22"/>
          <w14:ligatures w14:val="none"/>
        </w:rPr>
        <w:t>Для тестування мобільної версії сайту або мобільного додатку можете обрати самостійно або використати сайти з лабораторної роботи 1.</w:t>
      </w:r>
    </w:p>
    <w:p w:rsidR="005E36EA" w:rsidRPr="005E36EA" w:rsidRDefault="005E36EA" w:rsidP="005E36EA">
      <w:pPr>
        <w:numPr>
          <w:ilvl w:val="1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szCs w:val="22"/>
          <w14:ligatures w14:val="none"/>
        </w:rPr>
      </w:pPr>
      <w:r w:rsidRPr="005E36EA">
        <w:rPr>
          <w:szCs w:val="22"/>
          <w14:ligatures w14:val="none"/>
        </w:rPr>
        <w:t>Створіть в</w:t>
      </w:r>
      <w:r w:rsidRPr="005E36EA">
        <w:rPr>
          <w:szCs w:val="22"/>
          <w:lang w:val="ru-RU"/>
          <w14:ligatures w14:val="none"/>
        </w:rPr>
        <w:t xml:space="preserve"> </w:t>
      </w:r>
      <w:r w:rsidRPr="005E36EA">
        <w:rPr>
          <w:szCs w:val="22"/>
          <w14:ligatures w14:val="none"/>
        </w:rPr>
        <w:t>3 баг-репорти при тестуванні мобільного додатку або сайту.</w:t>
      </w:r>
    </w:p>
    <w:p w:rsidR="005E36EA" w:rsidRPr="005E36EA" w:rsidRDefault="005E36EA" w:rsidP="005E36EA">
      <w:pPr>
        <w:numPr>
          <w:ilvl w:val="1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szCs w:val="22"/>
          <w14:ligatures w14:val="none"/>
        </w:rPr>
      </w:pPr>
      <w:r w:rsidRPr="005E36EA">
        <w:rPr>
          <w:szCs w:val="22"/>
          <w14:ligatures w14:val="none"/>
        </w:rPr>
        <w:t xml:space="preserve">Вказати в звіті скріншоти створених баг-репорті дотримуючись всіх вимог, всі вкладені скріншоти з багами відобразити в звіті (якщо це відео матеріал, відобразити посилання на нього в Гугл Диск або </w:t>
      </w:r>
      <w:proofErr w:type="spellStart"/>
      <w:r w:rsidRPr="005E36EA">
        <w:rPr>
          <w:szCs w:val="22"/>
          <w14:ligatures w14:val="none"/>
        </w:rPr>
        <w:t>файлообмінник</w:t>
      </w:r>
      <w:proofErr w:type="spellEnd"/>
      <w:r w:rsidRPr="005E36EA">
        <w:rPr>
          <w:szCs w:val="22"/>
          <w14:ligatures w14:val="none"/>
        </w:rPr>
        <w:t xml:space="preserve">). </w:t>
      </w:r>
    </w:p>
    <w:p w:rsidR="005E36EA" w:rsidRPr="005E36EA" w:rsidRDefault="005E36EA" w:rsidP="005E36EA">
      <w:pPr>
        <w:numPr>
          <w:ilvl w:val="1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szCs w:val="22"/>
          <w14:ligatures w14:val="none"/>
        </w:rPr>
      </w:pPr>
      <w:r w:rsidRPr="005E36EA">
        <w:rPr>
          <w:szCs w:val="22"/>
          <w14:ligatures w14:val="none"/>
        </w:rPr>
        <w:t xml:space="preserve">Створіть </w:t>
      </w:r>
      <w:proofErr w:type="spellStart"/>
      <w:r w:rsidRPr="005E36EA">
        <w:rPr>
          <w:szCs w:val="22"/>
          <w14:ligatures w14:val="none"/>
        </w:rPr>
        <w:t>чекліст</w:t>
      </w:r>
      <w:proofErr w:type="spellEnd"/>
      <w:r w:rsidRPr="005E36EA">
        <w:rPr>
          <w:szCs w:val="22"/>
          <w14:ligatures w14:val="none"/>
        </w:rPr>
        <w:t xml:space="preserve"> для </w:t>
      </w:r>
      <w:proofErr w:type="spellStart"/>
      <w:r w:rsidRPr="005E36EA">
        <w:rPr>
          <w:szCs w:val="22"/>
          <w14:ligatures w14:val="none"/>
        </w:rPr>
        <w:t>тестованого</w:t>
      </w:r>
      <w:proofErr w:type="spellEnd"/>
      <w:r w:rsidRPr="005E36EA">
        <w:rPr>
          <w:szCs w:val="22"/>
          <w14:ligatures w14:val="none"/>
        </w:rPr>
        <w:t xml:space="preserve"> ресурсу, кількість пунктів в </w:t>
      </w:r>
      <w:proofErr w:type="spellStart"/>
      <w:r w:rsidRPr="005E36EA">
        <w:rPr>
          <w:szCs w:val="22"/>
          <w14:ligatures w14:val="none"/>
        </w:rPr>
        <w:t>чекліту</w:t>
      </w:r>
      <w:proofErr w:type="spellEnd"/>
      <w:r w:rsidRPr="005E36EA">
        <w:rPr>
          <w:szCs w:val="22"/>
          <w14:ligatures w14:val="none"/>
        </w:rPr>
        <w:t xml:space="preserve"> не повинна бути менше 15 позицій та виконайте тестування по кожному з пунктів.</w:t>
      </w:r>
    </w:p>
    <w:p w:rsidR="005E36EA" w:rsidRDefault="005E36EA" w:rsidP="005E36EA">
      <w:pPr>
        <w:spacing w:after="0" w:line="360" w:lineRule="auto"/>
        <w:jc w:val="center"/>
        <w:rPr>
          <w:b/>
          <w:bCs/>
        </w:rPr>
      </w:pPr>
      <w:r w:rsidRPr="005E36EA">
        <w:rPr>
          <w:b/>
          <w:bCs/>
        </w:rPr>
        <w:t>Виконання лабораторної роботи</w:t>
      </w:r>
    </w:p>
    <w:p w:rsidR="005E36EA" w:rsidRDefault="00A9184B" w:rsidP="00A9184B">
      <w:pPr>
        <w:spacing w:after="0" w:line="360" w:lineRule="auto"/>
        <w:jc w:val="both"/>
      </w:pPr>
      <w:r>
        <w:t>1.Створення баг – репортів:</w:t>
      </w:r>
    </w:p>
    <w:p w:rsidR="00A9184B" w:rsidRDefault="00A9184B" w:rsidP="00A9184B">
      <w:pPr>
        <w:spacing w:after="0" w:line="360" w:lineRule="auto"/>
        <w:jc w:val="center"/>
      </w:pPr>
      <w:r w:rsidRPr="00A9184B">
        <w:rPr>
          <w:noProof/>
        </w:rPr>
        <w:lastRenderedPageBreak/>
        <w:drawing>
          <wp:inline distT="0" distB="0" distL="0" distR="0" wp14:anchorId="0690F65E" wp14:editId="7DA9F930">
            <wp:extent cx="2430780" cy="5264823"/>
            <wp:effectExtent l="0" t="0" r="7620" b="0"/>
            <wp:docPr id="10361680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1680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35148" cy="5274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84B" w:rsidRDefault="00A9184B" w:rsidP="00A9184B">
      <w:pPr>
        <w:spacing w:after="0" w:line="360" w:lineRule="auto"/>
        <w:jc w:val="center"/>
      </w:pPr>
    </w:p>
    <w:p w:rsidR="00A9184B" w:rsidRDefault="00A9184B" w:rsidP="00A9184B">
      <w:pPr>
        <w:spacing w:after="0" w:line="360" w:lineRule="auto"/>
        <w:jc w:val="center"/>
      </w:pPr>
      <w:r>
        <w:t>Рисунок 5.1 – Скріншот до баг – р</w:t>
      </w:r>
      <w:r w:rsidR="00FC5B11">
        <w:t>е</w:t>
      </w:r>
      <w:r>
        <w:t>порту №1</w:t>
      </w:r>
    </w:p>
    <w:p w:rsidR="00A9184B" w:rsidRPr="002863EA" w:rsidRDefault="00A9184B" w:rsidP="00A9184B">
      <w:pPr>
        <w:spacing w:after="0" w:line="360" w:lineRule="auto"/>
        <w:jc w:val="both"/>
      </w:pPr>
      <w:r>
        <w:t>Баг – репорт можна побачити за посиланням:</w:t>
      </w:r>
      <w:r w:rsidR="002863EA" w:rsidRPr="002863EA">
        <w:t xml:space="preserve"> </w:t>
      </w:r>
      <w:hyperlink r:id="rId8" w:anchor="gid=973988316" w:history="1">
        <w:r w:rsidR="002863EA" w:rsidRPr="002863EA">
          <w:rPr>
            <w:color w:val="0000FF"/>
            <w:u w:val="single"/>
          </w:rPr>
          <w:t xml:space="preserve">LR_5_Pantsiuk.xlsx - </w:t>
        </w:r>
        <w:proofErr w:type="spellStart"/>
        <w:r w:rsidR="002863EA" w:rsidRPr="002863EA">
          <w:rPr>
            <w:color w:val="0000FF"/>
            <w:u w:val="single"/>
          </w:rPr>
          <w:t>Google</w:t>
        </w:r>
        <w:proofErr w:type="spellEnd"/>
        <w:r w:rsidR="002863EA" w:rsidRPr="002863EA">
          <w:rPr>
            <w:color w:val="0000FF"/>
            <w:u w:val="single"/>
          </w:rPr>
          <w:t xml:space="preserve"> </w:t>
        </w:r>
        <w:proofErr w:type="spellStart"/>
        <w:r w:rsidR="002863EA" w:rsidRPr="002863EA">
          <w:rPr>
            <w:color w:val="0000FF"/>
            <w:u w:val="single"/>
          </w:rPr>
          <w:t>Таблицы</w:t>
        </w:r>
        <w:proofErr w:type="spellEnd"/>
      </w:hyperlink>
    </w:p>
    <w:p w:rsidR="006E22FF" w:rsidRDefault="006E22FF" w:rsidP="006E22FF">
      <w:pPr>
        <w:spacing w:after="0" w:line="360" w:lineRule="auto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4018165</wp:posOffset>
                </wp:positionH>
                <wp:positionV relativeFrom="paragraph">
                  <wp:posOffset>4821728</wp:posOffset>
                </wp:positionV>
                <wp:extent cx="608965" cy="415637"/>
                <wp:effectExtent l="0" t="0" r="19685" b="22860"/>
                <wp:wrapNone/>
                <wp:docPr id="913810777" name="Прямокут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965" cy="41563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48DC51" id="Прямокутник 3" o:spid="_x0000_s1026" style="position:absolute;margin-left:316.4pt;margin-top:379.65pt;width:47.95pt;height:32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" filled="f" strokecolor="#c000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4461510</wp:posOffset>
                </wp:positionH>
                <wp:positionV relativeFrom="paragraph">
                  <wp:posOffset>4378383</wp:posOffset>
                </wp:positionV>
                <wp:extent cx="720436" cy="484909"/>
                <wp:effectExtent l="38100" t="19050" r="22860" b="48895"/>
                <wp:wrapNone/>
                <wp:docPr id="1287513392" name="Пряма зі стрілкою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0436" cy="484909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776A6F5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 зі стрілкою 2" o:spid="_x0000_s1026" type="#_x0000_t32" style="position:absolute;margin-left:351.3pt;margin-top:344.75pt;width:56.75pt;height:38.2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" strokecolor="#c00000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>
            <wp:extent cx="2767840" cy="5994861"/>
            <wp:effectExtent l="0" t="0" r="0" b="6350"/>
            <wp:docPr id="2019262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262521" name="Рисунок 201926252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4426" cy="6009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2FF" w:rsidRDefault="006E22FF" w:rsidP="006E22FF">
      <w:pPr>
        <w:spacing w:after="0" w:line="360" w:lineRule="auto"/>
        <w:jc w:val="center"/>
      </w:pPr>
    </w:p>
    <w:p w:rsidR="006E22FF" w:rsidRDefault="006E22FF" w:rsidP="006E22FF">
      <w:pPr>
        <w:spacing w:after="0" w:line="360" w:lineRule="auto"/>
        <w:jc w:val="center"/>
      </w:pPr>
      <w:r>
        <w:t>Рисунок 5.2 –</w:t>
      </w:r>
      <w:r w:rsidR="00FC5B11">
        <w:t xml:space="preserve"> </w:t>
      </w:r>
      <w:r w:rsidR="00FC5B11" w:rsidRPr="00FC5B11">
        <w:t>Скріншот до баг – репорту №</w:t>
      </w:r>
      <w:r w:rsidR="00FC5B11">
        <w:t>2</w:t>
      </w:r>
    </w:p>
    <w:p w:rsidR="00FC5B11" w:rsidRDefault="00FC5B11" w:rsidP="00FC5B11">
      <w:pPr>
        <w:spacing w:after="0" w:line="360" w:lineRule="auto"/>
        <w:jc w:val="both"/>
      </w:pPr>
      <w:r w:rsidRPr="00FC5B11">
        <w:t>Баг – репорт можна побачити за посиланням:</w:t>
      </w:r>
      <w:r w:rsidR="002863EA" w:rsidRPr="002863EA">
        <w:t xml:space="preserve"> </w:t>
      </w:r>
      <w:hyperlink r:id="rId10" w:anchor="gid=973988316" w:history="1">
        <w:r w:rsidR="002863EA" w:rsidRPr="002863EA">
          <w:rPr>
            <w:color w:val="0000FF"/>
            <w:u w:val="single"/>
          </w:rPr>
          <w:t xml:space="preserve">LR_5_Pantsiuk.xlsx - </w:t>
        </w:r>
        <w:proofErr w:type="spellStart"/>
        <w:r w:rsidR="002863EA" w:rsidRPr="002863EA">
          <w:rPr>
            <w:color w:val="0000FF"/>
            <w:u w:val="single"/>
          </w:rPr>
          <w:t>Google</w:t>
        </w:r>
        <w:proofErr w:type="spellEnd"/>
        <w:r w:rsidR="002863EA" w:rsidRPr="002863EA">
          <w:rPr>
            <w:color w:val="0000FF"/>
            <w:u w:val="single"/>
          </w:rPr>
          <w:t xml:space="preserve"> </w:t>
        </w:r>
        <w:proofErr w:type="spellStart"/>
        <w:r w:rsidR="002863EA" w:rsidRPr="002863EA">
          <w:rPr>
            <w:color w:val="0000FF"/>
            <w:u w:val="single"/>
          </w:rPr>
          <w:t>Таблицы</w:t>
        </w:r>
        <w:proofErr w:type="spellEnd"/>
      </w:hyperlink>
    </w:p>
    <w:p w:rsidR="00FC5B11" w:rsidRDefault="00FC5B11" w:rsidP="00FC5B11">
      <w:pPr>
        <w:spacing w:after="0" w:line="360" w:lineRule="auto"/>
        <w:jc w:val="center"/>
      </w:pPr>
    </w:p>
    <w:p w:rsidR="00FC5B11" w:rsidRDefault="00FC5B11" w:rsidP="00FC5B11">
      <w:pPr>
        <w:spacing w:after="0" w:line="360" w:lineRule="auto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3741074</wp:posOffset>
                </wp:positionH>
                <wp:positionV relativeFrom="paragraph">
                  <wp:posOffset>222019</wp:posOffset>
                </wp:positionV>
                <wp:extent cx="2182091" cy="824346"/>
                <wp:effectExtent l="0" t="57150" r="8890" b="33020"/>
                <wp:wrapNone/>
                <wp:docPr id="1613975240" name="Пряма зі стрілкою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82091" cy="824346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B40CC9" id="Пряма зі стрілкою 6" o:spid="_x0000_s1026" type="#_x0000_t32" style="position:absolute;margin-left:294.55pt;margin-top:17.5pt;width:171.8pt;height:64.9pt;flip:x 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" strokecolor="#c00000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2249805</wp:posOffset>
                </wp:positionH>
                <wp:positionV relativeFrom="paragraph">
                  <wp:posOffset>-22572</wp:posOffset>
                </wp:positionV>
                <wp:extent cx="2064327" cy="445077"/>
                <wp:effectExtent l="19050" t="19050" r="12700" b="12700"/>
                <wp:wrapNone/>
                <wp:docPr id="1358499798" name="Прямокут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27" cy="44507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CF5C80" id="Прямокутник 5" o:spid="_x0000_s1026" style="position:absolute;margin-left:177.15pt;margin-top:-1.8pt;width:162.55pt;height:35.0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" filled="f" strokecolor="#c00000" strokeweight="2.25pt"/>
            </w:pict>
          </mc:Fallback>
        </mc:AlternateContent>
      </w:r>
      <w:r>
        <w:rPr>
          <w:noProof/>
        </w:rPr>
        <w:drawing>
          <wp:inline distT="0" distB="0" distL="0" distR="0">
            <wp:extent cx="1890218" cy="4094019"/>
            <wp:effectExtent l="0" t="0" r="0" b="1905"/>
            <wp:docPr id="10380046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00469" name="Рисунок 10380046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8600" cy="4112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B11" w:rsidRDefault="00FC5B11" w:rsidP="00FC5B11">
      <w:pPr>
        <w:spacing w:after="0" w:line="360" w:lineRule="auto"/>
        <w:jc w:val="center"/>
      </w:pPr>
    </w:p>
    <w:p w:rsidR="00FC5B11" w:rsidRDefault="00FC5B11" w:rsidP="00FC5B11">
      <w:pPr>
        <w:spacing w:after="0" w:line="360" w:lineRule="auto"/>
        <w:jc w:val="center"/>
      </w:pPr>
      <w:r>
        <w:t>Рисунок 5.3 –</w:t>
      </w:r>
      <w:r w:rsidR="00A20490">
        <w:t xml:space="preserve"> </w:t>
      </w:r>
      <w:r w:rsidRPr="00FC5B11">
        <w:t>Скріншот до баг – репорту №</w:t>
      </w:r>
      <w:r w:rsidR="00A20490">
        <w:t>3</w:t>
      </w:r>
    </w:p>
    <w:p w:rsidR="009C2AD4" w:rsidRPr="002863EA" w:rsidRDefault="002863EA" w:rsidP="002863EA">
      <w:pPr>
        <w:spacing w:after="0" w:line="360" w:lineRule="auto"/>
        <w:jc w:val="both"/>
      </w:pPr>
      <w:r w:rsidRPr="002863EA">
        <w:t>Баг – репорт можна побачити за посиланням:</w:t>
      </w:r>
      <w:r w:rsidRPr="002863EA">
        <w:t xml:space="preserve"> </w:t>
      </w:r>
      <w:hyperlink r:id="rId12" w:anchor="gid=973988316" w:history="1">
        <w:r w:rsidRPr="002863EA">
          <w:rPr>
            <w:color w:val="0000FF"/>
            <w:u w:val="single"/>
          </w:rPr>
          <w:t xml:space="preserve">LR_5_Pantsiuk.xlsx - </w:t>
        </w:r>
        <w:proofErr w:type="spellStart"/>
        <w:r w:rsidRPr="002863EA">
          <w:rPr>
            <w:color w:val="0000FF"/>
            <w:u w:val="single"/>
          </w:rPr>
          <w:t>Google</w:t>
        </w:r>
        <w:proofErr w:type="spellEnd"/>
        <w:r w:rsidRPr="002863EA">
          <w:rPr>
            <w:color w:val="0000FF"/>
            <w:u w:val="single"/>
          </w:rPr>
          <w:t xml:space="preserve"> </w:t>
        </w:r>
        <w:proofErr w:type="spellStart"/>
        <w:r w:rsidRPr="002863EA">
          <w:rPr>
            <w:color w:val="0000FF"/>
            <w:u w:val="single"/>
          </w:rPr>
          <w:t>Таблицы</w:t>
        </w:r>
        <w:proofErr w:type="spellEnd"/>
      </w:hyperlink>
    </w:p>
    <w:p w:rsidR="009C2AD4" w:rsidRDefault="009C2AD4" w:rsidP="009C2AD4">
      <w:pPr>
        <w:spacing w:after="0" w:line="360" w:lineRule="auto"/>
        <w:jc w:val="both"/>
        <w:rPr>
          <w:lang w:val="en-US"/>
        </w:rPr>
      </w:pPr>
      <w:r>
        <w:t xml:space="preserve">Наступним етапом є створення </w:t>
      </w:r>
      <w:proofErr w:type="spellStart"/>
      <w:r>
        <w:t>чеклиста</w:t>
      </w:r>
      <w:proofErr w:type="spellEnd"/>
      <w:r>
        <w:t xml:space="preserve"> результат можна побачити за посиланням:</w:t>
      </w:r>
      <w:r w:rsidR="002863EA" w:rsidRPr="002863EA">
        <w:t xml:space="preserve"> </w:t>
      </w:r>
      <w:hyperlink r:id="rId13" w:anchor="gid=973988316" w:history="1">
        <w:r w:rsidR="002863EA" w:rsidRPr="002863EA">
          <w:rPr>
            <w:rStyle w:val="ae"/>
          </w:rPr>
          <w:t xml:space="preserve">LR_5_Pantsiuk.xlsx - </w:t>
        </w:r>
        <w:proofErr w:type="spellStart"/>
        <w:r w:rsidR="002863EA" w:rsidRPr="002863EA">
          <w:rPr>
            <w:rStyle w:val="ae"/>
          </w:rPr>
          <w:t>Google</w:t>
        </w:r>
        <w:proofErr w:type="spellEnd"/>
        <w:r w:rsidR="002863EA" w:rsidRPr="002863EA">
          <w:rPr>
            <w:rStyle w:val="ae"/>
          </w:rPr>
          <w:t xml:space="preserve"> </w:t>
        </w:r>
        <w:proofErr w:type="spellStart"/>
        <w:r w:rsidR="002863EA" w:rsidRPr="002863EA">
          <w:rPr>
            <w:rStyle w:val="ae"/>
          </w:rPr>
          <w:t>Таблицы</w:t>
        </w:r>
        <w:proofErr w:type="spellEnd"/>
      </w:hyperlink>
    </w:p>
    <w:p w:rsidR="002863EA" w:rsidRPr="002863EA" w:rsidRDefault="002863EA" w:rsidP="002863EA">
      <w:pPr>
        <w:spacing w:after="0" w:line="360" w:lineRule="auto"/>
        <w:jc w:val="center"/>
        <w:rPr>
          <w:b/>
          <w:bCs/>
        </w:rPr>
      </w:pPr>
      <w:r w:rsidRPr="002863EA">
        <w:rPr>
          <w:b/>
          <w:bCs/>
        </w:rPr>
        <w:t>Відповіді на контрольні питання</w:t>
      </w:r>
    </w:p>
    <w:p w:rsidR="002863EA" w:rsidRPr="002863EA" w:rsidRDefault="002863EA" w:rsidP="002863EA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rStyle w:val="af4"/>
          <w:b w:val="0"/>
          <w:bCs w:val="0"/>
          <w:color w:val="0F1115"/>
          <w:sz w:val="28"/>
          <w:szCs w:val="28"/>
          <w:lang w:val="uk-UA"/>
        </w:rPr>
      </w:pPr>
      <w:r w:rsidRPr="002863EA">
        <w:rPr>
          <w:rStyle w:val="af4"/>
          <w:rFonts w:eastAsiaTheme="majorEastAsia"/>
          <w:color w:val="0F1115"/>
          <w:sz w:val="28"/>
          <w:szCs w:val="28"/>
          <w:lang w:val="uk-UA"/>
        </w:rPr>
        <w:t xml:space="preserve">Що таке швидке </w:t>
      </w:r>
      <w:proofErr w:type="spellStart"/>
      <w:r w:rsidRPr="002863EA">
        <w:rPr>
          <w:rStyle w:val="af4"/>
          <w:rFonts w:eastAsiaTheme="majorEastAsia"/>
          <w:color w:val="0F1115"/>
          <w:sz w:val="28"/>
          <w:szCs w:val="28"/>
          <w:lang w:val="uk-UA"/>
        </w:rPr>
        <w:t>протипування?</w:t>
      </w:r>
      <w:proofErr w:type="spellEnd"/>
    </w:p>
    <w:p w:rsidR="002863EA" w:rsidRPr="002863EA" w:rsidRDefault="002863EA" w:rsidP="002863E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  <w:lang w:val="uk-UA"/>
        </w:rPr>
      </w:pPr>
      <w:r w:rsidRPr="002863EA">
        <w:rPr>
          <w:color w:val="0F1115"/>
          <w:sz w:val="28"/>
          <w:szCs w:val="28"/>
          <w:lang w:val="uk-UA"/>
        </w:rPr>
        <w:t xml:space="preserve">Швидке </w:t>
      </w:r>
      <w:proofErr w:type="spellStart"/>
      <w:r w:rsidRPr="002863EA">
        <w:rPr>
          <w:color w:val="0F1115"/>
          <w:sz w:val="28"/>
          <w:szCs w:val="28"/>
          <w:lang w:val="uk-UA"/>
        </w:rPr>
        <w:t>протипування</w:t>
      </w:r>
      <w:proofErr w:type="spellEnd"/>
      <w:r w:rsidRPr="002863EA">
        <w:rPr>
          <w:color w:val="0F1115"/>
          <w:sz w:val="28"/>
          <w:szCs w:val="28"/>
          <w:lang w:val="uk-UA"/>
        </w:rPr>
        <w:t xml:space="preserve"> (</w:t>
      </w:r>
      <w:r w:rsidRPr="002863EA">
        <w:rPr>
          <w:color w:val="0F1115"/>
          <w:sz w:val="28"/>
          <w:szCs w:val="28"/>
        </w:rPr>
        <w:t>ad</w:t>
      </w:r>
      <w:r w:rsidRPr="002863EA">
        <w:rPr>
          <w:color w:val="0F1115"/>
          <w:sz w:val="28"/>
          <w:szCs w:val="28"/>
          <w:lang w:val="uk-UA"/>
        </w:rPr>
        <w:t>-</w:t>
      </w:r>
      <w:r w:rsidRPr="002863EA">
        <w:rPr>
          <w:color w:val="0F1115"/>
          <w:sz w:val="28"/>
          <w:szCs w:val="28"/>
        </w:rPr>
        <w:t>hoc</w:t>
      </w:r>
      <w:r w:rsidRPr="002863EA">
        <w:rPr>
          <w:color w:val="0F1115"/>
          <w:sz w:val="28"/>
          <w:szCs w:val="28"/>
          <w:lang w:val="uk-UA"/>
        </w:rPr>
        <w:t xml:space="preserve"> </w:t>
      </w:r>
      <w:r w:rsidRPr="002863EA">
        <w:rPr>
          <w:color w:val="0F1115"/>
          <w:sz w:val="28"/>
          <w:szCs w:val="28"/>
        </w:rPr>
        <w:t>testing</w:t>
      </w:r>
      <w:r w:rsidRPr="002863EA">
        <w:rPr>
          <w:color w:val="0F1115"/>
          <w:sz w:val="28"/>
          <w:szCs w:val="28"/>
          <w:lang w:val="uk-UA"/>
        </w:rPr>
        <w:t xml:space="preserve">) – неформальний метод тестування, що виконується без заздалегідь розроблених тест-кейсів, покладаючись на досвід та інтуїцію </w:t>
      </w:r>
      <w:proofErr w:type="spellStart"/>
      <w:r w:rsidRPr="002863EA">
        <w:rPr>
          <w:color w:val="0F1115"/>
          <w:sz w:val="28"/>
          <w:szCs w:val="28"/>
          <w:lang w:val="uk-UA"/>
        </w:rPr>
        <w:t>тестувальника</w:t>
      </w:r>
      <w:proofErr w:type="spellEnd"/>
      <w:r w:rsidRPr="002863EA">
        <w:rPr>
          <w:color w:val="0F1115"/>
          <w:sz w:val="28"/>
          <w:szCs w:val="28"/>
          <w:lang w:val="uk-UA"/>
        </w:rPr>
        <w:t xml:space="preserve"> для швидкого виявлення помилок.</w:t>
      </w:r>
    </w:p>
    <w:p w:rsidR="002863EA" w:rsidRPr="002863EA" w:rsidRDefault="002863EA" w:rsidP="002863EA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rStyle w:val="af4"/>
          <w:b w:val="0"/>
          <w:bCs w:val="0"/>
          <w:color w:val="0F1115"/>
          <w:sz w:val="28"/>
          <w:szCs w:val="28"/>
          <w:lang w:val="ru-RU"/>
        </w:rPr>
      </w:pPr>
      <w:r w:rsidRPr="002863EA">
        <w:rPr>
          <w:rStyle w:val="af4"/>
          <w:rFonts w:eastAsiaTheme="majorEastAsia"/>
          <w:color w:val="0F1115"/>
          <w:sz w:val="28"/>
          <w:szCs w:val="28"/>
          <w:lang w:val="ru-RU"/>
        </w:rPr>
        <w:t xml:space="preserve">Дайте </w:t>
      </w:r>
      <w:proofErr w:type="spellStart"/>
      <w:r w:rsidRPr="002863EA">
        <w:rPr>
          <w:rStyle w:val="af4"/>
          <w:rFonts w:eastAsiaTheme="majorEastAsia"/>
          <w:color w:val="0F1115"/>
          <w:sz w:val="28"/>
          <w:szCs w:val="28"/>
          <w:lang w:val="ru-RU"/>
        </w:rPr>
        <w:t>визначення</w:t>
      </w:r>
      <w:proofErr w:type="spellEnd"/>
      <w:r w:rsidRPr="002863EA">
        <w:rPr>
          <w:rStyle w:val="af4"/>
          <w:rFonts w:eastAsiaTheme="majorEastAsia"/>
          <w:color w:val="0F1115"/>
          <w:sz w:val="28"/>
          <w:szCs w:val="28"/>
          <w:lang w:val="ru-RU"/>
        </w:rPr>
        <w:t xml:space="preserve"> </w:t>
      </w:r>
      <w:proofErr w:type="spellStart"/>
      <w:r w:rsidRPr="002863EA">
        <w:rPr>
          <w:rStyle w:val="af4"/>
          <w:rFonts w:eastAsiaTheme="majorEastAsia"/>
          <w:color w:val="0F1115"/>
          <w:sz w:val="28"/>
          <w:szCs w:val="28"/>
          <w:lang w:val="ru-RU"/>
        </w:rPr>
        <w:t>поняттю</w:t>
      </w:r>
      <w:proofErr w:type="spellEnd"/>
      <w:r w:rsidRPr="002863EA">
        <w:rPr>
          <w:rStyle w:val="af4"/>
          <w:rFonts w:eastAsiaTheme="majorEastAsia"/>
          <w:color w:val="0F1115"/>
          <w:sz w:val="28"/>
          <w:szCs w:val="28"/>
          <w:lang w:val="ru-RU"/>
        </w:rPr>
        <w:t xml:space="preserve"> «</w:t>
      </w:r>
      <w:proofErr w:type="spellStart"/>
      <w:r w:rsidRPr="002863EA">
        <w:rPr>
          <w:rStyle w:val="af4"/>
          <w:rFonts w:eastAsiaTheme="majorEastAsia"/>
          <w:color w:val="0F1115"/>
          <w:sz w:val="28"/>
          <w:szCs w:val="28"/>
          <w:lang w:val="ru-RU"/>
        </w:rPr>
        <w:t>креш</w:t>
      </w:r>
      <w:proofErr w:type="spellEnd"/>
      <w:r w:rsidRPr="002863EA">
        <w:rPr>
          <w:rStyle w:val="af4"/>
          <w:rFonts w:eastAsiaTheme="majorEastAsia"/>
          <w:color w:val="0F1115"/>
          <w:sz w:val="28"/>
          <w:szCs w:val="28"/>
          <w:lang w:val="ru-RU"/>
        </w:rPr>
        <w:t>-лог».</w:t>
      </w:r>
    </w:p>
    <w:p w:rsidR="002863EA" w:rsidRPr="002863EA" w:rsidRDefault="002863EA" w:rsidP="002863E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proofErr w:type="spellStart"/>
      <w:r w:rsidRPr="002863EA">
        <w:rPr>
          <w:color w:val="0F1115"/>
          <w:sz w:val="28"/>
          <w:szCs w:val="28"/>
          <w:lang w:val="ru-RU"/>
        </w:rPr>
        <w:t>Креш</w:t>
      </w:r>
      <w:proofErr w:type="spellEnd"/>
      <w:r w:rsidRPr="002863EA">
        <w:rPr>
          <w:color w:val="0F1115"/>
          <w:sz w:val="28"/>
          <w:szCs w:val="28"/>
          <w:lang w:val="ru-RU"/>
        </w:rPr>
        <w:t>-лог (</w:t>
      </w:r>
      <w:r w:rsidRPr="002863EA">
        <w:rPr>
          <w:color w:val="0F1115"/>
          <w:sz w:val="28"/>
          <w:szCs w:val="28"/>
        </w:rPr>
        <w:t>crash</w:t>
      </w:r>
      <w:r w:rsidRPr="002863EA">
        <w:rPr>
          <w:color w:val="0F1115"/>
          <w:sz w:val="28"/>
          <w:szCs w:val="28"/>
          <w:lang w:val="ru-RU"/>
        </w:rPr>
        <w:t xml:space="preserve"> </w:t>
      </w:r>
      <w:r w:rsidRPr="002863EA">
        <w:rPr>
          <w:color w:val="0F1115"/>
          <w:sz w:val="28"/>
          <w:szCs w:val="28"/>
        </w:rPr>
        <w:t>log</w:t>
      </w:r>
      <w:r w:rsidRPr="002863EA">
        <w:rPr>
          <w:color w:val="0F1115"/>
          <w:sz w:val="28"/>
          <w:szCs w:val="28"/>
          <w:lang w:val="ru-RU"/>
        </w:rPr>
        <w:t xml:space="preserve">) – </w:t>
      </w:r>
      <w:proofErr w:type="spellStart"/>
      <w:r w:rsidRPr="002863EA">
        <w:rPr>
          <w:color w:val="0F1115"/>
          <w:sz w:val="28"/>
          <w:szCs w:val="28"/>
          <w:lang w:val="ru-RU"/>
        </w:rPr>
        <w:t>технічний</w:t>
      </w:r>
      <w:proofErr w:type="spellEnd"/>
      <w:r w:rsidRPr="002863EA">
        <w:rPr>
          <w:color w:val="0F1115"/>
          <w:sz w:val="28"/>
          <w:szCs w:val="28"/>
          <w:lang w:val="ru-RU"/>
        </w:rPr>
        <w:t xml:space="preserve"> </w:t>
      </w:r>
      <w:proofErr w:type="spellStart"/>
      <w:r w:rsidRPr="002863EA">
        <w:rPr>
          <w:color w:val="0F1115"/>
          <w:sz w:val="28"/>
          <w:szCs w:val="28"/>
          <w:lang w:val="ru-RU"/>
        </w:rPr>
        <w:t>звіт</w:t>
      </w:r>
      <w:proofErr w:type="spellEnd"/>
      <w:r w:rsidRPr="002863EA">
        <w:rPr>
          <w:color w:val="0F1115"/>
          <w:sz w:val="28"/>
          <w:szCs w:val="28"/>
          <w:lang w:val="ru-RU"/>
        </w:rPr>
        <w:t xml:space="preserve">, </w:t>
      </w:r>
      <w:proofErr w:type="spellStart"/>
      <w:r w:rsidRPr="002863EA">
        <w:rPr>
          <w:color w:val="0F1115"/>
          <w:sz w:val="28"/>
          <w:szCs w:val="28"/>
          <w:lang w:val="ru-RU"/>
        </w:rPr>
        <w:t>що</w:t>
      </w:r>
      <w:proofErr w:type="spellEnd"/>
      <w:r w:rsidRPr="002863EA">
        <w:rPr>
          <w:color w:val="0F1115"/>
          <w:sz w:val="28"/>
          <w:szCs w:val="28"/>
          <w:lang w:val="ru-RU"/>
        </w:rPr>
        <w:t xml:space="preserve"> </w:t>
      </w:r>
      <w:proofErr w:type="spellStart"/>
      <w:r w:rsidRPr="002863EA">
        <w:rPr>
          <w:color w:val="0F1115"/>
          <w:sz w:val="28"/>
          <w:szCs w:val="28"/>
          <w:lang w:val="ru-RU"/>
        </w:rPr>
        <w:t>фіксує</w:t>
      </w:r>
      <w:proofErr w:type="spellEnd"/>
      <w:r w:rsidRPr="002863EA">
        <w:rPr>
          <w:color w:val="0F1115"/>
          <w:sz w:val="28"/>
          <w:szCs w:val="28"/>
          <w:lang w:val="ru-RU"/>
        </w:rPr>
        <w:t xml:space="preserve"> </w:t>
      </w:r>
      <w:proofErr w:type="spellStart"/>
      <w:r w:rsidRPr="002863EA">
        <w:rPr>
          <w:color w:val="0F1115"/>
          <w:sz w:val="28"/>
          <w:szCs w:val="28"/>
          <w:lang w:val="ru-RU"/>
        </w:rPr>
        <w:t>аварійне</w:t>
      </w:r>
      <w:proofErr w:type="spellEnd"/>
      <w:r w:rsidRPr="002863EA">
        <w:rPr>
          <w:color w:val="0F1115"/>
          <w:sz w:val="28"/>
          <w:szCs w:val="28"/>
          <w:lang w:val="ru-RU"/>
        </w:rPr>
        <w:t xml:space="preserve"> </w:t>
      </w:r>
      <w:proofErr w:type="spellStart"/>
      <w:r w:rsidRPr="002863EA">
        <w:rPr>
          <w:color w:val="0F1115"/>
          <w:sz w:val="28"/>
          <w:szCs w:val="28"/>
          <w:lang w:val="ru-RU"/>
        </w:rPr>
        <w:t>завершення</w:t>
      </w:r>
      <w:proofErr w:type="spellEnd"/>
      <w:r w:rsidRPr="002863EA">
        <w:rPr>
          <w:color w:val="0F1115"/>
          <w:sz w:val="28"/>
          <w:szCs w:val="28"/>
          <w:lang w:val="ru-RU"/>
        </w:rPr>
        <w:t xml:space="preserve"> </w:t>
      </w:r>
      <w:proofErr w:type="spellStart"/>
      <w:r w:rsidRPr="002863EA">
        <w:rPr>
          <w:color w:val="0F1115"/>
          <w:sz w:val="28"/>
          <w:szCs w:val="28"/>
          <w:lang w:val="ru-RU"/>
        </w:rPr>
        <w:t>додатка</w:t>
      </w:r>
      <w:proofErr w:type="spellEnd"/>
      <w:r w:rsidRPr="002863EA">
        <w:rPr>
          <w:color w:val="0F1115"/>
          <w:sz w:val="28"/>
          <w:szCs w:val="28"/>
          <w:lang w:val="ru-RU"/>
        </w:rPr>
        <w:t xml:space="preserve">, </w:t>
      </w:r>
      <w:proofErr w:type="spellStart"/>
      <w:r w:rsidRPr="002863EA">
        <w:rPr>
          <w:color w:val="0F1115"/>
          <w:sz w:val="28"/>
          <w:szCs w:val="28"/>
          <w:lang w:val="ru-RU"/>
        </w:rPr>
        <w:t>включаючи</w:t>
      </w:r>
      <w:proofErr w:type="spellEnd"/>
      <w:r w:rsidRPr="002863EA">
        <w:rPr>
          <w:color w:val="0F1115"/>
          <w:sz w:val="28"/>
          <w:szCs w:val="28"/>
          <w:lang w:val="ru-RU"/>
        </w:rPr>
        <w:t xml:space="preserve"> стек </w:t>
      </w:r>
      <w:proofErr w:type="spellStart"/>
      <w:r w:rsidRPr="002863EA">
        <w:rPr>
          <w:color w:val="0F1115"/>
          <w:sz w:val="28"/>
          <w:szCs w:val="28"/>
          <w:lang w:val="ru-RU"/>
        </w:rPr>
        <w:t>викликів</w:t>
      </w:r>
      <w:proofErr w:type="spellEnd"/>
      <w:r w:rsidRPr="002863EA">
        <w:rPr>
          <w:color w:val="0F1115"/>
          <w:sz w:val="28"/>
          <w:szCs w:val="28"/>
          <w:lang w:val="ru-RU"/>
        </w:rPr>
        <w:t xml:space="preserve">, причину </w:t>
      </w:r>
      <w:proofErr w:type="spellStart"/>
      <w:r w:rsidRPr="002863EA">
        <w:rPr>
          <w:color w:val="0F1115"/>
          <w:sz w:val="28"/>
          <w:szCs w:val="28"/>
          <w:lang w:val="ru-RU"/>
        </w:rPr>
        <w:t>помилки</w:t>
      </w:r>
      <w:proofErr w:type="spellEnd"/>
      <w:r w:rsidRPr="002863EA">
        <w:rPr>
          <w:color w:val="0F1115"/>
          <w:sz w:val="28"/>
          <w:szCs w:val="28"/>
          <w:lang w:val="ru-RU"/>
        </w:rPr>
        <w:t xml:space="preserve">, стан </w:t>
      </w:r>
      <w:proofErr w:type="spellStart"/>
      <w:r w:rsidRPr="002863EA">
        <w:rPr>
          <w:color w:val="0F1115"/>
          <w:sz w:val="28"/>
          <w:szCs w:val="28"/>
          <w:lang w:val="ru-RU"/>
        </w:rPr>
        <w:t>системи</w:t>
      </w:r>
      <w:proofErr w:type="spellEnd"/>
      <w:r w:rsidRPr="002863EA">
        <w:rPr>
          <w:color w:val="0F1115"/>
          <w:sz w:val="28"/>
          <w:szCs w:val="28"/>
          <w:lang w:val="ru-RU"/>
        </w:rPr>
        <w:t xml:space="preserve">, </w:t>
      </w:r>
      <w:proofErr w:type="spellStart"/>
      <w:r w:rsidRPr="002863EA">
        <w:rPr>
          <w:color w:val="0F1115"/>
          <w:sz w:val="28"/>
          <w:szCs w:val="28"/>
          <w:lang w:val="ru-RU"/>
        </w:rPr>
        <w:t>версію</w:t>
      </w:r>
      <w:proofErr w:type="spellEnd"/>
      <w:r w:rsidRPr="002863EA">
        <w:rPr>
          <w:color w:val="0F1115"/>
          <w:sz w:val="28"/>
          <w:szCs w:val="28"/>
          <w:lang w:val="ru-RU"/>
        </w:rPr>
        <w:t xml:space="preserve"> </w:t>
      </w:r>
      <w:r w:rsidRPr="002863EA">
        <w:rPr>
          <w:color w:val="0F1115"/>
          <w:sz w:val="28"/>
          <w:szCs w:val="28"/>
        </w:rPr>
        <w:t xml:space="preserve">ОС </w:t>
      </w:r>
      <w:proofErr w:type="spellStart"/>
      <w:r w:rsidRPr="002863EA">
        <w:rPr>
          <w:color w:val="0F1115"/>
          <w:sz w:val="28"/>
          <w:szCs w:val="28"/>
        </w:rPr>
        <w:t>та</w:t>
      </w:r>
      <w:proofErr w:type="spellEnd"/>
      <w:r w:rsidRPr="002863EA">
        <w:rPr>
          <w:color w:val="0F1115"/>
          <w:sz w:val="28"/>
          <w:szCs w:val="28"/>
        </w:rPr>
        <w:t xml:space="preserve"> </w:t>
      </w:r>
      <w:proofErr w:type="spellStart"/>
      <w:r w:rsidRPr="002863EA">
        <w:rPr>
          <w:color w:val="0F1115"/>
          <w:sz w:val="28"/>
          <w:szCs w:val="28"/>
        </w:rPr>
        <w:t>пристрою</w:t>
      </w:r>
      <w:proofErr w:type="spellEnd"/>
      <w:r w:rsidRPr="002863EA">
        <w:rPr>
          <w:color w:val="0F1115"/>
          <w:sz w:val="28"/>
          <w:szCs w:val="28"/>
        </w:rPr>
        <w:t xml:space="preserve">. </w:t>
      </w:r>
      <w:proofErr w:type="spellStart"/>
      <w:r w:rsidRPr="002863EA">
        <w:rPr>
          <w:color w:val="0F1115"/>
          <w:sz w:val="28"/>
          <w:szCs w:val="28"/>
        </w:rPr>
        <w:t>Використовується</w:t>
      </w:r>
      <w:proofErr w:type="spellEnd"/>
      <w:r w:rsidRPr="002863EA">
        <w:rPr>
          <w:color w:val="0F1115"/>
          <w:sz w:val="28"/>
          <w:szCs w:val="28"/>
        </w:rPr>
        <w:t xml:space="preserve"> </w:t>
      </w:r>
      <w:proofErr w:type="spellStart"/>
      <w:r w:rsidRPr="002863EA">
        <w:rPr>
          <w:color w:val="0F1115"/>
          <w:sz w:val="28"/>
          <w:szCs w:val="28"/>
        </w:rPr>
        <w:t>для</w:t>
      </w:r>
      <w:proofErr w:type="spellEnd"/>
      <w:r w:rsidRPr="002863EA">
        <w:rPr>
          <w:color w:val="0F1115"/>
          <w:sz w:val="28"/>
          <w:szCs w:val="28"/>
        </w:rPr>
        <w:t xml:space="preserve"> </w:t>
      </w:r>
      <w:proofErr w:type="spellStart"/>
      <w:r w:rsidRPr="002863EA">
        <w:rPr>
          <w:color w:val="0F1115"/>
          <w:sz w:val="28"/>
          <w:szCs w:val="28"/>
        </w:rPr>
        <w:t>аналізу</w:t>
      </w:r>
      <w:proofErr w:type="spellEnd"/>
      <w:r w:rsidRPr="002863EA">
        <w:rPr>
          <w:color w:val="0F1115"/>
          <w:sz w:val="28"/>
          <w:szCs w:val="28"/>
        </w:rPr>
        <w:t xml:space="preserve"> </w:t>
      </w:r>
      <w:proofErr w:type="spellStart"/>
      <w:r w:rsidRPr="002863EA">
        <w:rPr>
          <w:color w:val="0F1115"/>
          <w:sz w:val="28"/>
          <w:szCs w:val="28"/>
        </w:rPr>
        <w:t>та</w:t>
      </w:r>
      <w:proofErr w:type="spellEnd"/>
      <w:r w:rsidRPr="002863EA">
        <w:rPr>
          <w:color w:val="0F1115"/>
          <w:sz w:val="28"/>
          <w:szCs w:val="28"/>
        </w:rPr>
        <w:t xml:space="preserve"> </w:t>
      </w:r>
      <w:proofErr w:type="spellStart"/>
      <w:r w:rsidRPr="002863EA">
        <w:rPr>
          <w:color w:val="0F1115"/>
          <w:sz w:val="28"/>
          <w:szCs w:val="28"/>
        </w:rPr>
        <w:t>усунення</w:t>
      </w:r>
      <w:proofErr w:type="spellEnd"/>
      <w:r w:rsidRPr="002863EA">
        <w:rPr>
          <w:color w:val="0F1115"/>
          <w:sz w:val="28"/>
          <w:szCs w:val="28"/>
        </w:rPr>
        <w:t xml:space="preserve"> </w:t>
      </w:r>
      <w:proofErr w:type="spellStart"/>
      <w:r w:rsidRPr="002863EA">
        <w:rPr>
          <w:color w:val="0F1115"/>
          <w:sz w:val="28"/>
          <w:szCs w:val="28"/>
        </w:rPr>
        <w:t>збоїв</w:t>
      </w:r>
      <w:proofErr w:type="spellEnd"/>
      <w:r w:rsidRPr="002863EA">
        <w:rPr>
          <w:color w:val="0F1115"/>
          <w:sz w:val="28"/>
          <w:szCs w:val="28"/>
        </w:rPr>
        <w:t>.</w:t>
      </w:r>
    </w:p>
    <w:p w:rsidR="002863EA" w:rsidRPr="002863EA" w:rsidRDefault="002863EA" w:rsidP="002863EA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ru-RU"/>
        </w:rPr>
      </w:pPr>
      <w:proofErr w:type="spellStart"/>
      <w:r w:rsidRPr="002863EA">
        <w:rPr>
          <w:rStyle w:val="af4"/>
          <w:rFonts w:eastAsiaTheme="majorEastAsia"/>
          <w:color w:val="0F1115"/>
          <w:sz w:val="28"/>
          <w:szCs w:val="28"/>
          <w:lang w:val="ru-RU"/>
        </w:rPr>
        <w:lastRenderedPageBreak/>
        <w:t>Вкажіть</w:t>
      </w:r>
      <w:proofErr w:type="spellEnd"/>
      <w:r w:rsidRPr="002863EA">
        <w:rPr>
          <w:rStyle w:val="af4"/>
          <w:rFonts w:eastAsiaTheme="majorEastAsia"/>
          <w:color w:val="0F1115"/>
          <w:sz w:val="28"/>
          <w:szCs w:val="28"/>
          <w:lang w:val="ru-RU"/>
        </w:rPr>
        <w:t xml:space="preserve"> </w:t>
      </w:r>
      <w:proofErr w:type="spellStart"/>
      <w:r w:rsidRPr="002863EA">
        <w:rPr>
          <w:rStyle w:val="af4"/>
          <w:rFonts w:eastAsiaTheme="majorEastAsia"/>
          <w:color w:val="0F1115"/>
          <w:sz w:val="28"/>
          <w:szCs w:val="28"/>
          <w:lang w:val="ru-RU"/>
        </w:rPr>
        <w:t>основні</w:t>
      </w:r>
      <w:proofErr w:type="spellEnd"/>
      <w:r w:rsidRPr="002863EA">
        <w:rPr>
          <w:rStyle w:val="af4"/>
          <w:rFonts w:eastAsiaTheme="majorEastAsia"/>
          <w:color w:val="0F1115"/>
          <w:sz w:val="28"/>
          <w:szCs w:val="28"/>
          <w:lang w:val="ru-RU"/>
        </w:rPr>
        <w:t xml:space="preserve"> </w:t>
      </w:r>
      <w:proofErr w:type="spellStart"/>
      <w:r w:rsidRPr="002863EA">
        <w:rPr>
          <w:rStyle w:val="af4"/>
          <w:rFonts w:eastAsiaTheme="majorEastAsia"/>
          <w:color w:val="0F1115"/>
          <w:sz w:val="28"/>
          <w:szCs w:val="28"/>
          <w:lang w:val="ru-RU"/>
        </w:rPr>
        <w:t>відмінності</w:t>
      </w:r>
      <w:proofErr w:type="spellEnd"/>
      <w:r w:rsidRPr="002863EA">
        <w:rPr>
          <w:rStyle w:val="af4"/>
          <w:rFonts w:eastAsiaTheme="majorEastAsia"/>
          <w:color w:val="0F1115"/>
          <w:sz w:val="28"/>
          <w:szCs w:val="28"/>
          <w:lang w:val="ru-RU"/>
        </w:rPr>
        <w:t xml:space="preserve"> </w:t>
      </w:r>
      <w:proofErr w:type="spellStart"/>
      <w:r w:rsidRPr="002863EA">
        <w:rPr>
          <w:rStyle w:val="af4"/>
          <w:rFonts w:eastAsiaTheme="majorEastAsia"/>
          <w:color w:val="0F1115"/>
          <w:sz w:val="28"/>
          <w:szCs w:val="28"/>
          <w:lang w:val="ru-RU"/>
        </w:rPr>
        <w:t>тестування</w:t>
      </w:r>
      <w:proofErr w:type="spellEnd"/>
      <w:r w:rsidRPr="002863EA">
        <w:rPr>
          <w:rStyle w:val="af4"/>
          <w:rFonts w:eastAsiaTheme="majorEastAsia"/>
          <w:color w:val="0F1115"/>
          <w:sz w:val="28"/>
          <w:szCs w:val="28"/>
          <w:lang w:val="ru-RU"/>
        </w:rPr>
        <w:t xml:space="preserve"> </w:t>
      </w:r>
      <w:proofErr w:type="spellStart"/>
      <w:r w:rsidRPr="002863EA">
        <w:rPr>
          <w:rStyle w:val="af4"/>
          <w:rFonts w:eastAsiaTheme="majorEastAsia"/>
          <w:color w:val="0F1115"/>
          <w:sz w:val="28"/>
          <w:szCs w:val="28"/>
          <w:lang w:val="ru-RU"/>
        </w:rPr>
        <w:t>мобільних</w:t>
      </w:r>
      <w:proofErr w:type="spellEnd"/>
      <w:r w:rsidRPr="002863EA">
        <w:rPr>
          <w:rStyle w:val="af4"/>
          <w:rFonts w:eastAsiaTheme="majorEastAsia"/>
          <w:color w:val="0F1115"/>
          <w:sz w:val="28"/>
          <w:szCs w:val="28"/>
          <w:lang w:val="ru-RU"/>
        </w:rPr>
        <w:t xml:space="preserve"> та </w:t>
      </w:r>
      <w:proofErr w:type="spellStart"/>
      <w:r w:rsidRPr="002863EA">
        <w:rPr>
          <w:rStyle w:val="af4"/>
          <w:rFonts w:eastAsiaTheme="majorEastAsia"/>
          <w:color w:val="0F1115"/>
          <w:sz w:val="28"/>
          <w:szCs w:val="28"/>
          <w:lang w:val="ru-RU"/>
        </w:rPr>
        <w:t>десктопних</w:t>
      </w:r>
      <w:proofErr w:type="spellEnd"/>
      <w:r w:rsidRPr="002863EA">
        <w:rPr>
          <w:rStyle w:val="af4"/>
          <w:rFonts w:eastAsiaTheme="majorEastAsia"/>
          <w:color w:val="0F1115"/>
          <w:sz w:val="28"/>
          <w:szCs w:val="28"/>
          <w:lang w:val="ru-RU"/>
        </w:rPr>
        <w:t xml:space="preserve"> </w:t>
      </w:r>
      <w:proofErr w:type="spellStart"/>
      <w:r w:rsidRPr="002863EA">
        <w:rPr>
          <w:rStyle w:val="af4"/>
          <w:rFonts w:eastAsiaTheme="majorEastAsia"/>
          <w:color w:val="0F1115"/>
          <w:sz w:val="28"/>
          <w:szCs w:val="28"/>
          <w:lang w:val="ru-RU"/>
        </w:rPr>
        <w:t>додатків</w:t>
      </w:r>
      <w:proofErr w:type="spellEnd"/>
      <w:r w:rsidRPr="002863EA">
        <w:rPr>
          <w:rStyle w:val="af4"/>
          <w:rFonts w:eastAsiaTheme="majorEastAsia"/>
          <w:color w:val="0F1115"/>
          <w:sz w:val="28"/>
          <w:szCs w:val="28"/>
          <w:lang w:val="ru-RU"/>
        </w:rPr>
        <w:t>.</w:t>
      </w:r>
    </w:p>
    <w:p w:rsidR="002863EA" w:rsidRPr="002863EA" w:rsidRDefault="002863EA" w:rsidP="002863E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  <w:lang w:val="ru-RU"/>
        </w:rPr>
      </w:pPr>
      <w:proofErr w:type="spellStart"/>
      <w:r w:rsidRPr="002863EA">
        <w:rPr>
          <w:color w:val="0F1115"/>
          <w:sz w:val="28"/>
          <w:szCs w:val="28"/>
          <w:lang w:val="ru-RU"/>
        </w:rPr>
        <w:t>Мобільні</w:t>
      </w:r>
      <w:proofErr w:type="spellEnd"/>
      <w:r w:rsidRPr="002863EA">
        <w:rPr>
          <w:color w:val="0F1115"/>
          <w:sz w:val="28"/>
          <w:szCs w:val="28"/>
          <w:lang w:val="ru-RU"/>
        </w:rPr>
        <w:t xml:space="preserve"> </w:t>
      </w:r>
      <w:proofErr w:type="spellStart"/>
      <w:r w:rsidRPr="002863EA">
        <w:rPr>
          <w:color w:val="0F1115"/>
          <w:sz w:val="28"/>
          <w:szCs w:val="28"/>
          <w:lang w:val="ru-RU"/>
        </w:rPr>
        <w:t>додатки</w:t>
      </w:r>
      <w:proofErr w:type="spellEnd"/>
      <w:r w:rsidRPr="002863EA">
        <w:rPr>
          <w:color w:val="0F1115"/>
          <w:sz w:val="28"/>
          <w:szCs w:val="28"/>
          <w:lang w:val="ru-RU"/>
        </w:rPr>
        <w:t xml:space="preserve"> </w:t>
      </w:r>
      <w:proofErr w:type="spellStart"/>
      <w:r w:rsidRPr="002863EA">
        <w:rPr>
          <w:color w:val="0F1115"/>
          <w:sz w:val="28"/>
          <w:szCs w:val="28"/>
          <w:lang w:val="ru-RU"/>
        </w:rPr>
        <w:t>тестуються</w:t>
      </w:r>
      <w:proofErr w:type="spellEnd"/>
      <w:r w:rsidRPr="002863EA">
        <w:rPr>
          <w:color w:val="0F1115"/>
          <w:sz w:val="28"/>
          <w:szCs w:val="28"/>
          <w:lang w:val="ru-RU"/>
        </w:rPr>
        <w:t xml:space="preserve"> на </w:t>
      </w:r>
      <w:proofErr w:type="spellStart"/>
      <w:r w:rsidRPr="002863EA">
        <w:rPr>
          <w:color w:val="0F1115"/>
          <w:sz w:val="28"/>
          <w:szCs w:val="28"/>
          <w:lang w:val="ru-RU"/>
        </w:rPr>
        <w:t>багатьох</w:t>
      </w:r>
      <w:proofErr w:type="spellEnd"/>
      <w:r w:rsidRPr="002863EA">
        <w:rPr>
          <w:color w:val="0F1115"/>
          <w:sz w:val="28"/>
          <w:szCs w:val="28"/>
          <w:lang w:val="ru-RU"/>
        </w:rPr>
        <w:t xml:space="preserve"> моделях </w:t>
      </w:r>
      <w:proofErr w:type="spellStart"/>
      <w:r w:rsidRPr="002863EA">
        <w:rPr>
          <w:color w:val="0F1115"/>
          <w:sz w:val="28"/>
          <w:szCs w:val="28"/>
          <w:lang w:val="ru-RU"/>
        </w:rPr>
        <w:t>пристроїв</w:t>
      </w:r>
      <w:proofErr w:type="spellEnd"/>
      <w:r w:rsidRPr="002863EA">
        <w:rPr>
          <w:color w:val="0F1115"/>
          <w:sz w:val="28"/>
          <w:szCs w:val="28"/>
          <w:lang w:val="ru-RU"/>
        </w:rPr>
        <w:t xml:space="preserve"> з </w:t>
      </w:r>
      <w:proofErr w:type="spellStart"/>
      <w:r w:rsidRPr="002863EA">
        <w:rPr>
          <w:color w:val="0F1115"/>
          <w:sz w:val="28"/>
          <w:szCs w:val="28"/>
          <w:lang w:val="ru-RU"/>
        </w:rPr>
        <w:t>різними</w:t>
      </w:r>
      <w:proofErr w:type="spellEnd"/>
      <w:r w:rsidRPr="002863EA">
        <w:rPr>
          <w:color w:val="0F1115"/>
          <w:sz w:val="28"/>
          <w:szCs w:val="28"/>
          <w:lang w:val="ru-RU"/>
        </w:rPr>
        <w:t xml:space="preserve"> ОС, </w:t>
      </w:r>
      <w:proofErr w:type="spellStart"/>
      <w:r w:rsidRPr="002863EA">
        <w:rPr>
          <w:color w:val="0F1115"/>
          <w:sz w:val="28"/>
          <w:szCs w:val="28"/>
          <w:lang w:val="ru-RU"/>
        </w:rPr>
        <w:t>розмірами</w:t>
      </w:r>
      <w:proofErr w:type="spellEnd"/>
      <w:r w:rsidRPr="002863EA">
        <w:rPr>
          <w:color w:val="0F1115"/>
          <w:sz w:val="28"/>
          <w:szCs w:val="28"/>
          <w:lang w:val="ru-RU"/>
        </w:rPr>
        <w:t xml:space="preserve"> </w:t>
      </w:r>
      <w:proofErr w:type="spellStart"/>
      <w:r w:rsidRPr="002863EA">
        <w:rPr>
          <w:color w:val="0F1115"/>
          <w:sz w:val="28"/>
          <w:szCs w:val="28"/>
          <w:lang w:val="ru-RU"/>
        </w:rPr>
        <w:t>екрану</w:t>
      </w:r>
      <w:proofErr w:type="spellEnd"/>
      <w:r w:rsidRPr="002863EA">
        <w:rPr>
          <w:color w:val="0F1115"/>
          <w:sz w:val="28"/>
          <w:szCs w:val="28"/>
          <w:lang w:val="ru-RU"/>
        </w:rPr>
        <w:t xml:space="preserve">, </w:t>
      </w:r>
      <w:proofErr w:type="spellStart"/>
      <w:r w:rsidRPr="002863EA">
        <w:rPr>
          <w:color w:val="0F1115"/>
          <w:sz w:val="28"/>
          <w:szCs w:val="28"/>
          <w:lang w:val="ru-RU"/>
        </w:rPr>
        <w:t>апаратними</w:t>
      </w:r>
      <w:proofErr w:type="spellEnd"/>
      <w:r w:rsidRPr="002863EA">
        <w:rPr>
          <w:color w:val="0F1115"/>
          <w:sz w:val="28"/>
          <w:szCs w:val="28"/>
          <w:lang w:val="ru-RU"/>
        </w:rPr>
        <w:t xml:space="preserve"> датчиками.</w:t>
      </w:r>
    </w:p>
    <w:p w:rsidR="002863EA" w:rsidRPr="002863EA" w:rsidRDefault="002863EA" w:rsidP="002863E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  <w:lang w:val="ru-RU"/>
        </w:rPr>
      </w:pPr>
      <w:proofErr w:type="spellStart"/>
      <w:r w:rsidRPr="002863EA">
        <w:rPr>
          <w:color w:val="0F1115"/>
          <w:sz w:val="28"/>
          <w:szCs w:val="28"/>
          <w:lang w:val="ru-RU"/>
        </w:rPr>
        <w:t>Враховується</w:t>
      </w:r>
      <w:proofErr w:type="spellEnd"/>
      <w:r w:rsidRPr="002863EA">
        <w:rPr>
          <w:color w:val="0F1115"/>
          <w:sz w:val="28"/>
          <w:szCs w:val="28"/>
          <w:lang w:val="ru-RU"/>
        </w:rPr>
        <w:t xml:space="preserve"> </w:t>
      </w:r>
      <w:proofErr w:type="spellStart"/>
      <w:r w:rsidRPr="002863EA">
        <w:rPr>
          <w:color w:val="0F1115"/>
          <w:sz w:val="28"/>
          <w:szCs w:val="28"/>
          <w:lang w:val="ru-RU"/>
        </w:rPr>
        <w:t>сенсорне</w:t>
      </w:r>
      <w:proofErr w:type="spellEnd"/>
      <w:r w:rsidRPr="002863EA">
        <w:rPr>
          <w:color w:val="0F1115"/>
          <w:sz w:val="28"/>
          <w:szCs w:val="28"/>
          <w:lang w:val="ru-RU"/>
        </w:rPr>
        <w:t xml:space="preserve"> </w:t>
      </w:r>
      <w:proofErr w:type="spellStart"/>
      <w:r w:rsidRPr="002863EA">
        <w:rPr>
          <w:color w:val="0F1115"/>
          <w:sz w:val="28"/>
          <w:szCs w:val="28"/>
          <w:lang w:val="ru-RU"/>
        </w:rPr>
        <w:t>керування</w:t>
      </w:r>
      <w:proofErr w:type="spellEnd"/>
      <w:r w:rsidRPr="002863EA">
        <w:rPr>
          <w:color w:val="0F1115"/>
          <w:sz w:val="28"/>
          <w:szCs w:val="28"/>
          <w:lang w:val="ru-RU"/>
        </w:rPr>
        <w:t xml:space="preserve"> (жести, </w:t>
      </w:r>
      <w:proofErr w:type="spellStart"/>
      <w:r w:rsidRPr="002863EA">
        <w:rPr>
          <w:color w:val="0F1115"/>
          <w:sz w:val="28"/>
          <w:szCs w:val="28"/>
          <w:lang w:val="ru-RU"/>
        </w:rPr>
        <w:t>мультитач</w:t>
      </w:r>
      <w:proofErr w:type="spellEnd"/>
      <w:r w:rsidRPr="002863EA">
        <w:rPr>
          <w:color w:val="0F1115"/>
          <w:sz w:val="28"/>
          <w:szCs w:val="28"/>
          <w:lang w:val="ru-RU"/>
        </w:rPr>
        <w:t xml:space="preserve">, </w:t>
      </w:r>
      <w:proofErr w:type="spellStart"/>
      <w:r w:rsidRPr="002863EA">
        <w:rPr>
          <w:color w:val="0F1115"/>
          <w:sz w:val="28"/>
          <w:szCs w:val="28"/>
          <w:lang w:val="ru-RU"/>
        </w:rPr>
        <w:t>розмір</w:t>
      </w:r>
      <w:proofErr w:type="spellEnd"/>
      <w:r w:rsidRPr="002863EA">
        <w:rPr>
          <w:color w:val="0F1115"/>
          <w:sz w:val="28"/>
          <w:szCs w:val="28"/>
          <w:lang w:val="ru-RU"/>
        </w:rPr>
        <w:t xml:space="preserve"> </w:t>
      </w:r>
      <w:proofErr w:type="spellStart"/>
      <w:r w:rsidRPr="002863EA">
        <w:rPr>
          <w:color w:val="0F1115"/>
          <w:sz w:val="28"/>
          <w:szCs w:val="28"/>
          <w:lang w:val="ru-RU"/>
        </w:rPr>
        <w:t>активних</w:t>
      </w:r>
      <w:proofErr w:type="spellEnd"/>
      <w:r w:rsidRPr="002863EA">
        <w:rPr>
          <w:color w:val="0F1115"/>
          <w:sz w:val="28"/>
          <w:szCs w:val="28"/>
          <w:lang w:val="ru-RU"/>
        </w:rPr>
        <w:t xml:space="preserve"> </w:t>
      </w:r>
      <w:proofErr w:type="spellStart"/>
      <w:r w:rsidRPr="002863EA">
        <w:rPr>
          <w:color w:val="0F1115"/>
          <w:sz w:val="28"/>
          <w:szCs w:val="28"/>
          <w:lang w:val="ru-RU"/>
        </w:rPr>
        <w:t>елементів</w:t>
      </w:r>
      <w:proofErr w:type="spellEnd"/>
      <w:r w:rsidRPr="002863EA">
        <w:rPr>
          <w:color w:val="0F1115"/>
          <w:sz w:val="28"/>
          <w:szCs w:val="28"/>
          <w:lang w:val="ru-RU"/>
        </w:rPr>
        <w:t>).</w:t>
      </w:r>
    </w:p>
    <w:p w:rsidR="002863EA" w:rsidRPr="002863EA" w:rsidRDefault="002863EA" w:rsidP="002863E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  <w:lang w:val="ru-RU"/>
        </w:rPr>
      </w:pPr>
      <w:proofErr w:type="spellStart"/>
      <w:r w:rsidRPr="002863EA">
        <w:rPr>
          <w:color w:val="0F1115"/>
          <w:sz w:val="28"/>
          <w:szCs w:val="28"/>
          <w:lang w:val="ru-RU"/>
        </w:rPr>
        <w:t>Перевіряється</w:t>
      </w:r>
      <w:proofErr w:type="spellEnd"/>
      <w:r w:rsidRPr="002863EA">
        <w:rPr>
          <w:color w:val="0F1115"/>
          <w:sz w:val="28"/>
          <w:szCs w:val="28"/>
          <w:lang w:val="ru-RU"/>
        </w:rPr>
        <w:t xml:space="preserve"> робота у фоновому </w:t>
      </w:r>
      <w:proofErr w:type="spellStart"/>
      <w:r w:rsidRPr="002863EA">
        <w:rPr>
          <w:color w:val="0F1115"/>
          <w:sz w:val="28"/>
          <w:szCs w:val="28"/>
          <w:lang w:val="ru-RU"/>
        </w:rPr>
        <w:t>режимі</w:t>
      </w:r>
      <w:proofErr w:type="spellEnd"/>
      <w:r w:rsidRPr="002863EA">
        <w:rPr>
          <w:color w:val="0F1115"/>
          <w:sz w:val="28"/>
          <w:szCs w:val="28"/>
          <w:lang w:val="ru-RU"/>
        </w:rPr>
        <w:t xml:space="preserve">, </w:t>
      </w:r>
      <w:proofErr w:type="spellStart"/>
      <w:r w:rsidRPr="002863EA">
        <w:rPr>
          <w:color w:val="0F1115"/>
          <w:sz w:val="28"/>
          <w:szCs w:val="28"/>
          <w:lang w:val="ru-RU"/>
        </w:rPr>
        <w:t>реакція</w:t>
      </w:r>
      <w:proofErr w:type="spellEnd"/>
      <w:r w:rsidRPr="002863EA">
        <w:rPr>
          <w:color w:val="0F1115"/>
          <w:sz w:val="28"/>
          <w:szCs w:val="28"/>
          <w:lang w:val="ru-RU"/>
        </w:rPr>
        <w:t xml:space="preserve"> на </w:t>
      </w:r>
      <w:proofErr w:type="spellStart"/>
      <w:r w:rsidRPr="002863EA">
        <w:rPr>
          <w:color w:val="0F1115"/>
          <w:sz w:val="28"/>
          <w:szCs w:val="28"/>
          <w:lang w:val="ru-RU"/>
        </w:rPr>
        <w:t>дзвінки</w:t>
      </w:r>
      <w:proofErr w:type="spellEnd"/>
      <w:r w:rsidRPr="002863EA">
        <w:rPr>
          <w:color w:val="0F1115"/>
          <w:sz w:val="28"/>
          <w:szCs w:val="28"/>
          <w:lang w:val="ru-RU"/>
        </w:rPr>
        <w:t xml:space="preserve">, </w:t>
      </w:r>
      <w:proofErr w:type="spellStart"/>
      <w:r w:rsidRPr="002863EA">
        <w:rPr>
          <w:color w:val="0F1115"/>
          <w:sz w:val="28"/>
          <w:szCs w:val="28"/>
          <w:lang w:val="ru-RU"/>
        </w:rPr>
        <w:t>сповіщення</w:t>
      </w:r>
      <w:proofErr w:type="spellEnd"/>
      <w:r w:rsidRPr="002863EA">
        <w:rPr>
          <w:color w:val="0F1115"/>
          <w:sz w:val="28"/>
          <w:szCs w:val="28"/>
          <w:lang w:val="ru-RU"/>
        </w:rPr>
        <w:t xml:space="preserve">, </w:t>
      </w:r>
      <w:proofErr w:type="spellStart"/>
      <w:r w:rsidRPr="002863EA">
        <w:rPr>
          <w:color w:val="0F1115"/>
          <w:sz w:val="28"/>
          <w:szCs w:val="28"/>
          <w:lang w:val="ru-RU"/>
        </w:rPr>
        <w:t>зміну</w:t>
      </w:r>
      <w:proofErr w:type="spellEnd"/>
      <w:r w:rsidRPr="002863EA">
        <w:rPr>
          <w:color w:val="0F1115"/>
          <w:sz w:val="28"/>
          <w:szCs w:val="28"/>
          <w:lang w:val="ru-RU"/>
        </w:rPr>
        <w:t xml:space="preserve"> </w:t>
      </w:r>
      <w:proofErr w:type="spellStart"/>
      <w:r w:rsidRPr="002863EA">
        <w:rPr>
          <w:color w:val="0F1115"/>
          <w:sz w:val="28"/>
          <w:szCs w:val="28"/>
          <w:lang w:val="ru-RU"/>
        </w:rPr>
        <w:t>мережі</w:t>
      </w:r>
      <w:proofErr w:type="spellEnd"/>
      <w:r w:rsidRPr="002863EA">
        <w:rPr>
          <w:color w:val="0F1115"/>
          <w:sz w:val="28"/>
          <w:szCs w:val="28"/>
          <w:lang w:val="ru-RU"/>
        </w:rPr>
        <w:t xml:space="preserve">, </w:t>
      </w:r>
      <w:proofErr w:type="spellStart"/>
      <w:r w:rsidRPr="002863EA">
        <w:rPr>
          <w:color w:val="0F1115"/>
          <w:sz w:val="28"/>
          <w:szCs w:val="28"/>
          <w:lang w:val="ru-RU"/>
        </w:rPr>
        <w:t>споживання</w:t>
      </w:r>
      <w:proofErr w:type="spellEnd"/>
      <w:r w:rsidRPr="002863EA">
        <w:rPr>
          <w:color w:val="0F1115"/>
          <w:sz w:val="28"/>
          <w:szCs w:val="28"/>
          <w:lang w:val="ru-RU"/>
        </w:rPr>
        <w:t xml:space="preserve"> </w:t>
      </w:r>
      <w:proofErr w:type="spellStart"/>
      <w:r w:rsidRPr="002863EA">
        <w:rPr>
          <w:color w:val="0F1115"/>
          <w:sz w:val="28"/>
          <w:szCs w:val="28"/>
          <w:lang w:val="ru-RU"/>
        </w:rPr>
        <w:t>батареї</w:t>
      </w:r>
      <w:proofErr w:type="spellEnd"/>
      <w:r w:rsidRPr="002863EA">
        <w:rPr>
          <w:color w:val="0F1115"/>
          <w:sz w:val="28"/>
          <w:szCs w:val="28"/>
          <w:lang w:val="ru-RU"/>
        </w:rPr>
        <w:t>.</w:t>
      </w:r>
    </w:p>
    <w:p w:rsidR="002863EA" w:rsidRPr="002863EA" w:rsidRDefault="002863EA" w:rsidP="002863E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  <w:lang w:val="ru-RU"/>
        </w:rPr>
      </w:pPr>
      <w:proofErr w:type="gramStart"/>
      <w:r w:rsidRPr="002863EA">
        <w:rPr>
          <w:color w:val="0F1115"/>
          <w:sz w:val="28"/>
          <w:szCs w:val="28"/>
          <w:lang w:val="ru-RU"/>
        </w:rPr>
        <w:t>Для десктопу</w:t>
      </w:r>
      <w:proofErr w:type="gramEnd"/>
      <w:r w:rsidRPr="002863EA">
        <w:rPr>
          <w:color w:val="0F1115"/>
          <w:sz w:val="28"/>
          <w:szCs w:val="28"/>
          <w:lang w:val="ru-RU"/>
        </w:rPr>
        <w:t xml:space="preserve"> </w:t>
      </w:r>
      <w:proofErr w:type="spellStart"/>
      <w:r w:rsidRPr="002863EA">
        <w:rPr>
          <w:color w:val="0F1115"/>
          <w:sz w:val="28"/>
          <w:szCs w:val="28"/>
          <w:lang w:val="ru-RU"/>
        </w:rPr>
        <w:t>основна</w:t>
      </w:r>
      <w:proofErr w:type="spellEnd"/>
      <w:r w:rsidRPr="002863EA">
        <w:rPr>
          <w:color w:val="0F1115"/>
          <w:sz w:val="28"/>
          <w:szCs w:val="28"/>
          <w:lang w:val="ru-RU"/>
        </w:rPr>
        <w:t xml:space="preserve"> </w:t>
      </w:r>
      <w:proofErr w:type="spellStart"/>
      <w:r w:rsidRPr="002863EA">
        <w:rPr>
          <w:color w:val="0F1115"/>
          <w:sz w:val="28"/>
          <w:szCs w:val="28"/>
          <w:lang w:val="ru-RU"/>
        </w:rPr>
        <w:t>увага</w:t>
      </w:r>
      <w:proofErr w:type="spellEnd"/>
      <w:r w:rsidRPr="002863EA">
        <w:rPr>
          <w:color w:val="0F1115"/>
          <w:sz w:val="28"/>
          <w:szCs w:val="28"/>
          <w:lang w:val="ru-RU"/>
        </w:rPr>
        <w:t xml:space="preserve"> </w:t>
      </w:r>
      <w:proofErr w:type="spellStart"/>
      <w:r w:rsidRPr="002863EA">
        <w:rPr>
          <w:color w:val="0F1115"/>
          <w:sz w:val="28"/>
          <w:szCs w:val="28"/>
          <w:lang w:val="ru-RU"/>
        </w:rPr>
        <w:t>приділяється</w:t>
      </w:r>
      <w:proofErr w:type="spellEnd"/>
      <w:r w:rsidRPr="002863EA">
        <w:rPr>
          <w:color w:val="0F1115"/>
          <w:sz w:val="28"/>
          <w:szCs w:val="28"/>
          <w:lang w:val="ru-RU"/>
        </w:rPr>
        <w:t xml:space="preserve"> </w:t>
      </w:r>
      <w:proofErr w:type="spellStart"/>
      <w:r w:rsidRPr="002863EA">
        <w:rPr>
          <w:color w:val="0F1115"/>
          <w:sz w:val="28"/>
          <w:szCs w:val="28"/>
          <w:lang w:val="ru-RU"/>
        </w:rPr>
        <w:t>стабільності</w:t>
      </w:r>
      <w:proofErr w:type="spellEnd"/>
      <w:r w:rsidRPr="002863EA">
        <w:rPr>
          <w:color w:val="0F1115"/>
          <w:sz w:val="28"/>
          <w:szCs w:val="28"/>
          <w:lang w:val="ru-RU"/>
        </w:rPr>
        <w:t xml:space="preserve"> на </w:t>
      </w:r>
      <w:proofErr w:type="spellStart"/>
      <w:r w:rsidRPr="002863EA">
        <w:rPr>
          <w:color w:val="0F1115"/>
          <w:sz w:val="28"/>
          <w:szCs w:val="28"/>
          <w:lang w:val="ru-RU"/>
        </w:rPr>
        <w:t>різних</w:t>
      </w:r>
      <w:proofErr w:type="spellEnd"/>
      <w:r w:rsidRPr="002863EA">
        <w:rPr>
          <w:color w:val="0F1115"/>
          <w:sz w:val="28"/>
          <w:szCs w:val="28"/>
          <w:lang w:val="ru-RU"/>
        </w:rPr>
        <w:t xml:space="preserve"> ОС, </w:t>
      </w:r>
      <w:proofErr w:type="spellStart"/>
      <w:r w:rsidRPr="002863EA">
        <w:rPr>
          <w:color w:val="0F1115"/>
          <w:sz w:val="28"/>
          <w:szCs w:val="28"/>
          <w:lang w:val="ru-RU"/>
        </w:rPr>
        <w:t>роздільних</w:t>
      </w:r>
      <w:proofErr w:type="spellEnd"/>
      <w:r w:rsidRPr="002863EA">
        <w:rPr>
          <w:color w:val="0F1115"/>
          <w:sz w:val="28"/>
          <w:szCs w:val="28"/>
          <w:lang w:val="ru-RU"/>
        </w:rPr>
        <w:t xml:space="preserve"> </w:t>
      </w:r>
      <w:proofErr w:type="spellStart"/>
      <w:r w:rsidRPr="002863EA">
        <w:rPr>
          <w:color w:val="0F1115"/>
          <w:sz w:val="28"/>
          <w:szCs w:val="28"/>
          <w:lang w:val="ru-RU"/>
        </w:rPr>
        <w:t>здатностях</w:t>
      </w:r>
      <w:proofErr w:type="spellEnd"/>
      <w:r w:rsidRPr="002863EA">
        <w:rPr>
          <w:color w:val="0F1115"/>
          <w:sz w:val="28"/>
          <w:szCs w:val="28"/>
          <w:lang w:val="ru-RU"/>
        </w:rPr>
        <w:t xml:space="preserve"> </w:t>
      </w:r>
      <w:proofErr w:type="spellStart"/>
      <w:r w:rsidRPr="002863EA">
        <w:rPr>
          <w:color w:val="0F1115"/>
          <w:sz w:val="28"/>
          <w:szCs w:val="28"/>
          <w:lang w:val="ru-RU"/>
        </w:rPr>
        <w:t>моніторів</w:t>
      </w:r>
      <w:proofErr w:type="spellEnd"/>
      <w:r w:rsidRPr="002863EA">
        <w:rPr>
          <w:color w:val="0F1115"/>
          <w:sz w:val="28"/>
          <w:szCs w:val="28"/>
          <w:lang w:val="ru-RU"/>
        </w:rPr>
        <w:t xml:space="preserve"> та </w:t>
      </w:r>
      <w:proofErr w:type="spellStart"/>
      <w:r w:rsidRPr="002863EA">
        <w:rPr>
          <w:color w:val="0F1115"/>
          <w:sz w:val="28"/>
          <w:szCs w:val="28"/>
          <w:lang w:val="ru-RU"/>
        </w:rPr>
        <w:t>периферії</w:t>
      </w:r>
      <w:proofErr w:type="spellEnd"/>
      <w:r w:rsidRPr="002863EA">
        <w:rPr>
          <w:color w:val="0F1115"/>
          <w:sz w:val="28"/>
          <w:szCs w:val="28"/>
          <w:lang w:val="ru-RU"/>
        </w:rPr>
        <w:t>.</w:t>
      </w:r>
    </w:p>
    <w:p w:rsidR="002863EA" w:rsidRPr="002863EA" w:rsidRDefault="002863EA" w:rsidP="002863EA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rStyle w:val="af4"/>
          <w:b w:val="0"/>
          <w:bCs w:val="0"/>
          <w:color w:val="0F1115"/>
          <w:sz w:val="28"/>
          <w:szCs w:val="28"/>
          <w:lang w:val="ru-RU"/>
        </w:rPr>
      </w:pPr>
      <w:proofErr w:type="spellStart"/>
      <w:r w:rsidRPr="002863EA">
        <w:rPr>
          <w:rStyle w:val="af4"/>
          <w:rFonts w:eastAsiaTheme="majorEastAsia"/>
          <w:color w:val="0F1115"/>
          <w:sz w:val="28"/>
          <w:szCs w:val="28"/>
          <w:lang w:val="ru-RU"/>
        </w:rPr>
        <w:t>Що</w:t>
      </w:r>
      <w:proofErr w:type="spellEnd"/>
      <w:r w:rsidRPr="002863EA">
        <w:rPr>
          <w:rStyle w:val="af4"/>
          <w:rFonts w:eastAsiaTheme="majorEastAsia"/>
          <w:color w:val="0F1115"/>
          <w:sz w:val="28"/>
          <w:szCs w:val="28"/>
          <w:lang w:val="ru-RU"/>
        </w:rPr>
        <w:t xml:space="preserve"> </w:t>
      </w:r>
      <w:proofErr w:type="spellStart"/>
      <w:r w:rsidRPr="002863EA">
        <w:rPr>
          <w:rStyle w:val="af4"/>
          <w:rFonts w:eastAsiaTheme="majorEastAsia"/>
          <w:color w:val="0F1115"/>
          <w:sz w:val="28"/>
          <w:szCs w:val="28"/>
          <w:lang w:val="ru-RU"/>
        </w:rPr>
        <w:t>таке</w:t>
      </w:r>
      <w:proofErr w:type="spellEnd"/>
      <w:r w:rsidRPr="002863EA">
        <w:rPr>
          <w:rStyle w:val="af4"/>
          <w:rFonts w:eastAsiaTheme="majorEastAsia"/>
          <w:color w:val="0F1115"/>
          <w:sz w:val="28"/>
          <w:szCs w:val="28"/>
          <w:lang w:val="ru-RU"/>
        </w:rPr>
        <w:t xml:space="preserve"> </w:t>
      </w:r>
      <w:proofErr w:type="spellStart"/>
      <w:r w:rsidRPr="002863EA">
        <w:rPr>
          <w:rStyle w:val="af4"/>
          <w:rFonts w:eastAsiaTheme="majorEastAsia"/>
          <w:color w:val="0F1115"/>
          <w:sz w:val="28"/>
          <w:szCs w:val="28"/>
          <w:lang w:val="ru-RU"/>
        </w:rPr>
        <w:t>емулятор</w:t>
      </w:r>
      <w:proofErr w:type="spellEnd"/>
      <w:r w:rsidRPr="002863EA">
        <w:rPr>
          <w:rStyle w:val="af4"/>
          <w:rFonts w:eastAsiaTheme="majorEastAsia"/>
          <w:color w:val="0F1115"/>
          <w:sz w:val="28"/>
          <w:szCs w:val="28"/>
          <w:lang w:val="ru-RU"/>
        </w:rPr>
        <w:t>?</w:t>
      </w:r>
    </w:p>
    <w:p w:rsidR="002863EA" w:rsidRPr="002863EA" w:rsidRDefault="002863EA" w:rsidP="002863E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  <w:lang w:val="ru-RU"/>
        </w:rPr>
      </w:pPr>
      <w:proofErr w:type="spellStart"/>
      <w:r w:rsidRPr="002863EA">
        <w:rPr>
          <w:color w:val="0F1115"/>
          <w:sz w:val="28"/>
          <w:szCs w:val="28"/>
          <w:lang w:val="ru-RU"/>
        </w:rPr>
        <w:t>Емулятор</w:t>
      </w:r>
      <w:proofErr w:type="spellEnd"/>
      <w:r w:rsidRPr="002863EA">
        <w:rPr>
          <w:color w:val="0F1115"/>
          <w:sz w:val="28"/>
          <w:szCs w:val="28"/>
          <w:lang w:val="ru-RU"/>
        </w:rPr>
        <w:t xml:space="preserve"> – </w:t>
      </w:r>
      <w:proofErr w:type="spellStart"/>
      <w:r w:rsidRPr="002863EA">
        <w:rPr>
          <w:color w:val="0F1115"/>
          <w:sz w:val="28"/>
          <w:szCs w:val="28"/>
          <w:lang w:val="ru-RU"/>
        </w:rPr>
        <w:t>програмне</w:t>
      </w:r>
      <w:proofErr w:type="spellEnd"/>
      <w:r w:rsidRPr="002863EA">
        <w:rPr>
          <w:color w:val="0F1115"/>
          <w:sz w:val="28"/>
          <w:szCs w:val="28"/>
          <w:lang w:val="ru-RU"/>
        </w:rPr>
        <w:t xml:space="preserve"> </w:t>
      </w:r>
      <w:proofErr w:type="spellStart"/>
      <w:r w:rsidRPr="002863EA">
        <w:rPr>
          <w:color w:val="0F1115"/>
          <w:sz w:val="28"/>
          <w:szCs w:val="28"/>
          <w:lang w:val="ru-RU"/>
        </w:rPr>
        <w:t>забезпечення</w:t>
      </w:r>
      <w:proofErr w:type="spellEnd"/>
      <w:r w:rsidRPr="002863EA">
        <w:rPr>
          <w:color w:val="0F1115"/>
          <w:sz w:val="28"/>
          <w:szCs w:val="28"/>
          <w:lang w:val="ru-RU"/>
        </w:rPr>
        <w:t xml:space="preserve">, </w:t>
      </w:r>
      <w:proofErr w:type="spellStart"/>
      <w:r w:rsidRPr="002863EA">
        <w:rPr>
          <w:color w:val="0F1115"/>
          <w:sz w:val="28"/>
          <w:szCs w:val="28"/>
          <w:lang w:val="ru-RU"/>
        </w:rPr>
        <w:t>що</w:t>
      </w:r>
      <w:proofErr w:type="spellEnd"/>
      <w:r w:rsidRPr="002863EA">
        <w:rPr>
          <w:color w:val="0F1115"/>
          <w:sz w:val="28"/>
          <w:szCs w:val="28"/>
          <w:lang w:val="ru-RU"/>
        </w:rPr>
        <w:t xml:space="preserve"> </w:t>
      </w:r>
      <w:proofErr w:type="spellStart"/>
      <w:r w:rsidRPr="002863EA">
        <w:rPr>
          <w:color w:val="0F1115"/>
          <w:sz w:val="28"/>
          <w:szCs w:val="28"/>
          <w:lang w:val="ru-RU"/>
        </w:rPr>
        <w:t>імітує</w:t>
      </w:r>
      <w:proofErr w:type="spellEnd"/>
      <w:r w:rsidRPr="002863EA">
        <w:rPr>
          <w:color w:val="0F1115"/>
          <w:sz w:val="28"/>
          <w:szCs w:val="28"/>
          <w:lang w:val="ru-RU"/>
        </w:rPr>
        <w:t xml:space="preserve"> </w:t>
      </w:r>
      <w:proofErr w:type="spellStart"/>
      <w:r w:rsidRPr="002863EA">
        <w:rPr>
          <w:color w:val="0F1115"/>
          <w:sz w:val="28"/>
          <w:szCs w:val="28"/>
          <w:lang w:val="ru-RU"/>
        </w:rPr>
        <w:t>апаратне</w:t>
      </w:r>
      <w:proofErr w:type="spellEnd"/>
      <w:r w:rsidRPr="002863EA">
        <w:rPr>
          <w:color w:val="0F1115"/>
          <w:sz w:val="28"/>
          <w:szCs w:val="28"/>
          <w:lang w:val="ru-RU"/>
        </w:rPr>
        <w:t xml:space="preserve"> </w:t>
      </w:r>
      <w:proofErr w:type="spellStart"/>
      <w:r w:rsidRPr="002863EA">
        <w:rPr>
          <w:color w:val="0F1115"/>
          <w:sz w:val="28"/>
          <w:szCs w:val="28"/>
          <w:lang w:val="ru-RU"/>
        </w:rPr>
        <w:t>забезпечення</w:t>
      </w:r>
      <w:proofErr w:type="spellEnd"/>
      <w:r w:rsidRPr="002863EA">
        <w:rPr>
          <w:color w:val="0F1115"/>
          <w:sz w:val="28"/>
          <w:szCs w:val="28"/>
          <w:lang w:val="ru-RU"/>
        </w:rPr>
        <w:t xml:space="preserve"> та </w:t>
      </w:r>
      <w:proofErr w:type="spellStart"/>
      <w:r w:rsidRPr="002863EA">
        <w:rPr>
          <w:color w:val="0F1115"/>
          <w:sz w:val="28"/>
          <w:szCs w:val="28"/>
          <w:lang w:val="ru-RU"/>
        </w:rPr>
        <w:t>операційну</w:t>
      </w:r>
      <w:proofErr w:type="spellEnd"/>
      <w:r w:rsidRPr="002863EA">
        <w:rPr>
          <w:color w:val="0F1115"/>
          <w:sz w:val="28"/>
          <w:szCs w:val="28"/>
          <w:lang w:val="ru-RU"/>
        </w:rPr>
        <w:t xml:space="preserve"> систему </w:t>
      </w:r>
      <w:proofErr w:type="spellStart"/>
      <w:r w:rsidRPr="002863EA">
        <w:rPr>
          <w:color w:val="0F1115"/>
          <w:sz w:val="28"/>
          <w:szCs w:val="28"/>
          <w:lang w:val="ru-RU"/>
        </w:rPr>
        <w:t>мобільного</w:t>
      </w:r>
      <w:proofErr w:type="spellEnd"/>
      <w:r w:rsidRPr="002863EA">
        <w:rPr>
          <w:color w:val="0F1115"/>
          <w:sz w:val="28"/>
          <w:szCs w:val="28"/>
          <w:lang w:val="ru-RU"/>
        </w:rPr>
        <w:t xml:space="preserve"> пристрою на </w:t>
      </w:r>
      <w:proofErr w:type="spellStart"/>
      <w:r w:rsidRPr="002863EA">
        <w:rPr>
          <w:color w:val="0F1115"/>
          <w:sz w:val="28"/>
          <w:szCs w:val="28"/>
          <w:lang w:val="ru-RU"/>
        </w:rPr>
        <w:t>іншій</w:t>
      </w:r>
      <w:proofErr w:type="spellEnd"/>
      <w:r w:rsidRPr="002863EA">
        <w:rPr>
          <w:color w:val="0F1115"/>
          <w:sz w:val="28"/>
          <w:szCs w:val="28"/>
          <w:lang w:val="ru-RU"/>
        </w:rPr>
        <w:t xml:space="preserve"> </w:t>
      </w:r>
      <w:proofErr w:type="spellStart"/>
      <w:r w:rsidRPr="002863EA">
        <w:rPr>
          <w:color w:val="0F1115"/>
          <w:sz w:val="28"/>
          <w:szCs w:val="28"/>
          <w:lang w:val="ru-RU"/>
        </w:rPr>
        <w:t>платформі</w:t>
      </w:r>
      <w:proofErr w:type="spellEnd"/>
      <w:r w:rsidRPr="002863EA">
        <w:rPr>
          <w:color w:val="0F1115"/>
          <w:sz w:val="28"/>
          <w:szCs w:val="28"/>
          <w:lang w:val="ru-RU"/>
        </w:rPr>
        <w:t xml:space="preserve"> (</w:t>
      </w:r>
      <w:proofErr w:type="spellStart"/>
      <w:r w:rsidRPr="002863EA">
        <w:rPr>
          <w:color w:val="0F1115"/>
          <w:sz w:val="28"/>
          <w:szCs w:val="28"/>
          <w:lang w:val="ru-RU"/>
        </w:rPr>
        <w:t>наприклад</w:t>
      </w:r>
      <w:proofErr w:type="spellEnd"/>
      <w:r w:rsidRPr="002863EA">
        <w:rPr>
          <w:color w:val="0F1115"/>
          <w:sz w:val="28"/>
          <w:szCs w:val="28"/>
          <w:lang w:val="ru-RU"/>
        </w:rPr>
        <w:t xml:space="preserve">, на ПК), </w:t>
      </w:r>
      <w:proofErr w:type="spellStart"/>
      <w:r w:rsidRPr="002863EA">
        <w:rPr>
          <w:color w:val="0F1115"/>
          <w:sz w:val="28"/>
          <w:szCs w:val="28"/>
          <w:lang w:val="ru-RU"/>
        </w:rPr>
        <w:t>дозволяючи</w:t>
      </w:r>
      <w:proofErr w:type="spellEnd"/>
      <w:r w:rsidRPr="002863EA">
        <w:rPr>
          <w:color w:val="0F1115"/>
          <w:sz w:val="28"/>
          <w:szCs w:val="28"/>
          <w:lang w:val="ru-RU"/>
        </w:rPr>
        <w:t xml:space="preserve"> </w:t>
      </w:r>
      <w:proofErr w:type="spellStart"/>
      <w:r w:rsidRPr="002863EA">
        <w:rPr>
          <w:color w:val="0F1115"/>
          <w:sz w:val="28"/>
          <w:szCs w:val="28"/>
          <w:lang w:val="ru-RU"/>
        </w:rPr>
        <w:t>запускати</w:t>
      </w:r>
      <w:proofErr w:type="spellEnd"/>
      <w:r w:rsidRPr="002863EA">
        <w:rPr>
          <w:color w:val="0F1115"/>
          <w:sz w:val="28"/>
          <w:szCs w:val="28"/>
          <w:lang w:val="ru-RU"/>
        </w:rPr>
        <w:t xml:space="preserve"> та </w:t>
      </w:r>
      <w:proofErr w:type="spellStart"/>
      <w:r w:rsidRPr="002863EA">
        <w:rPr>
          <w:color w:val="0F1115"/>
          <w:sz w:val="28"/>
          <w:szCs w:val="28"/>
          <w:lang w:val="ru-RU"/>
        </w:rPr>
        <w:t>тестувати</w:t>
      </w:r>
      <w:proofErr w:type="spellEnd"/>
      <w:r w:rsidRPr="002863EA">
        <w:rPr>
          <w:color w:val="0F1115"/>
          <w:sz w:val="28"/>
          <w:szCs w:val="28"/>
          <w:lang w:val="ru-RU"/>
        </w:rPr>
        <w:t xml:space="preserve"> </w:t>
      </w:r>
      <w:proofErr w:type="spellStart"/>
      <w:r w:rsidRPr="002863EA">
        <w:rPr>
          <w:color w:val="0F1115"/>
          <w:sz w:val="28"/>
          <w:szCs w:val="28"/>
          <w:lang w:val="ru-RU"/>
        </w:rPr>
        <w:t>мобільні</w:t>
      </w:r>
      <w:proofErr w:type="spellEnd"/>
      <w:r w:rsidRPr="002863EA">
        <w:rPr>
          <w:color w:val="0F1115"/>
          <w:sz w:val="28"/>
          <w:szCs w:val="28"/>
          <w:lang w:val="ru-RU"/>
        </w:rPr>
        <w:t xml:space="preserve"> </w:t>
      </w:r>
      <w:proofErr w:type="spellStart"/>
      <w:r w:rsidRPr="002863EA">
        <w:rPr>
          <w:color w:val="0F1115"/>
          <w:sz w:val="28"/>
          <w:szCs w:val="28"/>
          <w:lang w:val="ru-RU"/>
        </w:rPr>
        <w:t>додатки</w:t>
      </w:r>
      <w:proofErr w:type="spellEnd"/>
      <w:r w:rsidRPr="002863EA">
        <w:rPr>
          <w:color w:val="0F1115"/>
          <w:sz w:val="28"/>
          <w:szCs w:val="28"/>
          <w:lang w:val="ru-RU"/>
        </w:rPr>
        <w:t xml:space="preserve"> без </w:t>
      </w:r>
      <w:proofErr w:type="spellStart"/>
      <w:r w:rsidRPr="002863EA">
        <w:rPr>
          <w:color w:val="0F1115"/>
          <w:sz w:val="28"/>
          <w:szCs w:val="28"/>
          <w:lang w:val="ru-RU"/>
        </w:rPr>
        <w:t>фізичного</w:t>
      </w:r>
      <w:proofErr w:type="spellEnd"/>
      <w:r w:rsidRPr="002863EA">
        <w:rPr>
          <w:color w:val="0F1115"/>
          <w:sz w:val="28"/>
          <w:szCs w:val="28"/>
          <w:lang w:val="ru-RU"/>
        </w:rPr>
        <w:t xml:space="preserve"> пристрою.</w:t>
      </w:r>
    </w:p>
    <w:p w:rsidR="002863EA" w:rsidRPr="002863EA" w:rsidRDefault="002863EA" w:rsidP="002863EA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2863EA">
        <w:rPr>
          <w:rStyle w:val="af4"/>
          <w:rFonts w:eastAsiaTheme="majorEastAsia"/>
          <w:color w:val="0F1115"/>
          <w:sz w:val="28"/>
          <w:szCs w:val="28"/>
        </w:rPr>
        <w:t>Наведіть</w:t>
      </w:r>
      <w:proofErr w:type="spellEnd"/>
      <w:r w:rsidRPr="002863EA">
        <w:rPr>
          <w:rStyle w:val="af4"/>
          <w:rFonts w:eastAsiaTheme="majorEastAsia"/>
          <w:color w:val="0F1115"/>
          <w:sz w:val="28"/>
          <w:szCs w:val="28"/>
        </w:rPr>
        <w:t xml:space="preserve"> </w:t>
      </w:r>
      <w:proofErr w:type="spellStart"/>
      <w:r w:rsidRPr="002863EA">
        <w:rPr>
          <w:rStyle w:val="af4"/>
          <w:rFonts w:eastAsiaTheme="majorEastAsia"/>
          <w:color w:val="0F1115"/>
          <w:sz w:val="28"/>
          <w:szCs w:val="28"/>
        </w:rPr>
        <w:t>приклад</w:t>
      </w:r>
      <w:proofErr w:type="spellEnd"/>
      <w:r w:rsidRPr="002863EA">
        <w:rPr>
          <w:rStyle w:val="af4"/>
          <w:rFonts w:eastAsiaTheme="majorEastAsia"/>
          <w:color w:val="0F1115"/>
          <w:sz w:val="28"/>
          <w:szCs w:val="28"/>
        </w:rPr>
        <w:t xml:space="preserve"> </w:t>
      </w:r>
      <w:proofErr w:type="spellStart"/>
      <w:r w:rsidRPr="002863EA">
        <w:rPr>
          <w:rStyle w:val="af4"/>
          <w:rFonts w:eastAsiaTheme="majorEastAsia"/>
          <w:color w:val="0F1115"/>
          <w:sz w:val="28"/>
          <w:szCs w:val="28"/>
        </w:rPr>
        <w:t>емуляторів</w:t>
      </w:r>
      <w:proofErr w:type="spellEnd"/>
      <w:r w:rsidRPr="002863EA">
        <w:rPr>
          <w:rStyle w:val="af4"/>
          <w:rFonts w:eastAsiaTheme="majorEastAsia"/>
          <w:color w:val="0F1115"/>
          <w:sz w:val="28"/>
          <w:szCs w:val="28"/>
        </w:rPr>
        <w:t>.</w:t>
      </w:r>
    </w:p>
    <w:p w:rsidR="002863EA" w:rsidRPr="002863EA" w:rsidRDefault="002863EA" w:rsidP="002863E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863EA">
        <w:rPr>
          <w:rStyle w:val="af4"/>
          <w:rFonts w:eastAsiaTheme="majorEastAsia"/>
          <w:color w:val="0F1115"/>
          <w:sz w:val="28"/>
          <w:szCs w:val="28"/>
        </w:rPr>
        <w:t>Android Studio Emulator</w:t>
      </w:r>
      <w:r w:rsidRPr="002863EA">
        <w:rPr>
          <w:color w:val="0F1115"/>
          <w:sz w:val="28"/>
          <w:szCs w:val="28"/>
        </w:rPr>
        <w:t> (Android)</w:t>
      </w:r>
    </w:p>
    <w:p w:rsidR="002863EA" w:rsidRPr="002863EA" w:rsidRDefault="002863EA" w:rsidP="002863E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863EA">
        <w:rPr>
          <w:rStyle w:val="af4"/>
          <w:rFonts w:eastAsiaTheme="majorEastAsia"/>
          <w:color w:val="0F1115"/>
          <w:sz w:val="28"/>
          <w:szCs w:val="28"/>
        </w:rPr>
        <w:t>Xcode Simulator</w:t>
      </w:r>
      <w:r w:rsidRPr="002863EA">
        <w:rPr>
          <w:color w:val="0F1115"/>
          <w:sz w:val="28"/>
          <w:szCs w:val="28"/>
        </w:rPr>
        <w:t xml:space="preserve"> (iOS, </w:t>
      </w:r>
      <w:proofErr w:type="spellStart"/>
      <w:r w:rsidRPr="002863EA">
        <w:rPr>
          <w:color w:val="0F1115"/>
          <w:sz w:val="28"/>
          <w:szCs w:val="28"/>
        </w:rPr>
        <w:t>працює</w:t>
      </w:r>
      <w:proofErr w:type="spellEnd"/>
      <w:r w:rsidRPr="002863EA">
        <w:rPr>
          <w:color w:val="0F1115"/>
          <w:sz w:val="28"/>
          <w:szCs w:val="28"/>
        </w:rPr>
        <w:t xml:space="preserve"> </w:t>
      </w:r>
      <w:proofErr w:type="spellStart"/>
      <w:r w:rsidRPr="002863EA">
        <w:rPr>
          <w:color w:val="0F1115"/>
          <w:sz w:val="28"/>
          <w:szCs w:val="28"/>
        </w:rPr>
        <w:t>лише</w:t>
      </w:r>
      <w:proofErr w:type="spellEnd"/>
      <w:r w:rsidRPr="002863EA">
        <w:rPr>
          <w:color w:val="0F1115"/>
          <w:sz w:val="28"/>
          <w:szCs w:val="28"/>
        </w:rPr>
        <w:t xml:space="preserve"> </w:t>
      </w:r>
      <w:proofErr w:type="spellStart"/>
      <w:r w:rsidRPr="002863EA">
        <w:rPr>
          <w:color w:val="0F1115"/>
          <w:sz w:val="28"/>
          <w:szCs w:val="28"/>
        </w:rPr>
        <w:t>на</w:t>
      </w:r>
      <w:proofErr w:type="spellEnd"/>
      <w:r w:rsidRPr="002863EA">
        <w:rPr>
          <w:color w:val="0F1115"/>
          <w:sz w:val="28"/>
          <w:szCs w:val="28"/>
        </w:rPr>
        <w:t xml:space="preserve"> macOS)</w:t>
      </w:r>
    </w:p>
    <w:p w:rsidR="002863EA" w:rsidRPr="002863EA" w:rsidRDefault="002863EA" w:rsidP="002863E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proofErr w:type="spellStart"/>
      <w:r w:rsidRPr="002863EA">
        <w:rPr>
          <w:rStyle w:val="af4"/>
          <w:rFonts w:eastAsiaTheme="majorEastAsia"/>
          <w:color w:val="0F1115"/>
          <w:sz w:val="28"/>
          <w:szCs w:val="28"/>
        </w:rPr>
        <w:t>Genymotion</w:t>
      </w:r>
      <w:proofErr w:type="spellEnd"/>
      <w:r w:rsidRPr="002863EA">
        <w:rPr>
          <w:color w:val="0F1115"/>
          <w:sz w:val="28"/>
          <w:szCs w:val="28"/>
        </w:rPr>
        <w:t>, </w:t>
      </w:r>
      <w:proofErr w:type="spellStart"/>
      <w:r w:rsidRPr="002863EA">
        <w:rPr>
          <w:rStyle w:val="af4"/>
          <w:rFonts w:eastAsiaTheme="majorEastAsia"/>
          <w:color w:val="0F1115"/>
          <w:sz w:val="28"/>
          <w:szCs w:val="28"/>
        </w:rPr>
        <w:t>BlueStacks</w:t>
      </w:r>
      <w:proofErr w:type="spellEnd"/>
      <w:r w:rsidRPr="002863EA">
        <w:rPr>
          <w:color w:val="0F1115"/>
          <w:sz w:val="28"/>
          <w:szCs w:val="28"/>
        </w:rPr>
        <w:t>, </w:t>
      </w:r>
      <w:r w:rsidRPr="002863EA">
        <w:rPr>
          <w:rStyle w:val="af4"/>
          <w:rFonts w:eastAsiaTheme="majorEastAsia"/>
          <w:color w:val="0F1115"/>
          <w:sz w:val="28"/>
          <w:szCs w:val="28"/>
        </w:rPr>
        <w:t>Nox Player</w:t>
      </w:r>
      <w:r w:rsidRPr="002863EA">
        <w:rPr>
          <w:color w:val="0F1115"/>
          <w:sz w:val="28"/>
          <w:szCs w:val="28"/>
        </w:rPr>
        <w:t> (</w:t>
      </w:r>
      <w:proofErr w:type="spellStart"/>
      <w:r w:rsidRPr="002863EA">
        <w:rPr>
          <w:color w:val="0F1115"/>
          <w:sz w:val="28"/>
          <w:szCs w:val="28"/>
        </w:rPr>
        <w:t>сторонні</w:t>
      </w:r>
      <w:proofErr w:type="spellEnd"/>
      <w:r w:rsidRPr="002863EA">
        <w:rPr>
          <w:color w:val="0F1115"/>
          <w:sz w:val="28"/>
          <w:szCs w:val="28"/>
        </w:rPr>
        <w:t xml:space="preserve"> </w:t>
      </w:r>
      <w:proofErr w:type="spellStart"/>
      <w:r w:rsidRPr="002863EA">
        <w:rPr>
          <w:color w:val="0F1115"/>
          <w:sz w:val="28"/>
          <w:szCs w:val="28"/>
        </w:rPr>
        <w:t>емулятори</w:t>
      </w:r>
      <w:proofErr w:type="spellEnd"/>
      <w:r w:rsidRPr="002863EA">
        <w:rPr>
          <w:color w:val="0F1115"/>
          <w:sz w:val="28"/>
          <w:szCs w:val="28"/>
        </w:rPr>
        <w:t xml:space="preserve"> Android)</w:t>
      </w:r>
    </w:p>
    <w:p w:rsidR="002863EA" w:rsidRPr="002863EA" w:rsidRDefault="002863EA" w:rsidP="002863EA">
      <w:pPr>
        <w:spacing w:after="0" w:line="360" w:lineRule="auto"/>
        <w:jc w:val="both"/>
        <w:rPr>
          <w:lang w:val="en-US"/>
        </w:rPr>
      </w:pPr>
    </w:p>
    <w:sectPr w:rsidR="002863EA" w:rsidRPr="002863EA" w:rsidSect="00D74AEB">
      <w:footerReference w:type="default" r:id="rId14"/>
      <w:pgSz w:w="11906" w:h="16838"/>
      <w:pgMar w:top="1134" w:right="1134" w:bottom="1134" w:left="1134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B2DA1" w:rsidRDefault="000B2DA1" w:rsidP="002863EA">
      <w:pPr>
        <w:spacing w:after="0" w:line="240" w:lineRule="auto"/>
      </w:pPr>
      <w:r>
        <w:separator/>
      </w:r>
    </w:p>
  </w:endnote>
  <w:endnote w:type="continuationSeparator" w:id="0">
    <w:p w:rsidR="000B2DA1" w:rsidRDefault="000B2DA1" w:rsidP="002863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4248318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863EA" w:rsidRDefault="002863EA">
        <w:pPr>
          <w:pStyle w:val="af2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2863EA" w:rsidRDefault="002863EA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B2DA1" w:rsidRDefault="000B2DA1" w:rsidP="002863EA">
      <w:pPr>
        <w:spacing w:after="0" w:line="240" w:lineRule="auto"/>
      </w:pPr>
      <w:r>
        <w:separator/>
      </w:r>
    </w:p>
  </w:footnote>
  <w:footnote w:type="continuationSeparator" w:id="0">
    <w:p w:rsidR="000B2DA1" w:rsidRDefault="000B2DA1" w:rsidP="002863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1C5915"/>
    <w:multiLevelType w:val="multilevel"/>
    <w:tmpl w:val="77B27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FB70A4"/>
    <w:multiLevelType w:val="multilevel"/>
    <w:tmpl w:val="EF66E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7295869">
    <w:abstractNumId w:val="1"/>
  </w:num>
  <w:num w:numId="2" w16cid:durableId="1528325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6EA"/>
    <w:rsid w:val="00024B05"/>
    <w:rsid w:val="00036E94"/>
    <w:rsid w:val="00051DD8"/>
    <w:rsid w:val="00052751"/>
    <w:rsid w:val="000B2DA1"/>
    <w:rsid w:val="0014580B"/>
    <w:rsid w:val="001C30B8"/>
    <w:rsid w:val="001D7ED0"/>
    <w:rsid w:val="001E4E66"/>
    <w:rsid w:val="002069CF"/>
    <w:rsid w:val="00220522"/>
    <w:rsid w:val="00224CE1"/>
    <w:rsid w:val="00251BF9"/>
    <w:rsid w:val="00251D7B"/>
    <w:rsid w:val="00264E00"/>
    <w:rsid w:val="002863EA"/>
    <w:rsid w:val="002D7E76"/>
    <w:rsid w:val="003A1A0C"/>
    <w:rsid w:val="003B1173"/>
    <w:rsid w:val="003B696E"/>
    <w:rsid w:val="004122E6"/>
    <w:rsid w:val="00421F3B"/>
    <w:rsid w:val="00457998"/>
    <w:rsid w:val="004A3CAE"/>
    <w:rsid w:val="004D625A"/>
    <w:rsid w:val="005B0EA3"/>
    <w:rsid w:val="005B797C"/>
    <w:rsid w:val="005C76D8"/>
    <w:rsid w:val="005E36EA"/>
    <w:rsid w:val="005F7A86"/>
    <w:rsid w:val="0061019D"/>
    <w:rsid w:val="006238A3"/>
    <w:rsid w:val="006E22FF"/>
    <w:rsid w:val="0079525F"/>
    <w:rsid w:val="007B5EC2"/>
    <w:rsid w:val="00800491"/>
    <w:rsid w:val="00977B6E"/>
    <w:rsid w:val="009B10B0"/>
    <w:rsid w:val="009C2AD4"/>
    <w:rsid w:val="00A20490"/>
    <w:rsid w:val="00A553DE"/>
    <w:rsid w:val="00A9184B"/>
    <w:rsid w:val="00B138F2"/>
    <w:rsid w:val="00B163E9"/>
    <w:rsid w:val="00B24744"/>
    <w:rsid w:val="00B2572F"/>
    <w:rsid w:val="00B43D8F"/>
    <w:rsid w:val="00C46E13"/>
    <w:rsid w:val="00CC19A9"/>
    <w:rsid w:val="00CD6122"/>
    <w:rsid w:val="00D03F85"/>
    <w:rsid w:val="00D74AEB"/>
    <w:rsid w:val="00D84BC1"/>
    <w:rsid w:val="00DF17F7"/>
    <w:rsid w:val="00E3541B"/>
    <w:rsid w:val="00EA3EFA"/>
    <w:rsid w:val="00EB7C88"/>
    <w:rsid w:val="00F11785"/>
    <w:rsid w:val="00F21D7D"/>
    <w:rsid w:val="00FC5B11"/>
    <w:rsid w:val="00FF6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7BFE7"/>
  <w15:chartTrackingRefBased/>
  <w15:docId w15:val="{40F87472-617F-4E86-9E3F-595D7A44B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36EA"/>
    <w:pPr>
      <w:spacing w:after="160" w:line="256" w:lineRule="auto"/>
      <w:jc w:val="left"/>
    </w:pPr>
    <w:rPr>
      <w:rFonts w:eastAsia="Calibri"/>
      <w:lang w:val="uk-UA"/>
    </w:rPr>
  </w:style>
  <w:style w:type="paragraph" w:styleId="1">
    <w:name w:val="heading 1"/>
    <w:basedOn w:val="a"/>
    <w:next w:val="a"/>
    <w:link w:val="10"/>
    <w:uiPriority w:val="9"/>
    <w:qFormat/>
    <w:rsid w:val="005E36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36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36E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36E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36E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36E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36E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36E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36E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36E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uk-UA"/>
    </w:rPr>
  </w:style>
  <w:style w:type="character" w:customStyle="1" w:styleId="20">
    <w:name w:val="Заголовок 2 Знак"/>
    <w:basedOn w:val="a0"/>
    <w:link w:val="2"/>
    <w:uiPriority w:val="9"/>
    <w:semiHidden/>
    <w:rsid w:val="005E36E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uk-UA"/>
    </w:rPr>
  </w:style>
  <w:style w:type="character" w:customStyle="1" w:styleId="30">
    <w:name w:val="Заголовок 3 Знак"/>
    <w:basedOn w:val="a0"/>
    <w:link w:val="3"/>
    <w:uiPriority w:val="9"/>
    <w:semiHidden/>
    <w:rsid w:val="005E36EA"/>
    <w:rPr>
      <w:rFonts w:asciiTheme="minorHAnsi" w:eastAsiaTheme="majorEastAsia" w:hAnsiTheme="minorHAnsi" w:cstheme="majorBidi"/>
      <w:color w:val="2F5496" w:themeColor="accent1" w:themeShade="BF"/>
      <w:lang w:val="uk-UA"/>
    </w:rPr>
  </w:style>
  <w:style w:type="character" w:customStyle="1" w:styleId="40">
    <w:name w:val="Заголовок 4 Знак"/>
    <w:basedOn w:val="a0"/>
    <w:link w:val="4"/>
    <w:uiPriority w:val="9"/>
    <w:semiHidden/>
    <w:rsid w:val="005E36EA"/>
    <w:rPr>
      <w:rFonts w:asciiTheme="minorHAnsi" w:eastAsiaTheme="majorEastAsia" w:hAnsiTheme="minorHAnsi" w:cstheme="majorBidi"/>
      <w:i/>
      <w:iCs/>
      <w:color w:val="2F5496" w:themeColor="accent1" w:themeShade="BF"/>
      <w:lang w:val="uk-UA"/>
    </w:rPr>
  </w:style>
  <w:style w:type="character" w:customStyle="1" w:styleId="50">
    <w:name w:val="Заголовок 5 Знак"/>
    <w:basedOn w:val="a0"/>
    <w:link w:val="5"/>
    <w:uiPriority w:val="9"/>
    <w:semiHidden/>
    <w:rsid w:val="005E36EA"/>
    <w:rPr>
      <w:rFonts w:asciiTheme="minorHAnsi" w:eastAsiaTheme="majorEastAsia" w:hAnsiTheme="minorHAnsi" w:cstheme="majorBidi"/>
      <w:color w:val="2F5496" w:themeColor="accent1" w:themeShade="BF"/>
      <w:lang w:val="uk-UA"/>
    </w:rPr>
  </w:style>
  <w:style w:type="character" w:customStyle="1" w:styleId="60">
    <w:name w:val="Заголовок 6 Знак"/>
    <w:basedOn w:val="a0"/>
    <w:link w:val="6"/>
    <w:uiPriority w:val="9"/>
    <w:semiHidden/>
    <w:rsid w:val="005E36EA"/>
    <w:rPr>
      <w:rFonts w:asciiTheme="minorHAnsi" w:eastAsiaTheme="majorEastAsia" w:hAnsiTheme="minorHAnsi" w:cstheme="majorBidi"/>
      <w:i/>
      <w:iCs/>
      <w:color w:val="595959" w:themeColor="text1" w:themeTint="A6"/>
      <w:lang w:val="uk-UA"/>
    </w:rPr>
  </w:style>
  <w:style w:type="character" w:customStyle="1" w:styleId="70">
    <w:name w:val="Заголовок 7 Знак"/>
    <w:basedOn w:val="a0"/>
    <w:link w:val="7"/>
    <w:uiPriority w:val="9"/>
    <w:semiHidden/>
    <w:rsid w:val="005E36EA"/>
    <w:rPr>
      <w:rFonts w:asciiTheme="minorHAnsi" w:eastAsiaTheme="majorEastAsia" w:hAnsiTheme="minorHAnsi" w:cstheme="majorBidi"/>
      <w:color w:val="595959" w:themeColor="text1" w:themeTint="A6"/>
      <w:lang w:val="uk-UA"/>
    </w:rPr>
  </w:style>
  <w:style w:type="character" w:customStyle="1" w:styleId="80">
    <w:name w:val="Заголовок 8 Знак"/>
    <w:basedOn w:val="a0"/>
    <w:link w:val="8"/>
    <w:uiPriority w:val="9"/>
    <w:semiHidden/>
    <w:rsid w:val="005E36EA"/>
    <w:rPr>
      <w:rFonts w:asciiTheme="minorHAnsi" w:eastAsiaTheme="majorEastAsia" w:hAnsiTheme="minorHAnsi" w:cstheme="majorBidi"/>
      <w:i/>
      <w:iCs/>
      <w:color w:val="272727" w:themeColor="text1" w:themeTint="D8"/>
      <w:lang w:val="uk-UA"/>
    </w:rPr>
  </w:style>
  <w:style w:type="character" w:customStyle="1" w:styleId="90">
    <w:name w:val="Заголовок 9 Знак"/>
    <w:basedOn w:val="a0"/>
    <w:link w:val="9"/>
    <w:uiPriority w:val="9"/>
    <w:semiHidden/>
    <w:rsid w:val="005E36EA"/>
    <w:rPr>
      <w:rFonts w:asciiTheme="minorHAnsi" w:eastAsiaTheme="majorEastAsia" w:hAnsiTheme="minorHAnsi" w:cstheme="majorBidi"/>
      <w:color w:val="272727" w:themeColor="text1" w:themeTint="D8"/>
      <w:lang w:val="uk-UA"/>
    </w:rPr>
  </w:style>
  <w:style w:type="paragraph" w:styleId="a3">
    <w:name w:val="Title"/>
    <w:basedOn w:val="a"/>
    <w:next w:val="a"/>
    <w:link w:val="a4"/>
    <w:uiPriority w:val="10"/>
    <w:qFormat/>
    <w:rsid w:val="005E36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5E36EA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a5">
    <w:name w:val="Subtitle"/>
    <w:basedOn w:val="a"/>
    <w:next w:val="a"/>
    <w:link w:val="a6"/>
    <w:uiPriority w:val="11"/>
    <w:qFormat/>
    <w:rsid w:val="005E36EA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ідзаголовок Знак"/>
    <w:basedOn w:val="a0"/>
    <w:link w:val="a5"/>
    <w:uiPriority w:val="11"/>
    <w:rsid w:val="005E36EA"/>
    <w:rPr>
      <w:rFonts w:asciiTheme="minorHAnsi" w:eastAsiaTheme="majorEastAsia" w:hAnsiTheme="minorHAnsi" w:cstheme="majorBidi"/>
      <w:color w:val="595959" w:themeColor="text1" w:themeTint="A6"/>
      <w:spacing w:val="15"/>
      <w:lang w:val="uk-UA"/>
    </w:rPr>
  </w:style>
  <w:style w:type="paragraph" w:styleId="a7">
    <w:name w:val="Quote"/>
    <w:basedOn w:val="a"/>
    <w:next w:val="a"/>
    <w:link w:val="a8"/>
    <w:uiPriority w:val="29"/>
    <w:qFormat/>
    <w:rsid w:val="005E36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5E36EA"/>
    <w:rPr>
      <w:i/>
      <w:iCs/>
      <w:color w:val="404040" w:themeColor="text1" w:themeTint="BF"/>
      <w:lang w:val="uk-UA"/>
    </w:rPr>
  </w:style>
  <w:style w:type="paragraph" w:styleId="a9">
    <w:name w:val="List Paragraph"/>
    <w:basedOn w:val="a"/>
    <w:uiPriority w:val="34"/>
    <w:qFormat/>
    <w:rsid w:val="005E36E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36E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36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5E36EA"/>
    <w:rPr>
      <w:i/>
      <w:iCs/>
      <w:color w:val="2F5496" w:themeColor="accent1" w:themeShade="BF"/>
      <w:lang w:val="uk-UA"/>
    </w:rPr>
  </w:style>
  <w:style w:type="character" w:styleId="ad">
    <w:name w:val="Intense Reference"/>
    <w:basedOn w:val="a0"/>
    <w:uiPriority w:val="32"/>
    <w:qFormat/>
    <w:rsid w:val="005E36EA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863EA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863EA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2863EA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1">
    <w:name w:val="Верхній колонтитул Знак"/>
    <w:basedOn w:val="a0"/>
    <w:link w:val="af0"/>
    <w:uiPriority w:val="99"/>
    <w:rsid w:val="002863EA"/>
    <w:rPr>
      <w:rFonts w:eastAsia="Calibri"/>
      <w:lang w:val="uk-UA"/>
    </w:rPr>
  </w:style>
  <w:style w:type="paragraph" w:styleId="af2">
    <w:name w:val="footer"/>
    <w:basedOn w:val="a"/>
    <w:link w:val="af3"/>
    <w:uiPriority w:val="99"/>
    <w:unhideWhenUsed/>
    <w:rsid w:val="002863EA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3">
    <w:name w:val="Нижній колонтитул Знак"/>
    <w:basedOn w:val="a0"/>
    <w:link w:val="af2"/>
    <w:uiPriority w:val="99"/>
    <w:rsid w:val="002863EA"/>
    <w:rPr>
      <w:rFonts w:eastAsia="Calibri"/>
      <w:lang w:val="uk-UA"/>
    </w:rPr>
  </w:style>
  <w:style w:type="paragraph" w:customStyle="1" w:styleId="ds-markdown-paragraph">
    <w:name w:val="ds-markdown-paragraph"/>
    <w:basedOn w:val="a"/>
    <w:rsid w:val="002863EA"/>
    <w:pPr>
      <w:spacing w:before="100" w:beforeAutospacing="1" w:after="100" w:afterAutospacing="1" w:line="240" w:lineRule="auto"/>
      <w:ind w:firstLine="0"/>
    </w:pPr>
    <w:rPr>
      <w:rFonts w:eastAsia="Times New Roman"/>
      <w:sz w:val="24"/>
      <w:szCs w:val="24"/>
      <w:lang w:val="en-US"/>
      <w14:ligatures w14:val="none"/>
    </w:rPr>
  </w:style>
  <w:style w:type="character" w:styleId="af4">
    <w:name w:val="Strong"/>
    <w:basedOn w:val="a0"/>
    <w:uiPriority w:val="22"/>
    <w:qFormat/>
    <w:rsid w:val="002863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spreadsheets/d/1geVZ25zEBw-n6BnvnmNzv-djLyv8Ujep/edit?gid=973988316" TargetMode="External"/><Relationship Id="rId13" Type="http://schemas.openxmlformats.org/officeDocument/2006/relationships/hyperlink" Target="https://docs.google.com/spreadsheets/d/1geVZ25zEBw-n6BnvnmNzv-djLyv8Ujep/edit?gid=973988316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docs.google.com/spreadsheets/d/1geVZ25zEBw-n6BnvnmNzv-djLyv8Ujep/edit?gid=973988316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docs.google.com/spreadsheets/d/1geVZ25zEBw-n6BnvnmNzv-djLyv8Ujep/edit?gid=973988316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6</Pages>
  <Words>551</Words>
  <Characters>3142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2026-03-27T11:09:00Z</dcterms:created>
  <dcterms:modified xsi:type="dcterms:W3CDTF">2026-03-27T12:29:00Z</dcterms:modified>
</cp:coreProperties>
</file>