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745EE" w14:textId="77777777" w:rsidR="00270B69" w:rsidRPr="00270B69" w:rsidRDefault="00270B69" w:rsidP="00270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такое прототипирование?</w:t>
      </w:r>
    </w:p>
    <w:p w14:paraId="470294A0" w14:textId="77777777" w:rsidR="00270B69" w:rsidRPr="00270B69" w:rsidRDefault="00270B69" w:rsidP="00270B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Прототипирование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процесс создания интерактивного опыта. Он включает создание прототипа на основе разработанных </w:t>
      </w:r>
      <w:proofErr w:type="spellStart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мокапов</w:t>
      </w:r>
      <w:proofErr w:type="spellEnd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вайрфреймов</w:t>
      </w:r>
      <w:proofErr w:type="spellEnd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90C9DCF" w14:textId="77777777" w:rsidR="00270B69" w:rsidRPr="00270B69" w:rsidRDefault="00270B69" w:rsidP="00270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Что такое </w:t>
      </w:r>
      <w:proofErr w:type="spellStart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вайрфрейм</w:t>
      </w:r>
      <w:proofErr w:type="spellEnd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040EE652" w14:textId="77777777" w:rsidR="00270B69" w:rsidRPr="00270B69" w:rsidRDefault="00270B69" w:rsidP="00270B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Вайрфрейм</w:t>
      </w:r>
      <w:proofErr w:type="spellEnd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Wireframe</w:t>
      </w:r>
      <w:proofErr w:type="spellEnd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образ продукта низкой точности, с упором на структуру и содержание. Это схематичное изображение, набросок пользовательского интерфейса будущего продукта. </w:t>
      </w:r>
      <w:proofErr w:type="spellStart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Вайрфрейм</w:t>
      </w:r>
      <w:proofErr w:type="spellEnd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отражает структуру продукта и является первым шагом в процессе прототипирования. </w:t>
      </w:r>
      <w:proofErr w:type="spellStart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Вайрфрейм</w:t>
      </w:r>
      <w:proofErr w:type="spellEnd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чёрно-белый подробный план экрана/страницы продукта. В нём намечается расположение элементов: кнопок, изображений, текстов. </w:t>
      </w:r>
      <w:proofErr w:type="spellStart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Вайрфрейм</w:t>
      </w:r>
      <w:proofErr w:type="spellEnd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состоять из базовых элементов, таких как прямоугольник, эллипс, линии и так далее.</w:t>
      </w:r>
    </w:p>
    <w:p w14:paraId="4AA67C47" w14:textId="77777777" w:rsidR="00270B69" w:rsidRPr="00270B69" w:rsidRDefault="00270B69" w:rsidP="00270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Какие есть виды </w:t>
      </w:r>
      <w:proofErr w:type="spellStart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вайрфреймов</w:t>
      </w:r>
      <w:proofErr w:type="spellEnd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6FFA9B3D" w14:textId="77777777" w:rsidR="00270B69" w:rsidRPr="00270B69" w:rsidRDefault="00270B69" w:rsidP="00270B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Существует два основных вида </w:t>
      </w:r>
      <w:proofErr w:type="spellStart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вайрфреймов</w:t>
      </w:r>
      <w:proofErr w:type="spellEnd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7C225F21" w14:textId="77777777" w:rsidR="00270B69" w:rsidRPr="00270B69" w:rsidRDefault="00270B69" w:rsidP="00270B6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Вайрфреймы</w:t>
      </w:r>
      <w:proofErr w:type="spellEnd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низкой точности (</w:t>
      </w:r>
      <w:proofErr w:type="spellStart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Low-fidelity</w:t>
      </w:r>
      <w:proofErr w:type="spellEnd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. Они напоминают грубый набросок или быстрый макет, имеют меньше деталей и быстро создаются. Они более абстрактны, используют прямоугольники и маркировку для представления содержимого приложения. Содержат фиктивный контент, контуры элементов, образцы текста или символический контент.</w:t>
      </w:r>
    </w:p>
    <w:p w14:paraId="4DA86B73" w14:textId="77777777" w:rsidR="00270B69" w:rsidRPr="00270B69" w:rsidRDefault="00270B69" w:rsidP="00270B6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Вайрфреймы</w:t>
      </w:r>
      <w:proofErr w:type="spellEnd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высокой точности (High-</w:t>
      </w:r>
      <w:proofErr w:type="spellStart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fidelity</w:t>
      </w:r>
      <w:proofErr w:type="spellEnd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Они включают уровень детализации, который более точно соответствует дизайну фактической деятельности приложения. </w:t>
      </w:r>
      <w:proofErr w:type="spellStart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Вайрфреймы</w:t>
      </w:r>
      <w:proofErr w:type="spellEnd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высокого качества включают в себя более реальный контент, оперативный выбор типографики и информацию о размерах изображения.</w:t>
      </w:r>
    </w:p>
    <w:p w14:paraId="512EFB5C" w14:textId="77777777" w:rsidR="00270B69" w:rsidRPr="00270B69" w:rsidRDefault="00270B69" w:rsidP="00270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Для чего необходимы </w:t>
      </w:r>
      <w:proofErr w:type="spellStart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вайрфреймы</w:t>
      </w:r>
      <w:proofErr w:type="spellEnd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126DD76F" w14:textId="77777777" w:rsidR="00270B69" w:rsidRPr="00270B69" w:rsidRDefault="00270B69" w:rsidP="00270B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Вайрфрейм</w:t>
      </w:r>
      <w:proofErr w:type="spellEnd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отражает структуру продукта и является первым шагом в процессе прототипирования. Он необходим для наметки расположения элементов на экране/странице продукта и фокусируется на структуре и содержании.</w:t>
      </w:r>
    </w:p>
    <w:p w14:paraId="1AEE7D17" w14:textId="77777777" w:rsidR="00270B69" w:rsidRPr="00270B69" w:rsidRDefault="00270B69" w:rsidP="00270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такое прототип?</w:t>
      </w:r>
    </w:p>
    <w:p w14:paraId="4A41A4EF" w14:textId="77777777" w:rsidR="00270B69" w:rsidRPr="00270B69" w:rsidRDefault="00270B69" w:rsidP="00270B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Прототип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средне или высоко детализированное представление конечного продукта. Прототип отражает весь динамический функционал продукта. Это симуляция взаимодействия между пользователем и интерфейсом. Прототипы всегда интерактивные. В прототипах присутствует функционал, и пользователь может выполнять некоторые действия, например, переходить между экранами/страницами, нажимать на кнопки, открывать модальные окна (обычно это создание </w:t>
      </w:r>
      <w:proofErr w:type="spellStart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кликабельности</w:t>
      </w:r>
      <w:proofErr w:type="spellEnd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Прототип может добавлять 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интерактивности к </w:t>
      </w:r>
      <w:proofErr w:type="spellStart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вайрфреймам</w:t>
      </w:r>
      <w:proofErr w:type="spellEnd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к макетам. Под прототипом понимается динамическая интерактивная модель продукта.</w:t>
      </w:r>
    </w:p>
    <w:p w14:paraId="53614CE6" w14:textId="77777777" w:rsidR="00270B69" w:rsidRPr="00270B69" w:rsidRDefault="00270B69" w:rsidP="00270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чего необходим прототип?</w:t>
      </w:r>
    </w:p>
    <w:p w14:paraId="56CFF8DB" w14:textId="77777777" w:rsidR="00270B69" w:rsidRPr="00270B69" w:rsidRDefault="00270B69" w:rsidP="00270B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Прототип необходим для проверки логики функционала. Он используется для имитации и симуляции взаимодействия пользователя с интерфейсом.</w:t>
      </w:r>
    </w:p>
    <w:p w14:paraId="038AD995" w14:textId="77777777" w:rsidR="00270B69" w:rsidRPr="00270B69" w:rsidRDefault="00270B69" w:rsidP="00270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Чем прототип отличается от </w:t>
      </w:r>
      <w:proofErr w:type="spellStart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вайфрейма</w:t>
      </w:r>
      <w:proofErr w:type="spellEnd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00C9CB73" w14:textId="77777777" w:rsidR="00270B69" w:rsidRPr="00270B69" w:rsidRDefault="00270B69" w:rsidP="00270B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Основное отличие заключается в следующем: </w:t>
      </w:r>
    </w:p>
    <w:p w14:paraId="588EB598" w14:textId="77777777" w:rsidR="00270B69" w:rsidRPr="00270B69" w:rsidRDefault="00270B69" w:rsidP="00270B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Вайрфрейм</w:t>
      </w:r>
      <w:proofErr w:type="spellEnd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образ продукта низкой точности, фокусирующийся на структуре и содержании, схематичное изображение, чёрно-белый план расположения элементов. Он не интерактивен по своей сути.</w:t>
      </w:r>
    </w:p>
    <w:p w14:paraId="75D9789C" w14:textId="77777777" w:rsidR="00270B69" w:rsidRPr="00270B69" w:rsidRDefault="00270B69" w:rsidP="00270B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Прототип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средне или высоко детализированное представление продукта, которое отражает весь динамический функционал. Он всегда интерактивен и имитирует взаимодействие пользователя с интерфейсом. Прототип является динамической интерактивной моделью продукта. Прототип может добавлять интерактивности к </w:t>
      </w:r>
      <w:proofErr w:type="spellStart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вайрфреймам</w:t>
      </w:r>
      <w:proofErr w:type="spellEnd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2F4EFA9" w14:textId="77777777" w:rsidR="00270B69" w:rsidRPr="00270B69" w:rsidRDefault="00270B69" w:rsidP="00270B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Что такое </w:t>
      </w:r>
      <w:proofErr w:type="spellStart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мокап</w:t>
      </w:r>
      <w:proofErr w:type="spellEnd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(макет)?</w:t>
      </w:r>
    </w:p>
    <w:p w14:paraId="799AEAF3" w14:textId="77777777" w:rsidR="00270B69" w:rsidRPr="00270B69" w:rsidRDefault="00270B69" w:rsidP="00270B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Мокап</w:t>
      </w:r>
      <w:proofErr w:type="spellEnd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Mockup</w:t>
      </w:r>
      <w:proofErr w:type="spellEnd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или </w:t>
      </w:r>
      <w:proofErr w:type="spellStart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mock-up</w:t>
      </w:r>
      <w:proofErr w:type="spellEnd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— макет)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полноцветный и детализированный набросок дизайна. Он является живописным аналогом </w:t>
      </w:r>
      <w:proofErr w:type="spellStart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вайрфрейма</w:t>
      </w:r>
      <w:proofErr w:type="spellEnd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нём уже присутствует полная палитра оттенков, конкретные изображения элементов (кнопок, иконок, шапки сайта), фон страниц, текстовые шрифты и прочие графические элементы. Часто </w:t>
      </w:r>
      <w:proofErr w:type="spellStart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мокапы</w:t>
      </w:r>
      <w:proofErr w:type="spellEnd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актуальный графический дизайн. </w:t>
      </w:r>
      <w:proofErr w:type="spellStart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Мокап</w:t>
      </w:r>
      <w:proofErr w:type="spellEnd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масштабируемой или полноразмерной дизайн-концепцией продукта. Акцент в нём делается на визуальную составляющую. Дизайн здесь накладывается на утвержденный ранее каркас </w:t>
      </w:r>
      <w:proofErr w:type="spellStart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вайрфрейма</w:t>
      </w:r>
      <w:proofErr w:type="spellEnd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Мокап</w:t>
      </w:r>
      <w:proofErr w:type="spellEnd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демонстрирует структуру информации, расположение и визуализацию контентных блоков, промежуточные этапы создания продукта, как будет выглядеть конечный продукт, и основной функционал в статике.</w:t>
      </w:r>
    </w:p>
    <w:p w14:paraId="47347432" w14:textId="77777777" w:rsidR="00270B69" w:rsidRPr="00270B69" w:rsidRDefault="00270B69" w:rsidP="00270B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Перечислите правила чистого UI-дизайна.</w:t>
      </w:r>
    </w:p>
    <w:p w14:paraId="425A8F2F" w14:textId="77777777" w:rsidR="00270B69" w:rsidRPr="00270B69" w:rsidRDefault="00270B69" w:rsidP="00270B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Согласно источникам, существует 25 правил чистого UI-дизайна: </w:t>
      </w:r>
    </w:p>
    <w:p w14:paraId="2733E2EE" w14:textId="77777777" w:rsidR="00270B69" w:rsidRPr="00270B69" w:rsidRDefault="00270B69" w:rsidP="00270B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</w:t>
      </w: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простых шрифтов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C958AAC" w14:textId="77777777" w:rsidR="00270B69" w:rsidRPr="00270B69" w:rsidRDefault="00270B69" w:rsidP="00270B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Необходимость </w:t>
      </w: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выравнивать элементы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FF5A387" w14:textId="77777777" w:rsidR="00270B69" w:rsidRPr="00270B69" w:rsidRDefault="00270B69" w:rsidP="00270B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использовать </w:t>
      </w: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грязные тени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, рекомендуется использовать более светлые оттенки чёрного.</w:t>
      </w:r>
    </w:p>
    <w:p w14:paraId="6D8F50FA" w14:textId="77777777" w:rsidR="00270B69" w:rsidRPr="00270B69" w:rsidRDefault="00270B69" w:rsidP="00270B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Больше </w:t>
      </w: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свободного пространства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E2265FB" w14:textId="77777777" w:rsidR="00270B69" w:rsidRPr="00270B69" w:rsidRDefault="00270B69" w:rsidP="00270B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</w:t>
      </w: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нужных и полезных элементов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правил композиции при их группировке.</w:t>
      </w:r>
    </w:p>
    <w:p w14:paraId="78AF1C08" w14:textId="77777777" w:rsidR="00270B69" w:rsidRPr="00270B69" w:rsidRDefault="00270B69" w:rsidP="00270B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Более </w:t>
      </w: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простой дизайн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, избегать слишком много эффектов.</w:t>
      </w:r>
    </w:p>
    <w:p w14:paraId="70D3548B" w14:textId="77777777" w:rsidR="00270B69" w:rsidRPr="00270B69" w:rsidRDefault="00270B69" w:rsidP="00270B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Баланс и выравнивание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элементов, учитывая их вес.</w:t>
      </w:r>
    </w:p>
    <w:p w14:paraId="765F393A" w14:textId="77777777" w:rsidR="00270B69" w:rsidRPr="00270B69" w:rsidRDefault="00270B69" w:rsidP="00270B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Быть </w:t>
      </w: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последовательным и соблюдать единообразие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интерфейсе.</w:t>
      </w:r>
    </w:p>
    <w:p w14:paraId="3E235317" w14:textId="77777777" w:rsidR="00270B69" w:rsidRPr="00270B69" w:rsidRDefault="00270B69" w:rsidP="00270B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Единая система шрифтов и начертаний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C377E48" w14:textId="77777777" w:rsidR="00270B69" w:rsidRPr="00270B69" w:rsidRDefault="00270B69" w:rsidP="00270B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Читаемые заголовки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, делать их более акцентными и контрастными.</w:t>
      </w:r>
    </w:p>
    <w:p w14:paraId="27F483B3" w14:textId="77777777" w:rsidR="00270B69" w:rsidRPr="00270B69" w:rsidRDefault="00270B69" w:rsidP="00270B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Визуальная иерархия элементов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A6D2119" w14:textId="77777777" w:rsidR="00270B69" w:rsidRPr="00270B69" w:rsidRDefault="00270B69" w:rsidP="00270B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Делать различными </w:t>
      </w:r>
      <w:proofErr w:type="spellStart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placeholders</w:t>
      </w:r>
      <w:proofErr w:type="spellEnd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proofErr w:type="spellStart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labels</w:t>
      </w:r>
      <w:proofErr w:type="spellEnd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введённые пользователем данные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79BA953" w14:textId="77777777" w:rsidR="00270B69" w:rsidRPr="00270B69" w:rsidRDefault="00270B69" w:rsidP="00270B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</w:t>
      </w: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одну систему отступов/интервалов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9BBCEEA" w14:textId="77777777" w:rsidR="00270B69" w:rsidRPr="00270B69" w:rsidRDefault="00270B69" w:rsidP="00270B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Связанные элементы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должны быть расположены ближе друг к другу.</w:t>
      </w:r>
    </w:p>
    <w:p w14:paraId="24FDA0EE" w14:textId="77777777" w:rsidR="00270B69" w:rsidRPr="00270B69" w:rsidRDefault="00270B69" w:rsidP="00270B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Элементы </w:t>
      </w: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одного «типа»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должны быть расположены на одинаковом расстоянии друг от друга.</w:t>
      </w:r>
    </w:p>
    <w:p w14:paraId="31138D99" w14:textId="77777777" w:rsidR="00270B69" w:rsidRPr="00270B69" w:rsidRDefault="00270B69" w:rsidP="00270B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Более </w:t>
      </w: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крупные элементы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должны иметь больше свободного пространства вокруг себя.</w:t>
      </w:r>
    </w:p>
    <w:p w14:paraId="562BF6D4" w14:textId="77777777" w:rsidR="00270B69" w:rsidRPr="00270B69" w:rsidRDefault="00270B69" w:rsidP="00270B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Пространство между </w:t>
      </w: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различными логическими блоками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должно быть больше, чем пространство между заголовком и текстом внутри каждого блока.</w:t>
      </w:r>
    </w:p>
    <w:p w14:paraId="6FA91175" w14:textId="77777777" w:rsidR="00270B69" w:rsidRPr="00270B69" w:rsidRDefault="00270B69" w:rsidP="00270B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Рекомендуется использовать </w:t>
      </w: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 размера шрифта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: для заголовка, подзаголовка и основного текста.</w:t>
      </w:r>
    </w:p>
    <w:p w14:paraId="440FABAA" w14:textId="77777777" w:rsidR="00270B69" w:rsidRPr="00270B69" w:rsidRDefault="00270B69" w:rsidP="00270B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Более </w:t>
      </w: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важные элементы рекомендуется увеличивать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менее важные – уменьшать.</w:t>
      </w:r>
    </w:p>
    <w:p w14:paraId="283983D5" w14:textId="77777777" w:rsidR="00270B69" w:rsidRPr="00270B69" w:rsidRDefault="00270B69" w:rsidP="00270B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забывать про </w:t>
      </w: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паттерны сканирования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(F-паттерн и Z-паттерн), ключевой контент должен располагаться по этим маршрутам.</w:t>
      </w:r>
    </w:p>
    <w:p w14:paraId="41834B82" w14:textId="77777777" w:rsidR="00270B69" w:rsidRPr="00270B69" w:rsidRDefault="00270B69" w:rsidP="00270B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использовать </w:t>
      </w:r>
      <w:proofErr w:type="spellStart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placeholder</w:t>
      </w:r>
      <w:proofErr w:type="spellEnd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 качестве </w:t>
      </w:r>
      <w:proofErr w:type="spellStart"/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label</w:t>
      </w:r>
      <w:proofErr w:type="spellEnd"/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4F49EDA" w14:textId="77777777" w:rsidR="00270B69" w:rsidRPr="00270B69" w:rsidRDefault="00270B69" w:rsidP="00270B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Добавлять </w:t>
      </w: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свободное пространство кнопке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77F0F3A" w14:textId="77777777" w:rsidR="00270B69" w:rsidRPr="00270B69" w:rsidRDefault="00270B69" w:rsidP="00270B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Рекомендуется использовать </w:t>
      </w: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формы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состоящие из одной колонки или из двух с горизонтальным порядком полей.</w:t>
      </w:r>
    </w:p>
    <w:p w14:paraId="0077EB7B" w14:textId="77777777" w:rsidR="00270B69" w:rsidRPr="00270B69" w:rsidRDefault="00270B69" w:rsidP="00270B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Рекомендуется </w:t>
      </w: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использовать символы только верхнего регистра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кнопках.</w:t>
      </w:r>
    </w:p>
    <w:p w14:paraId="13918522" w14:textId="77777777" w:rsidR="00270B69" w:rsidRPr="00270B69" w:rsidRDefault="00270B69" w:rsidP="00270B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Основной </w:t>
      </w:r>
      <w:r w:rsidRPr="00270B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контент страницы/экрана</w:t>
      </w:r>
      <w:r w:rsidRPr="00270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располагаться в пределах сетки и быть выровнен по ней.</w:t>
      </w:r>
    </w:p>
    <w:p w14:paraId="7F10E0D9" w14:textId="77777777" w:rsidR="008E6685" w:rsidRPr="00270B69" w:rsidRDefault="008E6685" w:rsidP="00270B69">
      <w:pPr>
        <w:rPr>
          <w:rFonts w:ascii="Times New Roman" w:hAnsi="Times New Roman" w:cs="Times New Roman"/>
          <w:sz w:val="28"/>
          <w:szCs w:val="28"/>
        </w:rPr>
      </w:pPr>
    </w:p>
    <w:sectPr w:rsidR="008E6685" w:rsidRPr="00270B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7BEC"/>
    <w:multiLevelType w:val="multilevel"/>
    <w:tmpl w:val="C02E5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>
    <w:abstractNumId w:val="0"/>
    <w:lvlOverride w:ilvl="2">
      <w:lvl w:ilvl="2"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B69"/>
    <w:rsid w:val="00270B69"/>
    <w:rsid w:val="008E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6ABCC"/>
  <w15:chartTrackingRefBased/>
  <w15:docId w15:val="{601FE8E8-A2DB-4BD4-92BF-9571D9F54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0B6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70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70B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4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834</Words>
  <Characters>4758</Characters>
  <Application>Microsoft Office Word</Application>
  <DocSecurity>0</DocSecurity>
  <Lines>39</Lines>
  <Paragraphs>11</Paragraphs>
  <ScaleCrop>false</ScaleCrop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Force</dc:creator>
  <cp:keywords/>
  <dc:description/>
  <cp:lastModifiedBy>Force</cp:lastModifiedBy>
  <cp:revision>1</cp:revision>
  <dcterms:created xsi:type="dcterms:W3CDTF">2025-05-07T19:13:00Z</dcterms:created>
  <dcterms:modified xsi:type="dcterms:W3CDTF">2025-05-07T19:14:00Z</dcterms:modified>
</cp:coreProperties>
</file>