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Software Engineer for Cloud Project 1</w:t>
      </w:r>
      <w:r w:rsidDel="00000000" w:rsidR="00000000" w:rsidRPr="00000000">
        <w:rPr>
          <w:u w:val="single"/>
          <w:rtl w:val="0"/>
        </w:rPr>
        <w:t xml:space="preserve"> </w:t>
      </w:r>
    </w:p>
    <w:tbl>
      <w:tblPr>
        <w:tblStyle w:val="Table1"/>
        <w:tblW w:w="9360.83044982699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60"/>
        <w:gridCol w:w="600"/>
        <w:gridCol w:w="1079.5847750865053"/>
        <w:gridCol w:w="1079.5847750865053"/>
        <w:gridCol w:w="1079.5847750865053"/>
        <w:gridCol w:w="3962.0761245674744"/>
        <w:tblGridChange w:id="0">
          <w:tblGrid>
            <w:gridCol w:w="1560"/>
            <w:gridCol w:w="600"/>
            <w:gridCol w:w="1079.5847750865053"/>
            <w:gridCol w:w="1079.5847750865053"/>
            <w:gridCol w:w="1079.5847750865053"/>
            <w:gridCol w:w="3962.0761245674744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Instructions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6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Every screenshot requested in this workbook is compulsory and carries 5 marks. Updated Python Script carries 20 marks. Lambda Function Code In Python carries 25 marks.</w:t>
            </w:r>
          </w:p>
        </w:tc>
      </w:tr>
      <w:tr>
        <w:trPr>
          <w:trHeight w:val="525" w:hRule="atLeast"/>
        </w:trPr>
        <w:tc>
          <w:tcPr>
            <w:gridSpan w:val="6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Your AWS account ID must be clearly visible in every screenshot using the AWS console; missing id or using someone else's id is not permitted. Such cases will be considered as plagiarism and severe penalty will be imposed.</w:t>
            </w:r>
          </w:p>
        </w:tc>
      </w:tr>
      <w:tr>
        <w:trPr>
          <w:trHeight w:val="315" w:hRule="atLeast"/>
        </w:trPr>
        <w:tc>
          <w:tcPr>
            <w:gridSpan w:val="6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All screenshots must be in the order mentioned under "Expected Screenshots" for every step</w:t>
            </w:r>
          </w:p>
        </w:tc>
      </w:tr>
      <w:tr>
        <w:trPr>
          <w:trHeight w:val="315" w:hRule="atLeast"/>
        </w:trPr>
        <w:tc>
          <w:tcPr>
            <w:gridSpan w:val="6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 NOT WAIT UNTIL THE LAST MINUTE. The program office will not extend the project submission deadline under any circumstances.</w:t>
            </w:r>
          </w:p>
        </w:tc>
      </w:tr>
      <w:tr>
        <w:trPr>
          <w:trHeight w:val="315" w:hRule="atLeast"/>
        </w:trPr>
        <w:tc>
          <w:tcPr>
            <w:gridSpan w:val="6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file should be renamed in the format BATCH_FIRSTNAME_LASTNAME_PROJECT1. </w:t>
              <w:br w:type="textWrapping"/>
              <w:t xml:space="preserve">For example: ACSEOCT20_VIJAY_DWIVEDI_PROJECT1.docx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ind w:right="-789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gridSpan w:val="2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Resource Clean 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5" w:hRule="atLeast"/>
        </w:trPr>
        <w:tc>
          <w:tcPr>
            <w:gridSpan w:val="6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Cloud is always pay per use model and all resources/services that we consume are chargeable. Cleaning up when you’ve completed your lab or project is always necessary. This is true whether you’re doing a lab or implementing a project at your workplace.</w:t>
            </w:r>
          </w:p>
        </w:tc>
      </w:tr>
      <w:tr>
        <w:trPr>
          <w:trHeight w:val="315" w:hRule="atLeast"/>
        </w:trPr>
        <w:tc>
          <w:tcPr>
            <w:gridSpan w:val="6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After completing the lab, make sure to delete each resource created in reverse chronological order.</w:t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Submission Files -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You need to submit the following - 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 workbook with added screenshots.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Updated Python script (StockPriceIngestion.py)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Lambda Function Code In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Statement :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We want to build a system that streams stock pricing information for various stocks at different times and then notifies the stakeholders when the values cross specific points of interest (POIs).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We’ll use the Yahoo Finance APIs to query the running price of stocks and general information like 52-week high/low values.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Yahoo Finance API</w:t>
      </w:r>
      <w:r w:rsidDel="00000000" w:rsidR="00000000" w:rsidRPr="00000000">
        <w:rPr>
          <w:rtl w:val="0"/>
        </w:rPr>
        <w:t xml:space="preserve"> - It provides functions to download historical market data from Yahoo! finance. While this functionality in production would generally run on a paid api that provides real-time stock price data, we’ll mimic it by using historical data for an older time period and streaming it over kinesis.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Link</w:t>
      </w:r>
      <w:r w:rsidDel="00000000" w:rsidR="00000000" w:rsidRPr="00000000">
        <w:rPr>
          <w:rtl w:val="0"/>
        </w:rPr>
        <w:t xml:space="preserve"> - https://pypi.org/project/yfinance/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Please go through this link to understand how to access different stocks data and information.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You need to pull the data for the following 10 stocks -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MSFT, MVIS, GOOG, SPOT, INO, OCGN, ABML, RLLCF, JNJ, PSFE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You can check the details of these stocks here - https://finance.yahoo.com/lookup/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Architecture diagram</w:t>
      </w:r>
    </w:p>
    <w:p w:rsidR="00000000" w:rsidDel="00000000" w:rsidP="00000000" w:rsidRDefault="00000000" w:rsidRPr="00000000" w14:paraId="0000006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138613" cy="2062674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062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9.000000000002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0.43745203376824"/>
        <w:gridCol w:w="9029.562547966232"/>
        <w:gridCol w:w="1"/>
        <w:gridCol w:w="1"/>
        <w:gridCol w:w="1"/>
        <w:gridCol w:w="1"/>
        <w:gridCol w:w="1"/>
        <w:gridCol w:w="1"/>
        <w:gridCol w:w="1"/>
        <w:gridCol w:w="1"/>
        <w:gridCol w:w="1"/>
        <w:tblGridChange w:id="0">
          <w:tblGrid>
            <w:gridCol w:w="330.43745203376824"/>
            <w:gridCol w:w="9029.562547966232"/>
            <w:gridCol w:w="1"/>
            <w:gridCol w:w="1"/>
            <w:gridCol w:w="1"/>
            <w:gridCol w:w="1"/>
            <w:gridCol w:w="1"/>
            <w:gridCol w:w="1"/>
            <w:gridCol w:w="1"/>
            <w:gridCol w:w="1"/>
            <w:gridCol w:w="1"/>
          </w:tblGrid>
        </w:tblGridChange>
      </w:tblGrid>
      <w:tr>
        <w:trPr>
          <w:trHeight w:val="315" w:hRule="atLeast"/>
        </w:trPr>
        <w:tc>
          <w:tcPr>
            <w:gridSpan w:val="11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Architecture Implementation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10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EC2 Instance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10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Run Python Script to Pull data from Yahoo Stock API 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10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 boto3 and kinesis client  to Push data from EC2 to Kinesis Stream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10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Configure SNS to publish the notification through mail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10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Write a Lambda function to detect the POIs and to Push the Notification to SNS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10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 the same Lambda Function to push data to DynamoDB </w:t>
            </w:r>
          </w:p>
        </w:tc>
      </w:tr>
    </w:tbl>
    <w:p w:rsidR="00000000" w:rsidDel="00000000" w:rsidP="00000000" w:rsidRDefault="00000000" w:rsidRPr="00000000" w14:paraId="000000B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rPr/>
      </w:pPr>
      <w:bookmarkStart w:colFirst="0" w:colLast="0" w:name="_heading=h.uprspu7cv6po" w:id="0"/>
      <w:bookmarkEnd w:id="0"/>
      <w:r w:rsidDel="00000000" w:rsidR="00000000" w:rsidRPr="00000000">
        <w:rPr>
          <w:rtl w:val="0"/>
        </w:rPr>
        <w:t xml:space="preserve">Step 1: Create EC2 Instance</w:t>
      </w:r>
    </w:p>
    <w:p w:rsidR="00000000" w:rsidDel="00000000" w:rsidP="00000000" w:rsidRDefault="00000000" w:rsidRPr="00000000" w14:paraId="000000C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52.378752886836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91.5473441108545"/>
        <w:gridCol w:w="6660"/>
        <w:gridCol w:w="120"/>
        <w:gridCol w:w="1080.8314087759816"/>
        <w:tblGridChange w:id="0">
          <w:tblGrid>
            <w:gridCol w:w="1491.5473441108545"/>
            <w:gridCol w:w="6660"/>
            <w:gridCol w:w="120"/>
            <w:gridCol w:w="1080.8314087759816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Step number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Step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EC2 Instance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1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Instructions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1) Navigate to EC2 Services from AWS management console page</w:t>
            </w:r>
          </w:p>
          <w:p w:rsidR="00000000" w:rsidDel="00000000" w:rsidP="00000000" w:rsidRDefault="00000000" w:rsidRPr="00000000" w14:paraId="000000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2) Choose `instances` available in the left pane. </w:t>
            </w:r>
          </w:p>
          <w:p w:rsidR="00000000" w:rsidDel="00000000" w:rsidP="00000000" w:rsidRDefault="00000000" w:rsidRPr="00000000" w14:paraId="000000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3) Click on `launch instances`</w:t>
            </w:r>
          </w:p>
          <w:p w:rsidR="00000000" w:rsidDel="00000000" w:rsidP="00000000" w:rsidRDefault="00000000" w:rsidRPr="00000000" w14:paraId="000000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4) Choose  the free tier for `Amazon Linux`</w:t>
            </w:r>
          </w:p>
          <w:p w:rsidR="00000000" w:rsidDel="00000000" w:rsidP="00000000" w:rsidRDefault="00000000" w:rsidRPr="00000000" w14:paraId="000000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5) Choose instance type as t2.micro </w:t>
            </w:r>
          </w:p>
          <w:p w:rsidR="00000000" w:rsidDel="00000000" w:rsidP="00000000" w:rsidRDefault="00000000" w:rsidRPr="00000000" w14:paraId="000000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6) Configure instance details keep all the option as be default</w:t>
            </w:r>
          </w:p>
          <w:p w:rsidR="00000000" w:rsidDel="00000000" w:rsidP="00000000" w:rsidRDefault="00000000" w:rsidRPr="00000000" w14:paraId="000000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7) Keep default storage option and provide optional tag details</w:t>
            </w:r>
          </w:p>
          <w:p w:rsidR="00000000" w:rsidDel="00000000" w:rsidP="00000000" w:rsidRDefault="00000000" w:rsidRPr="00000000" w14:paraId="000000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8) Create a new security group for the instance.(Configure SSH option) Make it more secure by choosing source as MyIP. </w:t>
            </w:r>
          </w:p>
          <w:p w:rsidR="00000000" w:rsidDel="00000000" w:rsidP="00000000" w:rsidRDefault="00000000" w:rsidRPr="00000000" w14:paraId="000000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9) Click on the launch button, It will prompt you to create a new key pair. Provide the name and download the key for login purposes.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Expected screenshots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numPr>
                <w:ilvl w:val="0"/>
                <w:numId w:val="8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Created EC2 instance running on the instances page.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2768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59.999999999998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86.2663185378588"/>
        <w:gridCol w:w="5755.300261096605"/>
        <w:gridCol w:w="1918.433420365535"/>
        <w:tblGridChange w:id="0">
          <w:tblGrid>
            <w:gridCol w:w="1686.2663185378588"/>
            <w:gridCol w:w="5755.300261096605"/>
            <w:gridCol w:w="1918.433420365535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Step number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Step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 SSH to login into EC2 instance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3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Instructions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Depending on the operating system you are using do the SSH login on the EC2 instance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 windows system use puttygen to convert the pem file into ppk and then do the login using putty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For linux based system perform the normal SSH guideline available on AWS instance→ connect page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Expected screenshots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numPr>
                <w:ilvl w:val="0"/>
                <w:numId w:val="13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Logged in screenshot of the newly created instance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251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rPr>
          <w:b w:val="1"/>
          <w:color w:val="222222"/>
        </w:rPr>
      </w:pPr>
      <w:bookmarkStart w:colFirst="0" w:colLast="0" w:name="_heading=h.3bzb7iabjftr" w:id="1"/>
      <w:bookmarkEnd w:id="1"/>
      <w:r w:rsidDel="00000000" w:rsidR="00000000" w:rsidRPr="00000000">
        <w:rPr>
          <w:rtl w:val="0"/>
        </w:rPr>
        <w:t xml:space="preserve">Step 2 : Run Python Script to Pull data from Public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color w:val="2222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35.5828220858896"/>
        <w:gridCol w:w="6488.834355828221"/>
        <w:gridCol w:w="1435.5828220858896"/>
        <w:tblGridChange w:id="0">
          <w:tblGrid>
            <w:gridCol w:w="1435.5828220858896"/>
            <w:gridCol w:w="6488.834355828221"/>
            <w:gridCol w:w="1435.5828220858896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Step number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Step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3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Instructions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Your goal is to get per-hour stock price data for a time range for the ten stocks specified in the doc. Please take the closing price.</w:t>
            </w:r>
          </w:p>
          <w:p w:rsidR="00000000" w:rsidDel="00000000" w:rsidP="00000000" w:rsidRDefault="00000000" w:rsidRPr="00000000" w14:paraId="000000FA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Further, you should call the static info api for the stocks to get their current 52WeekHigh and 52WeekLow values.</w:t>
            </w:r>
          </w:p>
          <w:p w:rsidR="00000000" w:rsidDel="00000000" w:rsidP="00000000" w:rsidRDefault="00000000" w:rsidRPr="00000000" w14:paraId="000000FB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Update the given python code (StockPriceIngestion.py) accordingly.</w:t>
            </w:r>
          </w:p>
          <w:p w:rsidR="00000000" w:rsidDel="00000000" w:rsidP="00000000" w:rsidRDefault="00000000" w:rsidRPr="00000000" w14:paraId="000000FC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Print the data on console and run the script.</w:t>
            </w:r>
          </w:p>
          <w:p w:rsidR="00000000" w:rsidDel="00000000" w:rsidP="00000000" w:rsidRDefault="00000000" w:rsidRPr="00000000" w14:paraId="000000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Expected screenshots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EC2 terminal after successful execution of the edited script. It doesn’t have to show all of the data.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1155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rPr/>
      </w:pPr>
      <w:bookmarkStart w:colFirst="0" w:colLast="0" w:name="_heading=h.hz9xil1lyliz" w:id="2"/>
      <w:bookmarkEnd w:id="2"/>
      <w:r w:rsidDel="00000000" w:rsidR="00000000" w:rsidRPr="00000000">
        <w:rPr>
          <w:rtl w:val="0"/>
        </w:rPr>
        <w:t xml:space="preserve">Step 3 : Use boto3 and kinesis client to Push data from EC2 to Kinesis Stream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35.5828220858896"/>
        <w:gridCol w:w="6488.834355828221"/>
        <w:gridCol w:w="1435.5828220858896"/>
        <w:tblGridChange w:id="0">
          <w:tblGrid>
            <w:gridCol w:w="1435.5828220858896"/>
            <w:gridCol w:w="6488.834355828221"/>
            <w:gridCol w:w="1435.5828220858896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Step number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Step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in kinesis stream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8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Instructions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numPr>
                <w:ilvl w:val="0"/>
                <w:numId w:val="9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 to the Kinesis stream services.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widowControl w:val="0"/>
              <w:numPr>
                <w:ilvl w:val="0"/>
                <w:numId w:val="9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Configure the data stream to accept the data pushed by the script.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widowControl w:val="0"/>
              <w:numPr>
                <w:ilvl w:val="0"/>
                <w:numId w:val="9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and attach appropriate policy and the IAM role to push the data to Kinesis stream from EC2. (helpful link - https://docs.amazonaws.cn/en_us/streams/latest/dev/tutorial-stock-data-kplkcl-iam.html)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numPr>
                <w:ilvl w:val="0"/>
                <w:numId w:val="9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 the name of the created input kinesis stream inside the python script as required.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0"/>
              <w:numPr>
                <w:ilvl w:val="0"/>
                <w:numId w:val="9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You should craft individual data records with information about the stockid, price, price timestamp, 52WeekHigh and 52WeekLow values and push them individually on the Kinesis stream.</w:t>
            </w:r>
          </w:p>
          <w:p w:rsidR="00000000" w:rsidDel="00000000" w:rsidP="00000000" w:rsidRDefault="00000000" w:rsidRPr="00000000" w14:paraId="00000115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Expected screenshots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Screenshot of created kinesis data stream</w:t>
            </w:r>
          </w:p>
          <w:p w:rsidR="00000000" w:rsidDel="00000000" w:rsidP="00000000" w:rsidRDefault="00000000" w:rsidRPr="00000000" w14:paraId="00000119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Screenshot of the minimum 10 data points pushed on kinesis data stream (Screenshot of the EC2 terminal)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90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70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rPr/>
      </w:pPr>
      <w:bookmarkStart w:colFirst="0" w:colLast="0" w:name="_heading=h.8wrc941fy9t1" w:id="3"/>
      <w:bookmarkEnd w:id="3"/>
      <w:r w:rsidDel="00000000" w:rsidR="00000000" w:rsidRPr="00000000">
        <w:rPr>
          <w:rtl w:val="0"/>
        </w:rPr>
        <w:t xml:space="preserve">Step 4 : Write a Lambda function to detect POIs and to push the Notification to SNS and add to DynamoDB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81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"/>
        <w:gridCol w:w="5610"/>
        <w:gridCol w:w="120"/>
        <w:gridCol w:w="1095"/>
        <w:gridCol w:w="1560"/>
        <w:tblGridChange w:id="0">
          <w:tblGrid>
            <w:gridCol w:w="1425"/>
            <w:gridCol w:w="5610"/>
            <w:gridCol w:w="120"/>
            <w:gridCol w:w="1095"/>
            <w:gridCol w:w="1560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Step number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Step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Write the lambda function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6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Instructions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Choose lambda services and create a lambda handler. Set it up to act as a consumer to your Kinesis data stream (https://docs.aws.amazon.com/lambda/latest/dg/with-kinesis.html)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particular price is a POI (point of interest) if it’s either &gt;= 80% of 52WeekHigh or &lt;= 120% of 52WeekLow. If this event happens for a stock, then that data record should be notified via SNS and stored in a DynamoDB alert table as well.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Please note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that you may not find any alerts created due to the price values of the stock on that particular day, compared to the 52WeekHigh/Low values. You are free to change the percentages in point 2 to accomplish an alert trigger.</w:t>
            </w:r>
          </w:p>
          <w:p w:rsidR="00000000" w:rsidDel="00000000" w:rsidP="00000000" w:rsidRDefault="00000000" w:rsidRPr="00000000" w14:paraId="00000130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 each stock, if there is already an alert raised on 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particular day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then any further alerts on that day should be skipped. Please think about the dynamodb table structure accordingly, to make this easier to query and accomplish.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Expected screenshots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Created Lambda handler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48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55.774647887323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0"/>
        <w:gridCol w:w="4410"/>
        <w:gridCol w:w="1098.5915492957747"/>
        <w:gridCol w:w="1098.5915492957747"/>
        <w:gridCol w:w="1098.5915492957747"/>
        <w:tblGridChange w:id="0">
          <w:tblGrid>
            <w:gridCol w:w="1650"/>
            <w:gridCol w:w="4410"/>
            <w:gridCol w:w="1098.5915492957747"/>
            <w:gridCol w:w="1098.5915492957747"/>
            <w:gridCol w:w="1098.5915492957747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Step number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Step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SNS topic and subscription creation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8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Instructions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numPr>
                <w:ilvl w:val="0"/>
                <w:numId w:val="11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Goto AWS services look for SNS service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widowControl w:val="0"/>
              <w:numPr>
                <w:ilvl w:val="0"/>
                <w:numId w:val="11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a standard topic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widowControl w:val="0"/>
              <w:numPr>
                <w:ilvl w:val="0"/>
                <w:numId w:val="11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a subscription and subscribe to the topic using your email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Expected screenshots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SNS ARN for the created topic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Confirmation email for the created subscription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Point of interest data received through, once lambda handler is deployed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41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19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510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55.774647887323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0"/>
        <w:gridCol w:w="4410"/>
        <w:gridCol w:w="1098.5915492957747"/>
        <w:gridCol w:w="1098.5915492957747"/>
        <w:gridCol w:w="1098.5915492957747"/>
        <w:tblGridChange w:id="0">
          <w:tblGrid>
            <w:gridCol w:w="1650"/>
            <w:gridCol w:w="4410"/>
            <w:gridCol w:w="1098.5915492957747"/>
            <w:gridCol w:w="1098.5915492957747"/>
            <w:gridCol w:w="1098.5915492957747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Step number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Step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Dynamodb table creation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8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Instructions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numPr>
                <w:ilvl w:val="0"/>
                <w:numId w:val="14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Goto AWS services and search  for dynamodb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0"/>
              <w:numPr>
                <w:ilvl w:val="0"/>
                <w:numId w:val="14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 a table by providing the partition key and sort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5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Expected screenshots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numPr>
                <w:ilvl w:val="0"/>
                <w:numId w:val="7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Empty Table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widowControl w:val="0"/>
              <w:numPr>
                <w:ilvl w:val="0"/>
                <w:numId w:val="7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Table with stored data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62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765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8xKNvFfRuJjrIkvTHta/tw6ja6Q==">AMUW2mXbNYt2R56Hmi5CZHR53a4fLLVYm1T93bKlNH6bCNyJP1Aetnz5Uxbwex8umKgeqvxPCAI9xyfQ4G7GCLKrFFgHPHOqAgVf/+pdPNhliiB1f4VyyfZQg4zavP/0SsPdJOV1q4dpCdy7SD87+GBwq/VifCMsRN/bdJwrmPQc7yMI0It/y3YitCYBkPX8mHWR8RCADzobKk9sAK53UsBaTSlDcpXAfkbccD5WJW33//ZmcLAFMpA=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