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B7938" w14:textId="77777777" w:rsidR="00731E35" w:rsidRDefault="00C4415E">
      <w:pPr>
        <w:spacing w:after="0" w:line="216" w:lineRule="auto"/>
        <w:ind w:left="1498" w:right="1493" w:hanging="1498"/>
      </w:pPr>
      <w:r>
        <w:rPr>
          <w:rFonts w:ascii="Arial" w:eastAsia="Arial" w:hAnsi="Arial" w:cs="Arial"/>
        </w:rPr>
        <w:t xml:space="preserve"> </w:t>
      </w:r>
      <w:r>
        <w:rPr>
          <w:rFonts w:ascii="Cambria" w:eastAsia="Cambria" w:hAnsi="Cambria" w:cs="Cambria"/>
          <w:b/>
          <w:sz w:val="48"/>
        </w:rPr>
        <w:t xml:space="preserve">Mushroom Type Prediction </w:t>
      </w:r>
    </w:p>
    <w:p w14:paraId="67461955" w14:textId="77777777" w:rsidR="00731E35" w:rsidRDefault="00C4415E">
      <w:pPr>
        <w:spacing w:after="217"/>
      </w:pPr>
      <w:r>
        <w:rPr>
          <w:rFonts w:ascii="Cambria" w:eastAsia="Cambria" w:hAnsi="Cambria" w:cs="Cambria"/>
          <w:b/>
          <w:sz w:val="24"/>
        </w:rPr>
        <w:t xml:space="preserve"> </w:t>
      </w:r>
    </w:p>
    <w:p w14:paraId="0746B05E" w14:textId="77777777" w:rsidR="00731E35" w:rsidRDefault="00C4415E">
      <w:pPr>
        <w:spacing w:after="215"/>
        <w:ind w:left="-5" w:hanging="10"/>
      </w:pPr>
      <w:r>
        <w:rPr>
          <w:rFonts w:ascii="Cambria" w:eastAsia="Cambria" w:hAnsi="Cambria" w:cs="Cambria"/>
          <w:b/>
          <w:sz w:val="24"/>
        </w:rPr>
        <w:t xml:space="preserve">Abstract: </w:t>
      </w:r>
    </w:p>
    <w:p w14:paraId="3DE8BB7F" w14:textId="77777777" w:rsidR="00731E35" w:rsidRDefault="00C4415E">
      <w:pPr>
        <w:spacing w:after="169" w:line="267" w:lineRule="auto"/>
        <w:ind w:left="10" w:hanging="10"/>
      </w:pPr>
      <w:r>
        <w:rPr>
          <w:rFonts w:ascii="Cambria" w:eastAsia="Cambria" w:hAnsi="Cambria" w:cs="Cambria"/>
          <w:sz w:val="24"/>
        </w:rPr>
        <w:t>Mushroom hunting (otherwise known as "</w:t>
      </w:r>
      <w:proofErr w:type="spellStart"/>
      <w:r>
        <w:rPr>
          <w:rFonts w:ascii="Cambria" w:eastAsia="Cambria" w:hAnsi="Cambria" w:cs="Cambria"/>
          <w:sz w:val="24"/>
        </w:rPr>
        <w:t>shrooming</w:t>
      </w:r>
      <w:proofErr w:type="spellEnd"/>
      <w:r>
        <w:rPr>
          <w:rFonts w:ascii="Cambria" w:eastAsia="Cambria" w:hAnsi="Cambria" w:cs="Cambria"/>
          <w:sz w:val="24"/>
        </w:rPr>
        <w:t xml:space="preserve">") is enjoying new peaks in popularity. In this case study we will learn which features spell certain death and which are most palatable in this dataset of mushroom characteristics.  </w:t>
      </w:r>
    </w:p>
    <w:p w14:paraId="246DDD91" w14:textId="77777777" w:rsidR="00731E35" w:rsidRDefault="00C4415E">
      <w:pPr>
        <w:spacing w:after="133"/>
      </w:pPr>
      <w:r>
        <w:rPr>
          <w:rFonts w:ascii="Cambria" w:eastAsia="Cambria" w:hAnsi="Cambria" w:cs="Cambria"/>
          <w:sz w:val="24"/>
        </w:rPr>
        <w:t xml:space="preserve"> </w:t>
      </w:r>
    </w:p>
    <w:p w14:paraId="25D9C2C4" w14:textId="77777777" w:rsidR="00731E35" w:rsidRDefault="00C4415E">
      <w:pPr>
        <w:spacing w:after="138"/>
        <w:ind w:left="-5" w:hanging="10"/>
      </w:pPr>
      <w:r>
        <w:rPr>
          <w:rFonts w:ascii="Cambria" w:eastAsia="Cambria" w:hAnsi="Cambria" w:cs="Cambria"/>
          <w:b/>
          <w:sz w:val="24"/>
        </w:rPr>
        <w:t xml:space="preserve">Problem Statement: </w:t>
      </w:r>
    </w:p>
    <w:p w14:paraId="2E11B0CC" w14:textId="77777777" w:rsidR="00731E35" w:rsidRDefault="00C4415E">
      <w:pPr>
        <w:spacing w:after="132" w:line="267" w:lineRule="auto"/>
        <w:ind w:left="10" w:hanging="10"/>
      </w:pPr>
      <w:r>
        <w:rPr>
          <w:rFonts w:ascii="Cambria" w:eastAsia="Cambria" w:hAnsi="Cambria" w:cs="Cambria"/>
          <w:sz w:val="24"/>
        </w:rPr>
        <w:t>Use</w:t>
      </w:r>
      <w:r>
        <w:rPr>
          <w:rFonts w:ascii="Cambria" w:eastAsia="Cambria" w:hAnsi="Cambria" w:cs="Cambria"/>
          <w:sz w:val="24"/>
        </w:rPr>
        <w:t xml:space="preserve"> decision tree algorithm to predict whether a mushroom sample is poisonous or edible </w:t>
      </w:r>
    </w:p>
    <w:p w14:paraId="77B8428B" w14:textId="77777777" w:rsidR="00731E35" w:rsidRDefault="00C4415E">
      <w:pPr>
        <w:spacing w:after="133"/>
      </w:pPr>
      <w:r>
        <w:rPr>
          <w:rFonts w:ascii="Cambria" w:eastAsia="Cambria" w:hAnsi="Cambria" w:cs="Cambria"/>
          <w:sz w:val="24"/>
        </w:rPr>
        <w:t xml:space="preserve"> </w:t>
      </w:r>
    </w:p>
    <w:p w14:paraId="72DDD6CA" w14:textId="77777777" w:rsidR="00731E35" w:rsidRDefault="00C4415E">
      <w:pPr>
        <w:spacing w:after="138"/>
        <w:ind w:left="-5" w:hanging="10"/>
      </w:pPr>
      <w:r>
        <w:rPr>
          <w:rFonts w:ascii="Cambria" w:eastAsia="Cambria" w:hAnsi="Cambria" w:cs="Cambria"/>
          <w:b/>
          <w:sz w:val="24"/>
        </w:rPr>
        <w:t xml:space="preserve">Dataset Information: </w:t>
      </w:r>
    </w:p>
    <w:p w14:paraId="4385ECCF" w14:textId="77777777" w:rsidR="00731E35" w:rsidRDefault="00C4415E">
      <w:pPr>
        <w:spacing w:after="158" w:line="238" w:lineRule="auto"/>
      </w:pPr>
      <w:r>
        <w:rPr>
          <w:rFonts w:ascii="Cambria" w:eastAsia="Cambria" w:hAnsi="Cambria" w:cs="Cambria"/>
          <w:color w:val="333333"/>
          <w:sz w:val="24"/>
        </w:rPr>
        <w:t xml:space="preserve">This dataset includes descriptions of hypothetical samples corresponding to 23 species of gilled mushrooms in the </w:t>
      </w:r>
      <w:proofErr w:type="spellStart"/>
      <w:r>
        <w:rPr>
          <w:rFonts w:ascii="Cambria" w:eastAsia="Cambria" w:hAnsi="Cambria" w:cs="Cambria"/>
          <w:color w:val="333333"/>
          <w:sz w:val="24"/>
        </w:rPr>
        <w:t>Agaricus</w:t>
      </w:r>
      <w:proofErr w:type="spellEnd"/>
      <w:r>
        <w:rPr>
          <w:rFonts w:ascii="Cambria" w:eastAsia="Cambria" w:hAnsi="Cambria" w:cs="Cambria"/>
          <w:color w:val="333333"/>
          <w:sz w:val="24"/>
        </w:rPr>
        <w:t xml:space="preserve"> and </w:t>
      </w:r>
      <w:proofErr w:type="spellStart"/>
      <w:r>
        <w:rPr>
          <w:rFonts w:ascii="Cambria" w:eastAsia="Cambria" w:hAnsi="Cambria" w:cs="Cambria"/>
          <w:color w:val="333333"/>
          <w:sz w:val="24"/>
        </w:rPr>
        <w:t>Lepiota</w:t>
      </w:r>
      <w:proofErr w:type="spellEnd"/>
      <w:r>
        <w:rPr>
          <w:rFonts w:ascii="Cambria" w:eastAsia="Cambria" w:hAnsi="Cambria" w:cs="Cambria"/>
          <w:color w:val="333333"/>
          <w:sz w:val="24"/>
        </w:rPr>
        <w:t xml:space="preserve"> Family </w:t>
      </w:r>
      <w:proofErr w:type="spellStart"/>
      <w:r>
        <w:rPr>
          <w:rFonts w:ascii="Cambria" w:eastAsia="Cambria" w:hAnsi="Cambria" w:cs="Cambria"/>
          <w:color w:val="333333"/>
          <w:sz w:val="24"/>
        </w:rPr>
        <w:t>Mush</w:t>
      </w:r>
      <w:r>
        <w:rPr>
          <w:rFonts w:ascii="Cambria" w:eastAsia="Cambria" w:hAnsi="Cambria" w:cs="Cambria"/>
          <w:color w:val="333333"/>
          <w:sz w:val="24"/>
        </w:rPr>
        <w:t>room.Each</w:t>
      </w:r>
      <w:proofErr w:type="spellEnd"/>
      <w:r>
        <w:rPr>
          <w:rFonts w:ascii="Cambria" w:eastAsia="Cambria" w:hAnsi="Cambria" w:cs="Cambria"/>
          <w:color w:val="333333"/>
          <w:sz w:val="24"/>
        </w:rPr>
        <w:t xml:space="preserve"> species is identified as definitely edible, definitely poisonous, or of unknown edibility and not recommended. This latter class was combined with the poisonous one. The Guide clearly states that there is no simple rule for determining the edibil</w:t>
      </w:r>
      <w:r>
        <w:rPr>
          <w:rFonts w:ascii="Cambria" w:eastAsia="Cambria" w:hAnsi="Cambria" w:cs="Cambria"/>
          <w:color w:val="333333"/>
          <w:sz w:val="24"/>
        </w:rPr>
        <w:t>ity of a mushroom; no rule like "leaflets three, let it be’’ for Poisonous Oak and Ivy.</w:t>
      </w:r>
      <w:r>
        <w:rPr>
          <w:rFonts w:ascii="Cambria" w:eastAsia="Cambria" w:hAnsi="Cambria" w:cs="Cambria"/>
          <w:sz w:val="24"/>
        </w:rPr>
        <w:t xml:space="preserve"> </w:t>
      </w:r>
    </w:p>
    <w:p w14:paraId="03DA8A8F" w14:textId="77777777" w:rsidR="00731E35" w:rsidRDefault="00C4415E">
      <w:pPr>
        <w:spacing w:after="20"/>
      </w:pPr>
      <w:r>
        <w:rPr>
          <w:rFonts w:ascii="Cambria" w:eastAsia="Cambria" w:hAnsi="Cambria" w:cs="Cambria"/>
          <w:b/>
          <w:sz w:val="24"/>
        </w:rPr>
        <w:t xml:space="preserve"> </w:t>
      </w:r>
    </w:p>
    <w:p w14:paraId="72023CC1" w14:textId="77777777" w:rsidR="00731E35" w:rsidRDefault="00C4415E">
      <w:pPr>
        <w:spacing w:after="0"/>
        <w:ind w:left="-5" w:hanging="10"/>
      </w:pPr>
      <w:r>
        <w:rPr>
          <w:rFonts w:ascii="Cambria" w:eastAsia="Cambria" w:hAnsi="Cambria" w:cs="Cambria"/>
          <w:b/>
          <w:sz w:val="24"/>
        </w:rPr>
        <w:t xml:space="preserve">Variable Description: </w:t>
      </w:r>
    </w:p>
    <w:tbl>
      <w:tblPr>
        <w:tblStyle w:val="TableGrid"/>
        <w:tblW w:w="9002" w:type="dxa"/>
        <w:tblInd w:w="-101" w:type="dxa"/>
        <w:tblCellMar>
          <w:top w:w="149" w:type="dxa"/>
          <w:left w:w="98" w:type="dxa"/>
          <w:bottom w:w="0" w:type="dxa"/>
          <w:right w:w="115" w:type="dxa"/>
        </w:tblCellMar>
        <w:tblLook w:val="04A0" w:firstRow="1" w:lastRow="0" w:firstColumn="1" w:lastColumn="0" w:noHBand="0" w:noVBand="1"/>
      </w:tblPr>
      <w:tblGrid>
        <w:gridCol w:w="2717"/>
        <w:gridCol w:w="6285"/>
      </w:tblGrid>
      <w:tr w:rsidR="00731E35" w14:paraId="5E37B28D" w14:textId="77777777">
        <w:trPr>
          <w:trHeight w:val="502"/>
        </w:trPr>
        <w:tc>
          <w:tcPr>
            <w:tcW w:w="2717" w:type="dxa"/>
            <w:tcBorders>
              <w:top w:val="single" w:sz="8" w:space="0" w:color="000000"/>
              <w:left w:val="single" w:sz="8" w:space="0" w:color="000000"/>
              <w:bottom w:val="single" w:sz="8" w:space="0" w:color="000000"/>
              <w:right w:val="single" w:sz="8" w:space="0" w:color="000000"/>
            </w:tcBorders>
            <w:vAlign w:val="center"/>
          </w:tcPr>
          <w:p w14:paraId="5AE1A9C7" w14:textId="77777777" w:rsidR="00731E35" w:rsidRDefault="00C4415E">
            <w:pPr>
              <w:spacing w:after="0"/>
              <w:ind w:left="17"/>
              <w:jc w:val="center"/>
            </w:pPr>
            <w:r>
              <w:rPr>
                <w:rFonts w:ascii="Cambria" w:eastAsia="Cambria" w:hAnsi="Cambria" w:cs="Cambria"/>
                <w:b/>
                <w:sz w:val="24"/>
              </w:rPr>
              <w:t xml:space="preserve">Column </w:t>
            </w:r>
          </w:p>
        </w:tc>
        <w:tc>
          <w:tcPr>
            <w:tcW w:w="6284" w:type="dxa"/>
            <w:tcBorders>
              <w:top w:val="single" w:sz="8" w:space="0" w:color="000000"/>
              <w:left w:val="single" w:sz="8" w:space="0" w:color="000000"/>
              <w:bottom w:val="single" w:sz="8" w:space="0" w:color="000000"/>
              <w:right w:val="single" w:sz="8" w:space="0" w:color="000000"/>
            </w:tcBorders>
            <w:vAlign w:val="center"/>
          </w:tcPr>
          <w:p w14:paraId="1E3B2644" w14:textId="77777777" w:rsidR="00731E35" w:rsidRDefault="00C4415E">
            <w:pPr>
              <w:spacing w:after="0"/>
              <w:ind w:left="12"/>
              <w:jc w:val="center"/>
            </w:pPr>
            <w:r>
              <w:rPr>
                <w:rFonts w:ascii="Cambria" w:eastAsia="Cambria" w:hAnsi="Cambria" w:cs="Cambria"/>
                <w:b/>
                <w:sz w:val="24"/>
              </w:rPr>
              <w:t xml:space="preserve">Description </w:t>
            </w:r>
          </w:p>
        </w:tc>
      </w:tr>
      <w:tr w:rsidR="00731E35" w14:paraId="44DF3783" w14:textId="77777777">
        <w:trPr>
          <w:trHeight w:val="545"/>
        </w:trPr>
        <w:tc>
          <w:tcPr>
            <w:tcW w:w="2717" w:type="dxa"/>
            <w:tcBorders>
              <w:top w:val="single" w:sz="8" w:space="0" w:color="000000"/>
              <w:left w:val="single" w:sz="8" w:space="0" w:color="000000"/>
              <w:bottom w:val="single" w:sz="8" w:space="0" w:color="000000"/>
              <w:right w:val="single" w:sz="8" w:space="0" w:color="000000"/>
            </w:tcBorders>
            <w:vAlign w:val="center"/>
          </w:tcPr>
          <w:p w14:paraId="19C9BFBD" w14:textId="77777777" w:rsidR="00731E35" w:rsidRDefault="00C4415E">
            <w:pPr>
              <w:spacing w:after="0"/>
              <w:ind w:left="2"/>
            </w:pPr>
            <w:r>
              <w:rPr>
                <w:rFonts w:ascii="Cambria" w:eastAsia="Cambria" w:hAnsi="Cambria" w:cs="Cambria"/>
                <w:color w:val="333333"/>
                <w:sz w:val="24"/>
              </w:rPr>
              <w:t>cap-shape</w:t>
            </w:r>
            <w:r>
              <w:rPr>
                <w:rFonts w:ascii="Cambria" w:eastAsia="Cambria" w:hAnsi="Cambria" w:cs="Cambria"/>
                <w:sz w:val="24"/>
              </w:rPr>
              <w:t xml:space="preserve"> </w:t>
            </w:r>
          </w:p>
        </w:tc>
        <w:tc>
          <w:tcPr>
            <w:tcW w:w="6284" w:type="dxa"/>
            <w:tcBorders>
              <w:top w:val="single" w:sz="8" w:space="0" w:color="000000"/>
              <w:left w:val="single" w:sz="8" w:space="0" w:color="000000"/>
              <w:bottom w:val="single" w:sz="8" w:space="0" w:color="000000"/>
              <w:right w:val="single" w:sz="8" w:space="0" w:color="000000"/>
            </w:tcBorders>
            <w:vAlign w:val="center"/>
          </w:tcPr>
          <w:p w14:paraId="6BCD7A71" w14:textId="77777777" w:rsidR="00731E35" w:rsidRDefault="00C4415E">
            <w:pPr>
              <w:spacing w:after="0"/>
            </w:pPr>
            <w:r>
              <w:rPr>
                <w:rFonts w:ascii="Cambria" w:eastAsia="Cambria" w:hAnsi="Cambria" w:cs="Cambria"/>
                <w:color w:val="333333"/>
                <w:sz w:val="24"/>
              </w:rPr>
              <w:t>bell=</w:t>
            </w:r>
            <w:proofErr w:type="spellStart"/>
            <w:proofErr w:type="gramStart"/>
            <w:r>
              <w:rPr>
                <w:rFonts w:ascii="Cambria" w:eastAsia="Cambria" w:hAnsi="Cambria" w:cs="Cambria"/>
                <w:color w:val="333333"/>
                <w:sz w:val="24"/>
              </w:rPr>
              <w:t>b,conical</w:t>
            </w:r>
            <w:proofErr w:type="spellEnd"/>
            <w:proofErr w:type="gramEnd"/>
            <w:r>
              <w:rPr>
                <w:rFonts w:ascii="Cambria" w:eastAsia="Cambria" w:hAnsi="Cambria" w:cs="Cambria"/>
                <w:color w:val="333333"/>
                <w:sz w:val="24"/>
              </w:rPr>
              <w:t>=</w:t>
            </w:r>
            <w:proofErr w:type="spellStart"/>
            <w:r>
              <w:rPr>
                <w:rFonts w:ascii="Cambria" w:eastAsia="Cambria" w:hAnsi="Cambria" w:cs="Cambria"/>
                <w:color w:val="333333"/>
                <w:sz w:val="24"/>
              </w:rPr>
              <w:t>c,convex</w:t>
            </w:r>
            <w:proofErr w:type="spellEnd"/>
            <w:r>
              <w:rPr>
                <w:rFonts w:ascii="Cambria" w:eastAsia="Cambria" w:hAnsi="Cambria" w:cs="Cambria"/>
                <w:color w:val="333333"/>
                <w:sz w:val="24"/>
              </w:rPr>
              <w:t>=</w:t>
            </w:r>
            <w:proofErr w:type="spellStart"/>
            <w:r>
              <w:rPr>
                <w:rFonts w:ascii="Cambria" w:eastAsia="Cambria" w:hAnsi="Cambria" w:cs="Cambria"/>
                <w:color w:val="333333"/>
                <w:sz w:val="24"/>
              </w:rPr>
              <w:t>x,flat</w:t>
            </w:r>
            <w:proofErr w:type="spellEnd"/>
            <w:r>
              <w:rPr>
                <w:rFonts w:ascii="Cambria" w:eastAsia="Cambria" w:hAnsi="Cambria" w:cs="Cambria"/>
                <w:color w:val="333333"/>
                <w:sz w:val="24"/>
              </w:rPr>
              <w:t>=f, knobbed=</w:t>
            </w:r>
            <w:proofErr w:type="spellStart"/>
            <w:r>
              <w:rPr>
                <w:rFonts w:ascii="Cambria" w:eastAsia="Cambria" w:hAnsi="Cambria" w:cs="Cambria"/>
                <w:color w:val="333333"/>
                <w:sz w:val="24"/>
              </w:rPr>
              <w:t>k,sunken</w:t>
            </w:r>
            <w:proofErr w:type="spellEnd"/>
            <w:r>
              <w:rPr>
                <w:rFonts w:ascii="Cambria" w:eastAsia="Cambria" w:hAnsi="Cambria" w:cs="Cambria"/>
                <w:color w:val="333333"/>
                <w:sz w:val="24"/>
              </w:rPr>
              <w:t>=s</w:t>
            </w:r>
            <w:r>
              <w:rPr>
                <w:rFonts w:ascii="Cambria" w:eastAsia="Cambria" w:hAnsi="Cambria" w:cs="Cambria"/>
                <w:sz w:val="24"/>
              </w:rPr>
              <w:t xml:space="preserve"> </w:t>
            </w:r>
          </w:p>
        </w:tc>
      </w:tr>
      <w:tr w:rsidR="00731E35" w14:paraId="2F9CF967" w14:textId="77777777">
        <w:trPr>
          <w:trHeight w:val="703"/>
        </w:trPr>
        <w:tc>
          <w:tcPr>
            <w:tcW w:w="2717" w:type="dxa"/>
            <w:tcBorders>
              <w:top w:val="single" w:sz="8" w:space="0" w:color="000000"/>
              <w:left w:val="single" w:sz="8" w:space="0" w:color="000000"/>
              <w:bottom w:val="single" w:sz="8" w:space="0" w:color="000000"/>
              <w:right w:val="single" w:sz="8" w:space="0" w:color="000000"/>
            </w:tcBorders>
          </w:tcPr>
          <w:p w14:paraId="42617D2C" w14:textId="77777777" w:rsidR="00731E35" w:rsidRDefault="00C4415E">
            <w:pPr>
              <w:spacing w:after="0"/>
              <w:ind w:left="2"/>
            </w:pPr>
            <w:r>
              <w:rPr>
                <w:rFonts w:ascii="Cambria" w:eastAsia="Cambria" w:hAnsi="Cambria" w:cs="Cambria"/>
                <w:color w:val="333333"/>
                <w:sz w:val="24"/>
              </w:rPr>
              <w:t>cap-surface</w:t>
            </w:r>
            <w:r>
              <w:rPr>
                <w:rFonts w:ascii="Cambria" w:eastAsia="Cambria" w:hAnsi="Cambria" w:cs="Cambria"/>
                <w:sz w:val="24"/>
              </w:rPr>
              <w:t xml:space="preserve"> </w:t>
            </w:r>
          </w:p>
        </w:tc>
        <w:tc>
          <w:tcPr>
            <w:tcW w:w="6284" w:type="dxa"/>
            <w:tcBorders>
              <w:top w:val="single" w:sz="8" w:space="0" w:color="000000"/>
              <w:left w:val="single" w:sz="8" w:space="0" w:color="000000"/>
              <w:bottom w:val="single" w:sz="8" w:space="0" w:color="000000"/>
              <w:right w:val="single" w:sz="8" w:space="0" w:color="000000"/>
            </w:tcBorders>
          </w:tcPr>
          <w:p w14:paraId="310BDFFF" w14:textId="77777777" w:rsidR="00731E35" w:rsidRDefault="00C4415E">
            <w:pPr>
              <w:spacing w:after="0"/>
            </w:pPr>
            <w:r>
              <w:rPr>
                <w:rFonts w:ascii="Cambria" w:eastAsia="Cambria" w:hAnsi="Cambria" w:cs="Cambria"/>
                <w:color w:val="333333"/>
                <w:sz w:val="24"/>
              </w:rPr>
              <w:t>fibrous=</w:t>
            </w:r>
            <w:proofErr w:type="spellStart"/>
            <w:proofErr w:type="gramStart"/>
            <w:r>
              <w:rPr>
                <w:rFonts w:ascii="Cambria" w:eastAsia="Cambria" w:hAnsi="Cambria" w:cs="Cambria"/>
                <w:color w:val="333333"/>
                <w:sz w:val="24"/>
              </w:rPr>
              <w:t>f,grooves</w:t>
            </w:r>
            <w:proofErr w:type="spellEnd"/>
            <w:proofErr w:type="gramEnd"/>
            <w:r>
              <w:rPr>
                <w:rFonts w:ascii="Cambria" w:eastAsia="Cambria" w:hAnsi="Cambria" w:cs="Cambria"/>
                <w:color w:val="333333"/>
                <w:sz w:val="24"/>
              </w:rPr>
              <w:t>=</w:t>
            </w:r>
            <w:proofErr w:type="spellStart"/>
            <w:r>
              <w:rPr>
                <w:rFonts w:ascii="Cambria" w:eastAsia="Cambria" w:hAnsi="Cambria" w:cs="Cambria"/>
                <w:color w:val="333333"/>
                <w:sz w:val="24"/>
              </w:rPr>
              <w:t>g,scaly</w:t>
            </w:r>
            <w:proofErr w:type="spellEnd"/>
            <w:r>
              <w:rPr>
                <w:rFonts w:ascii="Cambria" w:eastAsia="Cambria" w:hAnsi="Cambria" w:cs="Cambria"/>
                <w:color w:val="333333"/>
                <w:sz w:val="24"/>
              </w:rPr>
              <w:t>=</w:t>
            </w:r>
            <w:proofErr w:type="spellStart"/>
            <w:r>
              <w:rPr>
                <w:rFonts w:ascii="Cambria" w:eastAsia="Cambria" w:hAnsi="Cambria" w:cs="Cambria"/>
                <w:color w:val="333333"/>
                <w:sz w:val="24"/>
              </w:rPr>
              <w:t>y,smooth</w:t>
            </w:r>
            <w:proofErr w:type="spellEnd"/>
            <w:r>
              <w:rPr>
                <w:rFonts w:ascii="Cambria" w:eastAsia="Cambria" w:hAnsi="Cambria" w:cs="Cambria"/>
                <w:color w:val="333333"/>
                <w:sz w:val="24"/>
              </w:rPr>
              <w:t xml:space="preserve">=s </w:t>
            </w:r>
          </w:p>
        </w:tc>
      </w:tr>
      <w:tr w:rsidR="00731E35" w14:paraId="4546E66C" w14:textId="77777777">
        <w:trPr>
          <w:trHeight w:val="866"/>
        </w:trPr>
        <w:tc>
          <w:tcPr>
            <w:tcW w:w="2717" w:type="dxa"/>
            <w:tcBorders>
              <w:top w:val="single" w:sz="8" w:space="0" w:color="000000"/>
              <w:left w:val="single" w:sz="8" w:space="0" w:color="000000"/>
              <w:bottom w:val="single" w:sz="8" w:space="0" w:color="000000"/>
              <w:right w:val="single" w:sz="8" w:space="0" w:color="000000"/>
            </w:tcBorders>
          </w:tcPr>
          <w:p w14:paraId="3418AE00" w14:textId="77777777" w:rsidR="00731E35" w:rsidRDefault="00C4415E">
            <w:pPr>
              <w:spacing w:after="0"/>
              <w:ind w:left="2"/>
            </w:pPr>
            <w:r>
              <w:rPr>
                <w:rFonts w:ascii="Cambria" w:eastAsia="Cambria" w:hAnsi="Cambria" w:cs="Cambria"/>
                <w:color w:val="333333"/>
                <w:sz w:val="24"/>
              </w:rPr>
              <w:t>cap-color</w:t>
            </w:r>
            <w:r>
              <w:rPr>
                <w:rFonts w:ascii="Cambria" w:eastAsia="Cambria" w:hAnsi="Cambria" w:cs="Cambria"/>
                <w:sz w:val="24"/>
              </w:rPr>
              <w:t xml:space="preserve"> </w:t>
            </w:r>
          </w:p>
        </w:tc>
        <w:tc>
          <w:tcPr>
            <w:tcW w:w="6284" w:type="dxa"/>
            <w:tcBorders>
              <w:top w:val="single" w:sz="8" w:space="0" w:color="000000"/>
              <w:left w:val="single" w:sz="8" w:space="0" w:color="000000"/>
              <w:bottom w:val="single" w:sz="8" w:space="0" w:color="000000"/>
              <w:right w:val="single" w:sz="8" w:space="0" w:color="000000"/>
            </w:tcBorders>
            <w:vAlign w:val="center"/>
          </w:tcPr>
          <w:p w14:paraId="31D7F7B7" w14:textId="77777777" w:rsidR="00731E35" w:rsidRDefault="00C4415E">
            <w:pPr>
              <w:spacing w:after="0"/>
            </w:pPr>
            <w:r>
              <w:rPr>
                <w:rFonts w:ascii="Cambria" w:eastAsia="Cambria" w:hAnsi="Cambria" w:cs="Cambria"/>
                <w:color w:val="333333"/>
                <w:sz w:val="24"/>
              </w:rPr>
              <w:t>brown=</w:t>
            </w:r>
            <w:proofErr w:type="spellStart"/>
            <w:proofErr w:type="gramStart"/>
            <w:r>
              <w:rPr>
                <w:rFonts w:ascii="Cambria" w:eastAsia="Cambria" w:hAnsi="Cambria" w:cs="Cambria"/>
                <w:color w:val="333333"/>
                <w:sz w:val="24"/>
              </w:rPr>
              <w:t>n,buff</w:t>
            </w:r>
            <w:proofErr w:type="spellEnd"/>
            <w:proofErr w:type="gramEnd"/>
            <w:r>
              <w:rPr>
                <w:rFonts w:ascii="Cambria" w:eastAsia="Cambria" w:hAnsi="Cambria" w:cs="Cambria"/>
                <w:color w:val="333333"/>
                <w:sz w:val="24"/>
              </w:rPr>
              <w:t>=</w:t>
            </w:r>
            <w:proofErr w:type="spellStart"/>
            <w:r>
              <w:rPr>
                <w:rFonts w:ascii="Cambria" w:eastAsia="Cambria" w:hAnsi="Cambria" w:cs="Cambria"/>
                <w:color w:val="333333"/>
                <w:sz w:val="24"/>
              </w:rPr>
              <w:t>b,cinnamon</w:t>
            </w:r>
            <w:proofErr w:type="spellEnd"/>
            <w:r>
              <w:rPr>
                <w:rFonts w:ascii="Cambria" w:eastAsia="Cambria" w:hAnsi="Cambria" w:cs="Cambria"/>
                <w:color w:val="333333"/>
                <w:sz w:val="24"/>
              </w:rPr>
              <w:t>=</w:t>
            </w:r>
            <w:proofErr w:type="spellStart"/>
            <w:r>
              <w:rPr>
                <w:rFonts w:ascii="Cambria" w:eastAsia="Cambria" w:hAnsi="Cambria" w:cs="Cambria"/>
                <w:color w:val="333333"/>
                <w:sz w:val="24"/>
              </w:rPr>
              <w:t>c,gray</w:t>
            </w:r>
            <w:proofErr w:type="spellEnd"/>
            <w:r>
              <w:rPr>
                <w:rFonts w:ascii="Cambria" w:eastAsia="Cambria" w:hAnsi="Cambria" w:cs="Cambria"/>
                <w:color w:val="333333"/>
                <w:sz w:val="24"/>
              </w:rPr>
              <w:t>=</w:t>
            </w:r>
            <w:proofErr w:type="spellStart"/>
            <w:r>
              <w:rPr>
                <w:rFonts w:ascii="Cambria" w:eastAsia="Cambria" w:hAnsi="Cambria" w:cs="Cambria"/>
                <w:color w:val="333333"/>
                <w:sz w:val="24"/>
              </w:rPr>
              <w:t>g,green</w:t>
            </w:r>
            <w:proofErr w:type="spellEnd"/>
            <w:r>
              <w:rPr>
                <w:rFonts w:ascii="Cambria" w:eastAsia="Cambria" w:hAnsi="Cambria" w:cs="Cambria"/>
                <w:color w:val="333333"/>
                <w:sz w:val="24"/>
              </w:rPr>
              <w:t>=</w:t>
            </w:r>
            <w:proofErr w:type="spellStart"/>
            <w:r>
              <w:rPr>
                <w:rFonts w:ascii="Cambria" w:eastAsia="Cambria" w:hAnsi="Cambria" w:cs="Cambria"/>
                <w:color w:val="333333"/>
                <w:sz w:val="24"/>
              </w:rPr>
              <w:t>r,pink</w:t>
            </w:r>
            <w:proofErr w:type="spellEnd"/>
            <w:r>
              <w:rPr>
                <w:rFonts w:ascii="Cambria" w:eastAsia="Cambria" w:hAnsi="Cambria" w:cs="Cambria"/>
                <w:color w:val="333333"/>
                <w:sz w:val="24"/>
              </w:rPr>
              <w:t>=</w:t>
            </w:r>
            <w:proofErr w:type="spellStart"/>
            <w:r>
              <w:rPr>
                <w:rFonts w:ascii="Cambria" w:eastAsia="Cambria" w:hAnsi="Cambria" w:cs="Cambria"/>
                <w:color w:val="333333"/>
                <w:sz w:val="24"/>
              </w:rPr>
              <w:t>p,purpl</w:t>
            </w:r>
            <w:proofErr w:type="spellEnd"/>
            <w:r>
              <w:rPr>
                <w:rFonts w:ascii="Cambria" w:eastAsia="Cambria" w:hAnsi="Cambria" w:cs="Cambria"/>
                <w:color w:val="333333"/>
                <w:sz w:val="24"/>
              </w:rPr>
              <w:t xml:space="preserve"> e=</w:t>
            </w:r>
            <w:proofErr w:type="spellStart"/>
            <w:r>
              <w:rPr>
                <w:rFonts w:ascii="Cambria" w:eastAsia="Cambria" w:hAnsi="Cambria" w:cs="Cambria"/>
                <w:color w:val="333333"/>
                <w:sz w:val="24"/>
              </w:rPr>
              <w:t>u,red</w:t>
            </w:r>
            <w:proofErr w:type="spellEnd"/>
            <w:r>
              <w:rPr>
                <w:rFonts w:ascii="Cambria" w:eastAsia="Cambria" w:hAnsi="Cambria" w:cs="Cambria"/>
                <w:color w:val="333333"/>
                <w:sz w:val="24"/>
              </w:rPr>
              <w:t>=</w:t>
            </w:r>
            <w:proofErr w:type="spellStart"/>
            <w:r>
              <w:rPr>
                <w:rFonts w:ascii="Cambria" w:eastAsia="Cambria" w:hAnsi="Cambria" w:cs="Cambria"/>
                <w:color w:val="333333"/>
                <w:sz w:val="24"/>
              </w:rPr>
              <w:t>e,white</w:t>
            </w:r>
            <w:proofErr w:type="spellEnd"/>
            <w:r>
              <w:rPr>
                <w:rFonts w:ascii="Cambria" w:eastAsia="Cambria" w:hAnsi="Cambria" w:cs="Cambria"/>
                <w:color w:val="333333"/>
                <w:sz w:val="24"/>
              </w:rPr>
              <w:t>=</w:t>
            </w:r>
            <w:proofErr w:type="spellStart"/>
            <w:r>
              <w:rPr>
                <w:rFonts w:ascii="Cambria" w:eastAsia="Cambria" w:hAnsi="Cambria" w:cs="Cambria"/>
                <w:color w:val="333333"/>
                <w:sz w:val="24"/>
              </w:rPr>
              <w:t>w,yellow</w:t>
            </w:r>
            <w:proofErr w:type="spellEnd"/>
            <w:r>
              <w:rPr>
                <w:rFonts w:ascii="Cambria" w:eastAsia="Cambria" w:hAnsi="Cambria" w:cs="Cambria"/>
                <w:color w:val="333333"/>
                <w:sz w:val="24"/>
              </w:rPr>
              <w:t>=y</w:t>
            </w:r>
            <w:r>
              <w:rPr>
                <w:rFonts w:ascii="Cambria" w:eastAsia="Cambria" w:hAnsi="Cambria" w:cs="Cambria"/>
                <w:sz w:val="24"/>
              </w:rPr>
              <w:t xml:space="preserve"> </w:t>
            </w:r>
          </w:p>
        </w:tc>
      </w:tr>
      <w:tr w:rsidR="00731E35" w14:paraId="7829D968" w14:textId="77777777">
        <w:trPr>
          <w:trHeight w:val="545"/>
        </w:trPr>
        <w:tc>
          <w:tcPr>
            <w:tcW w:w="2717" w:type="dxa"/>
            <w:tcBorders>
              <w:top w:val="single" w:sz="8" w:space="0" w:color="000000"/>
              <w:left w:val="single" w:sz="8" w:space="0" w:color="000000"/>
              <w:bottom w:val="single" w:sz="8" w:space="0" w:color="000000"/>
              <w:right w:val="single" w:sz="8" w:space="0" w:color="000000"/>
            </w:tcBorders>
            <w:vAlign w:val="center"/>
          </w:tcPr>
          <w:p w14:paraId="4C0286E3" w14:textId="77777777" w:rsidR="00731E35" w:rsidRDefault="00C4415E">
            <w:pPr>
              <w:spacing w:after="0"/>
              <w:ind w:left="2"/>
            </w:pPr>
            <w:r>
              <w:rPr>
                <w:rFonts w:ascii="Cambria" w:eastAsia="Cambria" w:hAnsi="Cambria" w:cs="Cambria"/>
                <w:color w:val="333333"/>
                <w:sz w:val="24"/>
              </w:rPr>
              <w:t>bruises</w:t>
            </w:r>
            <w:r>
              <w:rPr>
                <w:rFonts w:ascii="Cambria" w:eastAsia="Cambria" w:hAnsi="Cambria" w:cs="Cambria"/>
                <w:sz w:val="24"/>
              </w:rPr>
              <w:t xml:space="preserve"> </w:t>
            </w:r>
          </w:p>
        </w:tc>
        <w:tc>
          <w:tcPr>
            <w:tcW w:w="6284" w:type="dxa"/>
            <w:tcBorders>
              <w:top w:val="single" w:sz="8" w:space="0" w:color="000000"/>
              <w:left w:val="single" w:sz="8" w:space="0" w:color="000000"/>
              <w:bottom w:val="single" w:sz="8" w:space="0" w:color="000000"/>
              <w:right w:val="single" w:sz="8" w:space="0" w:color="000000"/>
            </w:tcBorders>
            <w:vAlign w:val="center"/>
          </w:tcPr>
          <w:p w14:paraId="17FDA183" w14:textId="77777777" w:rsidR="00731E35" w:rsidRDefault="00C4415E">
            <w:pPr>
              <w:spacing w:after="0"/>
            </w:pPr>
            <w:r>
              <w:rPr>
                <w:rFonts w:ascii="Cambria" w:eastAsia="Cambria" w:hAnsi="Cambria" w:cs="Cambria"/>
                <w:color w:val="333333"/>
                <w:sz w:val="24"/>
              </w:rPr>
              <w:t>bruises=</w:t>
            </w:r>
            <w:proofErr w:type="spellStart"/>
            <w:proofErr w:type="gramStart"/>
            <w:r>
              <w:rPr>
                <w:rFonts w:ascii="Cambria" w:eastAsia="Cambria" w:hAnsi="Cambria" w:cs="Cambria"/>
                <w:color w:val="333333"/>
                <w:sz w:val="24"/>
              </w:rPr>
              <w:t>t,no</w:t>
            </w:r>
            <w:proofErr w:type="spellEnd"/>
            <w:proofErr w:type="gramEnd"/>
            <w:r>
              <w:rPr>
                <w:rFonts w:ascii="Cambria" w:eastAsia="Cambria" w:hAnsi="Cambria" w:cs="Cambria"/>
                <w:color w:val="333333"/>
                <w:sz w:val="24"/>
              </w:rPr>
              <w:t>=f</w:t>
            </w:r>
            <w:r>
              <w:rPr>
                <w:rFonts w:ascii="Cambria" w:eastAsia="Cambria" w:hAnsi="Cambria" w:cs="Cambria"/>
                <w:sz w:val="24"/>
              </w:rPr>
              <w:t xml:space="preserve"> </w:t>
            </w:r>
          </w:p>
        </w:tc>
      </w:tr>
      <w:tr w:rsidR="00731E35" w14:paraId="7A32F79B" w14:textId="77777777">
        <w:trPr>
          <w:trHeight w:val="866"/>
        </w:trPr>
        <w:tc>
          <w:tcPr>
            <w:tcW w:w="2717" w:type="dxa"/>
            <w:tcBorders>
              <w:top w:val="single" w:sz="8" w:space="0" w:color="000000"/>
              <w:left w:val="single" w:sz="8" w:space="0" w:color="000000"/>
              <w:bottom w:val="single" w:sz="8" w:space="0" w:color="000000"/>
              <w:right w:val="single" w:sz="8" w:space="0" w:color="000000"/>
            </w:tcBorders>
          </w:tcPr>
          <w:p w14:paraId="78865B2C" w14:textId="77777777" w:rsidR="00731E35" w:rsidRDefault="00C4415E">
            <w:pPr>
              <w:spacing w:after="0"/>
              <w:ind w:left="2"/>
            </w:pPr>
            <w:r>
              <w:rPr>
                <w:rFonts w:ascii="Cambria" w:eastAsia="Cambria" w:hAnsi="Cambria" w:cs="Cambria"/>
                <w:color w:val="333333"/>
                <w:sz w:val="24"/>
              </w:rPr>
              <w:t>odor</w:t>
            </w:r>
            <w:r>
              <w:rPr>
                <w:rFonts w:ascii="Cambria" w:eastAsia="Cambria" w:hAnsi="Cambria" w:cs="Cambria"/>
                <w:sz w:val="24"/>
              </w:rPr>
              <w:t xml:space="preserve"> </w:t>
            </w:r>
          </w:p>
        </w:tc>
        <w:tc>
          <w:tcPr>
            <w:tcW w:w="6284" w:type="dxa"/>
            <w:tcBorders>
              <w:top w:val="single" w:sz="8" w:space="0" w:color="000000"/>
              <w:left w:val="single" w:sz="8" w:space="0" w:color="000000"/>
              <w:bottom w:val="single" w:sz="8" w:space="0" w:color="000000"/>
              <w:right w:val="single" w:sz="8" w:space="0" w:color="000000"/>
            </w:tcBorders>
            <w:vAlign w:val="center"/>
          </w:tcPr>
          <w:p w14:paraId="55649281" w14:textId="77777777" w:rsidR="00731E35" w:rsidRDefault="00C4415E">
            <w:pPr>
              <w:spacing w:after="18"/>
            </w:pPr>
            <w:r>
              <w:rPr>
                <w:rFonts w:ascii="Cambria" w:eastAsia="Cambria" w:hAnsi="Cambria" w:cs="Cambria"/>
                <w:color w:val="333333"/>
                <w:sz w:val="24"/>
              </w:rPr>
              <w:t>almond=</w:t>
            </w:r>
            <w:proofErr w:type="spellStart"/>
            <w:proofErr w:type="gramStart"/>
            <w:r>
              <w:rPr>
                <w:rFonts w:ascii="Cambria" w:eastAsia="Cambria" w:hAnsi="Cambria" w:cs="Cambria"/>
                <w:color w:val="333333"/>
                <w:sz w:val="24"/>
              </w:rPr>
              <w:t>a,anise</w:t>
            </w:r>
            <w:proofErr w:type="spellEnd"/>
            <w:proofErr w:type="gramEnd"/>
            <w:r>
              <w:rPr>
                <w:rFonts w:ascii="Cambria" w:eastAsia="Cambria" w:hAnsi="Cambria" w:cs="Cambria"/>
                <w:color w:val="333333"/>
                <w:sz w:val="24"/>
              </w:rPr>
              <w:t>=</w:t>
            </w:r>
            <w:proofErr w:type="spellStart"/>
            <w:r>
              <w:rPr>
                <w:rFonts w:ascii="Cambria" w:eastAsia="Cambria" w:hAnsi="Cambria" w:cs="Cambria"/>
                <w:color w:val="333333"/>
                <w:sz w:val="24"/>
              </w:rPr>
              <w:t>l,creosote</w:t>
            </w:r>
            <w:proofErr w:type="spellEnd"/>
            <w:r>
              <w:rPr>
                <w:rFonts w:ascii="Cambria" w:eastAsia="Cambria" w:hAnsi="Cambria" w:cs="Cambria"/>
                <w:color w:val="333333"/>
                <w:sz w:val="24"/>
              </w:rPr>
              <w:t>=</w:t>
            </w:r>
            <w:proofErr w:type="spellStart"/>
            <w:r>
              <w:rPr>
                <w:rFonts w:ascii="Cambria" w:eastAsia="Cambria" w:hAnsi="Cambria" w:cs="Cambria"/>
                <w:color w:val="333333"/>
                <w:sz w:val="24"/>
              </w:rPr>
              <w:t>c,fishy</w:t>
            </w:r>
            <w:proofErr w:type="spellEnd"/>
            <w:r>
              <w:rPr>
                <w:rFonts w:ascii="Cambria" w:eastAsia="Cambria" w:hAnsi="Cambria" w:cs="Cambria"/>
                <w:color w:val="333333"/>
                <w:sz w:val="24"/>
              </w:rPr>
              <w:t>=</w:t>
            </w:r>
            <w:proofErr w:type="spellStart"/>
            <w:r>
              <w:rPr>
                <w:rFonts w:ascii="Cambria" w:eastAsia="Cambria" w:hAnsi="Cambria" w:cs="Cambria"/>
                <w:color w:val="333333"/>
                <w:sz w:val="24"/>
              </w:rPr>
              <w:t>y,foul</w:t>
            </w:r>
            <w:proofErr w:type="spellEnd"/>
            <w:r>
              <w:rPr>
                <w:rFonts w:ascii="Cambria" w:eastAsia="Cambria" w:hAnsi="Cambria" w:cs="Cambria"/>
                <w:color w:val="333333"/>
                <w:sz w:val="24"/>
              </w:rPr>
              <w:t>=</w:t>
            </w:r>
            <w:proofErr w:type="spellStart"/>
            <w:r>
              <w:rPr>
                <w:rFonts w:ascii="Cambria" w:eastAsia="Cambria" w:hAnsi="Cambria" w:cs="Cambria"/>
                <w:color w:val="333333"/>
                <w:sz w:val="24"/>
              </w:rPr>
              <w:t>f,musty</w:t>
            </w:r>
            <w:proofErr w:type="spellEnd"/>
            <w:r>
              <w:rPr>
                <w:rFonts w:ascii="Cambria" w:eastAsia="Cambria" w:hAnsi="Cambria" w:cs="Cambria"/>
                <w:color w:val="333333"/>
                <w:sz w:val="24"/>
              </w:rPr>
              <w:t>=</w:t>
            </w:r>
            <w:proofErr w:type="spellStart"/>
            <w:r>
              <w:rPr>
                <w:rFonts w:ascii="Cambria" w:eastAsia="Cambria" w:hAnsi="Cambria" w:cs="Cambria"/>
                <w:color w:val="333333"/>
                <w:sz w:val="24"/>
              </w:rPr>
              <w:t>m,none</w:t>
            </w:r>
            <w:proofErr w:type="spellEnd"/>
          </w:p>
          <w:p w14:paraId="0E5551E2" w14:textId="77777777" w:rsidR="00731E35" w:rsidRDefault="00C4415E">
            <w:pPr>
              <w:spacing w:after="0"/>
            </w:pPr>
            <w:r>
              <w:rPr>
                <w:rFonts w:ascii="Cambria" w:eastAsia="Cambria" w:hAnsi="Cambria" w:cs="Cambria"/>
                <w:color w:val="333333"/>
                <w:sz w:val="24"/>
              </w:rPr>
              <w:t>=</w:t>
            </w:r>
            <w:proofErr w:type="spellStart"/>
            <w:proofErr w:type="gramStart"/>
            <w:r>
              <w:rPr>
                <w:rFonts w:ascii="Cambria" w:eastAsia="Cambria" w:hAnsi="Cambria" w:cs="Cambria"/>
                <w:color w:val="333333"/>
                <w:sz w:val="24"/>
              </w:rPr>
              <w:t>n,pungent</w:t>
            </w:r>
            <w:proofErr w:type="spellEnd"/>
            <w:proofErr w:type="gramEnd"/>
            <w:r>
              <w:rPr>
                <w:rFonts w:ascii="Cambria" w:eastAsia="Cambria" w:hAnsi="Cambria" w:cs="Cambria"/>
                <w:color w:val="333333"/>
                <w:sz w:val="24"/>
              </w:rPr>
              <w:t>=</w:t>
            </w:r>
            <w:proofErr w:type="spellStart"/>
            <w:r>
              <w:rPr>
                <w:rFonts w:ascii="Cambria" w:eastAsia="Cambria" w:hAnsi="Cambria" w:cs="Cambria"/>
                <w:color w:val="333333"/>
                <w:sz w:val="24"/>
              </w:rPr>
              <w:t>p,spicy</w:t>
            </w:r>
            <w:proofErr w:type="spellEnd"/>
            <w:r>
              <w:rPr>
                <w:rFonts w:ascii="Cambria" w:eastAsia="Cambria" w:hAnsi="Cambria" w:cs="Cambria"/>
                <w:color w:val="333333"/>
                <w:sz w:val="24"/>
              </w:rPr>
              <w:t>=s</w:t>
            </w:r>
            <w:r>
              <w:rPr>
                <w:rFonts w:ascii="Cambria" w:eastAsia="Cambria" w:hAnsi="Cambria" w:cs="Cambria"/>
                <w:sz w:val="24"/>
              </w:rPr>
              <w:t xml:space="preserve"> </w:t>
            </w:r>
          </w:p>
        </w:tc>
      </w:tr>
      <w:tr w:rsidR="00731E35" w14:paraId="21559182" w14:textId="77777777">
        <w:trPr>
          <w:trHeight w:val="704"/>
        </w:trPr>
        <w:tc>
          <w:tcPr>
            <w:tcW w:w="2717" w:type="dxa"/>
            <w:tcBorders>
              <w:top w:val="single" w:sz="8" w:space="0" w:color="000000"/>
              <w:left w:val="single" w:sz="8" w:space="0" w:color="000000"/>
              <w:bottom w:val="single" w:sz="8" w:space="0" w:color="000000"/>
              <w:right w:val="single" w:sz="8" w:space="0" w:color="000000"/>
            </w:tcBorders>
          </w:tcPr>
          <w:p w14:paraId="1051F178" w14:textId="77777777" w:rsidR="00731E35" w:rsidRDefault="00C4415E">
            <w:pPr>
              <w:spacing w:after="0"/>
              <w:ind w:left="2"/>
            </w:pPr>
            <w:r>
              <w:rPr>
                <w:rFonts w:ascii="Cambria" w:eastAsia="Cambria" w:hAnsi="Cambria" w:cs="Cambria"/>
                <w:color w:val="333333"/>
                <w:sz w:val="24"/>
              </w:rPr>
              <w:t>gill-attachment</w:t>
            </w:r>
            <w:r>
              <w:rPr>
                <w:rFonts w:ascii="Cambria" w:eastAsia="Cambria" w:hAnsi="Cambria" w:cs="Cambria"/>
                <w:sz w:val="24"/>
              </w:rPr>
              <w:t xml:space="preserve"> </w:t>
            </w:r>
          </w:p>
        </w:tc>
        <w:tc>
          <w:tcPr>
            <w:tcW w:w="6284" w:type="dxa"/>
            <w:tcBorders>
              <w:top w:val="single" w:sz="8" w:space="0" w:color="000000"/>
              <w:left w:val="single" w:sz="8" w:space="0" w:color="000000"/>
              <w:bottom w:val="single" w:sz="8" w:space="0" w:color="000000"/>
              <w:right w:val="single" w:sz="8" w:space="0" w:color="000000"/>
            </w:tcBorders>
          </w:tcPr>
          <w:p w14:paraId="32A93B52" w14:textId="77777777" w:rsidR="00731E35" w:rsidRDefault="00C4415E">
            <w:pPr>
              <w:spacing w:after="0"/>
            </w:pPr>
            <w:r>
              <w:rPr>
                <w:rFonts w:ascii="Cambria" w:eastAsia="Cambria" w:hAnsi="Cambria" w:cs="Cambria"/>
                <w:color w:val="333333"/>
                <w:sz w:val="24"/>
              </w:rPr>
              <w:t>attached=</w:t>
            </w:r>
            <w:proofErr w:type="spellStart"/>
            <w:proofErr w:type="gramStart"/>
            <w:r>
              <w:rPr>
                <w:rFonts w:ascii="Cambria" w:eastAsia="Cambria" w:hAnsi="Cambria" w:cs="Cambria"/>
                <w:color w:val="333333"/>
                <w:sz w:val="24"/>
              </w:rPr>
              <w:t>a,descending</w:t>
            </w:r>
            <w:proofErr w:type="spellEnd"/>
            <w:proofErr w:type="gramEnd"/>
            <w:r>
              <w:rPr>
                <w:rFonts w:ascii="Cambria" w:eastAsia="Cambria" w:hAnsi="Cambria" w:cs="Cambria"/>
                <w:color w:val="333333"/>
                <w:sz w:val="24"/>
              </w:rPr>
              <w:t>=</w:t>
            </w:r>
            <w:proofErr w:type="spellStart"/>
            <w:r>
              <w:rPr>
                <w:rFonts w:ascii="Cambria" w:eastAsia="Cambria" w:hAnsi="Cambria" w:cs="Cambria"/>
                <w:color w:val="333333"/>
                <w:sz w:val="24"/>
              </w:rPr>
              <w:t>d,free</w:t>
            </w:r>
            <w:proofErr w:type="spellEnd"/>
            <w:r>
              <w:rPr>
                <w:rFonts w:ascii="Cambria" w:eastAsia="Cambria" w:hAnsi="Cambria" w:cs="Cambria"/>
                <w:color w:val="333333"/>
                <w:sz w:val="24"/>
              </w:rPr>
              <w:t>=</w:t>
            </w:r>
            <w:proofErr w:type="spellStart"/>
            <w:r>
              <w:rPr>
                <w:rFonts w:ascii="Cambria" w:eastAsia="Cambria" w:hAnsi="Cambria" w:cs="Cambria"/>
                <w:color w:val="333333"/>
                <w:sz w:val="24"/>
              </w:rPr>
              <w:t>f,notched</w:t>
            </w:r>
            <w:proofErr w:type="spellEnd"/>
            <w:r>
              <w:rPr>
                <w:rFonts w:ascii="Cambria" w:eastAsia="Cambria" w:hAnsi="Cambria" w:cs="Cambria"/>
                <w:color w:val="333333"/>
                <w:sz w:val="24"/>
              </w:rPr>
              <w:t xml:space="preserve">=n </w:t>
            </w:r>
          </w:p>
        </w:tc>
      </w:tr>
      <w:tr w:rsidR="00731E35" w14:paraId="0CA12DB5" w14:textId="77777777">
        <w:trPr>
          <w:trHeight w:val="545"/>
        </w:trPr>
        <w:tc>
          <w:tcPr>
            <w:tcW w:w="2717" w:type="dxa"/>
            <w:tcBorders>
              <w:top w:val="single" w:sz="8" w:space="0" w:color="000000"/>
              <w:left w:val="single" w:sz="8" w:space="0" w:color="000000"/>
              <w:bottom w:val="single" w:sz="8" w:space="0" w:color="000000"/>
              <w:right w:val="single" w:sz="8" w:space="0" w:color="000000"/>
            </w:tcBorders>
            <w:vAlign w:val="center"/>
          </w:tcPr>
          <w:p w14:paraId="6ABBDE19" w14:textId="77777777" w:rsidR="00731E35" w:rsidRDefault="00C4415E">
            <w:pPr>
              <w:spacing w:after="0"/>
              <w:ind w:left="2"/>
            </w:pPr>
            <w:r>
              <w:rPr>
                <w:rFonts w:ascii="Cambria" w:eastAsia="Cambria" w:hAnsi="Cambria" w:cs="Cambria"/>
                <w:color w:val="333333"/>
                <w:sz w:val="24"/>
              </w:rPr>
              <w:lastRenderedPageBreak/>
              <w:t>gill-spacing</w:t>
            </w:r>
            <w:r>
              <w:rPr>
                <w:rFonts w:ascii="Cambria" w:eastAsia="Cambria" w:hAnsi="Cambria" w:cs="Cambria"/>
                <w:sz w:val="24"/>
              </w:rPr>
              <w:t xml:space="preserve"> </w:t>
            </w:r>
          </w:p>
        </w:tc>
        <w:tc>
          <w:tcPr>
            <w:tcW w:w="6284" w:type="dxa"/>
            <w:tcBorders>
              <w:top w:val="single" w:sz="8" w:space="0" w:color="000000"/>
              <w:left w:val="single" w:sz="8" w:space="0" w:color="000000"/>
              <w:bottom w:val="single" w:sz="8" w:space="0" w:color="000000"/>
              <w:right w:val="single" w:sz="8" w:space="0" w:color="000000"/>
            </w:tcBorders>
            <w:vAlign w:val="center"/>
          </w:tcPr>
          <w:p w14:paraId="444455ED" w14:textId="77777777" w:rsidR="00731E35" w:rsidRDefault="00C4415E">
            <w:pPr>
              <w:spacing w:after="0"/>
            </w:pPr>
            <w:r>
              <w:rPr>
                <w:rFonts w:ascii="Cambria" w:eastAsia="Cambria" w:hAnsi="Cambria" w:cs="Cambria"/>
                <w:color w:val="333333"/>
                <w:sz w:val="24"/>
              </w:rPr>
              <w:t>close=</w:t>
            </w:r>
            <w:proofErr w:type="spellStart"/>
            <w:proofErr w:type="gramStart"/>
            <w:r>
              <w:rPr>
                <w:rFonts w:ascii="Cambria" w:eastAsia="Cambria" w:hAnsi="Cambria" w:cs="Cambria"/>
                <w:color w:val="333333"/>
                <w:sz w:val="24"/>
              </w:rPr>
              <w:t>c,crowded</w:t>
            </w:r>
            <w:proofErr w:type="spellEnd"/>
            <w:proofErr w:type="gramEnd"/>
            <w:r>
              <w:rPr>
                <w:rFonts w:ascii="Cambria" w:eastAsia="Cambria" w:hAnsi="Cambria" w:cs="Cambria"/>
                <w:color w:val="333333"/>
                <w:sz w:val="24"/>
              </w:rPr>
              <w:t>=</w:t>
            </w:r>
            <w:proofErr w:type="spellStart"/>
            <w:r>
              <w:rPr>
                <w:rFonts w:ascii="Cambria" w:eastAsia="Cambria" w:hAnsi="Cambria" w:cs="Cambria"/>
                <w:color w:val="333333"/>
                <w:sz w:val="24"/>
              </w:rPr>
              <w:t>w,distant</w:t>
            </w:r>
            <w:proofErr w:type="spellEnd"/>
            <w:r>
              <w:rPr>
                <w:rFonts w:ascii="Cambria" w:eastAsia="Cambria" w:hAnsi="Cambria" w:cs="Cambria"/>
                <w:color w:val="333333"/>
                <w:sz w:val="24"/>
              </w:rPr>
              <w:t>=d</w:t>
            </w:r>
            <w:r>
              <w:rPr>
                <w:rFonts w:ascii="Cambria" w:eastAsia="Cambria" w:hAnsi="Cambria" w:cs="Cambria"/>
                <w:sz w:val="24"/>
              </w:rPr>
              <w:t xml:space="preserve"> </w:t>
            </w:r>
          </w:p>
        </w:tc>
      </w:tr>
    </w:tbl>
    <w:p w14:paraId="1E632C9B" w14:textId="77777777" w:rsidR="00731E35" w:rsidRDefault="00C4415E">
      <w:pPr>
        <w:spacing w:after="0"/>
        <w:jc w:val="both"/>
      </w:pPr>
      <w:r>
        <w:rPr>
          <w:rFonts w:ascii="Arial" w:eastAsia="Arial" w:hAnsi="Arial" w:cs="Arial"/>
        </w:rPr>
        <w:t xml:space="preserve"> </w:t>
      </w:r>
    </w:p>
    <w:tbl>
      <w:tblPr>
        <w:tblStyle w:val="TableGrid"/>
        <w:tblW w:w="9002" w:type="dxa"/>
        <w:tblInd w:w="-101" w:type="dxa"/>
        <w:tblCellMar>
          <w:top w:w="149" w:type="dxa"/>
          <w:left w:w="98" w:type="dxa"/>
          <w:bottom w:w="0" w:type="dxa"/>
          <w:right w:w="53" w:type="dxa"/>
        </w:tblCellMar>
        <w:tblLook w:val="04A0" w:firstRow="1" w:lastRow="0" w:firstColumn="1" w:lastColumn="0" w:noHBand="0" w:noVBand="1"/>
      </w:tblPr>
      <w:tblGrid>
        <w:gridCol w:w="2717"/>
        <w:gridCol w:w="6285"/>
      </w:tblGrid>
      <w:tr w:rsidR="00731E35" w14:paraId="31C9C1C4" w14:textId="77777777">
        <w:trPr>
          <w:trHeight w:val="545"/>
        </w:trPr>
        <w:tc>
          <w:tcPr>
            <w:tcW w:w="2717" w:type="dxa"/>
            <w:tcBorders>
              <w:top w:val="single" w:sz="8" w:space="0" w:color="000000"/>
              <w:left w:val="single" w:sz="8" w:space="0" w:color="000000"/>
              <w:bottom w:val="single" w:sz="8" w:space="0" w:color="000000"/>
              <w:right w:val="single" w:sz="8" w:space="0" w:color="000000"/>
            </w:tcBorders>
            <w:vAlign w:val="center"/>
          </w:tcPr>
          <w:p w14:paraId="5DB30475" w14:textId="77777777" w:rsidR="00731E35" w:rsidRDefault="00C4415E">
            <w:pPr>
              <w:spacing w:after="0"/>
              <w:ind w:left="2"/>
            </w:pPr>
            <w:r>
              <w:rPr>
                <w:rFonts w:ascii="Cambria" w:eastAsia="Cambria" w:hAnsi="Cambria" w:cs="Cambria"/>
                <w:color w:val="333333"/>
                <w:sz w:val="24"/>
              </w:rPr>
              <w:t>gill-size</w:t>
            </w:r>
            <w:r>
              <w:rPr>
                <w:rFonts w:ascii="Cambria" w:eastAsia="Cambria" w:hAnsi="Cambria" w:cs="Cambria"/>
                <w:sz w:val="24"/>
              </w:rPr>
              <w:t xml:space="preserve"> </w:t>
            </w:r>
          </w:p>
        </w:tc>
        <w:tc>
          <w:tcPr>
            <w:tcW w:w="6284" w:type="dxa"/>
            <w:tcBorders>
              <w:top w:val="single" w:sz="8" w:space="0" w:color="000000"/>
              <w:left w:val="single" w:sz="8" w:space="0" w:color="000000"/>
              <w:bottom w:val="single" w:sz="8" w:space="0" w:color="000000"/>
              <w:right w:val="single" w:sz="8" w:space="0" w:color="000000"/>
            </w:tcBorders>
            <w:vAlign w:val="center"/>
          </w:tcPr>
          <w:p w14:paraId="37BEE7A7" w14:textId="77777777" w:rsidR="00731E35" w:rsidRDefault="00C4415E">
            <w:pPr>
              <w:spacing w:after="0"/>
            </w:pPr>
            <w:r>
              <w:rPr>
                <w:rFonts w:ascii="Cambria" w:eastAsia="Cambria" w:hAnsi="Cambria" w:cs="Cambria"/>
                <w:color w:val="333333"/>
                <w:sz w:val="24"/>
              </w:rPr>
              <w:t>broad=</w:t>
            </w:r>
            <w:proofErr w:type="spellStart"/>
            <w:proofErr w:type="gramStart"/>
            <w:r>
              <w:rPr>
                <w:rFonts w:ascii="Cambria" w:eastAsia="Cambria" w:hAnsi="Cambria" w:cs="Cambria"/>
                <w:color w:val="333333"/>
                <w:sz w:val="24"/>
              </w:rPr>
              <w:t>b,narrow</w:t>
            </w:r>
            <w:proofErr w:type="spellEnd"/>
            <w:proofErr w:type="gramEnd"/>
            <w:r>
              <w:rPr>
                <w:rFonts w:ascii="Cambria" w:eastAsia="Cambria" w:hAnsi="Cambria" w:cs="Cambria"/>
                <w:color w:val="333333"/>
                <w:sz w:val="24"/>
              </w:rPr>
              <w:t>=n</w:t>
            </w:r>
            <w:r>
              <w:rPr>
                <w:rFonts w:ascii="Cambria" w:eastAsia="Cambria" w:hAnsi="Cambria" w:cs="Cambria"/>
                <w:sz w:val="24"/>
              </w:rPr>
              <w:t xml:space="preserve"> </w:t>
            </w:r>
          </w:p>
        </w:tc>
      </w:tr>
      <w:tr w:rsidR="00731E35" w14:paraId="1D810AC8" w14:textId="77777777">
        <w:trPr>
          <w:trHeight w:val="1190"/>
        </w:trPr>
        <w:tc>
          <w:tcPr>
            <w:tcW w:w="2717" w:type="dxa"/>
            <w:tcBorders>
              <w:top w:val="single" w:sz="8" w:space="0" w:color="000000"/>
              <w:left w:val="single" w:sz="8" w:space="0" w:color="000000"/>
              <w:bottom w:val="single" w:sz="8" w:space="0" w:color="000000"/>
              <w:right w:val="single" w:sz="8" w:space="0" w:color="000000"/>
            </w:tcBorders>
          </w:tcPr>
          <w:p w14:paraId="241B5CB6" w14:textId="77777777" w:rsidR="00731E35" w:rsidRDefault="00C4415E">
            <w:pPr>
              <w:spacing w:after="0"/>
              <w:ind w:left="2"/>
            </w:pPr>
            <w:r>
              <w:rPr>
                <w:rFonts w:ascii="Cambria" w:eastAsia="Cambria" w:hAnsi="Cambria" w:cs="Cambria"/>
                <w:color w:val="333333"/>
                <w:sz w:val="24"/>
              </w:rPr>
              <w:t>gill-color</w:t>
            </w:r>
            <w:r>
              <w:rPr>
                <w:rFonts w:ascii="Cambria" w:eastAsia="Cambria" w:hAnsi="Cambria" w:cs="Cambria"/>
                <w:sz w:val="24"/>
              </w:rPr>
              <w:t xml:space="preserve"> </w:t>
            </w:r>
          </w:p>
        </w:tc>
        <w:tc>
          <w:tcPr>
            <w:tcW w:w="6284" w:type="dxa"/>
            <w:tcBorders>
              <w:top w:val="single" w:sz="8" w:space="0" w:color="000000"/>
              <w:left w:val="single" w:sz="8" w:space="0" w:color="000000"/>
              <w:bottom w:val="single" w:sz="8" w:space="0" w:color="000000"/>
              <w:right w:val="single" w:sz="8" w:space="0" w:color="000000"/>
            </w:tcBorders>
            <w:vAlign w:val="center"/>
          </w:tcPr>
          <w:p w14:paraId="48C08A28" w14:textId="77777777" w:rsidR="00731E35" w:rsidRDefault="00C4415E">
            <w:pPr>
              <w:spacing w:after="0"/>
            </w:pPr>
            <w:r>
              <w:rPr>
                <w:rFonts w:ascii="Cambria" w:eastAsia="Cambria" w:hAnsi="Cambria" w:cs="Cambria"/>
                <w:color w:val="333333"/>
                <w:sz w:val="24"/>
              </w:rPr>
              <w:t>black=</w:t>
            </w:r>
            <w:proofErr w:type="spellStart"/>
            <w:proofErr w:type="gramStart"/>
            <w:r>
              <w:rPr>
                <w:rFonts w:ascii="Cambria" w:eastAsia="Cambria" w:hAnsi="Cambria" w:cs="Cambria"/>
                <w:color w:val="333333"/>
                <w:sz w:val="24"/>
              </w:rPr>
              <w:t>k,brown</w:t>
            </w:r>
            <w:proofErr w:type="spellEnd"/>
            <w:proofErr w:type="gramEnd"/>
            <w:r>
              <w:rPr>
                <w:rFonts w:ascii="Cambria" w:eastAsia="Cambria" w:hAnsi="Cambria" w:cs="Cambria"/>
                <w:color w:val="333333"/>
                <w:sz w:val="24"/>
              </w:rPr>
              <w:t>=</w:t>
            </w:r>
            <w:proofErr w:type="spellStart"/>
            <w:r>
              <w:rPr>
                <w:rFonts w:ascii="Cambria" w:eastAsia="Cambria" w:hAnsi="Cambria" w:cs="Cambria"/>
                <w:color w:val="333333"/>
                <w:sz w:val="24"/>
              </w:rPr>
              <w:t>n,buff</w:t>
            </w:r>
            <w:proofErr w:type="spellEnd"/>
            <w:r>
              <w:rPr>
                <w:rFonts w:ascii="Cambria" w:eastAsia="Cambria" w:hAnsi="Cambria" w:cs="Cambria"/>
                <w:color w:val="333333"/>
                <w:sz w:val="24"/>
              </w:rPr>
              <w:t>=</w:t>
            </w:r>
            <w:proofErr w:type="spellStart"/>
            <w:r>
              <w:rPr>
                <w:rFonts w:ascii="Cambria" w:eastAsia="Cambria" w:hAnsi="Cambria" w:cs="Cambria"/>
                <w:color w:val="333333"/>
                <w:sz w:val="24"/>
              </w:rPr>
              <w:t>b,chocolate</w:t>
            </w:r>
            <w:proofErr w:type="spellEnd"/>
            <w:r>
              <w:rPr>
                <w:rFonts w:ascii="Cambria" w:eastAsia="Cambria" w:hAnsi="Cambria" w:cs="Cambria"/>
                <w:color w:val="333333"/>
                <w:sz w:val="24"/>
              </w:rPr>
              <w:t>=</w:t>
            </w:r>
            <w:proofErr w:type="spellStart"/>
            <w:r>
              <w:rPr>
                <w:rFonts w:ascii="Cambria" w:eastAsia="Cambria" w:hAnsi="Cambria" w:cs="Cambria"/>
                <w:color w:val="333333"/>
                <w:sz w:val="24"/>
              </w:rPr>
              <w:t>h,gray</w:t>
            </w:r>
            <w:proofErr w:type="spellEnd"/>
            <w:r>
              <w:rPr>
                <w:rFonts w:ascii="Cambria" w:eastAsia="Cambria" w:hAnsi="Cambria" w:cs="Cambria"/>
                <w:color w:val="333333"/>
                <w:sz w:val="24"/>
              </w:rPr>
              <w:t>=g, green=</w:t>
            </w:r>
            <w:proofErr w:type="spellStart"/>
            <w:r>
              <w:rPr>
                <w:rFonts w:ascii="Cambria" w:eastAsia="Cambria" w:hAnsi="Cambria" w:cs="Cambria"/>
                <w:color w:val="333333"/>
                <w:sz w:val="24"/>
              </w:rPr>
              <w:t>r,orange</w:t>
            </w:r>
            <w:proofErr w:type="spellEnd"/>
            <w:r>
              <w:rPr>
                <w:rFonts w:ascii="Cambria" w:eastAsia="Cambria" w:hAnsi="Cambria" w:cs="Cambria"/>
                <w:color w:val="333333"/>
                <w:sz w:val="24"/>
              </w:rPr>
              <w:t>=</w:t>
            </w:r>
            <w:proofErr w:type="spellStart"/>
            <w:r>
              <w:rPr>
                <w:rFonts w:ascii="Cambria" w:eastAsia="Cambria" w:hAnsi="Cambria" w:cs="Cambria"/>
                <w:color w:val="333333"/>
                <w:sz w:val="24"/>
              </w:rPr>
              <w:t>o,pink</w:t>
            </w:r>
            <w:proofErr w:type="spellEnd"/>
            <w:r>
              <w:rPr>
                <w:rFonts w:ascii="Cambria" w:eastAsia="Cambria" w:hAnsi="Cambria" w:cs="Cambria"/>
                <w:color w:val="333333"/>
                <w:sz w:val="24"/>
              </w:rPr>
              <w:t>=</w:t>
            </w:r>
            <w:proofErr w:type="spellStart"/>
            <w:r>
              <w:rPr>
                <w:rFonts w:ascii="Cambria" w:eastAsia="Cambria" w:hAnsi="Cambria" w:cs="Cambria"/>
                <w:color w:val="333333"/>
                <w:sz w:val="24"/>
              </w:rPr>
              <w:t>p,purple</w:t>
            </w:r>
            <w:proofErr w:type="spellEnd"/>
            <w:r>
              <w:rPr>
                <w:rFonts w:ascii="Cambria" w:eastAsia="Cambria" w:hAnsi="Cambria" w:cs="Cambria"/>
                <w:color w:val="333333"/>
                <w:sz w:val="24"/>
              </w:rPr>
              <w:t>=</w:t>
            </w:r>
            <w:proofErr w:type="spellStart"/>
            <w:r>
              <w:rPr>
                <w:rFonts w:ascii="Cambria" w:eastAsia="Cambria" w:hAnsi="Cambria" w:cs="Cambria"/>
                <w:color w:val="333333"/>
                <w:sz w:val="24"/>
              </w:rPr>
              <w:t>u,red</w:t>
            </w:r>
            <w:proofErr w:type="spellEnd"/>
            <w:r>
              <w:rPr>
                <w:rFonts w:ascii="Cambria" w:eastAsia="Cambria" w:hAnsi="Cambria" w:cs="Cambria"/>
                <w:color w:val="333333"/>
                <w:sz w:val="24"/>
              </w:rPr>
              <w:t>=</w:t>
            </w:r>
            <w:proofErr w:type="spellStart"/>
            <w:r>
              <w:rPr>
                <w:rFonts w:ascii="Cambria" w:eastAsia="Cambria" w:hAnsi="Cambria" w:cs="Cambria"/>
                <w:color w:val="333333"/>
                <w:sz w:val="24"/>
              </w:rPr>
              <w:t>e,white</w:t>
            </w:r>
            <w:proofErr w:type="spellEnd"/>
            <w:r>
              <w:rPr>
                <w:rFonts w:ascii="Cambria" w:eastAsia="Cambria" w:hAnsi="Cambria" w:cs="Cambria"/>
                <w:color w:val="333333"/>
                <w:sz w:val="24"/>
              </w:rPr>
              <w:t>=</w:t>
            </w:r>
            <w:proofErr w:type="spellStart"/>
            <w:r>
              <w:rPr>
                <w:rFonts w:ascii="Cambria" w:eastAsia="Cambria" w:hAnsi="Cambria" w:cs="Cambria"/>
                <w:color w:val="333333"/>
                <w:sz w:val="24"/>
              </w:rPr>
              <w:t>w,yellow</w:t>
            </w:r>
            <w:proofErr w:type="spellEnd"/>
            <w:r>
              <w:rPr>
                <w:rFonts w:ascii="Cambria" w:eastAsia="Cambria" w:hAnsi="Cambria" w:cs="Cambria"/>
                <w:color w:val="333333"/>
                <w:sz w:val="24"/>
              </w:rPr>
              <w:t>= y</w:t>
            </w:r>
            <w:r>
              <w:rPr>
                <w:rFonts w:ascii="Cambria" w:eastAsia="Cambria" w:hAnsi="Cambria" w:cs="Cambria"/>
                <w:sz w:val="24"/>
              </w:rPr>
              <w:t xml:space="preserve"> </w:t>
            </w:r>
          </w:p>
        </w:tc>
      </w:tr>
      <w:tr w:rsidR="00731E35" w14:paraId="4FE1F3DC" w14:textId="77777777">
        <w:trPr>
          <w:trHeight w:val="545"/>
        </w:trPr>
        <w:tc>
          <w:tcPr>
            <w:tcW w:w="2717" w:type="dxa"/>
            <w:tcBorders>
              <w:top w:val="single" w:sz="8" w:space="0" w:color="000000"/>
              <w:left w:val="single" w:sz="8" w:space="0" w:color="000000"/>
              <w:bottom w:val="single" w:sz="8" w:space="0" w:color="000000"/>
              <w:right w:val="single" w:sz="8" w:space="0" w:color="000000"/>
            </w:tcBorders>
            <w:vAlign w:val="center"/>
          </w:tcPr>
          <w:p w14:paraId="7A8763DC" w14:textId="77777777" w:rsidR="00731E35" w:rsidRDefault="00C4415E">
            <w:pPr>
              <w:spacing w:after="0"/>
              <w:ind w:left="2"/>
            </w:pPr>
            <w:r>
              <w:rPr>
                <w:rFonts w:ascii="Cambria" w:eastAsia="Cambria" w:hAnsi="Cambria" w:cs="Cambria"/>
                <w:color w:val="333333"/>
                <w:sz w:val="24"/>
              </w:rPr>
              <w:t>stalk-shape</w:t>
            </w:r>
            <w:r>
              <w:rPr>
                <w:rFonts w:ascii="Cambria" w:eastAsia="Cambria" w:hAnsi="Cambria" w:cs="Cambria"/>
                <w:color w:val="222222"/>
                <w:sz w:val="24"/>
              </w:rPr>
              <w:t xml:space="preserve"> </w:t>
            </w:r>
          </w:p>
        </w:tc>
        <w:tc>
          <w:tcPr>
            <w:tcW w:w="6284" w:type="dxa"/>
            <w:tcBorders>
              <w:top w:val="single" w:sz="8" w:space="0" w:color="000000"/>
              <w:left w:val="single" w:sz="8" w:space="0" w:color="000000"/>
              <w:bottom w:val="single" w:sz="8" w:space="0" w:color="000000"/>
              <w:right w:val="single" w:sz="8" w:space="0" w:color="000000"/>
            </w:tcBorders>
            <w:vAlign w:val="center"/>
          </w:tcPr>
          <w:p w14:paraId="370EDA85" w14:textId="77777777" w:rsidR="00731E35" w:rsidRDefault="00C4415E">
            <w:pPr>
              <w:spacing w:after="0"/>
            </w:pPr>
            <w:r>
              <w:rPr>
                <w:rFonts w:ascii="Cambria" w:eastAsia="Cambria" w:hAnsi="Cambria" w:cs="Cambria"/>
                <w:color w:val="333333"/>
                <w:sz w:val="24"/>
              </w:rPr>
              <w:t>enlarging=</w:t>
            </w:r>
            <w:proofErr w:type="spellStart"/>
            <w:proofErr w:type="gramStart"/>
            <w:r>
              <w:rPr>
                <w:rFonts w:ascii="Cambria" w:eastAsia="Cambria" w:hAnsi="Cambria" w:cs="Cambria"/>
                <w:color w:val="333333"/>
                <w:sz w:val="24"/>
              </w:rPr>
              <w:t>e,tapering</w:t>
            </w:r>
            <w:proofErr w:type="spellEnd"/>
            <w:proofErr w:type="gramEnd"/>
            <w:r>
              <w:rPr>
                <w:rFonts w:ascii="Cambria" w:eastAsia="Cambria" w:hAnsi="Cambria" w:cs="Cambria"/>
                <w:color w:val="333333"/>
                <w:sz w:val="24"/>
              </w:rPr>
              <w:t>=t</w:t>
            </w:r>
            <w:r>
              <w:rPr>
                <w:rFonts w:ascii="Cambria" w:eastAsia="Cambria" w:hAnsi="Cambria" w:cs="Cambria"/>
                <w:color w:val="222222"/>
                <w:sz w:val="24"/>
              </w:rPr>
              <w:t xml:space="preserve"> </w:t>
            </w:r>
          </w:p>
        </w:tc>
      </w:tr>
      <w:tr w:rsidR="00731E35" w14:paraId="6AF40D59" w14:textId="77777777">
        <w:trPr>
          <w:trHeight w:val="867"/>
        </w:trPr>
        <w:tc>
          <w:tcPr>
            <w:tcW w:w="2717" w:type="dxa"/>
            <w:tcBorders>
              <w:top w:val="single" w:sz="8" w:space="0" w:color="000000"/>
              <w:left w:val="single" w:sz="8" w:space="0" w:color="000000"/>
              <w:bottom w:val="single" w:sz="8" w:space="0" w:color="000000"/>
              <w:right w:val="single" w:sz="8" w:space="0" w:color="000000"/>
            </w:tcBorders>
          </w:tcPr>
          <w:p w14:paraId="2A552D11" w14:textId="77777777" w:rsidR="00731E35" w:rsidRDefault="00C4415E">
            <w:pPr>
              <w:spacing w:after="0"/>
              <w:ind w:left="2"/>
            </w:pPr>
            <w:r>
              <w:rPr>
                <w:rFonts w:ascii="Cambria" w:eastAsia="Cambria" w:hAnsi="Cambria" w:cs="Cambria"/>
                <w:color w:val="333333"/>
                <w:sz w:val="24"/>
              </w:rPr>
              <w:t>stalk-root</w:t>
            </w:r>
            <w:r>
              <w:rPr>
                <w:rFonts w:ascii="Cambria" w:eastAsia="Cambria" w:hAnsi="Cambria" w:cs="Cambria"/>
                <w:color w:val="222222"/>
                <w:sz w:val="24"/>
              </w:rPr>
              <w:t xml:space="preserve"> </w:t>
            </w:r>
          </w:p>
        </w:tc>
        <w:tc>
          <w:tcPr>
            <w:tcW w:w="6284" w:type="dxa"/>
            <w:tcBorders>
              <w:top w:val="single" w:sz="8" w:space="0" w:color="000000"/>
              <w:left w:val="single" w:sz="8" w:space="0" w:color="000000"/>
              <w:bottom w:val="single" w:sz="8" w:space="0" w:color="000000"/>
              <w:right w:val="single" w:sz="8" w:space="0" w:color="000000"/>
            </w:tcBorders>
            <w:vAlign w:val="center"/>
          </w:tcPr>
          <w:p w14:paraId="20AEBF77" w14:textId="77777777" w:rsidR="00731E35" w:rsidRDefault="00C4415E">
            <w:pPr>
              <w:spacing w:after="0"/>
            </w:pPr>
            <w:r>
              <w:rPr>
                <w:rFonts w:ascii="Cambria" w:eastAsia="Cambria" w:hAnsi="Cambria" w:cs="Cambria"/>
                <w:color w:val="333333"/>
                <w:sz w:val="24"/>
              </w:rPr>
              <w:t>bulbous=</w:t>
            </w:r>
            <w:proofErr w:type="spellStart"/>
            <w:proofErr w:type="gramStart"/>
            <w:r>
              <w:rPr>
                <w:rFonts w:ascii="Cambria" w:eastAsia="Cambria" w:hAnsi="Cambria" w:cs="Cambria"/>
                <w:color w:val="333333"/>
                <w:sz w:val="24"/>
              </w:rPr>
              <w:t>b,club</w:t>
            </w:r>
            <w:proofErr w:type="spellEnd"/>
            <w:proofErr w:type="gramEnd"/>
            <w:r>
              <w:rPr>
                <w:rFonts w:ascii="Cambria" w:eastAsia="Cambria" w:hAnsi="Cambria" w:cs="Cambria"/>
                <w:color w:val="333333"/>
                <w:sz w:val="24"/>
              </w:rPr>
              <w:t>=</w:t>
            </w:r>
            <w:proofErr w:type="spellStart"/>
            <w:r>
              <w:rPr>
                <w:rFonts w:ascii="Cambria" w:eastAsia="Cambria" w:hAnsi="Cambria" w:cs="Cambria"/>
                <w:color w:val="333333"/>
                <w:sz w:val="24"/>
              </w:rPr>
              <w:t>c,cup</w:t>
            </w:r>
            <w:proofErr w:type="spellEnd"/>
            <w:r>
              <w:rPr>
                <w:rFonts w:ascii="Cambria" w:eastAsia="Cambria" w:hAnsi="Cambria" w:cs="Cambria"/>
                <w:color w:val="333333"/>
                <w:sz w:val="24"/>
              </w:rPr>
              <w:t>=</w:t>
            </w:r>
            <w:proofErr w:type="spellStart"/>
            <w:r>
              <w:rPr>
                <w:rFonts w:ascii="Cambria" w:eastAsia="Cambria" w:hAnsi="Cambria" w:cs="Cambria"/>
                <w:color w:val="333333"/>
                <w:sz w:val="24"/>
              </w:rPr>
              <w:t>u,equal</w:t>
            </w:r>
            <w:proofErr w:type="spellEnd"/>
            <w:r>
              <w:rPr>
                <w:rFonts w:ascii="Cambria" w:eastAsia="Cambria" w:hAnsi="Cambria" w:cs="Cambria"/>
                <w:color w:val="333333"/>
                <w:sz w:val="24"/>
              </w:rPr>
              <w:t>=</w:t>
            </w:r>
            <w:proofErr w:type="spellStart"/>
            <w:r>
              <w:rPr>
                <w:rFonts w:ascii="Cambria" w:eastAsia="Cambria" w:hAnsi="Cambria" w:cs="Cambria"/>
                <w:color w:val="333333"/>
                <w:sz w:val="24"/>
              </w:rPr>
              <w:t>e,rhizomorphs</w:t>
            </w:r>
            <w:proofErr w:type="spellEnd"/>
            <w:r>
              <w:rPr>
                <w:rFonts w:ascii="Cambria" w:eastAsia="Cambria" w:hAnsi="Cambria" w:cs="Cambria"/>
                <w:color w:val="333333"/>
                <w:sz w:val="24"/>
              </w:rPr>
              <w:t>=</w:t>
            </w:r>
            <w:proofErr w:type="spellStart"/>
            <w:r>
              <w:rPr>
                <w:rFonts w:ascii="Cambria" w:eastAsia="Cambria" w:hAnsi="Cambria" w:cs="Cambria"/>
                <w:color w:val="333333"/>
                <w:sz w:val="24"/>
              </w:rPr>
              <w:t>z,rooted</w:t>
            </w:r>
            <w:proofErr w:type="spellEnd"/>
            <w:r>
              <w:rPr>
                <w:rFonts w:ascii="Cambria" w:eastAsia="Cambria" w:hAnsi="Cambria" w:cs="Cambria"/>
                <w:color w:val="333333"/>
                <w:sz w:val="24"/>
              </w:rPr>
              <w:t>=r, missing=?</w:t>
            </w:r>
            <w:r>
              <w:rPr>
                <w:rFonts w:ascii="Cambria" w:eastAsia="Cambria" w:hAnsi="Cambria" w:cs="Cambria"/>
                <w:color w:val="222222"/>
                <w:sz w:val="24"/>
              </w:rPr>
              <w:t xml:space="preserve"> </w:t>
            </w:r>
          </w:p>
        </w:tc>
      </w:tr>
      <w:tr w:rsidR="00731E35" w14:paraId="0820C90D" w14:textId="77777777">
        <w:trPr>
          <w:trHeight w:val="542"/>
        </w:trPr>
        <w:tc>
          <w:tcPr>
            <w:tcW w:w="2717" w:type="dxa"/>
            <w:tcBorders>
              <w:top w:val="single" w:sz="8" w:space="0" w:color="000000"/>
              <w:left w:val="single" w:sz="8" w:space="0" w:color="000000"/>
              <w:bottom w:val="single" w:sz="8" w:space="0" w:color="000000"/>
              <w:right w:val="single" w:sz="8" w:space="0" w:color="000000"/>
            </w:tcBorders>
            <w:vAlign w:val="center"/>
          </w:tcPr>
          <w:p w14:paraId="2FB0F65C" w14:textId="77777777" w:rsidR="00731E35" w:rsidRDefault="00C4415E">
            <w:pPr>
              <w:spacing w:after="0"/>
              <w:ind w:left="2"/>
              <w:jc w:val="both"/>
            </w:pPr>
            <w:r>
              <w:rPr>
                <w:rFonts w:ascii="Cambria" w:eastAsia="Cambria" w:hAnsi="Cambria" w:cs="Cambria"/>
                <w:color w:val="333333"/>
                <w:sz w:val="24"/>
              </w:rPr>
              <w:t xml:space="preserve">stalk-surface-above-ring </w:t>
            </w:r>
          </w:p>
        </w:tc>
        <w:tc>
          <w:tcPr>
            <w:tcW w:w="6284" w:type="dxa"/>
            <w:tcBorders>
              <w:top w:val="single" w:sz="8" w:space="0" w:color="000000"/>
              <w:left w:val="single" w:sz="8" w:space="0" w:color="000000"/>
              <w:bottom w:val="single" w:sz="8" w:space="0" w:color="000000"/>
              <w:right w:val="single" w:sz="8" w:space="0" w:color="000000"/>
            </w:tcBorders>
            <w:vAlign w:val="center"/>
          </w:tcPr>
          <w:p w14:paraId="32E7F7F9" w14:textId="77777777" w:rsidR="00731E35" w:rsidRDefault="00C4415E">
            <w:pPr>
              <w:spacing w:after="0"/>
            </w:pPr>
            <w:r>
              <w:rPr>
                <w:rFonts w:ascii="Cambria" w:eastAsia="Cambria" w:hAnsi="Cambria" w:cs="Cambria"/>
                <w:color w:val="333333"/>
                <w:sz w:val="24"/>
              </w:rPr>
              <w:t>fibrous=</w:t>
            </w:r>
            <w:proofErr w:type="spellStart"/>
            <w:proofErr w:type="gramStart"/>
            <w:r>
              <w:rPr>
                <w:rFonts w:ascii="Cambria" w:eastAsia="Cambria" w:hAnsi="Cambria" w:cs="Cambria"/>
                <w:color w:val="333333"/>
                <w:sz w:val="24"/>
              </w:rPr>
              <w:t>f,scaly</w:t>
            </w:r>
            <w:proofErr w:type="spellEnd"/>
            <w:proofErr w:type="gramEnd"/>
            <w:r>
              <w:rPr>
                <w:rFonts w:ascii="Cambria" w:eastAsia="Cambria" w:hAnsi="Cambria" w:cs="Cambria"/>
                <w:color w:val="333333"/>
                <w:sz w:val="24"/>
              </w:rPr>
              <w:t>=</w:t>
            </w:r>
            <w:proofErr w:type="spellStart"/>
            <w:r>
              <w:rPr>
                <w:rFonts w:ascii="Cambria" w:eastAsia="Cambria" w:hAnsi="Cambria" w:cs="Cambria"/>
                <w:color w:val="333333"/>
                <w:sz w:val="24"/>
              </w:rPr>
              <w:t>y,silky</w:t>
            </w:r>
            <w:proofErr w:type="spellEnd"/>
            <w:r>
              <w:rPr>
                <w:rFonts w:ascii="Cambria" w:eastAsia="Cambria" w:hAnsi="Cambria" w:cs="Cambria"/>
                <w:color w:val="333333"/>
                <w:sz w:val="24"/>
              </w:rPr>
              <w:t>=</w:t>
            </w:r>
            <w:proofErr w:type="spellStart"/>
            <w:r>
              <w:rPr>
                <w:rFonts w:ascii="Cambria" w:eastAsia="Cambria" w:hAnsi="Cambria" w:cs="Cambria"/>
                <w:color w:val="333333"/>
                <w:sz w:val="24"/>
              </w:rPr>
              <w:t>k,smooth</w:t>
            </w:r>
            <w:proofErr w:type="spellEnd"/>
            <w:r>
              <w:rPr>
                <w:rFonts w:ascii="Cambria" w:eastAsia="Cambria" w:hAnsi="Cambria" w:cs="Cambria"/>
                <w:color w:val="333333"/>
                <w:sz w:val="24"/>
              </w:rPr>
              <w:t xml:space="preserve">=s </w:t>
            </w:r>
          </w:p>
        </w:tc>
      </w:tr>
      <w:tr w:rsidR="00731E35" w14:paraId="6436F9A4" w14:textId="77777777">
        <w:trPr>
          <w:trHeight w:val="869"/>
        </w:trPr>
        <w:tc>
          <w:tcPr>
            <w:tcW w:w="2717" w:type="dxa"/>
            <w:tcBorders>
              <w:top w:val="single" w:sz="8" w:space="0" w:color="000000"/>
              <w:left w:val="single" w:sz="8" w:space="0" w:color="000000"/>
              <w:bottom w:val="single" w:sz="8" w:space="0" w:color="000000"/>
              <w:right w:val="single" w:sz="8" w:space="0" w:color="000000"/>
            </w:tcBorders>
            <w:vAlign w:val="center"/>
          </w:tcPr>
          <w:p w14:paraId="6CCDB709" w14:textId="77777777" w:rsidR="00731E35" w:rsidRDefault="00C4415E">
            <w:pPr>
              <w:spacing w:after="0"/>
              <w:ind w:left="2" w:right="40"/>
            </w:pPr>
            <w:r>
              <w:rPr>
                <w:rFonts w:ascii="Cambria" w:eastAsia="Cambria" w:hAnsi="Cambria" w:cs="Cambria"/>
                <w:color w:val="333333"/>
                <w:sz w:val="24"/>
              </w:rPr>
              <w:t>stalk-surface-</w:t>
            </w:r>
            <w:proofErr w:type="spellStart"/>
            <w:r>
              <w:rPr>
                <w:rFonts w:ascii="Cambria" w:eastAsia="Cambria" w:hAnsi="Cambria" w:cs="Cambria"/>
                <w:color w:val="333333"/>
                <w:sz w:val="24"/>
              </w:rPr>
              <w:t>belowring</w:t>
            </w:r>
            <w:proofErr w:type="spellEnd"/>
            <w:r>
              <w:rPr>
                <w:rFonts w:ascii="Cambria" w:eastAsia="Cambria" w:hAnsi="Cambria" w:cs="Cambria"/>
                <w:color w:val="333333"/>
                <w:sz w:val="24"/>
              </w:rPr>
              <w:t xml:space="preserve"> </w:t>
            </w:r>
          </w:p>
        </w:tc>
        <w:tc>
          <w:tcPr>
            <w:tcW w:w="6284" w:type="dxa"/>
            <w:tcBorders>
              <w:top w:val="single" w:sz="8" w:space="0" w:color="000000"/>
              <w:left w:val="single" w:sz="8" w:space="0" w:color="000000"/>
              <w:bottom w:val="single" w:sz="8" w:space="0" w:color="000000"/>
              <w:right w:val="single" w:sz="8" w:space="0" w:color="000000"/>
            </w:tcBorders>
          </w:tcPr>
          <w:p w14:paraId="2AF3C0C4" w14:textId="77777777" w:rsidR="00731E35" w:rsidRDefault="00C4415E">
            <w:pPr>
              <w:spacing w:after="0"/>
            </w:pPr>
            <w:r>
              <w:rPr>
                <w:rFonts w:ascii="Cambria" w:eastAsia="Cambria" w:hAnsi="Cambria" w:cs="Cambria"/>
                <w:color w:val="333333"/>
                <w:sz w:val="24"/>
              </w:rPr>
              <w:t>fibrous=</w:t>
            </w:r>
            <w:proofErr w:type="spellStart"/>
            <w:proofErr w:type="gramStart"/>
            <w:r>
              <w:rPr>
                <w:rFonts w:ascii="Cambria" w:eastAsia="Cambria" w:hAnsi="Cambria" w:cs="Cambria"/>
                <w:color w:val="333333"/>
                <w:sz w:val="24"/>
              </w:rPr>
              <w:t>f,scaly</w:t>
            </w:r>
            <w:proofErr w:type="spellEnd"/>
            <w:proofErr w:type="gramEnd"/>
            <w:r>
              <w:rPr>
                <w:rFonts w:ascii="Cambria" w:eastAsia="Cambria" w:hAnsi="Cambria" w:cs="Cambria"/>
                <w:color w:val="333333"/>
                <w:sz w:val="24"/>
              </w:rPr>
              <w:t>=</w:t>
            </w:r>
            <w:proofErr w:type="spellStart"/>
            <w:r>
              <w:rPr>
                <w:rFonts w:ascii="Cambria" w:eastAsia="Cambria" w:hAnsi="Cambria" w:cs="Cambria"/>
                <w:color w:val="333333"/>
                <w:sz w:val="24"/>
              </w:rPr>
              <w:t>y,silky</w:t>
            </w:r>
            <w:proofErr w:type="spellEnd"/>
            <w:r>
              <w:rPr>
                <w:rFonts w:ascii="Cambria" w:eastAsia="Cambria" w:hAnsi="Cambria" w:cs="Cambria"/>
                <w:color w:val="333333"/>
                <w:sz w:val="24"/>
              </w:rPr>
              <w:t>=</w:t>
            </w:r>
            <w:proofErr w:type="spellStart"/>
            <w:r>
              <w:rPr>
                <w:rFonts w:ascii="Cambria" w:eastAsia="Cambria" w:hAnsi="Cambria" w:cs="Cambria"/>
                <w:color w:val="333333"/>
                <w:sz w:val="24"/>
              </w:rPr>
              <w:t>k,smooth</w:t>
            </w:r>
            <w:proofErr w:type="spellEnd"/>
            <w:r>
              <w:rPr>
                <w:rFonts w:ascii="Cambria" w:eastAsia="Cambria" w:hAnsi="Cambria" w:cs="Cambria"/>
                <w:color w:val="333333"/>
                <w:sz w:val="24"/>
              </w:rPr>
              <w:t xml:space="preserve">=s </w:t>
            </w:r>
          </w:p>
        </w:tc>
      </w:tr>
      <w:tr w:rsidR="00731E35" w14:paraId="20443270" w14:textId="77777777">
        <w:trPr>
          <w:trHeight w:val="866"/>
        </w:trPr>
        <w:tc>
          <w:tcPr>
            <w:tcW w:w="2717" w:type="dxa"/>
            <w:tcBorders>
              <w:top w:val="single" w:sz="8" w:space="0" w:color="000000"/>
              <w:left w:val="single" w:sz="8" w:space="0" w:color="000000"/>
              <w:bottom w:val="single" w:sz="8" w:space="0" w:color="000000"/>
              <w:right w:val="single" w:sz="8" w:space="0" w:color="000000"/>
            </w:tcBorders>
          </w:tcPr>
          <w:p w14:paraId="2C13EBA3" w14:textId="77777777" w:rsidR="00731E35" w:rsidRDefault="00C4415E">
            <w:pPr>
              <w:spacing w:after="0"/>
              <w:ind w:left="2"/>
            </w:pPr>
            <w:r>
              <w:rPr>
                <w:rFonts w:ascii="Cambria" w:eastAsia="Cambria" w:hAnsi="Cambria" w:cs="Cambria"/>
                <w:color w:val="333333"/>
                <w:sz w:val="24"/>
              </w:rPr>
              <w:t xml:space="preserve">stalk-color-above-ring </w:t>
            </w:r>
          </w:p>
        </w:tc>
        <w:tc>
          <w:tcPr>
            <w:tcW w:w="6284" w:type="dxa"/>
            <w:tcBorders>
              <w:top w:val="single" w:sz="8" w:space="0" w:color="000000"/>
              <w:left w:val="single" w:sz="8" w:space="0" w:color="000000"/>
              <w:bottom w:val="single" w:sz="8" w:space="0" w:color="000000"/>
              <w:right w:val="single" w:sz="8" w:space="0" w:color="000000"/>
            </w:tcBorders>
            <w:vAlign w:val="center"/>
          </w:tcPr>
          <w:p w14:paraId="134384A4" w14:textId="77777777" w:rsidR="00731E35" w:rsidRDefault="00C4415E">
            <w:pPr>
              <w:spacing w:after="0"/>
            </w:pPr>
            <w:r>
              <w:rPr>
                <w:rFonts w:ascii="Cambria" w:eastAsia="Cambria" w:hAnsi="Cambria" w:cs="Cambria"/>
                <w:color w:val="333333"/>
                <w:sz w:val="24"/>
              </w:rPr>
              <w:t>brown=</w:t>
            </w:r>
            <w:proofErr w:type="spellStart"/>
            <w:proofErr w:type="gramStart"/>
            <w:r>
              <w:rPr>
                <w:rFonts w:ascii="Cambria" w:eastAsia="Cambria" w:hAnsi="Cambria" w:cs="Cambria"/>
                <w:color w:val="333333"/>
                <w:sz w:val="24"/>
              </w:rPr>
              <w:t>n,buff</w:t>
            </w:r>
            <w:proofErr w:type="spellEnd"/>
            <w:proofErr w:type="gramEnd"/>
            <w:r>
              <w:rPr>
                <w:rFonts w:ascii="Cambria" w:eastAsia="Cambria" w:hAnsi="Cambria" w:cs="Cambria"/>
                <w:color w:val="333333"/>
                <w:sz w:val="24"/>
              </w:rPr>
              <w:t>=</w:t>
            </w:r>
            <w:proofErr w:type="spellStart"/>
            <w:r>
              <w:rPr>
                <w:rFonts w:ascii="Cambria" w:eastAsia="Cambria" w:hAnsi="Cambria" w:cs="Cambria"/>
                <w:color w:val="333333"/>
                <w:sz w:val="24"/>
              </w:rPr>
              <w:t>b,cinnamon</w:t>
            </w:r>
            <w:proofErr w:type="spellEnd"/>
            <w:r>
              <w:rPr>
                <w:rFonts w:ascii="Cambria" w:eastAsia="Cambria" w:hAnsi="Cambria" w:cs="Cambria"/>
                <w:color w:val="333333"/>
                <w:sz w:val="24"/>
              </w:rPr>
              <w:t>=</w:t>
            </w:r>
            <w:proofErr w:type="spellStart"/>
            <w:r>
              <w:rPr>
                <w:rFonts w:ascii="Cambria" w:eastAsia="Cambria" w:hAnsi="Cambria" w:cs="Cambria"/>
                <w:color w:val="333333"/>
                <w:sz w:val="24"/>
              </w:rPr>
              <w:t>c,gray</w:t>
            </w:r>
            <w:proofErr w:type="spellEnd"/>
            <w:r>
              <w:rPr>
                <w:rFonts w:ascii="Cambria" w:eastAsia="Cambria" w:hAnsi="Cambria" w:cs="Cambria"/>
                <w:color w:val="333333"/>
                <w:sz w:val="24"/>
              </w:rPr>
              <w:t>=</w:t>
            </w:r>
            <w:proofErr w:type="spellStart"/>
            <w:r>
              <w:rPr>
                <w:rFonts w:ascii="Cambria" w:eastAsia="Cambria" w:hAnsi="Cambria" w:cs="Cambria"/>
                <w:color w:val="333333"/>
                <w:sz w:val="24"/>
              </w:rPr>
              <w:t>g,orange</w:t>
            </w:r>
            <w:proofErr w:type="spellEnd"/>
            <w:r>
              <w:rPr>
                <w:rFonts w:ascii="Cambria" w:eastAsia="Cambria" w:hAnsi="Cambria" w:cs="Cambria"/>
                <w:color w:val="333333"/>
                <w:sz w:val="24"/>
              </w:rPr>
              <w:t>=</w:t>
            </w:r>
            <w:proofErr w:type="spellStart"/>
            <w:r>
              <w:rPr>
                <w:rFonts w:ascii="Cambria" w:eastAsia="Cambria" w:hAnsi="Cambria" w:cs="Cambria"/>
                <w:color w:val="333333"/>
                <w:sz w:val="24"/>
              </w:rPr>
              <w:t>o,pink</w:t>
            </w:r>
            <w:proofErr w:type="spellEnd"/>
            <w:r>
              <w:rPr>
                <w:rFonts w:ascii="Cambria" w:eastAsia="Cambria" w:hAnsi="Cambria" w:cs="Cambria"/>
                <w:color w:val="333333"/>
                <w:sz w:val="24"/>
              </w:rPr>
              <w:t>=</w:t>
            </w:r>
            <w:proofErr w:type="spellStart"/>
            <w:r>
              <w:rPr>
                <w:rFonts w:ascii="Cambria" w:eastAsia="Cambria" w:hAnsi="Cambria" w:cs="Cambria"/>
                <w:color w:val="333333"/>
                <w:sz w:val="24"/>
              </w:rPr>
              <w:t>p,red</w:t>
            </w:r>
            <w:proofErr w:type="spellEnd"/>
            <w:r>
              <w:rPr>
                <w:rFonts w:ascii="Cambria" w:eastAsia="Cambria" w:hAnsi="Cambria" w:cs="Cambria"/>
                <w:color w:val="333333"/>
                <w:sz w:val="24"/>
              </w:rPr>
              <w:t xml:space="preserve">= </w:t>
            </w:r>
            <w:proofErr w:type="spellStart"/>
            <w:r>
              <w:rPr>
                <w:rFonts w:ascii="Cambria" w:eastAsia="Cambria" w:hAnsi="Cambria" w:cs="Cambria"/>
                <w:color w:val="333333"/>
                <w:sz w:val="24"/>
              </w:rPr>
              <w:t>e,white</w:t>
            </w:r>
            <w:proofErr w:type="spellEnd"/>
            <w:r>
              <w:rPr>
                <w:rFonts w:ascii="Cambria" w:eastAsia="Cambria" w:hAnsi="Cambria" w:cs="Cambria"/>
                <w:color w:val="333333"/>
                <w:sz w:val="24"/>
              </w:rPr>
              <w:t>=</w:t>
            </w:r>
            <w:proofErr w:type="spellStart"/>
            <w:r>
              <w:rPr>
                <w:rFonts w:ascii="Cambria" w:eastAsia="Cambria" w:hAnsi="Cambria" w:cs="Cambria"/>
                <w:color w:val="333333"/>
                <w:sz w:val="24"/>
              </w:rPr>
              <w:t>w,yellow</w:t>
            </w:r>
            <w:proofErr w:type="spellEnd"/>
            <w:r>
              <w:rPr>
                <w:rFonts w:ascii="Cambria" w:eastAsia="Cambria" w:hAnsi="Cambria" w:cs="Cambria"/>
                <w:color w:val="333333"/>
                <w:sz w:val="24"/>
              </w:rPr>
              <w:t xml:space="preserve">=y </w:t>
            </w:r>
          </w:p>
        </w:tc>
      </w:tr>
      <w:tr w:rsidR="00731E35" w14:paraId="1EE74BB5" w14:textId="77777777">
        <w:trPr>
          <w:trHeight w:val="867"/>
        </w:trPr>
        <w:tc>
          <w:tcPr>
            <w:tcW w:w="2717" w:type="dxa"/>
            <w:tcBorders>
              <w:top w:val="single" w:sz="8" w:space="0" w:color="000000"/>
              <w:left w:val="single" w:sz="8" w:space="0" w:color="000000"/>
              <w:bottom w:val="single" w:sz="8" w:space="0" w:color="000000"/>
              <w:right w:val="single" w:sz="8" w:space="0" w:color="000000"/>
            </w:tcBorders>
          </w:tcPr>
          <w:p w14:paraId="734FC8A1" w14:textId="77777777" w:rsidR="00731E35" w:rsidRDefault="00C4415E">
            <w:pPr>
              <w:spacing w:after="0"/>
              <w:ind w:left="2"/>
            </w:pPr>
            <w:r>
              <w:rPr>
                <w:rFonts w:ascii="Cambria" w:eastAsia="Cambria" w:hAnsi="Cambria" w:cs="Cambria"/>
                <w:color w:val="333333"/>
                <w:sz w:val="24"/>
              </w:rPr>
              <w:t xml:space="preserve">stalk-color-below-ring </w:t>
            </w:r>
          </w:p>
        </w:tc>
        <w:tc>
          <w:tcPr>
            <w:tcW w:w="6284" w:type="dxa"/>
            <w:tcBorders>
              <w:top w:val="single" w:sz="8" w:space="0" w:color="000000"/>
              <w:left w:val="single" w:sz="8" w:space="0" w:color="000000"/>
              <w:bottom w:val="single" w:sz="8" w:space="0" w:color="000000"/>
              <w:right w:val="single" w:sz="8" w:space="0" w:color="000000"/>
            </w:tcBorders>
            <w:vAlign w:val="center"/>
          </w:tcPr>
          <w:p w14:paraId="56D0AF70" w14:textId="77777777" w:rsidR="00731E35" w:rsidRDefault="00C4415E">
            <w:pPr>
              <w:spacing w:after="0"/>
            </w:pPr>
            <w:r>
              <w:rPr>
                <w:rFonts w:ascii="Cambria" w:eastAsia="Cambria" w:hAnsi="Cambria" w:cs="Cambria"/>
                <w:color w:val="333333"/>
                <w:sz w:val="24"/>
              </w:rPr>
              <w:t>brown=</w:t>
            </w:r>
            <w:proofErr w:type="spellStart"/>
            <w:proofErr w:type="gramStart"/>
            <w:r>
              <w:rPr>
                <w:rFonts w:ascii="Cambria" w:eastAsia="Cambria" w:hAnsi="Cambria" w:cs="Cambria"/>
                <w:color w:val="333333"/>
                <w:sz w:val="24"/>
              </w:rPr>
              <w:t>n,buff</w:t>
            </w:r>
            <w:proofErr w:type="spellEnd"/>
            <w:proofErr w:type="gramEnd"/>
            <w:r>
              <w:rPr>
                <w:rFonts w:ascii="Cambria" w:eastAsia="Cambria" w:hAnsi="Cambria" w:cs="Cambria"/>
                <w:color w:val="333333"/>
                <w:sz w:val="24"/>
              </w:rPr>
              <w:t>=</w:t>
            </w:r>
            <w:proofErr w:type="spellStart"/>
            <w:r>
              <w:rPr>
                <w:rFonts w:ascii="Cambria" w:eastAsia="Cambria" w:hAnsi="Cambria" w:cs="Cambria"/>
                <w:color w:val="333333"/>
                <w:sz w:val="24"/>
              </w:rPr>
              <w:t>b,cinnamon</w:t>
            </w:r>
            <w:proofErr w:type="spellEnd"/>
            <w:r>
              <w:rPr>
                <w:rFonts w:ascii="Cambria" w:eastAsia="Cambria" w:hAnsi="Cambria" w:cs="Cambria"/>
                <w:color w:val="333333"/>
                <w:sz w:val="24"/>
              </w:rPr>
              <w:t>=</w:t>
            </w:r>
            <w:proofErr w:type="spellStart"/>
            <w:r>
              <w:rPr>
                <w:rFonts w:ascii="Cambria" w:eastAsia="Cambria" w:hAnsi="Cambria" w:cs="Cambria"/>
                <w:color w:val="333333"/>
                <w:sz w:val="24"/>
              </w:rPr>
              <w:t>c,gray</w:t>
            </w:r>
            <w:proofErr w:type="spellEnd"/>
            <w:r>
              <w:rPr>
                <w:rFonts w:ascii="Cambria" w:eastAsia="Cambria" w:hAnsi="Cambria" w:cs="Cambria"/>
                <w:color w:val="333333"/>
                <w:sz w:val="24"/>
              </w:rPr>
              <w:t>=</w:t>
            </w:r>
            <w:proofErr w:type="spellStart"/>
            <w:r>
              <w:rPr>
                <w:rFonts w:ascii="Cambria" w:eastAsia="Cambria" w:hAnsi="Cambria" w:cs="Cambria"/>
                <w:color w:val="333333"/>
                <w:sz w:val="24"/>
              </w:rPr>
              <w:t>g,orange</w:t>
            </w:r>
            <w:proofErr w:type="spellEnd"/>
            <w:r>
              <w:rPr>
                <w:rFonts w:ascii="Cambria" w:eastAsia="Cambria" w:hAnsi="Cambria" w:cs="Cambria"/>
                <w:color w:val="333333"/>
                <w:sz w:val="24"/>
              </w:rPr>
              <w:t>=</w:t>
            </w:r>
            <w:proofErr w:type="spellStart"/>
            <w:r>
              <w:rPr>
                <w:rFonts w:ascii="Cambria" w:eastAsia="Cambria" w:hAnsi="Cambria" w:cs="Cambria"/>
                <w:color w:val="333333"/>
                <w:sz w:val="24"/>
              </w:rPr>
              <w:t>o,pink</w:t>
            </w:r>
            <w:proofErr w:type="spellEnd"/>
            <w:r>
              <w:rPr>
                <w:rFonts w:ascii="Cambria" w:eastAsia="Cambria" w:hAnsi="Cambria" w:cs="Cambria"/>
                <w:color w:val="333333"/>
                <w:sz w:val="24"/>
              </w:rPr>
              <w:t>=</w:t>
            </w:r>
            <w:proofErr w:type="spellStart"/>
            <w:r>
              <w:rPr>
                <w:rFonts w:ascii="Cambria" w:eastAsia="Cambria" w:hAnsi="Cambria" w:cs="Cambria"/>
                <w:color w:val="333333"/>
                <w:sz w:val="24"/>
              </w:rPr>
              <w:t>p,red</w:t>
            </w:r>
            <w:proofErr w:type="spellEnd"/>
            <w:r>
              <w:rPr>
                <w:rFonts w:ascii="Cambria" w:eastAsia="Cambria" w:hAnsi="Cambria" w:cs="Cambria"/>
                <w:color w:val="333333"/>
                <w:sz w:val="24"/>
              </w:rPr>
              <w:t xml:space="preserve">= </w:t>
            </w:r>
            <w:proofErr w:type="spellStart"/>
            <w:r>
              <w:rPr>
                <w:rFonts w:ascii="Cambria" w:eastAsia="Cambria" w:hAnsi="Cambria" w:cs="Cambria"/>
                <w:color w:val="333333"/>
                <w:sz w:val="24"/>
              </w:rPr>
              <w:t>e,white</w:t>
            </w:r>
            <w:proofErr w:type="spellEnd"/>
            <w:r>
              <w:rPr>
                <w:rFonts w:ascii="Cambria" w:eastAsia="Cambria" w:hAnsi="Cambria" w:cs="Cambria"/>
                <w:color w:val="333333"/>
                <w:sz w:val="24"/>
              </w:rPr>
              <w:t>=</w:t>
            </w:r>
            <w:proofErr w:type="spellStart"/>
            <w:r>
              <w:rPr>
                <w:rFonts w:ascii="Cambria" w:eastAsia="Cambria" w:hAnsi="Cambria" w:cs="Cambria"/>
                <w:color w:val="333333"/>
                <w:sz w:val="24"/>
              </w:rPr>
              <w:t>w,yellow</w:t>
            </w:r>
            <w:proofErr w:type="spellEnd"/>
            <w:r>
              <w:rPr>
                <w:rFonts w:ascii="Cambria" w:eastAsia="Cambria" w:hAnsi="Cambria" w:cs="Cambria"/>
                <w:color w:val="333333"/>
                <w:sz w:val="24"/>
              </w:rPr>
              <w:t xml:space="preserve">=y </w:t>
            </w:r>
          </w:p>
        </w:tc>
      </w:tr>
      <w:tr w:rsidR="00731E35" w14:paraId="55047B41" w14:textId="77777777">
        <w:trPr>
          <w:trHeight w:val="545"/>
        </w:trPr>
        <w:tc>
          <w:tcPr>
            <w:tcW w:w="2717" w:type="dxa"/>
            <w:tcBorders>
              <w:top w:val="single" w:sz="8" w:space="0" w:color="000000"/>
              <w:left w:val="single" w:sz="8" w:space="0" w:color="000000"/>
              <w:bottom w:val="single" w:sz="8" w:space="0" w:color="000000"/>
              <w:right w:val="single" w:sz="8" w:space="0" w:color="000000"/>
            </w:tcBorders>
            <w:vAlign w:val="center"/>
          </w:tcPr>
          <w:p w14:paraId="2A502770" w14:textId="77777777" w:rsidR="00731E35" w:rsidRDefault="00C4415E">
            <w:pPr>
              <w:spacing w:after="0"/>
              <w:ind w:left="2"/>
            </w:pPr>
            <w:r>
              <w:rPr>
                <w:rFonts w:ascii="Cambria" w:eastAsia="Cambria" w:hAnsi="Cambria" w:cs="Cambria"/>
                <w:color w:val="333333"/>
                <w:sz w:val="24"/>
              </w:rPr>
              <w:t xml:space="preserve">veil-type </w:t>
            </w:r>
          </w:p>
        </w:tc>
        <w:tc>
          <w:tcPr>
            <w:tcW w:w="6284" w:type="dxa"/>
            <w:tcBorders>
              <w:top w:val="single" w:sz="8" w:space="0" w:color="000000"/>
              <w:left w:val="single" w:sz="8" w:space="0" w:color="000000"/>
              <w:bottom w:val="single" w:sz="8" w:space="0" w:color="000000"/>
              <w:right w:val="single" w:sz="8" w:space="0" w:color="000000"/>
            </w:tcBorders>
            <w:vAlign w:val="center"/>
          </w:tcPr>
          <w:p w14:paraId="6005AE81" w14:textId="77777777" w:rsidR="00731E35" w:rsidRDefault="00C4415E">
            <w:pPr>
              <w:spacing w:after="0"/>
            </w:pPr>
            <w:r>
              <w:rPr>
                <w:rFonts w:ascii="Cambria" w:eastAsia="Cambria" w:hAnsi="Cambria" w:cs="Cambria"/>
                <w:color w:val="333333"/>
                <w:sz w:val="24"/>
              </w:rPr>
              <w:t>partial=</w:t>
            </w:r>
            <w:proofErr w:type="spellStart"/>
            <w:proofErr w:type="gramStart"/>
            <w:r>
              <w:rPr>
                <w:rFonts w:ascii="Cambria" w:eastAsia="Cambria" w:hAnsi="Cambria" w:cs="Cambria"/>
                <w:color w:val="333333"/>
                <w:sz w:val="24"/>
              </w:rPr>
              <w:t>p,universal</w:t>
            </w:r>
            <w:proofErr w:type="spellEnd"/>
            <w:proofErr w:type="gramEnd"/>
            <w:r>
              <w:rPr>
                <w:rFonts w:ascii="Cambria" w:eastAsia="Cambria" w:hAnsi="Cambria" w:cs="Cambria"/>
                <w:color w:val="333333"/>
                <w:sz w:val="24"/>
              </w:rPr>
              <w:t xml:space="preserve">=u </w:t>
            </w:r>
          </w:p>
        </w:tc>
      </w:tr>
      <w:tr w:rsidR="00731E35" w14:paraId="3F062026" w14:textId="77777777">
        <w:trPr>
          <w:trHeight w:val="542"/>
        </w:trPr>
        <w:tc>
          <w:tcPr>
            <w:tcW w:w="2717" w:type="dxa"/>
            <w:tcBorders>
              <w:top w:val="single" w:sz="8" w:space="0" w:color="000000"/>
              <w:left w:val="single" w:sz="8" w:space="0" w:color="000000"/>
              <w:bottom w:val="single" w:sz="8" w:space="0" w:color="000000"/>
              <w:right w:val="single" w:sz="8" w:space="0" w:color="000000"/>
            </w:tcBorders>
            <w:vAlign w:val="center"/>
          </w:tcPr>
          <w:p w14:paraId="27F95823" w14:textId="77777777" w:rsidR="00731E35" w:rsidRDefault="00C4415E">
            <w:pPr>
              <w:spacing w:after="0"/>
              <w:ind w:left="2"/>
            </w:pPr>
            <w:r>
              <w:rPr>
                <w:rFonts w:ascii="Cambria" w:eastAsia="Cambria" w:hAnsi="Cambria" w:cs="Cambria"/>
                <w:color w:val="333333"/>
                <w:sz w:val="24"/>
              </w:rPr>
              <w:t xml:space="preserve">veil-color </w:t>
            </w:r>
          </w:p>
        </w:tc>
        <w:tc>
          <w:tcPr>
            <w:tcW w:w="6284" w:type="dxa"/>
            <w:tcBorders>
              <w:top w:val="single" w:sz="8" w:space="0" w:color="000000"/>
              <w:left w:val="single" w:sz="8" w:space="0" w:color="000000"/>
              <w:bottom w:val="single" w:sz="8" w:space="0" w:color="000000"/>
              <w:right w:val="single" w:sz="8" w:space="0" w:color="000000"/>
            </w:tcBorders>
            <w:vAlign w:val="center"/>
          </w:tcPr>
          <w:p w14:paraId="23B7034B" w14:textId="77777777" w:rsidR="00731E35" w:rsidRDefault="00C4415E">
            <w:pPr>
              <w:spacing w:after="0"/>
            </w:pPr>
            <w:r>
              <w:rPr>
                <w:rFonts w:ascii="Cambria" w:eastAsia="Cambria" w:hAnsi="Cambria" w:cs="Cambria"/>
                <w:color w:val="333333"/>
                <w:sz w:val="24"/>
              </w:rPr>
              <w:t>brown=</w:t>
            </w:r>
            <w:proofErr w:type="spellStart"/>
            <w:proofErr w:type="gramStart"/>
            <w:r>
              <w:rPr>
                <w:rFonts w:ascii="Cambria" w:eastAsia="Cambria" w:hAnsi="Cambria" w:cs="Cambria"/>
                <w:color w:val="333333"/>
                <w:sz w:val="24"/>
              </w:rPr>
              <w:t>n,orange</w:t>
            </w:r>
            <w:proofErr w:type="spellEnd"/>
            <w:proofErr w:type="gramEnd"/>
            <w:r>
              <w:rPr>
                <w:rFonts w:ascii="Cambria" w:eastAsia="Cambria" w:hAnsi="Cambria" w:cs="Cambria"/>
                <w:color w:val="333333"/>
                <w:sz w:val="24"/>
              </w:rPr>
              <w:t>=</w:t>
            </w:r>
            <w:proofErr w:type="spellStart"/>
            <w:r>
              <w:rPr>
                <w:rFonts w:ascii="Cambria" w:eastAsia="Cambria" w:hAnsi="Cambria" w:cs="Cambria"/>
                <w:color w:val="333333"/>
                <w:sz w:val="24"/>
              </w:rPr>
              <w:t>o,white</w:t>
            </w:r>
            <w:proofErr w:type="spellEnd"/>
            <w:r>
              <w:rPr>
                <w:rFonts w:ascii="Cambria" w:eastAsia="Cambria" w:hAnsi="Cambria" w:cs="Cambria"/>
                <w:color w:val="333333"/>
                <w:sz w:val="24"/>
              </w:rPr>
              <w:t>=</w:t>
            </w:r>
            <w:proofErr w:type="spellStart"/>
            <w:r>
              <w:rPr>
                <w:rFonts w:ascii="Cambria" w:eastAsia="Cambria" w:hAnsi="Cambria" w:cs="Cambria"/>
                <w:color w:val="333333"/>
                <w:sz w:val="24"/>
              </w:rPr>
              <w:t>w,yellow</w:t>
            </w:r>
            <w:proofErr w:type="spellEnd"/>
            <w:r>
              <w:rPr>
                <w:rFonts w:ascii="Cambria" w:eastAsia="Cambria" w:hAnsi="Cambria" w:cs="Cambria"/>
                <w:color w:val="333333"/>
                <w:sz w:val="24"/>
              </w:rPr>
              <w:t xml:space="preserve">=y </w:t>
            </w:r>
          </w:p>
        </w:tc>
      </w:tr>
      <w:tr w:rsidR="00731E35" w14:paraId="03FD0C52" w14:textId="77777777">
        <w:trPr>
          <w:trHeight w:val="545"/>
        </w:trPr>
        <w:tc>
          <w:tcPr>
            <w:tcW w:w="2717" w:type="dxa"/>
            <w:tcBorders>
              <w:top w:val="single" w:sz="8" w:space="0" w:color="000000"/>
              <w:left w:val="single" w:sz="8" w:space="0" w:color="000000"/>
              <w:bottom w:val="single" w:sz="8" w:space="0" w:color="000000"/>
              <w:right w:val="single" w:sz="8" w:space="0" w:color="000000"/>
            </w:tcBorders>
            <w:vAlign w:val="center"/>
          </w:tcPr>
          <w:p w14:paraId="690C2BB7" w14:textId="77777777" w:rsidR="00731E35" w:rsidRDefault="00C4415E">
            <w:pPr>
              <w:spacing w:after="0"/>
              <w:ind w:left="2"/>
            </w:pPr>
            <w:r>
              <w:rPr>
                <w:rFonts w:ascii="Cambria" w:eastAsia="Cambria" w:hAnsi="Cambria" w:cs="Cambria"/>
                <w:color w:val="333333"/>
                <w:sz w:val="24"/>
              </w:rPr>
              <w:t xml:space="preserve">ring-number </w:t>
            </w:r>
          </w:p>
        </w:tc>
        <w:tc>
          <w:tcPr>
            <w:tcW w:w="6284" w:type="dxa"/>
            <w:tcBorders>
              <w:top w:val="single" w:sz="8" w:space="0" w:color="000000"/>
              <w:left w:val="single" w:sz="8" w:space="0" w:color="000000"/>
              <w:bottom w:val="single" w:sz="8" w:space="0" w:color="000000"/>
              <w:right w:val="single" w:sz="8" w:space="0" w:color="000000"/>
            </w:tcBorders>
            <w:vAlign w:val="center"/>
          </w:tcPr>
          <w:p w14:paraId="12F60A7D" w14:textId="77777777" w:rsidR="00731E35" w:rsidRDefault="00C4415E">
            <w:pPr>
              <w:spacing w:after="0"/>
            </w:pPr>
            <w:r>
              <w:rPr>
                <w:rFonts w:ascii="Cambria" w:eastAsia="Cambria" w:hAnsi="Cambria" w:cs="Cambria"/>
                <w:color w:val="333333"/>
                <w:sz w:val="24"/>
              </w:rPr>
              <w:t>none=</w:t>
            </w:r>
            <w:proofErr w:type="spellStart"/>
            <w:proofErr w:type="gramStart"/>
            <w:r>
              <w:rPr>
                <w:rFonts w:ascii="Cambria" w:eastAsia="Cambria" w:hAnsi="Cambria" w:cs="Cambria"/>
                <w:color w:val="333333"/>
                <w:sz w:val="24"/>
              </w:rPr>
              <w:t>n,one</w:t>
            </w:r>
            <w:proofErr w:type="spellEnd"/>
            <w:proofErr w:type="gramEnd"/>
            <w:r>
              <w:rPr>
                <w:rFonts w:ascii="Cambria" w:eastAsia="Cambria" w:hAnsi="Cambria" w:cs="Cambria"/>
                <w:color w:val="333333"/>
                <w:sz w:val="24"/>
              </w:rPr>
              <w:t>=</w:t>
            </w:r>
            <w:proofErr w:type="spellStart"/>
            <w:r>
              <w:rPr>
                <w:rFonts w:ascii="Cambria" w:eastAsia="Cambria" w:hAnsi="Cambria" w:cs="Cambria"/>
                <w:color w:val="333333"/>
                <w:sz w:val="24"/>
              </w:rPr>
              <w:t>o,two</w:t>
            </w:r>
            <w:proofErr w:type="spellEnd"/>
            <w:r>
              <w:rPr>
                <w:rFonts w:ascii="Cambria" w:eastAsia="Cambria" w:hAnsi="Cambria" w:cs="Cambria"/>
                <w:color w:val="333333"/>
                <w:sz w:val="24"/>
              </w:rPr>
              <w:t xml:space="preserve">=t </w:t>
            </w:r>
          </w:p>
        </w:tc>
      </w:tr>
      <w:tr w:rsidR="00731E35" w14:paraId="6539CBAA" w14:textId="77777777">
        <w:trPr>
          <w:trHeight w:val="1027"/>
        </w:trPr>
        <w:tc>
          <w:tcPr>
            <w:tcW w:w="2717" w:type="dxa"/>
            <w:tcBorders>
              <w:top w:val="single" w:sz="8" w:space="0" w:color="000000"/>
              <w:left w:val="single" w:sz="8" w:space="0" w:color="000000"/>
              <w:bottom w:val="single" w:sz="8" w:space="0" w:color="000000"/>
              <w:right w:val="single" w:sz="8" w:space="0" w:color="000000"/>
            </w:tcBorders>
          </w:tcPr>
          <w:p w14:paraId="1DCE4E07" w14:textId="77777777" w:rsidR="00731E35" w:rsidRDefault="00C4415E">
            <w:pPr>
              <w:spacing w:after="0"/>
              <w:ind w:left="2"/>
            </w:pPr>
            <w:r>
              <w:rPr>
                <w:rFonts w:ascii="Cambria" w:eastAsia="Cambria" w:hAnsi="Cambria" w:cs="Cambria"/>
                <w:color w:val="333333"/>
                <w:sz w:val="24"/>
              </w:rPr>
              <w:t xml:space="preserve">ring-type </w:t>
            </w:r>
          </w:p>
        </w:tc>
        <w:tc>
          <w:tcPr>
            <w:tcW w:w="6284" w:type="dxa"/>
            <w:tcBorders>
              <w:top w:val="single" w:sz="8" w:space="0" w:color="000000"/>
              <w:left w:val="single" w:sz="8" w:space="0" w:color="000000"/>
              <w:bottom w:val="single" w:sz="8" w:space="0" w:color="000000"/>
              <w:right w:val="single" w:sz="8" w:space="0" w:color="000000"/>
            </w:tcBorders>
          </w:tcPr>
          <w:p w14:paraId="0E942AC7" w14:textId="77777777" w:rsidR="00731E35" w:rsidRDefault="00C4415E">
            <w:pPr>
              <w:spacing w:after="0"/>
            </w:pPr>
            <w:r>
              <w:rPr>
                <w:rFonts w:ascii="Cambria" w:eastAsia="Cambria" w:hAnsi="Cambria" w:cs="Cambria"/>
                <w:color w:val="333333"/>
                <w:sz w:val="24"/>
              </w:rPr>
              <w:t>cobwebby=</w:t>
            </w:r>
            <w:proofErr w:type="spellStart"/>
            <w:proofErr w:type="gramStart"/>
            <w:r>
              <w:rPr>
                <w:rFonts w:ascii="Cambria" w:eastAsia="Cambria" w:hAnsi="Cambria" w:cs="Cambria"/>
                <w:color w:val="333333"/>
                <w:sz w:val="24"/>
              </w:rPr>
              <w:t>c,evanescent</w:t>
            </w:r>
            <w:proofErr w:type="spellEnd"/>
            <w:proofErr w:type="gramEnd"/>
            <w:r>
              <w:rPr>
                <w:rFonts w:ascii="Cambria" w:eastAsia="Cambria" w:hAnsi="Cambria" w:cs="Cambria"/>
                <w:color w:val="333333"/>
                <w:sz w:val="24"/>
              </w:rPr>
              <w:t>=</w:t>
            </w:r>
            <w:proofErr w:type="spellStart"/>
            <w:r>
              <w:rPr>
                <w:rFonts w:ascii="Cambria" w:eastAsia="Cambria" w:hAnsi="Cambria" w:cs="Cambria"/>
                <w:color w:val="333333"/>
                <w:sz w:val="24"/>
              </w:rPr>
              <w:t>e,flaring</w:t>
            </w:r>
            <w:proofErr w:type="spellEnd"/>
            <w:r>
              <w:rPr>
                <w:rFonts w:ascii="Cambria" w:eastAsia="Cambria" w:hAnsi="Cambria" w:cs="Cambria"/>
                <w:color w:val="333333"/>
                <w:sz w:val="24"/>
              </w:rPr>
              <w:t>=</w:t>
            </w:r>
            <w:proofErr w:type="spellStart"/>
            <w:r>
              <w:rPr>
                <w:rFonts w:ascii="Cambria" w:eastAsia="Cambria" w:hAnsi="Cambria" w:cs="Cambria"/>
                <w:color w:val="333333"/>
                <w:sz w:val="24"/>
              </w:rPr>
              <w:t>f,large</w:t>
            </w:r>
            <w:proofErr w:type="spellEnd"/>
            <w:r>
              <w:rPr>
                <w:rFonts w:ascii="Cambria" w:eastAsia="Cambria" w:hAnsi="Cambria" w:cs="Cambria"/>
                <w:color w:val="333333"/>
                <w:sz w:val="24"/>
              </w:rPr>
              <w:t>=</w:t>
            </w:r>
            <w:proofErr w:type="spellStart"/>
            <w:r>
              <w:rPr>
                <w:rFonts w:ascii="Cambria" w:eastAsia="Cambria" w:hAnsi="Cambria" w:cs="Cambria"/>
                <w:color w:val="333333"/>
                <w:sz w:val="24"/>
              </w:rPr>
              <w:t>l,none</w:t>
            </w:r>
            <w:proofErr w:type="spellEnd"/>
            <w:r>
              <w:rPr>
                <w:rFonts w:ascii="Cambria" w:eastAsia="Cambria" w:hAnsi="Cambria" w:cs="Cambria"/>
                <w:color w:val="333333"/>
                <w:sz w:val="24"/>
              </w:rPr>
              <w:t>=</w:t>
            </w:r>
            <w:proofErr w:type="spellStart"/>
            <w:r>
              <w:rPr>
                <w:rFonts w:ascii="Cambria" w:eastAsia="Cambria" w:hAnsi="Cambria" w:cs="Cambria"/>
                <w:color w:val="333333"/>
                <w:sz w:val="24"/>
              </w:rPr>
              <w:t>n,pendan</w:t>
            </w:r>
            <w:proofErr w:type="spellEnd"/>
            <w:r>
              <w:rPr>
                <w:rFonts w:ascii="Cambria" w:eastAsia="Cambria" w:hAnsi="Cambria" w:cs="Cambria"/>
                <w:color w:val="333333"/>
                <w:sz w:val="24"/>
              </w:rPr>
              <w:t xml:space="preserve"> t=</w:t>
            </w:r>
            <w:proofErr w:type="spellStart"/>
            <w:r>
              <w:rPr>
                <w:rFonts w:ascii="Cambria" w:eastAsia="Cambria" w:hAnsi="Cambria" w:cs="Cambria"/>
                <w:color w:val="333333"/>
                <w:sz w:val="24"/>
              </w:rPr>
              <w:t>p,sheathing</w:t>
            </w:r>
            <w:proofErr w:type="spellEnd"/>
            <w:r>
              <w:rPr>
                <w:rFonts w:ascii="Cambria" w:eastAsia="Cambria" w:hAnsi="Cambria" w:cs="Cambria"/>
                <w:color w:val="333333"/>
                <w:sz w:val="24"/>
              </w:rPr>
              <w:t>=</w:t>
            </w:r>
            <w:proofErr w:type="spellStart"/>
            <w:r>
              <w:rPr>
                <w:rFonts w:ascii="Cambria" w:eastAsia="Cambria" w:hAnsi="Cambria" w:cs="Cambria"/>
                <w:color w:val="333333"/>
                <w:sz w:val="24"/>
              </w:rPr>
              <w:t>s,zone</w:t>
            </w:r>
            <w:proofErr w:type="spellEnd"/>
            <w:r>
              <w:rPr>
                <w:rFonts w:ascii="Cambria" w:eastAsia="Cambria" w:hAnsi="Cambria" w:cs="Cambria"/>
                <w:color w:val="333333"/>
                <w:sz w:val="24"/>
              </w:rPr>
              <w:t xml:space="preserve">=z </w:t>
            </w:r>
          </w:p>
        </w:tc>
      </w:tr>
      <w:tr w:rsidR="00731E35" w14:paraId="033F5512" w14:textId="77777777">
        <w:trPr>
          <w:trHeight w:val="867"/>
        </w:trPr>
        <w:tc>
          <w:tcPr>
            <w:tcW w:w="2717" w:type="dxa"/>
            <w:tcBorders>
              <w:top w:val="single" w:sz="8" w:space="0" w:color="000000"/>
              <w:left w:val="single" w:sz="8" w:space="0" w:color="000000"/>
              <w:bottom w:val="single" w:sz="8" w:space="0" w:color="000000"/>
              <w:right w:val="single" w:sz="8" w:space="0" w:color="000000"/>
            </w:tcBorders>
          </w:tcPr>
          <w:p w14:paraId="75471B83" w14:textId="77777777" w:rsidR="00731E35" w:rsidRDefault="00C4415E">
            <w:pPr>
              <w:spacing w:after="0"/>
              <w:ind w:left="2"/>
            </w:pPr>
            <w:r>
              <w:rPr>
                <w:rFonts w:ascii="Cambria" w:eastAsia="Cambria" w:hAnsi="Cambria" w:cs="Cambria"/>
                <w:color w:val="333333"/>
                <w:sz w:val="24"/>
              </w:rPr>
              <w:t xml:space="preserve">spore-print-color </w:t>
            </w:r>
          </w:p>
        </w:tc>
        <w:tc>
          <w:tcPr>
            <w:tcW w:w="6284" w:type="dxa"/>
            <w:tcBorders>
              <w:top w:val="single" w:sz="8" w:space="0" w:color="000000"/>
              <w:left w:val="single" w:sz="8" w:space="0" w:color="000000"/>
              <w:bottom w:val="single" w:sz="8" w:space="0" w:color="000000"/>
              <w:right w:val="single" w:sz="8" w:space="0" w:color="000000"/>
            </w:tcBorders>
            <w:vAlign w:val="center"/>
          </w:tcPr>
          <w:p w14:paraId="43F759DD" w14:textId="77777777" w:rsidR="00731E35" w:rsidRDefault="00C4415E">
            <w:pPr>
              <w:spacing w:after="0"/>
            </w:pPr>
            <w:r>
              <w:rPr>
                <w:rFonts w:ascii="Cambria" w:eastAsia="Cambria" w:hAnsi="Cambria" w:cs="Cambria"/>
                <w:color w:val="333333"/>
                <w:sz w:val="24"/>
              </w:rPr>
              <w:t>black=</w:t>
            </w:r>
            <w:proofErr w:type="spellStart"/>
            <w:proofErr w:type="gramStart"/>
            <w:r>
              <w:rPr>
                <w:rFonts w:ascii="Cambria" w:eastAsia="Cambria" w:hAnsi="Cambria" w:cs="Cambria"/>
                <w:color w:val="333333"/>
                <w:sz w:val="24"/>
              </w:rPr>
              <w:t>k,brown</w:t>
            </w:r>
            <w:proofErr w:type="spellEnd"/>
            <w:proofErr w:type="gramEnd"/>
            <w:r>
              <w:rPr>
                <w:rFonts w:ascii="Cambria" w:eastAsia="Cambria" w:hAnsi="Cambria" w:cs="Cambria"/>
                <w:color w:val="333333"/>
                <w:sz w:val="24"/>
              </w:rPr>
              <w:t>=</w:t>
            </w:r>
            <w:proofErr w:type="spellStart"/>
            <w:r>
              <w:rPr>
                <w:rFonts w:ascii="Cambria" w:eastAsia="Cambria" w:hAnsi="Cambria" w:cs="Cambria"/>
                <w:color w:val="333333"/>
                <w:sz w:val="24"/>
              </w:rPr>
              <w:t>n,buff</w:t>
            </w:r>
            <w:proofErr w:type="spellEnd"/>
            <w:r>
              <w:rPr>
                <w:rFonts w:ascii="Cambria" w:eastAsia="Cambria" w:hAnsi="Cambria" w:cs="Cambria"/>
                <w:color w:val="333333"/>
                <w:sz w:val="24"/>
              </w:rPr>
              <w:t>=</w:t>
            </w:r>
            <w:proofErr w:type="spellStart"/>
            <w:r>
              <w:rPr>
                <w:rFonts w:ascii="Cambria" w:eastAsia="Cambria" w:hAnsi="Cambria" w:cs="Cambria"/>
                <w:color w:val="333333"/>
                <w:sz w:val="24"/>
              </w:rPr>
              <w:t>b,chocolate</w:t>
            </w:r>
            <w:proofErr w:type="spellEnd"/>
            <w:r>
              <w:rPr>
                <w:rFonts w:ascii="Cambria" w:eastAsia="Cambria" w:hAnsi="Cambria" w:cs="Cambria"/>
                <w:color w:val="333333"/>
                <w:sz w:val="24"/>
              </w:rPr>
              <w:t>=</w:t>
            </w:r>
            <w:proofErr w:type="spellStart"/>
            <w:r>
              <w:rPr>
                <w:rFonts w:ascii="Cambria" w:eastAsia="Cambria" w:hAnsi="Cambria" w:cs="Cambria"/>
                <w:color w:val="333333"/>
                <w:sz w:val="24"/>
              </w:rPr>
              <w:t>h,green</w:t>
            </w:r>
            <w:proofErr w:type="spellEnd"/>
            <w:r>
              <w:rPr>
                <w:rFonts w:ascii="Cambria" w:eastAsia="Cambria" w:hAnsi="Cambria" w:cs="Cambria"/>
                <w:color w:val="333333"/>
                <w:sz w:val="24"/>
              </w:rPr>
              <w:t>=</w:t>
            </w:r>
            <w:proofErr w:type="spellStart"/>
            <w:r>
              <w:rPr>
                <w:rFonts w:ascii="Cambria" w:eastAsia="Cambria" w:hAnsi="Cambria" w:cs="Cambria"/>
                <w:color w:val="333333"/>
                <w:sz w:val="24"/>
              </w:rPr>
              <w:t>r,orange</w:t>
            </w:r>
            <w:proofErr w:type="spellEnd"/>
            <w:r>
              <w:rPr>
                <w:rFonts w:ascii="Cambria" w:eastAsia="Cambria" w:hAnsi="Cambria" w:cs="Cambria"/>
                <w:color w:val="333333"/>
                <w:sz w:val="24"/>
              </w:rPr>
              <w:t>=</w:t>
            </w:r>
            <w:proofErr w:type="spellStart"/>
            <w:r>
              <w:rPr>
                <w:rFonts w:ascii="Cambria" w:eastAsia="Cambria" w:hAnsi="Cambria" w:cs="Cambria"/>
                <w:color w:val="333333"/>
                <w:sz w:val="24"/>
              </w:rPr>
              <w:t>o,pu</w:t>
            </w:r>
            <w:proofErr w:type="spellEnd"/>
            <w:r>
              <w:rPr>
                <w:rFonts w:ascii="Cambria" w:eastAsia="Cambria" w:hAnsi="Cambria" w:cs="Cambria"/>
                <w:color w:val="333333"/>
                <w:sz w:val="24"/>
              </w:rPr>
              <w:t xml:space="preserve"> </w:t>
            </w:r>
            <w:proofErr w:type="spellStart"/>
            <w:r>
              <w:rPr>
                <w:rFonts w:ascii="Cambria" w:eastAsia="Cambria" w:hAnsi="Cambria" w:cs="Cambria"/>
                <w:color w:val="333333"/>
                <w:sz w:val="24"/>
              </w:rPr>
              <w:t>rple</w:t>
            </w:r>
            <w:proofErr w:type="spellEnd"/>
            <w:r>
              <w:rPr>
                <w:rFonts w:ascii="Cambria" w:eastAsia="Cambria" w:hAnsi="Cambria" w:cs="Cambria"/>
                <w:color w:val="333333"/>
                <w:sz w:val="24"/>
              </w:rPr>
              <w:t>=</w:t>
            </w:r>
            <w:proofErr w:type="spellStart"/>
            <w:r>
              <w:rPr>
                <w:rFonts w:ascii="Cambria" w:eastAsia="Cambria" w:hAnsi="Cambria" w:cs="Cambria"/>
                <w:color w:val="333333"/>
                <w:sz w:val="24"/>
              </w:rPr>
              <w:t>u,white</w:t>
            </w:r>
            <w:proofErr w:type="spellEnd"/>
            <w:r>
              <w:rPr>
                <w:rFonts w:ascii="Cambria" w:eastAsia="Cambria" w:hAnsi="Cambria" w:cs="Cambria"/>
                <w:color w:val="333333"/>
                <w:sz w:val="24"/>
              </w:rPr>
              <w:t>=</w:t>
            </w:r>
            <w:proofErr w:type="spellStart"/>
            <w:r>
              <w:rPr>
                <w:rFonts w:ascii="Cambria" w:eastAsia="Cambria" w:hAnsi="Cambria" w:cs="Cambria"/>
                <w:color w:val="333333"/>
                <w:sz w:val="24"/>
              </w:rPr>
              <w:t>w,yellow</w:t>
            </w:r>
            <w:proofErr w:type="spellEnd"/>
            <w:r>
              <w:rPr>
                <w:rFonts w:ascii="Cambria" w:eastAsia="Cambria" w:hAnsi="Cambria" w:cs="Cambria"/>
                <w:color w:val="333333"/>
                <w:sz w:val="24"/>
              </w:rPr>
              <w:t xml:space="preserve">=y </w:t>
            </w:r>
          </w:p>
        </w:tc>
      </w:tr>
      <w:tr w:rsidR="00731E35" w14:paraId="49A409B9" w14:textId="77777777">
        <w:trPr>
          <w:trHeight w:val="1027"/>
        </w:trPr>
        <w:tc>
          <w:tcPr>
            <w:tcW w:w="2717" w:type="dxa"/>
            <w:tcBorders>
              <w:top w:val="single" w:sz="8" w:space="0" w:color="000000"/>
              <w:left w:val="single" w:sz="8" w:space="0" w:color="000000"/>
              <w:bottom w:val="single" w:sz="8" w:space="0" w:color="000000"/>
              <w:right w:val="single" w:sz="8" w:space="0" w:color="000000"/>
            </w:tcBorders>
          </w:tcPr>
          <w:p w14:paraId="2FAF4897" w14:textId="77777777" w:rsidR="00731E35" w:rsidRDefault="00C4415E">
            <w:pPr>
              <w:spacing w:after="0"/>
              <w:ind w:left="2"/>
            </w:pPr>
            <w:r>
              <w:rPr>
                <w:rFonts w:ascii="Cambria" w:eastAsia="Cambria" w:hAnsi="Cambria" w:cs="Cambria"/>
                <w:color w:val="333333"/>
                <w:sz w:val="24"/>
              </w:rPr>
              <w:lastRenderedPageBreak/>
              <w:t xml:space="preserve">population </w:t>
            </w:r>
          </w:p>
        </w:tc>
        <w:tc>
          <w:tcPr>
            <w:tcW w:w="6284" w:type="dxa"/>
            <w:tcBorders>
              <w:top w:val="single" w:sz="8" w:space="0" w:color="000000"/>
              <w:left w:val="single" w:sz="8" w:space="0" w:color="000000"/>
              <w:bottom w:val="single" w:sz="8" w:space="0" w:color="000000"/>
              <w:right w:val="single" w:sz="8" w:space="0" w:color="000000"/>
            </w:tcBorders>
          </w:tcPr>
          <w:p w14:paraId="72809369" w14:textId="77777777" w:rsidR="00731E35" w:rsidRDefault="00C4415E">
            <w:pPr>
              <w:spacing w:after="0"/>
            </w:pPr>
            <w:r>
              <w:rPr>
                <w:rFonts w:ascii="Cambria" w:eastAsia="Cambria" w:hAnsi="Cambria" w:cs="Cambria"/>
                <w:color w:val="333333"/>
                <w:sz w:val="24"/>
              </w:rPr>
              <w:t>abundant=</w:t>
            </w:r>
            <w:proofErr w:type="spellStart"/>
            <w:proofErr w:type="gramStart"/>
            <w:r>
              <w:rPr>
                <w:rFonts w:ascii="Cambria" w:eastAsia="Cambria" w:hAnsi="Cambria" w:cs="Cambria"/>
                <w:color w:val="333333"/>
                <w:sz w:val="24"/>
              </w:rPr>
              <w:t>a,clustered</w:t>
            </w:r>
            <w:proofErr w:type="spellEnd"/>
            <w:proofErr w:type="gramEnd"/>
            <w:r>
              <w:rPr>
                <w:rFonts w:ascii="Cambria" w:eastAsia="Cambria" w:hAnsi="Cambria" w:cs="Cambria"/>
                <w:color w:val="333333"/>
                <w:sz w:val="24"/>
              </w:rPr>
              <w:t>=</w:t>
            </w:r>
            <w:proofErr w:type="spellStart"/>
            <w:r>
              <w:rPr>
                <w:rFonts w:ascii="Cambria" w:eastAsia="Cambria" w:hAnsi="Cambria" w:cs="Cambria"/>
                <w:color w:val="333333"/>
                <w:sz w:val="24"/>
              </w:rPr>
              <w:t>c,numerous</w:t>
            </w:r>
            <w:proofErr w:type="spellEnd"/>
            <w:r>
              <w:rPr>
                <w:rFonts w:ascii="Cambria" w:eastAsia="Cambria" w:hAnsi="Cambria" w:cs="Cambria"/>
                <w:color w:val="333333"/>
                <w:sz w:val="24"/>
              </w:rPr>
              <w:t>=</w:t>
            </w:r>
            <w:proofErr w:type="spellStart"/>
            <w:r>
              <w:rPr>
                <w:rFonts w:ascii="Cambria" w:eastAsia="Cambria" w:hAnsi="Cambria" w:cs="Cambria"/>
                <w:color w:val="333333"/>
                <w:sz w:val="24"/>
              </w:rPr>
              <w:t>n,scattered</w:t>
            </w:r>
            <w:proofErr w:type="spellEnd"/>
            <w:r>
              <w:rPr>
                <w:rFonts w:ascii="Cambria" w:eastAsia="Cambria" w:hAnsi="Cambria" w:cs="Cambria"/>
                <w:color w:val="333333"/>
                <w:sz w:val="24"/>
              </w:rPr>
              <w:t>=</w:t>
            </w:r>
            <w:proofErr w:type="spellStart"/>
            <w:r>
              <w:rPr>
                <w:rFonts w:ascii="Cambria" w:eastAsia="Cambria" w:hAnsi="Cambria" w:cs="Cambria"/>
                <w:color w:val="333333"/>
                <w:sz w:val="24"/>
              </w:rPr>
              <w:t>s,several</w:t>
            </w:r>
            <w:proofErr w:type="spellEnd"/>
            <w:r>
              <w:rPr>
                <w:rFonts w:ascii="Cambria" w:eastAsia="Cambria" w:hAnsi="Cambria" w:cs="Cambria"/>
                <w:color w:val="333333"/>
                <w:sz w:val="24"/>
              </w:rPr>
              <w:t xml:space="preserve">= </w:t>
            </w:r>
            <w:proofErr w:type="spellStart"/>
            <w:r>
              <w:rPr>
                <w:rFonts w:ascii="Cambria" w:eastAsia="Cambria" w:hAnsi="Cambria" w:cs="Cambria"/>
                <w:color w:val="333333"/>
                <w:sz w:val="24"/>
              </w:rPr>
              <w:t>v,solitary</w:t>
            </w:r>
            <w:proofErr w:type="spellEnd"/>
            <w:r>
              <w:rPr>
                <w:rFonts w:ascii="Cambria" w:eastAsia="Cambria" w:hAnsi="Cambria" w:cs="Cambria"/>
                <w:color w:val="333333"/>
                <w:sz w:val="24"/>
              </w:rPr>
              <w:t xml:space="preserve">=y </w:t>
            </w:r>
          </w:p>
        </w:tc>
      </w:tr>
      <w:tr w:rsidR="00731E35" w14:paraId="619A915D" w14:textId="77777777">
        <w:trPr>
          <w:trHeight w:val="1027"/>
        </w:trPr>
        <w:tc>
          <w:tcPr>
            <w:tcW w:w="2717" w:type="dxa"/>
            <w:tcBorders>
              <w:top w:val="single" w:sz="8" w:space="0" w:color="000000"/>
              <w:left w:val="single" w:sz="8" w:space="0" w:color="000000"/>
              <w:bottom w:val="single" w:sz="8" w:space="0" w:color="000000"/>
              <w:right w:val="single" w:sz="8" w:space="0" w:color="000000"/>
            </w:tcBorders>
          </w:tcPr>
          <w:p w14:paraId="3515CB4F" w14:textId="77777777" w:rsidR="00731E35" w:rsidRDefault="00C4415E">
            <w:pPr>
              <w:spacing w:after="0"/>
              <w:ind w:left="2"/>
            </w:pPr>
            <w:r>
              <w:rPr>
                <w:rFonts w:ascii="Cambria" w:eastAsia="Cambria" w:hAnsi="Cambria" w:cs="Cambria"/>
                <w:color w:val="333333"/>
                <w:sz w:val="24"/>
              </w:rPr>
              <w:t xml:space="preserve">habitat </w:t>
            </w:r>
          </w:p>
        </w:tc>
        <w:tc>
          <w:tcPr>
            <w:tcW w:w="6284" w:type="dxa"/>
            <w:tcBorders>
              <w:top w:val="single" w:sz="8" w:space="0" w:color="000000"/>
              <w:left w:val="single" w:sz="8" w:space="0" w:color="000000"/>
              <w:bottom w:val="single" w:sz="8" w:space="0" w:color="000000"/>
              <w:right w:val="single" w:sz="8" w:space="0" w:color="000000"/>
            </w:tcBorders>
          </w:tcPr>
          <w:p w14:paraId="20256C05" w14:textId="77777777" w:rsidR="00731E35" w:rsidRDefault="00C4415E">
            <w:pPr>
              <w:spacing w:after="18"/>
            </w:pPr>
            <w:r>
              <w:rPr>
                <w:rFonts w:ascii="Cambria" w:eastAsia="Cambria" w:hAnsi="Cambria" w:cs="Cambria"/>
                <w:color w:val="333333"/>
                <w:sz w:val="24"/>
              </w:rPr>
              <w:t>grasses=</w:t>
            </w:r>
            <w:proofErr w:type="spellStart"/>
            <w:proofErr w:type="gramStart"/>
            <w:r>
              <w:rPr>
                <w:rFonts w:ascii="Cambria" w:eastAsia="Cambria" w:hAnsi="Cambria" w:cs="Cambria"/>
                <w:color w:val="333333"/>
                <w:sz w:val="24"/>
              </w:rPr>
              <w:t>g,leaves</w:t>
            </w:r>
            <w:proofErr w:type="spellEnd"/>
            <w:proofErr w:type="gramEnd"/>
            <w:r>
              <w:rPr>
                <w:rFonts w:ascii="Cambria" w:eastAsia="Cambria" w:hAnsi="Cambria" w:cs="Cambria"/>
                <w:color w:val="333333"/>
                <w:sz w:val="24"/>
              </w:rPr>
              <w:t>=</w:t>
            </w:r>
            <w:proofErr w:type="spellStart"/>
            <w:r>
              <w:rPr>
                <w:rFonts w:ascii="Cambria" w:eastAsia="Cambria" w:hAnsi="Cambria" w:cs="Cambria"/>
                <w:color w:val="333333"/>
                <w:sz w:val="24"/>
              </w:rPr>
              <w:t>l,meadows</w:t>
            </w:r>
            <w:proofErr w:type="spellEnd"/>
            <w:r>
              <w:rPr>
                <w:rFonts w:ascii="Cambria" w:eastAsia="Cambria" w:hAnsi="Cambria" w:cs="Cambria"/>
                <w:color w:val="333333"/>
                <w:sz w:val="24"/>
              </w:rPr>
              <w:t>=</w:t>
            </w:r>
            <w:proofErr w:type="spellStart"/>
            <w:r>
              <w:rPr>
                <w:rFonts w:ascii="Cambria" w:eastAsia="Cambria" w:hAnsi="Cambria" w:cs="Cambria"/>
                <w:color w:val="333333"/>
                <w:sz w:val="24"/>
              </w:rPr>
              <w:t>m,paths</w:t>
            </w:r>
            <w:proofErr w:type="spellEnd"/>
            <w:r>
              <w:rPr>
                <w:rFonts w:ascii="Cambria" w:eastAsia="Cambria" w:hAnsi="Cambria" w:cs="Cambria"/>
                <w:color w:val="333333"/>
                <w:sz w:val="24"/>
              </w:rPr>
              <w:t>=</w:t>
            </w:r>
            <w:proofErr w:type="spellStart"/>
            <w:r>
              <w:rPr>
                <w:rFonts w:ascii="Cambria" w:eastAsia="Cambria" w:hAnsi="Cambria" w:cs="Cambria"/>
                <w:color w:val="333333"/>
                <w:sz w:val="24"/>
              </w:rPr>
              <w:t>p,urban</w:t>
            </w:r>
            <w:proofErr w:type="spellEnd"/>
            <w:r>
              <w:rPr>
                <w:rFonts w:ascii="Cambria" w:eastAsia="Cambria" w:hAnsi="Cambria" w:cs="Cambria"/>
                <w:color w:val="333333"/>
                <w:sz w:val="24"/>
              </w:rPr>
              <w:t>=</w:t>
            </w:r>
            <w:proofErr w:type="spellStart"/>
            <w:r>
              <w:rPr>
                <w:rFonts w:ascii="Cambria" w:eastAsia="Cambria" w:hAnsi="Cambria" w:cs="Cambria"/>
                <w:color w:val="333333"/>
                <w:sz w:val="24"/>
              </w:rPr>
              <w:t>u,waste</w:t>
            </w:r>
            <w:proofErr w:type="spellEnd"/>
            <w:r>
              <w:rPr>
                <w:rFonts w:ascii="Cambria" w:eastAsia="Cambria" w:hAnsi="Cambria" w:cs="Cambria"/>
                <w:color w:val="333333"/>
                <w:sz w:val="24"/>
              </w:rPr>
              <w:t>=w</w:t>
            </w:r>
          </w:p>
          <w:p w14:paraId="56ADB8E2" w14:textId="77777777" w:rsidR="00731E35" w:rsidRDefault="00C4415E">
            <w:pPr>
              <w:spacing w:after="0"/>
            </w:pPr>
            <w:proofErr w:type="gramStart"/>
            <w:r>
              <w:rPr>
                <w:rFonts w:ascii="Cambria" w:eastAsia="Cambria" w:hAnsi="Cambria" w:cs="Cambria"/>
                <w:color w:val="333333"/>
                <w:sz w:val="24"/>
              </w:rPr>
              <w:t>,woods</w:t>
            </w:r>
            <w:proofErr w:type="gramEnd"/>
            <w:r>
              <w:rPr>
                <w:rFonts w:ascii="Cambria" w:eastAsia="Cambria" w:hAnsi="Cambria" w:cs="Cambria"/>
                <w:color w:val="333333"/>
                <w:sz w:val="24"/>
              </w:rPr>
              <w:t xml:space="preserve">=d </w:t>
            </w:r>
          </w:p>
        </w:tc>
      </w:tr>
      <w:tr w:rsidR="00731E35" w14:paraId="2CF3472A" w14:textId="77777777">
        <w:trPr>
          <w:trHeight w:val="706"/>
        </w:trPr>
        <w:tc>
          <w:tcPr>
            <w:tcW w:w="2717" w:type="dxa"/>
            <w:tcBorders>
              <w:top w:val="single" w:sz="8" w:space="0" w:color="000000"/>
              <w:left w:val="single" w:sz="8" w:space="0" w:color="000000"/>
              <w:bottom w:val="single" w:sz="8" w:space="0" w:color="000000"/>
              <w:right w:val="single" w:sz="8" w:space="0" w:color="000000"/>
            </w:tcBorders>
          </w:tcPr>
          <w:p w14:paraId="01C77FC5" w14:textId="77777777" w:rsidR="00731E35" w:rsidRDefault="00C4415E">
            <w:pPr>
              <w:spacing w:after="0"/>
              <w:ind w:left="2"/>
            </w:pPr>
            <w:r>
              <w:rPr>
                <w:rFonts w:ascii="Cambria" w:eastAsia="Cambria" w:hAnsi="Cambria" w:cs="Cambria"/>
                <w:color w:val="333333"/>
                <w:sz w:val="24"/>
              </w:rPr>
              <w:t xml:space="preserve">class </w:t>
            </w:r>
          </w:p>
        </w:tc>
        <w:tc>
          <w:tcPr>
            <w:tcW w:w="6284" w:type="dxa"/>
            <w:tcBorders>
              <w:top w:val="single" w:sz="8" w:space="0" w:color="000000"/>
              <w:left w:val="single" w:sz="8" w:space="0" w:color="000000"/>
              <w:bottom w:val="single" w:sz="8" w:space="0" w:color="000000"/>
              <w:right w:val="single" w:sz="8" w:space="0" w:color="000000"/>
            </w:tcBorders>
          </w:tcPr>
          <w:p w14:paraId="5D7D5A05" w14:textId="77777777" w:rsidR="00731E35" w:rsidRDefault="00C4415E">
            <w:pPr>
              <w:spacing w:after="0"/>
            </w:pPr>
            <w:r>
              <w:rPr>
                <w:rFonts w:ascii="Cambria" w:eastAsia="Cambria" w:hAnsi="Cambria" w:cs="Cambria"/>
                <w:color w:val="333333"/>
                <w:sz w:val="24"/>
              </w:rPr>
              <w:t xml:space="preserve">edible=e, poisonous=p </w:t>
            </w:r>
          </w:p>
        </w:tc>
      </w:tr>
    </w:tbl>
    <w:p w14:paraId="0BFDDC78" w14:textId="77777777" w:rsidR="00731E35" w:rsidRDefault="00C4415E">
      <w:pPr>
        <w:spacing w:after="16"/>
        <w:jc w:val="both"/>
      </w:pPr>
      <w:r>
        <w:rPr>
          <w:rFonts w:ascii="Cambria" w:eastAsia="Cambria" w:hAnsi="Cambria" w:cs="Cambria"/>
          <w:b/>
          <w:sz w:val="24"/>
        </w:rPr>
        <w:t xml:space="preserve"> </w:t>
      </w:r>
    </w:p>
    <w:p w14:paraId="24FFA2A4" w14:textId="77777777" w:rsidR="00731E35" w:rsidRDefault="00C4415E">
      <w:pPr>
        <w:spacing w:after="0"/>
        <w:jc w:val="both"/>
      </w:pPr>
      <w:r>
        <w:rPr>
          <w:rFonts w:ascii="Cambria" w:eastAsia="Cambria" w:hAnsi="Cambria" w:cs="Cambria"/>
          <w:b/>
          <w:sz w:val="24"/>
        </w:rPr>
        <w:t xml:space="preserve"> </w:t>
      </w:r>
    </w:p>
    <w:p w14:paraId="7E0F2625" w14:textId="77777777" w:rsidR="00731E35" w:rsidRDefault="00C4415E">
      <w:pPr>
        <w:spacing w:after="0"/>
      </w:pPr>
      <w:r>
        <w:rPr>
          <w:rFonts w:ascii="Arial" w:eastAsia="Arial" w:hAnsi="Arial" w:cs="Arial"/>
        </w:rPr>
        <w:t xml:space="preserve"> </w:t>
      </w:r>
    </w:p>
    <w:p w14:paraId="26375EF7" w14:textId="77777777" w:rsidR="00731E35" w:rsidRDefault="00C4415E">
      <w:pPr>
        <w:spacing w:after="83"/>
        <w:ind w:left="-5" w:hanging="10"/>
      </w:pPr>
      <w:r>
        <w:rPr>
          <w:rFonts w:ascii="Cambria" w:eastAsia="Cambria" w:hAnsi="Cambria" w:cs="Cambria"/>
          <w:b/>
          <w:sz w:val="24"/>
        </w:rPr>
        <w:t>Scope:</w:t>
      </w:r>
      <w:r>
        <w:rPr>
          <w:rFonts w:ascii="Cambria" w:eastAsia="Cambria" w:hAnsi="Cambria" w:cs="Cambria"/>
          <w:sz w:val="24"/>
        </w:rPr>
        <w:t xml:space="preserve"> </w:t>
      </w:r>
    </w:p>
    <w:p w14:paraId="3542F795" w14:textId="77777777" w:rsidR="00731E35" w:rsidRDefault="00C4415E">
      <w:pPr>
        <w:numPr>
          <w:ilvl w:val="0"/>
          <w:numId w:val="1"/>
        </w:numPr>
        <w:spacing w:after="15" w:line="267" w:lineRule="auto"/>
        <w:ind w:hanging="360"/>
      </w:pPr>
      <w:r>
        <w:rPr>
          <w:rFonts w:ascii="Cambria" w:eastAsia="Cambria" w:hAnsi="Cambria" w:cs="Cambria"/>
          <w:sz w:val="24"/>
        </w:rPr>
        <w:t xml:space="preserve">Exploring insights about the unfortunate trip from the existing data </w:t>
      </w:r>
    </w:p>
    <w:p w14:paraId="6520DE67" w14:textId="77777777" w:rsidR="00731E35" w:rsidRDefault="00C4415E">
      <w:pPr>
        <w:numPr>
          <w:ilvl w:val="0"/>
          <w:numId w:val="1"/>
        </w:numPr>
        <w:spacing w:after="15" w:line="267" w:lineRule="auto"/>
        <w:ind w:hanging="360"/>
      </w:pPr>
      <w:r>
        <w:rPr>
          <w:rFonts w:ascii="Cambria" w:eastAsia="Cambria" w:hAnsi="Cambria" w:cs="Cambria"/>
          <w:sz w:val="24"/>
        </w:rPr>
        <w:t xml:space="preserve">Data Pre-processing </w:t>
      </w:r>
    </w:p>
    <w:p w14:paraId="3900F600" w14:textId="77777777" w:rsidR="00731E35" w:rsidRDefault="00C4415E">
      <w:pPr>
        <w:numPr>
          <w:ilvl w:val="0"/>
          <w:numId w:val="1"/>
        </w:numPr>
        <w:spacing w:after="15" w:line="267" w:lineRule="auto"/>
        <w:ind w:hanging="360"/>
      </w:pPr>
      <w:r>
        <w:rPr>
          <w:rFonts w:ascii="Cambria" w:eastAsia="Cambria" w:hAnsi="Cambria" w:cs="Cambria"/>
          <w:sz w:val="24"/>
        </w:rPr>
        <w:t xml:space="preserve">Training Decision Tree algorithms to predict the </w:t>
      </w:r>
      <w:proofErr w:type="spellStart"/>
      <w:r>
        <w:rPr>
          <w:rFonts w:ascii="Cambria" w:eastAsia="Cambria" w:hAnsi="Cambria" w:cs="Cambria"/>
          <w:sz w:val="24"/>
        </w:rPr>
        <w:t>whether</w:t>
      </w:r>
      <w:proofErr w:type="spellEnd"/>
      <w:r>
        <w:rPr>
          <w:rFonts w:ascii="Cambria" w:eastAsia="Cambria" w:hAnsi="Cambria" w:cs="Cambria"/>
          <w:sz w:val="24"/>
        </w:rPr>
        <w:t xml:space="preserve"> mushroom is edible or poisonous </w:t>
      </w:r>
    </w:p>
    <w:p w14:paraId="74EA3D02" w14:textId="77777777" w:rsidR="00731E35" w:rsidRDefault="00C4415E">
      <w:pPr>
        <w:numPr>
          <w:ilvl w:val="0"/>
          <w:numId w:val="1"/>
        </w:numPr>
        <w:spacing w:after="551" w:line="267" w:lineRule="auto"/>
        <w:ind w:hanging="360"/>
      </w:pPr>
      <w:r>
        <w:rPr>
          <w:rFonts w:ascii="Cambria" w:eastAsia="Cambria" w:hAnsi="Cambria" w:cs="Cambria"/>
          <w:sz w:val="24"/>
        </w:rPr>
        <w:t xml:space="preserve">Evaluating the model with various metrics like Accuracy, AUC ROC, Precision, etc. and improve the score using statistical analysis over time </w:t>
      </w:r>
    </w:p>
    <w:p w14:paraId="59335BDA" w14:textId="77777777" w:rsidR="00731E35" w:rsidRDefault="00C4415E">
      <w:pPr>
        <w:spacing w:after="215"/>
        <w:ind w:left="-5" w:hanging="10"/>
      </w:pPr>
      <w:r>
        <w:rPr>
          <w:rFonts w:ascii="Cambria" w:eastAsia="Cambria" w:hAnsi="Cambria" w:cs="Cambria"/>
          <w:b/>
          <w:sz w:val="24"/>
        </w:rPr>
        <w:t xml:space="preserve">Learning Outcome: </w:t>
      </w:r>
    </w:p>
    <w:p w14:paraId="2257AA37" w14:textId="77777777" w:rsidR="00731E35" w:rsidRDefault="00C4415E">
      <w:pPr>
        <w:spacing w:after="0" w:line="274" w:lineRule="auto"/>
      </w:pPr>
      <w:r>
        <w:rPr>
          <w:rFonts w:ascii="Cambria" w:eastAsia="Cambria" w:hAnsi="Cambria" w:cs="Cambria"/>
          <w:color w:val="222222"/>
          <w:sz w:val="24"/>
        </w:rPr>
        <w:t>The s</w:t>
      </w:r>
      <w:r>
        <w:rPr>
          <w:rFonts w:ascii="Cambria" w:eastAsia="Cambria" w:hAnsi="Cambria" w:cs="Cambria"/>
          <w:color w:val="222222"/>
          <w:sz w:val="24"/>
        </w:rPr>
        <w:t>tudents will get a better understanding of how the variables are linked to each other and build a decision tree classification model. They will also learn about various performance measures of classification models and should be able to improve these score</w:t>
      </w:r>
      <w:r>
        <w:rPr>
          <w:rFonts w:ascii="Cambria" w:eastAsia="Cambria" w:hAnsi="Cambria" w:cs="Cambria"/>
          <w:color w:val="222222"/>
          <w:sz w:val="24"/>
        </w:rPr>
        <w:t>s by taking the necessary step.</w:t>
      </w:r>
      <w:r>
        <w:rPr>
          <w:rFonts w:ascii="Cambria" w:eastAsia="Cambria" w:hAnsi="Cambria" w:cs="Cambria"/>
          <w:sz w:val="24"/>
        </w:rPr>
        <w:t xml:space="preserve"> </w:t>
      </w:r>
    </w:p>
    <w:p w14:paraId="1829C8AA" w14:textId="77777777" w:rsidR="00731E35" w:rsidRDefault="00C4415E">
      <w:pPr>
        <w:spacing w:after="18"/>
      </w:pPr>
      <w:r>
        <w:rPr>
          <w:rFonts w:ascii="Cambria" w:eastAsia="Cambria" w:hAnsi="Cambria" w:cs="Cambria"/>
          <w:sz w:val="24"/>
        </w:rPr>
        <w:t xml:space="preserve"> </w:t>
      </w:r>
    </w:p>
    <w:p w14:paraId="1603DC94" w14:textId="77777777" w:rsidR="00731E35" w:rsidRDefault="00C4415E">
      <w:pPr>
        <w:spacing w:after="16"/>
      </w:pPr>
      <w:r>
        <w:rPr>
          <w:rFonts w:ascii="Cambria" w:eastAsia="Cambria" w:hAnsi="Cambria" w:cs="Cambria"/>
          <w:sz w:val="24"/>
        </w:rPr>
        <w:t xml:space="preserve"> </w:t>
      </w:r>
    </w:p>
    <w:p w14:paraId="2D31E3CC" w14:textId="77777777" w:rsidR="00731E35" w:rsidRDefault="00C4415E">
      <w:pPr>
        <w:spacing w:after="0" w:line="275" w:lineRule="auto"/>
        <w:ind w:right="4454"/>
      </w:pPr>
      <w:r>
        <w:rPr>
          <w:rFonts w:ascii="Cambria" w:eastAsia="Cambria" w:hAnsi="Cambria" w:cs="Cambria"/>
          <w:b/>
          <w:sz w:val="24"/>
        </w:rPr>
        <w:t xml:space="preserve">  </w:t>
      </w:r>
    </w:p>
    <w:sectPr w:rsidR="00731E35">
      <w:headerReference w:type="even" r:id="rId7"/>
      <w:headerReference w:type="first" r:id="rId8"/>
      <w:pgSz w:w="11909" w:h="16834"/>
      <w:pgMar w:top="1728" w:right="1446" w:bottom="1562" w:left="1440" w:header="307"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2C3EE" w14:textId="77777777" w:rsidR="00C4415E" w:rsidRDefault="00C4415E">
      <w:pPr>
        <w:spacing w:after="0" w:line="240" w:lineRule="auto"/>
      </w:pPr>
      <w:r>
        <w:separator/>
      </w:r>
    </w:p>
  </w:endnote>
  <w:endnote w:type="continuationSeparator" w:id="0">
    <w:p w14:paraId="590DD36C" w14:textId="77777777" w:rsidR="00C4415E" w:rsidRDefault="00C44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7730F" w14:textId="77777777" w:rsidR="00C4415E" w:rsidRDefault="00C4415E">
      <w:pPr>
        <w:spacing w:after="0" w:line="240" w:lineRule="auto"/>
      </w:pPr>
      <w:r>
        <w:separator/>
      </w:r>
    </w:p>
  </w:footnote>
  <w:footnote w:type="continuationSeparator" w:id="0">
    <w:p w14:paraId="75FE977C" w14:textId="77777777" w:rsidR="00C4415E" w:rsidRDefault="00C441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E0FDC" w14:textId="1E4DF77D" w:rsidR="00731E35" w:rsidRDefault="00731E35">
    <w:pPr>
      <w:spacing w:after="0"/>
      <w:ind w:left="-1440" w:right="10463"/>
    </w:pPr>
  </w:p>
  <w:p w14:paraId="4D4327C3" w14:textId="77777777" w:rsidR="00731E35" w:rsidRDefault="00C4415E">
    <w:r>
      <w:rPr>
        <w:noProof/>
      </w:rPr>
      <mc:AlternateContent>
        <mc:Choice Requires="wpg">
          <w:drawing>
            <wp:anchor distT="0" distB="0" distL="114300" distR="114300" simplePos="0" relativeHeight="251659264" behindDoc="1" locked="0" layoutInCell="1" allowOverlap="1" wp14:anchorId="607334A4" wp14:editId="3EB767AC">
              <wp:simplePos x="0" y="0"/>
              <wp:positionH relativeFrom="page">
                <wp:posOffset>0</wp:posOffset>
              </wp:positionH>
              <wp:positionV relativeFrom="page">
                <wp:posOffset>0</wp:posOffset>
              </wp:positionV>
              <wp:extent cx="1" cy="1"/>
              <wp:effectExtent l="0" t="0" r="0" b="0"/>
              <wp:wrapNone/>
              <wp:docPr id="4358" name="Group 435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4358"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3B383" w14:textId="52764550" w:rsidR="00731E35" w:rsidRDefault="00731E35">
    <w:pPr>
      <w:spacing w:after="0"/>
      <w:ind w:left="-1440" w:right="10463"/>
    </w:pPr>
  </w:p>
  <w:p w14:paraId="167AA0AA" w14:textId="77777777" w:rsidR="00731E35" w:rsidRDefault="00C4415E">
    <w:r>
      <w:rPr>
        <w:noProof/>
      </w:rPr>
      <mc:AlternateContent>
        <mc:Choice Requires="wpg">
          <w:drawing>
            <wp:anchor distT="0" distB="0" distL="114300" distR="114300" simplePos="0" relativeHeight="251663360" behindDoc="1" locked="0" layoutInCell="1" allowOverlap="1" wp14:anchorId="7EC97E57" wp14:editId="1300DAAD">
              <wp:simplePos x="0" y="0"/>
              <wp:positionH relativeFrom="page">
                <wp:posOffset>0</wp:posOffset>
              </wp:positionH>
              <wp:positionV relativeFrom="page">
                <wp:posOffset>0</wp:posOffset>
              </wp:positionV>
              <wp:extent cx="1" cy="1"/>
              <wp:effectExtent l="0" t="0" r="0" b="0"/>
              <wp:wrapNone/>
              <wp:docPr id="4331" name="Group 433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4331"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050431"/>
    <w:multiLevelType w:val="hybridMultilevel"/>
    <w:tmpl w:val="165C4A4E"/>
    <w:lvl w:ilvl="0" w:tplc="1F10EECE">
      <w:start w:val="1"/>
      <w:numFmt w:val="bullet"/>
      <w:lvlText w:val="●"/>
      <w:lvlJc w:val="left"/>
      <w:pPr>
        <w:ind w:left="70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E4A2B458">
      <w:start w:val="1"/>
      <w:numFmt w:val="bullet"/>
      <w:lvlText w:val="o"/>
      <w:lvlJc w:val="left"/>
      <w:pPr>
        <w:ind w:left="14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01B252E6">
      <w:start w:val="1"/>
      <w:numFmt w:val="bullet"/>
      <w:lvlText w:val="▪"/>
      <w:lvlJc w:val="left"/>
      <w:pPr>
        <w:ind w:left="21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A55C29D8">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A36E477C">
      <w:start w:val="1"/>
      <w:numFmt w:val="bullet"/>
      <w:lvlText w:val="o"/>
      <w:lvlJc w:val="left"/>
      <w:pPr>
        <w:ind w:left="36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F490FD10">
      <w:start w:val="1"/>
      <w:numFmt w:val="bullet"/>
      <w:lvlText w:val="▪"/>
      <w:lvlJc w:val="left"/>
      <w:pPr>
        <w:ind w:left="43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DB40BA20">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090EAF30">
      <w:start w:val="1"/>
      <w:numFmt w:val="bullet"/>
      <w:lvlText w:val="o"/>
      <w:lvlJc w:val="left"/>
      <w:pPr>
        <w:ind w:left="57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47DACF7E">
      <w:start w:val="1"/>
      <w:numFmt w:val="bullet"/>
      <w:lvlText w:val="▪"/>
      <w:lvlJc w:val="left"/>
      <w:pPr>
        <w:ind w:left="64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1E35"/>
    <w:rsid w:val="004D6B27"/>
    <w:rsid w:val="00731E35"/>
    <w:rsid w:val="00C4415E"/>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F77CA4"/>
  <w15:docId w15:val="{BC4ADC82-8651-4C80-8C7C-FB1CF16CD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4D6B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6B27"/>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464</Words>
  <Characters>2645</Characters>
  <Application>Microsoft Office Word</Application>
  <DocSecurity>0</DocSecurity>
  <Lines>22</Lines>
  <Paragraphs>6</Paragraphs>
  <ScaleCrop>false</ScaleCrop>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kandlapalli</dc:creator>
  <cp:keywords/>
  <cp:lastModifiedBy>tony kandlapalli</cp:lastModifiedBy>
  <cp:revision>2</cp:revision>
  <dcterms:created xsi:type="dcterms:W3CDTF">2021-07-30T06:52:00Z</dcterms:created>
  <dcterms:modified xsi:type="dcterms:W3CDTF">2021-07-30T06:52:00Z</dcterms:modified>
</cp:coreProperties>
</file>