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pBdr>
          <w:between w:val="nil"/>
          <w:top w:val="nil"/>
          <w:left w:val="nil"/>
          <w:bottom w:val="nil"/>
          <w:right w:val="nil"/>
        </w:pBdr>
        <w:shd w:val="clear" w:color="auto" w:fill="auto"/>
        <w:rPr>
          <w:rFonts w:ascii="Verdana" w:eastAsia="Verdana" w:hAnsi="Verdana" w:cs="Verdana"/>
          <w:b/>
          <w:smallCaps w:val="off"/>
          <w:sz w:val="22"/>
          <w:szCs w:val="22"/>
        </w:rPr>
      </w:pPr>
      <w:r>
        <w:rPr>
          <w:rFonts w:ascii="Arial Unicode MS" w:eastAsia="Arial Unicode MS" w:hAnsi="Arial Unicode MS" w:cs="Arial Unicode MS"/>
          <w:b/>
          <w:smallCaps w:val="off"/>
          <w:sz w:val="22"/>
          <w:szCs w:val="22"/>
          <w:rtl w:val="off"/>
        </w:rPr>
        <w:t>생성자</w:t>
      </w:r>
    </w:p>
    <w:tbl>
      <w:tblPr>
        <w:tblStyle w:val="Table1"/>
        <w:tblW w:w="11198" w:type="dxa"/>
        <w:tblInd w:w="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  <w:jc w:val="left"/>
        <w:tblLayout w:type="fixed"/>
      </w:tblPr>
      <w:tblGrid>
        <w:gridCol w:w="508"/>
        <w:gridCol w:w="10690"/>
      </w:tblGrid>
      <w:tr>
        <w:tc>
          <w:tcPr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top"/>
          </w:tcPr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>1</w:t>
            </w:r>
          </w:p>
        </w:tc>
        <w:tc>
          <w:tcPr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top"/>
          </w:tcPr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아래의  클래스에 대한 설명으로 틀린 것은?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</w:rPr>
            </w:pP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2"/>
                <w:szCs w:val="22"/>
                <w:rtl w:val="off"/>
              </w:rPr>
              <w:t>class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  <w:t xml:space="preserve">  Rose{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  <w:t xml:space="preserve">    </w:t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2"/>
                <w:szCs w:val="22"/>
                <w:rtl w:val="off"/>
              </w:rPr>
              <w:t>int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smallCaps w:val="off"/>
                <w:color w:val="0000C0"/>
                <w:sz w:val="22"/>
                <w:szCs w:val="22"/>
                <w:rtl w:val="off"/>
              </w:rPr>
              <w:t>leaf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  <w:t>=0;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  <w:t xml:space="preserve">    String </w:t>
            </w:r>
            <w:r>
              <w:rPr>
                <w:rFonts w:ascii="Verdana" w:eastAsia="Verdana" w:hAnsi="Verdana" w:cs="Verdana"/>
                <w:smallCaps w:val="off"/>
                <w:color w:val="0000C0"/>
                <w:sz w:val="22"/>
                <w:szCs w:val="22"/>
                <w:rtl w:val="off"/>
              </w:rPr>
              <w:t>color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  <w:t>=</w:t>
            </w:r>
            <w:r>
              <w:rPr>
                <w:rFonts w:ascii="Verdana" w:eastAsia="Verdana" w:hAnsi="Verdana" w:cs="Verdana"/>
                <w:smallCaps w:val="off"/>
                <w:color w:val="2A00FF"/>
                <w:sz w:val="22"/>
                <w:szCs w:val="22"/>
                <w:rtl w:val="off"/>
              </w:rPr>
              <w:t>"red"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  <w:t>;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  <w:t xml:space="preserve">    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  <w:t xml:space="preserve">    </w:t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2"/>
                <w:szCs w:val="22"/>
                <w:rtl w:val="off"/>
              </w:rPr>
              <w:t>public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2"/>
                <w:szCs w:val="22"/>
                <w:rtl w:val="off"/>
              </w:rPr>
              <w:t>void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  <w:t xml:space="preserve"> fall(){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  <w:t xml:space="preserve">       </w:t>
            </w:r>
            <w:r>
              <w:rPr>
                <w:rFonts w:ascii="Verdana" w:eastAsia="Verdana" w:hAnsi="Verdana" w:cs="Verdana"/>
                <w:smallCaps w:val="off"/>
                <w:color w:val="0000C0"/>
                <w:sz w:val="22"/>
                <w:szCs w:val="22"/>
                <w:rtl w:val="off"/>
              </w:rPr>
              <w:t>leaf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  <w:t>=0;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  <w:t xml:space="preserve">    }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  <w:t>}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</w:rPr>
            </w:pP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</w:rPr>
            </w:pP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2"/>
                <w:szCs w:val="22"/>
                <w:rtl w:val="off"/>
              </w:rPr>
              <w:t>class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  <w:t xml:space="preserve">  UseRose{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  <w:tab/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2"/>
                <w:szCs w:val="22"/>
                <w:rtl w:val="off"/>
              </w:rPr>
              <w:t>public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2"/>
                <w:szCs w:val="22"/>
                <w:rtl w:val="off"/>
              </w:rPr>
              <w:t>static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2"/>
                <w:szCs w:val="22"/>
                <w:rtl w:val="off"/>
              </w:rPr>
              <w:t>void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  <w:t xml:space="preserve"> main(){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3F7F5F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  <w:t xml:space="preserve">      Rose  r1=</w:t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2"/>
                <w:szCs w:val="22"/>
                <w:rtl w:val="off"/>
              </w:rPr>
              <w:t>new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  <w:t xml:space="preserve"> Rose();   </w:t>
            </w:r>
            <w:r>
              <w:rPr>
                <w:rFonts w:ascii="Arial Unicode MS" w:eastAsia="Arial Unicode MS" w:hAnsi="Arial Unicode MS" w:cs="Arial Unicode MS"/>
                <w:smallCaps w:val="off"/>
                <w:color w:val="3F7F5F"/>
                <w:sz w:val="22"/>
                <w:szCs w:val="22"/>
                <w:rtl w:val="off"/>
              </w:rPr>
              <w:t>// (가)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3F7F5F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  <w:t xml:space="preserve">      r1.fall();   </w:t>
            </w:r>
            <w:r>
              <w:rPr>
                <w:rFonts w:ascii="Arial Unicode MS" w:eastAsia="Arial Unicode MS" w:hAnsi="Arial Unicode MS" w:cs="Arial Unicode MS"/>
                <w:smallCaps w:val="off"/>
                <w:color w:val="3F7F5F"/>
                <w:sz w:val="22"/>
                <w:szCs w:val="22"/>
                <w:rtl w:val="off"/>
              </w:rPr>
              <w:t xml:space="preserve">//(나) 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3F7F5F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  <w:t xml:space="preserve">      r1.bloom(); </w:t>
            </w:r>
            <w:r>
              <w:rPr>
                <w:rFonts w:ascii="Arial Unicode MS" w:eastAsia="Arial Unicode MS" w:hAnsi="Arial Unicode MS" w:cs="Arial Unicode MS"/>
                <w:smallCaps w:val="off"/>
                <w:color w:val="3F7F5F"/>
                <w:sz w:val="22"/>
                <w:szCs w:val="22"/>
                <w:rtl w:val="off"/>
              </w:rPr>
              <w:t>//(다)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  <w:t>}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  <w:t>}</w:t>
            </w:r>
            <w:r>
              <w:rPr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 xml:space="preserve"> 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(1) (다)에서의 bloom() 은 Rose 클래스에 존재하지 않는 메서드이므로 컴파일 에러가 발생한다.</w:t>
            </w:r>
            <w:r>
              <w:rPr>
                <w:lang w:eastAsia="ko-KR"/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o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(2) (나)에서의 fall()은 Rose 클래스의 멤버 메서드를 호출하고 있는 것이다.</w:t>
            </w:r>
            <w:r>
              <w:rPr>
                <w:lang w:eastAsia="ko-KR"/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 o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(3) (가)에서 장미 인스턴스를 생성하기 위한 new 연산자의 뒤에 오는 Rose()는 Rose 클래내에 작성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    한 적이 없으므로 컴파일 에러가 발생 할 것이다.</w:t>
            </w:r>
            <w:r>
              <w:rPr>
                <w:lang w:eastAsia="ko-KR"/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X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(4) (가)에서 new 연산자 뒤에 오는 Rose() 메서드는 생성자 메서드이고, 개발자가 정의하지 않으면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   컴파일러에 의해 존재하게 된다.</w:t>
            </w:r>
            <w:r>
              <w:rPr>
                <w:lang w:eastAsia="ko-KR"/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 o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</w:tc>
      </w:tr>
      <w:tr>
        <w:tc>
          <w:tcPr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top"/>
          </w:tcPr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>2</w:t>
            </w:r>
          </w:p>
        </w:tc>
        <w:tc>
          <w:tcPr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top"/>
          </w:tcPr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생성자 메서드에 대한 설명 중 틀린 것은?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(1)객체가 new로 생성되어 질때 무조건적으로 호출이 강제되는 메서드이다.</w:t>
            </w:r>
            <w:r>
              <w:rPr>
                <w:lang w:eastAsia="ko-KR"/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 O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(2)생성자 메서드의 이름은 반드시 클래스명과 일치해야 한다.</w:t>
            </w:r>
            <w:r>
              <w:rPr>
                <w:lang w:eastAsia="ko-KR"/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 O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(3)생성자에는 반환형을 두어서는 안된다.</w:t>
            </w:r>
            <w:r>
              <w:rPr>
                <w:lang w:eastAsia="ko-KR"/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 o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(4)생성자는 개발자가 정의하지 않으면 객체 생성시 존재하지 않는 메서드로 인한 에러가 발생하게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   되므로, 컴파일러에 의해 자동으로 정의되어 진다.</w:t>
            </w:r>
            <w:r>
              <w:rPr>
                <w:lang w:eastAsia="ko-KR"/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 O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(5)개발자가 생성자를 정의해도 디폴트 생성자는 컴파일러에 의해 계속 존재하게 된다.</w:t>
            </w:r>
            <w:r>
              <w:rPr>
                <w:lang w:eastAsia="ko-KR"/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X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(6) Sun사가 객체의 생성시, 생성자 메서드를 무조건 적으로 강제하고 있는 이유는 개발자로 하여금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   클래스로부터 만들어지는 모든 객체에 대해 초기화 작업의 기회를 주기 위해서이다.</w:t>
            </w:r>
            <w:r>
              <w:rPr>
                <w:lang w:eastAsia="ko-KR"/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 O</w:t>
            </w:r>
          </w:p>
        </w:tc>
      </w:tr>
      <w:tr>
        <w:tc>
          <w:tcPr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top"/>
          </w:tcPr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>3</w:t>
            </w:r>
          </w:p>
        </w:tc>
        <w:tc>
          <w:tcPr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top"/>
          </w:tcPr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생성자 메서드와 일반메서드의 차이점에 대한 설명 중 틀린 것은?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(1)생성자가 아니더라도 객체에 개성을 부여하는 방법은 일반 메서드로도 가능하다.</w:t>
            </w:r>
            <w:r>
              <w:rPr>
                <w:lang w:eastAsia="ko-KR"/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 o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(2)생성자도 메서드이다.</w:t>
            </w:r>
            <w:r>
              <w:rPr>
                <w:lang w:eastAsia="ko-KR"/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 o 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(3) 실행 시기적 관점에서 본다면 생성자와 일반 메서드는 단지 작업의 착수 시점이 다를 뿐이다.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    특히 생성자의 호출을 무조건적으로 강제한 이유는 개발자로 하여금 객체 생성 초기에 원하는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    초기화 작업을 할 수 있도록 배려한 것이다.</w:t>
            </w:r>
            <w:r>
              <w:rPr>
                <w:lang w:eastAsia="ko-KR"/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 o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(4) 위(3)번의 배려에도 불구하고 개발자가 생성자를 정의하지 않으면, 생성자가 존재하지 않게 되어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    new 연산자에서 호출시 에러가 발생하게 되므로,  sun에서는 개발자가 정의하지 않을 경우 최소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    한의 관여만 하여 디폴트 생성자를 두게끔 처리했다.  </w:t>
            </w:r>
            <w:r>
              <w:rPr>
                <w:lang w:eastAsia="ko-KR"/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o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(5) 생성자에 반환형을 둘 수 있다.</w:t>
            </w:r>
            <w:r>
              <w:rPr>
                <w:lang w:eastAsia="ko-KR"/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 x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(6) 현실에 비유하자면 생성자는 사물 제작 초기부터 해야 할 작업에, 일반메서드는 사물을 제작한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    이후에 해야 하는 작업에 비유 할 수 있다.</w:t>
            </w:r>
            <w:r>
              <w:rPr>
                <w:lang w:eastAsia="ko-KR"/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 o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</w:tc>
      </w:tr>
      <w:tr>
        <w:tc>
          <w:tcPr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top"/>
          </w:tcPr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>4</w:t>
            </w:r>
          </w:p>
        </w:tc>
        <w:tc>
          <w:tcPr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top"/>
          </w:tcPr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생성자 메서드에 대한 설명 중 틀린 것은?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(1)현실에서 사물을 만들 때 고려할 사항이 있고, 만들어진 이후에 고려해야 할 사항이 있듯, 생성자 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    메서드는 객체지향 프로그래머가 사물을 생성할 때, 생성 초기에 해야 할 작업을 위해 기회를 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    준 것이다.</w:t>
            </w:r>
            <w:r>
              <w:rPr>
                <w:lang w:eastAsia="ko-KR"/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o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(2)Sun에서 생성자 호출을 new 연산자 바로 뒤에 존재시키는 이유는 객체가 생성되어질때 똑같은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   모습인 아닌 개성있는 모습으로 차별화 될수 있는 기회를 주기 위함이다.</w:t>
            </w:r>
            <w:r>
              <w:rPr>
                <w:lang w:eastAsia="ko-KR"/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 o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(3)생성자는 메서드가 아니다.</w:t>
            </w:r>
            <w:r>
              <w:rPr>
                <w:lang w:eastAsia="ko-KR"/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 x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(4)생성자는 개발자가 정의할 수 없다.</w:t>
            </w:r>
            <w:r>
              <w:rPr>
                <w:lang w:eastAsia="ko-KR"/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 x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</w:tc>
      </w:tr>
      <w:tr>
        <w:tc>
          <w:tcPr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top"/>
          </w:tcPr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>5</w:t>
            </w:r>
          </w:p>
        </w:tc>
        <w:tc>
          <w:tcPr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top"/>
          </w:tcPr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아래의 클래스를 생산 시점부터 빨간색인 하이힐을 만들수 있는 클래스로 완성하시오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lang w:eastAsia="ko-KR"/>
                <w:rFonts w:ascii="Verdana" w:eastAsia="Verdana" w:hAnsi="Verdana" w:cs="Verdana" w:hint="eastAsia"/>
                <w:smallCaps w:val="off"/>
                <w:color w:val="000000"/>
                <w:sz w:val="22"/>
                <w:szCs w:val="22"/>
                <w:rtl w:val="off"/>
              </w:rPr>
            </w:pP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  <w:t>class HighHeel{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  <w:t>String color = "None Color";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</w:pP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  <w:t>public HighHeel(String color){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  <w:t>this.color = color;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  <w:t>}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</w:pP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  <w:t>public static void main(String[] args){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  <w:t>HighHeel h = new HighHeel("red");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  <w:t>System.out.println(h.color);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  <w:t>}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  <w:t>}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</w:rPr>
            </w:pPr>
          </w:p>
        </w:tc>
      </w:tr>
      <w:tr>
        <w:tc>
          <w:tcPr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top"/>
          </w:tcPr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>6</w:t>
            </w:r>
          </w:p>
        </w:tc>
        <w:tc>
          <w:tcPr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top"/>
          </w:tcPr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아래의 클래스를 생산 시점부터 검정색으로 만들 수 있는 기능 및 생산한 이후에 언제든 색상을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 빨간색으로 변경 할 수 있는 클래스로 완성하시오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b/>
                <w:smallCaps w:val="off"/>
                <w:color w:val="7F0055"/>
                <w:sz w:val="22"/>
                <w:szCs w:val="22"/>
                <w:rtl w:val="off"/>
              </w:rPr>
            </w:pP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2"/>
                <w:szCs w:val="22"/>
                <w:rtl w:val="off"/>
              </w:rPr>
              <w:t>class  SportsCar{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b/>
                <w:smallCaps w:val="off"/>
                <w:color w:val="7F0055"/>
                <w:sz w:val="22"/>
                <w:szCs w:val="22"/>
                <w:rtl w:val="off"/>
              </w:rPr>
            </w:pP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2"/>
                <w:szCs w:val="22"/>
                <w:rtl w:val="off"/>
              </w:rPr>
              <w:t xml:space="preserve">   String color="None Color";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b/>
                <w:smallCaps w:val="off"/>
                <w:color w:val="7F0055"/>
                <w:sz w:val="22"/>
                <w:szCs w:val="22"/>
                <w:rtl w:val="off"/>
              </w:rPr>
            </w:pP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2"/>
                <w:szCs w:val="22"/>
                <w:rtl w:val="off"/>
              </w:rPr>
              <w:t xml:space="preserve">   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b/>
                <w:smallCaps w:val="off"/>
                <w:color w:val="7F0055"/>
                <w:sz w:val="22"/>
                <w:szCs w:val="22"/>
                <w:rtl w:val="off"/>
              </w:rPr>
            </w:pP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2"/>
                <w:szCs w:val="22"/>
                <w:rtl w:val="off"/>
              </w:rPr>
              <w:t xml:space="preserve">   public SportsCar(String color){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b/>
                <w:smallCaps w:val="off"/>
                <w:color w:val="7F0055"/>
                <w:sz w:val="22"/>
                <w:szCs w:val="22"/>
                <w:rtl w:val="off"/>
              </w:rPr>
            </w:pP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2"/>
                <w:szCs w:val="22"/>
                <w:rtl w:val="off"/>
              </w:rPr>
              <w:tab/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2"/>
                <w:szCs w:val="22"/>
                <w:rtl w:val="off"/>
              </w:rPr>
              <w:tab/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2"/>
                <w:szCs w:val="22"/>
                <w:rtl w:val="off"/>
              </w:rPr>
              <w:t>this.color = "black";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b/>
                <w:smallCaps w:val="off"/>
                <w:color w:val="7F0055"/>
                <w:sz w:val="22"/>
                <w:szCs w:val="22"/>
                <w:rtl w:val="off"/>
              </w:rPr>
            </w:pP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2"/>
                <w:szCs w:val="22"/>
                <w:rtl w:val="off"/>
              </w:rPr>
              <w:t xml:space="preserve">   }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b/>
                <w:smallCaps w:val="off"/>
                <w:color w:val="7F0055"/>
                <w:sz w:val="22"/>
                <w:szCs w:val="22"/>
                <w:rtl w:val="off"/>
              </w:rPr>
            </w:pP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2"/>
                <w:szCs w:val="22"/>
                <w:rtl w:val="off"/>
              </w:rPr>
              <w:tab/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b/>
                <w:smallCaps w:val="off"/>
                <w:color w:val="7F0055"/>
                <w:sz w:val="22"/>
                <w:szCs w:val="22"/>
                <w:rtl w:val="off"/>
              </w:rPr>
            </w:pP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2"/>
                <w:szCs w:val="22"/>
                <w:rtl w:val="off"/>
              </w:rPr>
              <w:tab/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2"/>
                <w:szCs w:val="22"/>
                <w:rtl w:val="off"/>
              </w:rPr>
              <w:t>public String setColor(String color){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b/>
                <w:smallCaps w:val="off"/>
                <w:color w:val="7F0055"/>
                <w:sz w:val="22"/>
                <w:szCs w:val="22"/>
                <w:rtl w:val="off"/>
              </w:rPr>
            </w:pP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2"/>
                <w:szCs w:val="22"/>
                <w:rtl w:val="off"/>
              </w:rPr>
              <w:tab/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2"/>
                <w:szCs w:val="22"/>
                <w:rtl w:val="off"/>
              </w:rPr>
              <w:tab/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2"/>
                <w:szCs w:val="22"/>
                <w:rtl w:val="off"/>
              </w:rPr>
              <w:t>return this.color = color;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b/>
                <w:smallCaps w:val="off"/>
                <w:color w:val="7F0055"/>
                <w:sz w:val="22"/>
                <w:szCs w:val="22"/>
                <w:rtl w:val="off"/>
              </w:rPr>
            </w:pP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2"/>
                <w:szCs w:val="22"/>
                <w:rtl w:val="off"/>
              </w:rPr>
              <w:tab/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2"/>
                <w:szCs w:val="22"/>
                <w:rtl w:val="off"/>
              </w:rPr>
              <w:t>}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b/>
                <w:smallCaps w:val="off"/>
                <w:color w:val="7F0055"/>
                <w:sz w:val="22"/>
                <w:szCs w:val="22"/>
                <w:rtl w:val="off"/>
              </w:rPr>
            </w:pP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2"/>
                <w:szCs w:val="22"/>
                <w:rtl w:val="off"/>
              </w:rPr>
              <w:t xml:space="preserve">   public static void main(String[] args){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b/>
                <w:smallCaps w:val="off"/>
                <w:color w:val="7F0055"/>
                <w:sz w:val="22"/>
                <w:szCs w:val="22"/>
                <w:rtl w:val="off"/>
              </w:rPr>
            </w:pP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2"/>
                <w:szCs w:val="22"/>
                <w:rtl w:val="off"/>
              </w:rPr>
              <w:tab/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2"/>
                <w:szCs w:val="22"/>
                <w:rtl w:val="off"/>
              </w:rPr>
              <w:tab/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2"/>
                <w:szCs w:val="22"/>
                <w:rtl w:val="off"/>
              </w:rPr>
              <w:t>SportsCar s = new SportsCar("black");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b/>
                <w:smallCaps w:val="off"/>
                <w:color w:val="7F0055"/>
                <w:sz w:val="22"/>
                <w:szCs w:val="22"/>
                <w:rtl w:val="off"/>
              </w:rPr>
            </w:pP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2"/>
                <w:szCs w:val="22"/>
                <w:rtl w:val="off"/>
              </w:rPr>
              <w:tab/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2"/>
                <w:szCs w:val="22"/>
                <w:rtl w:val="off"/>
              </w:rPr>
              <w:tab/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2"/>
                <w:szCs w:val="22"/>
                <w:rtl w:val="off"/>
              </w:rPr>
              <w:t>s.setColor("red");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b/>
                <w:smallCaps w:val="off"/>
                <w:color w:val="7F0055"/>
                <w:sz w:val="22"/>
                <w:szCs w:val="22"/>
                <w:rtl w:val="off"/>
              </w:rPr>
            </w:pP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2"/>
                <w:szCs w:val="22"/>
                <w:rtl w:val="off"/>
              </w:rPr>
              <w:tab/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2"/>
                <w:szCs w:val="22"/>
                <w:rtl w:val="off"/>
              </w:rPr>
              <w:tab/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2"/>
                <w:szCs w:val="22"/>
                <w:rtl w:val="off"/>
              </w:rPr>
              <w:t>System.out.println(s.color);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b/>
                <w:smallCaps w:val="off"/>
                <w:color w:val="7F0055"/>
                <w:sz w:val="22"/>
                <w:szCs w:val="22"/>
                <w:rtl w:val="off"/>
              </w:rPr>
            </w:pP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2"/>
                <w:szCs w:val="22"/>
                <w:rtl w:val="off"/>
              </w:rPr>
              <w:t xml:space="preserve">   }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tabs>
                <w:tab w:val="left" w:pos="3702"/>
              </w:tabs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</w:rPr>
            </w:pP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2"/>
                <w:szCs w:val="22"/>
                <w:rtl w:val="off"/>
              </w:rPr>
              <w:t>}</w:t>
            </w:r>
          </w:p>
        </w:tc>
      </w:tr>
    </w:tbl>
    <w:p>
      <w:pPr>
        <w:pBdr>
          <w:between w:val="nil"/>
          <w:top w:val="nil"/>
          <w:left w:val="nil"/>
          <w:bottom w:val="nil"/>
          <w:right w:val="nil"/>
        </w:pBdr>
        <w:shd w:val="clear" w:color="auto" w:fill="auto"/>
        <w:rPr>
          <w:rFonts w:ascii="Verdana" w:eastAsia="Verdana" w:hAnsi="Verdana" w:cs="Verdana"/>
          <w:smallCaps w:val="off"/>
          <w:color w:val="000000"/>
          <w:sz w:val="22"/>
          <w:szCs w:val="22"/>
        </w:rPr>
      </w:pPr>
    </w:p>
    <w:sectPr>
      <w:pgSz w:w="12240" w:h="15840"/>
      <w:pgMar w:top="1701" w:right="1440" w:bottom="1440" w:left="567" w:header="0" w:footer="720" w:gutter="0"/>
      <w:cols/>
      <w:docGrid w:linePitch="36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Verdana">
    <w:panose1 w:val="020B0604030504040204"/>
    <w:charset w:val="00"/>
    <w:notTrueType w:val="false"/>
    <w:sig w:usb0="A00006FF" w:usb1="4000205B" w:usb2="00000010" w:usb3="00000001" w:csb0="2000019F" w:csb1="00000001"/>
  </w:font>
  <w:font w:name="Arial Unicode MS">
    <w:panose1 w:val="020B0604020202020204"/>
    <w:charset w:val="00"/>
    <w:notTrueType w:val="false"/>
    <w:sig w:usb0="FFFFFFFF" w:usb1="E9FFFFFF" w:usb2="0000003F" w:usb3="00000001" w:csb0="603F01FF" w:csb1="FFFF0000"/>
  </w:font>
  <w:font w:name="Arial">
    <w:panose1 w:val="020B0604020202020204"/>
    <w:charset w:val="00"/>
    <w:notTrueType w:val="false"/>
    <w:sig w:usb0="E0002EFF" w:usb1="C000785B" w:usb2="00000009" w:usb3="00000001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removePersonalInformation/>
  <w:bordersDontSurroundHeader/>
  <w:bordersDontSurroundFooter/>
  <w:hideGrammaticalErrors/>
  <w:proofState w:spelling="clean" w:grammar="clean"/>
  <w:defaultTabStop w:val="72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" w:eastAsia="" w:bidi="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Verdana" w:eastAsia="Verdana" w:hAnsi="Verdana" w:cs="Verdana"/>
      </w:rPr>
    </w:rPrDefault>
    <w:pPrDefault>
      <w:pPr>
        <w:widowControl w:val="off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</w:latentStyles>
  <w:style w:type="paragraph" w:default="1" w:styleId="Normal">
    <w:name w:val="normal"/>
  </w:style>
  <w:style w:type="table" w:default="1" w:styleId="TableNormal">
    <w:name w:val="Table Normal"/>
  </w:style>
  <w:style w:type="paragraph" w:styleId="Heading1">
    <w:name w:val="heading 1"/>
    <w:basedOn w:val="Normal"/>
    <w:next w:val="Normal"/>
    <w:pPr>
      <w:keepNext/>
      <w:pBdr>
        <w:between w:val="nil"/>
        <w:top w:val="nil"/>
        <w:left w:val="nil"/>
        <w:bottom w:val="nil"/>
        <w:right w:val="nil"/>
      </w:pBdr>
      <w:shd w:val="clear" w:color="auto" w:fill="auto"/>
      <w:spacing w:after="60" w:before="240" w:lineRule="auto"/>
    </w:pPr>
    <w:rPr>
      <w:rFonts w:ascii="Arial" w:eastAsia="Arial" w:hAnsi="Arial" w:cs="Arial"/>
      <w:b/>
      <w:smallCaps w:val="off"/>
      <w:sz w:val="32"/>
      <w:szCs w:val="32"/>
    </w:rPr>
  </w:style>
  <w:style w:type="paragraph" w:styleId="Heading2">
    <w:name w:val="heading 2"/>
    <w:basedOn w:val="Normal"/>
    <w:next w:val="Normal"/>
    <w:pPr>
      <w:keepNext/>
      <w:pBdr>
        <w:between w:val="nil"/>
        <w:top w:val="nil"/>
        <w:left w:val="nil"/>
        <w:bottom w:val="nil"/>
        <w:right w:val="nil"/>
      </w:pBdr>
      <w:shd w:val="clear" w:color="auto" w:fill="auto"/>
      <w:spacing w:after="60" w:before="240" w:lineRule="auto"/>
    </w:pPr>
    <w:rPr>
      <w:rFonts w:ascii="Arial" w:eastAsia="Arial" w:hAnsi="Arial" w:cs="Arial"/>
      <w:b/>
      <w:i/>
      <w:smallCaps w:val="off"/>
      <w:sz w:val="28"/>
      <w:szCs w:val="28"/>
    </w:rPr>
  </w:style>
  <w:style w:type="paragraph" w:styleId="Heading3">
    <w:name w:val="heading 3"/>
    <w:basedOn w:val="Normal"/>
    <w:next w:val="Normal"/>
    <w:pPr>
      <w:keepNext/>
      <w:pBdr>
        <w:between w:val="nil"/>
        <w:top w:val="nil"/>
        <w:left w:val="nil"/>
        <w:bottom w:val="nil"/>
        <w:right w:val="nil"/>
      </w:pBdr>
      <w:shd w:val="clear" w:color="auto" w:fill="auto"/>
      <w:spacing w:after="60" w:before="240" w:lineRule="auto"/>
    </w:pPr>
    <w:rPr>
      <w:rFonts w:ascii="Arial" w:eastAsia="Arial" w:hAnsi="Arial" w:cs="Arial"/>
      <w:b/>
      <w:smallCaps w:val="off"/>
      <w:sz w:val="26"/>
      <w:szCs w:val="26"/>
    </w:rPr>
  </w:style>
  <w:style w:type="paragraph" w:styleId="Heading4">
    <w:name w:val="heading 4"/>
    <w:basedOn w:val="Normal"/>
    <w:next w:val="Normal"/>
    <w:pPr>
      <w:keepNext/>
      <w:pBdr>
        <w:between w:val="nil"/>
        <w:top w:val="nil"/>
        <w:left w:val="nil"/>
        <w:bottom w:val="nil"/>
        <w:right w:val="nil"/>
      </w:pBdr>
      <w:shd w:val="clear" w:color="auto" w:fill="auto"/>
      <w:spacing w:after="60" w:before="240" w:lineRule="auto"/>
    </w:pPr>
    <w:rPr>
      <w:b/>
      <w:smallCaps w:val="off"/>
      <w:sz w:val="28"/>
      <w:szCs w:val="28"/>
    </w:rPr>
  </w:style>
  <w:style w:type="paragraph" w:styleId="Heading5">
    <w:name w:val="heading 5"/>
    <w:basedOn w:val="Normal"/>
    <w:next w:val="Normal"/>
    <w:pPr>
      <w:pBdr>
        <w:between w:val="nil"/>
        <w:top w:val="nil"/>
        <w:left w:val="nil"/>
        <w:bottom w:val="nil"/>
        <w:right w:val="nil"/>
      </w:pBdr>
      <w:shd w:val="clear" w:color="auto" w:fill="auto"/>
      <w:spacing w:after="60" w:before="240" w:lineRule="auto"/>
    </w:pPr>
    <w:rPr>
      <w:b/>
      <w:i/>
      <w:smallCaps w:val="off"/>
      <w:sz w:val="26"/>
      <w:szCs w:val="26"/>
    </w:rPr>
  </w:style>
  <w:style w:type="paragraph" w:styleId="Heading6">
    <w:name w:val="heading 6"/>
    <w:basedOn w:val="Normal"/>
    <w:next w:val="Normal"/>
    <w:pPr>
      <w:pBdr>
        <w:between w:val="nil"/>
        <w:top w:val="nil"/>
        <w:left w:val="nil"/>
        <w:bottom w:val="nil"/>
        <w:right w:val="nil"/>
      </w:pBdr>
      <w:shd w:val="clear" w:color="auto" w:fill="auto"/>
      <w:spacing w:after="60" w:before="240" w:lineRule="auto"/>
    </w:pPr>
    <w:rPr>
      <w:b/>
      <w:smallCaps w:val="off"/>
      <w:sz w:val="22"/>
      <w:szCs w:val="22"/>
    </w:rPr>
  </w:style>
  <w:style w:type="paragraph" w:styleId="Title">
    <w:name w:val="Title"/>
    <w:basedOn w:val="Normal"/>
    <w:next w:val="Normal"/>
    <w:pPr>
      <w:jc w:val="center"/>
      <w:pBdr>
        <w:between w:val="nil"/>
        <w:top w:val="nil"/>
        <w:left w:val="nil"/>
        <w:bottom w:val="nil"/>
        <w:right w:val="nil"/>
      </w:pBdr>
      <w:shd w:val="clear" w:color="auto" w:fill="auto"/>
      <w:spacing w:after="60" w:before="240" w:lineRule="auto"/>
    </w:pPr>
    <w:rPr>
      <w:rFonts w:ascii="Arial" w:eastAsia="Arial" w:hAnsi="Arial" w:cs="Arial"/>
      <w:b/>
      <w:smallCaps w:val="off"/>
      <w:sz w:val="32"/>
      <w:szCs w:val="32"/>
    </w:rPr>
  </w:style>
  <w:style w:type="paragraph" w:styleId="Subtitle">
    <w:name w:val="Subtitle"/>
    <w:basedOn w:val="Normal"/>
    <w:next w:val="Normal"/>
    <w:pPr>
      <w:jc w:val="center"/>
      <w:pBdr>
        <w:between w:val="nil"/>
        <w:top w:val="nil"/>
        <w:left w:val="nil"/>
        <w:bottom w:val="nil"/>
        <w:right w:val="nil"/>
      </w:pBdr>
      <w:shd w:val="clear" w:color="auto" w:fill="auto"/>
      <w:spacing w:after="60" w:lineRule="auto"/>
    </w:pPr>
    <w:rPr>
      <w:rFonts w:ascii="Arial" w:eastAsia="Arial" w:hAnsi="Arial" w:cs="Arial"/>
      <w:smallCaps w:val="off"/>
    </w:rPr>
  </w:style>
  <w:style w:type="table" w:customStyle="1" w:styleId="Table1">
    <w:basedOn w:val="TableNormal"/>
    <w:tblPr>
      <w:tblCellMar>
        <w:top w:w="100" w:type="dxa"/>
        <w:left w:w="100" w:type="dxa"/>
        <w:bottom w:w="100" w:type="dxa"/>
        <w:right w:w="100" w:type="dxa"/>
      </w:tblCellMar>
      <w:tblStyleColBandSize w:val="1"/>
      <w:tblStyleRowBandSize w:val="1"/>
    </w:tblPr>
  </w:style>
  <w:style w:type="character" w:default="1" w:styleId="a3">
    <w:name w:val="Default Paragraph Font"/>
    <w:uiPriority w:val="1"/>
    <w:semiHidden/>
    <w:unhideWhenUsed/>
  </w:style>
  <w:style w:type="numbering" w:default="1" w:styleId="a5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</dc:creator>
  <cp:keywords/>
  <dc:description/>
  <cp:lastModifiedBy>JS</cp:lastModifiedBy>
  <cp:revision>1</cp:revision>
  <dcterms:modified xsi:type="dcterms:W3CDTF">2020-10-21T06:37:53Z</dcterms:modified>
  <cp:version>1100.0100.01</cp:version>
</cp:coreProperties>
</file>