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  <w:wordWrap/>
        <w:spacing w:line="240" w:lineRule="auto"/>
        <w:rPr>
          <w:rFonts w:asciiTheme="majorHAnsi" w:eastAsiaTheme="majorHAnsi" w:hAnsiTheme="majorHAnsi"/>
          <w:b/>
          <w:sz w:val="24"/>
          <w:szCs w:val="24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b/>
          <w:sz w:val="24"/>
          <w:szCs w:val="24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b/>
          <w:sz w:val="24"/>
          <w:szCs w:val="24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b/>
          <w:sz w:val="24"/>
          <w:szCs w:val="24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b/>
          <w:sz w:val="24"/>
          <w:szCs w:val="24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b/>
          <w:sz w:val="24"/>
          <w:szCs w:val="24"/>
          <w:shd w:val="clear" w:color="auto" w:fill="auto"/>
        </w:rPr>
      </w:pPr>
    </w:p>
    <w:tbl>
      <w:tblPr>
        <w:tblStyle w:val="affc"/>
        <w:tblW w:w="0" w:type="auto"/>
        <w:tblBorders>
          <w:top w:val="double" w:sz="18" w:space="0" w:color="70AD47" w:themeColor="accent6"/>
          <w:left w:val="none"/>
          <w:bottom w:val="double" w:sz="18" w:space="0" w:color="70AD47" w:themeColor="accent6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9836"/>
      </w:tblGrid>
      <w:tr>
        <w:trPr>
          <w:trHeight w:val="1247" w:hRule="atLeast"/>
        </w:trPr>
        <w:tc>
          <w:tcPr>
            <w:tcW w:w="9836" w:type="dxa"/>
            <w:vAlign w:val="center"/>
          </w:tcPr>
          <w:p>
            <w:pPr>
              <w:pStyle w:val="a4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="HY견고딕" w:eastAsia="HY견고딕" w:hAnsiTheme="majorHAnsi"/>
                <w:bCs/>
                <w:sz w:val="56"/>
                <w:szCs w:val="56"/>
                <w:shd w:val="clear" w:color="auto" w:fill="auto"/>
              </w:rPr>
            </w:pPr>
            <w:r>
              <w:rPr>
                <w:rFonts w:ascii="HY견고딕" w:eastAsia="HY견고딕" w:hAnsi="바탕" w:cs="바탕" w:hint="eastAsia"/>
                <w:bCs/>
                <w:sz w:val="56"/>
                <w:szCs w:val="56"/>
                <w:shd w:val="clear" w:color="auto" w:fill="auto"/>
              </w:rPr>
              <w:t>제안요청서</w:t>
            </w:r>
          </w:p>
        </w:tc>
      </w:tr>
    </w:tbl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tbl>
      <w:tblPr>
        <w:tblOverlap w:val="never"/>
        <w:tblW w:w="958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85" w:type="dxa"/>
          <w:left w:w="28" w:type="dxa"/>
          <w:bottom w:w="85" w:type="dxa"/>
          <w:right w:w="28" w:type="dxa"/>
        </w:tblCellMar>
      </w:tblPr>
      <w:tblGrid>
        <w:gridCol w:w="1640"/>
        <w:gridCol w:w="7942"/>
      </w:tblGrid>
      <w:tr>
        <w:trPr>
          <w:trHeight w:val="340" w:hRule="atLeast"/>
        </w:trPr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4"/>
              <w:wordWrap/>
              <w:jc w:val="center"/>
              <w:tabs>
                <w:tab w:val="left" w:pos="9043" w:leader="middleDot"/>
              </w:tabs>
              <w:spacing w:before="100" w:beforeAutospacing="1" w:line="240" w:lineRule="auto"/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>사업명</w:t>
            </w:r>
          </w:p>
        </w:tc>
        <w:tc>
          <w:tcPr>
            <w:tcW w:w="7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4"/>
              <w:wordWrap/>
              <w:jc w:val="center"/>
              <w:tabs>
                <w:tab w:val="left" w:pos="9043" w:leader="middleDot"/>
              </w:tabs>
              <w:spacing w:line="240" w:lineRule="auto"/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</w:pPr>
            <w:bookmarkStart w:id="1" w:name="_Hlk159923145"/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>I</w:t>
            </w:r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>nflea</w:t>
            </w:r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>rn</w:t>
            </w:r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>클론 프로젝트</w:t>
            </w:r>
            <w:bookmarkEnd w:id="1"/>
          </w:p>
        </w:tc>
      </w:tr>
      <w:tr>
        <w:trPr>
          <w:trHeight w:val="340" w:hRule="atLeast"/>
        </w:trPr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4"/>
              <w:wordWrap/>
              <w:jc w:val="center"/>
              <w:tabs>
                <w:tab w:val="left" w:pos="9043" w:leader="middleDot"/>
              </w:tabs>
              <w:spacing w:before="100" w:beforeAutospacing="1" w:line="240" w:lineRule="auto"/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>주관기관</w:t>
            </w:r>
          </w:p>
        </w:tc>
        <w:tc>
          <w:tcPr>
            <w:tcW w:w="79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a4"/>
              <w:wordWrap/>
              <w:jc w:val="center"/>
              <w:tabs>
                <w:tab w:val="left" w:pos="2999"/>
              </w:tabs>
              <w:spacing w:line="240" w:lineRule="auto"/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>풀스텍</w:t>
            </w:r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 xml:space="preserve">4기 </w:t>
            </w:r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>B</w:t>
            </w:r>
            <w:r>
              <w:rPr>
                <w:rFonts w:asciiTheme="majorHAnsi" w:eastAsiaTheme="majorHAnsi" w:hAnsiTheme="majorHAnsi"/>
                <w:b/>
                <w:bCs/>
                <w:shd w:val="clear" w:color="auto" w:fill="auto"/>
              </w:rPr>
              <w:t>조</w:t>
            </w:r>
          </w:p>
        </w:tc>
      </w:tr>
    </w:tbl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wordWrap/>
        <w:jc w:val="center"/>
        <w:tabs>
          <w:tab w:val="left" w:pos="2999"/>
        </w:tabs>
        <w:spacing w:line="240" w:lineRule="auto"/>
        <w:rPr>
          <w:rFonts w:asciiTheme="majorHAnsi" w:eastAsiaTheme="majorHAnsi" w:hAnsiTheme="majorHAnsi"/>
          <w:b/>
          <w:bCs/>
          <w:shd w:val="clear" w:color="auto" w:fill="auto"/>
        </w:rPr>
      </w:pPr>
      <w:r>
        <w:rPr>
          <w:rFonts w:asciiTheme="majorHAnsi" w:eastAsiaTheme="majorHAnsi" w:hAnsiTheme="majorHAnsi"/>
          <w:b/>
          <w:bCs/>
          <w:sz w:val="40"/>
          <w:shd w:val="clear" w:color="auto" w:fill="auto"/>
          <w:spacing w:val="16"/>
        </w:rPr>
        <w:t>2024. 02.</w:t>
      </w:r>
      <w:r>
        <w:rPr>
          <w:rFonts w:asciiTheme="majorHAnsi" w:eastAsiaTheme="majorHAnsi" w:hAnsiTheme="majorHAnsi"/>
          <w:b/>
          <w:bCs/>
          <w:sz w:val="40"/>
          <w:shd w:val="clear" w:color="auto" w:fill="auto"/>
          <w:spacing w:val="16"/>
        </w:rPr>
        <w:t xml:space="preserve"> 27</w:t>
      </w:r>
    </w:p>
    <w:p>
      <w:pPr>
        <w:rPr>
          <w:rFonts w:ascii="HY견고딕" w:eastAsia="HY견고딕" w:hAnsiTheme="majorHAnsi"/>
          <w:sz w:val="40"/>
          <w:szCs w:val="14"/>
        </w:rPr>
      </w:pPr>
      <w:r>
        <w:rPr>
          <w:rFonts w:ascii="HY견고딕" w:eastAsia="HY견고딕" w:hAnsiTheme="majorHAnsi"/>
          <w:sz w:val="40"/>
          <w:szCs w:val="14"/>
        </w:rPr>
        <w:br w:type="page"/>
      </w:r>
    </w:p>
    <w:p>
      <w:pPr>
        <w:pStyle w:val="1"/>
        <w:wordWrap/>
        <w:jc w:val="center"/>
        <w:spacing w:line="240" w:lineRule="auto"/>
        <w:rPr>
          <w:rFonts w:ascii="HY견고딕" w:eastAsia="HY견고딕" w:hAnsiTheme="majorHAnsi"/>
          <w:sz w:val="12"/>
          <w:szCs w:val="14"/>
          <w:shd w:val="clear" w:color="auto" w:fill="auto"/>
        </w:rPr>
      </w:pPr>
      <w:r>
        <w:rPr>
          <w:rFonts w:ascii="HY견고딕" w:eastAsia="HY견고딕" w:hAnsiTheme="majorHAnsi"/>
          <w:sz w:val="40"/>
          <w:szCs w:val="14"/>
          <w:shd w:val="clear" w:color="auto" w:fill="auto"/>
        </w:rPr>
        <w:t>- 목       차 -</w:t>
      </w:r>
    </w:p>
    <w:p>
      <w:pPr>
        <w:pStyle w:val="14"/>
        <w:wordWrap/>
        <w:jc w:val="center"/>
        <w:spacing w:line="240" w:lineRule="auto"/>
        <w:rPr>
          <w:rFonts w:asciiTheme="majorHAnsi" w:eastAsiaTheme="majorHAnsi" w:hAnsiTheme="majorHAnsi"/>
          <w:sz w:val="16"/>
          <w:szCs w:val="2"/>
        </w:rPr>
      </w:pP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2"/>
          <w:shd w:val="clear" w:color="auto" w:fill="auto"/>
        </w:rPr>
        <w:t xml:space="preserve">  Ⅰ. 사업안내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1. 사업개요</w:t>
      </w:r>
      <w:r>
        <w:rPr>
          <w:rFonts w:asciiTheme="majorHAnsi" w:eastAsiaTheme="majorHAnsi" w:hAnsiTheme="majorHAnsi"/>
          <w:shd w:val="clear" w:color="auto" w:fill="auto"/>
        </w:rPr>
        <w:tab/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 1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2. 사업범위</w:t>
      </w:r>
      <w:r>
        <w:rPr>
          <w:rFonts w:asciiTheme="majorHAnsi" w:eastAsiaTheme="majorHAnsi" w:hAnsiTheme="majorHAnsi"/>
          <w:shd w:val="clear" w:color="auto" w:fill="auto"/>
        </w:rPr>
        <w:tab/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 1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z w:val="28"/>
          <w:shd w:val="clear" w:color="auto" w:fill="auto"/>
        </w:rPr>
      </w:pP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2"/>
          <w:shd w:val="clear" w:color="auto" w:fill="auto"/>
        </w:rPr>
        <w:t xml:space="preserve">  Ⅱ. 추진목적 및 기대효과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1. 추진목적</w:t>
      </w:r>
      <w:r>
        <w:rPr>
          <w:rFonts w:asciiTheme="majorHAnsi" w:eastAsiaTheme="majorHAnsi" w:hAnsiTheme="majorHAnsi"/>
          <w:shd w:val="clear" w:color="auto" w:fill="auto"/>
        </w:rPr>
        <w:tab/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2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2. 추진방향</w:t>
      </w:r>
      <w:r>
        <w:rPr>
          <w:rFonts w:asciiTheme="majorHAnsi" w:eastAsiaTheme="majorHAnsi" w:hAnsiTheme="majorHAnsi"/>
          <w:shd w:val="clear" w:color="auto" w:fill="auto"/>
        </w:rPr>
        <w:tab/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2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3. 기대효과</w:t>
      </w:r>
      <w:r>
        <w:rPr>
          <w:rFonts w:asciiTheme="majorHAnsi" w:eastAsiaTheme="majorHAnsi" w:hAnsiTheme="majorHAnsi"/>
          <w:shd w:val="clear" w:color="auto" w:fill="auto"/>
        </w:rPr>
        <w:tab/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2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 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2"/>
          <w:shd w:val="clear" w:color="auto" w:fill="auto"/>
        </w:rPr>
        <w:t xml:space="preserve">  Ⅲ. 사업추진 방안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1. 추진목표</w:t>
      </w:r>
      <w:r>
        <w:rPr>
          <w:rFonts w:asciiTheme="majorHAnsi" w:eastAsiaTheme="majorHAnsi" w:hAnsiTheme="majorHAnsi"/>
          <w:shd w:val="clear" w:color="auto" w:fill="auto"/>
        </w:rPr>
        <w:tab/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3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2. 추진체계</w:t>
      </w:r>
      <w:r>
        <w:rPr>
          <w:rFonts w:asciiTheme="majorHAnsi" w:eastAsiaTheme="majorHAnsi" w:hAnsiTheme="majorHAnsi"/>
          <w:shd w:val="clear" w:color="auto" w:fill="auto"/>
        </w:rPr>
        <w:tab/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3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3. 추진일정</w:t>
      </w:r>
      <w:r>
        <w:rPr>
          <w:rFonts w:asciiTheme="majorHAnsi" w:eastAsiaTheme="majorHAnsi" w:hAnsiTheme="majorHAnsi"/>
          <w:shd w:val="clear" w:color="auto" w:fill="auto"/>
        </w:rPr>
        <w:tab/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3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4. 추진방안</w:t>
      </w:r>
      <w:r>
        <w:rPr>
          <w:rFonts w:asciiTheme="majorHAnsi" w:eastAsiaTheme="majorHAnsi" w:hAnsiTheme="majorHAnsi"/>
          <w:shd w:val="clear" w:color="auto" w:fill="auto"/>
        </w:rPr>
        <w:tab/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4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z w:val="28"/>
          <w:shd w:val="clear" w:color="auto" w:fill="auto"/>
        </w:rPr>
      </w:pP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2"/>
          <w:shd w:val="clear" w:color="auto" w:fill="auto"/>
        </w:rPr>
        <w:t xml:space="preserve">  Ⅳ. 과업수행 일반지침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1. 일반사항</w:t>
      </w:r>
      <w:r>
        <w:rPr>
          <w:rFonts w:asciiTheme="majorHAnsi" w:eastAsiaTheme="majorHAnsi" w:hAnsiTheme="majorHAnsi"/>
          <w:shd w:val="clear" w:color="auto" w:fill="auto"/>
        </w:rPr>
        <w:tab/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4 </w:t>
      </w:r>
    </w:p>
    <w:p>
      <w:pPr>
        <w:pStyle w:val="a4"/>
        <w:ind w:firstLineChars="200" w:firstLine="520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>2. 기타 사항</w:t>
      </w:r>
      <w:r>
        <w:rPr>
          <w:rFonts w:asciiTheme="majorHAnsi" w:eastAsiaTheme="majorHAnsi" w:hAnsiTheme="majorHAnsi"/>
          <w:shd w:val="clear" w:color="auto" w:fill="auto"/>
        </w:rPr>
        <w:tab/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11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2"/>
          <w:shd w:val="clear" w:color="auto" w:fill="auto"/>
        </w:rPr>
        <w:t xml:space="preserve">  Ⅴ. 공정보고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1. 일반사항</w:t>
      </w:r>
      <w:r>
        <w:rPr>
          <w:rFonts w:asciiTheme="majorHAnsi" w:eastAsiaTheme="majorHAnsi" w:hAnsiTheme="majorHAnsi"/>
          <w:shd w:val="clear" w:color="auto" w:fill="auto"/>
        </w:rPr>
        <w:tab/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12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2"/>
          <w:shd w:val="clear" w:color="auto" w:fill="auto"/>
        </w:rPr>
        <w:t xml:space="preserve">  Ⅵ. 제안요청 내용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1. 과업범위</w:t>
      </w:r>
      <w:r>
        <w:rPr>
          <w:rFonts w:asciiTheme="majorHAnsi" w:eastAsiaTheme="majorHAnsi" w:hAnsiTheme="majorHAnsi"/>
          <w:shd w:val="clear" w:color="auto" w:fill="auto"/>
        </w:rPr>
        <w:tab/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13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2. 과업수행조건</w:t>
      </w:r>
      <w:r>
        <w:rPr>
          <w:rFonts w:asciiTheme="majorHAnsi" w:eastAsiaTheme="majorHAnsi" w:hAnsiTheme="majorHAnsi"/>
          <w:shd w:val="clear" w:color="auto" w:fill="auto"/>
        </w:rPr>
        <w:tab/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14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b/>
          <w:sz w:val="32"/>
          <w:shd w:val="clear" w:color="auto" w:fill="auto"/>
        </w:rPr>
      </w:pPr>
      <w:r>
        <w:rPr>
          <w:rFonts w:asciiTheme="majorHAnsi" w:eastAsiaTheme="majorHAnsi" w:hAnsiTheme="majorHAnsi"/>
          <w:b/>
          <w:sz w:val="32"/>
          <w:shd w:val="clear" w:color="auto" w:fill="auto"/>
        </w:rPr>
        <w:t xml:space="preserve">  Ⅶ. 제안서 작성기준</w:t>
      </w:r>
    </w:p>
    <w:p>
      <w:pPr>
        <w:pStyle w:val="a4"/>
        <w:tabs>
          <w:tab w:val="right" w:pos="9200" w:leader="middleDot"/>
        </w:tabs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1. 제안서 작성방법</w:t>
      </w:r>
      <w:r>
        <w:rPr>
          <w:rFonts w:asciiTheme="majorHAnsi" w:eastAsiaTheme="majorHAnsi" w:hAnsiTheme="majorHAnsi"/>
          <w:shd w:val="clear" w:color="auto" w:fill="auto"/>
        </w:rPr>
        <w:tab/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58</w:t>
      </w:r>
    </w:p>
    <w:tbl>
      <w:tblPr>
        <w:tblOverlap w:val="never"/>
        <w:tblW w:w="2647" w:type="dxa"/>
        <w:tblInd w:w="28" w:type="dxa"/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8"/>
        <w:gridCol w:w="113"/>
        <w:gridCol w:w="1946"/>
      </w:tblGrid>
      <w:tr>
        <w:trPr>
          <w:trHeight w:val="626" w:hRule="atLeast"/>
        </w:trPr>
        <w:tc>
          <w:tcPr>
            <w:tcW w:w="588" w:type="dxa"/>
            <w:shd w:val="clear" w:color="auto" w:fill="92D050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="HY견고딕" w:eastAsia="HY견고딕" w:hAnsiTheme="majorHAnsi"/>
                <w:shd w:val="clear" w:color="auto" w:fill="auto"/>
              </w:rPr>
            </w:pPr>
            <w:r>
              <w:rPr>
                <w:rFonts w:ascii="HY견고딕" w:eastAsia="HY견고딕" w:hAnsiTheme="majorHAnsi"/>
                <w:b/>
                <w:color w:val="FFFFFF"/>
                <w:sz w:val="40"/>
                <w:shd w:val="clear" w:color="auto" w:fill="auto"/>
                <w:spacing w:val="36"/>
              </w:rPr>
              <w:t>Ⅰ</w:t>
            </w:r>
          </w:p>
        </w:tc>
        <w:tc>
          <w:tcPr>
            <w:tcW w:w="113" w:type="dxa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="HY견고딕" w:eastAsia="HY견고딕" w:hAnsiTheme="majorHAnsi"/>
                <w:b/>
                <w:color w:val="FFFFFF"/>
                <w:sz w:val="40"/>
                <w:shd w:val="clear" w:color="auto" w:fill="auto"/>
                <w:spacing w:val="36"/>
              </w:rPr>
            </w:pPr>
          </w:p>
        </w:tc>
        <w:tc>
          <w:tcPr>
            <w:tcW w:w="1946" w:type="dxa"/>
            <w:vAlign w:val="center"/>
          </w:tcPr>
          <w:p>
            <w:pPr>
              <w:pStyle w:val="1"/>
              <w:ind w:left="60" w:right="60"/>
              <w:wordWrap/>
              <w:jc w:val="center"/>
              <w:spacing w:line="240" w:lineRule="auto"/>
              <w:rPr>
                <w:rFonts w:ascii="HY견고딕" w:eastAsia="HY견고딕" w:hAnsiTheme="majorHAnsi"/>
                <w:shd w:val="clear" w:color="auto" w:fill="auto"/>
              </w:rPr>
            </w:pPr>
            <w:r>
              <w:rPr>
                <w:rFonts w:ascii="HY견고딕" w:eastAsia="HY견고딕" w:hAnsiTheme="majorHAnsi"/>
                <w:sz w:val="40"/>
                <w:shd w:val="clear" w:color="auto" w:fill="auto"/>
              </w:rPr>
              <w:t>사업안내</w:t>
            </w:r>
          </w:p>
        </w:tc>
      </w:tr>
    </w:tbl>
    <w:p>
      <w:pPr>
        <w:pStyle w:val="11"/>
        <w:ind w:left="0"/>
        <w:snapToGrid/>
        <w:jc w:val="both"/>
        <w:spacing w:before="200"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w w:val="100"/>
          <w:sz w:val="30"/>
        </w:rPr>
        <w:t>1. 사업개요</w:t>
      </w:r>
    </w:p>
    <w:p>
      <w:pPr>
        <w:pStyle w:val="a4"/>
        <w:ind w:left="669" w:hanging="669"/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가. 사 업 </w:t>
      </w:r>
      <w:r>
        <w:rPr>
          <w:rFonts w:asciiTheme="majorHAnsi" w:eastAsiaTheme="majorHAnsi" w:hAnsiTheme="majorHAnsi"/>
          <w:sz w:val="26"/>
          <w:shd w:val="clear" w:color="auto" w:fill="auto"/>
        </w:rPr>
        <w:t>명 :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Inflearn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클론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프로젝트</w:t>
      </w:r>
    </w:p>
    <w:p>
      <w:pPr>
        <w:pStyle w:val="a4"/>
        <w:ind w:left="669" w:hanging="669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</w:t>
      </w:r>
      <w:r>
        <w:rPr>
          <w:rFonts w:asciiTheme="majorHAnsi" w:eastAsiaTheme="majorHAnsi" w:hAnsiTheme="majorHAnsi"/>
          <w:sz w:val="26"/>
          <w:shd w:val="clear" w:color="auto" w:fill="auto"/>
        </w:rPr>
        <w:t>나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. </w:t>
      </w:r>
      <w:r>
        <w:rPr>
          <w:rFonts w:asciiTheme="majorHAnsi" w:eastAsiaTheme="majorHAnsi" w:hAnsiTheme="majorHAnsi"/>
          <w:sz w:val="26"/>
          <w:shd w:val="clear" w:color="auto" w:fill="auto"/>
        </w:rPr>
        <w:t>사업기간 :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계약일로부터</w:t>
      </w:r>
      <w:r>
        <w:rPr>
          <w:rFonts w:asciiTheme="majorHAnsi" w:eastAsiaTheme="majorHAnsi" w:hAnsiTheme="majorHAnsi"/>
          <w:color w:val="FF0000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5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일 이내 </w:t>
      </w:r>
      <w:r>
        <w:rPr>
          <w:rFonts w:asciiTheme="majorHAnsi" w:eastAsiaTheme="majorHAnsi" w:hAnsiTheme="majorHAnsi"/>
          <w:sz w:val="26"/>
          <w:shd w:val="clear" w:color="auto" w:fill="auto"/>
        </w:rPr>
        <w:t>완료</w:t>
      </w:r>
    </w:p>
    <w:p>
      <w:pPr>
        <w:pStyle w:val="a4"/>
        <w:ind w:left="669" w:hanging="669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다.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목적</w:t>
      </w:r>
    </w:p>
    <w:p>
      <w:pPr>
        <w:pStyle w:val="a4"/>
        <w:ind w:left="780" w:hangingChars="300" w:hanging="780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    </w:t>
      </w:r>
      <w:r>
        <w:rPr>
          <w:rFonts w:asciiTheme="majorHAnsi" w:eastAsiaTheme="majorHAnsi" w:hAnsiTheme="majorHAnsi"/>
          <w:sz w:val="26"/>
          <w:shd w:val="clear" w:color="auto" w:fill="auto"/>
        </w:rPr>
        <w:t>I</w:t>
      </w:r>
      <w:r>
        <w:rPr>
          <w:rFonts w:asciiTheme="majorHAnsi" w:eastAsiaTheme="majorHAnsi" w:hAnsiTheme="majorHAnsi"/>
          <w:sz w:val="26"/>
          <w:shd w:val="clear" w:color="auto" w:fill="auto"/>
        </w:rPr>
        <w:t>nflearn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사이트 클론 프로젝트를 진행하여,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현재 성공적으로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운영중인 시스템</w:t>
      </w:r>
      <w:r>
        <w:rPr>
          <w:rFonts w:asciiTheme="majorHAnsi" w:eastAsiaTheme="majorHAnsi" w:hAnsiTheme="majorHAnsi"/>
          <w:sz w:val="26"/>
          <w:shd w:val="clear" w:color="auto" w:fill="auto"/>
        </w:rPr>
        <w:t>을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직접 구축해보고자 함.</w:t>
      </w:r>
    </w:p>
    <w:p>
      <w:pPr>
        <w:pStyle w:val="a4"/>
        <w:ind w:left="669" w:hanging="669"/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</w:t>
      </w:r>
      <w:r>
        <w:rPr>
          <w:rFonts w:asciiTheme="majorHAnsi" w:eastAsiaTheme="majorHAnsi" w:hAnsiTheme="majorHAnsi"/>
          <w:sz w:val="26"/>
          <w:shd w:val="clear" w:color="auto" w:fill="auto"/>
        </w:rPr>
        <w:t>라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. 사 업 </w:t>
      </w:r>
      <w:r>
        <w:rPr>
          <w:rFonts w:asciiTheme="majorHAnsi" w:eastAsiaTheme="majorHAnsi" w:hAnsiTheme="majorHAnsi"/>
          <w:sz w:val="26"/>
          <w:shd w:val="clear" w:color="auto" w:fill="auto"/>
        </w:rPr>
        <w:t>비 :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무상</w:t>
      </w:r>
    </w:p>
    <w:p>
      <w:pPr>
        <w:pStyle w:val="a4"/>
        <w:ind w:left="669" w:hanging="669"/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</w:t>
      </w:r>
      <w:r>
        <w:rPr>
          <w:rFonts w:asciiTheme="majorHAnsi" w:eastAsiaTheme="majorHAnsi" w:hAnsiTheme="majorHAnsi"/>
          <w:sz w:val="26"/>
          <w:shd w:val="clear" w:color="auto" w:fill="auto"/>
        </w:rPr>
        <w:t>마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. </w:t>
      </w:r>
      <w:r>
        <w:rPr>
          <w:rFonts w:asciiTheme="majorHAnsi" w:eastAsiaTheme="majorHAnsi" w:hAnsiTheme="majorHAnsi"/>
          <w:sz w:val="26"/>
          <w:shd w:val="clear" w:color="auto" w:fill="auto"/>
        </w:rPr>
        <w:t>계약방법 :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제한경쟁입찰(협상에 의한 계약)</w:t>
      </w:r>
    </w:p>
    <w:p>
      <w:pPr>
        <w:pStyle w:val="21"/>
        <w:ind w:left="818" w:hanging="818"/>
        <w:wordWrap/>
        <w:jc w:val="left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</w:t>
      </w:r>
      <w:r>
        <w:rPr>
          <w:rFonts w:asciiTheme="majorHAnsi" w:eastAsiaTheme="majorHAnsi" w:hAnsiTheme="majorHAnsi"/>
          <w:sz w:val="20"/>
        </w:rPr>
        <w:t>※ 본 사업은「소프트웨어 사업 관리감독에 관한 일반기준」(과학기술정보통신부고시) 제6조    규정에 의거한‘소프트웨어 개발사업의 적정 사업기간 산정 기준에 따른 사업’임</w:t>
      </w:r>
    </w:p>
    <w:p>
      <w:pPr>
        <w:pStyle w:val="21"/>
        <w:ind w:left="821" w:hanging="821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</w:t>
      </w:r>
      <w:r>
        <w:rPr>
          <w:rFonts w:asciiTheme="majorHAnsi" w:eastAsiaTheme="majorHAnsi" w:hAnsiTheme="majorHAnsi"/>
          <w:sz w:val="20"/>
        </w:rPr>
        <w:t xml:space="preserve">※ </w:t>
      </w:r>
      <w:r>
        <w:rPr>
          <w:rFonts w:asciiTheme="majorHAnsi" w:eastAsiaTheme="majorHAnsi" w:hAnsiTheme="majorHAnsi"/>
          <w:sz w:val="20"/>
          <w:spacing w:val="-1"/>
        </w:rPr>
        <w:t>본 사업은「소프트웨어 진흥법」에 의한</w:t>
      </w:r>
      <w:r>
        <w:rPr>
          <w:rFonts w:asciiTheme="majorHAnsi" w:eastAsiaTheme="majorHAnsi" w:hAnsiTheme="majorHAnsi"/>
          <w:sz w:val="20"/>
          <w:spacing w:val="-3"/>
        </w:rPr>
        <w:t xml:space="preserve">「중소 소프트웨어사업자의 사업 참여지원에 관한 지침」 </w:t>
      </w:r>
      <w:r>
        <w:rPr>
          <w:rFonts w:asciiTheme="majorHAnsi" w:eastAsiaTheme="majorHAnsi" w:hAnsiTheme="majorHAnsi"/>
          <w:sz w:val="20"/>
          <w:spacing w:val="-1"/>
        </w:rPr>
        <w:t>(과학기술정보통신부고시 제2021-30호)이 적용되는 사업으로 대기업은 입찰에 참여할 수 없음</w:t>
      </w:r>
    </w:p>
    <w:p>
      <w:pPr>
        <w:pStyle w:val="21"/>
        <w:ind w:left="694" w:hanging="694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20"/>
          <w:spacing w:val="-1"/>
        </w:rPr>
        <w:t xml:space="preserve">        (대기업에 하도급 또는 대기업 직원의 인력파견 형태로도 참여 불가)</w:t>
      </w:r>
    </w:p>
    <w:p>
      <w:pPr>
        <w:pStyle w:val="21"/>
        <w:ind w:left="694" w:hanging="694"/>
        <w:spacing w:line="240" w:lineRule="auto"/>
        <w:rPr>
          <w:rFonts w:asciiTheme="majorHAnsi" w:eastAsiaTheme="majorHAnsi" w:hAnsiTheme="majorHAnsi"/>
          <w:sz w:val="20"/>
          <w:spacing w:val="-1"/>
        </w:rPr>
      </w:pPr>
    </w:p>
    <w:p>
      <w:pPr>
        <w:pStyle w:val="21"/>
        <w:ind w:left="694" w:hanging="694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sz w:val="30"/>
        </w:rPr>
        <w:t>2. 사업범위</w:t>
      </w:r>
    </w:p>
    <w:p>
      <w:pPr>
        <w:pStyle w:val="a4"/>
        <w:ind w:left="669" w:hanging="669"/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가.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기존 </w:t>
      </w:r>
      <w:r>
        <w:rPr>
          <w:rFonts w:asciiTheme="majorHAnsi" w:eastAsiaTheme="majorHAnsi" w:hAnsiTheme="majorHAnsi"/>
          <w:sz w:val="26"/>
          <w:shd w:val="clear" w:color="auto" w:fill="auto"/>
        </w:rPr>
        <w:t>Inflearn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시스템 </w:t>
      </w:r>
      <w:r>
        <w:rPr>
          <w:rFonts w:asciiTheme="majorHAnsi" w:eastAsiaTheme="majorHAnsi" w:hAnsiTheme="majorHAnsi"/>
          <w:sz w:val="26"/>
          <w:shd w:val="clear" w:color="auto" w:fill="auto"/>
        </w:rPr>
        <w:t>재구축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(</w:t>
      </w:r>
      <w:r>
        <w:rPr>
          <w:rFonts w:asciiTheme="majorHAnsi" w:eastAsiaTheme="majorHAnsi" w:hAnsiTheme="majorHAnsi"/>
          <w:sz w:val="26"/>
          <w:shd w:val="clear" w:color="auto" w:fill="auto"/>
        </w:rPr>
        <w:t>특정 메뉴에 한해 해당)</w:t>
      </w:r>
    </w:p>
    <w:p>
      <w:pPr>
        <w:pStyle w:val="a4"/>
        <w:ind w:left="669" w:hanging="669"/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나. 주요 과업범위</w:t>
      </w:r>
    </w:p>
    <w:p>
      <w:pPr>
        <w:pStyle w:val="a4"/>
        <w:ind w:left="787" w:hanging="787"/>
        <w:spacing w:line="240" w:lineRule="auto"/>
        <w:rPr>
          <w:rFonts w:asciiTheme="majorHAnsi" w:eastAsiaTheme="majorHAnsi" w:hAnsiTheme="majorHAnsi"/>
          <w:sz w:val="26"/>
          <w:shd w:val="clear" w:color="auto" w:fill="auto"/>
          <w:spacing w:val="-1"/>
        </w:rPr>
      </w:pP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  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  - 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>I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>nflearn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>메인을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 포함한 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>3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개의 메뉴 전면 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>재구축</w:t>
      </w:r>
    </w:p>
    <w:p>
      <w:pPr>
        <w:pStyle w:val="a4"/>
        <w:ind w:left="754"/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="바탕" w:eastAsia="바탕" w:hAnsi="바탕" w:cs="바탕" w:hint="eastAsia"/>
          <w:sz w:val="26"/>
          <w:shd w:val="clear" w:color="auto" w:fill="auto"/>
          <w:spacing w:val="-1"/>
        </w:rPr>
        <w:t>◦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메인화면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및 강의 상세 페이지</w:t>
      </w:r>
    </w:p>
    <w:p>
      <w:pPr>
        <w:pStyle w:val="a4"/>
        <w:ind w:left="754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="바탕" w:eastAsia="바탕" w:hAnsi="바탕" w:cs="바탕" w:hint="eastAsia"/>
          <w:sz w:val="26"/>
          <w:shd w:val="clear" w:color="auto" w:fill="auto"/>
          <w:spacing w:val="-1"/>
        </w:rPr>
        <w:t>◦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회원가입 및 로그인 </w:t>
      </w:r>
      <w:r>
        <w:rPr>
          <w:rFonts w:asciiTheme="majorHAnsi" w:eastAsiaTheme="majorHAnsi" w:hAnsiTheme="majorHAnsi"/>
          <w:sz w:val="26"/>
          <w:shd w:val="clear" w:color="auto" w:fill="auto"/>
        </w:rPr>
        <w:t>(</w:t>
      </w:r>
      <w:r>
        <w:rPr>
          <w:rFonts w:asciiTheme="majorHAnsi" w:eastAsiaTheme="majorHAnsi" w:hAnsiTheme="majorHAnsi"/>
          <w:sz w:val="26"/>
          <w:shd w:val="clear" w:color="auto" w:fill="auto"/>
        </w:rPr>
        <w:t>비밀번호 찾기 포함)</w:t>
      </w:r>
    </w:p>
    <w:p>
      <w:pPr>
        <w:pStyle w:val="a4"/>
        <w:ind w:left="440" w:firstLine="314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="바탕" w:eastAsia="바탕" w:hAnsi="바탕" w:cs="바탕" w:hint="eastAsia"/>
          <w:sz w:val="26"/>
          <w:shd w:val="clear" w:color="auto" w:fill="auto"/>
          <w:spacing w:val="-1"/>
        </w:rPr>
        <w:t>◦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멘토링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&gt; </w:t>
      </w:r>
      <w:r>
        <w:rPr>
          <w:rFonts w:asciiTheme="majorHAnsi" w:eastAsiaTheme="majorHAnsi" w:hAnsiTheme="majorHAnsi"/>
          <w:sz w:val="26"/>
          <w:shd w:val="clear" w:color="auto" w:fill="auto"/>
        </w:rPr>
        <w:t>멘토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지원하기, </w:t>
      </w:r>
      <w:r>
        <w:rPr>
          <w:rFonts w:asciiTheme="majorHAnsi" w:eastAsiaTheme="majorHAnsi" w:hAnsiTheme="majorHAnsi"/>
          <w:sz w:val="26"/>
          <w:shd w:val="clear" w:color="auto" w:fill="auto"/>
        </w:rPr>
        <w:t>멘토링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후기 보기</w:t>
      </w:r>
    </w:p>
    <w:p>
      <w:pPr>
        <w:pStyle w:val="a4"/>
        <w:ind w:left="440" w:firstLine="314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="바탕" w:eastAsia="바탕" w:hAnsi="바탕" w:cs="바탕" w:hint="eastAsia"/>
          <w:sz w:val="26"/>
          <w:shd w:val="clear" w:color="auto" w:fill="auto"/>
          <w:spacing w:val="-1"/>
        </w:rPr>
        <w:t>◦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커뮤니티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&gt; </w:t>
      </w:r>
      <w:r>
        <w:rPr>
          <w:rFonts w:asciiTheme="majorHAnsi" w:eastAsiaTheme="majorHAnsi" w:hAnsiTheme="majorHAnsi"/>
          <w:sz w:val="26"/>
          <w:shd w:val="clear" w:color="auto" w:fill="auto"/>
        </w:rPr>
        <w:t>질문</w:t>
      </w:r>
      <w:r>
        <w:rPr>
          <w:rFonts w:asciiTheme="majorHAnsi" w:eastAsiaTheme="majorHAnsi" w:hAnsiTheme="majorHAnsi"/>
          <w:sz w:val="26"/>
          <w:shd w:val="clear" w:color="auto" w:fill="auto"/>
        </w:rPr>
        <w:t>&amp;</w:t>
      </w:r>
      <w:r>
        <w:rPr>
          <w:rFonts w:asciiTheme="majorHAnsi" w:eastAsiaTheme="majorHAnsi" w:hAnsiTheme="majorHAnsi"/>
          <w:sz w:val="26"/>
          <w:shd w:val="clear" w:color="auto" w:fill="auto"/>
        </w:rPr>
        <w:t>답변,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수강평</w:t>
      </w:r>
      <w:r>
        <w:rPr>
          <w:rFonts w:asciiTheme="majorHAnsi" w:eastAsiaTheme="majorHAnsi" w:hAnsiTheme="majorHAnsi"/>
          <w:sz w:val="26"/>
          <w:shd w:val="clear" w:color="auto" w:fill="auto"/>
        </w:rPr>
        <w:t>,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멘토링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후기</w:t>
      </w:r>
    </w:p>
    <w:p>
      <w:pPr>
        <w:pStyle w:val="a4"/>
        <w:ind w:leftChars="100" w:left="220" w:firstLineChars="100" w:firstLine="258"/>
        <w:spacing w:line="240" w:lineRule="auto"/>
        <w:rPr>
          <w:rFonts w:asciiTheme="majorHAnsi" w:eastAsiaTheme="majorHAnsi" w:hAnsiTheme="majorHAnsi"/>
          <w:sz w:val="26"/>
          <w:shd w:val="clear" w:color="auto" w:fill="auto"/>
          <w:spacing w:val="-1"/>
        </w:rPr>
      </w:pP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- 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>회원가입 및 로그인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 기능 제공</w:t>
      </w:r>
    </w:p>
    <w:p>
      <w:pPr>
        <w:pStyle w:val="a4"/>
        <w:ind w:leftChars="100" w:left="220" w:firstLineChars="100" w:firstLine="258"/>
        <w:spacing w:line="240" w:lineRule="auto"/>
        <w:rPr>
          <w:rFonts w:asciiTheme="majorHAnsi" w:eastAsiaTheme="majorHAnsi" w:hAnsiTheme="majorHAnsi"/>
          <w:sz w:val="26"/>
          <w:shd w:val="clear" w:color="auto" w:fill="auto"/>
          <w:spacing w:val="-1"/>
        </w:rPr>
      </w:pP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>-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 사용자 편의성을 고려한 화면 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UI 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>구성</w:t>
      </w:r>
    </w:p>
    <w:p>
      <w:pPr>
        <w:pStyle w:val="a4"/>
        <w:ind w:leftChars="100" w:left="220" w:firstLineChars="100" w:firstLine="258"/>
        <w:spacing w:line="240" w:lineRule="auto"/>
        <w:rPr>
          <w:rFonts w:asciiTheme="majorHAnsi" w:eastAsiaTheme="majorHAnsi" w:hAnsiTheme="majorHAnsi"/>
          <w:sz w:val="26"/>
          <w:shd w:val="clear" w:color="auto" w:fill="auto"/>
          <w:spacing w:val="-1"/>
        </w:rPr>
      </w:pP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>-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 반응형 웹 기술 적용을 통한 디바이스 자동 맞춤형 화면 제공 </w:t>
      </w:r>
    </w:p>
    <w:p>
      <w:pPr>
        <w:pStyle w:val="a4"/>
        <w:ind w:leftChars="100" w:left="220" w:firstLineChars="100" w:firstLine="258"/>
        <w:spacing w:line="240" w:lineRule="auto"/>
        <w:rPr>
          <w:rFonts w:asciiTheme="majorHAnsi" w:eastAsiaTheme="majorHAnsi" w:hAnsiTheme="majorHAnsi"/>
          <w:sz w:val="26"/>
          <w:shd w:val="clear" w:color="auto" w:fill="auto"/>
          <w:spacing w:val="-1"/>
        </w:rPr>
      </w:pP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>-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S/W 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개발환경 최신화 및 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>DB</w:t>
      </w:r>
      <w:r>
        <w:rPr>
          <w:rFonts w:asciiTheme="majorHAnsi" w:eastAsiaTheme="majorHAnsi" w:hAnsiTheme="majorHAnsi"/>
          <w:sz w:val="26"/>
          <w:shd w:val="clear" w:color="auto" w:fill="auto"/>
          <w:spacing w:val="-1"/>
        </w:rPr>
        <w:t xml:space="preserve">튜닝을 통한 응답속도 보장 </w:t>
      </w:r>
    </w:p>
    <w:p>
      <w:pPr>
        <w:pStyle w:val="a4"/>
        <w:ind w:leftChars="100" w:left="220" w:firstLineChars="100" w:firstLine="258"/>
        <w:spacing w:line="240" w:lineRule="auto"/>
        <w:rPr>
          <w:rFonts w:asciiTheme="majorHAnsi" w:eastAsiaTheme="majorHAnsi" w:hAnsiTheme="majorHAnsi"/>
          <w:sz w:val="26"/>
          <w:shd w:val="clear" w:color="auto" w:fill="auto"/>
          <w:spacing w:val="-1"/>
        </w:rPr>
      </w:pP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tbl>
      <w:tblPr>
        <w:tblOverlap w:val="never"/>
        <w:tblW w:w="5520" w:type="dxa"/>
        <w:tblInd w:w="28" w:type="dxa"/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8"/>
        <w:gridCol w:w="113"/>
        <w:gridCol w:w="4819"/>
      </w:tblGrid>
      <w:tr>
        <w:trPr>
          <w:trHeight w:val="626" w:hRule="atLeast"/>
        </w:trPr>
        <w:tc>
          <w:tcPr>
            <w:tcW w:w="588" w:type="dxa"/>
            <w:shd w:val="clear" w:color="auto" w:fill="92D050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="HY견고딕" w:eastAsia="HY견고딕" w:hAnsiTheme="majorHAnsi"/>
                <w:b/>
                <w:color w:val="FFFFFF"/>
                <w:sz w:val="40"/>
                <w:shd w:val="clear" w:color="auto" w:fill="auto"/>
                <w:spacing w:val="36"/>
              </w:rPr>
            </w:pPr>
            <w:r>
              <w:rPr>
                <w:rFonts w:ascii="HY견고딕" w:eastAsia="HY견고딕" w:hAnsiTheme="majorHAnsi"/>
                <w:b/>
                <w:color w:val="FFFFFF"/>
                <w:sz w:val="40"/>
                <w:shd w:val="clear" w:color="auto" w:fill="auto"/>
                <w:spacing w:val="36"/>
              </w:rPr>
              <w:t>Ⅱ</w:t>
            </w:r>
          </w:p>
        </w:tc>
        <w:tc>
          <w:tcPr>
            <w:tcW w:w="113" w:type="dxa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="HY견고딕" w:eastAsia="HY견고딕" w:hAnsiTheme="majorHAnsi"/>
                <w:b/>
                <w:color w:val="FFFFFF"/>
                <w:sz w:val="40"/>
                <w:shd w:val="clear" w:color="auto" w:fill="auto"/>
                <w:spacing w:val="36"/>
              </w:rPr>
            </w:pPr>
          </w:p>
        </w:tc>
        <w:tc>
          <w:tcPr>
            <w:tcW w:w="4819" w:type="dxa"/>
            <w:vAlign w:val="center"/>
          </w:tcPr>
          <w:p>
            <w:pPr>
              <w:pStyle w:val="1"/>
              <w:ind w:right="60"/>
              <w:wordWrap/>
              <w:jc w:val="left"/>
              <w:numPr>
                <w:ilvl w:val="0"/>
                <w:numId w:val="2"/>
              </w:numPr>
              <w:spacing w:line="240" w:lineRule="auto"/>
              <w:rPr>
                <w:rFonts w:ascii="HY견고딕" w:eastAsia="HY견고딕" w:hAnsiTheme="majorHAnsi"/>
                <w:shd w:val="clear" w:color="auto" w:fill="auto"/>
              </w:rPr>
            </w:pPr>
            <w:r>
              <w:rPr>
                <w:rFonts w:ascii="HY견고딕" w:eastAsia="HY견고딕" w:hAnsiTheme="majorHAnsi"/>
                <w:sz w:val="40"/>
                <w:shd w:val="clear" w:color="auto" w:fill="auto"/>
              </w:rPr>
              <w:t>추진목적 및 기대효과</w:t>
            </w:r>
          </w:p>
        </w:tc>
      </w:tr>
    </w:tbl>
    <w:p>
      <w:pPr>
        <w:pStyle w:val="21"/>
        <w:spacing w:line="240" w:lineRule="auto"/>
        <w:rPr>
          <w:rFonts w:asciiTheme="majorHAnsi" w:eastAsiaTheme="majorHAnsi" w:hAnsiTheme="majorHAnsi"/>
          <w:b/>
          <w:sz w:val="30"/>
        </w:rPr>
      </w:pPr>
    </w:p>
    <w:p>
      <w:pPr>
        <w:pStyle w:val="21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sz w:val="30"/>
        </w:rPr>
        <w:t>1. 추진목적</w:t>
      </w:r>
    </w:p>
    <w:p>
      <w:pPr>
        <w:pStyle w:val="a4"/>
        <w:ind w:left="259" w:hanging="259"/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본 과업지시서는 </w:t>
      </w:r>
      <w:r>
        <w:rPr>
          <w:rFonts w:asciiTheme="majorHAnsi" w:eastAsiaTheme="majorHAnsi" w:hAnsiTheme="majorHAnsi"/>
          <w:sz w:val="26"/>
          <w:shd w:val="clear" w:color="auto" w:fill="auto"/>
        </w:rPr>
        <w:t>I</w:t>
      </w:r>
      <w:r>
        <w:rPr>
          <w:rFonts w:asciiTheme="majorHAnsi" w:eastAsiaTheme="majorHAnsi" w:hAnsiTheme="majorHAnsi"/>
          <w:sz w:val="26"/>
          <w:shd w:val="clear" w:color="auto" w:fill="auto"/>
        </w:rPr>
        <w:t>nflearn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클론 프로젝트를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원활하게 수행</w:t>
      </w:r>
      <w:r>
        <w:rPr>
          <w:rFonts w:asciiTheme="majorHAnsi" w:eastAsiaTheme="majorHAnsi" w:hAnsiTheme="majorHAnsi"/>
          <w:sz w:val="26"/>
          <w:shd w:val="clear" w:color="auto" w:fill="auto"/>
          <w:spacing w:val="-3"/>
        </w:rPr>
        <w:t xml:space="preserve">하기 위해 필요한 사항을 규정하며, 모든 과업은 과업지시서에 의하여 수행하고 이에 규정되지 않은 사항은 관계법령 및 </w:t>
      </w:r>
      <w:r>
        <w:rPr>
          <w:rFonts w:asciiTheme="majorHAnsi" w:eastAsiaTheme="majorHAnsi" w:hAnsiTheme="majorHAnsi"/>
          <w:sz w:val="26"/>
          <w:shd w:val="clear" w:color="auto" w:fill="auto"/>
          <w:spacing w:val="-3"/>
        </w:rPr>
        <w:t>풀스택</w:t>
      </w:r>
      <w:r>
        <w:rPr>
          <w:rFonts w:asciiTheme="majorHAnsi" w:eastAsiaTheme="majorHAnsi" w:hAnsiTheme="majorHAnsi"/>
          <w:sz w:val="26"/>
          <w:shd w:val="clear" w:color="auto" w:fill="auto"/>
          <w:spacing w:val="-3"/>
        </w:rPr>
        <w:t xml:space="preserve"> 4기 B조(이하 “발주기관”이라 </w:t>
      </w:r>
      <w:r>
        <w:rPr>
          <w:rFonts w:asciiTheme="majorHAnsi" w:eastAsiaTheme="majorHAnsi" w:hAnsiTheme="majorHAnsi"/>
          <w:sz w:val="26"/>
          <w:shd w:val="clear" w:color="auto" w:fill="auto"/>
          <w:spacing w:val="-12"/>
        </w:rPr>
        <w:t>한다)</w:t>
      </w:r>
      <w:r>
        <w:rPr>
          <w:rFonts w:asciiTheme="majorHAnsi" w:eastAsiaTheme="majorHAnsi" w:hAnsiTheme="majorHAnsi"/>
          <w:sz w:val="26"/>
          <w:shd w:val="clear" w:color="auto" w:fill="auto"/>
          <w:spacing w:val="-9"/>
        </w:rPr>
        <w:t>와 사업시행자 (이하 “계약상대자”라 한다)가 상호 협의하여 수행함을 원칙으로 한다.</w:t>
      </w:r>
      <w:r>
        <w:rPr>
          <w:rFonts w:asciiTheme="majorHAnsi" w:eastAsiaTheme="majorHAnsi" w:hAnsiTheme="majorHAnsi"/>
          <w:sz w:val="30"/>
          <w:shd w:val="clear" w:color="auto" w:fill="auto"/>
          <w:spacing w:val="-10"/>
        </w:rPr>
        <w:t xml:space="preserve">  </w:t>
      </w:r>
    </w:p>
    <w:p>
      <w:pPr>
        <w:pStyle w:val="a4"/>
        <w:snapToGrid/>
        <w:spacing w:before="200"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0"/>
          <w:shd w:val="clear" w:color="auto" w:fill="auto"/>
        </w:rPr>
        <w:t>2. 추진방향</w:t>
      </w:r>
    </w:p>
    <w:p>
      <w:pPr>
        <w:pStyle w:val="a4"/>
        <w:ind w:left="702" w:hanging="702"/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가. </w:t>
      </w:r>
      <w:r>
        <w:rPr>
          <w:rFonts w:asciiTheme="majorHAnsi" w:eastAsiaTheme="majorHAnsi" w:hAnsiTheme="majorHAnsi"/>
          <w:sz w:val="26"/>
          <w:shd w:val="clear" w:color="auto" w:fill="auto"/>
        </w:rPr>
        <w:t>I</w:t>
      </w:r>
      <w:r>
        <w:rPr>
          <w:rFonts w:asciiTheme="majorHAnsi" w:eastAsiaTheme="majorHAnsi" w:hAnsiTheme="majorHAnsi"/>
          <w:sz w:val="26"/>
          <w:shd w:val="clear" w:color="auto" w:fill="auto"/>
        </w:rPr>
        <w:t>nflearn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시스템 </w:t>
      </w:r>
      <w:r>
        <w:rPr>
          <w:rFonts w:asciiTheme="majorHAnsi" w:eastAsiaTheme="majorHAnsi" w:hAnsiTheme="majorHAnsi"/>
          <w:sz w:val="26"/>
          <w:shd w:val="clear" w:color="auto" w:fill="auto"/>
        </w:rPr>
        <w:t>재</w:t>
      </w:r>
      <w:r>
        <w:rPr>
          <w:rFonts w:asciiTheme="majorHAnsi" w:eastAsiaTheme="majorHAnsi" w:hAnsiTheme="majorHAnsi"/>
          <w:sz w:val="26"/>
          <w:shd w:val="clear" w:color="auto" w:fill="auto"/>
        </w:rPr>
        <w:t>구축</w:t>
      </w:r>
    </w:p>
    <w:p>
      <w:pPr>
        <w:pStyle w:val="a4"/>
        <w:ind w:left="619" w:hanging="619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1) </w:t>
      </w:r>
      <w:r>
        <w:rPr>
          <w:rFonts w:asciiTheme="majorHAnsi" w:eastAsiaTheme="majorHAnsi" w:hAnsiTheme="majorHAnsi"/>
          <w:sz w:val="26"/>
          <w:shd w:val="clear" w:color="auto" w:fill="auto"/>
        </w:rPr>
        <w:t>I</w:t>
      </w:r>
      <w:r>
        <w:rPr>
          <w:rFonts w:asciiTheme="majorHAnsi" w:eastAsiaTheme="majorHAnsi" w:hAnsiTheme="majorHAnsi"/>
          <w:sz w:val="26"/>
          <w:shd w:val="clear" w:color="auto" w:fill="auto"/>
        </w:rPr>
        <w:t>nflearn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메인화면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및 강의 상세페이지 구축</w:t>
      </w:r>
    </w:p>
    <w:p>
      <w:pPr>
        <w:pStyle w:val="a4"/>
        <w:ind w:left="619" w:hanging="619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2)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멘토링 및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기본 커뮤니티 메뉴 </w:t>
      </w:r>
      <w:r>
        <w:rPr>
          <w:rFonts w:asciiTheme="majorHAnsi" w:eastAsiaTheme="majorHAnsi" w:hAnsiTheme="majorHAnsi"/>
          <w:sz w:val="26"/>
          <w:shd w:val="clear" w:color="auto" w:fill="auto"/>
        </w:rPr>
        <w:t>및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관련 상세페이지 구축</w:t>
      </w:r>
    </w:p>
    <w:p>
      <w:pPr>
        <w:pStyle w:val="a4"/>
        <w:ind w:left="619" w:hanging="619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3) </w:t>
      </w:r>
      <w:r>
        <w:rPr>
          <w:rFonts w:asciiTheme="majorHAnsi" w:eastAsiaTheme="majorHAnsi" w:hAnsiTheme="majorHAnsi"/>
          <w:sz w:val="26"/>
          <w:shd w:val="clear" w:color="auto" w:fill="auto"/>
        </w:rPr>
        <w:t>회원가입,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로그인을 포함한 회원 관리 프로세스</w:t>
      </w:r>
      <w:r>
        <w:rPr>
          <w:rFonts w:asciiTheme="majorHAnsi" w:eastAsiaTheme="majorHAnsi" w:hAnsiTheme="majorHAnsi"/>
          <w:sz w:val="26"/>
          <w:shd w:val="clear" w:color="auto" w:fill="auto"/>
        </w:rPr>
        <w:t>를 포함한 시스템 구축</w:t>
      </w:r>
    </w:p>
    <w:p>
      <w:pPr>
        <w:pStyle w:val="a4"/>
        <w:ind w:left="619" w:hanging="619"/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4) </w:t>
      </w:r>
      <w:r>
        <w:rPr>
          <w:rFonts w:asciiTheme="majorHAnsi" w:eastAsiaTheme="majorHAnsi" w:hAnsiTheme="majorHAnsi"/>
          <w:sz w:val="26"/>
          <w:shd w:val="clear" w:color="auto" w:fill="auto"/>
        </w:rPr>
        <w:t>소셜로그인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기능 포함 필요(</w:t>
      </w:r>
      <w:r>
        <w:rPr>
          <w:rFonts w:asciiTheme="majorHAnsi" w:eastAsiaTheme="majorHAnsi" w:hAnsiTheme="majorHAnsi"/>
          <w:sz w:val="26"/>
          <w:shd w:val="clear" w:color="auto" w:fill="auto"/>
        </w:rPr>
        <w:t>네이버,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카카오톡 </w:t>
      </w:r>
      <w:r>
        <w:rPr>
          <w:rFonts w:asciiTheme="majorHAnsi" w:eastAsiaTheme="majorHAnsi" w:hAnsiTheme="majorHAnsi"/>
          <w:sz w:val="26"/>
          <w:shd w:val="clear" w:color="auto" w:fill="auto"/>
        </w:rPr>
        <w:t>필수</w:t>
      </w:r>
      <w:r>
        <w:rPr>
          <w:rFonts w:asciiTheme="majorHAnsi" w:eastAsiaTheme="majorHAnsi" w:hAnsiTheme="majorHAnsi"/>
          <w:sz w:val="26"/>
          <w:shd w:val="clear" w:color="auto" w:fill="auto"/>
        </w:rPr>
        <w:t>)</w:t>
      </w:r>
    </w:p>
    <w:p>
      <w:pPr>
        <w:pStyle w:val="a4"/>
        <w:ind w:left="702" w:hanging="702"/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나. </w:t>
      </w:r>
      <w:r>
        <w:rPr>
          <w:rFonts w:asciiTheme="majorHAnsi" w:eastAsiaTheme="majorHAnsi" w:hAnsiTheme="majorHAnsi"/>
          <w:sz w:val="26"/>
          <w:shd w:val="clear" w:color="auto" w:fill="auto"/>
        </w:rPr>
        <w:t>사용자의 U</w:t>
      </w:r>
      <w:r>
        <w:rPr>
          <w:rFonts w:asciiTheme="majorHAnsi" w:eastAsiaTheme="majorHAnsi" w:hAnsiTheme="majorHAnsi"/>
          <w:sz w:val="26"/>
          <w:shd w:val="clear" w:color="auto" w:fill="auto"/>
        </w:rPr>
        <w:t>IUX</w:t>
      </w:r>
      <w:r>
        <w:rPr>
          <w:rFonts w:asciiTheme="majorHAnsi" w:eastAsiaTheme="majorHAnsi" w:hAnsiTheme="majorHAnsi"/>
          <w:sz w:val="26"/>
          <w:shd w:val="clear" w:color="auto" w:fill="auto"/>
        </w:rPr>
        <w:t>를 고려하여 디자인 및 화면 레이아웃 개선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</w:p>
    <w:p>
      <w:pPr>
        <w:pStyle w:val="a4"/>
        <w:ind w:left="897" w:hanging="897"/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p>
      <w:pPr>
        <w:pStyle w:val="a4"/>
        <w:snapToGrid/>
        <w:spacing w:before="200" w:line="240" w:lineRule="auto"/>
        <w:rPr>
          <w:rFonts w:asciiTheme="majorHAnsi" w:eastAsiaTheme="majorHAnsi" w:hAnsiTheme="majorHAnsi"/>
          <w:b/>
          <w:sz w:val="30"/>
          <w:shd w:val="clear" w:color="auto" w:fill="auto"/>
        </w:rPr>
      </w:pPr>
      <w:r>
        <w:rPr>
          <w:rFonts w:asciiTheme="majorHAnsi" w:eastAsiaTheme="majorHAnsi" w:hAnsiTheme="majorHAnsi"/>
          <w:b/>
          <w:sz w:val="30"/>
          <w:shd w:val="clear" w:color="auto" w:fill="auto"/>
        </w:rPr>
        <w:t>3. 기대효과</w:t>
      </w:r>
    </w:p>
    <w:p>
      <w:pPr>
        <w:pStyle w:val="a4"/>
        <w:ind w:left="702" w:hanging="702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가.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Inflear</w:t>
      </w:r>
      <w:r>
        <w:rPr>
          <w:rFonts w:asciiTheme="majorHAnsi" w:eastAsiaTheme="majorHAnsi" w:hAnsiTheme="majorHAnsi"/>
          <w:sz w:val="26"/>
          <w:shd w:val="clear" w:color="auto" w:fill="auto"/>
        </w:rPr>
        <w:t>n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클론 프로젝트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안정적 구축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경험</w:t>
      </w:r>
    </w:p>
    <w:p>
      <w:pPr>
        <w:pStyle w:val="a4"/>
        <w:ind w:left="702" w:hanging="702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나.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멘토링 관련 멘토 가입 및 멘토 게시판 구현 경험</w:t>
      </w:r>
    </w:p>
    <w:p>
      <w:pPr>
        <w:pStyle w:val="a4"/>
        <w:ind w:left="702" w:hanging="702"/>
        <w:spacing w:line="240" w:lineRule="auto"/>
        <w:rPr>
          <w:rFonts w:asciiTheme="majorHAnsi" w:eastAsiaTheme="majorHAnsi" w:hAnsiTheme="majorHAnsi"/>
          <w:sz w:val="26"/>
          <w:shd w:val="clear" w:color="auto" w:fill="auto"/>
          <w:spacing w:val="-4"/>
        </w:rPr>
      </w:pPr>
      <w:r>
        <w:rPr>
          <w:rFonts w:asciiTheme="majorHAnsi" w:eastAsiaTheme="majorHAnsi" w:hAnsiTheme="majorHAnsi"/>
          <w:sz w:val="26"/>
          <w:shd w:val="clear" w:color="auto" w:fill="auto"/>
          <w:spacing w:val="-4"/>
        </w:rPr>
        <w:t xml:space="preserve"> 다.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  <w:spacing w:val="-4"/>
        </w:rPr>
        <w:t>시스템 기능의 개편</w:t>
      </w:r>
      <w:r>
        <w:rPr>
          <w:rFonts w:ascii="MS Gothic" w:eastAsia="MS Gothic" w:hAnsi="MS Gothic" w:cs="MS Gothic" w:hint="eastAsia"/>
          <w:sz w:val="26"/>
          <w:shd w:val="clear" w:color="auto" w:fill="auto"/>
          <w:spacing w:val="-4"/>
        </w:rPr>
        <w:t>‧</w:t>
      </w:r>
      <w:r>
        <w:rPr>
          <w:rFonts w:asciiTheme="majorHAnsi" w:eastAsiaTheme="majorHAnsi" w:hAnsiTheme="majorHAnsi"/>
          <w:sz w:val="26"/>
          <w:shd w:val="clear" w:color="auto" w:fill="auto"/>
          <w:spacing w:val="-4"/>
        </w:rPr>
        <w:t>향상으로 인한 이용자의 편의와 효율성 제공</w:t>
      </w:r>
      <w:r>
        <w:rPr>
          <w:rFonts w:asciiTheme="majorHAnsi" w:eastAsiaTheme="majorHAnsi" w:hAnsiTheme="majorHAnsi"/>
          <w:sz w:val="26"/>
          <w:shd w:val="clear" w:color="auto" w:fill="auto"/>
          <w:spacing w:val="-4"/>
        </w:rPr>
        <w:t xml:space="preserve"> 경험</w:t>
      </w:r>
    </w:p>
    <w:p>
      <w:pPr>
        <w:pStyle w:val="a4"/>
        <w:ind w:left="797" w:hanging="797"/>
        <w:spacing w:before="60" w:line="240" w:lineRule="auto"/>
        <w:rPr>
          <w:rFonts w:asciiTheme="majorHAnsi" w:eastAsiaTheme="majorHAnsi" w:hAnsiTheme="majorHAnsi"/>
          <w:b/>
          <w:sz w:val="36"/>
          <w:shd w:val="clear" w:color="auto" w:fill="auto"/>
        </w:rPr>
      </w:pPr>
    </w:p>
    <w:p>
      <w:pPr>
        <w:pStyle w:val="a4"/>
        <w:ind w:left="797" w:hanging="797"/>
        <w:spacing w:before="60" w:line="240" w:lineRule="auto"/>
        <w:rPr>
          <w:rFonts w:asciiTheme="majorHAnsi" w:eastAsiaTheme="majorHAnsi" w:hAnsiTheme="majorHAnsi"/>
          <w:b/>
          <w:sz w:val="36"/>
          <w:shd w:val="clear" w:color="auto" w:fill="auto"/>
        </w:rPr>
      </w:pPr>
    </w:p>
    <w:p>
      <w:r>
        <w:br w:type="page"/>
      </w:r>
    </w:p>
    <w:tbl>
      <w:tblPr>
        <w:tblOverlap w:val="never"/>
        <w:tblW w:w="3932" w:type="dxa"/>
        <w:tblInd w:w="28" w:type="dxa"/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8"/>
        <w:gridCol w:w="113"/>
        <w:gridCol w:w="3231"/>
      </w:tblGrid>
      <w:tr>
        <w:trPr>
          <w:trHeight w:val="626" w:hRule="atLeast"/>
        </w:trPr>
        <w:tc>
          <w:tcPr>
            <w:tcW w:w="588" w:type="dxa"/>
            <w:shd w:val="clear" w:color="auto" w:fill="92D050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="HY견고딕" w:eastAsia="HY견고딕" w:hAnsiTheme="majorHAnsi"/>
                <w:b/>
                <w:color w:val="FFFFFF"/>
                <w:sz w:val="40"/>
                <w:shd w:val="clear" w:color="auto" w:fill="auto"/>
                <w:spacing w:val="36"/>
              </w:rPr>
            </w:pPr>
            <w:r>
              <w:rPr>
                <w:rFonts w:ascii="HY견고딕" w:eastAsia="HY견고딕" w:hAnsiTheme="majorHAnsi"/>
                <w:b/>
                <w:color w:val="FFFFFF"/>
                <w:sz w:val="40"/>
                <w:shd w:val="clear" w:color="auto" w:fill="auto"/>
                <w:spacing w:val="36"/>
              </w:rPr>
              <w:t>Ⅲ</w:t>
            </w:r>
          </w:p>
        </w:tc>
        <w:tc>
          <w:tcPr>
            <w:tcW w:w="113" w:type="dxa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="HY견고딕" w:eastAsia="HY견고딕" w:hAnsiTheme="majorHAnsi"/>
                <w:b/>
                <w:color w:val="FFFFFF"/>
                <w:sz w:val="40"/>
                <w:shd w:val="clear" w:color="auto" w:fill="auto"/>
                <w:spacing w:val="36"/>
              </w:rPr>
            </w:pPr>
          </w:p>
        </w:tc>
        <w:tc>
          <w:tcPr>
            <w:tcW w:w="3231" w:type="dxa"/>
            <w:vAlign w:val="center"/>
          </w:tcPr>
          <w:p>
            <w:pPr>
              <w:pStyle w:val="1"/>
              <w:ind w:right="60"/>
              <w:wordWrap/>
              <w:jc w:val="left"/>
              <w:numPr>
                <w:ilvl w:val="0"/>
                <w:numId w:val="3"/>
              </w:numPr>
              <w:spacing w:line="240" w:lineRule="auto"/>
              <w:rPr>
                <w:rFonts w:ascii="HY견고딕" w:eastAsia="HY견고딕" w:hAnsiTheme="majorHAnsi"/>
                <w:shd w:val="clear" w:color="auto" w:fill="auto"/>
              </w:rPr>
            </w:pPr>
            <w:r>
              <w:rPr>
                <w:rFonts w:ascii="HY견고딕" w:eastAsia="HY견고딕" w:hAnsiTheme="majorHAnsi"/>
                <w:sz w:val="40"/>
                <w:shd w:val="clear" w:color="auto" w:fill="auto"/>
              </w:rPr>
              <w:t>사업추진</w:t>
            </w:r>
            <w:r>
              <w:rPr>
                <w:rFonts w:ascii="HY견고딕" w:eastAsia="HY견고딕" w:hAnsiTheme="majorHAnsi"/>
                <w:sz w:val="40"/>
                <w:shd w:val="clear" w:color="auto" w:fill="auto"/>
              </w:rPr>
              <w:t>방향</w:t>
            </w:r>
          </w:p>
        </w:tc>
      </w:tr>
    </w:tbl>
    <w:p>
      <w:pPr>
        <w:pStyle w:val="a4"/>
        <w:spacing w:before="60" w:line="240" w:lineRule="auto"/>
        <w:rPr>
          <w:rFonts w:asciiTheme="majorHAnsi" w:eastAsiaTheme="majorHAnsi" w:hAnsiTheme="majorHAnsi"/>
          <w:shd w:val="clear" w:color="auto" w:fill="auto"/>
        </w:rPr>
      </w:pPr>
    </w:p>
    <w:p>
      <w:pPr>
        <w:pStyle w:val="21"/>
        <w:ind w:left="694" w:hanging="694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sz w:val="30"/>
        </w:rPr>
        <w:t>1. 추진목표</w:t>
      </w:r>
    </w:p>
    <w:p>
      <w:pPr>
        <w:pStyle w:val="21"/>
        <w:ind w:left="694" w:hanging="694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가. </w:t>
      </w:r>
      <w:r>
        <w:rPr>
          <w:rFonts w:asciiTheme="majorHAnsi" w:eastAsiaTheme="majorHAnsi" w:hAnsiTheme="majorHAnsi"/>
        </w:rPr>
        <w:t>Inflearn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 xml:space="preserve">시스템 안정적인 </w:t>
      </w:r>
      <w:r>
        <w:rPr>
          <w:rFonts w:asciiTheme="majorHAnsi" w:eastAsiaTheme="majorHAnsi" w:hAnsiTheme="majorHAnsi"/>
        </w:rPr>
        <w:t>재구축</w:t>
      </w:r>
    </w:p>
    <w:p>
      <w:pPr>
        <w:pStyle w:val="a4"/>
        <w:ind w:left="702" w:hanging="702"/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나.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일부 시스템 고도화 및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UI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개선으로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편의성 증대 </w:t>
      </w:r>
    </w:p>
    <w:p>
      <w:pPr>
        <w:pStyle w:val="a4"/>
        <w:ind w:left="702" w:hanging="702"/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다. 시스템 안정화와 원활한 운영을 위한 신속한 대응력 필요</w:t>
      </w:r>
    </w:p>
    <w:p>
      <w:pPr>
        <w:pStyle w:val="a4"/>
        <w:ind w:left="702" w:hanging="702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11"/>
        <w:ind w:left="0"/>
        <w:snapToGrid/>
        <w:jc w:val="both"/>
        <w:spacing w:before="100"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w w:val="100"/>
          <w:sz w:val="30"/>
        </w:rPr>
        <w:t>2. 추진체계</w:t>
      </w:r>
    </w:p>
    <w:tbl>
      <w:tblPr>
        <w:tblOverlap w:val="never"/>
        <w:tblW w:w="987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85"/>
        <w:gridCol w:w="5670"/>
        <w:gridCol w:w="2223"/>
      </w:tblGrid>
      <w:tr>
        <w:trPr>
          <w:cantSplit/>
          <w:trHeight w:val="539" w:hRule="atLeast"/>
        </w:trPr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z w:val="24"/>
                <w:shd w:val="clear" w:color="auto" w:fill="auto"/>
              </w:rPr>
              <w:t>구 분</w:t>
            </w:r>
          </w:p>
        </w:tc>
        <w:tc>
          <w:tcPr>
            <w:tcW w:w="5670" w:type="dxa"/>
            <w:tcBorders>
              <w:top w:val="single" w:sz="7" w:space="0" w:color="000000"/>
              <w:left w:val="single" w:sz="7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4"/>
              <w:jc w:val="center"/>
              <w:spacing w:line="240" w:lineRule="auto"/>
              <w:rPr>
                <w:rFonts w:asciiTheme="majorHAnsi" w:eastAsiaTheme="majorHAnsi" w:hAnsiTheme="majorHAnsi"/>
                <w:b/>
                <w:sz w:val="24"/>
                <w:szCs w:val="24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z w:val="24"/>
                <w:szCs w:val="24"/>
                <w:shd w:val="clear" w:color="auto" w:fill="auto"/>
              </w:rPr>
              <w:t>주요역할</w:t>
            </w:r>
          </w:p>
        </w:tc>
        <w:tc>
          <w:tcPr>
            <w:tcW w:w="2223" w:type="dxa"/>
            <w:tcBorders>
              <w:top w:val="single" w:sz="7" w:space="0" w:color="000000"/>
              <w:left w:val="single" w:sz="7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4"/>
              <w:jc w:val="center"/>
              <w:spacing w:line="240" w:lineRule="auto"/>
              <w:rPr>
                <w:rFonts w:asciiTheme="majorHAnsi" w:eastAsiaTheme="majorHAnsi" w:hAnsiTheme="majorHAnsi"/>
                <w:b/>
                <w:sz w:val="24"/>
                <w:szCs w:val="24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z w:val="24"/>
                <w:szCs w:val="24"/>
                <w:shd w:val="clear" w:color="auto" w:fill="auto"/>
              </w:rPr>
              <w:t>담당자</w:t>
            </w:r>
          </w:p>
        </w:tc>
      </w:tr>
      <w:tr>
        <w:trPr>
          <w:cantSplit/>
          <w:trHeight w:val="643" w:hRule="atLeast"/>
        </w:trPr>
        <w:tc>
          <w:tcPr>
            <w:tcW w:w="1985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  <w:t>총괄</w:t>
            </w:r>
          </w:p>
        </w:tc>
        <w:tc>
          <w:tcPr>
            <w:tcW w:w="5670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2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 w:val="22"/>
                <w:shd w:val="clear" w:color="auto" w:fill="auto"/>
              </w:rPr>
              <w:t>업무총괄</w:t>
            </w:r>
          </w:p>
        </w:tc>
        <w:tc>
          <w:tcPr>
            <w:tcW w:w="2223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jc w:val="center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장지현</w:t>
            </w:r>
          </w:p>
        </w:tc>
      </w:tr>
      <w:tr>
        <w:trPr>
          <w:cantSplit/>
          <w:trHeight w:val="592" w:hRule="atLeast"/>
        </w:trPr>
        <w:tc>
          <w:tcPr>
            <w:tcW w:w="198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  <w:t>사업총괄</w:t>
            </w:r>
          </w:p>
        </w:tc>
        <w:tc>
          <w:tcPr>
            <w:tcW w:w="567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2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 w:val="22"/>
                <w:shd w:val="clear" w:color="auto" w:fill="auto"/>
              </w:rPr>
              <w:t>구축업체 선정, 사업관리 전반 관리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jc w:val="center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강윤화</w:t>
            </w:r>
          </w:p>
        </w:tc>
      </w:tr>
      <w:tr>
        <w:trPr>
          <w:cantSplit/>
          <w:trHeight w:val="527" w:hRule="atLeast"/>
        </w:trPr>
        <w:tc>
          <w:tcPr>
            <w:tcW w:w="198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  <w:t>세부 구축내용</w:t>
            </w:r>
          </w:p>
        </w:tc>
        <w:tc>
          <w:tcPr>
            <w:tcW w:w="567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2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 w:val="22"/>
                <w:shd w:val="clear" w:color="auto" w:fill="auto"/>
              </w:rPr>
              <w:t>기능별 요구사항 구체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jc w:val="center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김지원,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>조윤</w:t>
            </w:r>
          </w:p>
        </w:tc>
      </w:tr>
      <w:tr>
        <w:trPr>
          <w:cantSplit/>
          <w:trHeight w:val="527" w:hRule="atLeast"/>
        </w:trPr>
        <w:tc>
          <w:tcPr>
            <w:tcW w:w="198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  <w:t>시스템 구축 지원</w:t>
            </w:r>
          </w:p>
        </w:tc>
        <w:tc>
          <w:tcPr>
            <w:tcW w:w="567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2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 w:val="22"/>
                <w:shd w:val="clear" w:color="auto" w:fill="auto"/>
              </w:rPr>
              <w:t>시스템 구축환경 확인, 대학-업체 간 업무 조정, 시스템 보안관리, 테스트, 검수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jc w:val="center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강윤화, 김지원,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 xml:space="preserve"> 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>조윤</w:t>
            </w:r>
          </w:p>
        </w:tc>
      </w:tr>
      <w:tr>
        <w:trPr>
          <w:cantSplit/>
          <w:trHeight w:val="591" w:hRule="atLeast"/>
        </w:trPr>
        <w:tc>
          <w:tcPr>
            <w:tcW w:w="1985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bCs/>
                <w:szCs w:val="20"/>
                <w:shd w:val="clear" w:color="auto" w:fill="auto"/>
              </w:rPr>
              <w:t>사업수행</w:t>
            </w:r>
          </w:p>
        </w:tc>
        <w:tc>
          <w:tcPr>
            <w:tcW w:w="5670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2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 w:val="22"/>
                <w:shd w:val="clear" w:color="auto" w:fill="auto"/>
              </w:rPr>
              <w:t>설계/개발/구축, 운영자 및 관리자 교육, 유지보수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jc w:val="center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용역업체</w:t>
            </w:r>
          </w:p>
        </w:tc>
      </w:tr>
    </w:tbl>
    <w:p>
      <w:pPr>
        <w:pStyle w:val="11"/>
        <w:ind w:left="0"/>
        <w:snapToGrid/>
        <w:jc w:val="both"/>
        <w:spacing w:before="100" w:line="240" w:lineRule="auto"/>
        <w:rPr>
          <w:rFonts w:asciiTheme="majorHAnsi" w:eastAsiaTheme="majorHAnsi" w:hAnsiTheme="majorHAnsi"/>
          <w:b/>
          <w:w w:val="100"/>
          <w:sz w:val="30"/>
        </w:rPr>
      </w:pPr>
    </w:p>
    <w:p>
      <w:pPr>
        <w:pStyle w:val="11"/>
        <w:ind w:left="0"/>
        <w:snapToGrid/>
        <w:jc w:val="both"/>
        <w:spacing w:before="100"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w w:val="100"/>
          <w:sz w:val="30"/>
        </w:rPr>
        <w:t>3. 추진일정</w:t>
      </w: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2290"/>
        <w:gridCol w:w="2290"/>
        <w:gridCol w:w="842"/>
        <w:gridCol w:w="842"/>
        <w:gridCol w:w="842"/>
        <w:gridCol w:w="842"/>
        <w:gridCol w:w="842"/>
        <w:gridCol w:w="848"/>
      </w:tblGrid>
      <w:tr>
        <w:trPr>
          <w:cantSplit/>
          <w:trHeight w:val="576" w:hRule="atLeast"/>
        </w:trPr>
        <w:tc>
          <w:tcPr>
            <w:tcW w:w="4580" w:type="dxa"/>
            <w:gridSpan w:val="2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z w:val="24"/>
                <w:shd w:val="clear" w:color="auto" w:fill="auto"/>
              </w:rPr>
              <w:t>구 분</w:t>
            </w:r>
          </w:p>
        </w:tc>
        <w:tc>
          <w:tcPr>
            <w:tcW w:w="5058" w:type="dxa"/>
            <w:gridSpan w:val="6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z w:val="24"/>
                <w:shd w:val="clear" w:color="auto" w:fill="auto"/>
              </w:rPr>
              <w:t>일정</w:t>
            </w:r>
          </w:p>
        </w:tc>
      </w:tr>
      <w:tr>
        <w:trPr>
          <w:cantSplit/>
          <w:trHeight w:val="576" w:hRule="atLeast"/>
        </w:trPr>
        <w:tc>
          <w:tcPr>
            <w:tcW w:w="4580" w:type="dxa"/>
            <w:gridSpan w:val="2"/>
            <w:vMerge w:val="continue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lt1" w:themeFillShade="f2"/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D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+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>1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+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>2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+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>3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+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>4</w:t>
            </w: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+</w:t>
            </w:r>
            <w:r>
              <w:rPr>
                <w:rFonts w:asciiTheme="majorHAnsi" w:eastAsiaTheme="majorHAnsi" w:hAnsiTheme="majorHAnsi"/>
                <w:shd w:val="clear" w:color="auto" w:fill="auto"/>
              </w:rPr>
              <w:t>5</w:t>
            </w:r>
          </w:p>
        </w:tc>
      </w:tr>
      <w:tr>
        <w:trPr>
          <w:cantSplit/>
          <w:trHeight w:val="20" w:hRule="atLeast"/>
        </w:trPr>
        <w:tc>
          <w:tcPr>
            <w:tcW w:w="229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vAlign w:val="center"/>
          </w:tcPr>
          <w:p>
            <w:pPr>
              <w:pStyle w:val="a4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요구사항 분석</w:t>
            </w: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/</w:t>
            </w: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시스템 기획</w:t>
            </w: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 xml:space="preserve">, </w:t>
            </w: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분석</w:t>
            </w: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 xml:space="preserve">, </w:t>
            </w: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설계</w:t>
            </w:r>
          </w:p>
        </w:tc>
        <w:tc>
          <w:tcPr>
            <w:tcW w:w="2290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>
            <w:pPr>
              <w:pStyle w:val="a4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요구사항 분석</w:t>
            </w: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C5DEB5" w:themeFill="accent6" w:themeFillTint="66"/>
            <w:vAlign w:val="center"/>
          </w:tcPr>
          <w:p>
            <w:pPr>
              <w:pStyle w:val="a4"/>
              <w:wordWrap/>
              <w:jc w:val="center"/>
              <w:shd w:val="clear" w:color="auto" w:fill="C5DEB5" w:themeFill="accent6" w:themeFillTint="66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8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</w:tr>
      <w:tr>
        <w:trPr>
          <w:cantSplit/>
          <w:trHeight w:val="20" w:hRule="atLeast"/>
        </w:trPr>
        <w:tc>
          <w:tcPr>
            <w:tcW w:w="2290" w:type="dxa"/>
            <w:vMerge w:val="continue"/>
            <w:tcBorders>
              <w:left w:val="single" w:sz="7" w:space="0" w:color="000000"/>
              <w:right w:val="single" w:sz="7" w:space="0" w:color="000000"/>
            </w:tcBorders>
            <w:vAlign w:val="center"/>
          </w:tcPr>
          <w:p>
            <w:pPr>
              <w:pStyle w:val="a4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2290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>
            <w:pPr>
              <w:pStyle w:val="a4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시스템 기획</w:t>
            </w: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C5DEB5" w:themeFill="accent6" w:themeFillTint="66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8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</w:tr>
      <w:tr>
        <w:trPr>
          <w:cantSplit/>
          <w:trHeight w:val="20" w:hRule="atLeast"/>
        </w:trPr>
        <w:tc>
          <w:tcPr>
            <w:tcW w:w="2290" w:type="dxa"/>
            <w:vMerge w:val="continue"/>
            <w:tcBorders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>
            <w:pPr>
              <w:pStyle w:val="a4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2290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>
            <w:pPr>
              <w:pStyle w:val="a4"/>
              <w:wordWrap/>
              <w:jc w:val="center"/>
              <w:pBdr>
                <w:top w:val="none"/>
                <w:left w:val="none"/>
                <w:bottom w:val="none"/>
                <w:right w:val="none"/>
              </w:pBdr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시스템 설계</w:t>
            </w: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hd w:val="clear" w:color="auto" w:fill="C5DEB5" w:themeFill="accent6" w:themeFillTint="66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8" w:type="dxa"/>
            <w:tcBorders>
              <w:top w:val="single" w:sz="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</w:tr>
      <w:tr>
        <w:trPr>
          <w:cantSplit/>
          <w:trHeight w:val="20" w:hRule="atLeast"/>
        </w:trPr>
        <w:tc>
          <w:tcPr>
            <w:tcW w:w="229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시스템 구축</w:t>
            </w:r>
          </w:p>
        </w:tc>
        <w:tc>
          <w:tcPr>
            <w:tcW w:w="229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시스템 개발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C5DEB5" w:themeFill="accent6" w:themeFillTint="66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EB5" w:themeFill="accent6" w:themeFillTint="66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EB5" w:themeFill="accent6" w:themeFillTint="66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EB5" w:themeFill="accent6" w:themeFillTint="66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</w:tr>
      <w:tr>
        <w:trPr>
          <w:cantSplit/>
          <w:trHeight w:val="20" w:hRule="atLeast"/>
        </w:trPr>
        <w:tc>
          <w:tcPr>
            <w:tcW w:w="2290" w:type="dxa"/>
            <w:vMerge w:val="restart"/>
            <w:tcBorders>
              <w:top w:val="single" w:sz="3" w:space="0" w:color="000000"/>
              <w:left w:val="single" w:sz="7" w:space="0" w:color="000000"/>
              <w:right w:val="single" w:sz="7" w:space="0" w:color="000000"/>
            </w:tcBorders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테스트</w:t>
            </w:r>
          </w:p>
        </w:tc>
        <w:tc>
          <w:tcPr>
            <w:tcW w:w="229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단위 테스트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EB5" w:themeFill="accent6" w:themeFillTint="66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</w:tr>
      <w:tr>
        <w:trPr>
          <w:cantSplit/>
          <w:trHeight w:val="20" w:hRule="atLeast"/>
        </w:trPr>
        <w:tc>
          <w:tcPr>
            <w:tcW w:w="2290" w:type="dxa"/>
            <w:vMerge w:val="continue"/>
            <w:tcBorders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2290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통합 테스트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7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5DEB5" w:themeFill="accent6" w:themeFillTint="66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</w:tr>
      <w:tr>
        <w:trPr>
          <w:cantSplit/>
          <w:trHeight w:val="20" w:hRule="atLeast"/>
        </w:trPr>
        <w:tc>
          <w:tcPr>
            <w:tcW w:w="4580" w:type="dxa"/>
            <w:gridSpan w:val="2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  <w:t>사업완료 및 운영·유지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  <w:shd w:val="clear" w:color="auto" w:fill="FFFFFF" w:themeFill="lt1"/>
            <w:vAlign w:val="center"/>
          </w:tcPr>
          <w:p>
            <w:pPr>
              <w:pStyle w:val="a4"/>
              <w:wordWrap/>
              <w:jc w:val="center"/>
              <w:shd w:val="clear" w:color="auto" w:fill="C5DEB5" w:themeFill="accent6" w:themeFillTint="66"/>
              <w:spacing w:line="240" w:lineRule="auto"/>
              <w:rPr>
                <w:rFonts w:asciiTheme="majorHAnsi" w:eastAsiaTheme="majorHAnsi" w:hAnsiTheme="majorHAnsi"/>
                <w:bCs/>
                <w:szCs w:val="20"/>
                <w:shd w:val="clear" w:color="auto" w:fill="auto"/>
              </w:rPr>
            </w:pPr>
          </w:p>
        </w:tc>
      </w:tr>
    </w:tbl>
    <w:p>
      <w:pPr>
        <w:pStyle w:val="a4"/>
        <w:snapToGrid/>
        <w:spacing w:line="240" w:lineRule="auto"/>
        <w:rPr>
          <w:rFonts w:asciiTheme="majorHAnsi" w:eastAsiaTheme="majorHAnsi" w:hAnsiTheme="majorHAnsi"/>
          <w:iCs/>
          <w:sz w:val="22"/>
          <w:szCs w:val="20"/>
          <w:shd w:val="clear" w:color="auto" w:fill="auto"/>
        </w:rPr>
      </w:pPr>
      <w:r>
        <w:rPr>
          <w:rFonts w:asciiTheme="majorHAnsi" w:eastAsiaTheme="majorHAnsi" w:hAnsiTheme="majorHAnsi"/>
          <w:iCs/>
          <w:sz w:val="22"/>
          <w:szCs w:val="20"/>
          <w:shd w:val="clear" w:color="auto" w:fill="auto"/>
        </w:rPr>
        <w:t>※ 추진일정은 “발주기관”과 “계약상대자”의 상호협의를 통해 변경할 수 있음.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tbl>
      <w:tblPr>
        <w:tblOverlap w:val="never"/>
        <w:tblW w:w="4459" w:type="dxa"/>
        <w:tblInd w:w="28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681"/>
        <w:gridCol w:w="88"/>
        <w:gridCol w:w="3690"/>
      </w:tblGrid>
      <w:tr>
        <w:trPr>
          <w:trHeight w:val="626" w:hRule="atLeast"/>
        </w:trPr>
        <w:tc>
          <w:tcPr>
            <w:tcW w:w="681" w:type="dxa"/>
            <w:shd w:val="clear" w:color="auto" w:fill="173876"/>
            <w:vAlign w:val="center"/>
          </w:tcPr>
          <w:p>
            <w:pPr>
              <w:pStyle w:val="a4"/>
              <w:wordWrap/>
              <w:jc w:val="center"/>
              <w:shd w:val="clear" w:color="auto" w:fill="92D050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color w:val="FFFFFF"/>
                <w:sz w:val="40"/>
                <w:shd w:val="clear" w:color="auto" w:fill="auto"/>
                <w:spacing w:val="36"/>
              </w:rPr>
              <w:t>Ⅳ</w:t>
            </w:r>
          </w:p>
        </w:tc>
        <w:tc>
          <w:tcPr>
            <w:tcW w:w="88" w:type="dxa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/>
                <w:color w:val="FFFFFF"/>
                <w:sz w:val="40"/>
                <w:shd w:val="clear" w:color="auto" w:fill="auto"/>
                <w:spacing w:val="36"/>
              </w:rPr>
            </w:pPr>
          </w:p>
        </w:tc>
        <w:tc>
          <w:tcPr>
            <w:tcW w:w="3690" w:type="dxa"/>
            <w:vAlign w:val="center"/>
          </w:tcPr>
          <w:p>
            <w:pPr>
              <w:pStyle w:val="1"/>
              <w:ind w:left="60" w:right="60"/>
              <w:wordWrap/>
              <w:jc w:val="center"/>
              <w:spacing w:line="240" w:lineRule="auto"/>
              <w:rPr>
                <w:rFonts w:ascii="HY견고딕" w:eastAsia="HY견고딕" w:hAnsiTheme="majorHAnsi"/>
                <w:shd w:val="clear" w:color="auto" w:fill="auto"/>
              </w:rPr>
            </w:pPr>
            <w:r>
              <w:rPr>
                <w:rFonts w:ascii="HY견고딕" w:eastAsia="HY견고딕" w:hAnsiTheme="majorHAnsi"/>
                <w:sz w:val="40"/>
                <w:shd w:val="clear" w:color="auto" w:fill="auto"/>
              </w:rPr>
              <w:t>과업수행 일반지침</w:t>
            </w:r>
          </w:p>
        </w:tc>
      </w:tr>
    </w:tbl>
    <w:p>
      <w:pPr>
        <w:pStyle w:val="a4"/>
        <w:snapToGrid/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p>
      <w:pPr>
        <w:pStyle w:val="af5"/>
        <w:spacing w:before="100"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w w:val="100"/>
          <w:sz w:val="30"/>
        </w:rPr>
        <w:t>1. 일반사항</w:t>
      </w:r>
      <w:r>
        <w:rPr>
          <w:rFonts w:asciiTheme="majorHAnsi" w:eastAsiaTheme="majorHAnsi" w:hAnsiTheme="majorHAnsi"/>
          <w:sz w:val="26"/>
        </w:rPr>
        <w:t xml:space="preserve">.   </w:t>
      </w:r>
    </w:p>
    <w:p>
      <w:pPr>
        <w:pStyle w:val="a4"/>
        <w:ind w:left="582" w:hanging="582"/>
        <w:spacing w:before="60"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가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. </w:t>
      </w:r>
      <w:r>
        <w:rPr>
          <w:rFonts w:asciiTheme="majorHAnsi" w:eastAsiaTheme="majorHAnsi" w:hAnsiTheme="majorHAnsi"/>
          <w:sz w:val="26"/>
          <w:shd w:val="clear" w:color="auto" w:fill="auto"/>
          <w:spacing w:val="-5"/>
        </w:rPr>
        <w:t>“계약상대자”는 개인정보를 처리함에 있어 『개인정보 보호법』 등 관련 법규 및 규정을 준수하여야 한다.</w:t>
      </w:r>
    </w:p>
    <w:p>
      <w:pPr>
        <w:pStyle w:val="ab"/>
        <w:ind w:left="604" w:hanging="604"/>
        <w:jc w:val="both"/>
        <w:spacing w:before="60" w:line="240" w:lineRule="auto"/>
        <w:rPr>
          <w:rFonts w:asciiTheme="majorHAnsi" w:eastAsiaTheme="majorHAnsi" w:hAnsiTheme="majorHAnsi"/>
          <w:sz w:val="26"/>
          <w:spacing w:val="-1"/>
        </w:rPr>
      </w:pPr>
      <w:r>
        <w:rPr>
          <w:rFonts w:asciiTheme="majorHAnsi" w:eastAsiaTheme="majorHAnsi" w:hAnsiTheme="majorHAnsi"/>
          <w:sz w:val="26"/>
          <w:spacing w:val="-1"/>
        </w:rPr>
        <w:t xml:space="preserve"> </w:t>
      </w:r>
      <w:r>
        <w:rPr>
          <w:rFonts w:asciiTheme="majorHAnsi" w:eastAsiaTheme="majorHAnsi" w:hAnsiTheme="majorHAnsi"/>
          <w:sz w:val="26"/>
        </w:rPr>
        <w:t>나</w:t>
      </w:r>
      <w:r>
        <w:rPr>
          <w:rFonts w:asciiTheme="majorHAnsi" w:eastAsiaTheme="majorHAnsi" w:hAnsiTheme="majorHAnsi"/>
          <w:sz w:val="26"/>
        </w:rPr>
        <w:t xml:space="preserve">. </w:t>
      </w:r>
      <w:r>
        <w:rPr>
          <w:rFonts w:asciiTheme="majorHAnsi" w:eastAsiaTheme="majorHAnsi" w:hAnsiTheme="majorHAnsi"/>
          <w:sz w:val="26"/>
          <w:spacing w:val="-1"/>
        </w:rPr>
        <w:t>본 제안요청서에 명시된 사항은 최소한의 내용만을 규정하였으므로, 상세히 기술되지 않았거나 누락된 사항에 대해 제안사는 시스템 운영상 문제가 발생하지 않도록 제안하여야 함.</w:t>
      </w:r>
    </w:p>
    <w:p>
      <w:pPr>
        <w:pStyle w:val="ab"/>
        <w:ind w:left="604" w:hanging="604"/>
        <w:jc w:val="both"/>
        <w:spacing w:before="60"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26"/>
          <w:spacing w:val="-1"/>
        </w:rPr>
        <w:t xml:space="preserve"> 다.</w:t>
      </w:r>
      <w:r>
        <w:rPr>
          <w:rFonts w:asciiTheme="majorHAnsi" w:eastAsiaTheme="majorHAnsi" w:hAnsiTheme="majorHAnsi"/>
          <w:sz w:val="26"/>
          <w:spacing w:val="-1"/>
        </w:rPr>
        <w:t xml:space="preserve"> </w:t>
      </w:r>
      <w:r>
        <w:rPr>
          <w:rFonts w:asciiTheme="majorHAnsi" w:eastAsiaTheme="majorHAnsi" w:hAnsiTheme="majorHAnsi"/>
          <w:sz w:val="26"/>
          <w:spacing w:val="-1"/>
        </w:rPr>
        <w:t>본 사업의 제안요청서 및 현 시스템의 운영현황 등을 파악하여 최적의 개발 방안을 제시하여야 함. 개발기간 동안 제시된 방법으로 개발을 완료하고, 현업 업무 적응력 향상 및 안정적 기술지원 방안과 절차를 제시하여야 함.</w:t>
      </w:r>
    </w:p>
    <w:p>
      <w:pPr>
        <w:pStyle w:val="ab"/>
        <w:ind w:left="612" w:hanging="612"/>
        <w:jc w:val="both"/>
        <w:spacing w:before="60" w:line="240" w:lineRule="auto"/>
        <w:rPr>
          <w:rFonts w:asciiTheme="majorHAnsi" w:eastAsiaTheme="majorHAnsi" w:hAnsiTheme="majorHAnsi"/>
          <w:sz w:val="26"/>
        </w:rPr>
      </w:pPr>
      <w:r>
        <w:rPr>
          <w:rFonts w:asciiTheme="majorHAnsi" w:eastAsiaTheme="majorHAnsi" w:hAnsiTheme="majorHAnsi"/>
          <w:sz w:val="26"/>
        </w:rPr>
        <w:t xml:space="preserve"> </w:t>
      </w:r>
      <w:r>
        <w:rPr>
          <w:rFonts w:asciiTheme="majorHAnsi" w:eastAsiaTheme="majorHAnsi" w:hAnsiTheme="majorHAnsi"/>
          <w:sz w:val="26"/>
        </w:rPr>
        <w:t>라</w:t>
      </w:r>
      <w:r>
        <w:rPr>
          <w:rFonts w:asciiTheme="majorHAnsi" w:eastAsiaTheme="majorHAnsi" w:hAnsiTheme="majorHAnsi"/>
          <w:sz w:val="26"/>
        </w:rPr>
        <w:t xml:space="preserve">. </w:t>
      </w:r>
      <w:r>
        <w:rPr>
          <w:rFonts w:asciiTheme="majorHAnsi" w:eastAsiaTheme="majorHAnsi" w:hAnsiTheme="majorHAnsi"/>
          <w:sz w:val="26"/>
          <w:spacing w:val="-8"/>
        </w:rPr>
        <w:t>“계약상대자”는 본 과업을 수행함에 있어 본 과업지시서를 포함한 계약문서와</w:t>
      </w:r>
      <w:r>
        <w:rPr>
          <w:rFonts w:asciiTheme="majorHAnsi" w:eastAsiaTheme="majorHAnsi" w:hAnsiTheme="majorHAnsi"/>
          <w:sz w:val="26"/>
        </w:rPr>
        <w:t xml:space="preserve"> 관계법령 및 제반 규정에 따라 성실히 수행하여야 한다.</w:t>
      </w:r>
    </w:p>
    <w:p>
      <w:pPr>
        <w:pStyle w:val="ab"/>
        <w:ind w:left="612" w:hanging="612"/>
        <w:jc w:val="both"/>
        <w:spacing w:before="60"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26"/>
        </w:rPr>
        <w:t xml:space="preserve"> 마.</w:t>
      </w:r>
      <w:r>
        <w:rPr>
          <w:rFonts w:asciiTheme="majorHAnsi" w:eastAsiaTheme="majorHAnsi" w:hAnsiTheme="majorHAnsi"/>
          <w:sz w:val="26"/>
        </w:rPr>
        <w:t xml:space="preserve"> </w:t>
      </w:r>
      <w:r>
        <w:rPr>
          <w:rFonts w:asciiTheme="majorHAnsi" w:eastAsiaTheme="majorHAnsi" w:hAnsiTheme="majorHAnsi"/>
          <w:sz w:val="26"/>
        </w:rPr>
        <w:t xml:space="preserve">정보의 유출 및 해킹, 변조 등과 정보처리의 무결성 보장과 기능테스트에 만전을 </w:t>
      </w:r>
      <w:r>
        <w:rPr>
          <w:rFonts w:asciiTheme="majorHAnsi" w:eastAsiaTheme="majorHAnsi" w:hAnsiTheme="majorHAnsi"/>
          <w:sz w:val="26"/>
        </w:rPr>
        <w:t>기해야하며</w:t>
      </w:r>
      <w:r>
        <w:rPr>
          <w:rFonts w:asciiTheme="majorHAnsi" w:eastAsiaTheme="majorHAnsi" w:hAnsiTheme="majorHAnsi"/>
          <w:sz w:val="26"/>
        </w:rPr>
        <w:t>, 본 사업을 수행하는 자는 관련된 주요 문제 발생 시 이를 해결하기 위해 전사적인 역량을 동원하여 대응하여야 함.</w:t>
      </w:r>
    </w:p>
    <w:p>
      <w:pPr>
        <w:pStyle w:val="a4"/>
        <w:spacing w:before="100"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0"/>
          <w:shd w:val="clear" w:color="auto" w:fill="auto"/>
        </w:rPr>
        <w:t>2. 기타사항</w:t>
      </w:r>
    </w:p>
    <w:p>
      <w:pPr>
        <w:pStyle w:val="a9"/>
        <w:ind w:left="585" w:hanging="585"/>
        <w:spacing w:before="60"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sz w:val="26"/>
          <w:spacing w:val="0"/>
        </w:rPr>
        <w:t xml:space="preserve"> 가. 본 과업지시서의 내용에 이견이 발생하였을 경우 또는 계약상에 정하지 아니한 사항에 대하여는 “발주기관”과 “계약상대자”의 협의에 의해 결정한다.</w:t>
      </w:r>
    </w:p>
    <w:p>
      <w:pPr>
        <w:pStyle w:val="a4"/>
        <w:ind w:left="877" w:right="40" w:hanging="837"/>
        <w:spacing w:before="100" w:line="240" w:lineRule="auto"/>
        <w:rPr>
          <w:rFonts w:asciiTheme="majorHAnsi" w:eastAsiaTheme="majorHAnsi" w:hAnsiTheme="majorHAnsi"/>
          <w:sz w:val="28"/>
          <w:shd w:val="clear" w:color="auto" w:fill="auto"/>
        </w:rPr>
      </w:pPr>
    </w:p>
    <w:p>
      <w:pPr>
        <w:pStyle w:val="a4"/>
        <w:ind w:left="877" w:right="40" w:hanging="837"/>
        <w:spacing w:before="100" w:line="240" w:lineRule="auto"/>
        <w:rPr>
          <w:rFonts w:asciiTheme="majorHAnsi" w:eastAsiaTheme="majorHAnsi" w:hAnsiTheme="majorHAnsi"/>
          <w:sz w:val="28"/>
          <w:shd w:val="clear" w:color="auto" w:fill="auto"/>
        </w:rPr>
      </w:pPr>
    </w:p>
    <w:p>
      <w:pPr>
        <w:pStyle w:val="a4"/>
        <w:ind w:left="877" w:right="40" w:hanging="837"/>
        <w:spacing w:before="100" w:line="240" w:lineRule="auto"/>
        <w:rPr>
          <w:rFonts w:asciiTheme="majorHAnsi" w:eastAsiaTheme="majorHAnsi" w:hAnsiTheme="majorHAnsi"/>
          <w:sz w:val="28"/>
          <w:shd w:val="clear" w:color="auto" w:fill="auto"/>
        </w:rPr>
      </w:pPr>
    </w:p>
    <w:p>
      <w:pPr>
        <w:pStyle w:val="a4"/>
        <w:ind w:left="877" w:right="40" w:hanging="837"/>
        <w:spacing w:before="100" w:line="240" w:lineRule="auto"/>
        <w:rPr>
          <w:rFonts w:asciiTheme="majorHAnsi" w:eastAsiaTheme="majorHAnsi" w:hAnsiTheme="majorHAnsi"/>
          <w:sz w:val="28"/>
          <w:shd w:val="clear" w:color="auto" w:fill="auto"/>
        </w:rPr>
      </w:pPr>
    </w:p>
    <w:p>
      <w:pPr>
        <w:pStyle w:val="a4"/>
        <w:ind w:left="876" w:right="40" w:hanging="836"/>
        <w:spacing w:before="100"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8"/>
          <w:shd w:val="clear" w:color="auto" w:fill="auto"/>
        </w:rPr>
        <w:t xml:space="preserve"> 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tbl>
      <w:tblPr>
        <w:tblpPr w:leftFromText="28" w:topFromText="28" w:rightFromText="28" w:bottomFromText="28" w:vertAnchor="text" w:horzAnchor="text" w:tblpX="84" w:tblpY="-342"/>
        <w:tblOverlap w:val="never"/>
        <w:tblW w:w="2704" w:type="dxa"/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45"/>
        <w:gridCol w:w="124"/>
        <w:gridCol w:w="1935"/>
      </w:tblGrid>
      <w:tr>
        <w:trPr>
          <w:trHeight w:val="626" w:hRule="atLeast"/>
        </w:trPr>
        <w:tc>
          <w:tcPr>
            <w:tcW w:w="645" w:type="dxa"/>
            <w:shd w:val="clear" w:color="auto" w:fill="92D050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color w:val="FFFFFF"/>
                <w:sz w:val="40"/>
                <w:shd w:val="clear" w:color="auto" w:fill="auto"/>
                <w:spacing w:val="36"/>
              </w:rPr>
              <w:t>Ⅴ</w:t>
            </w:r>
          </w:p>
        </w:tc>
        <w:tc>
          <w:tcPr>
            <w:tcW w:w="124" w:type="dxa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/>
                <w:color w:val="FFFFFF"/>
                <w:sz w:val="40"/>
                <w:shd w:val="clear" w:color="auto" w:fill="auto"/>
                <w:spacing w:val="36"/>
              </w:rPr>
            </w:pPr>
          </w:p>
        </w:tc>
        <w:tc>
          <w:tcPr>
            <w:tcW w:w="1935" w:type="dxa"/>
            <w:vAlign w:val="center"/>
          </w:tcPr>
          <w:p>
            <w:pPr>
              <w:pStyle w:val="1"/>
              <w:ind w:left="60" w:right="60"/>
              <w:wordWrap/>
              <w:jc w:val="left"/>
              <w:spacing w:line="240" w:lineRule="auto"/>
              <w:rPr>
                <w:rFonts w:ascii="HY견고딕" w:eastAsia="HY견고딕" w:hAnsiTheme="majorHAnsi"/>
                <w:shd w:val="clear" w:color="auto" w:fill="auto"/>
              </w:rPr>
            </w:pPr>
            <w:r>
              <w:rPr>
                <w:rFonts w:ascii="HY견고딕" w:eastAsia="HY견고딕" w:hAnsiTheme="majorHAnsi"/>
                <w:sz w:val="40"/>
                <w:shd w:val="clear" w:color="auto" w:fill="auto"/>
              </w:rPr>
              <w:t>공정보고</w:t>
            </w:r>
          </w:p>
        </w:tc>
      </w:tr>
    </w:tbl>
    <w:p>
      <w:pPr>
        <w:pStyle w:val="a4"/>
        <w:ind w:left="877" w:right="40" w:hanging="837"/>
        <w:spacing w:before="100" w:line="240" w:lineRule="auto"/>
        <w:rPr>
          <w:rFonts w:asciiTheme="majorHAnsi" w:eastAsiaTheme="majorHAnsi" w:hAnsiTheme="majorHAnsi"/>
          <w:shd w:val="clear" w:color="auto" w:fill="auto"/>
        </w:rPr>
      </w:pPr>
    </w:p>
    <w:p>
      <w:pPr>
        <w:pStyle w:val="a4"/>
        <w:ind w:left="877" w:right="40" w:hanging="837"/>
        <w:spacing w:before="100" w:line="240" w:lineRule="auto"/>
        <w:rPr>
          <w:rFonts w:asciiTheme="majorHAnsi" w:eastAsiaTheme="majorHAnsi" w:hAnsiTheme="majorHAnsi"/>
          <w:sz w:val="30"/>
          <w:shd w:val="clear" w:color="auto" w:fill="auto"/>
        </w:rPr>
      </w:pPr>
    </w:p>
    <w:p>
      <w:pPr>
        <w:pStyle w:val="a4"/>
        <w:ind w:left="877" w:right="40" w:hanging="837"/>
        <w:spacing w:before="100"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0"/>
          <w:shd w:val="clear" w:color="auto" w:fill="auto"/>
        </w:rPr>
        <w:t>1. 일반사항</w:t>
      </w:r>
    </w:p>
    <w:p>
      <w:pPr>
        <w:pStyle w:val="a4"/>
        <w:ind w:left="604" w:hanging="604"/>
        <w:spacing w:before="60"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가. “계약상대자”는 “발주기관”의 요구가 있을 경우 과업진행 실무자로 구성되는 과업진행 협의를 위한 회의개최에 응하고 협의된 내용에 따라야 한다.</w:t>
      </w:r>
    </w:p>
    <w:p>
      <w:pPr>
        <w:pStyle w:val="a4"/>
        <w:ind w:left="626" w:hanging="626"/>
        <w:spacing w:before="60"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나. 보고서 작성 시 “계약상대자”는 “발주기관”과 긴밀히 협조하여야 한다.</w:t>
      </w:r>
    </w:p>
    <w:p>
      <w:pPr>
        <w:pStyle w:val="a4"/>
        <w:ind w:left="601" w:hanging="601"/>
        <w:spacing w:before="60"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다. 수시회의는 프로젝트 추진 중 중요사항이 발생하여 회의의 필요성이 있을 시 “발주기관”이 수시 개최할 수 있다.</w:t>
      </w:r>
    </w:p>
    <w:p>
      <w:pPr>
        <w:pStyle w:val="a4"/>
        <w:ind w:left="596" w:hanging="596"/>
        <w:spacing w:before="60"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라. “계약상대자”는 과업수행 내용을 기록</w:t>
      </w:r>
      <w:r>
        <w:rPr>
          <w:rFonts w:ascii="MS Gothic" w:eastAsia="MS Gothic" w:hAnsi="MS Gothic" w:cs="MS Gothic" w:hint="eastAsia"/>
          <w:sz w:val="26"/>
          <w:shd w:val="clear" w:color="auto" w:fill="auto"/>
        </w:rPr>
        <w:t>‧</w:t>
      </w:r>
      <w:r>
        <w:rPr>
          <w:rFonts w:asciiTheme="majorHAnsi" w:eastAsiaTheme="majorHAnsi" w:hAnsiTheme="majorHAnsi"/>
          <w:sz w:val="26"/>
          <w:shd w:val="clear" w:color="auto" w:fill="auto"/>
        </w:rPr>
        <w:t>유지하여야 하며, “발주기관”의 요구가 있을 경우에는 이를 제출하여야 한다.</w:t>
      </w:r>
    </w:p>
    <w:p>
      <w:pPr>
        <w:pStyle w:val="af5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>
      <w:pPr>
        <w:pStyle w:val="af5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>
      <w:pPr>
        <w:pStyle w:val="af5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>
      <w:pPr>
        <w:pStyle w:val="af5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>
      <w:pPr>
        <w:pStyle w:val="af5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>
      <w:pPr>
        <w:pStyle w:val="af5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>
      <w:pPr>
        <w:pStyle w:val="af5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>
      <w:pPr>
        <w:pStyle w:val="af5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>
      <w:pPr>
        <w:pStyle w:val="af5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>
      <w:pPr>
        <w:pStyle w:val="af5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>
      <w:pPr>
        <w:pStyle w:val="af5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>
      <w:pPr>
        <w:pStyle w:val="af5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>
      <w:pPr>
        <w:pStyle w:val="af5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p>
      <w:pPr>
        <w:pStyle w:val="af5"/>
        <w:spacing w:before="100" w:line="240" w:lineRule="auto"/>
        <w:rPr>
          <w:rFonts w:asciiTheme="majorHAnsi" w:eastAsiaTheme="majorHAnsi" w:hAnsiTheme="majorHAnsi"/>
          <w:w w:val="100"/>
          <w:sz w:val="30"/>
        </w:rPr>
      </w:pPr>
    </w:p>
    <w:tbl>
      <w:tblPr>
        <w:tblOverlap w:val="never"/>
        <w:tblW w:w="4459" w:type="dxa"/>
        <w:tblInd w:w="28" w:type="dxa"/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645"/>
        <w:gridCol w:w="124"/>
        <w:gridCol w:w="3690"/>
      </w:tblGrid>
      <w:tr>
        <w:trPr>
          <w:trHeight w:val="626" w:hRule="atLeast"/>
        </w:trPr>
        <w:tc>
          <w:tcPr>
            <w:tcW w:w="645" w:type="dxa"/>
            <w:shd w:val="clear" w:color="auto" w:fill="173876"/>
            <w:vAlign w:val="center"/>
          </w:tcPr>
          <w:p>
            <w:pPr>
              <w:pStyle w:val="a4"/>
              <w:wordWrap/>
              <w:jc w:val="center"/>
              <w:shd w:val="clear" w:color="auto" w:fill="92D050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color w:val="FFFFFF"/>
                <w:sz w:val="40"/>
                <w:shd w:val="clear" w:color="auto" w:fill="auto"/>
                <w:spacing w:val="36"/>
              </w:rPr>
              <w:t>Ⅵ</w:t>
            </w:r>
          </w:p>
        </w:tc>
        <w:tc>
          <w:tcPr>
            <w:tcW w:w="124" w:type="dxa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/>
                <w:color w:val="FFFFFF"/>
                <w:sz w:val="40"/>
                <w:shd w:val="clear" w:color="auto" w:fill="auto"/>
                <w:spacing w:val="36"/>
              </w:rPr>
            </w:pPr>
          </w:p>
        </w:tc>
        <w:tc>
          <w:tcPr>
            <w:tcW w:w="3689" w:type="dxa"/>
            <w:vAlign w:val="center"/>
          </w:tcPr>
          <w:p>
            <w:pPr>
              <w:pStyle w:val="1"/>
              <w:ind w:left="60" w:right="60"/>
              <w:wordWrap/>
              <w:jc w:val="left"/>
              <w:spacing w:line="240" w:lineRule="auto"/>
              <w:rPr>
                <w:rFonts w:ascii="HY견고딕" w:eastAsia="HY견고딕" w:hAnsiTheme="majorHAnsi"/>
                <w:shd w:val="clear" w:color="auto" w:fill="auto"/>
              </w:rPr>
            </w:pPr>
            <w:r>
              <w:rPr>
                <w:rFonts w:ascii="HY견고딕" w:eastAsia="HY견고딕" w:hAnsiTheme="majorHAnsi"/>
                <w:sz w:val="40"/>
                <w:shd w:val="clear" w:color="auto" w:fill="auto"/>
              </w:rPr>
              <w:t>제안요청 내용</w:t>
            </w:r>
          </w:p>
        </w:tc>
      </w:tr>
    </w:tbl>
    <w:p>
      <w:pPr>
        <w:pStyle w:val="af5"/>
        <w:spacing w:before="100"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w w:val="100"/>
          <w:sz w:val="30"/>
        </w:rPr>
        <w:t>1. 과업범위</w:t>
      </w:r>
    </w:p>
    <w:p>
      <w:pPr>
        <w:pStyle w:val="a4"/>
        <w:ind w:left="839" w:hanging="839"/>
        <w:spacing w:before="60"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="맑은 고딕" w:eastAsia="맑은 고딕"/>
          <w:sz w:val="26"/>
          <w:shd w:val="clear" w:color="auto" w:fill="auto"/>
        </w:rPr>
        <w:t>가. 고도화 대상 현황</w:t>
      </w:r>
    </w:p>
    <w:p>
      <w:pPr>
        <w:pStyle w:val="a4"/>
        <w:ind w:left="839" w:hanging="442"/>
        <w:spacing w:before="60"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현 </w:t>
      </w:r>
      <w:r>
        <w:rPr>
          <w:rFonts w:asciiTheme="majorHAnsi" w:eastAsiaTheme="majorHAnsi" w:hAnsiTheme="majorHAnsi"/>
          <w:sz w:val="26"/>
          <w:shd w:val="clear" w:color="auto" w:fill="auto"/>
        </w:rPr>
        <w:t>Inflearn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시스템</w:t>
      </w:r>
      <w:r>
        <w:rPr>
          <w:rFonts w:asciiTheme="majorHAnsi" w:eastAsiaTheme="majorHAnsi" w:hAnsiTheme="majorHAnsi"/>
          <w:sz w:val="26"/>
          <w:shd w:val="clear" w:color="auto" w:fill="auto"/>
        </w:rPr>
        <w:t>의 메뉴 일부</w:t>
      </w:r>
    </w:p>
    <w:p>
      <w:pPr>
        <w:pStyle w:val="a4"/>
        <w:ind w:left="754" w:hanging="357"/>
        <w:numPr>
          <w:ilvl w:val="0"/>
          <w:numId w:val="4"/>
        </w:numPr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>메인화면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및 강의 상세 페이지</w:t>
      </w:r>
    </w:p>
    <w:p>
      <w:pPr>
        <w:pStyle w:val="a4"/>
        <w:ind w:left="754" w:hanging="357"/>
        <w:numPr>
          <w:ilvl w:val="0"/>
          <w:numId w:val="4"/>
        </w:numPr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>회원가입 및 로그인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(</w:t>
      </w:r>
      <w:r>
        <w:rPr>
          <w:rFonts w:asciiTheme="majorHAnsi" w:eastAsiaTheme="majorHAnsi" w:hAnsiTheme="majorHAnsi"/>
          <w:sz w:val="26"/>
          <w:shd w:val="clear" w:color="auto" w:fill="auto"/>
        </w:rPr>
        <w:t>비밀번호 찾기 포함)</w:t>
      </w:r>
    </w:p>
    <w:p>
      <w:pPr>
        <w:pStyle w:val="a4"/>
        <w:ind w:left="754" w:hanging="357"/>
        <w:numPr>
          <w:ilvl w:val="0"/>
          <w:numId w:val="4"/>
        </w:numPr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>마이페이지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(</w:t>
      </w:r>
      <w:r>
        <w:rPr>
          <w:rFonts w:asciiTheme="majorHAnsi" w:eastAsiaTheme="majorHAnsi" w:hAnsiTheme="majorHAnsi"/>
          <w:sz w:val="26"/>
          <w:shd w:val="clear" w:color="auto" w:fill="auto"/>
        </w:rPr>
        <w:t>회원정보 수정 및 회원탈퇴 포함)</w:t>
      </w:r>
    </w:p>
    <w:p>
      <w:pPr>
        <w:pStyle w:val="a4"/>
        <w:ind w:left="754" w:hanging="357"/>
        <w:numPr>
          <w:ilvl w:val="0"/>
          <w:numId w:val="4"/>
        </w:numPr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 xml:space="preserve">커뮤니티 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&gt; </w:t>
      </w:r>
      <w:r>
        <w:rPr>
          <w:rFonts w:asciiTheme="majorHAnsi" w:eastAsiaTheme="majorHAnsi" w:hAnsiTheme="majorHAnsi"/>
          <w:sz w:val="26"/>
          <w:shd w:val="clear" w:color="auto" w:fill="auto"/>
        </w:rPr>
        <w:t>질문</w:t>
      </w:r>
      <w:r>
        <w:rPr>
          <w:rFonts w:asciiTheme="majorHAnsi" w:eastAsiaTheme="majorHAnsi" w:hAnsiTheme="majorHAnsi"/>
          <w:sz w:val="26"/>
          <w:shd w:val="clear" w:color="auto" w:fill="auto"/>
        </w:rPr>
        <w:t>&amp;</w:t>
      </w:r>
      <w:r>
        <w:rPr>
          <w:rFonts w:asciiTheme="majorHAnsi" w:eastAsiaTheme="majorHAnsi" w:hAnsiTheme="majorHAnsi"/>
          <w:sz w:val="26"/>
          <w:shd w:val="clear" w:color="auto" w:fill="auto"/>
        </w:rPr>
        <w:t>답변,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수강평</w:t>
      </w:r>
      <w:r>
        <w:rPr>
          <w:rFonts w:asciiTheme="majorHAnsi" w:eastAsiaTheme="majorHAnsi" w:hAnsiTheme="majorHAnsi"/>
          <w:sz w:val="26"/>
          <w:shd w:val="clear" w:color="auto" w:fill="auto"/>
        </w:rPr>
        <w:t>,</w: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</w:t>
      </w:r>
      <w:r>
        <w:rPr>
          <w:rFonts w:asciiTheme="majorHAnsi" w:eastAsiaTheme="majorHAnsi" w:hAnsiTheme="majorHAnsi"/>
          <w:sz w:val="26"/>
          <w:shd w:val="clear" w:color="auto" w:fill="auto"/>
        </w:rPr>
        <w:t>멘토후가</w:t>
      </w:r>
    </w:p>
    <w:p>
      <w:pPr>
        <w:pStyle w:val="a4"/>
        <w:ind w:left="754" w:hanging="357"/>
        <w:numPr>
          <w:ilvl w:val="0"/>
          <w:numId w:val="4"/>
        </w:numPr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>멘토링</w:t>
      </w:r>
    </w:p>
    <w:p>
      <w:pPr>
        <w:pStyle w:val="a4"/>
        <w:ind w:left="66" w:hanging="66"/>
        <w:spacing w:before="60"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noProof/>
          <w:sz w:val="26"/>
          <w:shd w:val="clear" w:color="auto" w:fill="auto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784860</wp:posOffset>
                </wp:positionH>
                <wp:positionV relativeFrom="paragraph">
                  <wp:posOffset>7582535</wp:posOffset>
                </wp:positionV>
                <wp:extent cx="6003925" cy="1414145"/>
                <wp:effectExtent l="6350" t="6350" r="6350" b="635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3925" cy="1414145"/>
                          <a:chOff x="0" y="0"/>
                          <a:chExt cx="38124128" cy="897953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38124128" cy="897953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b/>
                                  <w:sz w:val="24"/>
                                  <w:szCs w:val="24"/>
                                </w:rPr>
                                <w:t>내부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b/>
                                  <w:sz w:val="24"/>
                                  <w:szCs w:val="24"/>
                                </w:rPr>
                                <w:t xml:space="preserve"> 연계 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b/>
                                  <w:sz w:val="24"/>
                                  <w:szCs w:val="24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711835" y="2738755"/>
                            <a:ext cx="7427595" cy="5532120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강의 정보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(소개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,커리큘럼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,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수강평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30236796" y="2738755"/>
                            <a:ext cx="7427595" cy="2193290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회원 정보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20377150" y="2793365"/>
                            <a:ext cx="7426960" cy="5367020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질문&amp;답변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/>
                        </wps:cNvSpPr>
                        <wps:spPr>
                          <a:xfrm>
                            <a:off x="10352405" y="2957830"/>
                            <a:ext cx="7427595" cy="2136775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멘토</w:t>
                              </w: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 xml:space="preserve"> 지원 정보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/>
                        </wps:cNvSpPr>
                        <wps:spPr>
                          <a:xfrm>
                            <a:off x="10352405" y="5915660"/>
                            <a:ext cx="7427595" cy="2137410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멘토</w:t>
                              </w: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 xml:space="preserve"> 후기 정보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8pt;margin-top:597.05pt;width:472.75pt;height:111.35pt;mso-position-horizontal-relative:column;mso-position-vertical-relative:line;z-index:251659264" coordorigin="0,0" coordsize="60038,14141">
                <v:rect id="1026" style="position:absolute;left:0;top:0;width:60038;height:14141" filled="f" stroked="t" strokecolor="#0" strokeweight="1pt">
                  <v:textbox inset="2.5mm,1.3mm,2.5mm,1.3mm">
                    <w:txbxContent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  <w:t>내부</w:t>
                        </w:r>
                        <w:r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  <w:t xml:space="preserve"> 연계 </w:t>
                        </w:r>
                        <w:r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  <w:t>DB</w:t>
                        </w:r>
                      </w:p>
                    </w:txbxContent>
                  </v:textbox>
                  <v:stroke joinstyle="round"/>
                </v:rect>
                <v:roundrect id="1027" style="position:absolute;left:1121;top:4313;width:11697;height:8712" arcsize="10923f" filled="t" fillcolor="#ffffff" stroked="t" strokecolor="#0" strokeweight="1pt">
                  <v:textbox inset="2.5mm,1.3mm,2.5mm,1.3mm">
                    <w:txbxContent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강의 정보</w:t>
                        </w:r>
                      </w:p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(소개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,커리큘럼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,</w:t>
                        </w:r>
                      </w:p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수강평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 xml:space="preserve">) </w:t>
                        </w:r>
                      </w:p>
                    </w:txbxContent>
                  </v:textbox>
                  <v:stroke joinstyle="round"/>
                </v:roundrect>
                <v:roundrect id="1028" style="position:absolute;left:47617;top:4313;width:11697;height:3454" arcsize="10923f" filled="t" fillcolor="#ffffff" stroked="t" strokecolor="#0" strokeweight="1pt">
                  <v:textbox inset="2.5mm,1.3mm,2.5mm,1.3mm">
                    <w:txbxContent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회원 정보</w:t>
                        </w:r>
                      </w:p>
                    </w:txbxContent>
                  </v:textbox>
                  <v:stroke joinstyle="round"/>
                </v:roundrect>
                <v:roundrect id="1029" style="position:absolute;left:32090;top:4399;width:11696;height:8452" arcsize="10923f" filled="t" fillcolor="#ffffff" stroked="t" strokecolor="#0" strokeweight="1pt">
                  <v:textbox inset="2.5mm,1.3mm,2.5mm,1.3mm">
                    <w:txbxContent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질문&amp;답변</w:t>
                        </w:r>
                      </w:p>
                    </w:txbxContent>
                  </v:textbox>
                  <v:stroke joinstyle="round"/>
                </v:roundrect>
                <v:roundrect id="1030" style="position:absolute;left:16303;top:4658;width:11697;height:3365" arcsize="10923f" filled="t" fillcolor="#ffffff" stroked="t" strokecolor="#0" strokeweight="1pt">
                  <v:textbox inset="2.5mm,1.3mm,2.5mm,1.3mm">
                    <w:txbxContent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멘토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지원 정보</w:t>
                        </w:r>
                      </w:p>
                    </w:txbxContent>
                  </v:textbox>
                  <v:stroke joinstyle="round"/>
                </v:roundrect>
                <v:roundrect id="1031" style="position:absolute;left:16303;top:9316;width:11697;height:3366" arcsize="10923f" filled="t" fillcolor="#ffffff" stroked="t" strokecolor="#0" strokeweight="1pt">
                  <v:textbox inset="2.5mm,1.3mm,2.5mm,1.3mm">
                    <w:txbxContent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멘토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후기 정보</w:t>
                        </w:r>
                      </w:p>
                    </w:txbxContent>
                  </v:textbox>
                  <v:stroke joinstyle="round"/>
                </v:roundrect>
              </v:group>
            </w:pict>
          </mc:Fallback>
        </mc:AlternateContent>
      </w:r>
      <w:r>
        <w:rPr>
          <w:rFonts w:asciiTheme="majorHAnsi" w:eastAsiaTheme="majorHAnsi" w:hAnsiTheme="majorHAnsi"/>
          <w:sz w:val="26"/>
          <w:shd w:val="clear" w:color="auto" w:fill="auto"/>
        </w:rPr>
        <w:t xml:space="preserve"> 나. 시스템 구성도</w:t>
      </w:r>
    </w:p>
    <w:p>
      <w:pPr>
        <w:pStyle w:val="a4"/>
        <w:ind w:left="66" w:hanging="66"/>
        <w:spacing w:before="60" w:line="240" w:lineRule="auto"/>
        <w:rPr>
          <w:rFonts w:ascii="맑은 고딕" w:eastAsia="맑은 고딕" w:hint="eastAsia"/>
          <w:b/>
          <w:sz w:val="30"/>
          <w:shd w:val="clear" w:color="auto" w:fill="auto"/>
        </w:rPr>
      </w:pPr>
      <w:r>
        <w:rPr>
          <w:rFonts w:ascii="맑은 고딕" w:eastAsia="맑은 고딕" w:hint="eastAsia"/>
          <w:b/>
          <w:noProof/>
          <w:sz w:val="30"/>
          <w:shd w:val="clear" w:color="auto" w:fill="auto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64770</wp:posOffset>
                </wp:positionH>
                <wp:positionV relativeFrom="paragraph">
                  <wp:posOffset>41910</wp:posOffset>
                </wp:positionV>
                <wp:extent cx="6064250" cy="810260"/>
                <wp:effectExtent l="6350" t="6350" r="6350" b="6350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4250" cy="810260"/>
                          <a:chOff x="784860" y="2847975"/>
                          <a:chExt cx="6064250" cy="81026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784860" y="2847975"/>
                            <a:ext cx="2174240" cy="810260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b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b/>
                                </w:rPr>
                                <w:t>User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예비개발자 | 개발자(주니어/시니어)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3114040" y="2847975"/>
                            <a:ext cx="3735070" cy="810260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b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b/>
                                </w:rPr>
                                <w:t>Device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 xml:space="preserve">컴퓨터(윈도우/맥) | 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태블릿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안드로이드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 xml:space="preserve">/iOS) | 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스마트폰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안드로이드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/iOS)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.1pt;margin-top:3.3pt;width:477.5pt;height:63.8pt;mso-position-horizontal-relative:column;mso-position-vertical-relative:line;z-index:251666432" coordorigin="1236,4485" coordsize="9550,1276">
                <v:roundrect id="1033" style="position:absolute;left:1236;top:4485;width:3424;height:1276" arcsize="10923f" filled="t" fillcolor="#ffffff" stroked="t" strokecolor="#0" strokeweight="1pt">
                  <v:textbox inset="2.5mm,1.3mm,2.5mm,1.3mm">
                    <w:txbxContent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  <w:b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b/>
                          </w:rPr>
                          <w:t>User</w:t>
                        </w:r>
                      </w:p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  <w:b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예비개발자 | 개발자(주니어/시니어)</w:t>
                        </w:r>
                      </w:p>
                    </w:txbxContent>
                  </v:textbox>
                  <v:stroke joinstyle="round"/>
                </v:roundrect>
                <v:roundrect id="1034" style="position:absolute;left:4904;top:4485;width:5882;height:1276" arcsize="10923f" filled="t" fillcolor="#ffffff" stroked="t" strokecolor="#0" strokeweight="1pt">
                  <v:textbox inset="2.5mm,1.3mm,2.5mm,1.3mm">
                    <w:txbxContent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  <w:b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b/>
                          </w:rPr>
                          <w:t>Device</w:t>
                        </w:r>
                      </w:p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 xml:space="preserve">컴퓨터(윈도우/맥) | 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태블릿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안드로이드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 xml:space="preserve">/iOS) | 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스마트폰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안드로이드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/iOS)</w:t>
                        </w:r>
                      </w:p>
                    </w:txbxContent>
                  </v:textbox>
                  <v:stroke joinstyle="round"/>
                </v:roundrect>
              </v:group>
            </w:pict>
          </mc:Fallback>
        </mc:AlternateContent>
      </w:r>
    </w:p>
    <w:p>
      <w:pPr>
        <w:pStyle w:val="a4"/>
        <w:spacing w:before="60" w:line="240" w:lineRule="auto"/>
        <w:rPr>
          <w:rFonts w:ascii="맑은 고딕" w:eastAsia="맑은 고딕" w:hint="eastAsia"/>
          <w:b/>
          <w:sz w:val="30"/>
          <w:shd w:val="clear" w:color="auto" w:fill="auto"/>
        </w:rPr>
      </w:pPr>
    </w:p>
    <w:p>
      <w:pPr>
        <w:pStyle w:val="a4"/>
        <w:spacing w:before="60" w:line="240" w:lineRule="auto"/>
        <w:rPr>
          <w:rFonts w:ascii="맑은 고딕" w:eastAsia="맑은 고딕" w:hint="eastAsia"/>
          <w:b/>
          <w:sz w:val="30"/>
          <w:shd w:val="clear" w:color="auto" w:fill="auto"/>
        </w:rPr>
      </w:pPr>
      <w:r>
        <w:rPr>
          <w:rFonts w:ascii="맑은 고딕" w:eastAsia="맑은 고딕" w:hint="eastAsia"/>
          <w:b/>
          <w:noProof/>
          <w:sz w:val="30"/>
          <w:shd w:val="clear" w:color="auto" w:fill="auto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4826635</wp:posOffset>
                </wp:positionH>
                <wp:positionV relativeFrom="paragraph">
                  <wp:posOffset>281305</wp:posOffset>
                </wp:positionV>
                <wp:extent cx="1242060" cy="1854835"/>
                <wp:effectExtent l="6350" t="6350" r="6350" b="6350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2060" cy="185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  <w:t>로그인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style="position:absolute;margin-left:380.05pt;margin-top:22.15pt;width:97.8pt;height:146.05pt;mso-position-horizontal-relative:column;mso-position-vertical-relative:line;v-text-anchor:top;mso-wrap-style:square;z-index:251670528" o:allowincell="t" filled="t" fillcolor="#ffffff" stroked="t" strokecolor="#0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  <w:t>로그인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3241040</wp:posOffset>
                </wp:positionH>
                <wp:positionV relativeFrom="paragraph">
                  <wp:posOffset>280035</wp:posOffset>
                </wp:positionV>
                <wp:extent cx="1242060" cy="2571115"/>
                <wp:effectExtent l="6350" t="6350" r="6350" b="6350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2060" cy="257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  <w:t>커뮤니티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255.2pt;margin-top:22.05pt;width:97.8pt;height:202.45pt;mso-position-horizontal-relative:column;mso-position-vertical-relative:line;v-text-anchor:top;mso-wrap-style:square;z-index:251664384" o:allowincell="t" filled="t" fillcolor="#ffffff" stroked="t" strokecolor="#0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  <w:t>커뮤니티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1652905</wp:posOffset>
                </wp:positionH>
                <wp:positionV relativeFrom="paragraph">
                  <wp:posOffset>280035</wp:posOffset>
                </wp:positionV>
                <wp:extent cx="1242060" cy="2571115"/>
                <wp:effectExtent l="6350" t="6350" r="6350" b="6350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2060" cy="257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  <w:t>멘토링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130.15pt;margin-top:22.05pt;width:97.8pt;height:202.45pt;mso-position-horizontal-relative:column;mso-position-vertical-relative:line;v-text-anchor:top;mso-wrap-style:square;z-index:251665408" o:allowincell="t" filled="t" fillcolor="#ffffff" stroked="t" strokecolor="#0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  <w:t>멘토링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64770</wp:posOffset>
                </wp:positionH>
                <wp:positionV relativeFrom="paragraph">
                  <wp:posOffset>280670</wp:posOffset>
                </wp:positionV>
                <wp:extent cx="1242060" cy="2571115"/>
                <wp:effectExtent l="6350" t="6350" r="6350" b="6350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2060" cy="257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  <w:t>메인</w:t>
                            </w:r>
                            <w:r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 페이지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style="position:absolute;margin-left:5.1pt;margin-top:22.1pt;width:97.8pt;height:202.45pt;mso-position-horizontal-relative:column;mso-position-vertical-relative:line;v-text-anchor:top;mso-wrap-style:square;z-index:251663360" o:allowincell="t" filled="t" fillcolor="#ffffff" stroked="t" strokecolor="#0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  <w:t>메인</w:t>
                      </w:r>
                      <w:r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  <w:t xml:space="preserve"> 페이지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4"/>
        <w:ind w:left="66" w:hanging="66"/>
        <w:spacing w:before="60" w:line="240" w:lineRule="auto"/>
        <w:rPr>
          <w:rFonts w:ascii="맑은 고딕" w:eastAsia="맑은 고딕" w:hint="eastAsia"/>
          <w:b/>
          <w:sz w:val="30"/>
          <w:shd w:val="clear" w:color="auto" w:fill="auto"/>
        </w:rPr>
      </w:pPr>
      <w:r>
        <w:rPr>
          <w:rFonts w:ascii="맑은 고딕" w:eastAsia="맑은 고딕" w:hint="eastAsia"/>
          <w:b/>
          <w:noProof/>
          <w:sz w:val="30"/>
          <w:shd w:val="clear" w:color="auto" w:fill="auto"/>
        </w:rPr>
        <mc:AlternateContent>
          <mc:Choice Requires="wps">
            <w:drawing>
              <wp:anchor distT="0" distB="0" distL="114300" distR="114300" behindDoc="0" locked="0" layoutInCell="1" simplePos="0" relativeHeight="251671552" allowOverlap="1" hidden="0">
                <wp:simplePos x="0" y="0"/>
                <wp:positionH relativeFrom="column">
                  <wp:posOffset>4943475</wp:posOffset>
                </wp:positionH>
                <wp:positionV relativeFrom="paragraph">
                  <wp:posOffset>324485</wp:posOffset>
                </wp:positionV>
                <wp:extent cx="1009015" cy="345440"/>
                <wp:effectExtent l="6350" t="6350" r="6350" b="6350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</w:rPr>
                              <w:t>아이디찾기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9" style="position:absolute;margin-left:389.25pt;margin-top:25.55pt;width:79.45pt;height:27.2pt;mso-position-horizontal-relative:column;mso-position-vertical-relative:line;v-text-anchor:middle;mso-wrap-style:square;z-index:251671552" arcsize="10923f" o:allowincell="t" filled="t" fillcolor="#ffffff" stroked="t" strokecolor="#0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아이디찾기</w:t>
                      </w:r>
                    </w:p>
                  </w:txbxContent>
                </v:textbox>
                <v:stroke joinstyle="round"/>
              </v:roundrect>
            </w:pict>
          </mc:Fallback>
        </mc:AlternateContent>
      </w:r>
    </w:p>
    <w:p>
      <w:pPr>
        <w:pStyle w:val="a4"/>
        <w:ind w:left="66" w:hanging="66"/>
        <w:spacing w:before="60" w:line="240" w:lineRule="auto"/>
        <w:rPr>
          <w:rFonts w:ascii="맑은 고딕" w:eastAsia="맑은 고딕" w:hint="eastAsia"/>
          <w:b/>
          <w:sz w:val="30"/>
          <w:shd w:val="clear" w:color="auto" w:fill="auto"/>
        </w:rPr>
      </w:pPr>
      <w:r>
        <w:rPr>
          <w:rFonts w:ascii="맑은 고딕" w:eastAsia="맑은 고딕" w:hint="eastAsia"/>
          <w:b/>
          <w:noProof/>
          <w:sz w:val="30"/>
          <w:shd w:val="clear" w:color="auto" w:fill="auto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1769110</wp:posOffset>
                </wp:positionH>
                <wp:positionV relativeFrom="paragraph">
                  <wp:posOffset>367665</wp:posOffset>
                </wp:positionV>
                <wp:extent cx="1009015" cy="345440"/>
                <wp:effectExtent l="6350" t="6350" r="6350" b="6350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</w:rPr>
                              <w:t>멘토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후기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0" style="position:absolute;margin-left:139.3pt;margin-top:28.95pt;width:79.45pt;height:27.2pt;mso-position-horizontal-relative:column;mso-position-vertical-relative:line;v-text-anchor:middle;mso-wrap-style:square;z-index:251667456" arcsize="10923f" o:allowincell="t" filled="t" fillcolor="#ffffff" stroked="t" strokecolor="#0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멘토</w:t>
                      </w:r>
                      <w:r>
                        <w:rPr>
                          <w:rFonts w:asciiTheme="majorHAnsi" w:eastAsia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/>
                        </w:rPr>
                        <w:t>후기</w:t>
                      </w:r>
                    </w:p>
                  </w:txbxContent>
                </v:textbox>
                <v:stroke joinstyle="round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1769110</wp:posOffset>
                </wp:positionH>
                <wp:positionV relativeFrom="paragraph">
                  <wp:posOffset>-43180</wp:posOffset>
                </wp:positionV>
                <wp:extent cx="1009015" cy="345440"/>
                <wp:effectExtent l="6350" t="6350" r="6350" b="6350"/>
                <wp:wrapNone/>
                <wp:docPr id="1041" name="shape104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</w:rPr>
                              <w:t>멘토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지원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1" style="position:absolute;margin-left:139.3pt;margin-top:-3.4pt;width:79.45pt;height:27.2pt;mso-position-horizontal-relative:column;mso-position-vertical-relative:line;v-text-anchor:middle;mso-wrap-style:square;z-index:251668480" arcsize="10923f" o:allowincell="t" filled="t" fillcolor="#ffffff" stroked="t" strokecolor="#0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멘토</w:t>
                      </w:r>
                      <w:r>
                        <w:rPr>
                          <w:rFonts w:asciiTheme="majorHAnsi" w:eastAsia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/>
                        </w:rPr>
                        <w:t>지원</w:t>
                      </w:r>
                    </w:p>
                  </w:txbxContent>
                </v:textbox>
                <v:stroke joinstyle="round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3357245</wp:posOffset>
                </wp:positionH>
                <wp:positionV relativeFrom="paragraph">
                  <wp:posOffset>-43180</wp:posOffset>
                </wp:positionV>
                <wp:extent cx="1009015" cy="345440"/>
                <wp:effectExtent l="6350" t="6350" r="6350" b="6350"/>
                <wp:wrapNone/>
                <wp:docPr id="1042" name="shape104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</w:rPr>
                              <w:t>질문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&amp;답변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2" style="position:absolute;margin-left:264.35pt;margin-top:-3.4pt;width:79.45pt;height:27.2pt;mso-position-horizontal-relative:column;mso-position-vertical-relative:line;v-text-anchor:middle;mso-wrap-style:square;z-index:251669504" arcsize="10923f" o:allowincell="t" filled="t" fillcolor="#ffffff" stroked="t" strokecolor="#0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질문</w:t>
                      </w:r>
                      <w:r>
                        <w:rPr>
                          <w:rFonts w:asciiTheme="majorHAnsi" w:eastAsiaTheme="majorHAnsi" w:hAnsiTheme="majorHAnsi"/>
                        </w:rPr>
                        <w:t>&amp;답변</w:t>
                      </w:r>
                    </w:p>
                  </w:txbxContent>
                </v:textbox>
                <v:stroke joinstyle="round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2576" allowOverlap="1" hidden="0">
                <wp:simplePos x="0" y="0"/>
                <wp:positionH relativeFrom="column">
                  <wp:posOffset>176530</wp:posOffset>
                </wp:positionH>
                <wp:positionV relativeFrom="paragraph">
                  <wp:posOffset>-43180</wp:posOffset>
                </wp:positionV>
                <wp:extent cx="1009015" cy="345440"/>
                <wp:effectExtent l="6350" t="6350" r="6350" b="6350"/>
                <wp:wrapNone/>
                <wp:docPr id="1043" name="shape104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</w:rPr>
                              <w:t>강의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 xml:space="preserve"> 상세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3" style="position:absolute;margin-left:13.9pt;margin-top:-3.4pt;width:79.45pt;height:27.2pt;mso-position-horizontal-relative:column;mso-position-vertical-relative:line;v-text-anchor:middle;mso-wrap-style:square;z-index:251672576" arcsize="10923f" o:allowincell="t" filled="t" fillcolor="#ffffff" stroked="t" strokecolor="#0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강의</w:t>
                      </w:r>
                      <w:r>
                        <w:rPr>
                          <w:rFonts w:asciiTheme="majorHAnsi" w:eastAsiaTheme="majorHAnsi" w:hAnsiTheme="majorHAnsi"/>
                        </w:rPr>
                        <w:t xml:space="preserve"> 상세</w:t>
                      </w:r>
                    </w:p>
                  </w:txbxContent>
                </v:textbox>
                <v:stroke joinstyle="round"/>
              </v:roundrect>
            </w:pict>
          </mc:Fallback>
        </mc:AlternateContent>
      </w:r>
    </w:p>
    <w:p>
      <w:pPr>
        <w:pStyle w:val="a4"/>
        <w:ind w:left="66" w:hanging="66"/>
        <w:spacing w:before="60" w:line="240" w:lineRule="auto"/>
        <w:rPr>
          <w:rFonts w:ascii="맑은 고딕" w:eastAsia="맑은 고딕" w:hint="eastAsia"/>
          <w:b/>
          <w:sz w:val="30"/>
          <w:shd w:val="clear" w:color="auto" w:fill="auto"/>
        </w:rPr>
      </w:pPr>
      <w:r>
        <w:rPr>
          <w:rFonts w:ascii="맑은 고딕" w:eastAsia="맑은 고딕" w:hint="eastAsia"/>
          <w:b/>
          <w:noProof/>
          <w:sz w:val="30"/>
          <w:shd w:val="clear" w:color="auto" w:fill="auto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4943475</wp:posOffset>
                </wp:positionH>
                <wp:positionV relativeFrom="paragraph">
                  <wp:posOffset>0</wp:posOffset>
                </wp:positionV>
                <wp:extent cx="1009015" cy="345440"/>
                <wp:effectExtent l="6350" t="6350" r="6350" b="6350"/>
                <wp:wrapNone/>
                <wp:docPr id="1044" name="shape104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sz w:val="20"/>
                                <w:szCs w:val="20"/>
                              </w:rPr>
                              <w:t>비밀번호찾기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4" style="position:absolute;margin-left:389.25pt;margin-top:0pt;width:79.45pt;height:27.2pt;mso-position-horizontal-relative:column;mso-position-vertical-relative:line;v-text-anchor:middle;mso-wrap-style:square;z-index:251673600" arcsize="10923f" o:allowincell="t" filled="t" fillcolor="#ffffff" stroked="t" strokecolor="#0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ajorHAnsi" w:eastAsia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HAnsi" w:hAnsiTheme="majorHAnsi"/>
                          <w:sz w:val="20"/>
                          <w:szCs w:val="20"/>
                        </w:rPr>
                        <w:t>비밀번호찾기</w:t>
                      </w:r>
                    </w:p>
                  </w:txbxContent>
                </v:textbox>
                <v:stroke joinstyle="round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4624" allowOverlap="1" hidden="0">
                <wp:simplePos x="0" y="0"/>
                <wp:positionH relativeFrom="column">
                  <wp:posOffset>3357245</wp:posOffset>
                </wp:positionH>
                <wp:positionV relativeFrom="paragraph">
                  <wp:posOffset>0</wp:posOffset>
                </wp:positionV>
                <wp:extent cx="1009015" cy="345440"/>
                <wp:effectExtent l="6350" t="6350" r="6350" b="6350"/>
                <wp:wrapNone/>
                <wp:docPr id="1045" name="shape104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</w:rPr>
                              <w:t>수강평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5" style="position:absolute;margin-left:264.35pt;margin-top:0pt;width:79.45pt;height:27.2pt;mso-position-horizontal-relative:column;mso-position-vertical-relative:line;v-text-anchor:middle;mso-wrap-style:square;z-index:251674624" arcsize="10923f" o:allowincell="t" filled="t" fillcolor="#ffffff" stroked="t" strokecolor="#0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수강평</w:t>
                      </w:r>
                    </w:p>
                  </w:txbxContent>
                </v:textbox>
                <v:stroke joinstyle="round"/>
              </v:roundrect>
            </w:pict>
          </mc:Fallback>
        </mc:AlternateContent>
      </w:r>
    </w:p>
    <w:p>
      <w:pPr>
        <w:pStyle w:val="a4"/>
        <w:ind w:left="66" w:hanging="66"/>
        <w:spacing w:before="60" w:line="240" w:lineRule="auto"/>
        <w:rPr>
          <w:rFonts w:ascii="맑은 고딕" w:eastAsia="맑은 고딕" w:hint="eastAsia"/>
          <w:b/>
          <w:sz w:val="30"/>
          <w:shd w:val="clear" w:color="auto" w:fill="auto"/>
        </w:rPr>
      </w:pPr>
      <w:r>
        <w:rPr>
          <w:rFonts w:ascii="맑은 고딕" w:eastAsia="맑은 고딕" w:hint="eastAsia"/>
          <w:b/>
          <w:noProof/>
          <w:sz w:val="30"/>
          <w:shd w:val="clear" w:color="auto" w:fill="auto"/>
        </w:rPr>
        <mc:AlternateContent>
          <mc:Choice Requires="wps">
            <w:drawing>
              <wp:anchor distT="0" distB="0" distL="114300" distR="114300" behindDoc="0" locked="0" layoutInCell="1" simplePos="0" relativeHeight="251675648" allowOverlap="1" hidden="0">
                <wp:simplePos x="0" y="0"/>
                <wp:positionH relativeFrom="column">
                  <wp:posOffset>4943475</wp:posOffset>
                </wp:positionH>
                <wp:positionV relativeFrom="paragraph">
                  <wp:posOffset>43815</wp:posOffset>
                </wp:positionV>
                <wp:extent cx="1009015" cy="345440"/>
                <wp:effectExtent l="6350" t="6350" r="6350" b="6350"/>
                <wp:wrapNone/>
                <wp:docPr id="1046" name="shape104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</w:rPr>
                              <w:t>회원가입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6" style="position:absolute;margin-left:389.25pt;margin-top:3.45pt;width:79.45pt;height:27.2pt;mso-position-horizontal-relative:column;mso-position-vertical-relative:line;v-text-anchor:middle;mso-wrap-style:square;z-index:251675648" arcsize="10923f" o:allowincell="t" filled="t" fillcolor="#ffffff" stroked="t" strokecolor="#0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회원가입</w:t>
                      </w:r>
                    </w:p>
                  </w:txbxContent>
                </v:textbox>
                <v:stroke joinstyle="round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76672" allowOverlap="1" hidden="0">
                <wp:simplePos x="0" y="0"/>
                <wp:positionH relativeFrom="column">
                  <wp:posOffset>3357245</wp:posOffset>
                </wp:positionH>
                <wp:positionV relativeFrom="paragraph">
                  <wp:posOffset>43815</wp:posOffset>
                </wp:positionV>
                <wp:extent cx="1009015" cy="345440"/>
                <wp:effectExtent l="6350" t="6350" r="6350" b="6350"/>
                <wp:wrapNone/>
                <wp:docPr id="1047" name="shape104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5440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</w:rPr>
                              <w:t>멘토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HAnsi" w:hAnsiTheme="majorHAnsi"/>
                              </w:rPr>
                              <w:t>후기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7" style="position:absolute;margin-left:264.35pt;margin-top:3.45pt;width:79.45pt;height:27.2pt;mso-position-horizontal-relative:column;mso-position-vertical-relative:line;v-text-anchor:middle;mso-wrap-style:square;z-index:251676672" arcsize="10923f" o:allowincell="t" filled="t" fillcolor="#ffffff" stroked="t" strokecolor="#0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ajorHAnsi" w:eastAsiaTheme="majorHAnsi" w:hAnsiTheme="majorHAnsi"/>
                        </w:rPr>
                      </w:pPr>
                      <w:r>
                        <w:rPr>
                          <w:rFonts w:asciiTheme="majorHAnsi" w:eastAsiaTheme="majorHAnsi" w:hAnsiTheme="majorHAnsi"/>
                        </w:rPr>
                        <w:t>멘토</w:t>
                      </w:r>
                      <w:r>
                        <w:rPr>
                          <w:rFonts w:asciiTheme="majorHAnsi" w:eastAsiaTheme="majorHAnsi" w:hAnsiTheme="majorHAnsi"/>
                        </w:rPr>
                        <w:t xml:space="preserve"> </w:t>
                      </w:r>
                      <w:r>
                        <w:rPr>
                          <w:rFonts w:asciiTheme="majorHAnsi" w:eastAsiaTheme="majorHAnsi" w:hAnsiTheme="majorHAnsi"/>
                        </w:rPr>
                        <w:t>후기</w:t>
                      </w:r>
                    </w:p>
                  </w:txbxContent>
                </v:textbox>
                <v:stroke joinstyle="round"/>
              </v:roundrect>
            </w:pict>
          </mc:Fallback>
        </mc:AlternateContent>
      </w:r>
    </w:p>
    <w:p>
      <w:pPr>
        <w:pStyle w:val="a4"/>
        <w:ind w:left="66" w:hanging="66"/>
        <w:spacing w:before="60" w:line="240" w:lineRule="auto"/>
        <w:rPr>
          <w:rFonts w:ascii="맑은 고딕" w:eastAsia="맑은 고딕" w:hint="eastAsia"/>
          <w:b/>
          <w:sz w:val="30"/>
          <w:shd w:val="clear" w:color="auto" w:fill="auto"/>
        </w:rPr>
      </w:pPr>
    </w:p>
    <w:p>
      <w:pPr>
        <w:pStyle w:val="a4"/>
        <w:ind w:left="66" w:hanging="66"/>
        <w:spacing w:before="60" w:line="240" w:lineRule="auto"/>
        <w:rPr>
          <w:rFonts w:ascii="맑은 고딕" w:eastAsia="맑은 고딕" w:hint="eastAsia"/>
          <w:b/>
          <w:sz w:val="30"/>
          <w:shd w:val="clear" w:color="auto" w:fill="auto"/>
        </w:rPr>
      </w:pPr>
      <w:r>
        <w:rPr>
          <w:rFonts w:ascii="맑은 고딕" w:eastAsia="맑은 고딕" w:hint="eastAsia"/>
          <w:b/>
          <w:noProof/>
          <w:sz w:val="30"/>
          <w:shd w:val="clear" w:color="auto" w:fill="auto"/>
        </w:rPr>
        <mc:AlternateContent>
          <mc:Choice Requires="wps">
            <w:drawing>
              <wp:anchor distT="0" distB="0" distL="114300" distR="114300" behindDoc="0" locked="0" layoutInCell="1" simplePos="0" relativeHeight="251677696" allowOverlap="1" hidden="0">
                <wp:simplePos x="0" y="0"/>
                <wp:positionH relativeFrom="column">
                  <wp:posOffset>4826635</wp:posOffset>
                </wp:positionH>
                <wp:positionV relativeFrom="paragraph">
                  <wp:posOffset>26035</wp:posOffset>
                </wp:positionV>
                <wp:extent cx="1242060" cy="621030"/>
                <wp:effectExtent l="6350" t="6350" r="6350" b="6350"/>
                <wp:wrapNone/>
                <wp:docPr id="1048" name="shape104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2060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HAnsi" w:hAnsiTheme="majorHAnsi"/>
                                <w:b/>
                                <w:sz w:val="24"/>
                                <w:szCs w:val="24"/>
                              </w:rPr>
                              <w:t>회원가입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style="position:absolute;margin-left:380.05pt;margin-top:2.05pt;width:97.8pt;height:48.9pt;mso-position-horizontal-relative:column;mso-position-vertical-relative:line;v-text-anchor:middle;mso-wrap-style:square;z-index:251677696" o:allowincell="t" filled="t" fillcolor="#ffffff" stroked="t" strokecolor="#0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HAnsi" w:hAnsiTheme="majorHAnsi"/>
                          <w:b/>
                          <w:sz w:val="24"/>
                          <w:szCs w:val="24"/>
                        </w:rPr>
                        <w:t>회원가입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4"/>
        <w:ind w:left="66" w:hanging="66"/>
        <w:spacing w:before="60" w:line="240" w:lineRule="auto"/>
        <w:rPr>
          <w:rFonts w:ascii="맑은 고딕" w:eastAsia="맑은 고딕" w:hint="eastAsia"/>
          <w:b/>
          <w:sz w:val="30"/>
          <w:shd w:val="clear" w:color="auto" w:fill="auto"/>
        </w:rPr>
      </w:pPr>
    </w:p>
    <w:p>
      <w:pPr>
        <w:pStyle w:val="a4"/>
        <w:ind w:left="66" w:hanging="66"/>
        <w:spacing w:before="60" w:line="240" w:lineRule="auto"/>
        <w:rPr>
          <w:rFonts w:ascii="맑은 고딕" w:eastAsia="맑은 고딕"/>
          <w:b/>
          <w:sz w:val="30"/>
          <w:shd w:val="clear" w:color="auto" w:fill="auto"/>
        </w:rPr>
      </w:pPr>
      <w:r>
        <w:rPr>
          <w:rFonts w:ascii="맑은 고딕" w:eastAsia="맑은 고딕"/>
          <w:b/>
          <w:noProof/>
          <w:sz w:val="30"/>
          <w:shd w:val="clear" w:color="auto" w:fill="auto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65405</wp:posOffset>
                </wp:positionH>
                <wp:positionV relativeFrom="paragraph">
                  <wp:posOffset>135890</wp:posOffset>
                </wp:positionV>
                <wp:extent cx="6003925" cy="1414145"/>
                <wp:effectExtent l="6350" t="6350" r="6350" b="6350"/>
                <wp:wrapNone/>
                <wp:docPr id="1049" name="shape104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3925" cy="1414145"/>
                          <a:chOff x="0" y="0"/>
                          <a:chExt cx="38124128" cy="8979535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38124128" cy="897953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b/>
                                  <w:sz w:val="24"/>
                                  <w:szCs w:val="24"/>
                                </w:rPr>
                                <w:t>내부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b/>
                                  <w:sz w:val="24"/>
                                  <w:szCs w:val="24"/>
                                </w:rPr>
                                <w:t xml:space="preserve"> 연계 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b/>
                                  <w:sz w:val="24"/>
                                  <w:szCs w:val="24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711835" y="2738755"/>
                            <a:ext cx="7427595" cy="5532120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강의 정보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(소개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,커리큘럼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,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>수강평</w:t>
                              </w:r>
                              <w:r>
                                <w:rPr>
                                  <w:rFonts w:asciiTheme="majorHAnsi" w:eastAsiaTheme="majorHAnsi" w:hAnsiTheme="majorHAnsi"/>
                                  <w:sz w:val="18"/>
                                  <w:szCs w:val="18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30236796" y="2738755"/>
                            <a:ext cx="7427595" cy="2193290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회원 정보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4" name="child 4"/>
                        <wps:cNvSpPr>
                          <a:spLocks/>
                        </wps:cNvSpPr>
                        <wps:spPr>
                          <a:xfrm>
                            <a:off x="20377150" y="2793365"/>
                            <a:ext cx="7426960" cy="5367020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질문&amp;답변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5" name="child 5"/>
                        <wps:cNvSpPr>
                          <a:spLocks/>
                        </wps:cNvSpPr>
                        <wps:spPr>
                          <a:xfrm>
                            <a:off x="10352405" y="2957830"/>
                            <a:ext cx="7427595" cy="2136775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멘토</w:t>
                              </w: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 xml:space="preserve"> 지원 정보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  <wps:wsp>
                        <wps:cNvPr id="6" name="child 6"/>
                        <wps:cNvSpPr>
                          <a:spLocks/>
                        </wps:cNvSpPr>
                        <wps:spPr>
                          <a:xfrm>
                            <a:off x="10352405" y="5915660"/>
                            <a:ext cx="7427595" cy="2137410"/>
                          </a:xfrm>
                          <a:prstGeom prst="roundRect">
                            <a:avLst xmlns="http://schemas.openxmlformats.org/drawingml/2006/main"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ajorHAnsi" w:eastAsiaTheme="majorHAnsi" w:hAnsiTheme="majorHAnsi"/>
                                </w:rPr>
                              </w:pP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>멘토</w:t>
                              </w:r>
                              <w:r>
                                <w:rPr>
                                  <w:rFonts w:asciiTheme="majorHAnsi" w:eastAsiaTheme="majorHAnsi" w:hAnsiTheme="majorHAnsi"/>
                                </w:rPr>
                                <w:t xml:space="preserve"> 후기 정보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.15pt;margin-top:10.7pt;width:472.75pt;height:111.35pt;mso-position-horizontal-relative:column;mso-position-vertical-relative:line;z-index:251678720" coordorigin="0,0" coordsize="60038,14141">
                <v:rect id="1050" style="position:absolute;left:0;top:0;width:60038;height:14141" filled="f" stroked="t" strokecolor="#0" strokeweight="1pt">
                  <v:textbox inset="2.5mm,1.3mm,2.5mm,1.3mm">
                    <w:txbxContent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  <w:t>내부</w:t>
                        </w:r>
                        <w:r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  <w:t xml:space="preserve"> 연계 </w:t>
                        </w:r>
                        <w:r>
                          <w:rPr>
                            <w:rFonts w:asciiTheme="majorHAnsi" w:eastAsiaTheme="majorHAnsi" w:hAnsiTheme="majorHAnsi"/>
                            <w:b/>
                            <w:sz w:val="24"/>
                            <w:szCs w:val="24"/>
                          </w:rPr>
                          <w:t>DB</w:t>
                        </w:r>
                      </w:p>
                    </w:txbxContent>
                  </v:textbox>
                  <v:stroke joinstyle="round"/>
                </v:rect>
                <v:roundrect id="1051" style="position:absolute;left:1121;top:4313;width:11697;height:8712" arcsize="10923f" filled="t" fillcolor="#ffffff" stroked="t" strokecolor="#0" strokeweight="1pt">
                  <v:textbox inset="2.5mm,1.3mm,2.5mm,1.3mm">
                    <w:txbxContent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강의 정보</w:t>
                        </w:r>
                      </w:p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(소개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,커리큘럼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,</w:t>
                        </w:r>
                      </w:p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>수강평</w:t>
                        </w:r>
                        <w:r>
                          <w:rPr>
                            <w:rFonts w:asciiTheme="majorHAnsi" w:eastAsiaTheme="majorHAnsi" w:hAnsiTheme="majorHAnsi"/>
                            <w:sz w:val="18"/>
                            <w:szCs w:val="18"/>
                          </w:rPr>
                          <w:t xml:space="preserve">) </w:t>
                        </w:r>
                      </w:p>
                    </w:txbxContent>
                  </v:textbox>
                  <v:stroke joinstyle="round"/>
                </v:roundrect>
                <v:roundrect id="1052" style="position:absolute;left:47617;top:4313;width:11697;height:3454" arcsize="10923f" filled="t" fillcolor="#ffffff" stroked="t" strokecolor="#0" strokeweight="1pt">
                  <v:textbox inset="2.5mm,1.3mm,2.5mm,1.3mm">
                    <w:txbxContent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회원 정보</w:t>
                        </w:r>
                      </w:p>
                    </w:txbxContent>
                  </v:textbox>
                  <v:stroke joinstyle="round"/>
                </v:roundrect>
                <v:roundrect id="1053" style="position:absolute;left:32090;top:4399;width:11696;height:8452" arcsize="10923f" filled="t" fillcolor="#ffffff" stroked="t" strokecolor="#0" strokeweight="1pt">
                  <v:textbox inset="2.5mm,1.3mm,2.5mm,1.3mm">
                    <w:txbxContent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질문&amp;답변</w:t>
                        </w:r>
                      </w:p>
                    </w:txbxContent>
                  </v:textbox>
                  <v:stroke joinstyle="round"/>
                </v:roundrect>
                <v:roundrect id="1054" style="position:absolute;left:16303;top:4658;width:11697;height:3365" arcsize="10923f" filled="t" fillcolor="#ffffff" stroked="t" strokecolor="#0" strokeweight="1pt">
                  <v:textbox inset="2.5mm,1.3mm,2.5mm,1.3mm">
                    <w:txbxContent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멘토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지원 정보</w:t>
                        </w:r>
                      </w:p>
                    </w:txbxContent>
                  </v:textbox>
                  <v:stroke joinstyle="round"/>
                </v:roundrect>
                <v:roundrect id="1055" style="position:absolute;left:16303;top:9316;width:11697;height:3366" arcsize="10923f" filled="t" fillcolor="#ffffff" stroked="t" strokecolor="#0" strokeweight="1pt">
                  <v:textbox inset="2.5mm,1.3mm,2.5mm,1.3mm">
                    <w:txbxContent>
                      <w:p>
                        <w:pPr>
                          <w:jc w:val="center"/>
                          <w:rPr>
                            <w:rFonts w:asciiTheme="majorHAnsi" w:eastAsiaTheme="majorHAnsi" w:hAnsiTheme="majorHAnsi"/>
                          </w:rPr>
                        </w:pPr>
                        <w:r>
                          <w:rPr>
                            <w:rFonts w:asciiTheme="majorHAnsi" w:eastAsiaTheme="majorHAnsi" w:hAnsiTheme="majorHAnsi"/>
                          </w:rPr>
                          <w:t>멘토</w:t>
                        </w:r>
                        <w:r>
                          <w:rPr>
                            <w:rFonts w:asciiTheme="majorHAnsi" w:eastAsiaTheme="majorHAnsi" w:hAnsiTheme="majorHAnsi"/>
                          </w:rPr>
                          <w:t xml:space="preserve"> 후기 정보</w:t>
                        </w:r>
                      </w:p>
                    </w:txbxContent>
                  </v:textbox>
                  <v:stroke joinstyle="round"/>
                </v:roundrect>
              </v:group>
            </w:pict>
          </mc:Fallback>
        </mc:AlternateContent>
      </w:r>
    </w:p>
    <w:p>
      <w:pPr>
        <w:pStyle w:val="a4"/>
        <w:ind w:left="66" w:hanging="66"/>
        <w:spacing w:before="60" w:line="240" w:lineRule="auto"/>
        <w:rPr>
          <w:rFonts w:ascii="맑은 고딕" w:eastAsia="맑은 고딕"/>
          <w:b/>
          <w:sz w:val="30"/>
          <w:shd w:val="clear" w:color="auto" w:fill="auto"/>
        </w:rPr>
      </w:pPr>
    </w:p>
    <w:p>
      <w:pPr>
        <w:pStyle w:val="a4"/>
        <w:ind w:left="66" w:hanging="66"/>
        <w:spacing w:before="60" w:line="240" w:lineRule="auto"/>
        <w:rPr>
          <w:rFonts w:ascii="맑은 고딕" w:eastAsia="맑은 고딕"/>
          <w:b/>
          <w:sz w:val="30"/>
          <w:shd w:val="clear" w:color="auto" w:fill="auto"/>
        </w:rPr>
      </w:pPr>
    </w:p>
    <w:p>
      <w:pPr>
        <w:pStyle w:val="a4"/>
        <w:ind w:left="66" w:hanging="66"/>
        <w:spacing w:before="60" w:line="240" w:lineRule="auto"/>
        <w:rPr>
          <w:rFonts w:ascii="맑은 고딕" w:eastAsia="맑은 고딕" w:hint="eastAsia"/>
          <w:b/>
          <w:sz w:val="30"/>
          <w:shd w:val="clear" w:color="auto" w:fill="auto"/>
        </w:rPr>
      </w:pPr>
    </w:p>
    <w:p>
      <w:pPr>
        <w:rPr>
          <w:rFonts w:asciiTheme="majorHAnsi" w:eastAsiaTheme="majorHAnsi" w:hAnsiTheme="majorHAnsi"/>
          <w:b/>
          <w:sz w:val="30"/>
        </w:rPr>
      </w:pPr>
    </w:p>
    <w:p>
      <w:pPr>
        <w:pStyle w:val="a4"/>
        <w:spacing w:before="60"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0"/>
          <w:shd w:val="clear" w:color="auto" w:fill="auto"/>
        </w:rPr>
        <w:t>2. 과업수행조건</w:t>
      </w:r>
    </w:p>
    <w:p>
      <w:pPr>
        <w:pStyle w:val="21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가</w:t>
      </w:r>
      <w:r>
        <w:rPr>
          <w:rFonts w:asciiTheme="majorHAnsi" w:eastAsiaTheme="majorHAnsi" w:hAnsiTheme="majorHAnsi"/>
        </w:rPr>
        <w:t>. 요구사항 목록</w:t>
      </w:r>
    </w:p>
    <w:tbl>
      <w:tblPr>
        <w:tblOverlap w:val="never"/>
        <w:tblW w:w="959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580"/>
        <w:gridCol w:w="1719"/>
        <w:gridCol w:w="5298"/>
      </w:tblGrid>
      <w:tr>
        <w:trPr>
          <w:tblHeader/>
          <w:trHeight w:val="524" w:hRule="atLeast"/>
        </w:trPr>
        <w:tc>
          <w:tcPr>
            <w:tcW w:w="2580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zCs w:val="20"/>
                <w:shd w:val="clear" w:color="auto" w:fill="auto"/>
              </w:rPr>
              <w:t>요구사항 분류</w:t>
            </w:r>
          </w:p>
        </w:tc>
        <w:tc>
          <w:tcPr>
            <w:tcW w:w="1719" w:type="dxa"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D9D9D9" w:themeFill="lt1" w:themeFillShade="d9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zCs w:val="20"/>
                <w:shd w:val="clear" w:color="auto" w:fill="auto"/>
                <w:spacing w:val="-14"/>
              </w:rPr>
              <w:t>요구사항번호</w:t>
            </w:r>
          </w:p>
        </w:tc>
        <w:tc>
          <w:tcPr>
            <w:tcW w:w="5298" w:type="dxa"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shd w:val="clear" w:color="auto" w:fill="D9D9D9" w:themeFill="lt1" w:themeFillShade="d9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szCs w:val="20"/>
                <w:shd w:val="clear" w:color="auto" w:fill="auto"/>
              </w:rPr>
              <w:t>요구사항명칭</w:t>
            </w:r>
          </w:p>
        </w:tc>
      </w:tr>
      <w:tr>
        <w:trPr>
          <w:trHeight w:val="437" w:hRule="atLeast"/>
        </w:trPr>
        <w:tc>
          <w:tcPr>
            <w:tcW w:w="2580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기능 요구사항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SFR-001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spacing w:line="240" w:lineRule="auto"/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t>메인 홈페이지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  <w:t xml:space="preserve"> </w:t>
            </w:r>
          </w:p>
        </w:tc>
      </w:tr>
      <w:tr>
        <w:trPr>
          <w:trHeight w:val="437" w:hRule="atLeast"/>
        </w:trPr>
        <w:tc>
          <w:tcPr>
            <w:tcW w:w="2580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SFR-002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spacing w:after="160" w:line="240" w:lineRule="auto"/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t>회원가입, 로그인 기능</w:t>
            </w:r>
          </w:p>
        </w:tc>
      </w:tr>
      <w:tr>
        <w:trPr>
          <w:trHeight w:val="437" w:hRule="atLeast"/>
        </w:trPr>
        <w:tc>
          <w:tcPr>
            <w:tcW w:w="2580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SFR-003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spacing w:after="160" w:line="240" w:lineRule="auto"/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sz w:val="20"/>
                <w:szCs w:val="20"/>
                <w:shd w:val="clear" w:color="auto" w:fill="auto"/>
                <w:rtl w:val="off"/>
              </w:rPr>
              <w:t>강의</w:t>
            </w:r>
          </w:p>
        </w:tc>
      </w:tr>
      <w:tr>
        <w:trPr>
          <w:trHeight w:val="437" w:hRule="atLeast"/>
        </w:trPr>
        <w:tc>
          <w:tcPr>
            <w:tcW w:w="2580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SFR-004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>
            <w:pPr>
              <w:pStyle w:val="td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bCs w:val="0"/>
                <w:sz w:val="20"/>
                <w:szCs w:val="20"/>
                <w:shd w:val="clear" w:color="auto" w:fill="auto"/>
                <w:rtl w:val="off"/>
              </w:rPr>
              <w:t>강의 상세페이지</w:t>
            </w:r>
          </w:p>
        </w:tc>
      </w:tr>
      <w:tr>
        <w:trPr>
          <w:trHeight w:val="437" w:hRule="atLeast"/>
        </w:trPr>
        <w:tc>
          <w:tcPr>
            <w:tcW w:w="2580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</w:t>
            </w: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5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</w:tcPr>
          <w:p>
            <w:pPr>
              <w:pStyle w:val="td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t>멘토링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  <w:t>시스템</w:t>
            </w:r>
          </w:p>
        </w:tc>
      </w:tr>
      <w:tr>
        <w:trPr>
          <w:trHeight w:val="437" w:hRule="atLeast"/>
        </w:trPr>
        <w:tc>
          <w:tcPr>
            <w:tcW w:w="2580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</w:t>
            </w: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6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</w:tcPr>
          <w:p>
            <w:pPr>
              <w:pStyle w:val="td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t>멘토링</w:t>
            </w: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t>정보 확인</w:t>
            </w:r>
          </w:p>
        </w:tc>
      </w:tr>
      <w:tr>
        <w:trPr>
          <w:trHeight w:val="437" w:hRule="atLeast"/>
        </w:trPr>
        <w:tc>
          <w:tcPr>
            <w:tcW w:w="2580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</w:t>
            </w: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7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</w:tcPr>
          <w:p>
            <w:pPr>
              <w:pStyle w:val="td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rtl w:val="off"/>
              </w:rPr>
              <w:t>멘토링 등록</w:t>
            </w:r>
          </w:p>
        </w:tc>
      </w:tr>
      <w:tr>
        <w:trPr>
          <w:trHeight w:val="437" w:hRule="atLeast"/>
        </w:trPr>
        <w:tc>
          <w:tcPr>
            <w:tcW w:w="2580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</w:t>
            </w: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8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</w:tcPr>
          <w:p>
            <w:pPr>
              <w:pStyle w:val="td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rtl w:val="off"/>
              </w:rPr>
              <w:t>멘토링 신청</w:t>
            </w:r>
          </w:p>
        </w:tc>
      </w:tr>
      <w:tr>
        <w:trPr>
          <w:trHeight w:val="437" w:hRule="atLeast"/>
        </w:trPr>
        <w:tc>
          <w:tcPr>
            <w:tcW w:w="2580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SFR-00</w:t>
            </w: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9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</w:tcPr>
          <w:p>
            <w:pPr>
              <w:pStyle w:val="td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t>멘토링</w:t>
            </w: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t xml:space="preserve"> 정보 검색 기능</w:t>
            </w:r>
          </w:p>
        </w:tc>
      </w:tr>
      <w:tr>
        <w:trPr>
          <w:trHeight w:val="437" w:hRule="atLeast"/>
        </w:trPr>
        <w:tc>
          <w:tcPr>
            <w:tcW w:w="2580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</w:t>
            </w: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10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spacing w:after="160" w:line="240" w:lineRule="auto"/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t>질문 &amp; 답변 작성글 구성</w:t>
            </w:r>
          </w:p>
        </w:tc>
      </w:tr>
      <w:tr>
        <w:trPr>
          <w:trHeight w:val="437" w:hRule="atLeast"/>
        </w:trPr>
        <w:tc>
          <w:tcPr>
            <w:tcW w:w="2580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</w:t>
            </w: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11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</w:tcPr>
          <w:p>
            <w:pPr>
              <w:pStyle w:val="a4"/>
              <w:spacing w:after="160" w:line="240" w:lineRule="auto"/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t>수강평 모아보기</w:t>
            </w:r>
          </w:p>
        </w:tc>
      </w:tr>
      <w:tr>
        <w:trPr>
          <w:trHeight w:val="437" w:hRule="atLeast"/>
        </w:trPr>
        <w:tc>
          <w:tcPr>
            <w:tcW w:w="2580" w:type="dxa"/>
            <w:vMerge w:val="continue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SFR-0</w:t>
            </w:r>
            <w:r>
              <w:rPr>
                <w:lang w:eastAsia="ko-KR"/>
                <w:rFonts w:asciiTheme="majorHAnsi" w:eastAsiaTheme="majorHAnsi" w:hAnsiTheme="majorHAnsi"/>
                <w:sz w:val="20"/>
                <w:szCs w:val="20"/>
                <w:rtl w:val="off"/>
              </w:rPr>
              <w:t>12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</w:tcPr>
          <w:p>
            <w:pPr>
              <w:pStyle w:val="a4"/>
              <w:spacing w:after="160" w:line="240" w:lineRule="auto"/>
              <w:rPr>
                <w:rFonts w:ascii="맑은 고딕" w:eastAsia="맑은 고딕" w:hAnsi="맑은 고딕" w:cs="맑은 고딕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t>멘토링 후기 모아보기</w:t>
            </w:r>
          </w:p>
        </w:tc>
      </w:tr>
      <w:tr>
        <w:trPr>
          <w:trHeight w:val="437" w:hRule="atLeast"/>
        </w:trPr>
        <w:tc>
          <w:tcPr>
            <w:tcW w:w="2580" w:type="dxa"/>
            <w:vMerge w:val="restart"/>
            <w:tcBorders>
              <w:top w:val="single" w:sz="3" w:space="0" w:color="000000"/>
              <w:left w:val="single" w:sz="9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성능 요구사항</w:t>
            </w:r>
          </w:p>
        </w:tc>
        <w:tc>
          <w:tcPr>
            <w:tcW w:w="1719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PER-001</w:t>
            </w:r>
          </w:p>
        </w:tc>
        <w:tc>
          <w:tcPr>
            <w:tcW w:w="5298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>
            <w:pPr>
              <w:pStyle w:val="td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일반 성능</w:t>
            </w:r>
          </w:p>
        </w:tc>
      </w:tr>
      <w:tr>
        <w:trPr>
          <w:trHeight w:val="437" w:hRule="atLeast"/>
        </w:trPr>
        <w:tc>
          <w:tcPr>
            <w:tcW w:w="2580" w:type="dxa"/>
            <w:vMerge w:val="continue"/>
            <w:tcBorders>
              <w:left w:val="single" w:sz="9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719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PER-002</w:t>
            </w:r>
          </w:p>
        </w:tc>
        <w:tc>
          <w:tcPr>
            <w:tcW w:w="5298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>
            <w:pPr>
              <w:pStyle w:val="td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웹사이트(홈페이지,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모바일웹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) 최적화 적용</w:t>
            </w:r>
          </w:p>
        </w:tc>
      </w:tr>
      <w:tr>
        <w:trPr>
          <w:trHeight w:val="437" w:hRule="atLeast"/>
        </w:trPr>
        <w:tc>
          <w:tcPr>
            <w:tcW w:w="2580" w:type="dxa"/>
            <w:vMerge w:val="continue"/>
            <w:tcBorders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PER-003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>
            <w:pPr>
              <w:pStyle w:val="td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평균 응답시간 및 평균 처리시간</w:t>
            </w:r>
          </w:p>
        </w:tc>
      </w:tr>
      <w:tr>
        <w:trPr>
          <w:trHeight w:val="437" w:hRule="atLeast"/>
        </w:trPr>
        <w:tc>
          <w:tcPr>
            <w:tcW w:w="2580" w:type="dxa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인터페이스 요구사항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SIR-001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td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사용자 및 시스템 인터페이스</w:t>
            </w:r>
          </w:p>
        </w:tc>
      </w:tr>
      <w:tr>
        <w:trPr>
          <w:trHeight w:val="437" w:hRule="atLeast"/>
        </w:trPr>
        <w:tc>
          <w:tcPr>
            <w:tcW w:w="2580" w:type="dxa"/>
            <w:tcBorders>
              <w:top w:val="single" w:sz="3" w:space="0" w:color="000000"/>
              <w:left w:val="single" w:sz="9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데이터 요구사항</w:t>
            </w:r>
          </w:p>
        </w:tc>
        <w:tc>
          <w:tcPr>
            <w:tcW w:w="1719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DAR-001</w:t>
            </w:r>
          </w:p>
        </w:tc>
        <w:tc>
          <w:tcPr>
            <w:tcW w:w="5298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>
            <w:pPr>
              <w:pStyle w:val="td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데이터베이스 구축</w:t>
            </w:r>
          </w:p>
        </w:tc>
      </w:tr>
      <w:tr>
        <w:trPr>
          <w:trHeight w:val="475" w:hRule="atLeast"/>
        </w:trPr>
        <w:tc>
          <w:tcPr>
            <w:tcW w:w="2580" w:type="dxa"/>
            <w:vMerge w:val="restart"/>
            <w:tcBorders>
              <w:top w:val="single" w:sz="2" w:space="0" w:color="000000"/>
              <w:left w:val="single" w:sz="9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테스트 요구사항</w:t>
            </w: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a4"/>
              <w:jc w:val="center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TER-001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Cs w:val="20"/>
                <w:shd w:val="clear" w:color="auto" w:fill="auto"/>
              </w:rPr>
              <w:t>테스트 일반 사항</w:t>
            </w:r>
          </w:p>
        </w:tc>
      </w:tr>
      <w:tr>
        <w:trPr>
          <w:trHeight w:val="424" w:hRule="atLeast"/>
        </w:trPr>
        <w:tc>
          <w:tcPr>
            <w:tcW w:w="2580" w:type="dxa"/>
            <w:vMerge w:val="continue"/>
            <w:tcBorders>
              <w:left w:val="single" w:sz="9" w:space="0" w:color="000000"/>
              <w:right w:val="single" w:sz="2" w:space="0" w:color="000000"/>
            </w:tcBorders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TER-002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>
            <w:pPr>
              <w:pStyle w:val="td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시험운영조건</w:t>
            </w:r>
          </w:p>
        </w:tc>
      </w:tr>
      <w:tr>
        <w:trPr>
          <w:trHeight w:val="424" w:hRule="atLeast"/>
        </w:trPr>
        <w:tc>
          <w:tcPr>
            <w:tcW w:w="2580" w:type="dxa"/>
            <w:vMerge w:val="continue"/>
            <w:tcBorders>
              <w:left w:val="single" w:sz="9" w:space="0" w:color="000000"/>
              <w:right w:val="single" w:sz="2" w:space="0" w:color="000000"/>
            </w:tcBorders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TER-003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>
            <w:pPr>
              <w:pStyle w:val="td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단위 테스트</w:t>
            </w:r>
          </w:p>
        </w:tc>
      </w:tr>
      <w:tr>
        <w:trPr>
          <w:trHeight w:val="424" w:hRule="atLeast"/>
        </w:trPr>
        <w:tc>
          <w:tcPr>
            <w:tcW w:w="2580" w:type="dxa"/>
            <w:vMerge w:val="continue"/>
            <w:tcBorders>
              <w:left w:val="single" w:sz="9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</w:p>
        </w:tc>
        <w:tc>
          <w:tcPr>
            <w:tcW w:w="1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d"/>
              <w:wordWrap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TER-004</w:t>
            </w:r>
          </w:p>
        </w:tc>
        <w:tc>
          <w:tcPr>
            <w:tcW w:w="5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>
            <w:pPr>
              <w:pStyle w:val="td"/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통합 테스트</w:t>
            </w:r>
          </w:p>
        </w:tc>
      </w:tr>
    </w:tbl>
    <w:p>
      <w:pPr>
        <w:pStyle w:val="21"/>
        <w:spacing w:line="240" w:lineRule="auto"/>
        <w:rPr>
          <w:rFonts w:asciiTheme="majorHAnsi" w:eastAsiaTheme="majorHAnsi" w:hAnsiTheme="majorHAnsi"/>
        </w:rPr>
      </w:pPr>
    </w:p>
    <w:p>
      <w:pPr>
        <w:rPr>
          <w:rFonts w:asciiTheme="majorHAnsi" w:eastAsiaTheme="majorHAnsi" w:hAnsiTheme="majorHAnsi"/>
          <w:sz w:val="26"/>
        </w:rPr>
      </w:pPr>
      <w:r>
        <w:rPr>
          <w:rFonts w:asciiTheme="majorHAnsi" w:eastAsiaTheme="majorHAnsi" w:hAnsiTheme="majorHAnsi"/>
          <w:sz w:val="26"/>
        </w:rPr>
        <w:br w:type="page"/>
      </w:r>
    </w:p>
    <w:p>
      <w:pPr>
        <w:pStyle w:val="21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나</w:t>
      </w:r>
      <w:r>
        <w:rPr>
          <w:rFonts w:asciiTheme="majorHAnsi" w:eastAsiaTheme="majorHAnsi" w:hAnsiTheme="majorHAnsi"/>
        </w:rPr>
        <w:t>. 요구사항 상세</w:t>
      </w:r>
    </w:p>
    <w:p>
      <w:pPr>
        <w:pStyle w:val="21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1) 기능 요구사항</w:t>
      </w:r>
    </w:p>
    <w:p>
      <w:pPr>
        <w:adjustRightInd/>
        <w:pStyle w:val="21"/>
        <w:spacing w:line="240" w:lineRule="auto"/>
        <w:rPr>
          <w:rFonts w:asciiTheme="majorHAnsi" w:eastAsiaTheme="majorHAnsi" w:hAnsiTheme="majorHAnsi"/>
          <w:sz w:val="14"/>
          <w:szCs w:val="10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341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기능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SFR-001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메인 홈페이지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 </w:t>
            </w:r>
          </w:p>
        </w:tc>
      </w:tr>
      <w:tr>
        <w:trPr>
          <w:jc w:val="center"/>
          <w:trHeight w:val="3239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ind w:left="260" w:hanging="260"/>
              <w:spacing w:line="240" w:lineRule="auto"/>
              <w:rPr>
                <w:shd w:val="clear" w:color="auto" w:fill="auto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1. 회원가입, 로그인, 회원 탈퇴</w:t>
            </w:r>
          </w:p>
          <w:p>
            <w:pPr>
              <w:pStyle w:val="a4"/>
              <w:ind w:left="260" w:hanging="260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2. 수강한 멘토링, 커뮤니티에서 작성한 게시글 확인 가능한 마이페이지</w:t>
            </w:r>
          </w:p>
          <w:p>
            <w:pPr>
              <w:pStyle w:val="a4"/>
              <w:ind w:left="260" w:hanging="260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3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>.</w:t>
            </w: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 xml:space="preserve"> 강의,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멘토링, 커뮤니티 메뉴 구성</w:t>
            </w:r>
          </w:p>
          <w:p>
            <w:pPr>
              <w:pStyle w:val="a4"/>
              <w:ind w:left="260" w:hanging="260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  <w:t xml:space="preserve">4. 강의 목록과 강의 상세정보  </w:t>
            </w:r>
          </w:p>
          <w:p>
            <w:pPr>
              <w:pStyle w:val="a4"/>
              <w:ind w:left="260" w:hanging="260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spacing w:val="-12"/>
                <w:rtl w:val="off"/>
              </w:rPr>
              <w:t>5. 현재 사용자가 수강 중인 강의, 멘토링 정보 제공</w:t>
            </w:r>
          </w:p>
        </w:tc>
      </w:tr>
    </w:tbl>
    <w:p>
      <w:pPr>
        <w:adjustRightInd/>
        <w:pStyle w:val="21"/>
        <w:spacing w:line="240" w:lineRule="auto"/>
        <w:rPr>
          <w:rFonts w:asciiTheme="majorHAnsi" w:eastAsiaTheme="majorHAnsi" w:hAnsiTheme="majorHAnsi"/>
          <w:sz w:val="8"/>
          <w:szCs w:val="4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341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기능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SFR-00</w:t>
            </w:r>
            <w:r>
              <w:rPr>
                <w:lang w:eastAsia="ko-KR"/>
                <w:rFonts w:asciiTheme="majorHAnsi" w:eastAsiaTheme="majorHAnsi" w:hAnsiTheme="majorHAnsi"/>
                <w:bCs/>
                <w:sz w:val="20"/>
                <w:szCs w:val="16"/>
                <w:rtl w:val="off"/>
              </w:rPr>
              <w:t>2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회원가입, 로그인 기능</w:t>
            </w:r>
          </w:p>
        </w:tc>
      </w:tr>
      <w:tr>
        <w:trPr>
          <w:jc w:val="center"/>
          <w:trHeight w:val="4514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spacing w:val="-12"/>
                <w:rtl w:val="off"/>
              </w:rPr>
              <w:t>회원가입</w:t>
            </w:r>
          </w:p>
          <w:p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spacing w:val="-12"/>
                <w:rtl w:val="off"/>
              </w:rPr>
              <w:t>이메일, 비밀번호, 비밀번호 확인</w:t>
            </w:r>
          </w:p>
          <w:p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spacing w:val="-12"/>
                <w:rtl w:val="off"/>
              </w:rPr>
              <w:t>가입 정보 불충분 시 실패 (실패사유) 창</w:t>
            </w:r>
          </w:p>
          <w:p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spacing w:val="-12"/>
                <w:rtl w:val="off"/>
              </w:rPr>
              <w:t>소셜로그인 기능 (네이버, 카카오톡)</w:t>
            </w:r>
          </w:p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</w:pPr>
          </w:p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</w:pPr>
            <w:r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  <w:t>로그인</w:t>
            </w:r>
          </w:p>
          <w:p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</w:pPr>
            <w:r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  <w:t>이메일, 비밀번호</w:t>
            </w:r>
          </w:p>
          <w:p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  <w:t>아이디, 비밀번호 찾기 : 전화번호 인증</w:t>
            </w:r>
          </w:p>
        </w:tc>
      </w:tr>
    </w:tbl>
    <w:p>
      <w:pPr>
        <w:adjustRightInd/>
        <w:pStyle w:val="21"/>
        <w:spacing w:line="240" w:lineRule="auto"/>
        <w:rPr>
          <w:rFonts w:asciiTheme="majorHAnsi" w:eastAsiaTheme="majorHAnsi" w:hAnsiTheme="majorHAnsi"/>
          <w:sz w:val="10"/>
          <w:szCs w:val="6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341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기능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SFR-00</w:t>
            </w:r>
            <w:r>
              <w:rPr>
                <w:lang w:eastAsia="ko-KR"/>
                <w:rFonts w:asciiTheme="majorHAnsi" w:eastAsiaTheme="majorHAnsi" w:hAnsiTheme="majorHAnsi"/>
                <w:bCs/>
                <w:sz w:val="20"/>
                <w:szCs w:val="16"/>
                <w:rtl w:val="off"/>
              </w:rPr>
              <w:t>3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b w:val="0"/>
                <w:bCs w:val="0"/>
                <w:sz w:val="24"/>
                <w:shd w:val="clear" w:color="auto" w:fill="auto"/>
                <w:rtl w:val="off"/>
              </w:rPr>
              <w:t>강의</w:t>
            </w:r>
          </w:p>
        </w:tc>
      </w:tr>
      <w:tr>
        <w:trPr>
          <w:jc w:val="center"/>
          <w:trHeight w:val="4514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spacing w:line="240" w:lineRule="auto"/>
              <w:rPr>
                <w:shd w:val="clear" w:color="auto" w:fill="auto"/>
              </w:rPr>
            </w:pPr>
          </w:p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1. 메인 페이지에서 강의 목록 제공.</w:t>
            </w:r>
          </w:p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2. 강의 제목, 대표 이미지, 가격 평점 확인 가능.</w:t>
            </w:r>
          </w:p>
          <w:p>
            <w:pPr>
              <w:pStyle w:val="a4"/>
              <w:spacing w:line="240" w:lineRule="auto"/>
              <w:rPr>
                <w:rFonts w:ascii="휴먼명조" w:eastAsia="휴먼명조"/>
                <w:sz w:val="24"/>
                <w:shd w:val="clear" w:color="auto" w:fill="auto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3. 강의 클릭시 강의 상세 페이지로 이동.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</w:p>
        </w:tc>
      </w:tr>
    </w:tbl>
    <w:p>
      <w:pPr>
        <w:rPr>
          <w:lang w:eastAsia="ko-KR"/>
          <w:rFonts w:asciiTheme="majorHAnsi" w:eastAsiaTheme="majorHAnsi" w:hAnsiTheme="majorHAnsi"/>
          <w:sz w:val="26"/>
          <w:rtl w:val="off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434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기능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SFR-00</w:t>
            </w:r>
            <w:r>
              <w:rPr>
                <w:lang w:eastAsia="ko-KR"/>
                <w:rFonts w:asciiTheme="majorHAnsi" w:eastAsiaTheme="majorHAnsi" w:hAnsiTheme="majorHAnsi"/>
                <w:bCs/>
                <w:sz w:val="20"/>
                <w:szCs w:val="16"/>
                <w:rtl w:val="off"/>
              </w:rPr>
              <w:t>4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b w:val="0"/>
                <w:bCs w:val="0"/>
                <w:sz w:val="24"/>
                <w:shd w:val="clear" w:color="auto" w:fill="auto"/>
                <w:rtl w:val="off"/>
              </w:rPr>
              <w:t>강의 상세페이지</w:t>
            </w:r>
          </w:p>
        </w:tc>
      </w:tr>
      <w:tr>
        <w:trPr>
          <w:jc w:val="center"/>
          <w:trHeight w:val="4514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1. 강의 정보</w:t>
            </w:r>
          </w:p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 xml:space="preserve">2. 강의에 대한 커리큘럼 제공 </w:t>
            </w:r>
          </w:p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3. 수강평 목록, 수강평을 추천 순, 최신 순, 높은 평점 순, 낮은 평점 순으로 정렬하는 기능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</w:p>
        </w:tc>
      </w:tr>
    </w:tbl>
    <w:p>
      <w:pPr>
        <w:rPr>
          <w:lang w:eastAsia="ko-KR"/>
          <w:rFonts w:asciiTheme="majorHAnsi" w:eastAsiaTheme="majorHAnsi" w:hAnsiTheme="majorHAnsi"/>
          <w:sz w:val="26"/>
          <w:rtl w:val="off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434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기능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SFR-00</w:t>
            </w:r>
            <w:r>
              <w:rPr>
                <w:lang w:eastAsia="ko-KR"/>
                <w:rFonts w:asciiTheme="majorHAnsi" w:eastAsiaTheme="majorHAnsi" w:hAnsiTheme="majorHAnsi"/>
                <w:bCs/>
                <w:sz w:val="20"/>
                <w:szCs w:val="16"/>
                <w:rtl w:val="off"/>
              </w:rPr>
              <w:t>5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멘토링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 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>시스템</w:t>
            </w:r>
          </w:p>
        </w:tc>
      </w:tr>
      <w:tr>
        <w:trPr>
          <w:jc w:val="center"/>
          <w:trHeight w:val="4514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spacing w:line="240" w:lineRule="auto"/>
              <w:rPr>
                <w:shd w:val="clear" w:color="auto" w:fill="auto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1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. 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>멘토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 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>가입</w:t>
            </w: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은 사이트 아이디, 이메일, 이름, 연락처, 희망분야, 자기소개, 포트폴리오(필수 아님)을 입력받아 멘토 가입 가능.</w:t>
            </w:r>
          </w:p>
          <w:p>
            <w:pPr>
              <w:pStyle w:val="a4"/>
              <w:spacing w:line="240" w:lineRule="auto"/>
              <w:rPr>
                <w:shd w:val="clear" w:color="auto" w:fill="auto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2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. 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>멘토</w:t>
            </w: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링 등록 기능</w:t>
            </w:r>
          </w:p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3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. 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>멘토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 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>별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 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>상담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(Q&amp;A) 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>내역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 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>관리</w:t>
            </w:r>
          </w:p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4. 멘토 별 멘토링에 대한 후기 내역 관리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</w:p>
        </w:tc>
      </w:tr>
    </w:tbl>
    <w:p>
      <w:pPr>
        <w:rPr>
          <w:lang w:eastAsia="ko-KR"/>
          <w:rFonts w:asciiTheme="majorHAnsi" w:eastAsiaTheme="majorHAnsi" w:hAnsiTheme="majorHAnsi"/>
          <w:sz w:val="26"/>
          <w:rtl w:val="off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434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기능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SFR-00</w:t>
            </w:r>
            <w:r>
              <w:rPr>
                <w:lang w:eastAsia="ko-KR"/>
                <w:rFonts w:asciiTheme="majorHAnsi" w:eastAsiaTheme="majorHAnsi" w:hAnsiTheme="majorHAnsi"/>
                <w:bCs/>
                <w:sz w:val="20"/>
                <w:szCs w:val="16"/>
                <w:rtl w:val="off"/>
              </w:rPr>
              <w:t>6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멘토링</w:t>
            </w: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 xml:space="preserve"> 정보 확인</w:t>
            </w:r>
          </w:p>
        </w:tc>
      </w:tr>
      <w:tr>
        <w:trPr>
          <w:jc w:val="center"/>
          <w:trHeight w:val="4514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1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. </w:t>
            </w: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멘토링 목록 확인 기능</w:t>
            </w:r>
          </w:p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2. 멘토링 정보는 멘토링 제목, 멘토의 직무, 경력, 현직, 아이디, 멘토가 진행한 멘토링의 평균 평점으로 구성</w:t>
            </w:r>
          </w:p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3. 멘토링 정보 클릭 시 멘토링 상세내용 확인 기능</w:t>
            </w:r>
          </w:p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4. 멘토링 상세정보는 멘토링 제목, 멘토 정보, 멘토링의 상세 내용, 멘토링의 1회 멘토링시간, 비용, 정원으로 구성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</w:p>
        </w:tc>
      </w:tr>
    </w:tbl>
    <w:p>
      <w:pPr>
        <w:rPr>
          <w:lang w:eastAsia="ko-KR"/>
          <w:rFonts w:asciiTheme="majorHAnsi" w:eastAsiaTheme="majorHAnsi" w:hAnsiTheme="majorHAnsi"/>
          <w:sz w:val="26"/>
          <w:rtl w:val="off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434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기능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SFR-00</w:t>
            </w:r>
            <w:r>
              <w:rPr>
                <w:lang w:eastAsia="ko-KR"/>
                <w:rFonts w:asciiTheme="majorHAnsi" w:eastAsiaTheme="majorHAnsi" w:hAnsiTheme="majorHAnsi"/>
                <w:bCs/>
                <w:sz w:val="20"/>
                <w:szCs w:val="16"/>
                <w:rtl w:val="off"/>
              </w:rPr>
              <w:t>7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멘토링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 </w:t>
            </w: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등록</w:t>
            </w:r>
          </w:p>
        </w:tc>
      </w:tr>
      <w:tr>
        <w:trPr>
          <w:jc w:val="center"/>
          <w:trHeight w:val="4514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1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. </w:t>
            </w: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멘토링 정보(날짜, 비용 등) 작성.</w:t>
            </w:r>
          </w:p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2. 멘토링 정보 작성 완료시 멘토링 정보, 멘토링 이용규칙 안내 창 및 이용약관 동의하는 창 출력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</w:p>
        </w:tc>
      </w:tr>
    </w:tbl>
    <w:p>
      <w:pPr>
        <w:rPr>
          <w:lang w:eastAsia="ko-KR"/>
          <w:rFonts w:asciiTheme="majorHAnsi" w:eastAsiaTheme="majorHAnsi" w:hAnsiTheme="majorHAnsi"/>
          <w:sz w:val="26"/>
          <w:rtl w:val="off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434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기능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SFR-00</w:t>
            </w:r>
            <w:r>
              <w:rPr>
                <w:lang w:eastAsia="ko-KR"/>
                <w:rFonts w:asciiTheme="majorHAnsi" w:eastAsiaTheme="majorHAnsi" w:hAnsiTheme="majorHAnsi"/>
                <w:bCs/>
                <w:sz w:val="20"/>
                <w:szCs w:val="16"/>
                <w:rtl w:val="off"/>
              </w:rPr>
              <w:t>8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멘토링</w:t>
            </w: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 xml:space="preserve"> 신청</w:t>
            </w:r>
          </w:p>
        </w:tc>
      </w:tr>
      <w:tr>
        <w:trPr>
          <w:jc w:val="center"/>
          <w:trHeight w:val="4514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1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. </w:t>
            </w: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멘토링 상세 정보 창에서 멘토링 신청 가능</w:t>
            </w:r>
          </w:p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2. 필수사항(멘토링 진행 날짜, 실명, 연락처, 이메일, 멘토에게 남길 메시지) 입력</w:t>
            </w:r>
          </w:p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3. 필수사항 입력 전까지 다음으로 넘어가는 버튼 비활성화</w:t>
            </w:r>
            <w:r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  <w:br/>
            </w: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4. 필수사항 입력 후 제출 버튼 클릭 시 신청 정보 확인하는 창 생성</w:t>
            </w:r>
          </w:p>
        </w:tc>
      </w:tr>
    </w:tbl>
    <w:p>
      <w:pPr>
        <w:rPr>
          <w:lang w:eastAsia="ko-KR"/>
          <w:rFonts w:asciiTheme="majorHAnsi" w:eastAsiaTheme="majorHAnsi" w:hAnsiTheme="majorHAnsi"/>
          <w:sz w:val="26"/>
          <w:rtl w:val="off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434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기능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SFR-00</w:t>
            </w:r>
            <w:r>
              <w:rPr>
                <w:lang w:eastAsia="ko-KR"/>
                <w:rFonts w:asciiTheme="majorHAnsi" w:eastAsiaTheme="majorHAnsi" w:hAnsiTheme="majorHAnsi"/>
                <w:bCs/>
                <w:sz w:val="20"/>
                <w:szCs w:val="16"/>
                <w:rtl w:val="off"/>
              </w:rPr>
              <w:t>9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멘토링</w:t>
            </w: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 xml:space="preserve"> 정보 검색 기능</w:t>
            </w:r>
          </w:p>
        </w:tc>
      </w:tr>
      <w:tr>
        <w:trPr>
          <w:jc w:val="center"/>
          <w:trHeight w:val="4514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1</w:t>
            </w:r>
            <w:r>
              <w:rPr>
                <w:rFonts w:ascii="휴먼명조" w:eastAsia="휴먼명조"/>
                <w:sz w:val="24"/>
                <w:shd w:val="clear" w:color="auto" w:fill="auto"/>
              </w:rPr>
              <w:t xml:space="preserve">. </w:t>
            </w: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멘토링 목록 확인 페이지에 멘토링 정보 검색 메뉴 추가.</w:t>
            </w:r>
          </w:p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2. 메뉴 상단에 텍스트를 입력 받아서 검색하는 기능.</w:t>
            </w:r>
          </w:p>
          <w:p>
            <w:pPr>
              <w:pStyle w:val="a4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3. 멘토링 목록을 카테고리별로 확인 가능한 분야별 체크박스 목록 추가.</w:t>
            </w:r>
            <w:r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  <w:br/>
            </w: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4. 멘토링 정보를 기본순, 최근신청순, 인기순, 신규 멘토순으로 정렬하는 기능 추가.</w:t>
            </w:r>
          </w:p>
        </w:tc>
      </w:tr>
    </w:tbl>
    <w:p>
      <w:pPr>
        <w:rPr>
          <w:lang w:eastAsia="ko-KR"/>
          <w:rFonts w:asciiTheme="majorHAnsi" w:eastAsiaTheme="majorHAnsi" w:hAnsiTheme="majorHAnsi"/>
          <w:sz w:val="26"/>
          <w:rtl w:val="off"/>
        </w:rPr>
      </w:pPr>
    </w:p>
    <w:p>
      <w:pPr>
        <w:rPr>
          <w:lang w:eastAsia="ko-KR"/>
          <w:rFonts w:asciiTheme="majorHAnsi" w:eastAsiaTheme="majorHAnsi" w:hAnsiTheme="majorHAnsi"/>
          <w:sz w:val="26"/>
          <w:rtl w:val="off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745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기능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SFR-0</w:t>
            </w:r>
            <w:r>
              <w:rPr>
                <w:lang w:eastAsia="ko-KR"/>
                <w:rFonts w:asciiTheme="majorHAnsi" w:eastAsiaTheme="majorHAnsi" w:hAnsiTheme="majorHAnsi"/>
                <w:bCs/>
                <w:sz w:val="20"/>
                <w:szCs w:val="16"/>
                <w:rtl w:val="off"/>
              </w:rPr>
              <w:t>10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질문 &amp; 답변 작성글 구성</w:t>
            </w:r>
          </w:p>
        </w:tc>
      </w:tr>
      <w:tr>
        <w:trPr>
          <w:jc w:val="center"/>
          <w:trHeight w:val="1420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  <w:t>질문글 구성</w:t>
            </w:r>
          </w:p>
          <w:p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  <w:t>제목, 본문 구성</w:t>
            </w:r>
          </w:p>
          <w:p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lang/>
                <w:rFonts w:ascii="휴먼명조" w:eastAsia="휴먼명조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좋아요, 싫어요 기능</w:t>
            </w:r>
          </w:p>
          <w:p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  <w:t>미해결, 해결됨 속성</w:t>
            </w:r>
          </w:p>
          <w:p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  <w:t>태그(#) 기능</w:t>
            </w:r>
          </w:p>
          <w:p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</w:pPr>
            <w:r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  <w:t>글작성 버튼</w:t>
            </w:r>
          </w:p>
          <w:p>
            <w:p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</w:pPr>
          </w:p>
          <w:p>
            <w:p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spacing w:val="-12"/>
                <w:rtl w:val="off"/>
              </w:rPr>
              <w:t>검색 시스템</w:t>
            </w:r>
          </w:p>
          <w:p>
            <w:pPr>
              <w:pStyle w:val="b0"/>
              <w:numPr>
                <w:ilvl w:val="0"/>
                <w:numId w:val="8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검색어 검색 시스템</w:t>
            </w:r>
          </w:p>
          <w:p>
            <w:pPr>
              <w:pStyle w:val="b0"/>
              <w:numPr>
                <w:ilvl w:val="0"/>
                <w:numId w:val="8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태그 검색 시스템</w:t>
            </w:r>
          </w:p>
          <w:p>
            <w:pPr>
              <w:pStyle w:val="b0"/>
              <w:numPr>
                <w:ilvl w:val="0"/>
                <w:numId w:val="8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검색어, 태그 초기화 버튼</w:t>
            </w:r>
          </w:p>
          <w:p>
            <w:pPr>
              <w:pStyle w:val="b0"/>
              <w:numPr>
                <w:ilvl w:val="0"/>
                <w:numId w:val="8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spacing w:val="-12"/>
                <w:rtl w:val="off"/>
              </w:rPr>
              <w:t>인기 태그 보기</w:t>
            </w:r>
          </w:p>
          <w:p>
            <w:p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</w:pPr>
          </w:p>
          <w:p>
            <w:p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</w:pPr>
            <w:r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  <w:t>게시판 구성</w:t>
            </w:r>
          </w:p>
          <w:p>
            <w:pPr>
              <w:pStyle w:val="a4"/>
              <w:numPr>
                <w:ilvl w:val="0"/>
                <w:numId w:val="9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최신순, 답변많은순, 좋아요순 정렬 선택 기능</w:t>
            </w:r>
          </w:p>
          <w:p>
            <w:pPr>
              <w:pStyle w:val="a4"/>
              <w:numPr>
                <w:ilvl w:val="0"/>
                <w:numId w:val="9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</w:pPr>
            <w:r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spacing w:val="-12"/>
                <w:rtl w:val="off"/>
              </w:rPr>
              <w:t>미해결, 해결됨 질문글을 보여주는 탭 기능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</w:p>
        </w:tc>
      </w:tr>
    </w:tbl>
    <w:p>
      <w:pPr>
        <w:rPr>
          <w:lang w:eastAsia="ko-KR"/>
          <w:rFonts w:asciiTheme="majorHAnsi" w:eastAsiaTheme="majorHAnsi" w:hAnsiTheme="majorHAnsi"/>
          <w:sz w:val="26"/>
          <w:rtl w:val="off"/>
        </w:rPr>
      </w:pPr>
    </w:p>
    <w:p>
      <w:pPr>
        <w:rPr>
          <w:lang w:eastAsia="ko-KR"/>
          <w:rFonts w:asciiTheme="majorHAnsi" w:eastAsiaTheme="majorHAnsi" w:hAnsiTheme="majorHAnsi"/>
          <w:sz w:val="26"/>
          <w:rtl w:val="off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539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기능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SFR-0</w:t>
            </w:r>
            <w:r>
              <w:rPr>
                <w:lang w:eastAsia="ko-KR"/>
                <w:rFonts w:asciiTheme="majorHAnsi" w:eastAsiaTheme="majorHAnsi" w:hAnsiTheme="majorHAnsi"/>
                <w:bCs/>
                <w:sz w:val="20"/>
                <w:szCs w:val="16"/>
                <w:rtl w:val="off"/>
              </w:rPr>
              <w:t>11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수강평 모아보기</w:t>
            </w:r>
          </w:p>
        </w:tc>
      </w:tr>
      <w:tr>
        <w:trPr>
          <w:jc w:val="center"/>
          <w:trHeight w:val="2545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별점, 수강평을 한 번에 모아볼 수 있는 게시판 기능</w:t>
            </w:r>
          </w:p>
          <w:p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페이징 기능</w:t>
            </w:r>
          </w:p>
          <w:p>
            <w:pPr>
              <w:pStyle w:val="a4"/>
              <w:numPr>
                <w:ilvl w:val="0"/>
                <w:numId w:val="10"/>
              </w:numPr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spacing w:val="-12"/>
                <w:rtl w:val="off"/>
              </w:rPr>
              <w:t>수강평을 누르면 강의-수강평 페이지로 이동하는 기능</w:t>
            </w:r>
          </w:p>
        </w:tc>
      </w:tr>
    </w:tbl>
    <w:p>
      <w:pPr>
        <w:rPr>
          <w:lang w:eastAsia="ko-KR"/>
          <w:rFonts w:asciiTheme="majorHAnsi" w:eastAsiaTheme="majorHAnsi" w:hAnsiTheme="majorHAnsi"/>
          <w:sz w:val="26"/>
          <w:rtl w:val="off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632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기능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SFR-0</w:t>
            </w:r>
            <w:r>
              <w:rPr>
                <w:lang w:eastAsia="ko-KR"/>
                <w:rFonts w:asciiTheme="majorHAnsi" w:eastAsiaTheme="majorHAnsi" w:hAnsiTheme="majorHAnsi"/>
                <w:bCs/>
                <w:sz w:val="20"/>
                <w:szCs w:val="16"/>
                <w:rtl w:val="off"/>
              </w:rPr>
              <w:t>12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멘토링 후기 모아보기</w:t>
            </w:r>
          </w:p>
        </w:tc>
      </w:tr>
      <w:tr>
        <w:trPr>
          <w:jc w:val="center"/>
          <w:trHeight w:val="1551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pStyle w:val="a4"/>
              <w:numPr>
                <w:ilvl w:val="0"/>
                <w:numId w:val="11"/>
              </w:numPr>
              <w:spacing w:line="240" w:lineRule="auto"/>
              <w:rPr>
                <w:lang w:eastAsia="ko-KR"/>
                <w:rFonts w:ascii="휴먼명조" w:eastAsia="휴먼명조" w:hint="eastAsia"/>
                <w:sz w:val="24"/>
                <w:shd w:val="clear" w:color="auto" w:fill="auto"/>
                <w:rtl w:val="off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>별점, 멘토링 후기를 한 번에 모아볼 수 있는 게시판 기능</w:t>
            </w:r>
          </w:p>
          <w:p>
            <w:pPr>
              <w:pStyle w:val="a4"/>
              <w:numPr>
                <w:ilvl w:val="0"/>
                <w:numId w:val="11"/>
              </w:numPr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spacing w:val="-12"/>
                <w:rtl w:val="off"/>
              </w:rPr>
              <w:t>페이징 기능</w:t>
            </w:r>
            <w:r>
              <w:rPr>
                <w:lang w:eastAsia="ko-KR"/>
                <w:rFonts w:ascii="휴먼명조" w:eastAsia="휴먼명조"/>
                <w:sz w:val="24"/>
                <w:shd w:val="clear" w:color="auto" w:fill="auto"/>
                <w:rtl w:val="off"/>
              </w:rPr>
              <w:tab/>
            </w:r>
          </w:p>
        </w:tc>
      </w:tr>
    </w:tbl>
    <w:p>
      <w:pPr>
        <w:rPr>
          <w:lang w:eastAsia="ko-KR"/>
          <w:rFonts w:asciiTheme="majorHAnsi" w:eastAsiaTheme="majorHAnsi" w:hAnsiTheme="majorHAnsi"/>
          <w:sz w:val="26"/>
          <w:rtl w:val="off"/>
        </w:rPr>
      </w:pPr>
    </w:p>
    <w:p>
      <w:pPr>
        <w:rPr>
          <w:rFonts w:asciiTheme="majorHAnsi" w:eastAsiaTheme="majorHAnsi" w:hAnsiTheme="majorHAnsi"/>
          <w:sz w:val="26"/>
        </w:rPr>
      </w:pPr>
      <w:r>
        <w:rPr>
          <w:rFonts w:asciiTheme="majorHAnsi" w:eastAsiaTheme="majorHAnsi" w:hAnsiTheme="majorHAnsi"/>
          <w:sz w:val="26"/>
        </w:rPr>
        <w:t>2) 성능 요구사항</w:t>
      </w: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341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성능</w:t>
            </w: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 xml:space="preserve">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PER-001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일반 성능</w:t>
            </w:r>
          </w:p>
        </w:tc>
      </w:tr>
      <w:tr>
        <w:trPr>
          <w:jc w:val="center"/>
          <w:trHeight w:val="3061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시스템의 성능을 고려한 개발방안 제시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시스템 개발 중 작성된 신규 및 수정에 대하여 충분히 성능테스트를 수행하며 성능 지연이 발생하지 않도록 해야 함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시스템 개발 중 로그 또는 툴을 이용하여 시스템 성능상태를 모니터링하도록 하여, 성능 상 문제를 미리 파악하여 조치한 후 시스템 오픈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응답지연 시간에 대한 사용자 영향을 참조하여 사용자에 대한 영향을 최소화</w:t>
            </w:r>
          </w:p>
        </w:tc>
      </w:tr>
    </w:tbl>
    <w:p>
      <w:pPr>
        <w:pStyle w:val="a4"/>
        <w:spacing w:after="160" w:line="240" w:lineRule="auto"/>
        <w:rPr>
          <w:rFonts w:asciiTheme="majorHAnsi" w:eastAsiaTheme="majorHAnsi" w:hAnsiTheme="majorHAnsi"/>
          <w:sz w:val="12"/>
          <w:szCs w:val="14"/>
          <w:shd w:val="clear" w:color="auto" w:fill="auto"/>
        </w:rPr>
      </w:pPr>
    </w:p>
    <w:p>
      <w:pPr>
        <w:pStyle w:val="a4"/>
        <w:spacing w:after="160" w:line="240" w:lineRule="auto"/>
        <w:rPr>
          <w:rFonts w:asciiTheme="majorHAnsi" w:eastAsiaTheme="majorHAnsi" w:hAnsiTheme="majorHAnsi"/>
          <w:sz w:val="12"/>
          <w:szCs w:val="14"/>
          <w:shd w:val="clear" w:color="auto" w:fill="auto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341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성능</w:t>
            </w: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 xml:space="preserve">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PER-00</w:t>
            </w: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2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웹사이트(홈페이지, </w:t>
            </w:r>
            <w:r>
              <w:rPr>
                <w:rFonts w:asciiTheme="majorHAnsi" w:eastAsiaTheme="majorHAnsi" w:hAnsiTheme="majorHAnsi"/>
                <w:sz w:val="20"/>
                <w:szCs w:val="16"/>
              </w:rPr>
              <w:t>모바일웹</w:t>
            </w:r>
            <w:r>
              <w:rPr>
                <w:rFonts w:asciiTheme="majorHAnsi" w:eastAsiaTheme="majorHAnsi" w:hAnsiTheme="majorHAnsi"/>
                <w:sz w:val="20"/>
                <w:szCs w:val="16"/>
              </w:rPr>
              <w:t>) 최적화 적용</w:t>
            </w:r>
          </w:p>
        </w:tc>
      </w:tr>
      <w:tr>
        <w:trPr>
          <w:jc w:val="center"/>
          <w:trHeight w:val="2494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웹사이트 구축 후 부하테스트를 통해 응답시간, 시간당처리량, 자원사용량 등 성능을 시험하여야 한다.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웹사이트 유지보수 사업인 경우에는 최적화 분석대상, 분석주기, 분석방법 등을 계획하고 지속적으로 점검하여 기준에 미진한 사항은 개선하여야 한다.</w:t>
            </w:r>
          </w:p>
        </w:tc>
      </w:tr>
    </w:tbl>
    <w:p>
      <w:pPr>
        <w:pStyle w:val="a4"/>
        <w:pBdr>
          <w:bottom w:val="none" w:sz="2" w:space="31" w:color="000000"/>
        </w:pBdr>
        <w:spacing w:after="160" w:line="240" w:lineRule="auto"/>
        <w:rPr>
          <w:rFonts w:asciiTheme="majorHAnsi" w:eastAsiaTheme="majorHAnsi" w:hAnsiTheme="majorHAnsi"/>
          <w:sz w:val="12"/>
          <w:szCs w:val="14"/>
          <w:shd w:val="clear" w:color="auto" w:fill="auto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341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성능</w:t>
            </w: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 xml:space="preserve">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PER-00</w:t>
            </w: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3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2"/>
                <w:szCs w:val="16"/>
              </w:rPr>
              <w:t>평균 응답시간 및 평균 처리시간</w:t>
            </w:r>
          </w:p>
        </w:tc>
      </w:tr>
      <w:tr>
        <w:trPr>
          <w:jc w:val="center"/>
          <w:trHeight w:val="2494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시스템은 정상 상태에서 사용자의 질의요청에 대한 결과 페이지를 화면에 출력 할 때 3초 이내 보장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웹 사이트 로딩시간을 최소화하고 서버의 부하를 줄일 수 있는 기술로 개발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40" w:lineRule="auto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평균 응답시간은 시스템을 사용하는 동시 사용자가 최대 사용자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수의  90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%를 초과하는 경우 미적용 함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40" w:lineRule="auto"/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시스템은 정상 상태에서 사용자의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건별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등록 요청에 대한 처리를 3초 이내 보장해야 함</w:t>
            </w:r>
          </w:p>
        </w:tc>
      </w:tr>
    </w:tbl>
    <w:p>
      <w:pPr>
        <w:pStyle w:val="a4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rPr>
          <w:rFonts w:asciiTheme="majorHAnsi" w:eastAsiaTheme="majorHAnsi" w:hAnsiTheme="majorHAnsi"/>
          <w:sz w:val="26"/>
        </w:rPr>
      </w:pPr>
      <w:r>
        <w:rPr>
          <w:rFonts w:asciiTheme="majorHAnsi" w:eastAsiaTheme="majorHAnsi" w:hAnsiTheme="majorHAnsi"/>
          <w:sz w:val="26"/>
        </w:rPr>
        <w:t>3) 인터페이스 요구사항</w:t>
      </w: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341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인터페이스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SIR-001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일반 성능</w:t>
            </w:r>
          </w:p>
        </w:tc>
      </w:tr>
      <w:tr>
        <w:trPr>
          <w:jc w:val="center"/>
          <w:trHeight w:val="3061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시스템은 사용자 이용이 편리하도록 웹 기반 구축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시스템의 모든 기능은 다양한 브라우저(Edge, 크롬, 파이어폭스, 오페라, 사파리 등)에서 동등하게 서비스를 지원하여야 한다.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시스템은 키보드 또는 대체 키보드 인터페이스를 이용하여 대체적으로 사용할 수 있어야 한다.</w:t>
            </w:r>
          </w:p>
        </w:tc>
      </w:tr>
    </w:tbl>
    <w:p>
      <w:pPr>
        <w:pStyle w:val="a4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p>
      <w:pPr>
        <w:pStyle w:val="a4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>4) 데이터 요구사항</w:t>
      </w: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341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데이터</w:t>
            </w: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 xml:space="preserve">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DAR-001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일반 성능</w:t>
            </w:r>
          </w:p>
        </w:tc>
      </w:tr>
      <w:tr>
        <w:trPr>
          <w:jc w:val="center"/>
          <w:trHeight w:val="3061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DB 구조의 설계는 시스템 간의 유기적인 연동·연계 및 향후 업무 변동 및 시스템 확장, 프로그램 보완 등이 용이하도록 설계하고 확장할 수 있도록 구성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데이터의 정합성을 유지하면서 시스템의 성능을 저하시키지 않도록 DB 설계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각종 통계의 작성 및 조회 시 시스템 부하가 최소화 되도록 설계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데이터 간 관계분석, 데이터 표준화 수립, 중복 데이터 제거 등 통합된 표준 데이터로 설계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데이터 모델의 </w:t>
            </w:r>
            <w:r>
              <w:rPr>
                <w:rFonts w:asciiTheme="majorHAnsi" w:eastAsiaTheme="majorHAnsi" w:hAnsiTheme="majorHAnsi"/>
                <w:sz w:val="20"/>
                <w:szCs w:val="16"/>
              </w:rPr>
              <w:t>무결성</w:t>
            </w: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, 안정성, </w:t>
            </w:r>
            <w:r>
              <w:rPr>
                <w:rFonts w:asciiTheme="majorHAnsi" w:eastAsiaTheme="majorHAnsi" w:hAnsiTheme="majorHAnsi"/>
                <w:sz w:val="20"/>
                <w:szCs w:val="16"/>
              </w:rPr>
              <w:t>일치성</w:t>
            </w:r>
            <w:r>
              <w:rPr>
                <w:rFonts w:asciiTheme="majorHAnsi" w:eastAsiaTheme="majorHAnsi" w:hAnsiTheme="majorHAnsi"/>
                <w:sz w:val="20"/>
                <w:szCs w:val="16"/>
              </w:rPr>
              <w:t>, 기밀성, 가용성 확보하여야 함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MariaDB</w:t>
            </w: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를 이용하여 </w:t>
            </w:r>
            <w:r>
              <w:rPr>
                <w:rFonts w:asciiTheme="majorHAnsi" w:eastAsiaTheme="majorHAnsi" w:hAnsiTheme="majorHAnsi"/>
                <w:sz w:val="20"/>
                <w:szCs w:val="16"/>
              </w:rPr>
              <w:t>모든 table/column에 대한 description 속성 설정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ERD 최종 산출물 제공</w:t>
            </w:r>
          </w:p>
        </w:tc>
      </w:tr>
    </w:tbl>
    <w:p>
      <w:pPr>
        <w:pStyle w:val="a4"/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p>
      <w:pPr>
        <w:pStyle w:val="a4"/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p>
      <w:pPr>
        <w:pStyle w:val="a4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  <w:r>
        <w:rPr>
          <w:rFonts w:asciiTheme="majorHAnsi" w:eastAsiaTheme="majorHAnsi" w:hAnsiTheme="majorHAnsi"/>
          <w:sz w:val="26"/>
          <w:shd w:val="clear" w:color="auto" w:fill="auto"/>
        </w:rPr>
        <w:t>5) 테스트 요구사항</w:t>
      </w:r>
    </w:p>
    <w:p>
      <w:pPr>
        <w:pStyle w:val="a4"/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341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테스트</w:t>
            </w: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 xml:space="preserve">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TE</w:t>
            </w: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R-001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테스트 일반 사항</w:t>
            </w:r>
          </w:p>
        </w:tc>
      </w:tr>
      <w:tr>
        <w:trPr>
          <w:jc w:val="center"/>
          <w:trHeight w:val="3061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개발 초기부터 구축 완료까지 지속적인 테스트와 보완작업을 통해 요구 사항이 충족되는 시스템이 되도록 하여야 함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단계별 테스트 수행 방법과 절차, 참여 조직 및 역할, 점검사항, 적합/부적합 기준, 점검 후 조치 방안 등의 계획이 수립되어야 함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품질 요건을 충족할 수 있는 다양한 시험케이스를 구축해야 함. 이 때 오류 데이터를 포함하여 발생 가능한 여러 상황에 대해 체계적으로 효율적인 테스트가 수행되도록 함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필요 시 장비나 S/W 등의 공급자와 적극적인 협조와 업무 분장을 통해 테스트를 수행하여야 함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테스트(단위/통합 등) 시나리오 작성 및 실시</w:t>
            </w:r>
          </w:p>
        </w:tc>
      </w:tr>
    </w:tbl>
    <w:p>
      <w:pPr>
        <w:pStyle w:val="a4"/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341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테스트</w:t>
            </w: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 xml:space="preserve">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TE</w:t>
            </w: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R-00</w:t>
            </w: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2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단위테스트</w:t>
            </w:r>
          </w:p>
        </w:tc>
      </w:tr>
      <w:tr>
        <w:trPr>
          <w:jc w:val="center"/>
          <w:trHeight w:val="3061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단위 테스트 시나리오별, 처리 절차, 수행데이터, 예상결과 등을 사전에 정의하여야 함</w:t>
            </w:r>
          </w:p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프로그램의 기본 </w:t>
            </w:r>
            <w:r>
              <w:rPr>
                <w:rFonts w:asciiTheme="majorHAnsi" w:eastAsiaTheme="majorHAnsi" w:hAnsiTheme="majorHAnsi"/>
                <w:sz w:val="20"/>
                <w:szCs w:val="16"/>
              </w:rPr>
              <w:t>단위별</w:t>
            </w: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 테스트 수행절차, 조직, 일정, 시험환경 및 평가기준을 구체적으로 수립하여야 함</w:t>
            </w:r>
          </w:p>
        </w:tc>
      </w:tr>
    </w:tbl>
    <w:p>
      <w:pPr>
        <w:pStyle w:val="a4"/>
        <w:spacing w:line="240" w:lineRule="auto"/>
        <w:rPr>
          <w:rFonts w:asciiTheme="majorHAnsi" w:eastAsiaTheme="majorHAnsi" w:hAnsiTheme="majorHAnsi"/>
          <w:sz w:val="26"/>
          <w:shd w:val="clear" w:color="auto" w:fill="auto"/>
        </w:rPr>
      </w:pPr>
    </w:p>
    <w:tbl>
      <w:tblPr>
        <w:tblW w:w="942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185"/>
        <w:gridCol w:w="1185"/>
        <w:gridCol w:w="7051"/>
      </w:tblGrid>
      <w:tr>
        <w:trPr>
          <w:jc w:val="center"/>
          <w:trHeight w:val="341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분류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테스트</w:t>
            </w: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 xml:space="preserve"> 요구사항</w:t>
            </w:r>
          </w:p>
        </w:tc>
      </w:tr>
      <w:tr>
        <w:trPr>
          <w:jc w:val="center"/>
          <w:trHeight w:val="663" w:hRule="atLeast"/>
        </w:trPr>
        <w:tc>
          <w:tcPr>
            <w:tcW w:w="2370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고유번호</w:t>
            </w:r>
          </w:p>
        </w:tc>
        <w:tc>
          <w:tcPr>
            <w:tcW w:w="7051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TE</w:t>
            </w: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R-00</w:t>
            </w:r>
            <w:r>
              <w:rPr>
                <w:rFonts w:asciiTheme="majorHAnsi" w:eastAsiaTheme="majorHAnsi" w:hAnsiTheme="majorHAnsi"/>
                <w:bCs/>
                <w:sz w:val="20"/>
                <w:szCs w:val="16"/>
              </w:rPr>
              <w:t>3</w:t>
            </w:r>
          </w:p>
        </w:tc>
      </w:tr>
      <w:tr>
        <w:trPr>
          <w:jc w:val="center"/>
          <w:trHeight w:val="574" w:hRule="atLeast"/>
        </w:trPr>
        <w:tc>
          <w:tcPr>
            <w:tcW w:w="2370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 명칭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통합테스트</w:t>
            </w:r>
          </w:p>
        </w:tc>
      </w:tr>
      <w:tr>
        <w:trPr>
          <w:jc w:val="center"/>
          <w:trHeight w:val="3061" w:hRule="atLeast"/>
        </w:trPr>
        <w:tc>
          <w:tcPr>
            <w:tcW w:w="118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요구사항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상세설명</w:t>
            </w:r>
          </w:p>
        </w:tc>
        <w:tc>
          <w:tcPr>
            <w:tcW w:w="1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2F2F2" w:themeFill="lt1" w:themeFillShade="f2"/>
            <w:vAlign w:val="center"/>
          </w:tcPr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세부</w:t>
            </w:r>
          </w:p>
          <w:p>
            <w:pPr>
              <w:adjustRightInd/>
              <w:pStyle w:val="21"/>
              <w:jc w:val="center"/>
              <w:spacing w:line="240" w:lineRule="auto"/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b/>
                <w:bCs/>
                <w:sz w:val="20"/>
                <w:szCs w:val="16"/>
              </w:rPr>
              <w:t>내용</w:t>
            </w:r>
          </w:p>
        </w:tc>
        <w:tc>
          <w:tcPr>
            <w:tcW w:w="70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</w:tcPr>
          <w:p>
            <w:pPr>
              <w:adjustRightInd/>
              <w:pStyle w:val="21"/>
              <w:ind w:left="170" w:hanging="170"/>
              <w:numPr>
                <w:ilvl w:val="0"/>
                <w:numId w:val="12"/>
              </w:numPr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통합테스트 시나리오에 따라 단위테스트가 완료된 프로그램들을 대상으로 다음 사항을 검증하여야 함</w:t>
            </w:r>
          </w:p>
          <w:p>
            <w:pPr>
              <w:adjustRightInd/>
              <w:pStyle w:val="21"/>
              <w:ind w:left="170"/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ㆍ기능</w:t>
            </w: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, 성능 등의 요구사항 및 설계사양 충족여부 검증 </w:t>
            </w:r>
          </w:p>
          <w:p>
            <w:pPr>
              <w:adjustRightInd/>
              <w:pStyle w:val="21"/>
              <w:ind w:left="170"/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ㆍ기능의</w:t>
            </w: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 정상적 수행여부 검증 등</w:t>
            </w:r>
          </w:p>
          <w:p>
            <w:pPr>
              <w:adjustRightInd/>
              <w:pStyle w:val="21"/>
              <w:ind w:left="170"/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ㆍ기능수행</w:t>
            </w: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 후의 결과가 사전에 예측된 결과와 일치하는지 검증</w:t>
            </w:r>
          </w:p>
          <w:p>
            <w:pPr>
              <w:adjustRightInd/>
              <w:pStyle w:val="21"/>
              <w:ind w:left="170"/>
              <w:spacing w:line="276" w:lineRule="auto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/>
                <w:sz w:val="20"/>
                <w:szCs w:val="16"/>
              </w:rPr>
              <w:t>ㆍ결함을</w:t>
            </w:r>
            <w:r>
              <w:rPr>
                <w:rFonts w:asciiTheme="majorHAnsi" w:eastAsiaTheme="majorHAnsi" w:hAnsiTheme="majorHAnsi"/>
                <w:sz w:val="20"/>
                <w:szCs w:val="16"/>
              </w:rPr>
              <w:t xml:space="preserve"> 파악하고 원인을 추적하여 결함을 제거하여야 함</w:t>
            </w:r>
          </w:p>
        </w:tc>
      </w:tr>
    </w:tbl>
    <w:p>
      <w:pPr>
        <w:pStyle w:val="a4"/>
        <w:spacing w:line="240" w:lineRule="auto"/>
        <w:rPr>
          <w:rFonts w:asciiTheme="majorHAnsi" w:eastAsiaTheme="majorHAnsi" w:hAnsiTheme="majorHAnsi"/>
          <w:sz w:val="26"/>
          <w:shd w:val="clear" w:color="auto" w:fill="auto"/>
          <w:spacing w:val="-8"/>
        </w:rPr>
      </w:pP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tbl>
      <w:tblPr>
        <w:tblOverlap w:val="never"/>
        <w:tblW w:w="4459" w:type="dxa"/>
        <w:tblInd w:w="28" w:type="dxa"/>
        <w:tblLook w:val="04A0" w:firstRow="1" w:lastRow="0" w:firstColumn="1" w:lastColumn="0" w:noHBand="0" w:noVBand="1"/>
        <w:tblLayout w:type="fixed"/>
        <w:tblCellMar>
          <w:left w:w="28" w:type="dxa"/>
          <w:right w:w="28" w:type="dxa"/>
        </w:tblCellMar>
      </w:tblPr>
      <w:tblGrid>
        <w:gridCol w:w="645"/>
        <w:gridCol w:w="124"/>
        <w:gridCol w:w="3690"/>
      </w:tblGrid>
      <w:tr>
        <w:trPr>
          <w:trHeight w:val="626" w:hRule="atLeast"/>
        </w:trPr>
        <w:tc>
          <w:tcPr>
            <w:tcW w:w="645" w:type="dxa"/>
            <w:shd w:val="clear" w:color="auto" w:fill="173876"/>
            <w:vAlign w:val="center"/>
          </w:tcPr>
          <w:p>
            <w:pPr>
              <w:pStyle w:val="a4"/>
              <w:wordWrap/>
              <w:jc w:val="center"/>
              <w:shd w:val="clear" w:color="auto" w:fill="92D050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b/>
                <w:color w:val="FFFFFF"/>
                <w:sz w:val="40"/>
                <w:shd w:val="clear" w:color="auto" w:fill="auto"/>
                <w:spacing w:val="36"/>
              </w:rPr>
              <w:t>Ⅷ</w:t>
            </w:r>
          </w:p>
        </w:tc>
        <w:tc>
          <w:tcPr>
            <w:tcW w:w="124" w:type="dxa"/>
            <w:vAlign w:val="center"/>
          </w:tcPr>
          <w:p>
            <w:pPr>
              <w:pStyle w:val="a4"/>
              <w:wordWrap/>
              <w:jc w:val="center"/>
              <w:spacing w:line="240" w:lineRule="auto"/>
              <w:rPr>
                <w:rFonts w:asciiTheme="majorHAnsi" w:eastAsiaTheme="majorHAnsi" w:hAnsiTheme="majorHAnsi"/>
                <w:b/>
                <w:color w:val="FFFFFF"/>
                <w:sz w:val="40"/>
                <w:shd w:val="clear" w:color="auto" w:fill="auto"/>
                <w:spacing w:val="36"/>
              </w:rPr>
            </w:pPr>
          </w:p>
        </w:tc>
        <w:tc>
          <w:tcPr>
            <w:tcW w:w="3690" w:type="dxa"/>
            <w:vAlign w:val="center"/>
          </w:tcPr>
          <w:p>
            <w:pPr>
              <w:pStyle w:val="1"/>
              <w:ind w:left="60" w:right="60"/>
              <w:wordWrap/>
              <w:jc w:val="center"/>
              <w:spacing w:line="240" w:lineRule="auto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z w:val="40"/>
                <w:shd w:val="clear" w:color="auto" w:fill="auto"/>
              </w:rPr>
              <w:t>제안서 작성기준</w:t>
            </w:r>
          </w:p>
        </w:tc>
      </w:tr>
    </w:tbl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hd w:val="clear" w:color="auto" w:fill="auto"/>
        </w:rPr>
      </w:pPr>
      <w:r>
        <w:rPr>
          <w:rFonts w:asciiTheme="majorHAnsi" w:eastAsiaTheme="majorHAnsi" w:hAnsiTheme="majorHAnsi"/>
          <w:b/>
          <w:sz w:val="30"/>
          <w:shd w:val="clear" w:color="auto" w:fill="auto"/>
          <w:spacing w:val="-9"/>
        </w:rPr>
        <w:t>1. 제안서 작성방법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b/>
          <w:sz w:val="22"/>
          <w:shd w:val="clear" w:color="auto" w:fill="auto"/>
          <w:spacing w:val="-9"/>
        </w:rPr>
        <w:t xml:space="preserve"> </w:t>
      </w: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>가. 제안서의 효력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7"/>
        </w:rPr>
        <w:t xml:space="preserve">  </w:t>
      </w: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>1) 제안서에 명시된 내용과 발주기관의 요구에 의하여 수정, 보안, 변경된 제안내용은 계약서에 명시하지 않더라도 계약서와 동일한 효력을 가지며(기술평가를 위</w:t>
      </w:r>
      <w:r>
        <w:rPr>
          <w:rFonts w:asciiTheme="majorHAnsi" w:eastAsiaTheme="majorHAnsi" w:hAnsiTheme="majorHAnsi"/>
          <w:sz w:val="22"/>
          <w:shd w:val="clear" w:color="auto" w:fill="auto"/>
          <w:spacing w:val="-14"/>
        </w:rPr>
        <w:t>한 제안설명 및 답변자료 포함) 계약서에 명시된 경우는 계약서의 내용이 우선한다.</w:t>
      </w:r>
      <w:r>
        <w:rPr>
          <w:rFonts w:asciiTheme="majorHAnsi" w:eastAsiaTheme="majorHAnsi" w:hAnsiTheme="majorHAnsi"/>
          <w:sz w:val="22"/>
          <w:shd w:val="clear" w:color="auto" w:fill="auto"/>
          <w:spacing w:val="-13"/>
        </w:rPr>
        <w:t xml:space="preserve"> </w:t>
      </w:r>
      <w:r>
        <w:rPr>
          <w:rFonts w:asciiTheme="majorHAnsi" w:eastAsiaTheme="majorHAnsi" w:hAnsiTheme="majorHAnsi"/>
          <w:sz w:val="22"/>
          <w:shd w:val="clear" w:color="auto" w:fill="auto"/>
          <w:spacing w:val="-7"/>
        </w:rPr>
        <w:t xml:space="preserve"> 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2) 제출된 제안서는 변경할 수 없으며 제안서 접수 후 발주기관은 필요시 추가자료를 요청할 수 있으며, 이에 따라 제출된 자료는 제안서와 동일한 효력을 갖는다.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  <w:spacing w:val="-8"/>
        </w:rPr>
      </w:pP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나. 제안서 작성지침 및 유의사항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1) 제안서는 제안요구사항 및 제안서 작성요령을 최대한 충족하도록 작성하여야 하며 다음의 사항에 유의하여 제안서를 작성한다.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 ○ 제안서는 제안요청서에서 요구하는 모든 사항이 기술되어야 하며, 향상된 내용으로 제안할 수 있음.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 ○ 제안서에는 사업계획과 제안요청 제반사항에 대해 제안사의 추진전략, 추진체계, 추진계획 등이 구체적이고 명확하게 제시되어야 하며, 특히 제안기술부문의 요구사항에 대해서는 보다 구체적이고 상세한 방안을 제시하여야 함.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 ○ 제안서에는 본 사업에 대한 이해 하에 전체적인 시스템 운용방안이 제시되어야 하며, 제안요청서에서 추구하는 목표를 달성하기 위해 추가해야 할 사항이 있을 경우 추진방안과 제안사의 역할을 명확히 제시하여야 함.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 ○ 사업 전반에 대한 위험요소, 위험관리지표 등 발견 및 대응전략 등이 포함된 위험관리 계획을 제시하여야 함.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 ○ 제안요청서에서 제시한 요구사항 및 산출물은 제안사에서 제시한 사업수행방법이나 제안에 따라서 발주기관과 협의 하에 일부 변경 적용 할 수 있음.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2) 제안서의 작성은 “제안서 목차” 및 “제안서 작성지침”을 가급적 준수하여 작성하여야 하며, “제안서 작성지침”에서 제시하는 참고서식 이외의 증거자료나 제안서의 내용을 객관적으로 입증할 수 있는 관련 자료는 제안서 원본에만 별첨으로 첨부하여야 한다.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3) 각종 증거서류의 표지에는 원본과 사본의 구분을 표시하여야 하며, 사본일 경우 </w:t>
      </w: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>원본대조필</w:t>
      </w: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인을 날인하여야 하고 원본과 사본의 내용이 상이할 경우 원본의 내용을 채택한다.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4) 제안서는 제본하지 않고 A4용지 3hole 바인더 사용을 권고. 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 ○ 제안서 본문내용은 200페이지(100장) 이내로 작성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 ○ 양면 및 단색으로 인쇄 (단, 목표시스템 개념도(구성도)는 칼라인쇄 가능)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 ○ ‘평가용 제안서’는 업체명, 로고 등 제안사를 표시하는 일체의 정보가 포함되지 않도록 유의하여 작성(평가용 제안서 PDF본 포함) </w:t>
      </w:r>
    </w:p>
    <w:p>
      <w:pPr>
        <w:pStyle w:val="a4"/>
        <w:ind w:leftChars="100" w:left="424" w:hangingChars="100" w:hanging="204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5) 제안서는 A4 </w:t>
      </w: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>종방향</w:t>
      </w: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작성을 원칙으로 하되, 부득이한 경우 A4 횡 또는 기타 용지를 일부 사용</w:t>
      </w: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>할 수 있다.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6) 제안서의 각 페이지는 쉽게 참조할 수 있도록 페이지 하단 중앙에 일련번호를 붙이되, 각 </w:t>
      </w: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>장별로</w:t>
      </w: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번호를 부여한다.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7) 제안서는 한글작성이 원칙이며, 사용된 영문약어에 대하여는 </w:t>
      </w: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>약어표를</w:t>
      </w: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제공하여야 한다.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8) 제안서의 요약서의 제출이 필요한 경우 70페이지 이내로 작성하되, 흑백으로 </w:t>
      </w:r>
      <w:r>
        <w:rPr>
          <w:rFonts w:asciiTheme="majorHAnsi" w:eastAsiaTheme="majorHAnsi" w:hAnsiTheme="majorHAnsi"/>
          <w:sz w:val="22"/>
          <w:shd w:val="clear" w:color="auto" w:fill="auto"/>
          <w:spacing w:val="-12"/>
        </w:rPr>
        <w:t>인쇄하여야 하며, 표지는 [별지서식 9] ‘평가용 제안서 표지 제작기준’을 참조한다.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9) 제안서의 내용은 명확한 용어를 사용하여 표현하여야 한다.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2"/>
          <w:shd w:val="clear" w:color="auto" w:fill="auto"/>
        </w:rPr>
      </w:pP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 xml:space="preserve">   ○ “</w:t>
      </w: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>사용가능하다</w:t>
      </w:r>
      <w:r>
        <w:rPr>
          <w:rFonts w:asciiTheme="majorHAnsi" w:eastAsiaTheme="majorHAnsi" w:hAnsiTheme="majorHAnsi"/>
          <w:sz w:val="22"/>
          <w:shd w:val="clear" w:color="auto" w:fill="auto"/>
          <w:spacing w:val="-8"/>
        </w:rPr>
        <w:t>”, “할 수 있다”, “고려하고 있다” 등과 같이 모호한 표현은 제안서 평가 시 불가능한 것으로 간주하며, 계량화가 가능한 것은 계량화하여야 함.</w:t>
      </w: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6"/>
          <w:shd w:val="clear" w:color="auto" w:fill="auto"/>
          <w:spacing w:val="-8"/>
        </w:rPr>
      </w:pP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6"/>
          <w:shd w:val="clear" w:color="auto" w:fill="auto"/>
          <w:spacing w:val="-8"/>
        </w:rPr>
      </w:pP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6"/>
          <w:shd w:val="clear" w:color="auto" w:fill="auto"/>
          <w:spacing w:val="-8"/>
        </w:rPr>
      </w:pP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6"/>
          <w:shd w:val="clear" w:color="auto" w:fill="auto"/>
          <w:spacing w:val="-8"/>
        </w:rPr>
      </w:pP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6"/>
          <w:shd w:val="clear" w:color="auto" w:fill="auto"/>
          <w:spacing w:val="-8"/>
        </w:rPr>
      </w:pP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6"/>
          <w:shd w:val="clear" w:color="auto" w:fill="auto"/>
          <w:spacing w:val="-8"/>
        </w:rPr>
      </w:pPr>
    </w:p>
    <w:p>
      <w:pPr>
        <w:pStyle w:val="a4"/>
        <w:ind w:left="582" w:hanging="582"/>
        <w:spacing w:line="240" w:lineRule="auto"/>
        <w:rPr>
          <w:rFonts w:asciiTheme="majorHAnsi" w:eastAsiaTheme="majorHAnsi" w:hAnsiTheme="majorHAnsi"/>
          <w:sz w:val="26"/>
          <w:shd w:val="clear" w:color="auto" w:fill="auto"/>
          <w:spacing w:val="-8"/>
        </w:rPr>
      </w:pPr>
    </w:p>
    <w:p>
      <w:pPr>
        <w:pStyle w:val="a4"/>
        <w:spacing w:line="240" w:lineRule="auto"/>
        <w:rPr>
          <w:rFonts w:asciiTheme="majorHAnsi" w:eastAsiaTheme="majorHAnsi" w:hAnsiTheme="majorHAnsi"/>
          <w:shd w:val="clear" w:color="auto" w:fill="auto"/>
        </w:rPr>
      </w:pPr>
    </w:p>
    <w:sectPr>
      <w:type w:val="continuous"/>
      <w:pgSz w:w="11906" w:h="16838"/>
      <w:pgMar w:top="1588" w:right="1134" w:bottom="1134" w:left="1134" w:header="1020" w:footer="567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견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휴먼명조">
    <w:panose1 w:val="02010504000101010101"/>
    <w:family w:val="roman"/>
    <w:charset w:val="81"/>
    <w:notTrueType w:val="false"/>
    <w:sig w:usb0="7FFFFFFF" w:usb1="11D77CFB" w:usb2="00000010" w:usb3="00000001" w:csb0="00080000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명조">
    <w:panose1 w:val="00000000000000000000"/>
    <w:family w:val="roman"/>
    <w:charset w:val="81"/>
    <w:notTrueType w:val="false"/>
  </w:font>
  <w:font w:name="한양신명조">
    <w:panose1 w:val="00000000000000000000"/>
    <w:family w:val="roman"/>
    <w:altName w:val="바탕"/>
    <w:charset w:val="81"/>
    <w:notTrueType w:val="false"/>
  </w:font>
  <w:font w:name="한양중고딕">
    <w:panose1 w:val="00000000000000000000"/>
    <w:family w:val="roman"/>
    <w:charset w:val="81"/>
    <w:notTrueType w:val="false"/>
  </w:font>
  <w:font w:name="한양궁서">
    <w:panose1 w:val="00000000000000000000"/>
    <w:family w:val="roman"/>
    <w:charset w:val="81"/>
    <w:notTrueType w:val="false"/>
  </w:font>
  <w:font w:name="휴먼옛체">
    <w:panose1 w:val="02030504000101010101"/>
    <w:family w:val="roman"/>
    <w:charset w:val="81"/>
    <w:notTrueType w:val="false"/>
    <w:sig w:usb0="800002A7" w:usb1="29D77CFB" w:usb2="00000010" w:usb3="00000001" w:csb0="00080000" w:csb1="00000001"/>
  </w:font>
  <w:font w:name="한양견고딕">
    <w:panose1 w:val="00000000000000000000"/>
    <w:family w:val="roman"/>
    <w:charset w:val="81"/>
    <w:notTrueType w:val="false"/>
  </w:font>
  <w:font w:name="#신문태명">
    <w:panose1 w:val="00000000000000000000"/>
    <w:family w:val="roman"/>
    <w:altName w:val="바탕"/>
    <w:charset w:val="81"/>
    <w:notTrueType w:val="false"/>
  </w:font>
  <w:font w:name="산세리프">
    <w:panose1 w:val="00000000000000000000"/>
    <w:family w:val="roman"/>
    <w:charset w:val="81"/>
    <w:notTrueType w:val="false"/>
  </w:font>
  <w:font w:name="신명 태고딕">
    <w:panose1 w:val="00000000000000000000"/>
    <w:family w:val="roman"/>
    <w:charset w:val="81"/>
    <w:notTrueType w:val="false"/>
  </w:font>
  <w:font w:name="신명 디나루">
    <w:panose1 w:val="00000000000000000000"/>
    <w:family w:val="roman"/>
    <w:charset w:val="81"/>
    <w:notTrueType w:val="false"/>
  </w:font>
  <w:font w:name="신명 중고딕">
    <w:panose1 w:val="00000000000000000000"/>
    <w:family w:val="roman"/>
    <w:altName w:val="바탕"/>
    <w:charset w:val="81"/>
    <w:notTrueType w:val="false"/>
  </w:font>
  <w:font w:name="양재 다운명조M">
    <w:panose1 w:val="00000000000000000000"/>
    <w:family w:val="roman"/>
    <w:altName w:val="바탕"/>
    <w:charset w:val="81"/>
    <w:notTrueType w:val="false"/>
  </w:font>
  <w:font w:name="#태그래픽">
    <w:panose1 w:val="00000000000000000000"/>
    <w:family w:val="roman"/>
    <w:altName w:val="바탕"/>
    <w:charset w:val="81"/>
    <w:notTrueType w:val="false"/>
  </w:font>
  <w:font w:name="신명 태명조">
    <w:panose1 w:val="00000000000000000000"/>
    <w:family w:val="roman"/>
    <w:altName w:val="바탕"/>
    <w:charset w:val="81"/>
    <w:notTrueType w:val="false"/>
  </w:font>
  <w:font w:name="한양견명조">
    <w:panose1 w:val="00000000000000000000"/>
    <w:family w:val="roman"/>
    <w:altName w:val="바탕"/>
    <w:charset w:val="81"/>
    <w:notTrueType w:val="false"/>
  </w:font>
  <w:font w:name="-윤고딕140">
    <w:panose1 w:val="00000000000000000000"/>
    <w:family w:val="roman"/>
    <w:charset w:val="81"/>
    <w:notTrueType w:val="false"/>
  </w:font>
  <w:font w:name="HCI Poppy">
    <w:panose1 w:val="00000000000000000000"/>
    <w:family w:val="roman"/>
    <w:altName w:val="Cambria"/>
    <w:charset w:val="00"/>
    <w:notTrueType w:val="false"/>
  </w:font>
  <w:font w:name="#신문견고">
    <w:panose1 w:val="00000000000000000000"/>
    <w:family w:val="roman"/>
    <w:charset w:val="81"/>
    <w:notTrueType w:val="false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#신중명조">
    <w:panose1 w:val="00000000000000000000"/>
    <w:family w:val="roman"/>
    <w:charset w:val="81"/>
    <w:notTrueType w:val="false"/>
  </w:font>
  <w:font w:name="신명 중명조">
    <w:panose1 w:val="00000000000000000000"/>
    <w:family w:val="roman"/>
    <w:charset w:val="81"/>
    <w:notTrueType w:val="false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신명 견고딕">
    <w:panose1 w:val="00000000000000000000"/>
    <w:family w:val="roman"/>
    <w:charset w:val="81"/>
    <w:notTrueType w:val="false"/>
  </w:font>
  <w:font w:name="HY신명조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HY중고딕">
    <w:panose1 w:val="02030600000101010101"/>
    <w:family w:val="roman"/>
    <w:charset w:val="81"/>
    <w:notTrueType w:val="false"/>
    <w:sig w:usb0="900002A7" w:usb1="29D77CF9" w:usb2="00000010" w:usb3="00000001" w:csb0="00080000" w:csb1="00000001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  <w:font w:name="08서울남산체 M">
    <w:panose1 w:val="00000000000000000000"/>
    <w:family w:val="roman"/>
    <w:charset w:val="81"/>
    <w:notTrueType w:val="false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-윤고딕120">
    <w:panose1 w:val="00000000000000000000"/>
    <w:family w:val="roman"/>
    <w:charset w:val="81"/>
    <w:notTrueType w:val="false"/>
  </w:font>
  <w:font w:name="08서울한강체 L">
    <w:panose1 w:val="00000000000000000000"/>
    <w:family w:val="roman"/>
    <w:charset w:val="81"/>
    <w:notTrueType w:val="false"/>
  </w:font>
  <w:font w:name="신명 신명조">
    <w:panose1 w:val="00000000000000000000"/>
    <w:family w:val="roman"/>
    <w:charset w:val="81"/>
    <w:notTrueType w:val="false"/>
  </w:font>
  <w:font w:name="HCI Hollyhock">
    <w:panose1 w:val="00000000000000000000"/>
    <w:family w:val="roman"/>
    <w:charset w:val="00"/>
    <w:notTrueType w:val="false"/>
  </w:font>
  <w:font w:name="휴먼고딕">
    <w:panose1 w:val="02010504000101010101"/>
    <w:family w:val="roman"/>
    <w:charset w:val="81"/>
    <w:notTrueType w:val="false"/>
    <w:sig w:usb0="7FFFFFFF" w:usb1="11D77CFB" w:usb2="00000010" w:usb3="00000001" w:csb0="00080000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1753d6f"/>
    <w:multiLevelType w:val="multilevel"/>
    <w:tmpl w:val="73006dc"/>
    <w:lvl w:ilvl="0">
      <w:start w:val="1"/>
      <w:lvlJc w:val="left"/>
      <w:suff w:val="nothing"/>
    </w:lvl>
    <w:lvl w:ilvl="1">
      <w:start w:val="1"/>
      <w:lvlJc w:val="left"/>
      <w:suff w:val="nothing"/>
    </w:lvl>
    <w:lvl w:ilvl="2">
      <w:start w:val="1"/>
      <w:lvlJc w:val="left"/>
      <w:pStyle w:val="3"/>
      <w:suff w:val="nothing"/>
    </w:lvl>
    <w:lvl w:ilvl="3">
      <w:start w:val="1"/>
      <w:lvlJc w:val="left"/>
      <w:suff w:val="nothing"/>
    </w:lvl>
    <w:lvl w:ilvl="4">
      <w:start w:val="1"/>
      <w:lvlJc w:val="left"/>
      <w:suff w:val="nothing"/>
    </w:lvl>
    <w:lvl w:ilvl="5">
      <w:start w:val="1"/>
      <w:lvlJc w:val="left"/>
      <w:suff w:val="nothing"/>
    </w:lvl>
    <w:lvl w:ilvl="6">
      <w:start w:val="1"/>
      <w:lvlJc w:val="left"/>
      <w:suff w:val="nothing"/>
    </w:lvl>
    <w:lvl w:ilvl="7">
      <w:lvlJc w:val="left"/>
    </w:lvl>
    <w:lvl w:ilvl="8">
      <w:lvlJc w:val="left"/>
    </w:lvl>
  </w:abstractNum>
  <w:abstractNum w:abstractNumId="1">
    <w:nsid w:val="15b1f81"/>
    <w:multiLevelType w:val="hybridMultilevel"/>
    <w:tmpl w:val="7c5a00e2"/>
    <w:lvl w:ilvl="0" w:tplc="27820648">
      <w:start w:val="1"/>
      <w:numFmt w:val="bullet"/>
      <w:lvlText w:val="o"/>
      <w:lvlJc w:val="left"/>
      <w:pStyle w:val="4"/>
      <w:suff w:val="space"/>
    </w:lvl>
    <w:lvl w:ilvl="1" w:tplc="36acb73e">
      <w:lvlJc w:val="left"/>
    </w:lvl>
    <w:lvl w:ilvl="2" w:tplc="6f5ec296">
      <w:lvlJc w:val="left"/>
    </w:lvl>
    <w:lvl w:ilvl="3" w:tplc="9e6c3afc">
      <w:lvlJc w:val="left"/>
    </w:lvl>
    <w:lvl w:ilvl="4" w:tplc="44c6e306">
      <w:lvlJc w:val="left"/>
    </w:lvl>
    <w:lvl w:ilvl="5" w:tplc="feeae400">
      <w:lvlJc w:val="left"/>
    </w:lvl>
    <w:lvl w:ilvl="6" w:tplc="7346c580">
      <w:lvlJc w:val="left"/>
    </w:lvl>
    <w:lvl w:ilvl="7" w:tplc="5b74eddc">
      <w:lvlJc w:val="left"/>
    </w:lvl>
    <w:lvl w:ilvl="8" w:tplc="9b467174">
      <w:lvlJc w:val="left"/>
    </w:lvl>
  </w:abstractNum>
  <w:abstractNum w:abstractNumId="2">
    <w:nsid w:val="11eb2714"/>
    <w:multiLevelType w:val="hybridMultilevel"/>
    <w:tmpl w:val="e9364d4c"/>
    <w:lvl w:ilvl="0" w:tplc="f680568e">
      <w:start w:val="1"/>
      <w:numFmt w:val="bullet"/>
      <w:lvlText w:val="◦"/>
      <w:lvlJc w:val="left"/>
      <w:pStyle w:val="a"/>
      <w:suff w:val="space"/>
    </w:lvl>
    <w:lvl w:ilvl="1" w:tplc="da184636">
      <w:lvlJc w:val="left"/>
    </w:lvl>
    <w:lvl w:ilvl="2" w:tplc="e064e894">
      <w:lvlJc w:val="left"/>
    </w:lvl>
    <w:lvl w:ilvl="3" w:tplc="13a63ee0">
      <w:lvlJc w:val="left"/>
    </w:lvl>
    <w:lvl w:ilvl="4" w:tplc="9b9c59f4">
      <w:lvlJc w:val="left"/>
    </w:lvl>
    <w:lvl w:ilvl="5" w:tplc="3de4c8b2">
      <w:lvlJc w:val="left"/>
    </w:lvl>
    <w:lvl w:ilvl="6" w:tplc="110a2b4c">
      <w:lvlJc w:val="left"/>
    </w:lvl>
    <w:lvl w:ilvl="7" w:tplc="7f9857d8">
      <w:lvlJc w:val="left"/>
    </w:lvl>
    <w:lvl w:ilvl="8" w:tplc="6ba89778">
      <w:lvlJc w:val="left"/>
    </w:lvl>
  </w:abstractNum>
  <w:abstractNum w:abstractNumId="3">
    <w:nsid w:val="7b6b10e9"/>
    <w:multiLevelType w:val="multilevel"/>
    <w:tmpl w:val="c0b68dd4"/>
    <w:lvl w:ilvl="0">
      <w:start w:val="1"/>
      <w:lvlJc w:val="left"/>
      <w:pStyle w:val="1"/>
      <w:suff w:val="nothing"/>
    </w:lvl>
    <w:lvl w:ilvl="1">
      <w:start w:val="1"/>
      <w:lvlJc w:val="left"/>
      <w:suff w:val="nothing"/>
    </w:lvl>
    <w:lvl w:ilvl="2">
      <w:start w:val="1"/>
      <w:lvlJc w:val="left"/>
      <w:suff w:val="nothing"/>
    </w:lvl>
    <w:lvl w:ilvl="3">
      <w:start w:val="1"/>
      <w:lvlJc w:val="left"/>
      <w:suff w:val="nothing"/>
    </w:lvl>
    <w:lvl w:ilvl="4">
      <w:start w:val="1"/>
      <w:lvlJc w:val="left"/>
      <w:suff w:val="nothing"/>
    </w:lvl>
    <w:lvl w:ilvl="5">
      <w:start w:val="1"/>
      <w:lvlJc w:val="left"/>
      <w:suff w:val="nothing"/>
    </w:lvl>
    <w:lvl w:ilvl="6">
      <w:start w:val="1"/>
      <w:lvlJc w:val="left"/>
      <w:suff w:val="nothing"/>
    </w:lvl>
    <w:lvl w:ilvl="7">
      <w:lvlJc w:val="left"/>
    </w:lvl>
    <w:lvl w:ilvl="8">
      <w:lvlJc w:val="left"/>
    </w:lvl>
  </w:abstractNum>
  <w:abstractNum w:abstractNumId="4">
    <w:nsid w:val="52c63c8d"/>
    <w:multiLevelType w:val="hybridMultilevel"/>
    <w:tmpl w:val="5b7284cc"/>
    <w:lvl w:ilvl="0" w:tplc="c58032a">
      <w:start w:val="1"/>
      <w:numFmt w:val="bullet"/>
      <w:lvlText w:val="○"/>
      <w:lvlJc w:val="left"/>
      <w:pStyle w:val="O"/>
      <w:suff w:val="space"/>
    </w:lvl>
    <w:lvl w:ilvl="1" w:tplc="daaec840">
      <w:lvlJc w:val="left"/>
    </w:lvl>
    <w:lvl w:ilvl="2" w:tplc="bafe2dde">
      <w:lvlJc w:val="left"/>
    </w:lvl>
    <w:lvl w:ilvl="3" w:tplc="6f2f636">
      <w:lvlJc w:val="left"/>
    </w:lvl>
    <w:lvl w:ilvl="4" w:tplc="2aca151c">
      <w:lvlJc w:val="left"/>
    </w:lvl>
    <w:lvl w:ilvl="5" w:tplc="2272e196">
      <w:lvlJc w:val="left"/>
    </w:lvl>
    <w:lvl w:ilvl="6" w:tplc="cbea7e04">
      <w:lvlJc w:val="left"/>
    </w:lvl>
    <w:lvl w:ilvl="7" w:tplc="d6ae7fe2">
      <w:lvlJc w:val="left"/>
    </w:lvl>
    <w:lvl w:ilvl="8" w:tplc="676c1c7e">
      <w:lvlJc w:val="left"/>
    </w:lvl>
  </w:abstractNum>
  <w:abstractNum w:abstractNumId="5">
    <w:nsid w:val="36f20e5d"/>
    <w:multiLevelType w:val="hybridMultilevel"/>
    <w:tmpl w:val="88f0d2c6"/>
    <w:lvl w:ilvl="0" w:tplc="881e7018">
      <w:start w:val="1"/>
      <w:numFmt w:val="bullet"/>
      <w:lvlText w:val=""/>
      <w:lvlJc w:val="left"/>
      <w:pStyle w:val="-1"/>
      <w:suff w:val="space"/>
    </w:lvl>
    <w:lvl w:ilvl="1" w:tplc="b380e79c">
      <w:lvlJc w:val="left"/>
    </w:lvl>
    <w:lvl w:ilvl="2" w:tplc="effe68c0">
      <w:lvlJc w:val="left"/>
    </w:lvl>
    <w:lvl w:ilvl="3" w:tplc="22a4531e">
      <w:lvlJc w:val="left"/>
    </w:lvl>
    <w:lvl w:ilvl="4" w:tplc="18f49b5c">
      <w:lvlJc w:val="left"/>
    </w:lvl>
    <w:lvl w:ilvl="5" w:tplc="aeb02c38">
      <w:lvlJc w:val="left"/>
    </w:lvl>
    <w:lvl w:ilvl="6" w:tplc="b6e28132">
      <w:lvlJc w:val="left"/>
    </w:lvl>
    <w:lvl w:ilvl="7" w:tplc="498795c">
      <w:lvlJc w:val="left"/>
    </w:lvl>
    <w:lvl w:ilvl="8" w:tplc="443c3fc6">
      <w:lvlJc w:val="left"/>
    </w:lvl>
  </w:abstractNum>
  <w:abstractNum w:abstractNumId="6">
    <w:nsid w:val="7b6b10e9"/>
    <w:multiLevelType w:val="multilevel"/>
    <w:tmpl w:val="c0b68dd4"/>
    <w:lvl w:ilvl="0">
      <w:start w:val="1"/>
      <w:lvlJc w:val="left"/>
      <w:pStyle w:val="1"/>
      <w:suff w:val="nothing"/>
    </w:lvl>
    <w:lvl w:ilvl="1">
      <w:start w:val="1"/>
      <w:lvlJc w:val="left"/>
      <w:suff w:val="nothing"/>
    </w:lvl>
    <w:lvl w:ilvl="2">
      <w:start w:val="1"/>
      <w:lvlJc w:val="left"/>
      <w:suff w:val="nothing"/>
    </w:lvl>
    <w:lvl w:ilvl="3">
      <w:start w:val="1"/>
      <w:lvlJc w:val="left"/>
      <w:suff w:val="nothing"/>
    </w:lvl>
    <w:lvl w:ilvl="4">
      <w:start w:val="1"/>
      <w:lvlJc w:val="left"/>
      <w:suff w:val="nothing"/>
    </w:lvl>
    <w:lvl w:ilvl="5">
      <w:start w:val="1"/>
      <w:lvlJc w:val="left"/>
      <w:suff w:val="nothing"/>
    </w:lvl>
    <w:lvl w:ilvl="6">
      <w:start w:val="1"/>
      <w:lvlJc w:val="left"/>
      <w:suff w:val="nothing"/>
    </w:lvl>
    <w:lvl w:ilvl="7">
      <w:lvlJc w:val="left"/>
    </w:lvl>
    <w:lvl w:ilvl="8">
      <w:lvlJc w:val="left"/>
    </w:lvl>
  </w:abstractNum>
  <w:abstractNum w:abstractNumId="7">
    <w:nsid w:val="7b6b10e9"/>
    <w:multiLevelType w:val="multilevel"/>
    <w:tmpl w:val="c0b68dd4"/>
    <w:lvl w:ilvl="0">
      <w:start w:val="1"/>
      <w:lvlJc w:val="left"/>
      <w:pStyle w:val="1"/>
      <w:suff w:val="nothing"/>
    </w:lvl>
    <w:lvl w:ilvl="1">
      <w:start w:val="1"/>
      <w:lvlJc w:val="left"/>
      <w:suff w:val="nothing"/>
    </w:lvl>
    <w:lvl w:ilvl="2">
      <w:start w:val="1"/>
      <w:lvlJc w:val="left"/>
      <w:suff w:val="nothing"/>
    </w:lvl>
    <w:lvl w:ilvl="3">
      <w:start w:val="1"/>
      <w:lvlJc w:val="left"/>
      <w:suff w:val="nothing"/>
    </w:lvl>
    <w:lvl w:ilvl="4">
      <w:start w:val="1"/>
      <w:lvlJc w:val="left"/>
      <w:suff w:val="nothing"/>
    </w:lvl>
    <w:lvl w:ilvl="5">
      <w:start w:val="1"/>
      <w:lvlJc w:val="left"/>
      <w:suff w:val="nothing"/>
    </w:lvl>
    <w:lvl w:ilvl="6">
      <w:start w:val="1"/>
      <w:lvlJc w:val="left"/>
      <w:suff w:val="nothing"/>
    </w:lvl>
    <w:lvl w:ilvl="7">
      <w:lvlJc w:val="left"/>
    </w:lvl>
    <w:lvl w:ilvl="8">
      <w:lvlJc w:val="left"/>
    </w:lvl>
  </w:abstractNum>
  <w:abstractNum w:abstractNumId="8">
    <w:nsid w:val="193f2cca"/>
    <w:multiLevelType w:val="hybridMultilevel"/>
    <w:tmpl w:val="4b4298e6"/>
    <w:lvl w:ilvl="0" w:tplc="9522a3e0">
      <w:start w:val="1"/>
      <w:numFmt w:val="bullet"/>
      <w:lvlText w:val="-"/>
      <w:lvlJc w:val="left"/>
      <w:pPr>
        <w:ind w:left="1157" w:hanging="360"/>
      </w:pPr>
      <w:rPr>
        <w:rFonts w:ascii="맑은 고딕" w:eastAsia="맑은 고딕" w:hAnsi="맑은 고딕" w:hint="eastAsia"/>
        <w:sz w:val="26"/>
      </w:rPr>
    </w:lvl>
    <w:lvl w:ilvl="1" w:tentative="on" w:tplc="4090003">
      <w:start w:val="1"/>
      <w:numFmt w:val="bullet"/>
      <w:lvlText w:val=""/>
      <w:lvlJc w:val="left"/>
      <w:pPr>
        <w:ind w:left="1677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117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57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997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37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77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17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57" w:hanging="440"/>
      </w:pPr>
      <w:rPr>
        <w:rFonts w:ascii="Wingdings" w:hAnsi="Wingdings" w:hint="default"/>
      </w:rPr>
    </w:lvl>
  </w:abstractNum>
  <w:abstractNum w:abstractNumId="9">
    <w:nsid w:val="798533a8"/>
    <w:multiLevelType w:val="hybridMultilevel"/>
    <w:tmpl w:val="c9844504"/>
    <w:lvl w:ilvl="0" w:tplc="9522a3e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  <w:sz w:val="26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>
    <w:nsid w:val="7bf7d7b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593" w:right="0" w:hanging="593"/>
      </w:pPr>
      <w:rPr/>
    </w:lvl>
    <w:lvl w:ilvl="2">
      <w:start w:val="1"/>
      <w:lvlText w:val="%1.%2.%3."/>
      <w:lvlJc w:val="left"/>
      <w:pPr>
        <w:ind w:left="761" w:right="0" w:hanging="761"/>
      </w:pPr>
      <w:rPr/>
    </w:lvl>
    <w:lvl w:ilvl="3">
      <w:start w:val="1"/>
      <w:lvlText w:val="%1.%2.%3.%4."/>
      <w:lvlJc w:val="left"/>
      <w:pPr>
        <w:ind w:left="929" w:right="0" w:hanging="929"/>
      </w:pPr>
      <w:rPr/>
    </w:lvl>
    <w:lvl w:ilvl="4">
      <w:start w:val="1"/>
      <w:lvlText w:val="%1.%2.%3.%4.%5."/>
      <w:lvlJc w:val="left"/>
      <w:pPr>
        <w:ind w:left="1097" w:right="0" w:hanging="1097"/>
      </w:pPr>
      <w:rPr/>
    </w:lvl>
    <w:lvl w:ilvl="5">
      <w:start w:val="1"/>
      <w:lvlText w:val="%1.%2.%3.%4.%5.%6."/>
      <w:lvlJc w:val="left"/>
      <w:pPr>
        <w:ind w:left="1265" w:right="0" w:hanging="1265"/>
      </w:pPr>
      <w:rPr/>
    </w:lvl>
    <w:lvl w:ilvl="6">
      <w:start w:val="1"/>
      <w:lvlText w:val="%1.%2.%3.%4.%5.%6.%7."/>
      <w:lvlJc w:val="left"/>
      <w:pPr>
        <w:ind w:left="1433" w:right="0" w:hanging="1433"/>
      </w:pPr>
      <w:rPr/>
    </w:lvl>
    <w:lvl w:ilvl="7">
      <w:start w:val="1"/>
      <w:lvlText w:val="%1.%2.%3.%4.%5.%6.%7.%8."/>
      <w:lvlJc w:val="left"/>
      <w:pPr>
        <w:ind w:left="1601" w:right="0" w:hanging="1601"/>
      </w:pPr>
      <w:rPr/>
    </w:lvl>
    <w:lvl w:ilvl="8">
      <w:start w:val="1"/>
      <w:lvlText w:val="%1.%2.%3.%4.%5.%6.%7.%8.%9."/>
      <w:lvlJc w:val="left"/>
      <w:pPr>
        <w:ind w:left="1769" w:right="0" w:hanging="1769"/>
      </w:pPr>
      <w:rPr/>
    </w:lvl>
  </w:abstractNum>
  <w:abstractNum w:abstractNumId="11">
    <w:nsid w:val="fffbf18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593" w:right="0" w:hanging="593"/>
      </w:pPr>
      <w:rPr/>
    </w:lvl>
    <w:lvl w:ilvl="2">
      <w:start w:val="1"/>
      <w:lvlText w:val="%1.%2.%3."/>
      <w:lvlJc w:val="left"/>
      <w:pPr>
        <w:ind w:left="761" w:right="0" w:hanging="761"/>
      </w:pPr>
      <w:rPr/>
    </w:lvl>
    <w:lvl w:ilvl="3">
      <w:start w:val="1"/>
      <w:lvlText w:val="%1.%2.%3.%4."/>
      <w:lvlJc w:val="left"/>
      <w:pPr>
        <w:ind w:left="929" w:right="0" w:hanging="929"/>
      </w:pPr>
      <w:rPr/>
    </w:lvl>
    <w:lvl w:ilvl="4">
      <w:start w:val="1"/>
      <w:lvlText w:val="%1.%2.%3.%4.%5."/>
      <w:lvlJc w:val="left"/>
      <w:pPr>
        <w:ind w:left="1097" w:right="0" w:hanging="1097"/>
      </w:pPr>
      <w:rPr/>
    </w:lvl>
    <w:lvl w:ilvl="5">
      <w:start w:val="1"/>
      <w:lvlText w:val="%1.%2.%3.%4.%5.%6."/>
      <w:lvlJc w:val="left"/>
      <w:pPr>
        <w:ind w:left="1265" w:right="0" w:hanging="1265"/>
      </w:pPr>
      <w:rPr/>
    </w:lvl>
    <w:lvl w:ilvl="6">
      <w:start w:val="1"/>
      <w:lvlText w:val="%1.%2.%3.%4.%5.%6.%7."/>
      <w:lvlJc w:val="left"/>
      <w:pPr>
        <w:ind w:left="1433" w:right="0" w:hanging="1433"/>
      </w:pPr>
      <w:rPr/>
    </w:lvl>
    <w:lvl w:ilvl="7">
      <w:start w:val="1"/>
      <w:lvlText w:val="%1.%2.%3.%4.%5.%6.%7.%8."/>
      <w:lvlJc w:val="left"/>
      <w:pPr>
        <w:ind w:left="1601" w:right="0" w:hanging="1601"/>
      </w:pPr>
      <w:rPr/>
    </w:lvl>
    <w:lvl w:ilvl="8">
      <w:start w:val="1"/>
      <w:lvlText w:val="%1.%2.%3.%4.%5.%6.%7.%8.%9."/>
      <w:lvlJc w:val="left"/>
      <w:pPr>
        <w:ind w:left="1769" w:right="0" w:hanging="1769"/>
      </w:pPr>
      <w:rPr/>
    </w:lvl>
  </w:abstractNum>
  <w:abstractNum w:abstractNumId="12">
    <w:nsid w:val="bffffea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593" w:right="0" w:hanging="593"/>
      </w:pPr>
      <w:rPr/>
    </w:lvl>
    <w:lvl w:ilvl="2">
      <w:start w:val="1"/>
      <w:lvlText w:val="%1.%2.%3."/>
      <w:lvlJc w:val="left"/>
      <w:pPr>
        <w:ind w:left="761" w:right="0" w:hanging="761"/>
      </w:pPr>
      <w:rPr/>
    </w:lvl>
    <w:lvl w:ilvl="3">
      <w:start w:val="1"/>
      <w:lvlText w:val="%1.%2.%3.%4."/>
      <w:lvlJc w:val="left"/>
      <w:pPr>
        <w:ind w:left="929" w:right="0" w:hanging="929"/>
      </w:pPr>
      <w:rPr/>
    </w:lvl>
    <w:lvl w:ilvl="4">
      <w:start w:val="1"/>
      <w:lvlText w:val="%1.%2.%3.%4.%5."/>
      <w:lvlJc w:val="left"/>
      <w:pPr>
        <w:ind w:left="1097" w:right="0" w:hanging="1097"/>
      </w:pPr>
      <w:rPr/>
    </w:lvl>
    <w:lvl w:ilvl="5">
      <w:start w:val="1"/>
      <w:lvlText w:val="%1.%2.%3.%4.%5.%6."/>
      <w:lvlJc w:val="left"/>
      <w:pPr>
        <w:ind w:left="1265" w:right="0" w:hanging="1265"/>
      </w:pPr>
      <w:rPr/>
    </w:lvl>
    <w:lvl w:ilvl="6">
      <w:start w:val="1"/>
      <w:lvlText w:val="%1.%2.%3.%4.%5.%6.%7."/>
      <w:lvlJc w:val="left"/>
      <w:pPr>
        <w:ind w:left="1433" w:right="0" w:hanging="1433"/>
      </w:pPr>
      <w:rPr/>
    </w:lvl>
    <w:lvl w:ilvl="7">
      <w:start w:val="1"/>
      <w:lvlText w:val="%1.%2.%3.%4.%5.%6.%7.%8."/>
      <w:lvlJc w:val="left"/>
      <w:pPr>
        <w:ind w:left="1601" w:right="0" w:hanging="1601"/>
      </w:pPr>
      <w:rPr/>
    </w:lvl>
    <w:lvl w:ilvl="8">
      <w:start w:val="1"/>
      <w:lvlText w:val="%1.%2.%3.%4.%5.%6.%7.%8.%9."/>
      <w:lvlJc w:val="left"/>
      <w:pPr>
        <w:ind w:left="1769" w:right="0" w:hanging="1769"/>
      </w:pPr>
      <w:rPr/>
    </w:lvl>
  </w:abstractNum>
  <w:abstractNum w:abstractNumId="13">
    <w:nsid w:val="f7ff77f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593" w:right="0" w:hanging="593"/>
      </w:pPr>
      <w:rPr/>
    </w:lvl>
    <w:lvl w:ilvl="2">
      <w:start w:val="1"/>
      <w:lvlText w:val="%1.%2.%3."/>
      <w:lvlJc w:val="left"/>
      <w:pPr>
        <w:ind w:left="761" w:right="0" w:hanging="761"/>
      </w:pPr>
      <w:rPr/>
    </w:lvl>
    <w:lvl w:ilvl="3">
      <w:start w:val="1"/>
      <w:lvlText w:val="%1.%2.%3.%4."/>
      <w:lvlJc w:val="left"/>
      <w:pPr>
        <w:ind w:left="929" w:right="0" w:hanging="929"/>
      </w:pPr>
      <w:rPr/>
    </w:lvl>
    <w:lvl w:ilvl="4">
      <w:start w:val="1"/>
      <w:lvlText w:val="%1.%2.%3.%4.%5."/>
      <w:lvlJc w:val="left"/>
      <w:pPr>
        <w:ind w:left="1097" w:right="0" w:hanging="1097"/>
      </w:pPr>
      <w:rPr/>
    </w:lvl>
    <w:lvl w:ilvl="5">
      <w:start w:val="1"/>
      <w:lvlText w:val="%1.%2.%3.%4.%5.%6."/>
      <w:lvlJc w:val="left"/>
      <w:pPr>
        <w:ind w:left="1265" w:right="0" w:hanging="1265"/>
      </w:pPr>
      <w:rPr/>
    </w:lvl>
    <w:lvl w:ilvl="6">
      <w:start w:val="1"/>
      <w:lvlText w:val="%1.%2.%3.%4.%5.%6.%7."/>
      <w:lvlJc w:val="left"/>
      <w:pPr>
        <w:ind w:left="1433" w:right="0" w:hanging="1433"/>
      </w:pPr>
      <w:rPr/>
    </w:lvl>
    <w:lvl w:ilvl="7">
      <w:start w:val="1"/>
      <w:lvlText w:val="%1.%2.%3.%4.%5.%6.%7.%8."/>
      <w:lvlJc w:val="left"/>
      <w:pPr>
        <w:ind w:left="1601" w:right="0" w:hanging="1601"/>
      </w:pPr>
      <w:rPr/>
    </w:lvl>
    <w:lvl w:ilvl="8">
      <w:start w:val="1"/>
      <w:lvlText w:val="%1.%2.%3.%4.%5.%6.%7.%8.%9."/>
      <w:lvlJc w:val="left"/>
      <w:pPr>
        <w:ind w:left="1769" w:right="0" w:hanging="1769"/>
      </w:pPr>
      <w:rPr/>
    </w:lvl>
  </w:abstractNum>
  <w:abstractNum w:abstractNumId="14">
    <w:nsid w:val="ffd7fe5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593" w:right="0" w:hanging="593"/>
      </w:pPr>
      <w:rPr/>
    </w:lvl>
    <w:lvl w:ilvl="2">
      <w:start w:val="1"/>
      <w:lvlText w:val="%1.%2.%3."/>
      <w:lvlJc w:val="left"/>
      <w:pPr>
        <w:ind w:left="761" w:right="0" w:hanging="761"/>
      </w:pPr>
      <w:rPr/>
    </w:lvl>
    <w:lvl w:ilvl="3">
      <w:start w:val="1"/>
      <w:lvlText w:val="%1.%2.%3.%4."/>
      <w:lvlJc w:val="left"/>
      <w:pPr>
        <w:ind w:left="929" w:right="0" w:hanging="929"/>
      </w:pPr>
      <w:rPr/>
    </w:lvl>
    <w:lvl w:ilvl="4">
      <w:start w:val="1"/>
      <w:lvlText w:val="%1.%2.%3.%4.%5."/>
      <w:lvlJc w:val="left"/>
      <w:pPr>
        <w:ind w:left="1097" w:right="0" w:hanging="1097"/>
      </w:pPr>
      <w:rPr/>
    </w:lvl>
    <w:lvl w:ilvl="5">
      <w:start w:val="1"/>
      <w:lvlText w:val="%1.%2.%3.%4.%5.%6."/>
      <w:lvlJc w:val="left"/>
      <w:pPr>
        <w:ind w:left="1265" w:right="0" w:hanging="1265"/>
      </w:pPr>
      <w:rPr/>
    </w:lvl>
    <w:lvl w:ilvl="6">
      <w:start w:val="1"/>
      <w:lvlText w:val="%1.%2.%3.%4.%5.%6.%7."/>
      <w:lvlJc w:val="left"/>
      <w:pPr>
        <w:ind w:left="1433" w:right="0" w:hanging="1433"/>
      </w:pPr>
      <w:rPr/>
    </w:lvl>
    <w:lvl w:ilvl="7">
      <w:start w:val="1"/>
      <w:lvlText w:val="%1.%2.%3.%4.%5.%6.%7.%8."/>
      <w:lvlJc w:val="left"/>
      <w:pPr>
        <w:ind w:left="1601" w:right="0" w:hanging="1601"/>
      </w:pPr>
      <w:rPr/>
    </w:lvl>
    <w:lvl w:ilvl="8">
      <w:start w:val="1"/>
      <w:lvlText w:val="%1.%2.%3.%4.%5.%6.%7.%8.%9."/>
      <w:lvlJc w:val="left"/>
      <w:pPr>
        <w:ind w:left="1769" w:right="0" w:hanging="1769"/>
      </w:pPr>
      <w:rPr/>
    </w:lvl>
  </w:abstractNum>
  <w:abstractNum w:abstractNumId="15">
    <w:nsid w:val="fff7dfe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593" w:right="0" w:hanging="593"/>
      </w:pPr>
      <w:rPr/>
    </w:lvl>
    <w:lvl w:ilvl="2">
      <w:start w:val="1"/>
      <w:lvlText w:val="%1.%2.%3."/>
      <w:lvlJc w:val="left"/>
      <w:pPr>
        <w:ind w:left="761" w:right="0" w:hanging="761"/>
      </w:pPr>
      <w:rPr/>
    </w:lvl>
    <w:lvl w:ilvl="3">
      <w:start w:val="1"/>
      <w:lvlText w:val="%1.%2.%3.%4."/>
      <w:lvlJc w:val="left"/>
      <w:pPr>
        <w:ind w:left="929" w:right="0" w:hanging="929"/>
      </w:pPr>
      <w:rPr/>
    </w:lvl>
    <w:lvl w:ilvl="4">
      <w:start w:val="1"/>
      <w:lvlText w:val="%1.%2.%3.%4.%5."/>
      <w:lvlJc w:val="left"/>
      <w:pPr>
        <w:ind w:left="1097" w:right="0" w:hanging="1097"/>
      </w:pPr>
      <w:rPr/>
    </w:lvl>
    <w:lvl w:ilvl="5">
      <w:start w:val="1"/>
      <w:lvlText w:val="%1.%2.%3.%4.%5.%6."/>
      <w:lvlJc w:val="left"/>
      <w:pPr>
        <w:ind w:left="1265" w:right="0" w:hanging="1265"/>
      </w:pPr>
      <w:rPr/>
    </w:lvl>
    <w:lvl w:ilvl="6">
      <w:start w:val="1"/>
      <w:lvlText w:val="%1.%2.%3.%4.%5.%6.%7."/>
      <w:lvlJc w:val="left"/>
      <w:pPr>
        <w:ind w:left="1433" w:right="0" w:hanging="1433"/>
      </w:pPr>
      <w:rPr/>
    </w:lvl>
    <w:lvl w:ilvl="7">
      <w:start w:val="1"/>
      <w:lvlText w:val="%1.%2.%3.%4.%5.%6.%7.%8."/>
      <w:lvlJc w:val="left"/>
      <w:pPr>
        <w:ind w:left="1601" w:right="0" w:hanging="1601"/>
      </w:pPr>
      <w:rPr/>
    </w:lvl>
    <w:lvl w:ilvl="8">
      <w:start w:val="1"/>
      <w:lvlText w:val="%1.%2.%3.%4.%5.%6.%7.%8.%9."/>
      <w:lvlJc w:val="left"/>
      <w:pPr>
        <w:ind w:left="1769" w:right="0" w:hanging="1769"/>
      </w:pPr>
      <w:rPr/>
    </w:lvl>
  </w:abstractNum>
  <w:abstractNum w:abstractNumId="16">
    <w:nsid w:val="f7bffe5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1.%2."/>
      <w:lvlJc w:val="left"/>
      <w:pPr>
        <w:ind w:left="593" w:right="0" w:hanging="593"/>
      </w:pPr>
      <w:rPr/>
    </w:lvl>
    <w:lvl w:ilvl="2">
      <w:start w:val="1"/>
      <w:lvlText w:val="%1.%2.%3."/>
      <w:lvlJc w:val="left"/>
      <w:pPr>
        <w:ind w:left="761" w:right="0" w:hanging="761"/>
      </w:pPr>
      <w:rPr/>
    </w:lvl>
    <w:lvl w:ilvl="3">
      <w:start w:val="1"/>
      <w:lvlText w:val="%1.%2.%3.%4."/>
      <w:lvlJc w:val="left"/>
      <w:pPr>
        <w:ind w:left="929" w:right="0" w:hanging="929"/>
      </w:pPr>
      <w:rPr/>
    </w:lvl>
    <w:lvl w:ilvl="4">
      <w:start w:val="1"/>
      <w:lvlText w:val="%1.%2.%3.%4.%5."/>
      <w:lvlJc w:val="left"/>
      <w:pPr>
        <w:ind w:left="1097" w:right="0" w:hanging="1097"/>
      </w:pPr>
      <w:rPr/>
    </w:lvl>
    <w:lvl w:ilvl="5">
      <w:start w:val="1"/>
      <w:lvlText w:val="%1.%2.%3.%4.%5.%6."/>
      <w:lvlJc w:val="left"/>
      <w:pPr>
        <w:ind w:left="1265" w:right="0" w:hanging="1265"/>
      </w:pPr>
      <w:rPr/>
    </w:lvl>
    <w:lvl w:ilvl="6">
      <w:start w:val="1"/>
      <w:lvlText w:val="%1.%2.%3.%4.%5.%6.%7."/>
      <w:lvlJc w:val="left"/>
      <w:pPr>
        <w:ind w:left="1433" w:right="0" w:hanging="1433"/>
      </w:pPr>
      <w:rPr/>
    </w:lvl>
    <w:lvl w:ilvl="7">
      <w:start w:val="1"/>
      <w:lvlText w:val="%1.%2.%3.%4.%5.%6.%7.%8."/>
      <w:lvlJc w:val="left"/>
      <w:pPr>
        <w:ind w:left="1601" w:right="0" w:hanging="1601"/>
      </w:pPr>
      <w:rPr/>
    </w:lvl>
    <w:lvl w:ilvl="8">
      <w:start w:val="1"/>
      <w:lvlText w:val="%1.%2.%3.%4.%5.%6.%7.%8.%9."/>
      <w:lvlJc w:val="left"/>
      <w:pPr>
        <w:ind w:left="1769" w:right="0" w:hanging="1769"/>
      </w:pPr>
      <w:rPr/>
    </w:lvl>
  </w:abstractNum>
  <w:num w:numId="1">
    <w:abstractNumId w:val="3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7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5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0">
    <w:name w:val="Normal"/>
    <w:qFormat/>
    <w:rPr>
      <w:rFonts w:ascii="Times New Roman" w:eastAsia="Times New Roman"/>
      <w:color w:val="000000"/>
      <w:sz w:val="22"/>
    </w:rPr>
  </w:style>
  <w:style w:type="paragraph" w:styleId="2">
    <w:name w:val="heading 2"/>
    <w:uiPriority w:val="9"/>
    <w:qFormat/>
    <w:semiHidden/>
    <w:unhideWhenUsed/>
    <w:pPr>
      <w:ind w:left="255" w:right="550" w:hanging="254"/>
      <w:autoSpaceDE w:val="off"/>
      <w:autoSpaceDN w:val="off"/>
      <w:widowControl w:val="off"/>
      <w:wordWrap w:val="off"/>
      <w:outlineLvl w:val="1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60" w:lineRule="auto"/>
      <w:textAlignment w:val="baseline"/>
    </w:pPr>
    <w:rPr>
      <w:rFonts w:ascii="Times New Roman" w:eastAsia="명조"/>
      <w:b/>
      <w:color w:val="00000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customStyle="1" w:styleId="10">
    <w:name w:val="본문(신명조10)"/>
    <w:uiPriority w:val="1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100">
    <w:name w:val="본문(중고딕10)"/>
    <w:uiPriority w:val="2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중고딕" w:eastAsia="한양중고딕"/>
      <w:color w:val="000000"/>
    </w:rPr>
  </w:style>
  <w:style w:type="paragraph" w:customStyle="1" w:styleId="15">
    <w:name w:val="작은제목(중고딕15)"/>
    <w:uiPriority w:val="3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중고딕" w:eastAsia="한양중고딕"/>
      <w:color w:val="000000"/>
      <w:sz w:val="30"/>
    </w:rPr>
  </w:style>
  <w:style w:type="paragraph" w:customStyle="1" w:styleId="20">
    <w:name w:val="중간제목(옛체20)"/>
    <w:uiPriority w:val="4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궁서" w:eastAsia="휴먼옛체"/>
      <w:color w:val="000000"/>
      <w:sz w:val="40"/>
    </w:rPr>
  </w:style>
  <w:style w:type="paragraph" w:customStyle="1" w:styleId="200">
    <w:name w:val="큰제목(견고딕20)"/>
    <w:uiPriority w:val="5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30">
    <w:name w:val="큰제목(견고딕30)"/>
    <w:uiPriority w:val="6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견고딕" w:eastAsia="한양견고딕"/>
      <w:color w:val="000000"/>
      <w:sz w:val="60"/>
    </w:rPr>
  </w:style>
  <w:style w:type="paragraph" w:customStyle="1" w:styleId="9">
    <w:name w:val="머리말(신명조9)"/>
    <w:uiPriority w:val="7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90">
    <w:name w:val="머리말(중고딕9)"/>
    <w:uiPriority w:val="8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91">
    <w:name w:val="각주내용(신명조9)"/>
    <w:uiPriority w:val="9"/>
    <w:pPr>
      <w:ind w:left="600" w:right="200" w:hanging="4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36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14">
    <w:name w:val="신문태명조14"/>
    <w:uiPriority w:val="10"/>
    <w:pPr>
      <w:autoSpaceDE w:val="off"/>
      <w:autoSpaceDN w:val="off"/>
      <w:widowControl w:val="off"/>
      <w:wordWrap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#신문태명" w:eastAsia="#신문태명"/>
      <w:color w:val="000000"/>
      <w:sz w:val="28"/>
    </w:rPr>
  </w:style>
  <w:style w:type="paragraph" w:customStyle="1" w:styleId="a5">
    <w:name w:val="선그리기"/>
    <w:uiPriority w:val="11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a6">
    <w:name w:val="로마"/>
    <w:uiPriority w:val="12"/>
    <w:pPr>
      <w:ind w:left="100"/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397" w:line="480" w:lineRule="auto"/>
      <w:textAlignment w:val="baseline"/>
    </w:pPr>
    <w:rPr>
      <w:rFonts w:ascii="신명 태고딕" w:eastAsia="신명 태고딕"/>
      <w:color w:val="000000"/>
      <w:sz w:val="40"/>
    </w:rPr>
  </w:style>
  <w:style w:type="paragraph" w:customStyle="1" w:styleId="a7">
    <w:name w:val="아라비아"/>
    <w:uiPriority w:val="13"/>
    <w:pPr>
      <w:ind w:firstLine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26" w:line="480" w:lineRule="auto"/>
      <w:textAlignment w:val="baseline"/>
    </w:pPr>
    <w:rPr>
      <w:rFonts w:ascii="신명 디나루" w:eastAsia="신명 디나루"/>
      <w:color w:val="000000"/>
      <w:sz w:val="32"/>
    </w:rPr>
  </w:style>
  <w:style w:type="paragraph" w:customStyle="1" w:styleId="sw">
    <w:name w:val="가s/w"/>
    <w:uiPriority w:val="14"/>
    <w:pPr>
      <w:ind w:firstLine="5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170" w:line="432" w:lineRule="auto"/>
      <w:textAlignment w:val="baseline"/>
    </w:pPr>
    <w:rPr>
      <w:rFonts w:ascii="신명 중고딕" w:eastAsia="신명 중고딕"/>
      <w:color w:val="000000"/>
      <w:sz w:val="30"/>
    </w:rPr>
  </w:style>
  <w:style w:type="paragraph" w:customStyle="1" w:styleId="a8">
    <w:name w:val="짝대기"/>
    <w:uiPriority w:val="15"/>
    <w:pPr>
      <w:ind w:left="1059" w:hanging="31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신명조" w:eastAsia="한양신명조"/>
      <w:color w:val="000000"/>
      <w:sz w:val="26"/>
    </w:rPr>
  </w:style>
  <w:style w:type="paragraph" w:customStyle="1" w:styleId="a9">
    <w:name w:val="동그라미"/>
    <w:uiPriority w:val="16"/>
    <w:pPr>
      <w:ind w:left="925" w:hanging="425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114" w:line="432" w:lineRule="auto"/>
      <w:textAlignment w:val="baseline"/>
    </w:pPr>
    <w:rPr>
      <w:rFonts w:ascii="양재 다운명조M" w:eastAsia="양재 다운명조M"/>
      <w:color w:val="000000"/>
      <w:sz w:val="28"/>
      <w:spacing w:val="-7"/>
    </w:rPr>
  </w:style>
  <w:style w:type="paragraph" w:customStyle="1" w:styleId="aa">
    <w:name w:val="가"/>
    <w:uiPriority w:val="17"/>
    <w:pPr>
      <w:ind w:left="549" w:hanging="14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26" w:line="384" w:lineRule="auto"/>
      <w:textAlignment w:val="baseline"/>
    </w:pPr>
    <w:rPr>
      <w:rFonts w:ascii="한양견고딕" w:eastAsia="한양견고딕"/>
      <w:color w:val="000000"/>
      <w:sz w:val="30"/>
    </w:rPr>
  </w:style>
  <w:style w:type="paragraph" w:customStyle="1" w:styleId="ab">
    <w:name w:val="ㅇ"/>
    <w:uiPriority w:val="18"/>
    <w:pPr>
      <w:ind w:left="500"/>
      <w:autoSpaceDE w:val="off"/>
      <w:autoSpaceDN w:val="off"/>
      <w:widowControl w:val="off"/>
      <w:wordWrap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114" w:line="384" w:lineRule="auto"/>
      <w:textAlignment w:val="baseline"/>
    </w:pPr>
    <w:rPr>
      <w:rFonts w:ascii="#신문태명" w:eastAsia="#신문태명"/>
      <w:color w:val="000000"/>
      <w:sz w:val="30"/>
    </w:rPr>
  </w:style>
  <w:style w:type="paragraph" w:customStyle="1" w:styleId="11">
    <w:name w:val="1"/>
    <w:uiPriority w:val="19"/>
    <w:pPr>
      <w:ind w:left="200"/>
      <w:autoSpaceDE w:val="off"/>
      <w:autoSpaceDN w:val="off"/>
      <w:widowControl w:val="off"/>
      <w:wordWrap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567" w:line="384" w:lineRule="auto"/>
      <w:textAlignment w:val="baseline"/>
    </w:pPr>
    <w:rPr>
      <w:rFonts w:ascii="#태그래픽" w:eastAsia="#태그래픽"/>
      <w:color w:val="000000"/>
      <w:w w:val="99"/>
      <w:sz w:val="36"/>
    </w:rPr>
  </w:style>
  <w:style w:type="paragraph" w:customStyle="1" w:styleId="22">
    <w:name w:val="로마자 22"/>
    <w:uiPriority w:val="20"/>
    <w:pPr>
      <w:autoSpaceDE w:val="off"/>
      <w:autoSpaceDN w:val="off"/>
      <w:widowControl w:val="off"/>
      <w:wordWrap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신명 태고딕" w:eastAsia="신명 태고딕"/>
      <w:b/>
      <w:color w:val="000000"/>
      <w:sz w:val="44"/>
    </w:rPr>
  </w:style>
  <w:style w:type="paragraph" w:customStyle="1" w:styleId="ac">
    <w:name w:val="방침_ㅇ"/>
    <w:uiPriority w:val="21"/>
    <w:pPr>
      <w:ind w:left="900" w:hanging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100" w:line="384" w:lineRule="auto"/>
      <w:textAlignment w:val="baseline"/>
    </w:pPr>
    <w:rPr>
      <w:rFonts w:ascii="신명 태명조" w:eastAsia="신명 태명조"/>
      <w:color w:val="000000"/>
      <w:sz w:val="26"/>
    </w:rPr>
  </w:style>
  <w:style w:type="paragraph" w:customStyle="1" w:styleId="3">
    <w:name w:val="개요 3"/>
    <w:uiPriority w:val="22"/>
    <w:pPr>
      <w:ind w:left="600"/>
      <w:autoSpaceDE w:val="off"/>
      <w:autoSpaceDN w:val="off"/>
      <w:widowControl w:val="off"/>
      <w:wordWrap w:val="off"/>
      <w:outlineLvl w:val="2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13"/>
      </w:numPr>
      <w:spacing w:line="384" w:lineRule="auto"/>
      <w:textAlignment w:val="baseline"/>
    </w:pPr>
    <w:rPr>
      <w:rFonts w:ascii="바탕" w:eastAsia="바탕"/>
      <w:color w:val="000000"/>
    </w:rPr>
  </w:style>
  <w:style w:type="paragraph" w:styleId="ad">
    <w:name w:val="Title"/>
    <w:uiPriority w:val="10"/>
    <w:qFormat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600" w:line="480" w:lineRule="auto"/>
      <w:textAlignment w:val="baseline"/>
    </w:pPr>
    <w:rPr>
      <w:rFonts w:ascii="한양견명조" w:eastAsia="한양견명조"/>
      <w:b/>
      <w:color w:val="000000"/>
      <w:sz w:val="42"/>
      <w:spacing w:val="42"/>
    </w:rPr>
  </w:style>
  <w:style w:type="paragraph" w:customStyle="1" w:styleId="ae">
    <w:name w:val="Body Text"/>
    <w:uiPriority w:val="24"/>
    <w:pPr>
      <w:ind w:left="300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바탕" w:eastAsia="바탕"/>
      <w:color w:val="000000"/>
    </w:rPr>
  </w:style>
  <w:style w:type="paragraph" w:customStyle="1" w:styleId="12">
    <w:name w:val="제목(1)"/>
    <w:uiPriority w:val="25"/>
    <w:pPr>
      <w:ind w:left="100" w:right="1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00"/>
        <w:tab w:val="left" w:pos="600"/>
        <w:tab w:val="left" w:pos="900"/>
        <w:tab w:val="left" w:pos="1200"/>
        <w:tab w:val="left" w:pos="15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57" w:before="57" w:line="384" w:lineRule="auto"/>
      <w:textAlignment w:val="baseline"/>
    </w:pPr>
    <w:rPr>
      <w:rFonts w:ascii="신명 태명조" w:eastAsia="신명 태명조"/>
      <w:color w:val="000000"/>
      <w:sz w:val="26"/>
    </w:rPr>
  </w:style>
  <w:style w:type="paragraph" w:customStyle="1" w:styleId="af">
    <w:name w:val="쪽 번호"/>
    <w:uiPriority w:val="26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중고딕" w:eastAsia="한양중고딕"/>
      <w:color w:val="000000"/>
      <w:sz w:val="24"/>
    </w:rPr>
  </w:style>
  <w:style w:type="paragraph" w:customStyle="1" w:styleId="140">
    <w:name w:val="본문(신태고14)"/>
    <w:uiPriority w:val="27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신명 태고딕" w:eastAsia="신명 태고딕"/>
      <w:color w:val="000000"/>
      <w:w w:val="95"/>
      <w:sz w:val="28"/>
    </w:rPr>
  </w:style>
  <w:style w:type="paragraph" w:customStyle="1" w:styleId="af0">
    <w:name w:val="신명태고"/>
    <w:aliases w:val="15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60" w:lineRule="auto"/>
      <w:textAlignment w:val="baseline"/>
    </w:pPr>
    <w:rPr>
      <w:rFonts w:ascii="신명 태고딕" w:eastAsia="신명 태고딕"/>
      <w:color w:val="000000"/>
      <w:sz w:val="30"/>
    </w:rPr>
  </w:style>
  <w:style w:type="paragraph" w:customStyle="1" w:styleId="-">
    <w:name w:val="본문 내용-내용"/>
    <w:uiPriority w:val="29"/>
    <w:pPr>
      <w:ind w:firstLine="880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-윤고딕140" w:eastAsia="-윤고딕140"/>
      <w:color w:val="000000"/>
      <w:sz w:val="32"/>
      <w:spacing w:val="-16"/>
    </w:rPr>
  </w:style>
  <w:style w:type="paragraph" w:customStyle="1" w:styleId="-0">
    <w:name w:val="방침_-"/>
    <w:uiPriority w:val="31"/>
    <w:pPr>
      <w:ind w:left="1300" w:hanging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100" w:line="384" w:lineRule="auto"/>
      <w:textAlignment w:val="baseline"/>
    </w:pPr>
    <w:rPr>
      <w:rFonts w:ascii="신명 태명조" w:eastAsia="신명 태명조"/>
      <w:color w:val="000000"/>
      <w:sz w:val="26"/>
    </w:rPr>
  </w:style>
  <w:style w:type="paragraph" w:customStyle="1" w:styleId="af1">
    <w:name w:val="로마자"/>
    <w:uiPriority w:val="32"/>
    <w:pPr>
      <w:autoSpaceDE w:val="off"/>
      <w:autoSpaceDN w:val="off"/>
      <w:widowControl w:val="off"/>
      <w:wordWrap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300" w:line="384" w:lineRule="auto"/>
      <w:textAlignment w:val="baseline"/>
    </w:pPr>
    <w:rPr>
      <w:rFonts w:ascii="HCI Poppy" w:eastAsia="휴먼명조"/>
      <w:b/>
      <w:color w:val="000000"/>
      <w:sz w:val="34"/>
    </w:rPr>
  </w:style>
  <w:style w:type="paragraph" w:customStyle="1" w:styleId="af2">
    <w:name w:val="방침_가"/>
    <w:uiPriority w:val="33"/>
    <w:pPr>
      <w:ind w:left="700" w:hanging="4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00" w:line="384" w:lineRule="auto"/>
      <w:textAlignment w:val="baseline"/>
    </w:pPr>
    <w:rPr>
      <w:rFonts w:ascii="신명 태고딕" w:eastAsia="신명 태고딕"/>
      <w:color w:val="000000"/>
      <w:sz w:val="28"/>
    </w:rPr>
  </w:style>
  <w:style w:type="paragraph" w:customStyle="1" w:styleId="13">
    <w:name w:val="방침_1"/>
    <w:uiPriority w:val="34"/>
    <w:pPr>
      <w:ind w:left="1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300" w:line="384" w:lineRule="auto"/>
      <w:textAlignment w:val="baseline"/>
    </w:pPr>
    <w:rPr>
      <w:rFonts w:ascii="신명 태고딕" w:eastAsia="신명 태고딕"/>
      <w:b/>
      <w:color w:val="000000"/>
      <w:sz w:val="32"/>
    </w:rPr>
  </w:style>
  <w:style w:type="paragraph" w:customStyle="1" w:styleId="af3">
    <w:name w:val="큰제목"/>
    <w:uiPriority w:val="35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#신문견고" w:eastAsia="#신문견고"/>
      <w:color w:val="000000"/>
      <w:sz w:val="42"/>
    </w:rPr>
  </w:style>
  <w:style w:type="paragraph" w:customStyle="1" w:styleId="4">
    <w:name w:val="개요 4"/>
    <w:uiPriority w:val="36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4"/>
      </w:numPr>
      <w:spacing w:line="384" w:lineRule="auto"/>
      <w:textAlignment w:val="baseline"/>
    </w:pPr>
    <w:rPr>
      <w:rFonts w:ascii="굴림체" w:eastAsia="굴림체"/>
      <w:b/>
      <w:color w:val="000000"/>
    </w:rPr>
  </w:style>
  <w:style w:type="paragraph" w:customStyle="1" w:styleId="150">
    <w:name w:val="신고15"/>
    <w:uiPriority w:val="37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신명 태고딕" w:eastAsia="신명 태고딕"/>
      <w:color w:val="000000"/>
      <w:sz w:val="30"/>
    </w:rPr>
  </w:style>
  <w:style w:type="paragraph" w:customStyle="1" w:styleId="16">
    <w:name w:val="1) 본문"/>
    <w:uiPriority w:val="38"/>
    <w:pPr>
      <w:ind w:firstLine="29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HCI Poppy" w:eastAsia="휴먼명조"/>
      <w:color w:val="000000"/>
      <w:sz w:val="26"/>
    </w:rPr>
  </w:style>
  <w:style w:type="paragraph" w:customStyle="1" w:styleId="af4">
    <w:name w:val="기본바탕"/>
    <w:uiPriority w:val="39"/>
    <w:pPr>
      <w:ind w:left="200" w:right="100" w:firstLine="2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60" w:lineRule="auto"/>
      <w:textAlignment w:val="baseline"/>
    </w:pPr>
    <w:rPr>
      <w:rFonts w:ascii="#신중명조" w:eastAsia="신명 중명조"/>
      <w:color w:val="000000"/>
    </w:rPr>
  </w:style>
  <w:style w:type="paragraph" w:customStyle="1" w:styleId="xl113">
    <w:name w:val="xl113"/>
    <w:uiPriority w:val="40"/>
    <w:pPr>
      <w:autoSpaceDE w:val="off"/>
      <w:autoSpaceDN w:val="off"/>
      <w:widowControl w:val="off"/>
      <w:wordWrap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돋움" w:eastAsia="돋움"/>
      <w:color w:val="000000"/>
    </w:rPr>
  </w:style>
  <w:style w:type="paragraph" w:customStyle="1" w:styleId="xl114">
    <w:name w:val="xl114"/>
    <w:uiPriority w:val="41"/>
    <w:pPr>
      <w:autoSpaceDE w:val="off"/>
      <w:autoSpaceDN w:val="off"/>
      <w:widowControl w:val="off"/>
      <w:wordWrap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돋움" w:eastAsia="돋움"/>
      <w:color w:val="000000"/>
      <w:sz w:val="18"/>
    </w:rPr>
  </w:style>
  <w:style w:type="paragraph" w:customStyle="1" w:styleId="xl112">
    <w:name w:val="xl112"/>
    <w:uiPriority w:val="42"/>
    <w:pPr>
      <w:autoSpaceDE w:val="off"/>
      <w:autoSpaceDN w:val="off"/>
      <w:widowControl w:val="off"/>
      <w:wordWrap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돋움" w:eastAsia="돋움"/>
      <w:color w:val="000000"/>
    </w:rPr>
  </w:style>
  <w:style w:type="paragraph" w:customStyle="1" w:styleId="xl115">
    <w:name w:val="xl115"/>
    <w:uiPriority w:val="43"/>
    <w:pPr>
      <w:autoSpaceDE w:val="off"/>
      <w:autoSpaceDN w:val="off"/>
      <w:widowControl w:val="off"/>
      <w:wordWrap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돋움" w:eastAsia="돋움"/>
      <w:color w:val="000000"/>
    </w:rPr>
  </w:style>
  <w:style w:type="paragraph" w:customStyle="1" w:styleId="xl117">
    <w:name w:val="xl117"/>
    <w:uiPriority w:val="44"/>
    <w:pPr>
      <w:autoSpaceDE w:val="off"/>
      <w:autoSpaceDN w:val="off"/>
      <w:widowControl w:val="off"/>
      <w:wordWrap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돋움" w:eastAsia="돋움"/>
      <w:color w:val="000000"/>
    </w:rPr>
  </w:style>
  <w:style w:type="paragraph" w:customStyle="1" w:styleId="xl116">
    <w:name w:val="xl116"/>
    <w:uiPriority w:val="45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돋움" w:eastAsia="돋움"/>
      <w:color w:val="000000"/>
    </w:rPr>
  </w:style>
  <w:style w:type="paragraph" w:customStyle="1" w:styleId="xl118">
    <w:name w:val="xl118"/>
    <w:uiPriority w:val="46"/>
    <w:pPr>
      <w:autoSpaceDE w:val="off"/>
      <w:autoSpaceDN w:val="off"/>
      <w:widowControl w:val="off"/>
      <w:wordWrap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돋움" w:eastAsia="돋움"/>
      <w:color w:val="000000"/>
    </w:rPr>
  </w:style>
  <w:style w:type="paragraph" w:customStyle="1" w:styleId="xl119">
    <w:name w:val="xl119"/>
    <w:uiPriority w:val="47"/>
    <w:pPr>
      <w:autoSpaceDE w:val="off"/>
      <w:autoSpaceDN w:val="off"/>
      <w:widowControl w:val="off"/>
      <w:wordWrap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돋움" w:eastAsia="돋움"/>
      <w:color w:val="000000"/>
    </w:rPr>
  </w:style>
  <w:style w:type="paragraph" w:customStyle="1" w:styleId="xl120">
    <w:name w:val="xl120"/>
    <w:uiPriority w:val="48"/>
    <w:pPr>
      <w:autoSpaceDE w:val="off"/>
      <w:autoSpaceDN w:val="off"/>
      <w:widowControl w:val="off"/>
      <w:wordWrap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돋움" w:eastAsia="돋움"/>
      <w:color w:val="000000"/>
    </w:rPr>
  </w:style>
  <w:style w:type="paragraph" w:customStyle="1" w:styleId="xl121">
    <w:name w:val="xl121"/>
    <w:uiPriority w:val="49"/>
    <w:pPr>
      <w:autoSpaceDE w:val="off"/>
      <w:autoSpaceDN w:val="off"/>
      <w:widowControl w:val="off"/>
      <w:wordWrap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돋움" w:eastAsia="돋움"/>
      <w:color w:val="FF0000"/>
    </w:rPr>
  </w:style>
  <w:style w:type="paragraph" w:customStyle="1" w:styleId="af5">
    <w:name w:val="ㅁ"/>
    <w:uiPriority w:val="50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#태그래픽" w:eastAsia="#태그래픽"/>
      <w:color w:val="000000"/>
      <w:w w:val="97"/>
      <w:sz w:val="32"/>
    </w:rPr>
  </w:style>
  <w:style w:type="paragraph" w:customStyle="1" w:styleId="MS">
    <w:name w:val="MS바탕글"/>
    <w:uiPriority w:val="51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af6">
    <w:name w:val="방침_제목"/>
    <w:uiPriority w:val="52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600" w:line="480" w:lineRule="auto"/>
      <w:textAlignment w:val="baseline"/>
    </w:pPr>
    <w:rPr>
      <w:rFonts w:ascii="한양견명조" w:eastAsia="한양견명조"/>
      <w:b/>
      <w:color w:val="000000"/>
      <w:sz w:val="42"/>
    </w:rPr>
  </w:style>
  <w:style w:type="paragraph" w:customStyle="1" w:styleId="af7">
    <w:name w:val="본문(신견고"/>
    <w:uiPriority w:val="53"/>
    <w:aliases w:val="15)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60" w:lineRule="auto"/>
      <w:textAlignment w:val="baseline"/>
    </w:pPr>
    <w:rPr>
      <w:rFonts w:ascii="신명 견고딕" w:eastAsia="신명 견고딕"/>
      <w:color w:val="000000"/>
      <w:sz w:val="30"/>
    </w:rPr>
  </w:style>
  <w:style w:type="paragraph" w:customStyle="1" w:styleId="151">
    <w:name w:val="본문(신태고 15)"/>
    <w:uiPriority w:val="54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신명 태고딕" w:eastAsia="신명 태고딕"/>
      <w:color w:val="000000"/>
      <w:sz w:val="30"/>
    </w:rPr>
  </w:style>
  <w:style w:type="paragraph" w:customStyle="1" w:styleId="141">
    <w:name w:val="본문(신태고 14)"/>
    <w:uiPriority w:val="55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신명 태고딕" w:eastAsia="신명 태고딕"/>
      <w:color w:val="000000"/>
      <w:sz w:val="28"/>
    </w:rPr>
  </w:style>
  <w:style w:type="paragraph" w:customStyle="1" w:styleId="18">
    <w:name w:val="견고18"/>
    <w:uiPriority w:val="56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신명 견고딕" w:eastAsia="신명 견고딕"/>
      <w:color w:val="000000"/>
      <w:sz w:val="36"/>
    </w:rPr>
  </w:style>
  <w:style w:type="paragraph" w:customStyle="1" w:styleId="af8">
    <w:name w:val="별표"/>
    <w:uiPriority w:val="57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신명 중고딕" w:eastAsia="신명 중고딕"/>
      <w:color w:val="000000"/>
      <w:sz w:val="24"/>
    </w:rPr>
  </w:style>
  <w:style w:type="paragraph" w:customStyle="1" w:styleId="af9">
    <w:name w:val="법조문"/>
    <w:uiPriority w:val="58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480" w:lineRule="auto"/>
      <w:textAlignment w:val="baseline"/>
    </w:pPr>
    <w:rPr>
      <w:rFonts w:ascii="한양신명조" w:eastAsia="HY신명조"/>
      <w:color w:val="000000"/>
      <w:sz w:val="24"/>
    </w:rPr>
  </w:style>
  <w:style w:type="paragraph" w:customStyle="1" w:styleId="o0">
    <w:name w:val="o 내용"/>
    <w:uiPriority w:val="59"/>
    <w:pPr>
      <w:ind w:left="814" w:hanging="42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60" w:line="408" w:lineRule="auto"/>
      <w:textAlignment w:val="baseline"/>
    </w:pPr>
    <w:rPr>
      <w:rFonts w:ascii="HCI Poppy" w:eastAsia="휴먼명조"/>
      <w:color w:val="000000"/>
      <w:sz w:val="26"/>
    </w:rPr>
  </w:style>
  <w:style w:type="paragraph" w:customStyle="1" w:styleId="-2">
    <w:name w:val="- 내용"/>
    <w:uiPriority w:val="60"/>
    <w:pPr>
      <w:ind w:left="791" w:hanging="225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60" w:line="408" w:lineRule="auto"/>
      <w:textAlignment w:val="baseline"/>
    </w:pPr>
    <w:rPr>
      <w:rFonts w:ascii="HCI Poppy" w:eastAsia="휴먼명조"/>
      <w:color w:val="000000"/>
      <w:sz w:val="26"/>
    </w:rPr>
  </w:style>
  <w:style w:type="paragraph" w:customStyle="1" w:styleId="afa">
    <w:name w:val="※ 주석 내용"/>
    <w:uiPriority w:val="61"/>
    <w:pPr>
      <w:ind w:left="1099" w:hanging="1099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12" w:lineRule="auto"/>
      <w:textAlignment w:val="baseline"/>
    </w:pPr>
    <w:rPr>
      <w:rFonts w:ascii="HY중고딕" w:eastAsia="HY중고딕"/>
      <w:color w:val="282828"/>
      <w:sz w:val="24"/>
    </w:rPr>
  </w:style>
  <w:style w:type="paragraph" w:customStyle="1" w:styleId="a">
    <w:name w:val="◦"/>
    <w:uiPriority w:val="62"/>
    <w:pPr>
      <w:ind w:left="383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5"/>
      </w:numPr>
      <w:spacing w:line="384" w:lineRule="auto"/>
      <w:textAlignment w:val="baseline"/>
    </w:pPr>
    <w:rPr>
      <w:rFonts w:ascii="HCI Poppy" w:eastAsia="휴먼명조"/>
      <w:color w:val="000000"/>
      <w:sz w:val="24"/>
      <w:shd w:val="clear" w:color="000000" w:fill="auto"/>
    </w:rPr>
  </w:style>
  <w:style w:type="paragraph" w:customStyle="1" w:styleId="afb">
    <w:name w:val="메모"/>
    <w:uiPriority w:val="63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12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  <w:spacing w:val="-4"/>
    </w:rPr>
  </w:style>
  <w:style w:type="paragraph" w:customStyle="1" w:styleId="17">
    <w:name w:val="제목1"/>
    <w:uiPriority w:val="64"/>
    <w:pPr>
      <w:autoSpaceDE w:val="off"/>
      <w:autoSpaceDN w:val="off"/>
      <w:widowControl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</w:tabs>
      <w:spacing w:line="312" w:lineRule="auto"/>
      <w:textAlignment w:val="baseline"/>
    </w:pPr>
    <w:rPr>
      <w:rFonts w:ascii="바탕" w:eastAsia="바탕"/>
      <w:color w:val="000000"/>
      <w:sz w:val="32"/>
    </w:rPr>
  </w:style>
  <w:style w:type="paragraph" w:customStyle="1" w:styleId="O14">
    <w:name w:val="O 신명태명조14"/>
    <w:uiPriority w:val="65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432" w:lineRule="auto"/>
      <w:textAlignment w:val="baseline"/>
    </w:pPr>
    <w:rPr>
      <w:rFonts w:ascii="신명 태명조" w:eastAsia="신명 태명조"/>
      <w:color w:val="000000"/>
      <w:sz w:val="28"/>
    </w:rPr>
  </w:style>
  <w:style w:type="paragraph" w:customStyle="1" w:styleId="xl81">
    <w:name w:val="xl81"/>
    <w:uiPriority w:val="66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xl87">
    <w:name w:val="xl87"/>
    <w:uiPriority w:val="67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xl89">
    <w:name w:val="xl89"/>
    <w:uiPriority w:val="68"/>
    <w:pPr>
      <w:autoSpaceDE w:val="off"/>
      <w:autoSpaceDN w:val="off"/>
      <w:widowControl w:val="off"/>
      <w:wordWrap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xl74">
    <w:name w:val="xl74"/>
    <w:uiPriority w:val="69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66">
    <w:name w:val="xl66"/>
    <w:uiPriority w:val="70"/>
    <w:pPr>
      <w:autoSpaceDE w:val="off"/>
      <w:autoSpaceDN w:val="off"/>
      <w:widowControl w:val="off"/>
      <w:wordWrap w:val="off"/>
      <w:jc w:val="righ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바탕" w:eastAsia="바탕"/>
      <w:color w:val="000000"/>
    </w:rPr>
  </w:style>
  <w:style w:type="paragraph" w:customStyle="1" w:styleId="142">
    <w:name w:val="본문(남산체14)"/>
    <w:uiPriority w:val="71"/>
    <w:pPr>
      <w:ind w:left="36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100" w:line="384" w:lineRule="auto"/>
      <w:textAlignment w:val="baseline"/>
    </w:pPr>
    <w:rPr>
      <w:rFonts w:ascii="08서울남산체 M" w:eastAsia="08서울남산체 M"/>
      <w:b/>
      <w:color w:val="000000"/>
      <w:sz w:val="28"/>
    </w:rPr>
  </w:style>
  <w:style w:type="paragraph" w:customStyle="1" w:styleId="130">
    <w:name w:val="본문(남산체13)"/>
    <w:uiPriority w:val="72"/>
    <w:pPr>
      <w:ind w:left="893" w:hanging="393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line="384" w:lineRule="auto"/>
      <w:textAlignment w:val="baseline"/>
    </w:pPr>
    <w:rPr>
      <w:rFonts w:ascii="08서울남산체 M" w:eastAsia="08서울남산체 M"/>
      <w:color w:val="000000"/>
      <w:sz w:val="26"/>
    </w:rPr>
  </w:style>
  <w:style w:type="paragraph" w:customStyle="1" w:styleId="afc">
    <w:name w:val="중간고딕"/>
    <w:uiPriority w:val="73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신명 태고딕" w:eastAsia="신명 태고딕"/>
      <w:color w:val="000000"/>
    </w:rPr>
  </w:style>
  <w:style w:type="paragraph" w:customStyle="1" w:styleId="19">
    <w:name w:val="제1장"/>
    <w:uiPriority w:val="74"/>
    <w:pPr>
      <w:autoSpaceDE w:val="off"/>
      <w:autoSpaceDN w:val="off"/>
      <w:widowControl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HCI Poppy" w:eastAsia="휴먼명조"/>
      <w:b/>
      <w:color w:val="000000"/>
      <w:sz w:val="26"/>
    </w:rPr>
  </w:style>
  <w:style w:type="paragraph" w:customStyle="1" w:styleId="xl65">
    <w:name w:val="xl65"/>
    <w:pPr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center"/>
    </w:pPr>
    <w:rPr>
      <w:rFonts w:ascii="맑은 고딕" w:eastAsia="맑은 고딕"/>
      <w:color w:val="000000"/>
      <w:sz w:val="22"/>
    </w:rPr>
  </w:style>
  <w:style w:type="paragraph" w:customStyle="1" w:styleId="1a">
    <w:name w:val="○ 본문1"/>
    <w:uiPriority w:val="76"/>
    <w:pPr>
      <w:ind w:left="1000" w:hanging="2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HCI Poppy" w:eastAsia="휴먼명조"/>
      <w:color w:val="000000"/>
      <w:w w:val="95"/>
      <w:sz w:val="24"/>
    </w:rPr>
  </w:style>
  <w:style w:type="paragraph" w:customStyle="1" w:styleId="afd">
    <w:name w:val="번호"/>
    <w:uiPriority w:val="77"/>
    <w:pPr>
      <w:ind w:firstLine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170" w:line="432" w:lineRule="auto"/>
      <w:textAlignment w:val="baseline"/>
    </w:pPr>
    <w:rPr>
      <w:rFonts w:ascii="한양신명조" w:eastAsia="한양신명조"/>
      <w:b/>
      <w:color w:val="000000"/>
      <w:sz w:val="30"/>
    </w:rPr>
  </w:style>
  <w:style w:type="paragraph" w:customStyle="1" w:styleId="afe">
    <w:name w:val="맨바탕"/>
    <w:uiPriority w:val="78"/>
    <w:pPr>
      <w:autoSpaceDE w:val="off"/>
      <w:autoSpaceDN w:val="off"/>
      <w:widowControl w:val="off"/>
      <w:wordWrap w:val="off"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432" w:lineRule="auto"/>
      <w:textAlignment w:val="baseline"/>
    </w:pPr>
    <w:rPr>
      <w:rFonts w:ascii="굴림체" w:eastAsia="굴림체"/>
      <w:color w:val="000000"/>
      <w:sz w:val="28"/>
      <w:shd w:val="clear" w:color="000000" w:fill="auto"/>
    </w:rPr>
  </w:style>
  <w:style w:type="paragraph" w:customStyle="1" w:styleId="aff">
    <w:name w:val="①제목"/>
    <w:uiPriority w:val="79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432" w:lineRule="auto"/>
      <w:textAlignment w:val="baseline"/>
    </w:pPr>
    <w:rPr>
      <w:rFonts w:ascii="바탕" w:eastAsia="바탕"/>
      <w:b/>
      <w:color w:val="000000"/>
      <w:sz w:val="24"/>
    </w:rPr>
  </w:style>
  <w:style w:type="paragraph" w:customStyle="1" w:styleId="xl71">
    <w:name w:val="xl71"/>
    <w:uiPriority w:val="80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2">
    <w:name w:val="xl72"/>
    <w:uiPriority w:val="81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80">
    <w:name w:val="xl80"/>
    <w:uiPriority w:val="82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aff0">
    <w:name w:val="앞쪽"/>
    <w:uiPriority w:val="83"/>
    <w:pPr>
      <w:ind w:right="50"/>
      <w:autoSpaceDE w:val="off"/>
      <w:autoSpaceDN w:val="off"/>
      <w:widowControl w:val="off"/>
      <w:snapToGrid w:val="0"/>
      <w:jc w:val="righ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12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f1">
    <w:name w:val="조"/>
    <w:uiPriority w:val="84"/>
    <w:pPr>
      <w:ind w:left="250" w:hanging="250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f2">
    <w:name w:val="각주"/>
    <w:uiPriority w:val="85"/>
    <w:pPr>
      <w:ind w:left="262" w:hanging="262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12" w:lineRule="auto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-3">
    <w:name w:val="'표-바탕헤더"/>
    <w:uiPriority w:val="86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12" w:lineRule="auto"/>
      <w:textAlignment w:val="baseline"/>
    </w:pPr>
    <w:rPr>
      <w:rFonts w:ascii="바탕" w:eastAsia="바탕"/>
      <w:b/>
      <w:color w:val="000000"/>
      <w:sz w:val="22"/>
      <w:shd w:val="clear" w:color="000000" w:fill="auto"/>
      <w:spacing w:val="-5"/>
    </w:rPr>
  </w:style>
  <w:style w:type="paragraph" w:customStyle="1" w:styleId="-4">
    <w:name w:val="'표-"/>
    <w:uiPriority w:val="87"/>
    <w:pPr>
      <w:ind w:left="335" w:hanging="335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바탕" w:eastAsia="바탕"/>
      <w:color w:val="000000"/>
      <w:sz w:val="22"/>
      <w:shd w:val="clear" w:color="000000" w:fill="auto"/>
    </w:rPr>
  </w:style>
  <w:style w:type="paragraph" w:customStyle="1" w:styleId="1">
    <w:name w:val="개요 1"/>
    <w:uiPriority w:val="88"/>
    <w:pPr>
      <w:ind w:left="200"/>
      <w:autoSpaceDE w:val="off"/>
      <w:autoSpaceDN w:val="off"/>
      <w:widowControl w:val="off"/>
      <w:wordWrap w:val="off"/>
      <w:outlineLv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O">
    <w:name w:val="본문(O)"/>
    <w:uiPriority w:val="89"/>
    <w:pPr>
      <w:ind w:left="600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6"/>
      </w:numPr>
      <w:spacing w:line="384" w:lineRule="auto"/>
      <w:textAlignment w:val="baseline"/>
    </w:pPr>
    <w:rPr>
      <w:rFonts w:ascii="HCI Poppy" w:eastAsia="휴먼명조"/>
      <w:color w:val="000000"/>
      <w:sz w:val="28"/>
    </w:rPr>
  </w:style>
  <w:style w:type="paragraph" w:customStyle="1" w:styleId="1b">
    <w:name w:val="바탕글 사본1"/>
    <w:uiPriority w:val="90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ff3">
    <w:name w:val="표미다시"/>
    <w:uiPriority w:val="91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</w:tabs>
      <w:spacing w:line="288" w:lineRule="auto"/>
      <w:textAlignment w:val="baseline"/>
    </w:pPr>
    <w:rPr>
      <w:rFonts w:ascii="신명 중고딕" w:eastAsia="신명 중고딕"/>
      <w:color w:val="000000"/>
      <w:sz w:val="22"/>
      <w:spacing w:val="-7"/>
    </w:rPr>
  </w:style>
  <w:style w:type="paragraph" w:customStyle="1" w:styleId="aff4">
    <w:name w:val="Revision"/>
    <w:uiPriority w:val="92"/>
    <w:pPr>
      <w:ind w:left="376" w:right="48" w:hanging="376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36" w:lineRule="auto"/>
      <w:textAlignment w:val="baseline"/>
    </w:pPr>
    <w:rPr>
      <w:rFonts w:ascii="한양중고딕" w:eastAsia="한양중고딕"/>
      <w:b/>
      <w:color w:val="000000"/>
    </w:rPr>
  </w:style>
  <w:style w:type="paragraph" w:customStyle="1" w:styleId="aff5">
    <w:name w:val="표내용"/>
    <w:uiPriority w:val="93"/>
    <w:pPr>
      <w:ind w:left="179" w:hanging="179"/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00"/>
        <w:tab w:val="left" w:pos="400"/>
        <w:tab w:val="left" w:pos="600"/>
        <w:tab w:val="left" w:pos="800"/>
      </w:tabs>
      <w:spacing w:line="336" w:lineRule="auto"/>
      <w:textAlignment w:val="baseline"/>
    </w:pPr>
    <w:rPr>
      <w:rFonts w:ascii="-윤고딕120" w:eastAsia="-윤고딕120"/>
      <w:color w:val="000000"/>
      <w:w w:val="97"/>
      <w:spacing w:val="-8"/>
    </w:rPr>
  </w:style>
  <w:style w:type="paragraph" w:customStyle="1" w:styleId="aff6">
    <w:name w:val="비즈폼"/>
    <w:uiPriority w:val="94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68">
    <w:name w:val="xl68"/>
    <w:uiPriority w:val="95"/>
    <w:pPr>
      <w:autoSpaceDE w:val="off"/>
      <w:autoSpaceDN w:val="off"/>
      <w:widowControl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center"/>
    </w:pPr>
    <w:rPr>
      <w:rFonts w:ascii="08서울한강체 L" w:eastAsia="08서울한강체 L"/>
      <w:color w:val="000000"/>
      <w:sz w:val="26"/>
    </w:rPr>
  </w:style>
  <w:style w:type="paragraph" w:customStyle="1" w:styleId="xl69">
    <w:name w:val="xl69"/>
    <w:uiPriority w:val="96"/>
    <w:pPr>
      <w:autoSpaceDE w:val="off"/>
      <w:autoSpaceDN w:val="off"/>
      <w:widowControl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70">
    <w:name w:val="xl70"/>
    <w:uiPriority w:val="97"/>
    <w:pPr>
      <w:autoSpaceDE w:val="off"/>
      <w:autoSpaceDN w:val="off"/>
      <w:widowControl w:val="off"/>
      <w:wordWrap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굴림체" w:eastAsia="굴림체"/>
      <w:color w:val="000000"/>
    </w:rPr>
  </w:style>
  <w:style w:type="paragraph" w:customStyle="1" w:styleId="xl67">
    <w:name w:val="xl67"/>
    <w:uiPriority w:val="98"/>
    <w:pPr>
      <w:autoSpaceDE w:val="off"/>
      <w:autoSpaceDN w:val="off"/>
      <w:widowControl w:val="off"/>
      <w:wordWrap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110">
    <w:name w:val="본문(신명 신명조11)"/>
    <w:uiPriority w:val="9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8" w:lineRule="auto"/>
      <w:textAlignment w:val="baseline"/>
    </w:pPr>
    <w:rPr>
      <w:rFonts w:ascii="신명 신명조" w:eastAsia="신명 신명조"/>
      <w:color w:val="000000"/>
      <w:sz w:val="22"/>
      <w:spacing w:val="-9"/>
    </w:rPr>
  </w:style>
  <w:style w:type="paragraph" w:customStyle="1" w:styleId="aff7">
    <w:name w:val="표 제목"/>
    <w:pPr>
      <w:autoSpaceDE w:val="off"/>
      <w:autoSpaceDN w:val="off"/>
      <w:widowControl w:val="off"/>
      <w:snapToGrid w:val="0"/>
      <w:jc w:val="center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spacing w:line="288" w:lineRule="auto"/>
      <w:textAlignment w:val="baseline"/>
    </w:pPr>
    <w:rPr>
      <w:rFonts w:ascii="HCI Hollyhock" w:eastAsia="휴먼고딕"/>
      <w:color w:val="000000"/>
      <w:sz w:val="24"/>
    </w:rPr>
  </w:style>
  <w:style w:type="paragraph" w:customStyle="1" w:styleId="aff8">
    <w:name w:val="표 기본"/>
    <w:pPr>
      <w:autoSpaceDE w:val="off"/>
      <w:autoSpaceDN w:val="off"/>
      <w:widowControl w:val="off"/>
      <w:snapToGrid w:val="0"/>
      <w:jc w:val="center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spacing w:line="288" w:lineRule="auto"/>
      <w:textAlignment w:val="baseline"/>
    </w:pPr>
    <w:rPr>
      <w:rFonts w:ascii="HCI Poppy" w:eastAsia="휴먼명조"/>
      <w:color w:val="000000"/>
      <w:sz w:val="24"/>
    </w:rPr>
  </w:style>
  <w:style w:type="paragraph" w:customStyle="1" w:styleId="-1">
    <w:name w:val="표글머리-대1 (●)"/>
    <w:pPr>
      <w:ind w:left="4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7"/>
      </w:numPr>
      <w:spacing w:after="100" w:line="288" w:lineRule="auto"/>
      <w:textAlignment w:val="baseline"/>
    </w:pPr>
    <w:rPr>
      <w:rFonts w:ascii="맑은 고딕" w:eastAsia="맑은 고딕"/>
      <w:color w:val="000000"/>
      <w:shd w:val="clear" w:color="000000" w:fill="auto"/>
      <w:spacing w:val="-7"/>
    </w:rPr>
  </w:style>
  <w:style w:type="paragraph" w:customStyle="1" w:styleId="aff9">
    <w:name w:val="요구사항 상세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60" w:line="432" w:lineRule="auto"/>
      <w:textAlignment w:val="baseline"/>
    </w:pPr>
    <w:rPr>
      <w:rFonts w:ascii="굴림" w:eastAsia="굴림"/>
      <w:color w:val="000000"/>
      <w:sz w:val="22"/>
      <w:shd w:val="clear" w:color="000000" w:fill="auto"/>
    </w:rPr>
  </w:style>
  <w:style w:type="paragraph" w:customStyle="1" w:styleId="21">
    <w:name w:val="개요 2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432" w:lineRule="auto"/>
      <w:textAlignment w:val="baseline"/>
    </w:pPr>
    <w:rPr>
      <w:rFonts w:ascii="휴먼명조" w:eastAsia="휴먼명조"/>
      <w:color w:val="000000"/>
      <w:sz w:val="26"/>
    </w:rPr>
  </w:style>
  <w:style w:type="paragraph" w:customStyle="1" w:styleId="xl329">
    <w:name w:val="xl329"/>
    <w:pPr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4D79B"/>
      <w:textAlignment w:val="center"/>
    </w:pPr>
    <w:rPr>
      <w:rFonts w:ascii="맑은 고딕" w:eastAsia="맑은 고딕"/>
      <w:color w:val="000000"/>
    </w:rPr>
  </w:style>
  <w:style w:type="paragraph" w:customStyle="1" w:styleId="xl330">
    <w:name w:val="xl330"/>
    <w:pPr>
      <w:autoSpaceDE w:val="off"/>
      <w:autoSpaceDN w:val="off"/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4D79B"/>
      <w:textAlignment w:val="center"/>
    </w:pPr>
    <w:rPr>
      <w:rFonts w:ascii="맑은 고딕" w:eastAsia="맑은 고딕"/>
      <w:color w:val="000000"/>
    </w:rPr>
  </w:style>
  <w:style w:type="paragraph" w:customStyle="1" w:styleId="xl331">
    <w:name w:val="xl331"/>
    <w:pPr>
      <w:autoSpaceDE w:val="off"/>
      <w:autoSpaceDN w:val="off"/>
      <w:widowControl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4D79B"/>
      <w:textAlignment w:val="center"/>
    </w:pPr>
    <w:rPr>
      <w:rFonts w:ascii="맑은 고딕" w:eastAsia="맑은 고딕"/>
      <w:color w:val="000000"/>
    </w:rPr>
  </w:style>
  <w:style w:type="paragraph" w:customStyle="1" w:styleId="xl332">
    <w:name w:val="xl332"/>
    <w:pPr>
      <w:autoSpaceDE w:val="off"/>
      <w:autoSpaceDN w:val="off"/>
      <w:widowControl w:val="off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4D79B"/>
      <w:textAlignment w:val="center"/>
    </w:pPr>
    <w:rPr>
      <w:rFonts w:ascii="맑은 고딕" w:eastAsia="맑은 고딕"/>
      <w:color w:val="0000FF"/>
    </w:rPr>
  </w:style>
  <w:style w:type="paragraph" w:customStyle="1" w:styleId="td">
    <w:name w:val="td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40">
    <w:name w:val="본4(신태"/>
    <w:aliases w:val="15)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60" w:lineRule="auto"/>
      <w:textAlignment w:val="baseline"/>
    </w:pPr>
    <w:rPr>
      <w:rFonts w:ascii="신명 태명조" w:eastAsia="신명 태명조"/>
      <w:color w:val="000000"/>
      <w:sz w:val="30"/>
    </w:rPr>
  </w:style>
  <w:style w:type="paragraph" w:customStyle="1" w:styleId="affb">
    <w:name w:val="표제목"/>
    <w:pPr>
      <w:autoSpaceDE w:val="off"/>
      <w:autoSpaceDN w:val="off"/>
      <w:widowControl w:val="off"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67" w:lineRule="auto"/>
      <w:textAlignment w:val="baseline"/>
    </w:pPr>
    <w:rPr>
      <w:rFonts w:ascii="HCI Hollyhock" w:eastAsia="휴먼고딕"/>
      <w:color w:val="000000"/>
      <w:w w:val="98"/>
      <w:sz w:val="30"/>
      <w:spacing w:val="-7"/>
    </w:rPr>
  </w:style>
  <w:style w:type="table" w:styleId="affc">
    <w:name w:val="Table Grid"/>
    <w:uiPriority w:val="39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0">
    <w:name w:val="List Paragraph"/>
    <w:uiPriority w:val="34"/>
    <w:basedOn w:val="a0"/>
    <w:qFormat/>
    <w:pPr>
      <w:ind w:left="85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제안요청서</dc:title>
  <dc:subject/>
  <dc:creator>IT투자심사팀</dc:creator>
  <cp:keywords/>
  <dc:description/>
  <cp:lastModifiedBy>user</cp:lastModifiedBy>
  <cp:revision>1</cp:revision>
  <dcterms:created xsi:type="dcterms:W3CDTF">2024-02-27T04:35:00Z</dcterms:created>
  <dcterms:modified xsi:type="dcterms:W3CDTF">2024-02-27T05:02:41Z</dcterms:modified>
  <cp:version>1100.0100.01</cp:version>
</cp:coreProperties>
</file>