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 Identification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for my PII Detection application will be all users that regularly capture images on a mobile device and share such images online. This capstone project proposes a mobile platform that helps everyday users identify and reduce hidden data risks in the images they take and store. This project targets daily personal use, addressing the growing gap between increasing data exposure through smartphones and social media and the limited awareness users have of how much sensitive information their images reveal. In the future, this application may expand to corporate users that handle sensitive documentation in the workplace. In a corporate setting, this platform may reduce the risk of high level employees accidentally sharing documents containing sensitive data to an unintended receiver.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