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FD934" w14:textId="0F525742" w:rsidR="001A7523" w:rsidRDefault="00000000">
      <w:pPr>
        <w:spacing w:line="360" w:lineRule="auto"/>
        <w:rPr>
          <w:sz w:val="28"/>
        </w:rPr>
      </w:pPr>
      <w:bookmarkStart w:id="0" w:name="_Toc77496252"/>
      <w:r>
        <w:rPr>
          <w:rFonts w:hint="eastAsia"/>
          <w:sz w:val="24"/>
        </w:rPr>
        <w:t>文档编号</w:t>
      </w:r>
      <w:r>
        <w:rPr>
          <w:rFonts w:hint="eastAsia"/>
          <w:sz w:val="28"/>
        </w:rPr>
        <w:t>：</w:t>
      </w:r>
      <w:r w:rsidR="0055789F" w:rsidRPr="0055789F">
        <w:rPr>
          <w:rFonts w:ascii="宋体" w:hAnsi="宋体"/>
          <w:b/>
          <w:szCs w:val="21"/>
        </w:rPr>
        <w:t>SHAREDLAB-CS003 V1.0</w:t>
      </w:r>
    </w:p>
    <w:p w14:paraId="615C9168" w14:textId="77777777" w:rsidR="001A7523" w:rsidRDefault="001A7523">
      <w:pPr>
        <w:spacing w:line="360" w:lineRule="auto"/>
        <w:ind w:right="980"/>
        <w:rPr>
          <w:sz w:val="28"/>
        </w:rPr>
      </w:pPr>
    </w:p>
    <w:p w14:paraId="374323D0" w14:textId="77777777" w:rsidR="001A7523" w:rsidRDefault="001A7523">
      <w:pPr>
        <w:spacing w:line="360" w:lineRule="auto"/>
        <w:rPr>
          <w:b/>
          <w:bCs/>
          <w:sz w:val="32"/>
        </w:rPr>
      </w:pPr>
    </w:p>
    <w:p w14:paraId="25C1C505" w14:textId="77777777" w:rsidR="001A7523" w:rsidRDefault="001A7523">
      <w:pPr>
        <w:spacing w:line="360" w:lineRule="auto"/>
        <w:rPr>
          <w:b/>
          <w:bCs/>
          <w:sz w:val="32"/>
        </w:rPr>
      </w:pPr>
    </w:p>
    <w:p w14:paraId="15B01E38" w14:textId="77777777" w:rsidR="001A7523" w:rsidRDefault="001A7523">
      <w:pPr>
        <w:spacing w:line="360" w:lineRule="auto"/>
        <w:rPr>
          <w:b/>
          <w:bCs/>
          <w:sz w:val="32"/>
        </w:rPr>
      </w:pPr>
    </w:p>
    <w:p w14:paraId="2084162C" w14:textId="0D3ADDC7" w:rsidR="001A7523" w:rsidRDefault="0055789F">
      <w:pPr>
        <w:spacing w:line="360" w:lineRule="auto"/>
        <w:jc w:val="center"/>
        <w:rPr>
          <w:rFonts w:ascii="黑体" w:eastAsia="黑体"/>
          <w:sz w:val="52"/>
        </w:rPr>
      </w:pPr>
      <w:r>
        <w:rPr>
          <w:rFonts w:ascii="黑体" w:eastAsia="黑体" w:hint="eastAsia"/>
          <w:sz w:val="52"/>
        </w:rPr>
        <w:t>共享实验器材平台</w:t>
      </w:r>
    </w:p>
    <w:p w14:paraId="065368EF" w14:textId="77777777" w:rsidR="001A7523" w:rsidRDefault="00000000">
      <w:pPr>
        <w:spacing w:line="360" w:lineRule="auto"/>
        <w:jc w:val="center"/>
        <w:rPr>
          <w:rFonts w:eastAsia="黑体"/>
          <w:b/>
          <w:sz w:val="52"/>
        </w:rPr>
      </w:pPr>
      <w:r>
        <w:rPr>
          <w:rFonts w:eastAsia="黑体" w:hint="eastAsia"/>
          <w:b/>
          <w:sz w:val="52"/>
        </w:rPr>
        <w:t>软件测试报告</w:t>
      </w:r>
    </w:p>
    <w:p w14:paraId="48ED4F39" w14:textId="77777777" w:rsidR="001A7523" w:rsidRDefault="001A7523">
      <w:pPr>
        <w:spacing w:line="360" w:lineRule="auto"/>
        <w:rPr>
          <w:sz w:val="28"/>
        </w:rPr>
      </w:pPr>
    </w:p>
    <w:p w14:paraId="5305129A" w14:textId="77777777" w:rsidR="001A7523" w:rsidRDefault="001A7523">
      <w:pPr>
        <w:spacing w:line="360" w:lineRule="auto"/>
        <w:rPr>
          <w:sz w:val="28"/>
          <w:szCs w:val="28"/>
        </w:rPr>
      </w:pPr>
    </w:p>
    <w:p w14:paraId="04A77012" w14:textId="77777777" w:rsidR="001A7523" w:rsidRDefault="001A7523">
      <w:pPr>
        <w:spacing w:line="360" w:lineRule="auto"/>
        <w:rPr>
          <w:sz w:val="28"/>
          <w:szCs w:val="28"/>
          <w:u w:val="single"/>
        </w:rPr>
      </w:pPr>
    </w:p>
    <w:p w14:paraId="26831904" w14:textId="77777777" w:rsidR="001A7523" w:rsidRDefault="001A7523">
      <w:pPr>
        <w:spacing w:line="360" w:lineRule="auto"/>
        <w:rPr>
          <w:sz w:val="28"/>
          <w:szCs w:val="28"/>
          <w:u w:val="single"/>
        </w:rPr>
      </w:pPr>
    </w:p>
    <w:p w14:paraId="0E6363F5" w14:textId="77777777" w:rsidR="001A7523" w:rsidRDefault="001A7523">
      <w:pPr>
        <w:spacing w:line="360" w:lineRule="auto"/>
        <w:rPr>
          <w:sz w:val="28"/>
          <w:szCs w:val="28"/>
          <w:u w:val="single"/>
        </w:rPr>
      </w:pPr>
    </w:p>
    <w:p w14:paraId="15FE55A5" w14:textId="0D8F5E31" w:rsidR="001A7523" w:rsidRDefault="00000000">
      <w:pPr>
        <w:spacing w:beforeLines="50" w:before="120" w:afterLines="50" w:after="120" w:line="360" w:lineRule="auto"/>
        <w:ind w:firstLineChars="450" w:firstLine="1260"/>
        <w:rPr>
          <w:sz w:val="28"/>
        </w:rPr>
      </w:pPr>
      <w:r>
        <w:rPr>
          <w:rFonts w:hint="eastAsia"/>
          <w:sz w:val="28"/>
        </w:rPr>
        <w:t>编写：</w:t>
      </w:r>
      <w:r>
        <w:rPr>
          <w:rFonts w:hint="eastAsia"/>
          <w:sz w:val="28"/>
          <w:u w:val="single"/>
        </w:rPr>
        <w:t xml:space="preserve">  </w:t>
      </w:r>
      <w:r w:rsidR="0055789F">
        <w:rPr>
          <w:rFonts w:hint="eastAsia"/>
          <w:sz w:val="28"/>
          <w:u w:val="single"/>
        </w:rPr>
        <w:t>肖正炀</w:t>
      </w:r>
      <w:r w:rsidR="00FD503F">
        <w:rPr>
          <w:rFonts w:hint="eastAsia"/>
          <w:sz w:val="28"/>
          <w:u w:val="single"/>
        </w:rPr>
        <w:t>、朱云龙、李俊宏、罗志豪</w:t>
      </w:r>
      <w:r>
        <w:rPr>
          <w:rFonts w:hint="eastAsia"/>
          <w:sz w:val="28"/>
          <w:u w:val="single"/>
        </w:rPr>
        <w:t xml:space="preserve">            </w:t>
      </w:r>
    </w:p>
    <w:p w14:paraId="592851CA" w14:textId="50E5D066" w:rsidR="001A7523" w:rsidRDefault="00000000">
      <w:pPr>
        <w:spacing w:beforeLines="50" w:before="120" w:afterLines="50" w:after="120" w:line="360" w:lineRule="auto"/>
        <w:rPr>
          <w:sz w:val="28"/>
        </w:rPr>
      </w:pPr>
      <w:r>
        <w:rPr>
          <w:rFonts w:hint="eastAsia"/>
          <w:sz w:val="28"/>
        </w:rPr>
        <w:t xml:space="preserve">         </w:t>
      </w:r>
      <w:r>
        <w:rPr>
          <w:rFonts w:hint="eastAsia"/>
          <w:sz w:val="28"/>
        </w:rPr>
        <w:t>审核：</w:t>
      </w:r>
      <w:r>
        <w:rPr>
          <w:rFonts w:hint="eastAsia"/>
          <w:sz w:val="28"/>
          <w:u w:val="single"/>
        </w:rPr>
        <w:t xml:space="preserve">             </w:t>
      </w:r>
      <w:r w:rsidR="00FD503F">
        <w:rPr>
          <w:rFonts w:hint="eastAsia"/>
          <w:sz w:val="28"/>
          <w:u w:val="single"/>
        </w:rPr>
        <w:t xml:space="preserve">      </w:t>
      </w:r>
      <w:r>
        <w:rPr>
          <w:rFonts w:hint="eastAsia"/>
          <w:sz w:val="28"/>
          <w:u w:val="single"/>
        </w:rPr>
        <w:t xml:space="preserve">                         </w:t>
      </w:r>
    </w:p>
    <w:p w14:paraId="7AD68AB8" w14:textId="12F364D6" w:rsidR="001A7523" w:rsidRDefault="00000000">
      <w:pPr>
        <w:spacing w:beforeLines="50" w:before="120" w:afterLines="50" w:after="120" w:line="360" w:lineRule="auto"/>
        <w:rPr>
          <w:sz w:val="28"/>
        </w:rPr>
      </w:pPr>
      <w:r>
        <w:rPr>
          <w:rFonts w:hint="eastAsia"/>
          <w:sz w:val="28"/>
        </w:rPr>
        <w:t xml:space="preserve">         </w:t>
      </w:r>
      <w:r>
        <w:rPr>
          <w:rFonts w:hint="eastAsia"/>
          <w:sz w:val="28"/>
        </w:rPr>
        <w:t>批准：</w:t>
      </w:r>
      <w:r>
        <w:rPr>
          <w:rFonts w:hint="eastAsia"/>
          <w:sz w:val="28"/>
          <w:u w:val="single"/>
        </w:rPr>
        <w:t xml:space="preserve">               </w:t>
      </w:r>
      <w:r w:rsidR="0055789F">
        <w:rPr>
          <w:rFonts w:hint="eastAsia"/>
          <w:sz w:val="28"/>
          <w:u w:val="single"/>
        </w:rPr>
        <w:t xml:space="preserve">    </w:t>
      </w:r>
      <w:r>
        <w:rPr>
          <w:rFonts w:hint="eastAsia"/>
          <w:sz w:val="28"/>
          <w:u w:val="single"/>
        </w:rPr>
        <w:t xml:space="preserve">                     </w:t>
      </w:r>
      <w:r>
        <w:rPr>
          <w:rFonts w:hint="eastAsia"/>
          <w:sz w:val="28"/>
        </w:rPr>
        <w:t xml:space="preserve">    </w:t>
      </w:r>
    </w:p>
    <w:p w14:paraId="1394BAF8" w14:textId="77777777" w:rsidR="001A7523" w:rsidRDefault="001A7523">
      <w:pPr>
        <w:spacing w:beforeLines="50" w:before="120" w:afterLines="50" w:after="120" w:line="360" w:lineRule="auto"/>
        <w:rPr>
          <w:sz w:val="28"/>
        </w:rPr>
      </w:pPr>
    </w:p>
    <w:p w14:paraId="4BD574F7" w14:textId="77777777" w:rsidR="001A7523" w:rsidRDefault="001A7523">
      <w:pPr>
        <w:spacing w:beforeLines="50" w:before="120" w:afterLines="50" w:after="120" w:line="360" w:lineRule="auto"/>
        <w:rPr>
          <w:sz w:val="28"/>
        </w:rPr>
      </w:pPr>
    </w:p>
    <w:p w14:paraId="56F4FC66" w14:textId="77777777" w:rsidR="001A7523" w:rsidRDefault="001A7523">
      <w:pPr>
        <w:spacing w:beforeLines="50" w:before="120" w:afterLines="50" w:after="120" w:line="360" w:lineRule="auto"/>
        <w:rPr>
          <w:sz w:val="28"/>
        </w:rPr>
      </w:pPr>
    </w:p>
    <w:p w14:paraId="0F83B8A3" w14:textId="4E172E5F" w:rsidR="001A7523" w:rsidRDefault="0055789F">
      <w:pPr>
        <w:spacing w:beforeLines="350" w:before="840" w:line="480" w:lineRule="auto"/>
        <w:jc w:val="center"/>
        <w:rPr>
          <w:sz w:val="24"/>
          <w:u w:val="single"/>
        </w:rPr>
      </w:pPr>
      <w:r>
        <w:rPr>
          <w:rFonts w:eastAsia="黑体" w:hint="eastAsia"/>
          <w:sz w:val="28"/>
          <w:szCs w:val="28"/>
        </w:rPr>
        <w:t>共享实验器材平台测试小组</w:t>
      </w:r>
    </w:p>
    <w:p w14:paraId="4B4F080D" w14:textId="4D1293C7" w:rsidR="001A7523" w:rsidRDefault="00000000">
      <w:pPr>
        <w:spacing w:line="480" w:lineRule="auto"/>
        <w:jc w:val="center"/>
        <w:rPr>
          <w:rFonts w:ascii="黑体" w:eastAsia="黑体" w:hAnsi="黑体" w:cs="黑体"/>
          <w:sz w:val="24"/>
        </w:rPr>
        <w:sectPr w:rsidR="001A7523">
          <w:headerReference w:type="even" r:id="rId8"/>
          <w:footerReference w:type="even" r:id="rId9"/>
          <w:footerReference w:type="default" r:id="rId10"/>
          <w:headerReference w:type="first" r:id="rId11"/>
          <w:footerReference w:type="first" r:id="rId12"/>
          <w:pgSz w:w="11906" w:h="16838"/>
          <w:pgMar w:top="1440" w:right="1800" w:bottom="1474" w:left="1800" w:header="851" w:footer="851" w:gutter="0"/>
          <w:cols w:space="425"/>
          <w:docGrid w:linePitch="312"/>
        </w:sectPr>
      </w:pPr>
      <w:r>
        <w:rPr>
          <w:rFonts w:ascii="黑体" w:eastAsia="黑体" w:hAnsi="黑体" w:cs="黑体" w:hint="eastAsia"/>
          <w:sz w:val="24"/>
        </w:rPr>
        <w:t>202</w:t>
      </w:r>
      <w:r w:rsidR="0055789F">
        <w:rPr>
          <w:rFonts w:ascii="黑体" w:eastAsia="黑体" w:hAnsi="黑体" w:cs="黑体" w:hint="eastAsia"/>
          <w:sz w:val="24"/>
        </w:rPr>
        <w:t>6</w:t>
      </w:r>
      <w:r>
        <w:rPr>
          <w:rFonts w:ascii="黑体" w:eastAsia="黑体" w:hAnsi="黑体" w:cs="黑体" w:hint="eastAsia"/>
          <w:sz w:val="24"/>
        </w:rPr>
        <w:t xml:space="preserve">年 </w:t>
      </w:r>
      <w:r w:rsidR="0055789F">
        <w:rPr>
          <w:rFonts w:ascii="黑体" w:eastAsia="黑体" w:hAnsi="黑体" w:cs="黑体" w:hint="eastAsia"/>
          <w:sz w:val="24"/>
        </w:rPr>
        <w:t>1</w:t>
      </w:r>
      <w:r>
        <w:rPr>
          <w:rFonts w:ascii="黑体" w:eastAsia="黑体" w:hAnsi="黑体" w:cs="黑体" w:hint="eastAsia"/>
          <w:sz w:val="24"/>
        </w:rPr>
        <w:t xml:space="preserve">月 </w:t>
      </w:r>
      <w:r w:rsidR="0055789F">
        <w:rPr>
          <w:rFonts w:ascii="黑体" w:eastAsia="黑体" w:hAnsi="黑体" w:cs="黑体" w:hint="eastAsia"/>
          <w:sz w:val="24"/>
        </w:rPr>
        <w:t>8</w:t>
      </w:r>
      <w:r>
        <w:rPr>
          <w:rFonts w:ascii="黑体" w:eastAsia="黑体" w:hAnsi="黑体" w:cs="黑体" w:hint="eastAsia"/>
          <w:sz w:val="24"/>
        </w:rPr>
        <w:t xml:space="preserve"> 日</w:t>
      </w:r>
    </w:p>
    <w:p w14:paraId="31F4B576" w14:textId="77777777" w:rsidR="001A7523" w:rsidRDefault="001A7523">
      <w:pPr>
        <w:spacing w:line="360" w:lineRule="auto"/>
        <w:jc w:val="center"/>
        <w:rPr>
          <w:b/>
          <w:sz w:val="24"/>
        </w:rPr>
      </w:pPr>
    </w:p>
    <w:p w14:paraId="13E2486F" w14:textId="77777777" w:rsidR="001A7523" w:rsidRDefault="00000000">
      <w:pPr>
        <w:spacing w:line="360" w:lineRule="auto"/>
        <w:jc w:val="center"/>
        <w:rPr>
          <w:b/>
          <w:sz w:val="24"/>
        </w:rPr>
      </w:pPr>
      <w:r>
        <w:rPr>
          <w:rFonts w:hint="eastAsia"/>
          <w:b/>
          <w:sz w:val="24"/>
        </w:rPr>
        <w:t>文档变更记录</w:t>
      </w:r>
    </w:p>
    <w:tbl>
      <w:tblPr>
        <w:tblW w:w="7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2"/>
        <w:gridCol w:w="1272"/>
        <w:gridCol w:w="2933"/>
        <w:gridCol w:w="1090"/>
        <w:gridCol w:w="934"/>
      </w:tblGrid>
      <w:tr w:rsidR="001A7523" w14:paraId="5377884C" w14:textId="77777777">
        <w:trPr>
          <w:trHeight w:val="578"/>
          <w:jc w:val="center"/>
        </w:trPr>
        <w:tc>
          <w:tcPr>
            <w:tcW w:w="1272" w:type="dxa"/>
            <w:vAlign w:val="center"/>
          </w:tcPr>
          <w:p w14:paraId="6B01989F" w14:textId="77777777" w:rsidR="001A7523" w:rsidRDefault="00000000">
            <w:pPr>
              <w:jc w:val="center"/>
              <w:rPr>
                <w:b/>
                <w:sz w:val="24"/>
              </w:rPr>
            </w:pPr>
            <w:r>
              <w:rPr>
                <w:rFonts w:hint="eastAsia"/>
                <w:b/>
                <w:sz w:val="24"/>
              </w:rPr>
              <w:t>版本号</w:t>
            </w:r>
          </w:p>
        </w:tc>
        <w:tc>
          <w:tcPr>
            <w:tcW w:w="1272" w:type="dxa"/>
            <w:vAlign w:val="center"/>
          </w:tcPr>
          <w:p w14:paraId="374904D9" w14:textId="77777777" w:rsidR="001A7523" w:rsidRDefault="00000000">
            <w:pPr>
              <w:jc w:val="center"/>
              <w:rPr>
                <w:b/>
                <w:sz w:val="24"/>
              </w:rPr>
            </w:pPr>
            <w:r>
              <w:rPr>
                <w:rFonts w:hint="eastAsia"/>
                <w:b/>
                <w:sz w:val="24"/>
              </w:rPr>
              <w:t>变更日期</w:t>
            </w:r>
          </w:p>
        </w:tc>
        <w:tc>
          <w:tcPr>
            <w:tcW w:w="2933" w:type="dxa"/>
            <w:vAlign w:val="center"/>
          </w:tcPr>
          <w:p w14:paraId="074BC0B1" w14:textId="77777777" w:rsidR="001A7523" w:rsidRDefault="00000000">
            <w:pPr>
              <w:jc w:val="center"/>
              <w:rPr>
                <w:b/>
                <w:sz w:val="24"/>
              </w:rPr>
            </w:pPr>
            <w:r>
              <w:rPr>
                <w:rFonts w:hint="eastAsia"/>
                <w:b/>
                <w:sz w:val="24"/>
              </w:rPr>
              <w:t>主要变更内容</w:t>
            </w:r>
          </w:p>
        </w:tc>
        <w:tc>
          <w:tcPr>
            <w:tcW w:w="1090" w:type="dxa"/>
            <w:vAlign w:val="center"/>
          </w:tcPr>
          <w:p w14:paraId="002C0133" w14:textId="77777777" w:rsidR="001A7523" w:rsidRDefault="00000000">
            <w:pPr>
              <w:jc w:val="center"/>
              <w:rPr>
                <w:b/>
                <w:sz w:val="24"/>
              </w:rPr>
            </w:pPr>
            <w:r>
              <w:rPr>
                <w:rFonts w:hint="eastAsia"/>
                <w:b/>
                <w:sz w:val="24"/>
              </w:rPr>
              <w:t>变更理由</w:t>
            </w:r>
          </w:p>
        </w:tc>
        <w:tc>
          <w:tcPr>
            <w:tcW w:w="934" w:type="dxa"/>
            <w:vAlign w:val="center"/>
          </w:tcPr>
          <w:p w14:paraId="3336AC2A" w14:textId="77777777" w:rsidR="001A7523" w:rsidRDefault="00000000">
            <w:pPr>
              <w:jc w:val="center"/>
              <w:rPr>
                <w:b/>
                <w:sz w:val="24"/>
              </w:rPr>
            </w:pPr>
            <w:r>
              <w:rPr>
                <w:rFonts w:hint="eastAsia"/>
                <w:b/>
                <w:sz w:val="24"/>
              </w:rPr>
              <w:t>变更人</w:t>
            </w:r>
          </w:p>
        </w:tc>
      </w:tr>
      <w:tr w:rsidR="001A7523" w14:paraId="4C40CE99" w14:textId="77777777">
        <w:trPr>
          <w:trHeight w:val="567"/>
          <w:jc w:val="center"/>
        </w:trPr>
        <w:tc>
          <w:tcPr>
            <w:tcW w:w="1272" w:type="dxa"/>
            <w:vAlign w:val="center"/>
          </w:tcPr>
          <w:p w14:paraId="2BB4A6F3" w14:textId="77777777" w:rsidR="001A7523" w:rsidRDefault="00000000">
            <w:pPr>
              <w:jc w:val="center"/>
              <w:rPr>
                <w:rFonts w:ascii="宋体" w:hAnsi="宋体"/>
                <w:b/>
                <w:color w:val="0070C0"/>
              </w:rPr>
            </w:pPr>
            <w:r>
              <w:rPr>
                <w:rFonts w:ascii="宋体" w:hAnsi="宋体" w:hint="eastAsia"/>
                <w:bCs/>
              </w:rPr>
              <w:t>V1.0</w:t>
            </w:r>
          </w:p>
        </w:tc>
        <w:tc>
          <w:tcPr>
            <w:tcW w:w="1272" w:type="dxa"/>
            <w:vAlign w:val="center"/>
          </w:tcPr>
          <w:p w14:paraId="4C757BDD" w14:textId="14EF9BDE" w:rsidR="001A7523" w:rsidRDefault="00000000">
            <w:pPr>
              <w:jc w:val="center"/>
              <w:rPr>
                <w:rFonts w:ascii="宋体" w:hAnsi="宋体"/>
                <w:b/>
                <w:color w:val="0070C0"/>
                <w:sz w:val="24"/>
              </w:rPr>
            </w:pPr>
            <w:r>
              <w:rPr>
                <w:rFonts w:ascii="宋体" w:hAnsi="宋体"/>
                <w:bCs/>
              </w:rPr>
              <w:t>20</w:t>
            </w:r>
            <w:r>
              <w:rPr>
                <w:rFonts w:ascii="宋体" w:hAnsi="宋体" w:hint="eastAsia"/>
                <w:bCs/>
              </w:rPr>
              <w:t>2</w:t>
            </w:r>
            <w:r w:rsidR="0055789F">
              <w:rPr>
                <w:rFonts w:ascii="宋体" w:hAnsi="宋体" w:hint="eastAsia"/>
                <w:bCs/>
              </w:rPr>
              <w:t>6</w:t>
            </w:r>
            <w:r>
              <w:rPr>
                <w:rFonts w:ascii="宋体" w:hAnsi="宋体" w:hint="eastAsia"/>
                <w:bCs/>
              </w:rPr>
              <w:t>-0</w:t>
            </w:r>
            <w:r w:rsidR="0055789F">
              <w:rPr>
                <w:rFonts w:ascii="宋体" w:hAnsi="宋体" w:hint="eastAsia"/>
                <w:bCs/>
              </w:rPr>
              <w:t>1</w:t>
            </w:r>
            <w:r>
              <w:rPr>
                <w:rFonts w:ascii="宋体" w:hAnsi="宋体" w:hint="eastAsia"/>
                <w:bCs/>
              </w:rPr>
              <w:t>-</w:t>
            </w:r>
            <w:r w:rsidR="0055789F">
              <w:rPr>
                <w:rFonts w:ascii="宋体" w:hAnsi="宋体" w:hint="eastAsia"/>
                <w:bCs/>
              </w:rPr>
              <w:t>0</w:t>
            </w:r>
            <w:r>
              <w:rPr>
                <w:rFonts w:ascii="宋体" w:hAnsi="宋体" w:hint="eastAsia"/>
                <w:bCs/>
              </w:rPr>
              <w:t>1</w:t>
            </w:r>
          </w:p>
        </w:tc>
        <w:tc>
          <w:tcPr>
            <w:tcW w:w="2933" w:type="dxa"/>
            <w:vAlign w:val="center"/>
          </w:tcPr>
          <w:p w14:paraId="521DA0FB" w14:textId="77777777" w:rsidR="001A7523" w:rsidRDefault="00000000">
            <w:pPr>
              <w:rPr>
                <w:rFonts w:ascii="宋体" w:hAnsi="宋体"/>
                <w:b/>
                <w:color w:val="0070C0"/>
                <w:sz w:val="24"/>
              </w:rPr>
            </w:pPr>
            <w:r>
              <w:rPr>
                <w:rFonts w:ascii="宋体" w:hAnsi="宋体" w:hint="eastAsia"/>
                <w:bCs/>
              </w:rPr>
              <w:t>创建原始文档</w:t>
            </w:r>
          </w:p>
        </w:tc>
        <w:tc>
          <w:tcPr>
            <w:tcW w:w="1090" w:type="dxa"/>
            <w:vAlign w:val="center"/>
          </w:tcPr>
          <w:p w14:paraId="55B592E7" w14:textId="77777777" w:rsidR="001A7523" w:rsidRDefault="00000000">
            <w:pPr>
              <w:rPr>
                <w:rFonts w:ascii="宋体" w:hAnsi="宋体"/>
                <w:b/>
                <w:color w:val="0070C0"/>
                <w:sz w:val="24"/>
              </w:rPr>
            </w:pPr>
            <w:r>
              <w:rPr>
                <w:rFonts w:ascii="宋体" w:hAnsi="宋体" w:hint="eastAsia"/>
                <w:bCs/>
              </w:rPr>
              <w:t>创建</w:t>
            </w:r>
          </w:p>
        </w:tc>
        <w:tc>
          <w:tcPr>
            <w:tcW w:w="934" w:type="dxa"/>
            <w:vAlign w:val="center"/>
          </w:tcPr>
          <w:p w14:paraId="31D179F7" w14:textId="60299B9E" w:rsidR="001A7523" w:rsidRDefault="0055789F">
            <w:pPr>
              <w:widowControl/>
              <w:jc w:val="center"/>
              <w:rPr>
                <w:rFonts w:ascii="宋体" w:hAnsi="宋体"/>
                <w:bCs/>
                <w:szCs w:val="22"/>
              </w:rPr>
            </w:pPr>
            <w:r>
              <w:rPr>
                <w:rFonts w:ascii="宋体" w:hAnsi="宋体" w:hint="eastAsia"/>
                <w:bCs/>
                <w:szCs w:val="22"/>
              </w:rPr>
              <w:t>肖正炀</w:t>
            </w:r>
          </w:p>
        </w:tc>
      </w:tr>
      <w:tr w:rsidR="001A7523" w14:paraId="0BCC7052" w14:textId="77777777">
        <w:trPr>
          <w:trHeight w:val="567"/>
          <w:jc w:val="center"/>
        </w:trPr>
        <w:tc>
          <w:tcPr>
            <w:tcW w:w="1272" w:type="dxa"/>
            <w:vAlign w:val="center"/>
          </w:tcPr>
          <w:p w14:paraId="6D42A390" w14:textId="40E34F4E" w:rsidR="001A7523" w:rsidRDefault="00000000">
            <w:pPr>
              <w:jc w:val="center"/>
              <w:rPr>
                <w:rFonts w:ascii="宋体" w:hAnsi="宋体"/>
                <w:b/>
                <w:color w:val="0070C0"/>
              </w:rPr>
            </w:pPr>
            <w:r>
              <w:rPr>
                <w:rFonts w:ascii="宋体" w:hAnsi="宋体" w:hint="eastAsia"/>
                <w:bCs/>
              </w:rPr>
              <w:t>V</w:t>
            </w:r>
            <w:r w:rsidR="0055789F">
              <w:rPr>
                <w:rFonts w:ascii="宋体" w:hAnsi="宋体" w:hint="eastAsia"/>
                <w:bCs/>
              </w:rPr>
              <w:t>1</w:t>
            </w:r>
            <w:r>
              <w:rPr>
                <w:rFonts w:ascii="宋体" w:hAnsi="宋体" w:hint="eastAsia"/>
                <w:bCs/>
              </w:rPr>
              <w:t>.0</w:t>
            </w:r>
          </w:p>
        </w:tc>
        <w:tc>
          <w:tcPr>
            <w:tcW w:w="1272" w:type="dxa"/>
            <w:vAlign w:val="center"/>
          </w:tcPr>
          <w:p w14:paraId="3089BF4E" w14:textId="18446016" w:rsidR="001A7523" w:rsidRDefault="00000000">
            <w:pPr>
              <w:jc w:val="center"/>
              <w:rPr>
                <w:rFonts w:ascii="宋体" w:hAnsi="宋体"/>
                <w:b/>
                <w:color w:val="0070C0"/>
              </w:rPr>
            </w:pPr>
            <w:r>
              <w:rPr>
                <w:rFonts w:ascii="宋体" w:hAnsi="宋体"/>
                <w:bCs/>
              </w:rPr>
              <w:t>20</w:t>
            </w:r>
            <w:r>
              <w:rPr>
                <w:rFonts w:ascii="宋体" w:hAnsi="宋体" w:hint="eastAsia"/>
                <w:bCs/>
              </w:rPr>
              <w:t>2</w:t>
            </w:r>
            <w:r w:rsidR="0055789F">
              <w:rPr>
                <w:rFonts w:ascii="宋体" w:hAnsi="宋体" w:hint="eastAsia"/>
                <w:bCs/>
              </w:rPr>
              <w:t>6</w:t>
            </w:r>
            <w:r>
              <w:rPr>
                <w:rFonts w:ascii="宋体" w:hAnsi="宋体" w:hint="eastAsia"/>
                <w:bCs/>
              </w:rPr>
              <w:t>-0</w:t>
            </w:r>
            <w:r w:rsidR="0055789F">
              <w:rPr>
                <w:rFonts w:ascii="宋体" w:hAnsi="宋体" w:hint="eastAsia"/>
                <w:bCs/>
              </w:rPr>
              <w:t>1</w:t>
            </w:r>
            <w:r>
              <w:rPr>
                <w:rFonts w:ascii="宋体" w:hAnsi="宋体" w:hint="eastAsia"/>
                <w:bCs/>
              </w:rPr>
              <w:t>-</w:t>
            </w:r>
            <w:r w:rsidR="0055789F">
              <w:rPr>
                <w:rFonts w:ascii="宋体" w:hAnsi="宋体" w:hint="eastAsia"/>
                <w:bCs/>
              </w:rPr>
              <w:t>08</w:t>
            </w:r>
          </w:p>
        </w:tc>
        <w:tc>
          <w:tcPr>
            <w:tcW w:w="2933" w:type="dxa"/>
            <w:vAlign w:val="center"/>
          </w:tcPr>
          <w:p w14:paraId="2F7CCDB5" w14:textId="77777777" w:rsidR="001A7523" w:rsidRDefault="00000000">
            <w:pPr>
              <w:rPr>
                <w:rFonts w:ascii="宋体" w:hAnsi="宋体"/>
                <w:b/>
                <w:color w:val="0070C0"/>
                <w:sz w:val="24"/>
              </w:rPr>
            </w:pPr>
            <w:r>
              <w:rPr>
                <w:rFonts w:ascii="宋体" w:hAnsi="宋体" w:hint="eastAsia"/>
                <w:bCs/>
              </w:rPr>
              <w:t>完善测试结论</w:t>
            </w:r>
          </w:p>
        </w:tc>
        <w:tc>
          <w:tcPr>
            <w:tcW w:w="1090" w:type="dxa"/>
            <w:vAlign w:val="center"/>
          </w:tcPr>
          <w:p w14:paraId="61EC5F56" w14:textId="77777777" w:rsidR="001A7523" w:rsidRDefault="00000000">
            <w:pPr>
              <w:rPr>
                <w:rFonts w:ascii="宋体" w:hAnsi="宋体"/>
                <w:b/>
                <w:color w:val="0070C0"/>
                <w:sz w:val="24"/>
              </w:rPr>
            </w:pPr>
            <w:r>
              <w:rPr>
                <w:rFonts w:ascii="宋体" w:hAnsi="宋体" w:hint="eastAsia"/>
                <w:bCs/>
              </w:rPr>
              <w:t>完善</w:t>
            </w:r>
          </w:p>
        </w:tc>
        <w:tc>
          <w:tcPr>
            <w:tcW w:w="934" w:type="dxa"/>
            <w:vAlign w:val="center"/>
          </w:tcPr>
          <w:p w14:paraId="44124421" w14:textId="1C0F015D" w:rsidR="001A7523" w:rsidRDefault="0055789F">
            <w:pPr>
              <w:widowControl/>
              <w:jc w:val="center"/>
              <w:rPr>
                <w:rFonts w:ascii="宋体" w:hAnsi="宋体"/>
                <w:bCs/>
                <w:szCs w:val="22"/>
              </w:rPr>
            </w:pPr>
            <w:r>
              <w:rPr>
                <w:rFonts w:ascii="宋体" w:hAnsi="宋体" w:hint="eastAsia"/>
                <w:bCs/>
                <w:szCs w:val="22"/>
              </w:rPr>
              <w:t>肖正炀</w:t>
            </w:r>
          </w:p>
        </w:tc>
      </w:tr>
      <w:tr w:rsidR="001A7523" w14:paraId="3C4DADD0" w14:textId="77777777">
        <w:trPr>
          <w:trHeight w:val="567"/>
          <w:jc w:val="center"/>
        </w:trPr>
        <w:tc>
          <w:tcPr>
            <w:tcW w:w="1272" w:type="dxa"/>
            <w:vAlign w:val="center"/>
          </w:tcPr>
          <w:p w14:paraId="3CFDB475" w14:textId="77777777" w:rsidR="001A7523" w:rsidRDefault="001A7523">
            <w:pPr>
              <w:rPr>
                <w:b/>
              </w:rPr>
            </w:pPr>
          </w:p>
        </w:tc>
        <w:tc>
          <w:tcPr>
            <w:tcW w:w="1272" w:type="dxa"/>
            <w:vAlign w:val="center"/>
          </w:tcPr>
          <w:p w14:paraId="6C00CEF5" w14:textId="77777777" w:rsidR="001A7523" w:rsidRDefault="001A7523">
            <w:pPr>
              <w:rPr>
                <w:b/>
              </w:rPr>
            </w:pPr>
          </w:p>
        </w:tc>
        <w:tc>
          <w:tcPr>
            <w:tcW w:w="2933" w:type="dxa"/>
            <w:vAlign w:val="center"/>
          </w:tcPr>
          <w:p w14:paraId="761080C4" w14:textId="77777777" w:rsidR="001A7523" w:rsidRDefault="001A7523">
            <w:pPr>
              <w:rPr>
                <w:b/>
              </w:rPr>
            </w:pPr>
          </w:p>
        </w:tc>
        <w:tc>
          <w:tcPr>
            <w:tcW w:w="1090" w:type="dxa"/>
            <w:vAlign w:val="center"/>
          </w:tcPr>
          <w:p w14:paraId="7228D177" w14:textId="77777777" w:rsidR="001A7523" w:rsidRDefault="001A7523">
            <w:pPr>
              <w:rPr>
                <w:b/>
              </w:rPr>
            </w:pPr>
          </w:p>
        </w:tc>
        <w:tc>
          <w:tcPr>
            <w:tcW w:w="934" w:type="dxa"/>
            <w:vAlign w:val="center"/>
          </w:tcPr>
          <w:p w14:paraId="22F8C296" w14:textId="77777777" w:rsidR="001A7523" w:rsidRDefault="001A7523">
            <w:pPr>
              <w:rPr>
                <w:b/>
              </w:rPr>
            </w:pPr>
          </w:p>
        </w:tc>
      </w:tr>
      <w:tr w:rsidR="001A7523" w14:paraId="55EB2CC0" w14:textId="77777777">
        <w:trPr>
          <w:trHeight w:val="567"/>
          <w:jc w:val="center"/>
        </w:trPr>
        <w:tc>
          <w:tcPr>
            <w:tcW w:w="1272" w:type="dxa"/>
            <w:vAlign w:val="center"/>
          </w:tcPr>
          <w:p w14:paraId="0B11DCAF" w14:textId="77777777" w:rsidR="001A7523" w:rsidRDefault="001A7523">
            <w:pPr>
              <w:rPr>
                <w:b/>
              </w:rPr>
            </w:pPr>
          </w:p>
          <w:p w14:paraId="474BCA10" w14:textId="77777777" w:rsidR="001A7523" w:rsidRDefault="001A7523">
            <w:pPr>
              <w:rPr>
                <w:b/>
              </w:rPr>
            </w:pPr>
          </w:p>
        </w:tc>
        <w:tc>
          <w:tcPr>
            <w:tcW w:w="1272" w:type="dxa"/>
            <w:vAlign w:val="center"/>
          </w:tcPr>
          <w:p w14:paraId="4193B343" w14:textId="77777777" w:rsidR="001A7523" w:rsidRDefault="001A7523">
            <w:pPr>
              <w:rPr>
                <w:b/>
              </w:rPr>
            </w:pPr>
          </w:p>
        </w:tc>
        <w:tc>
          <w:tcPr>
            <w:tcW w:w="2933" w:type="dxa"/>
            <w:vAlign w:val="center"/>
          </w:tcPr>
          <w:p w14:paraId="5A50D6F2" w14:textId="77777777" w:rsidR="001A7523" w:rsidRDefault="001A7523">
            <w:pPr>
              <w:rPr>
                <w:b/>
              </w:rPr>
            </w:pPr>
          </w:p>
        </w:tc>
        <w:tc>
          <w:tcPr>
            <w:tcW w:w="1090" w:type="dxa"/>
            <w:vAlign w:val="center"/>
          </w:tcPr>
          <w:p w14:paraId="6A52F84C" w14:textId="77777777" w:rsidR="001A7523" w:rsidRDefault="001A7523">
            <w:pPr>
              <w:rPr>
                <w:b/>
              </w:rPr>
            </w:pPr>
          </w:p>
        </w:tc>
        <w:tc>
          <w:tcPr>
            <w:tcW w:w="934" w:type="dxa"/>
            <w:vAlign w:val="center"/>
          </w:tcPr>
          <w:p w14:paraId="0C0C7B84" w14:textId="77777777" w:rsidR="001A7523" w:rsidRDefault="001A7523">
            <w:pPr>
              <w:rPr>
                <w:b/>
              </w:rPr>
            </w:pPr>
          </w:p>
        </w:tc>
      </w:tr>
    </w:tbl>
    <w:p w14:paraId="3A20ABA0" w14:textId="77777777" w:rsidR="001A7523" w:rsidRDefault="001A7523">
      <w:pPr>
        <w:spacing w:line="360" w:lineRule="auto"/>
        <w:rPr>
          <w:rFonts w:ascii="黑体" w:eastAsia="黑体"/>
          <w:b/>
          <w:sz w:val="28"/>
          <w:szCs w:val="28"/>
        </w:rPr>
        <w:sectPr w:rsidR="001A7523">
          <w:headerReference w:type="default" r:id="rId13"/>
          <w:pgSz w:w="11906" w:h="16838"/>
          <w:pgMar w:top="1440" w:right="1800" w:bottom="1474" w:left="1800" w:header="851" w:footer="851" w:gutter="0"/>
          <w:cols w:space="425"/>
          <w:docGrid w:linePitch="312"/>
        </w:sectPr>
      </w:pPr>
    </w:p>
    <w:p w14:paraId="1264E5DB" w14:textId="77777777" w:rsidR="001A7523" w:rsidRDefault="001A7523">
      <w:pPr>
        <w:spacing w:line="360" w:lineRule="auto"/>
        <w:rPr>
          <w:rFonts w:ascii="黑体" w:eastAsia="黑体"/>
          <w:b/>
          <w:sz w:val="28"/>
          <w:szCs w:val="28"/>
        </w:rPr>
      </w:pPr>
    </w:p>
    <w:p w14:paraId="43D2B609" w14:textId="77777777" w:rsidR="001A7523" w:rsidRDefault="001A7523">
      <w:pPr>
        <w:spacing w:line="360" w:lineRule="auto"/>
        <w:rPr>
          <w:rFonts w:ascii="黑体" w:eastAsia="黑体"/>
          <w:b/>
          <w:sz w:val="28"/>
          <w:szCs w:val="28"/>
        </w:rPr>
        <w:sectPr w:rsidR="001A7523">
          <w:footerReference w:type="default" r:id="rId14"/>
          <w:type w:val="continuous"/>
          <w:pgSz w:w="11906" w:h="16838"/>
          <w:pgMar w:top="1440" w:right="1800" w:bottom="1474" w:left="1800" w:header="851" w:footer="851" w:gutter="0"/>
          <w:cols w:space="425"/>
          <w:docGrid w:linePitch="312"/>
        </w:sectPr>
      </w:pPr>
    </w:p>
    <w:p w14:paraId="059E48F2" w14:textId="77777777" w:rsidR="001A7523" w:rsidRDefault="001A7523">
      <w:pPr>
        <w:spacing w:line="360" w:lineRule="auto"/>
        <w:rPr>
          <w:rFonts w:ascii="黑体" w:eastAsia="黑体"/>
          <w:b/>
          <w:sz w:val="28"/>
          <w:szCs w:val="28"/>
        </w:rPr>
      </w:pPr>
    </w:p>
    <w:p w14:paraId="24611EF1" w14:textId="77777777" w:rsidR="001A7523" w:rsidRDefault="001A7523">
      <w:pPr>
        <w:spacing w:line="360" w:lineRule="auto"/>
        <w:rPr>
          <w:rFonts w:ascii="黑体" w:eastAsia="黑体"/>
          <w:b/>
          <w:sz w:val="28"/>
          <w:szCs w:val="28"/>
        </w:rPr>
      </w:pPr>
    </w:p>
    <w:p w14:paraId="3CECD1C7" w14:textId="77777777" w:rsidR="001A7523" w:rsidRDefault="001A7523">
      <w:pPr>
        <w:spacing w:line="360" w:lineRule="auto"/>
        <w:rPr>
          <w:rFonts w:ascii="黑体" w:eastAsia="黑体"/>
          <w:b/>
          <w:sz w:val="28"/>
          <w:szCs w:val="28"/>
        </w:rPr>
      </w:pPr>
    </w:p>
    <w:p w14:paraId="64388B0B" w14:textId="77777777" w:rsidR="001A7523" w:rsidRDefault="001A7523">
      <w:pPr>
        <w:spacing w:line="360" w:lineRule="auto"/>
        <w:rPr>
          <w:rFonts w:ascii="黑体" w:eastAsia="黑体"/>
          <w:b/>
          <w:sz w:val="28"/>
          <w:szCs w:val="28"/>
        </w:rPr>
      </w:pPr>
    </w:p>
    <w:p w14:paraId="683B1756" w14:textId="77777777" w:rsidR="001A7523" w:rsidRDefault="001A7523">
      <w:pPr>
        <w:spacing w:line="360" w:lineRule="auto"/>
        <w:jc w:val="center"/>
        <w:rPr>
          <w:rFonts w:ascii="黑体" w:eastAsia="黑体"/>
          <w:b/>
          <w:sz w:val="28"/>
          <w:szCs w:val="28"/>
        </w:rPr>
      </w:pPr>
    </w:p>
    <w:p w14:paraId="3DFB1F20" w14:textId="77777777" w:rsidR="001A7523" w:rsidRDefault="001A7523">
      <w:pPr>
        <w:spacing w:line="360" w:lineRule="auto"/>
        <w:rPr>
          <w:rFonts w:ascii="黑体" w:eastAsia="黑体"/>
          <w:b/>
          <w:sz w:val="28"/>
          <w:szCs w:val="28"/>
        </w:rPr>
      </w:pPr>
    </w:p>
    <w:p w14:paraId="65E5E324" w14:textId="77777777" w:rsidR="001A7523" w:rsidRDefault="001A7523">
      <w:pPr>
        <w:spacing w:line="360" w:lineRule="auto"/>
        <w:rPr>
          <w:rFonts w:ascii="黑体" w:eastAsia="黑体"/>
          <w:b/>
          <w:sz w:val="28"/>
          <w:szCs w:val="28"/>
        </w:rPr>
      </w:pPr>
    </w:p>
    <w:p w14:paraId="3F47D816" w14:textId="77777777" w:rsidR="001A7523" w:rsidRDefault="001A7523">
      <w:pPr>
        <w:spacing w:line="360" w:lineRule="auto"/>
        <w:rPr>
          <w:rFonts w:ascii="黑体" w:eastAsia="黑体"/>
          <w:b/>
          <w:sz w:val="28"/>
          <w:szCs w:val="28"/>
        </w:rPr>
      </w:pPr>
    </w:p>
    <w:p w14:paraId="42398F12" w14:textId="77777777" w:rsidR="001A7523" w:rsidRDefault="001A7523">
      <w:pPr>
        <w:spacing w:line="360" w:lineRule="auto"/>
        <w:rPr>
          <w:rFonts w:ascii="黑体" w:eastAsia="黑体"/>
          <w:b/>
          <w:sz w:val="28"/>
          <w:szCs w:val="28"/>
        </w:rPr>
      </w:pPr>
    </w:p>
    <w:p w14:paraId="35327F87" w14:textId="77777777" w:rsidR="001A7523" w:rsidRDefault="001A7523">
      <w:pPr>
        <w:spacing w:line="360" w:lineRule="auto"/>
        <w:rPr>
          <w:rFonts w:ascii="黑体" w:eastAsia="黑体"/>
          <w:b/>
          <w:sz w:val="28"/>
          <w:szCs w:val="28"/>
        </w:rPr>
      </w:pPr>
    </w:p>
    <w:p w14:paraId="6D533DA6" w14:textId="77777777" w:rsidR="001A7523" w:rsidRDefault="001A7523">
      <w:pPr>
        <w:spacing w:line="360" w:lineRule="auto"/>
        <w:rPr>
          <w:rFonts w:ascii="黑体" w:eastAsia="黑体"/>
          <w:b/>
          <w:sz w:val="28"/>
          <w:szCs w:val="28"/>
        </w:rPr>
      </w:pPr>
    </w:p>
    <w:p w14:paraId="2D7100D1" w14:textId="77777777" w:rsidR="001A7523" w:rsidRDefault="001A7523">
      <w:pPr>
        <w:spacing w:line="360" w:lineRule="auto"/>
        <w:jc w:val="center"/>
        <w:rPr>
          <w:rFonts w:ascii="黑体" w:eastAsia="黑体"/>
          <w:b/>
          <w:sz w:val="28"/>
          <w:szCs w:val="28"/>
        </w:rPr>
        <w:sectPr w:rsidR="001A7523">
          <w:type w:val="continuous"/>
          <w:pgSz w:w="11906" w:h="16838"/>
          <w:pgMar w:top="1440" w:right="1800" w:bottom="1474" w:left="1800" w:header="851" w:footer="851" w:gutter="0"/>
          <w:cols w:space="425"/>
          <w:docGrid w:linePitch="312"/>
        </w:sectPr>
      </w:pPr>
    </w:p>
    <w:p w14:paraId="633920F9" w14:textId="77777777" w:rsidR="001A7523" w:rsidRDefault="00000000">
      <w:pPr>
        <w:spacing w:line="360" w:lineRule="auto"/>
        <w:jc w:val="center"/>
      </w:pPr>
      <w:r>
        <w:rPr>
          <w:rFonts w:ascii="黑体" w:eastAsia="黑体" w:hint="eastAsia"/>
          <w:b/>
          <w:sz w:val="28"/>
          <w:szCs w:val="28"/>
        </w:rPr>
        <w:lastRenderedPageBreak/>
        <w:t>目　　录</w:t>
      </w:r>
      <w:bookmarkStart w:id="1" w:name="_Toc77496253"/>
      <w:bookmarkStart w:id="2" w:name="_Toc37407824"/>
      <w:bookmarkStart w:id="3" w:name="_Toc38083326"/>
      <w:r>
        <w:rPr>
          <w:rFonts w:ascii="黑体" w:eastAsia="黑体" w:hAnsi="黑体" w:hint="eastAsia"/>
          <w:b/>
          <w:sz w:val="20"/>
          <w:szCs w:val="20"/>
        </w:rPr>
        <w:fldChar w:fldCharType="begin"/>
      </w:r>
      <w:r>
        <w:rPr>
          <w:rFonts w:ascii="黑体" w:eastAsia="黑体" w:hAnsi="黑体" w:hint="eastAsia"/>
          <w:b/>
          <w:sz w:val="20"/>
          <w:szCs w:val="20"/>
        </w:rPr>
        <w:instrText xml:space="preserve"> TOC \o "1-6" \h \z \u </w:instrText>
      </w:r>
      <w:r>
        <w:rPr>
          <w:rFonts w:ascii="黑体" w:eastAsia="黑体" w:hAnsi="黑体" w:hint="eastAsia"/>
          <w:b/>
          <w:sz w:val="20"/>
          <w:szCs w:val="20"/>
        </w:rPr>
        <w:fldChar w:fldCharType="separate"/>
      </w:r>
    </w:p>
    <w:p w14:paraId="21B2E280" w14:textId="77777777" w:rsidR="001A7523" w:rsidRDefault="001A7523">
      <w:pPr>
        <w:pStyle w:val="TOC1"/>
        <w:tabs>
          <w:tab w:val="left" w:pos="420"/>
          <w:tab w:val="right" w:leader="dot" w:pos="8296"/>
        </w:tabs>
        <w:rPr>
          <w:rFonts w:asciiTheme="minorHAnsi" w:eastAsiaTheme="minorEastAsia" w:hAnsiTheme="minorHAnsi" w:cstheme="minorBidi"/>
          <w:b w:val="0"/>
          <w:bCs w:val="0"/>
          <w:caps w:val="0"/>
          <w:sz w:val="22"/>
          <w:szCs w:val="24"/>
          <w14:ligatures w14:val="standardContextual"/>
        </w:rPr>
      </w:pPr>
      <w:hyperlink w:anchor="_Toc201712328" w:history="1">
        <w:r>
          <w:rPr>
            <w:rStyle w:val="a9"/>
            <w:rFonts w:ascii="Arial" w:hAnsi="Arial"/>
          </w:rPr>
          <w:t>1.</w:t>
        </w:r>
        <w:r>
          <w:rPr>
            <w:rFonts w:asciiTheme="minorHAnsi" w:eastAsiaTheme="minorEastAsia" w:hAnsiTheme="minorHAnsi" w:cstheme="minorBidi"/>
            <w:b w:val="0"/>
            <w:bCs w:val="0"/>
            <w:caps w:val="0"/>
            <w:sz w:val="22"/>
            <w:szCs w:val="24"/>
            <w14:ligatures w14:val="standardContextual"/>
          </w:rPr>
          <w:tab/>
        </w:r>
        <w:r>
          <w:rPr>
            <w:rStyle w:val="a9"/>
          </w:rPr>
          <w:t>简介</w:t>
        </w:r>
        <w:r>
          <w:tab/>
        </w:r>
        <w:r>
          <w:fldChar w:fldCharType="begin"/>
        </w:r>
        <w:r>
          <w:instrText xml:space="preserve"> PAGEREF _Toc201712328 \h </w:instrText>
        </w:r>
        <w:r>
          <w:fldChar w:fldCharType="separate"/>
        </w:r>
        <w:r>
          <w:t>1</w:t>
        </w:r>
        <w:r>
          <w:fldChar w:fldCharType="end"/>
        </w:r>
      </w:hyperlink>
    </w:p>
    <w:p w14:paraId="66A80D82" w14:textId="77777777" w:rsidR="001A7523" w:rsidRDefault="001A7523">
      <w:pPr>
        <w:pStyle w:val="TOC2"/>
        <w:tabs>
          <w:tab w:val="left" w:pos="880"/>
          <w:tab w:val="right" w:leader="dot" w:pos="8296"/>
        </w:tabs>
        <w:rPr>
          <w:rFonts w:asciiTheme="minorHAnsi" w:eastAsiaTheme="minorEastAsia" w:hAnsiTheme="minorHAnsi" w:cstheme="minorBidi"/>
          <w:smallCaps w:val="0"/>
          <w:sz w:val="22"/>
          <w:szCs w:val="24"/>
          <w14:ligatures w14:val="standardContextual"/>
        </w:rPr>
      </w:pPr>
      <w:hyperlink w:anchor="_Toc201712329" w:history="1">
        <w:r>
          <w:rPr>
            <w:rStyle w:val="a9"/>
          </w:rPr>
          <w:t>1.1.</w:t>
        </w:r>
        <w:r>
          <w:rPr>
            <w:rFonts w:asciiTheme="minorHAnsi" w:eastAsiaTheme="minorEastAsia" w:hAnsiTheme="minorHAnsi" w:cstheme="minorBidi"/>
            <w:smallCaps w:val="0"/>
            <w:sz w:val="22"/>
            <w:szCs w:val="24"/>
            <w14:ligatures w14:val="standardContextual"/>
          </w:rPr>
          <w:tab/>
        </w:r>
        <w:r>
          <w:rPr>
            <w:rStyle w:val="a9"/>
          </w:rPr>
          <w:t>系统概述</w:t>
        </w:r>
        <w:r>
          <w:tab/>
        </w:r>
        <w:r>
          <w:fldChar w:fldCharType="begin"/>
        </w:r>
        <w:r>
          <w:instrText xml:space="preserve"> PAGEREF _Toc201712329 \h </w:instrText>
        </w:r>
        <w:r>
          <w:fldChar w:fldCharType="separate"/>
        </w:r>
        <w:r>
          <w:t>1</w:t>
        </w:r>
        <w:r>
          <w:fldChar w:fldCharType="end"/>
        </w:r>
      </w:hyperlink>
    </w:p>
    <w:p w14:paraId="581B193B" w14:textId="77777777" w:rsidR="001A7523" w:rsidRDefault="001A7523">
      <w:pPr>
        <w:pStyle w:val="TOC2"/>
        <w:tabs>
          <w:tab w:val="left" w:pos="880"/>
          <w:tab w:val="right" w:leader="dot" w:pos="8296"/>
        </w:tabs>
        <w:rPr>
          <w:rFonts w:asciiTheme="minorHAnsi" w:eastAsiaTheme="minorEastAsia" w:hAnsiTheme="minorHAnsi" w:cstheme="minorBidi"/>
          <w:smallCaps w:val="0"/>
          <w:sz w:val="22"/>
          <w:szCs w:val="24"/>
          <w14:ligatures w14:val="standardContextual"/>
        </w:rPr>
      </w:pPr>
      <w:hyperlink w:anchor="_Toc201712330" w:history="1">
        <w:r>
          <w:rPr>
            <w:rStyle w:val="a9"/>
          </w:rPr>
          <w:t>1.2.</w:t>
        </w:r>
        <w:r>
          <w:rPr>
            <w:rFonts w:asciiTheme="minorHAnsi" w:eastAsiaTheme="minorEastAsia" w:hAnsiTheme="minorHAnsi" w:cstheme="minorBidi"/>
            <w:smallCaps w:val="0"/>
            <w:sz w:val="22"/>
            <w:szCs w:val="24"/>
            <w14:ligatures w14:val="standardContextual"/>
          </w:rPr>
          <w:tab/>
        </w:r>
        <w:r>
          <w:rPr>
            <w:rStyle w:val="a9"/>
          </w:rPr>
          <w:t>编写目的</w:t>
        </w:r>
        <w:r>
          <w:tab/>
        </w:r>
        <w:r>
          <w:fldChar w:fldCharType="begin"/>
        </w:r>
        <w:r>
          <w:instrText xml:space="preserve"> PAGEREF _Toc201712330 \h </w:instrText>
        </w:r>
        <w:r>
          <w:fldChar w:fldCharType="separate"/>
        </w:r>
        <w:r>
          <w:t>1</w:t>
        </w:r>
        <w:r>
          <w:fldChar w:fldCharType="end"/>
        </w:r>
      </w:hyperlink>
    </w:p>
    <w:p w14:paraId="22A3C095" w14:textId="77777777" w:rsidR="001A7523" w:rsidRDefault="001A7523">
      <w:pPr>
        <w:pStyle w:val="TOC2"/>
        <w:tabs>
          <w:tab w:val="left" w:pos="880"/>
          <w:tab w:val="right" w:leader="dot" w:pos="8296"/>
        </w:tabs>
        <w:rPr>
          <w:rFonts w:asciiTheme="minorHAnsi" w:eastAsiaTheme="minorEastAsia" w:hAnsiTheme="minorHAnsi" w:cstheme="minorBidi"/>
          <w:smallCaps w:val="0"/>
          <w:sz w:val="22"/>
          <w:szCs w:val="24"/>
          <w14:ligatures w14:val="standardContextual"/>
        </w:rPr>
      </w:pPr>
      <w:hyperlink w:anchor="_Toc201712331" w:history="1">
        <w:r>
          <w:rPr>
            <w:rStyle w:val="a9"/>
          </w:rPr>
          <w:t>1.3.</w:t>
        </w:r>
        <w:r>
          <w:rPr>
            <w:rFonts w:asciiTheme="minorHAnsi" w:eastAsiaTheme="minorEastAsia" w:hAnsiTheme="minorHAnsi" w:cstheme="minorBidi"/>
            <w:smallCaps w:val="0"/>
            <w:sz w:val="22"/>
            <w:szCs w:val="24"/>
            <w14:ligatures w14:val="standardContextual"/>
          </w:rPr>
          <w:tab/>
        </w:r>
        <w:r>
          <w:rPr>
            <w:rStyle w:val="a9"/>
          </w:rPr>
          <w:t>参考文档</w:t>
        </w:r>
        <w:r>
          <w:tab/>
        </w:r>
        <w:r>
          <w:fldChar w:fldCharType="begin"/>
        </w:r>
        <w:r>
          <w:instrText xml:space="preserve"> PAGEREF _Toc201712331 \h </w:instrText>
        </w:r>
        <w:r>
          <w:fldChar w:fldCharType="separate"/>
        </w:r>
        <w:r>
          <w:t>1</w:t>
        </w:r>
        <w:r>
          <w:fldChar w:fldCharType="end"/>
        </w:r>
      </w:hyperlink>
    </w:p>
    <w:p w14:paraId="7F1FC6ED" w14:textId="77777777" w:rsidR="001A7523" w:rsidRDefault="001A7523">
      <w:pPr>
        <w:pStyle w:val="TOC2"/>
        <w:tabs>
          <w:tab w:val="left" w:pos="880"/>
          <w:tab w:val="right" w:leader="dot" w:pos="8296"/>
        </w:tabs>
        <w:rPr>
          <w:rFonts w:asciiTheme="minorHAnsi" w:eastAsiaTheme="minorEastAsia" w:hAnsiTheme="minorHAnsi" w:cstheme="minorBidi"/>
          <w:smallCaps w:val="0"/>
          <w:sz w:val="22"/>
          <w:szCs w:val="24"/>
          <w14:ligatures w14:val="standardContextual"/>
        </w:rPr>
      </w:pPr>
      <w:hyperlink w:anchor="_Toc201712332" w:history="1">
        <w:r>
          <w:rPr>
            <w:rStyle w:val="a9"/>
          </w:rPr>
          <w:t>1.4.</w:t>
        </w:r>
        <w:r>
          <w:rPr>
            <w:rFonts w:asciiTheme="minorHAnsi" w:eastAsiaTheme="minorEastAsia" w:hAnsiTheme="minorHAnsi" w:cstheme="minorBidi"/>
            <w:smallCaps w:val="0"/>
            <w:sz w:val="22"/>
            <w:szCs w:val="24"/>
            <w14:ligatures w14:val="standardContextual"/>
          </w:rPr>
          <w:tab/>
        </w:r>
        <w:r>
          <w:rPr>
            <w:rStyle w:val="a9"/>
          </w:rPr>
          <w:t>术语说明</w:t>
        </w:r>
        <w:r>
          <w:tab/>
        </w:r>
        <w:r>
          <w:fldChar w:fldCharType="begin"/>
        </w:r>
        <w:r>
          <w:instrText xml:space="preserve"> PAGEREF _Toc201712332 \h </w:instrText>
        </w:r>
        <w:r>
          <w:fldChar w:fldCharType="separate"/>
        </w:r>
        <w:r>
          <w:t>2</w:t>
        </w:r>
        <w:r>
          <w:fldChar w:fldCharType="end"/>
        </w:r>
      </w:hyperlink>
    </w:p>
    <w:p w14:paraId="011F7826" w14:textId="77777777" w:rsidR="001A7523" w:rsidRDefault="001A7523">
      <w:pPr>
        <w:pStyle w:val="TOC1"/>
        <w:tabs>
          <w:tab w:val="left" w:pos="420"/>
          <w:tab w:val="right" w:leader="dot" w:pos="8296"/>
        </w:tabs>
        <w:rPr>
          <w:rFonts w:asciiTheme="minorHAnsi" w:eastAsiaTheme="minorEastAsia" w:hAnsiTheme="minorHAnsi" w:cstheme="minorBidi"/>
          <w:b w:val="0"/>
          <w:bCs w:val="0"/>
          <w:caps w:val="0"/>
          <w:sz w:val="22"/>
          <w:szCs w:val="24"/>
          <w14:ligatures w14:val="standardContextual"/>
        </w:rPr>
      </w:pPr>
      <w:hyperlink w:anchor="_Toc201712333" w:history="1">
        <w:r>
          <w:rPr>
            <w:rStyle w:val="a9"/>
            <w:rFonts w:ascii="Arial" w:hAnsi="Arial"/>
          </w:rPr>
          <w:t>2.</w:t>
        </w:r>
        <w:r>
          <w:rPr>
            <w:rFonts w:asciiTheme="minorHAnsi" w:eastAsiaTheme="minorEastAsia" w:hAnsiTheme="minorHAnsi" w:cstheme="minorBidi"/>
            <w:b w:val="0"/>
            <w:bCs w:val="0"/>
            <w:caps w:val="0"/>
            <w:sz w:val="22"/>
            <w:szCs w:val="24"/>
            <w14:ligatures w14:val="standardContextual"/>
          </w:rPr>
          <w:tab/>
        </w:r>
        <w:r>
          <w:rPr>
            <w:rStyle w:val="a9"/>
          </w:rPr>
          <w:t>测试资源</w:t>
        </w:r>
        <w:r>
          <w:tab/>
        </w:r>
        <w:r>
          <w:fldChar w:fldCharType="begin"/>
        </w:r>
        <w:r>
          <w:instrText xml:space="preserve"> PAGEREF _Toc201712333 \h </w:instrText>
        </w:r>
        <w:r>
          <w:fldChar w:fldCharType="separate"/>
        </w:r>
        <w:r>
          <w:t>2</w:t>
        </w:r>
        <w:r>
          <w:fldChar w:fldCharType="end"/>
        </w:r>
      </w:hyperlink>
    </w:p>
    <w:p w14:paraId="2F50FBA2" w14:textId="77777777" w:rsidR="001A7523" w:rsidRDefault="001A7523">
      <w:pPr>
        <w:pStyle w:val="TOC2"/>
        <w:tabs>
          <w:tab w:val="left" w:pos="880"/>
          <w:tab w:val="right" w:leader="dot" w:pos="8296"/>
        </w:tabs>
        <w:rPr>
          <w:rFonts w:asciiTheme="minorHAnsi" w:eastAsiaTheme="minorEastAsia" w:hAnsiTheme="minorHAnsi" w:cstheme="minorBidi"/>
          <w:smallCaps w:val="0"/>
          <w:sz w:val="22"/>
          <w:szCs w:val="24"/>
          <w14:ligatures w14:val="standardContextual"/>
        </w:rPr>
      </w:pPr>
      <w:hyperlink w:anchor="_Toc201712334" w:history="1">
        <w:r>
          <w:rPr>
            <w:rStyle w:val="a9"/>
          </w:rPr>
          <w:t>2.1.</w:t>
        </w:r>
        <w:r>
          <w:rPr>
            <w:rFonts w:asciiTheme="minorHAnsi" w:eastAsiaTheme="minorEastAsia" w:hAnsiTheme="minorHAnsi" w:cstheme="minorBidi"/>
            <w:smallCaps w:val="0"/>
            <w:sz w:val="22"/>
            <w:szCs w:val="24"/>
            <w14:ligatures w14:val="standardContextual"/>
          </w:rPr>
          <w:tab/>
        </w:r>
        <w:r>
          <w:rPr>
            <w:rStyle w:val="a9"/>
          </w:rPr>
          <w:t>软硬件环境</w:t>
        </w:r>
        <w:r>
          <w:tab/>
        </w:r>
        <w:r>
          <w:fldChar w:fldCharType="begin"/>
        </w:r>
        <w:r>
          <w:instrText xml:space="preserve"> PAGEREF _Toc201712334 \h </w:instrText>
        </w:r>
        <w:r>
          <w:fldChar w:fldCharType="separate"/>
        </w:r>
        <w:r>
          <w:t>2</w:t>
        </w:r>
        <w:r>
          <w:fldChar w:fldCharType="end"/>
        </w:r>
      </w:hyperlink>
    </w:p>
    <w:p w14:paraId="50D247AC" w14:textId="77777777" w:rsidR="001A7523" w:rsidRDefault="001A7523">
      <w:pPr>
        <w:pStyle w:val="TOC2"/>
        <w:tabs>
          <w:tab w:val="left" w:pos="880"/>
          <w:tab w:val="right" w:leader="dot" w:pos="8296"/>
        </w:tabs>
        <w:rPr>
          <w:rFonts w:asciiTheme="minorHAnsi" w:eastAsiaTheme="minorEastAsia" w:hAnsiTheme="minorHAnsi" w:cstheme="minorBidi"/>
          <w:smallCaps w:val="0"/>
          <w:sz w:val="22"/>
          <w:szCs w:val="24"/>
          <w14:ligatures w14:val="standardContextual"/>
        </w:rPr>
      </w:pPr>
      <w:hyperlink w:anchor="_Toc201712335" w:history="1">
        <w:r>
          <w:rPr>
            <w:rStyle w:val="a9"/>
          </w:rPr>
          <w:t>2.2.</w:t>
        </w:r>
        <w:r>
          <w:rPr>
            <w:rFonts w:asciiTheme="minorHAnsi" w:eastAsiaTheme="minorEastAsia" w:hAnsiTheme="minorHAnsi" w:cstheme="minorBidi"/>
            <w:smallCaps w:val="0"/>
            <w:sz w:val="22"/>
            <w:szCs w:val="24"/>
            <w14:ligatures w14:val="standardContextual"/>
          </w:rPr>
          <w:tab/>
        </w:r>
        <w:r>
          <w:rPr>
            <w:rStyle w:val="a9"/>
          </w:rPr>
          <w:t>网络拓扑</w:t>
        </w:r>
        <w:r>
          <w:tab/>
        </w:r>
        <w:r>
          <w:fldChar w:fldCharType="begin"/>
        </w:r>
        <w:r>
          <w:instrText xml:space="preserve"> PAGEREF _Toc201712335 \h </w:instrText>
        </w:r>
        <w:r>
          <w:fldChar w:fldCharType="separate"/>
        </w:r>
        <w:r>
          <w:t>3</w:t>
        </w:r>
        <w:r>
          <w:fldChar w:fldCharType="end"/>
        </w:r>
      </w:hyperlink>
    </w:p>
    <w:p w14:paraId="2E148450" w14:textId="77777777" w:rsidR="001A7523" w:rsidRDefault="001A7523">
      <w:pPr>
        <w:pStyle w:val="TOC2"/>
        <w:tabs>
          <w:tab w:val="left" w:pos="880"/>
          <w:tab w:val="right" w:leader="dot" w:pos="8296"/>
        </w:tabs>
        <w:rPr>
          <w:rFonts w:asciiTheme="minorHAnsi" w:eastAsiaTheme="minorEastAsia" w:hAnsiTheme="minorHAnsi" w:cstheme="minorBidi"/>
          <w:smallCaps w:val="0"/>
          <w:sz w:val="22"/>
          <w:szCs w:val="24"/>
          <w14:ligatures w14:val="standardContextual"/>
        </w:rPr>
      </w:pPr>
      <w:hyperlink w:anchor="_Toc201712336" w:history="1">
        <w:r>
          <w:rPr>
            <w:rStyle w:val="a9"/>
          </w:rPr>
          <w:t>2.3.</w:t>
        </w:r>
        <w:r>
          <w:rPr>
            <w:rFonts w:asciiTheme="minorHAnsi" w:eastAsiaTheme="minorEastAsia" w:hAnsiTheme="minorHAnsi" w:cstheme="minorBidi"/>
            <w:smallCaps w:val="0"/>
            <w:sz w:val="22"/>
            <w:szCs w:val="24"/>
            <w14:ligatures w14:val="standardContextual"/>
          </w:rPr>
          <w:tab/>
        </w:r>
        <w:r>
          <w:rPr>
            <w:rStyle w:val="a9"/>
          </w:rPr>
          <w:t>测试人员</w:t>
        </w:r>
        <w:r>
          <w:tab/>
        </w:r>
        <w:r>
          <w:fldChar w:fldCharType="begin"/>
        </w:r>
        <w:r>
          <w:instrText xml:space="preserve"> PAGEREF _Toc201712336 \h </w:instrText>
        </w:r>
        <w:r>
          <w:fldChar w:fldCharType="separate"/>
        </w:r>
        <w:r>
          <w:t>3</w:t>
        </w:r>
        <w:r>
          <w:fldChar w:fldCharType="end"/>
        </w:r>
      </w:hyperlink>
    </w:p>
    <w:p w14:paraId="6424C5BB" w14:textId="77777777" w:rsidR="001A7523" w:rsidRDefault="001A7523">
      <w:pPr>
        <w:pStyle w:val="TOC1"/>
        <w:tabs>
          <w:tab w:val="left" w:pos="420"/>
          <w:tab w:val="right" w:leader="dot" w:pos="8296"/>
        </w:tabs>
        <w:rPr>
          <w:rFonts w:asciiTheme="minorHAnsi" w:eastAsiaTheme="minorEastAsia" w:hAnsiTheme="minorHAnsi" w:cstheme="minorBidi"/>
          <w:b w:val="0"/>
          <w:bCs w:val="0"/>
          <w:caps w:val="0"/>
          <w:sz w:val="22"/>
          <w:szCs w:val="24"/>
          <w14:ligatures w14:val="standardContextual"/>
        </w:rPr>
      </w:pPr>
      <w:hyperlink w:anchor="_Toc201712337" w:history="1">
        <w:r>
          <w:rPr>
            <w:rStyle w:val="a9"/>
            <w:rFonts w:ascii="Arial" w:hAnsi="Arial"/>
          </w:rPr>
          <w:t>3.</w:t>
        </w:r>
        <w:r>
          <w:rPr>
            <w:rFonts w:asciiTheme="minorHAnsi" w:eastAsiaTheme="minorEastAsia" w:hAnsiTheme="minorHAnsi" w:cstheme="minorBidi"/>
            <w:b w:val="0"/>
            <w:bCs w:val="0"/>
            <w:caps w:val="0"/>
            <w:sz w:val="22"/>
            <w:szCs w:val="24"/>
            <w14:ligatures w14:val="standardContextual"/>
          </w:rPr>
          <w:tab/>
        </w:r>
        <w:r>
          <w:rPr>
            <w:rStyle w:val="a9"/>
          </w:rPr>
          <w:t>测试进度</w:t>
        </w:r>
        <w:r>
          <w:tab/>
        </w:r>
        <w:r>
          <w:fldChar w:fldCharType="begin"/>
        </w:r>
        <w:r>
          <w:instrText xml:space="preserve"> PAGEREF _Toc201712337 \h </w:instrText>
        </w:r>
        <w:r>
          <w:fldChar w:fldCharType="separate"/>
        </w:r>
        <w:r>
          <w:t>4</w:t>
        </w:r>
        <w:r>
          <w:fldChar w:fldCharType="end"/>
        </w:r>
      </w:hyperlink>
    </w:p>
    <w:p w14:paraId="71C27A83" w14:textId="77777777" w:rsidR="001A7523" w:rsidRDefault="001A7523">
      <w:pPr>
        <w:pStyle w:val="TOC1"/>
        <w:tabs>
          <w:tab w:val="left" w:pos="420"/>
          <w:tab w:val="right" w:leader="dot" w:pos="8296"/>
        </w:tabs>
        <w:rPr>
          <w:rFonts w:asciiTheme="minorHAnsi" w:eastAsiaTheme="minorEastAsia" w:hAnsiTheme="minorHAnsi" w:cstheme="minorBidi"/>
          <w:b w:val="0"/>
          <w:bCs w:val="0"/>
          <w:caps w:val="0"/>
          <w:sz w:val="22"/>
          <w:szCs w:val="24"/>
          <w14:ligatures w14:val="standardContextual"/>
        </w:rPr>
      </w:pPr>
      <w:hyperlink w:anchor="_Toc201712338" w:history="1">
        <w:r>
          <w:rPr>
            <w:rStyle w:val="a9"/>
            <w:rFonts w:ascii="Arial" w:hAnsi="Arial"/>
          </w:rPr>
          <w:t>4.</w:t>
        </w:r>
        <w:r>
          <w:rPr>
            <w:rFonts w:asciiTheme="minorHAnsi" w:eastAsiaTheme="minorEastAsia" w:hAnsiTheme="minorHAnsi" w:cstheme="minorBidi"/>
            <w:b w:val="0"/>
            <w:bCs w:val="0"/>
            <w:caps w:val="0"/>
            <w:sz w:val="22"/>
            <w:szCs w:val="24"/>
            <w14:ligatures w14:val="standardContextual"/>
          </w:rPr>
          <w:tab/>
        </w:r>
        <w:r>
          <w:rPr>
            <w:rStyle w:val="a9"/>
          </w:rPr>
          <w:t>测试结果</w:t>
        </w:r>
        <w:r>
          <w:tab/>
        </w:r>
        <w:r>
          <w:fldChar w:fldCharType="begin"/>
        </w:r>
        <w:r>
          <w:instrText xml:space="preserve"> PAGEREF _Toc201712338 \h </w:instrText>
        </w:r>
        <w:r>
          <w:fldChar w:fldCharType="separate"/>
        </w:r>
        <w:r>
          <w:t>4</w:t>
        </w:r>
        <w:r>
          <w:fldChar w:fldCharType="end"/>
        </w:r>
      </w:hyperlink>
    </w:p>
    <w:p w14:paraId="4CE2DCCA" w14:textId="77777777" w:rsidR="001A7523" w:rsidRDefault="001A7523">
      <w:pPr>
        <w:pStyle w:val="TOC3"/>
        <w:tabs>
          <w:tab w:val="left" w:pos="1320"/>
          <w:tab w:val="right" w:leader="dot" w:pos="8296"/>
        </w:tabs>
        <w:rPr>
          <w:rFonts w:asciiTheme="minorHAnsi" w:eastAsiaTheme="minorEastAsia" w:hAnsiTheme="minorHAnsi" w:cstheme="minorBidi"/>
          <w:i w:val="0"/>
          <w:iCs w:val="0"/>
          <w:sz w:val="22"/>
          <w:szCs w:val="24"/>
          <w14:ligatures w14:val="standardContextual"/>
        </w:rPr>
      </w:pPr>
      <w:hyperlink w:anchor="_Toc201712339" w:history="1">
        <w:r>
          <w:rPr>
            <w:rStyle w:val="a9"/>
            <w:rFonts w:ascii="Arial" w:hAnsi="Arial"/>
          </w:rPr>
          <w:t>4.1.1.</w:t>
        </w:r>
        <w:r>
          <w:rPr>
            <w:rFonts w:asciiTheme="minorHAnsi" w:eastAsiaTheme="minorEastAsia" w:hAnsiTheme="minorHAnsi" w:cstheme="minorBidi"/>
            <w:i w:val="0"/>
            <w:iCs w:val="0"/>
            <w:sz w:val="22"/>
            <w:szCs w:val="24"/>
            <w14:ligatures w14:val="standardContextual"/>
          </w:rPr>
          <w:tab/>
        </w:r>
        <w:r>
          <w:rPr>
            <w:rStyle w:val="a9"/>
          </w:rPr>
          <w:t>残留缺陷及影响</w:t>
        </w:r>
        <w:r>
          <w:tab/>
        </w:r>
        <w:r>
          <w:fldChar w:fldCharType="begin"/>
        </w:r>
        <w:r>
          <w:instrText xml:space="preserve"> PAGEREF _Toc201712339 \h </w:instrText>
        </w:r>
        <w:r>
          <w:fldChar w:fldCharType="separate"/>
        </w:r>
        <w:r>
          <w:t>4</w:t>
        </w:r>
        <w:r>
          <w:fldChar w:fldCharType="end"/>
        </w:r>
      </w:hyperlink>
    </w:p>
    <w:p w14:paraId="363D0C1F" w14:textId="77777777" w:rsidR="001A7523" w:rsidRDefault="001A7523">
      <w:pPr>
        <w:pStyle w:val="TOC3"/>
        <w:tabs>
          <w:tab w:val="left" w:pos="1320"/>
          <w:tab w:val="right" w:leader="dot" w:pos="8296"/>
        </w:tabs>
        <w:rPr>
          <w:rFonts w:asciiTheme="minorHAnsi" w:eastAsiaTheme="minorEastAsia" w:hAnsiTheme="minorHAnsi" w:cstheme="minorBidi"/>
          <w:i w:val="0"/>
          <w:iCs w:val="0"/>
          <w:sz w:val="22"/>
          <w:szCs w:val="24"/>
          <w14:ligatures w14:val="standardContextual"/>
        </w:rPr>
      </w:pPr>
      <w:hyperlink w:anchor="_Toc201712340" w:history="1">
        <w:r>
          <w:rPr>
            <w:rStyle w:val="a9"/>
            <w:rFonts w:ascii="Arial" w:hAnsi="Arial"/>
          </w:rPr>
          <w:t>4.1.2.</w:t>
        </w:r>
        <w:r>
          <w:rPr>
            <w:rFonts w:asciiTheme="minorHAnsi" w:eastAsiaTheme="minorEastAsia" w:hAnsiTheme="minorHAnsi" w:cstheme="minorBidi"/>
            <w:i w:val="0"/>
            <w:iCs w:val="0"/>
            <w:sz w:val="22"/>
            <w:szCs w:val="24"/>
            <w14:ligatures w14:val="standardContextual"/>
          </w:rPr>
          <w:tab/>
        </w:r>
        <w:r>
          <w:rPr>
            <w:rStyle w:val="a9"/>
          </w:rPr>
          <w:t>按系统测试用例执行情况统计</w:t>
        </w:r>
        <w:r>
          <w:tab/>
        </w:r>
        <w:r>
          <w:fldChar w:fldCharType="begin"/>
        </w:r>
        <w:r>
          <w:instrText xml:space="preserve"> PAGEREF _Toc201712340 \h </w:instrText>
        </w:r>
        <w:r>
          <w:fldChar w:fldCharType="separate"/>
        </w:r>
        <w:r>
          <w:t>5</w:t>
        </w:r>
        <w:r>
          <w:fldChar w:fldCharType="end"/>
        </w:r>
      </w:hyperlink>
    </w:p>
    <w:p w14:paraId="5F06D9D3" w14:textId="77777777" w:rsidR="001A7523" w:rsidRDefault="001A7523">
      <w:pPr>
        <w:pStyle w:val="TOC3"/>
        <w:tabs>
          <w:tab w:val="left" w:pos="1320"/>
          <w:tab w:val="right" w:leader="dot" w:pos="8296"/>
        </w:tabs>
        <w:rPr>
          <w:rFonts w:asciiTheme="minorHAnsi" w:eastAsiaTheme="minorEastAsia" w:hAnsiTheme="minorHAnsi" w:cstheme="minorBidi"/>
          <w:i w:val="0"/>
          <w:iCs w:val="0"/>
          <w:sz w:val="22"/>
          <w:szCs w:val="24"/>
          <w14:ligatures w14:val="standardContextual"/>
        </w:rPr>
      </w:pPr>
      <w:hyperlink w:anchor="_Toc201712341" w:history="1">
        <w:r>
          <w:rPr>
            <w:rStyle w:val="a9"/>
            <w:rFonts w:ascii="Arial" w:hAnsi="Arial"/>
            <w:bCs/>
          </w:rPr>
          <w:t>4.1.3.</w:t>
        </w:r>
        <w:r>
          <w:rPr>
            <w:rFonts w:asciiTheme="minorHAnsi" w:eastAsiaTheme="minorEastAsia" w:hAnsiTheme="minorHAnsi" w:cstheme="minorBidi"/>
            <w:i w:val="0"/>
            <w:iCs w:val="0"/>
            <w:sz w:val="22"/>
            <w:szCs w:val="24"/>
            <w14:ligatures w14:val="standardContextual"/>
          </w:rPr>
          <w:tab/>
        </w:r>
        <w:r>
          <w:rPr>
            <w:rStyle w:val="a9"/>
            <w:bCs/>
          </w:rPr>
          <w:t>按缺陷产生的功能模块统计</w:t>
        </w:r>
        <w:r>
          <w:tab/>
        </w:r>
        <w:r>
          <w:fldChar w:fldCharType="begin"/>
        </w:r>
        <w:r>
          <w:instrText xml:space="preserve"> PAGEREF _Toc201712341 \h </w:instrText>
        </w:r>
        <w:r>
          <w:fldChar w:fldCharType="separate"/>
        </w:r>
        <w:r>
          <w:t>5</w:t>
        </w:r>
        <w:r>
          <w:fldChar w:fldCharType="end"/>
        </w:r>
      </w:hyperlink>
    </w:p>
    <w:p w14:paraId="24DF6851" w14:textId="77777777" w:rsidR="001A7523" w:rsidRDefault="001A7523">
      <w:pPr>
        <w:pStyle w:val="TOC1"/>
        <w:tabs>
          <w:tab w:val="left" w:pos="420"/>
          <w:tab w:val="right" w:leader="dot" w:pos="8296"/>
        </w:tabs>
        <w:rPr>
          <w:rFonts w:asciiTheme="minorHAnsi" w:eastAsiaTheme="minorEastAsia" w:hAnsiTheme="minorHAnsi" w:cstheme="minorBidi"/>
          <w:b w:val="0"/>
          <w:bCs w:val="0"/>
          <w:caps w:val="0"/>
          <w:sz w:val="22"/>
          <w:szCs w:val="24"/>
          <w14:ligatures w14:val="standardContextual"/>
        </w:rPr>
      </w:pPr>
      <w:hyperlink w:anchor="_Toc201712342" w:history="1">
        <w:r>
          <w:rPr>
            <w:rStyle w:val="a9"/>
            <w:rFonts w:ascii="Arial" w:hAnsi="Arial"/>
          </w:rPr>
          <w:t>5.</w:t>
        </w:r>
        <w:r>
          <w:rPr>
            <w:rFonts w:asciiTheme="minorHAnsi" w:eastAsiaTheme="minorEastAsia" w:hAnsiTheme="minorHAnsi" w:cstheme="minorBidi"/>
            <w:b w:val="0"/>
            <w:bCs w:val="0"/>
            <w:caps w:val="0"/>
            <w:sz w:val="22"/>
            <w:szCs w:val="24"/>
            <w14:ligatures w14:val="standardContextual"/>
          </w:rPr>
          <w:tab/>
        </w:r>
        <w:r>
          <w:rPr>
            <w:rStyle w:val="a9"/>
          </w:rPr>
          <w:t>测试结论</w:t>
        </w:r>
        <w:r>
          <w:tab/>
        </w:r>
        <w:r>
          <w:fldChar w:fldCharType="begin"/>
        </w:r>
        <w:r>
          <w:instrText xml:space="preserve"> PAGEREF _Toc201712342 \h </w:instrText>
        </w:r>
        <w:r>
          <w:fldChar w:fldCharType="separate"/>
        </w:r>
        <w:r>
          <w:t>6</w:t>
        </w:r>
        <w:r>
          <w:fldChar w:fldCharType="end"/>
        </w:r>
      </w:hyperlink>
    </w:p>
    <w:p w14:paraId="29B1BE26" w14:textId="77777777" w:rsidR="001A7523" w:rsidRDefault="001A7523">
      <w:pPr>
        <w:pStyle w:val="TOC2"/>
        <w:tabs>
          <w:tab w:val="left" w:pos="880"/>
          <w:tab w:val="right" w:leader="dot" w:pos="8296"/>
        </w:tabs>
        <w:rPr>
          <w:rFonts w:asciiTheme="minorHAnsi" w:eastAsiaTheme="minorEastAsia" w:hAnsiTheme="minorHAnsi" w:cstheme="minorBidi"/>
          <w:smallCaps w:val="0"/>
          <w:sz w:val="22"/>
          <w:szCs w:val="24"/>
          <w14:ligatures w14:val="standardContextual"/>
        </w:rPr>
      </w:pPr>
      <w:hyperlink w:anchor="_Toc201712343" w:history="1">
        <w:r>
          <w:rPr>
            <w:rStyle w:val="a9"/>
          </w:rPr>
          <w:t>5.1.</w:t>
        </w:r>
        <w:r>
          <w:rPr>
            <w:rFonts w:asciiTheme="minorHAnsi" w:eastAsiaTheme="minorEastAsia" w:hAnsiTheme="minorHAnsi" w:cstheme="minorBidi"/>
            <w:smallCaps w:val="0"/>
            <w:sz w:val="22"/>
            <w:szCs w:val="24"/>
            <w14:ligatures w14:val="standardContextual"/>
          </w:rPr>
          <w:tab/>
        </w:r>
        <w:r>
          <w:rPr>
            <w:rStyle w:val="a9"/>
          </w:rPr>
          <w:t>功能性</w:t>
        </w:r>
        <w:r>
          <w:tab/>
        </w:r>
        <w:r>
          <w:fldChar w:fldCharType="begin"/>
        </w:r>
        <w:r>
          <w:instrText xml:space="preserve"> PAGEREF _Toc201712343 \h </w:instrText>
        </w:r>
        <w:r>
          <w:fldChar w:fldCharType="separate"/>
        </w:r>
        <w:r>
          <w:t>6</w:t>
        </w:r>
        <w:r>
          <w:fldChar w:fldCharType="end"/>
        </w:r>
      </w:hyperlink>
    </w:p>
    <w:p w14:paraId="22D87FAA" w14:textId="77777777" w:rsidR="001A7523" w:rsidRDefault="001A7523">
      <w:pPr>
        <w:pStyle w:val="TOC2"/>
        <w:tabs>
          <w:tab w:val="left" w:pos="880"/>
          <w:tab w:val="right" w:leader="dot" w:pos="8296"/>
        </w:tabs>
        <w:rPr>
          <w:rFonts w:asciiTheme="minorHAnsi" w:eastAsiaTheme="minorEastAsia" w:hAnsiTheme="minorHAnsi" w:cstheme="minorBidi"/>
          <w:smallCaps w:val="0"/>
          <w:sz w:val="22"/>
          <w:szCs w:val="24"/>
          <w14:ligatures w14:val="standardContextual"/>
        </w:rPr>
      </w:pPr>
      <w:hyperlink w:anchor="_Toc201712344" w:history="1">
        <w:r>
          <w:rPr>
            <w:rStyle w:val="a9"/>
          </w:rPr>
          <w:t>5.2.</w:t>
        </w:r>
        <w:r>
          <w:rPr>
            <w:rFonts w:asciiTheme="minorHAnsi" w:eastAsiaTheme="minorEastAsia" w:hAnsiTheme="minorHAnsi" w:cstheme="minorBidi"/>
            <w:smallCaps w:val="0"/>
            <w:sz w:val="22"/>
            <w:szCs w:val="24"/>
            <w14:ligatures w14:val="standardContextual"/>
          </w:rPr>
          <w:tab/>
        </w:r>
        <w:r>
          <w:rPr>
            <w:rStyle w:val="a9"/>
          </w:rPr>
          <w:t>易用性</w:t>
        </w:r>
        <w:r>
          <w:tab/>
        </w:r>
        <w:r>
          <w:fldChar w:fldCharType="begin"/>
        </w:r>
        <w:r>
          <w:instrText xml:space="preserve"> PAGEREF _Toc201712344 \h </w:instrText>
        </w:r>
        <w:r>
          <w:fldChar w:fldCharType="separate"/>
        </w:r>
        <w:r>
          <w:t>6</w:t>
        </w:r>
        <w:r>
          <w:fldChar w:fldCharType="end"/>
        </w:r>
      </w:hyperlink>
    </w:p>
    <w:p w14:paraId="66A657A6" w14:textId="77777777" w:rsidR="001A7523" w:rsidRDefault="001A7523">
      <w:pPr>
        <w:pStyle w:val="TOC2"/>
        <w:tabs>
          <w:tab w:val="left" w:pos="880"/>
          <w:tab w:val="right" w:leader="dot" w:pos="8296"/>
        </w:tabs>
        <w:rPr>
          <w:rFonts w:asciiTheme="minorHAnsi" w:eastAsiaTheme="minorEastAsia" w:hAnsiTheme="minorHAnsi" w:cstheme="minorBidi"/>
          <w:smallCaps w:val="0"/>
          <w:sz w:val="22"/>
          <w:szCs w:val="24"/>
          <w14:ligatures w14:val="standardContextual"/>
        </w:rPr>
      </w:pPr>
      <w:hyperlink w:anchor="_Toc201712345" w:history="1">
        <w:r>
          <w:rPr>
            <w:rStyle w:val="a9"/>
          </w:rPr>
          <w:t>5.3.</w:t>
        </w:r>
        <w:r>
          <w:rPr>
            <w:rFonts w:asciiTheme="minorHAnsi" w:eastAsiaTheme="minorEastAsia" w:hAnsiTheme="minorHAnsi" w:cstheme="minorBidi"/>
            <w:smallCaps w:val="0"/>
            <w:sz w:val="22"/>
            <w:szCs w:val="24"/>
            <w14:ligatures w14:val="standardContextual"/>
          </w:rPr>
          <w:tab/>
        </w:r>
        <w:r>
          <w:rPr>
            <w:rStyle w:val="a9"/>
          </w:rPr>
          <w:t>可靠性</w:t>
        </w:r>
        <w:r>
          <w:tab/>
        </w:r>
        <w:r>
          <w:fldChar w:fldCharType="begin"/>
        </w:r>
        <w:r>
          <w:instrText xml:space="preserve"> PAGEREF _Toc201712345 \h </w:instrText>
        </w:r>
        <w:r>
          <w:fldChar w:fldCharType="separate"/>
        </w:r>
        <w:r>
          <w:t>7</w:t>
        </w:r>
        <w:r>
          <w:fldChar w:fldCharType="end"/>
        </w:r>
      </w:hyperlink>
    </w:p>
    <w:p w14:paraId="167D72AB" w14:textId="77777777" w:rsidR="001A7523" w:rsidRDefault="001A7523">
      <w:pPr>
        <w:pStyle w:val="TOC2"/>
        <w:tabs>
          <w:tab w:val="left" w:pos="880"/>
          <w:tab w:val="right" w:leader="dot" w:pos="8296"/>
        </w:tabs>
        <w:rPr>
          <w:rFonts w:asciiTheme="minorHAnsi" w:eastAsiaTheme="minorEastAsia" w:hAnsiTheme="minorHAnsi" w:cstheme="minorBidi"/>
          <w:smallCaps w:val="0"/>
          <w:sz w:val="22"/>
          <w:szCs w:val="24"/>
          <w14:ligatures w14:val="standardContextual"/>
        </w:rPr>
      </w:pPr>
      <w:hyperlink w:anchor="_Toc201712346" w:history="1">
        <w:r>
          <w:rPr>
            <w:rStyle w:val="a9"/>
          </w:rPr>
          <w:t>5.4.</w:t>
        </w:r>
        <w:r>
          <w:rPr>
            <w:rFonts w:asciiTheme="minorHAnsi" w:eastAsiaTheme="minorEastAsia" w:hAnsiTheme="minorHAnsi" w:cstheme="minorBidi"/>
            <w:smallCaps w:val="0"/>
            <w:sz w:val="22"/>
            <w:szCs w:val="24"/>
            <w14:ligatures w14:val="standardContextual"/>
          </w:rPr>
          <w:tab/>
        </w:r>
        <w:r>
          <w:rPr>
            <w:rStyle w:val="a9"/>
          </w:rPr>
          <w:t>兼容性</w:t>
        </w:r>
        <w:r>
          <w:tab/>
        </w:r>
        <w:r>
          <w:fldChar w:fldCharType="begin"/>
        </w:r>
        <w:r>
          <w:instrText xml:space="preserve"> PAGEREF _Toc201712346 \h </w:instrText>
        </w:r>
        <w:r>
          <w:fldChar w:fldCharType="separate"/>
        </w:r>
        <w:r>
          <w:t>7</w:t>
        </w:r>
        <w:r>
          <w:fldChar w:fldCharType="end"/>
        </w:r>
      </w:hyperlink>
    </w:p>
    <w:p w14:paraId="65A4CB28" w14:textId="77777777" w:rsidR="001A7523" w:rsidRDefault="001A7523">
      <w:pPr>
        <w:pStyle w:val="TOC2"/>
        <w:tabs>
          <w:tab w:val="left" w:pos="880"/>
          <w:tab w:val="right" w:leader="dot" w:pos="8296"/>
        </w:tabs>
        <w:rPr>
          <w:rFonts w:asciiTheme="minorHAnsi" w:eastAsiaTheme="minorEastAsia" w:hAnsiTheme="minorHAnsi" w:cstheme="minorBidi"/>
          <w:smallCaps w:val="0"/>
          <w:sz w:val="22"/>
          <w:szCs w:val="24"/>
          <w14:ligatures w14:val="standardContextual"/>
        </w:rPr>
      </w:pPr>
      <w:hyperlink w:anchor="_Toc201712347" w:history="1">
        <w:r>
          <w:rPr>
            <w:rStyle w:val="a9"/>
          </w:rPr>
          <w:t>5.5.</w:t>
        </w:r>
        <w:r>
          <w:rPr>
            <w:rFonts w:asciiTheme="minorHAnsi" w:eastAsiaTheme="minorEastAsia" w:hAnsiTheme="minorHAnsi" w:cstheme="minorBidi"/>
            <w:smallCaps w:val="0"/>
            <w:sz w:val="22"/>
            <w:szCs w:val="24"/>
            <w14:ligatures w14:val="standardContextual"/>
          </w:rPr>
          <w:tab/>
        </w:r>
        <w:r>
          <w:rPr>
            <w:rStyle w:val="a9"/>
          </w:rPr>
          <w:t>安全性</w:t>
        </w:r>
        <w:r>
          <w:tab/>
        </w:r>
        <w:r>
          <w:fldChar w:fldCharType="begin"/>
        </w:r>
        <w:r>
          <w:instrText xml:space="preserve"> PAGEREF _Toc201712347 \h </w:instrText>
        </w:r>
        <w:r>
          <w:fldChar w:fldCharType="separate"/>
        </w:r>
        <w:r>
          <w:t>7</w:t>
        </w:r>
        <w:r>
          <w:fldChar w:fldCharType="end"/>
        </w:r>
      </w:hyperlink>
    </w:p>
    <w:p w14:paraId="7E12B0D8" w14:textId="77777777" w:rsidR="001A7523" w:rsidRDefault="001A7523">
      <w:pPr>
        <w:pStyle w:val="TOC2"/>
        <w:tabs>
          <w:tab w:val="left" w:pos="880"/>
          <w:tab w:val="right" w:leader="dot" w:pos="8296"/>
        </w:tabs>
        <w:rPr>
          <w:rFonts w:asciiTheme="minorHAnsi" w:eastAsiaTheme="minorEastAsia" w:hAnsiTheme="minorHAnsi" w:cstheme="minorBidi"/>
          <w:smallCaps w:val="0"/>
          <w:sz w:val="22"/>
          <w:szCs w:val="24"/>
          <w14:ligatures w14:val="standardContextual"/>
        </w:rPr>
      </w:pPr>
      <w:hyperlink w:anchor="_Toc201712348" w:history="1">
        <w:r>
          <w:rPr>
            <w:rStyle w:val="a9"/>
          </w:rPr>
          <w:t>5.6.</w:t>
        </w:r>
        <w:r>
          <w:rPr>
            <w:rFonts w:asciiTheme="minorHAnsi" w:eastAsiaTheme="minorEastAsia" w:hAnsiTheme="minorHAnsi" w:cstheme="minorBidi"/>
            <w:smallCaps w:val="0"/>
            <w:sz w:val="22"/>
            <w:szCs w:val="24"/>
            <w14:ligatures w14:val="standardContextual"/>
          </w:rPr>
          <w:tab/>
        </w:r>
        <w:r>
          <w:rPr>
            <w:rStyle w:val="a9"/>
          </w:rPr>
          <w:t>建议</w:t>
        </w:r>
        <w:r>
          <w:tab/>
        </w:r>
        <w:r>
          <w:fldChar w:fldCharType="begin"/>
        </w:r>
        <w:r>
          <w:instrText xml:space="preserve"> PAGEREF _Toc201712348 \h </w:instrText>
        </w:r>
        <w:r>
          <w:fldChar w:fldCharType="separate"/>
        </w:r>
        <w:r>
          <w:t>7</w:t>
        </w:r>
        <w:r>
          <w:fldChar w:fldCharType="end"/>
        </w:r>
      </w:hyperlink>
    </w:p>
    <w:p w14:paraId="2E173D37" w14:textId="77777777" w:rsidR="001A7523" w:rsidRDefault="001A7523">
      <w:pPr>
        <w:pStyle w:val="TOC1"/>
        <w:tabs>
          <w:tab w:val="right" w:leader="dot" w:pos="8296"/>
        </w:tabs>
        <w:rPr>
          <w:rFonts w:asciiTheme="minorHAnsi" w:eastAsiaTheme="minorEastAsia" w:hAnsiTheme="minorHAnsi" w:cstheme="minorBidi"/>
          <w:b w:val="0"/>
          <w:bCs w:val="0"/>
          <w:caps w:val="0"/>
          <w:sz w:val="22"/>
          <w:szCs w:val="24"/>
          <w14:ligatures w14:val="standardContextual"/>
        </w:rPr>
      </w:pPr>
      <w:hyperlink w:anchor="_Toc201712349" w:history="1">
        <w:r>
          <w:rPr>
            <w:rStyle w:val="a9"/>
            <w:rFonts w:ascii="宋体" w:hAnsi="宋体"/>
          </w:rPr>
          <w:t>附件1 缺陷优先级和严重程度</w:t>
        </w:r>
        <w:r>
          <w:tab/>
        </w:r>
        <w:r>
          <w:fldChar w:fldCharType="begin"/>
        </w:r>
        <w:r>
          <w:instrText xml:space="preserve"> PAGEREF _Toc201712349 \h </w:instrText>
        </w:r>
        <w:r>
          <w:fldChar w:fldCharType="separate"/>
        </w:r>
        <w:r>
          <w:t>1</w:t>
        </w:r>
        <w:r>
          <w:fldChar w:fldCharType="end"/>
        </w:r>
      </w:hyperlink>
    </w:p>
    <w:p w14:paraId="4C942C70" w14:textId="77777777" w:rsidR="001A7523" w:rsidRDefault="001A7523">
      <w:pPr>
        <w:pStyle w:val="TOC1"/>
        <w:tabs>
          <w:tab w:val="right" w:leader="dot" w:pos="8296"/>
        </w:tabs>
        <w:rPr>
          <w:rFonts w:asciiTheme="minorHAnsi" w:eastAsiaTheme="minorEastAsia" w:hAnsiTheme="minorHAnsi" w:cstheme="minorBidi"/>
          <w:b w:val="0"/>
          <w:bCs w:val="0"/>
          <w:caps w:val="0"/>
          <w:sz w:val="22"/>
          <w:szCs w:val="24"/>
          <w14:ligatures w14:val="standardContextual"/>
        </w:rPr>
      </w:pPr>
      <w:hyperlink w:anchor="_Toc201712350" w:history="1">
        <w:r>
          <w:rPr>
            <w:rStyle w:val="a9"/>
            <w:rFonts w:ascii="宋体" w:hAnsi="宋体"/>
          </w:rPr>
          <w:t>附件2，缺陷列表</w:t>
        </w:r>
        <w:r>
          <w:tab/>
        </w:r>
        <w:r>
          <w:fldChar w:fldCharType="begin"/>
        </w:r>
        <w:r>
          <w:instrText xml:space="preserve"> PAGEREF _Toc201712350 \h </w:instrText>
        </w:r>
        <w:r>
          <w:fldChar w:fldCharType="separate"/>
        </w:r>
        <w:r>
          <w:t>1</w:t>
        </w:r>
        <w:r>
          <w:fldChar w:fldCharType="end"/>
        </w:r>
      </w:hyperlink>
    </w:p>
    <w:p w14:paraId="6B79AD23" w14:textId="77777777" w:rsidR="001A7523" w:rsidRDefault="00000000">
      <w:pPr>
        <w:spacing w:line="360" w:lineRule="auto"/>
        <w:jc w:val="center"/>
        <w:rPr>
          <w:sz w:val="24"/>
        </w:rPr>
      </w:pPr>
      <w:r>
        <w:rPr>
          <w:rFonts w:ascii="黑体" w:eastAsia="黑体" w:hAnsi="黑体" w:hint="eastAsia"/>
          <w:sz w:val="20"/>
          <w:szCs w:val="20"/>
        </w:rPr>
        <w:fldChar w:fldCharType="end"/>
      </w:r>
    </w:p>
    <w:p w14:paraId="35F3F97F" w14:textId="77777777" w:rsidR="001A7523" w:rsidRDefault="001A7523">
      <w:pPr>
        <w:pStyle w:val="1"/>
        <w:spacing w:before="120" w:after="120" w:line="360" w:lineRule="auto"/>
        <w:ind w:left="431" w:hanging="431"/>
        <w:rPr>
          <w:rFonts w:ascii="黑体" w:eastAsia="黑体"/>
          <w:sz w:val="24"/>
          <w:szCs w:val="24"/>
        </w:rPr>
        <w:sectPr w:rsidR="001A7523">
          <w:footerReference w:type="default" r:id="rId15"/>
          <w:pgSz w:w="11906" w:h="16838"/>
          <w:pgMar w:top="1440" w:right="1800" w:bottom="1474" w:left="1800" w:header="851" w:footer="851" w:gutter="0"/>
          <w:pgNumType w:fmt="upperRoman" w:start="1"/>
          <w:cols w:space="425"/>
          <w:docGrid w:linePitch="312"/>
        </w:sectPr>
      </w:pPr>
      <w:bookmarkStart w:id="4" w:name="_Toc65051062"/>
      <w:bookmarkEnd w:id="0"/>
      <w:bookmarkEnd w:id="1"/>
      <w:bookmarkEnd w:id="2"/>
      <w:bookmarkEnd w:id="3"/>
    </w:p>
    <w:p w14:paraId="6BB7589F" w14:textId="77777777" w:rsidR="001A7523" w:rsidRDefault="001A7523">
      <w:pPr>
        <w:sectPr w:rsidR="001A7523">
          <w:footerReference w:type="default" r:id="rId16"/>
          <w:type w:val="continuous"/>
          <w:pgSz w:w="11906" w:h="16838"/>
          <w:pgMar w:top="1440" w:right="1800" w:bottom="1474" w:left="1800" w:header="851" w:footer="851" w:gutter="0"/>
          <w:cols w:space="425"/>
          <w:docGrid w:linePitch="312"/>
        </w:sectPr>
      </w:pPr>
    </w:p>
    <w:p w14:paraId="73CFC3A5" w14:textId="77777777" w:rsidR="001A7523" w:rsidRDefault="00000000">
      <w:pPr>
        <w:pStyle w:val="1"/>
        <w:spacing w:after="120" w:line="360" w:lineRule="auto"/>
        <w:ind w:left="431" w:hanging="431"/>
        <w:rPr>
          <w:szCs w:val="36"/>
        </w:rPr>
      </w:pPr>
      <w:bookmarkStart w:id="5" w:name="_Toc201712328"/>
      <w:bookmarkStart w:id="6" w:name="_Toc330891639"/>
      <w:bookmarkEnd w:id="4"/>
      <w:r>
        <w:rPr>
          <w:rFonts w:hint="eastAsia"/>
          <w:szCs w:val="36"/>
        </w:rPr>
        <w:lastRenderedPageBreak/>
        <w:t>简介</w:t>
      </w:r>
      <w:bookmarkEnd w:id="5"/>
      <w:bookmarkEnd w:id="6"/>
    </w:p>
    <w:p w14:paraId="049182C3" w14:textId="77777777" w:rsidR="001A7523" w:rsidRDefault="00000000">
      <w:pPr>
        <w:pStyle w:val="2"/>
        <w:spacing w:after="120"/>
      </w:pPr>
      <w:bookmarkStart w:id="7" w:name="_Toc201712329"/>
      <w:bookmarkStart w:id="8" w:name="_Toc330891640"/>
      <w:r>
        <w:rPr>
          <w:rFonts w:hint="eastAsia"/>
        </w:rPr>
        <w:t>系统概述</w:t>
      </w:r>
      <w:bookmarkStart w:id="9" w:name="_Toc138649325"/>
      <w:bookmarkEnd w:id="7"/>
      <w:bookmarkEnd w:id="8"/>
    </w:p>
    <w:p w14:paraId="30029037" w14:textId="77777777" w:rsidR="0055789F" w:rsidRDefault="00000000">
      <w:pPr>
        <w:spacing w:line="360" w:lineRule="auto"/>
        <w:rPr>
          <w:rFonts w:ascii="宋体" w:cs="宋体"/>
          <w:bCs/>
          <w:iCs/>
          <w:sz w:val="24"/>
          <w:lang w:val="fr-FR"/>
        </w:rPr>
      </w:pPr>
      <w:bookmarkStart w:id="10" w:name="_Toc330891641"/>
      <w:bookmarkEnd w:id="9"/>
      <w:r>
        <w:rPr>
          <w:rFonts w:ascii="宋体" w:hAnsi="宋体" w:hint="eastAsia"/>
          <w:sz w:val="24"/>
        </w:rPr>
        <w:t>项目编号：</w:t>
      </w:r>
      <w:r w:rsidR="0055789F" w:rsidRPr="0055789F">
        <w:rPr>
          <w:rFonts w:ascii="宋体" w:cs="宋体"/>
          <w:bCs/>
          <w:iCs/>
          <w:sz w:val="24"/>
          <w:lang w:val="fr-FR"/>
        </w:rPr>
        <w:t>SHAREDLAB-CS003 V1.0</w:t>
      </w:r>
    </w:p>
    <w:p w14:paraId="331648CA" w14:textId="16C0BCB5" w:rsidR="001A7523" w:rsidRDefault="00000000">
      <w:pPr>
        <w:spacing w:line="360" w:lineRule="auto"/>
        <w:rPr>
          <w:rFonts w:ascii="黑体" w:eastAsia="黑体"/>
          <w:b/>
          <w:sz w:val="48"/>
          <w:szCs w:val="48"/>
        </w:rPr>
      </w:pPr>
      <w:r>
        <w:rPr>
          <w:rFonts w:ascii="宋体" w:hAnsi="宋体" w:hint="eastAsia"/>
          <w:sz w:val="24"/>
        </w:rPr>
        <w:t>项目名称：</w:t>
      </w:r>
      <w:r w:rsidR="0055789F">
        <w:rPr>
          <w:rFonts w:ascii="宋体" w:cs="宋体" w:hint="eastAsia"/>
          <w:bCs/>
          <w:iCs/>
          <w:sz w:val="24"/>
        </w:rPr>
        <w:t>共享实验器材平台</w:t>
      </w:r>
    </w:p>
    <w:p w14:paraId="78F33C47" w14:textId="77777777" w:rsidR="001A7523" w:rsidRDefault="00000000">
      <w:pPr>
        <w:spacing w:line="360" w:lineRule="auto"/>
        <w:rPr>
          <w:rFonts w:ascii="宋体" w:hAnsi="宋体"/>
          <w:sz w:val="24"/>
        </w:rPr>
      </w:pPr>
      <w:r>
        <w:rPr>
          <w:rFonts w:ascii="宋体" w:hAnsi="宋体" w:hint="eastAsia"/>
          <w:sz w:val="24"/>
        </w:rPr>
        <w:t>系统概述：</w:t>
      </w:r>
    </w:p>
    <w:p w14:paraId="065D0981" w14:textId="1E4BF48F" w:rsidR="0055789F" w:rsidRDefault="0055789F">
      <w:pPr>
        <w:spacing w:line="360" w:lineRule="auto"/>
        <w:rPr>
          <w:rFonts w:ascii="宋体" w:hAnsi="宋体"/>
          <w:sz w:val="24"/>
        </w:rPr>
      </w:pPr>
      <w:r w:rsidRPr="0055789F">
        <w:rPr>
          <w:rFonts w:ascii="宋体" w:hAnsi="宋体" w:hint="eastAsia"/>
          <w:sz w:val="24"/>
        </w:rPr>
        <w:t>SharedLab 为实验室设备共享与预约平台，提供登录/注册、设备管理、预约调度（含冲突检测）、故障报修等功能。</w:t>
      </w:r>
    </w:p>
    <w:p w14:paraId="44CB2997" w14:textId="77777777" w:rsidR="001A7523" w:rsidRDefault="00000000">
      <w:pPr>
        <w:pStyle w:val="2"/>
        <w:spacing w:after="120"/>
      </w:pPr>
      <w:bookmarkStart w:id="11" w:name="_Toc201712330"/>
      <w:r>
        <w:rPr>
          <w:rFonts w:hint="eastAsia"/>
        </w:rPr>
        <w:t>编写目的</w:t>
      </w:r>
      <w:bookmarkEnd w:id="10"/>
      <w:bookmarkEnd w:id="11"/>
    </w:p>
    <w:p w14:paraId="41076A1C" w14:textId="2E009A53" w:rsidR="001A7523" w:rsidRDefault="00000000">
      <w:pPr>
        <w:spacing w:line="360" w:lineRule="auto"/>
        <w:ind w:firstLine="420"/>
        <w:rPr>
          <w:rFonts w:ascii="宋体" w:hAnsi="宋体"/>
          <w:sz w:val="24"/>
        </w:rPr>
      </w:pPr>
      <w:r>
        <w:rPr>
          <w:rFonts w:ascii="宋体" w:hAnsi="宋体" w:hint="eastAsia"/>
          <w:sz w:val="24"/>
        </w:rPr>
        <w:t>本文档不仅用于说明和记录测试“</w:t>
      </w:r>
      <w:r w:rsidR="0055789F">
        <w:rPr>
          <w:rFonts w:ascii="宋体" w:cs="宋体" w:hint="eastAsia"/>
          <w:bCs/>
          <w:iCs/>
          <w:sz w:val="24"/>
        </w:rPr>
        <w:t>共享实验器材平台</w:t>
      </w:r>
      <w:r>
        <w:rPr>
          <w:rFonts w:ascii="宋体" w:hAnsi="宋体" w:hint="eastAsia"/>
          <w:sz w:val="24"/>
        </w:rPr>
        <w:t>”的过程及结果，还为“</w:t>
      </w:r>
      <w:r w:rsidR="0055789F">
        <w:rPr>
          <w:rFonts w:ascii="宋体" w:cs="宋体" w:hint="eastAsia"/>
          <w:bCs/>
          <w:iCs/>
          <w:sz w:val="24"/>
        </w:rPr>
        <w:t>共享实验器材平台</w:t>
      </w:r>
      <w:r>
        <w:rPr>
          <w:rFonts w:ascii="宋体" w:hAnsi="宋体" w:hint="eastAsia"/>
          <w:sz w:val="24"/>
        </w:rPr>
        <w:t>”的软件开发质量控制提供依据。</w:t>
      </w:r>
    </w:p>
    <w:p w14:paraId="547E8F5C" w14:textId="77777777" w:rsidR="001A7523" w:rsidRDefault="00000000">
      <w:pPr>
        <w:pStyle w:val="2"/>
        <w:spacing w:after="120"/>
      </w:pPr>
      <w:bookmarkStart w:id="12" w:name="_Toc330891642"/>
      <w:bookmarkStart w:id="13" w:name="_Toc201712331"/>
      <w:r>
        <w:rPr>
          <w:rFonts w:hint="eastAsia"/>
        </w:rPr>
        <w:t>参考文档</w:t>
      </w:r>
      <w:bookmarkEnd w:id="12"/>
      <w:bookmarkEnd w:id="13"/>
    </w:p>
    <w:p w14:paraId="164E9870" w14:textId="77777777" w:rsidR="001A7523" w:rsidRDefault="00000000">
      <w:pPr>
        <w:pStyle w:val="ac"/>
        <w:spacing w:before="60" w:after="60"/>
        <w:rPr>
          <w:rFonts w:ascii="宋体" w:cs="宋体"/>
          <w:b/>
          <w:iCs/>
          <w:color w:val="0070C0"/>
          <w:sz w:val="24"/>
          <w:lang w:val="fr-FR"/>
        </w:rPr>
      </w:pPr>
      <w:bookmarkStart w:id="14" w:name="_Ref208211512"/>
      <w:r>
        <w:rPr>
          <w:rFonts w:hint="eastAsia"/>
        </w:rPr>
        <w:t xml:space="preserve">表1 </w:t>
      </w:r>
      <w:bookmarkEnd w:id="14"/>
      <w:r>
        <w:rPr>
          <w:rFonts w:hint="eastAsia"/>
        </w:rPr>
        <w:t>参考文档</w:t>
      </w:r>
    </w:p>
    <w:tbl>
      <w:tblPr>
        <w:tblW w:w="835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960"/>
        <w:gridCol w:w="2839"/>
        <w:gridCol w:w="1560"/>
      </w:tblGrid>
      <w:tr w:rsidR="001A7523" w14:paraId="670A5619" w14:textId="77777777">
        <w:tc>
          <w:tcPr>
            <w:tcW w:w="3960" w:type="dxa"/>
            <w:tcBorders>
              <w:top w:val="single" w:sz="4" w:space="0" w:color="auto"/>
              <w:left w:val="single" w:sz="4" w:space="0" w:color="auto"/>
              <w:bottom w:val="single" w:sz="4" w:space="0" w:color="auto"/>
              <w:right w:val="single" w:sz="4" w:space="0" w:color="auto"/>
            </w:tcBorders>
            <w:shd w:val="clear" w:color="auto" w:fill="D9D9D9"/>
            <w:vAlign w:val="center"/>
          </w:tcPr>
          <w:p w14:paraId="603AB642" w14:textId="77777777" w:rsidR="001A7523" w:rsidRDefault="00000000">
            <w:pPr>
              <w:spacing w:line="24" w:lineRule="atLeast"/>
              <w:ind w:firstLineChars="200" w:firstLine="482"/>
              <w:jc w:val="center"/>
              <w:rPr>
                <w:rFonts w:ascii="仿宋_GB2312" w:eastAsia="仿宋_GB2312" w:hAnsi="宋体"/>
                <w:b/>
                <w:sz w:val="24"/>
              </w:rPr>
            </w:pPr>
            <w:r>
              <w:rPr>
                <w:rFonts w:ascii="仿宋_GB2312" w:eastAsia="仿宋_GB2312" w:hAnsi="宋体" w:hint="eastAsia"/>
                <w:b/>
                <w:sz w:val="24"/>
              </w:rPr>
              <w:t>文档名称及版本</w:t>
            </w:r>
          </w:p>
        </w:tc>
        <w:tc>
          <w:tcPr>
            <w:tcW w:w="2839" w:type="dxa"/>
            <w:tcBorders>
              <w:top w:val="single" w:sz="4" w:space="0" w:color="auto"/>
              <w:left w:val="single" w:sz="4" w:space="0" w:color="auto"/>
              <w:bottom w:val="single" w:sz="4" w:space="0" w:color="auto"/>
              <w:right w:val="single" w:sz="4" w:space="0" w:color="auto"/>
            </w:tcBorders>
            <w:shd w:val="clear" w:color="auto" w:fill="D9D9D9"/>
            <w:vAlign w:val="center"/>
          </w:tcPr>
          <w:p w14:paraId="476EFD4F" w14:textId="77777777" w:rsidR="001A7523" w:rsidRDefault="00000000">
            <w:pPr>
              <w:spacing w:line="24" w:lineRule="atLeast"/>
              <w:jc w:val="center"/>
              <w:rPr>
                <w:rFonts w:ascii="仿宋_GB2312" w:eastAsia="仿宋_GB2312" w:hAnsi="宋体"/>
                <w:b/>
                <w:sz w:val="24"/>
              </w:rPr>
            </w:pPr>
            <w:r>
              <w:rPr>
                <w:rFonts w:ascii="仿宋_GB2312" w:eastAsia="仿宋_GB2312" w:hAnsi="宋体" w:hint="eastAsia"/>
                <w:b/>
                <w:sz w:val="24"/>
              </w:rPr>
              <w:t>作者或来源</w:t>
            </w:r>
          </w:p>
        </w:tc>
        <w:tc>
          <w:tcPr>
            <w:tcW w:w="1560" w:type="dxa"/>
            <w:tcBorders>
              <w:top w:val="single" w:sz="4" w:space="0" w:color="auto"/>
              <w:left w:val="single" w:sz="4" w:space="0" w:color="auto"/>
              <w:bottom w:val="single" w:sz="4" w:space="0" w:color="auto"/>
            </w:tcBorders>
            <w:shd w:val="clear" w:color="auto" w:fill="D9D9D9"/>
            <w:vAlign w:val="center"/>
          </w:tcPr>
          <w:p w14:paraId="07F898CB" w14:textId="77777777" w:rsidR="001A7523" w:rsidRDefault="00000000">
            <w:pPr>
              <w:spacing w:line="24" w:lineRule="atLeast"/>
              <w:jc w:val="center"/>
              <w:rPr>
                <w:rFonts w:ascii="仿宋_GB2312" w:eastAsia="仿宋_GB2312" w:hAnsi="宋体"/>
                <w:b/>
                <w:sz w:val="24"/>
              </w:rPr>
            </w:pPr>
            <w:r>
              <w:rPr>
                <w:rFonts w:ascii="仿宋_GB2312" w:eastAsia="仿宋_GB2312" w:hAnsi="宋体" w:hint="eastAsia"/>
                <w:b/>
                <w:sz w:val="24"/>
              </w:rPr>
              <w:t>备注</w:t>
            </w:r>
          </w:p>
        </w:tc>
      </w:tr>
      <w:tr w:rsidR="001A7523" w14:paraId="6110D4B2" w14:textId="77777777">
        <w:tc>
          <w:tcPr>
            <w:tcW w:w="3960" w:type="dxa"/>
            <w:tcBorders>
              <w:top w:val="single" w:sz="4" w:space="0" w:color="auto"/>
              <w:left w:val="single" w:sz="4" w:space="0" w:color="auto"/>
              <w:bottom w:val="single" w:sz="4" w:space="0" w:color="auto"/>
              <w:right w:val="single" w:sz="4" w:space="0" w:color="auto"/>
            </w:tcBorders>
            <w:vAlign w:val="center"/>
          </w:tcPr>
          <w:p w14:paraId="1295D952" w14:textId="77777777" w:rsidR="001A7523" w:rsidRDefault="00000000">
            <w:pPr>
              <w:spacing w:line="360" w:lineRule="auto"/>
              <w:rPr>
                <w:rFonts w:ascii="宋体" w:hAnsi="宋体"/>
                <w:b/>
                <w:color w:val="0070C0"/>
                <w:szCs w:val="21"/>
              </w:rPr>
            </w:pPr>
            <w:r>
              <w:rPr>
                <w:rFonts w:ascii="宋体" w:hAnsi="宋体" w:hint="eastAsia"/>
                <w:bCs/>
                <w:szCs w:val="21"/>
              </w:rPr>
              <w:t>《需求规格说明书》 V1.0</w:t>
            </w:r>
          </w:p>
        </w:tc>
        <w:tc>
          <w:tcPr>
            <w:tcW w:w="2839" w:type="dxa"/>
            <w:tcBorders>
              <w:top w:val="single" w:sz="4" w:space="0" w:color="auto"/>
              <w:left w:val="single" w:sz="4" w:space="0" w:color="auto"/>
              <w:bottom w:val="single" w:sz="4" w:space="0" w:color="auto"/>
              <w:right w:val="single" w:sz="4" w:space="0" w:color="auto"/>
            </w:tcBorders>
            <w:vAlign w:val="center"/>
          </w:tcPr>
          <w:p w14:paraId="19BEE945" w14:textId="6271C789" w:rsidR="001A7523" w:rsidRDefault="0055789F" w:rsidP="0055789F">
            <w:pPr>
              <w:spacing w:line="360" w:lineRule="auto"/>
              <w:jc w:val="center"/>
              <w:rPr>
                <w:b/>
                <w:color w:val="0070C0"/>
                <w:szCs w:val="21"/>
              </w:rPr>
            </w:pPr>
            <w:r>
              <w:rPr>
                <w:rFonts w:hint="eastAsia"/>
                <w:bCs/>
                <w:szCs w:val="21"/>
              </w:rPr>
              <w:t>肖正炀</w:t>
            </w:r>
          </w:p>
        </w:tc>
        <w:tc>
          <w:tcPr>
            <w:tcW w:w="1560" w:type="dxa"/>
            <w:tcBorders>
              <w:top w:val="single" w:sz="4" w:space="0" w:color="auto"/>
              <w:left w:val="single" w:sz="4" w:space="0" w:color="auto"/>
              <w:bottom w:val="single" w:sz="4" w:space="0" w:color="auto"/>
            </w:tcBorders>
            <w:vAlign w:val="center"/>
          </w:tcPr>
          <w:p w14:paraId="4C07C4AC" w14:textId="77777777" w:rsidR="001A7523" w:rsidRDefault="001A7523">
            <w:pPr>
              <w:spacing w:line="360" w:lineRule="auto"/>
              <w:jc w:val="left"/>
              <w:rPr>
                <w:rFonts w:ascii="仿宋_GB2312" w:eastAsia="仿宋_GB2312" w:hAnsi="宋体"/>
                <w:b/>
                <w:color w:val="0070C0"/>
                <w:szCs w:val="21"/>
              </w:rPr>
            </w:pPr>
          </w:p>
        </w:tc>
      </w:tr>
      <w:tr w:rsidR="001A7523" w14:paraId="4183404E" w14:textId="77777777">
        <w:tc>
          <w:tcPr>
            <w:tcW w:w="3960" w:type="dxa"/>
            <w:tcBorders>
              <w:top w:val="single" w:sz="4" w:space="0" w:color="auto"/>
              <w:left w:val="single" w:sz="4" w:space="0" w:color="auto"/>
              <w:bottom w:val="single" w:sz="4" w:space="0" w:color="auto"/>
              <w:right w:val="single" w:sz="4" w:space="0" w:color="auto"/>
            </w:tcBorders>
            <w:vAlign w:val="center"/>
          </w:tcPr>
          <w:p w14:paraId="5DBCA52D" w14:textId="77777777" w:rsidR="001A7523" w:rsidRDefault="00000000">
            <w:pPr>
              <w:spacing w:line="360" w:lineRule="auto"/>
              <w:rPr>
                <w:rFonts w:ascii="宋体" w:hAnsi="宋体"/>
                <w:b/>
                <w:color w:val="0070C0"/>
                <w:szCs w:val="21"/>
              </w:rPr>
            </w:pPr>
            <w:r>
              <w:rPr>
                <w:rFonts w:ascii="宋体" w:hAnsi="宋体" w:hint="eastAsia"/>
                <w:bCs/>
                <w:szCs w:val="21"/>
              </w:rPr>
              <w:t>《用户手册》V1.0</w:t>
            </w:r>
          </w:p>
        </w:tc>
        <w:tc>
          <w:tcPr>
            <w:tcW w:w="2839" w:type="dxa"/>
            <w:tcBorders>
              <w:top w:val="single" w:sz="4" w:space="0" w:color="auto"/>
              <w:left w:val="single" w:sz="4" w:space="0" w:color="auto"/>
              <w:bottom w:val="single" w:sz="4" w:space="0" w:color="auto"/>
              <w:right w:val="single" w:sz="4" w:space="0" w:color="auto"/>
            </w:tcBorders>
            <w:vAlign w:val="center"/>
          </w:tcPr>
          <w:p w14:paraId="29199A7F" w14:textId="473635A2" w:rsidR="001A7523" w:rsidRDefault="006100BF" w:rsidP="0055789F">
            <w:pPr>
              <w:spacing w:line="360" w:lineRule="auto"/>
              <w:jc w:val="center"/>
              <w:rPr>
                <w:b/>
                <w:color w:val="0070C0"/>
                <w:szCs w:val="21"/>
              </w:rPr>
            </w:pPr>
            <w:r>
              <w:rPr>
                <w:rFonts w:hint="eastAsia"/>
                <w:bCs/>
                <w:szCs w:val="21"/>
              </w:rPr>
              <w:t>肖正炀</w:t>
            </w:r>
          </w:p>
        </w:tc>
        <w:tc>
          <w:tcPr>
            <w:tcW w:w="1560" w:type="dxa"/>
            <w:tcBorders>
              <w:top w:val="single" w:sz="4" w:space="0" w:color="auto"/>
              <w:left w:val="single" w:sz="4" w:space="0" w:color="auto"/>
              <w:bottom w:val="single" w:sz="4" w:space="0" w:color="auto"/>
            </w:tcBorders>
            <w:vAlign w:val="center"/>
          </w:tcPr>
          <w:p w14:paraId="5648CA3C" w14:textId="77777777" w:rsidR="001A7523" w:rsidRDefault="001A7523">
            <w:pPr>
              <w:spacing w:line="360" w:lineRule="auto"/>
              <w:jc w:val="left"/>
              <w:rPr>
                <w:rFonts w:ascii="仿宋_GB2312" w:eastAsia="仿宋_GB2312" w:hAnsi="宋体"/>
                <w:b/>
                <w:color w:val="0070C0"/>
                <w:szCs w:val="21"/>
              </w:rPr>
            </w:pPr>
          </w:p>
        </w:tc>
      </w:tr>
      <w:tr w:rsidR="001A7523" w14:paraId="0471D19E" w14:textId="77777777">
        <w:tc>
          <w:tcPr>
            <w:tcW w:w="3960" w:type="dxa"/>
            <w:tcBorders>
              <w:top w:val="single" w:sz="4" w:space="0" w:color="auto"/>
              <w:left w:val="single" w:sz="4" w:space="0" w:color="auto"/>
              <w:bottom w:val="single" w:sz="4" w:space="0" w:color="auto"/>
              <w:right w:val="single" w:sz="4" w:space="0" w:color="auto"/>
            </w:tcBorders>
            <w:vAlign w:val="center"/>
          </w:tcPr>
          <w:p w14:paraId="6346C860" w14:textId="77777777" w:rsidR="001A7523" w:rsidRDefault="00000000">
            <w:pPr>
              <w:spacing w:line="360" w:lineRule="auto"/>
              <w:rPr>
                <w:rFonts w:ascii="宋体" w:hAnsi="宋体"/>
                <w:b/>
                <w:color w:val="0070C0"/>
                <w:szCs w:val="21"/>
              </w:rPr>
            </w:pPr>
            <w:r>
              <w:rPr>
                <w:rFonts w:ascii="宋体" w:hAnsi="宋体" w:hint="eastAsia"/>
                <w:bCs/>
                <w:szCs w:val="21"/>
              </w:rPr>
              <w:t>《部署手册》V1.0</w:t>
            </w:r>
          </w:p>
        </w:tc>
        <w:tc>
          <w:tcPr>
            <w:tcW w:w="2839" w:type="dxa"/>
            <w:tcBorders>
              <w:top w:val="single" w:sz="4" w:space="0" w:color="auto"/>
              <w:left w:val="single" w:sz="4" w:space="0" w:color="auto"/>
              <w:bottom w:val="single" w:sz="4" w:space="0" w:color="auto"/>
              <w:right w:val="single" w:sz="4" w:space="0" w:color="auto"/>
            </w:tcBorders>
            <w:vAlign w:val="center"/>
          </w:tcPr>
          <w:p w14:paraId="2D81F520" w14:textId="758A4428" w:rsidR="001A7523" w:rsidRDefault="006100BF" w:rsidP="0055789F">
            <w:pPr>
              <w:spacing w:line="360" w:lineRule="auto"/>
              <w:jc w:val="center"/>
              <w:rPr>
                <w:rFonts w:ascii="宋体" w:hAnsi="宋体"/>
                <w:b/>
                <w:color w:val="0070C0"/>
                <w:szCs w:val="21"/>
              </w:rPr>
            </w:pPr>
            <w:r>
              <w:rPr>
                <w:rFonts w:hint="eastAsia"/>
                <w:bCs/>
                <w:szCs w:val="21"/>
              </w:rPr>
              <w:t>肖正炀</w:t>
            </w:r>
          </w:p>
        </w:tc>
        <w:tc>
          <w:tcPr>
            <w:tcW w:w="1560" w:type="dxa"/>
            <w:tcBorders>
              <w:top w:val="single" w:sz="4" w:space="0" w:color="auto"/>
              <w:left w:val="single" w:sz="4" w:space="0" w:color="auto"/>
              <w:bottom w:val="single" w:sz="4" w:space="0" w:color="auto"/>
            </w:tcBorders>
            <w:vAlign w:val="center"/>
          </w:tcPr>
          <w:p w14:paraId="6DA595D4" w14:textId="77777777" w:rsidR="001A7523" w:rsidRDefault="001A7523">
            <w:pPr>
              <w:spacing w:line="360" w:lineRule="auto"/>
              <w:jc w:val="left"/>
              <w:rPr>
                <w:rFonts w:ascii="仿宋_GB2312" w:eastAsia="仿宋_GB2312" w:hAnsi="宋体"/>
                <w:b/>
                <w:color w:val="0070C0"/>
                <w:szCs w:val="21"/>
              </w:rPr>
            </w:pPr>
          </w:p>
        </w:tc>
      </w:tr>
      <w:tr w:rsidR="001A7523" w14:paraId="192A6FF2" w14:textId="77777777">
        <w:tc>
          <w:tcPr>
            <w:tcW w:w="3960" w:type="dxa"/>
            <w:tcBorders>
              <w:top w:val="single" w:sz="4" w:space="0" w:color="auto"/>
              <w:left w:val="single" w:sz="4" w:space="0" w:color="auto"/>
              <w:bottom w:val="single" w:sz="4" w:space="0" w:color="auto"/>
              <w:right w:val="single" w:sz="4" w:space="0" w:color="auto"/>
            </w:tcBorders>
            <w:vAlign w:val="center"/>
          </w:tcPr>
          <w:p w14:paraId="1D834795" w14:textId="77777777" w:rsidR="001A7523" w:rsidRDefault="00000000">
            <w:pPr>
              <w:spacing w:line="360" w:lineRule="auto"/>
              <w:rPr>
                <w:rFonts w:ascii="宋体" w:hAnsi="宋体"/>
                <w:b/>
                <w:color w:val="0070C0"/>
                <w:szCs w:val="21"/>
              </w:rPr>
            </w:pPr>
            <w:r>
              <w:rPr>
                <w:rFonts w:ascii="宋体" w:hAnsi="宋体" w:hint="eastAsia"/>
                <w:bCs/>
                <w:szCs w:val="21"/>
              </w:rPr>
              <w:t>《开发文档》V1.0</w:t>
            </w:r>
          </w:p>
        </w:tc>
        <w:tc>
          <w:tcPr>
            <w:tcW w:w="2839" w:type="dxa"/>
            <w:tcBorders>
              <w:top w:val="single" w:sz="4" w:space="0" w:color="auto"/>
              <w:left w:val="single" w:sz="4" w:space="0" w:color="auto"/>
              <w:bottom w:val="single" w:sz="4" w:space="0" w:color="auto"/>
              <w:right w:val="single" w:sz="4" w:space="0" w:color="auto"/>
            </w:tcBorders>
            <w:vAlign w:val="center"/>
          </w:tcPr>
          <w:p w14:paraId="505DE6E9" w14:textId="5CA9267E" w:rsidR="001A7523" w:rsidRDefault="006100BF" w:rsidP="0055789F">
            <w:pPr>
              <w:spacing w:line="360" w:lineRule="auto"/>
              <w:jc w:val="center"/>
              <w:rPr>
                <w:rFonts w:ascii="宋体" w:hAnsi="宋体"/>
                <w:b/>
                <w:color w:val="0070C0"/>
                <w:szCs w:val="21"/>
              </w:rPr>
            </w:pPr>
            <w:r>
              <w:rPr>
                <w:rFonts w:hint="eastAsia"/>
                <w:bCs/>
                <w:szCs w:val="21"/>
              </w:rPr>
              <w:t>肖正炀</w:t>
            </w:r>
          </w:p>
        </w:tc>
        <w:tc>
          <w:tcPr>
            <w:tcW w:w="1560" w:type="dxa"/>
            <w:tcBorders>
              <w:top w:val="single" w:sz="4" w:space="0" w:color="auto"/>
              <w:left w:val="single" w:sz="4" w:space="0" w:color="auto"/>
              <w:bottom w:val="single" w:sz="4" w:space="0" w:color="auto"/>
            </w:tcBorders>
            <w:vAlign w:val="center"/>
          </w:tcPr>
          <w:p w14:paraId="3D7052EF" w14:textId="77777777" w:rsidR="001A7523" w:rsidRDefault="001A7523">
            <w:pPr>
              <w:spacing w:line="360" w:lineRule="auto"/>
              <w:jc w:val="left"/>
              <w:rPr>
                <w:rFonts w:ascii="仿宋_GB2312" w:eastAsia="仿宋_GB2312" w:hAnsi="宋体"/>
                <w:b/>
                <w:color w:val="0070C0"/>
                <w:szCs w:val="21"/>
              </w:rPr>
            </w:pPr>
          </w:p>
        </w:tc>
      </w:tr>
      <w:tr w:rsidR="001A7523" w14:paraId="7998F33D" w14:textId="77777777">
        <w:tc>
          <w:tcPr>
            <w:tcW w:w="3960" w:type="dxa"/>
            <w:tcBorders>
              <w:top w:val="single" w:sz="4" w:space="0" w:color="auto"/>
              <w:left w:val="single" w:sz="4" w:space="0" w:color="auto"/>
              <w:bottom w:val="single" w:sz="4" w:space="0" w:color="auto"/>
              <w:right w:val="single" w:sz="4" w:space="0" w:color="auto"/>
            </w:tcBorders>
            <w:vAlign w:val="center"/>
          </w:tcPr>
          <w:p w14:paraId="0C155795" w14:textId="77777777" w:rsidR="001A7523" w:rsidRDefault="00000000">
            <w:pPr>
              <w:spacing w:line="360" w:lineRule="auto"/>
              <w:rPr>
                <w:rFonts w:ascii="宋体" w:hAnsi="宋体"/>
                <w:b/>
                <w:color w:val="0070C0"/>
                <w:szCs w:val="21"/>
              </w:rPr>
            </w:pPr>
            <w:r>
              <w:rPr>
                <w:rFonts w:ascii="宋体" w:hAnsi="宋体" w:hint="eastAsia"/>
                <w:bCs/>
                <w:szCs w:val="21"/>
              </w:rPr>
              <w:t>《接口文档》V1.0</w:t>
            </w:r>
          </w:p>
        </w:tc>
        <w:tc>
          <w:tcPr>
            <w:tcW w:w="2839" w:type="dxa"/>
            <w:tcBorders>
              <w:top w:val="single" w:sz="4" w:space="0" w:color="auto"/>
              <w:left w:val="single" w:sz="4" w:space="0" w:color="auto"/>
              <w:bottom w:val="single" w:sz="4" w:space="0" w:color="auto"/>
              <w:right w:val="single" w:sz="4" w:space="0" w:color="auto"/>
            </w:tcBorders>
            <w:vAlign w:val="center"/>
          </w:tcPr>
          <w:p w14:paraId="29CD993E" w14:textId="269AC599" w:rsidR="001A7523" w:rsidRDefault="006100BF" w:rsidP="0055789F">
            <w:pPr>
              <w:spacing w:line="360" w:lineRule="auto"/>
              <w:jc w:val="center"/>
              <w:rPr>
                <w:rFonts w:ascii="宋体" w:hAnsi="宋体"/>
                <w:b/>
                <w:color w:val="0070C0"/>
                <w:szCs w:val="21"/>
              </w:rPr>
            </w:pPr>
            <w:r>
              <w:rPr>
                <w:rFonts w:hint="eastAsia"/>
                <w:bCs/>
                <w:szCs w:val="21"/>
              </w:rPr>
              <w:t>肖正炀</w:t>
            </w:r>
          </w:p>
        </w:tc>
        <w:tc>
          <w:tcPr>
            <w:tcW w:w="1560" w:type="dxa"/>
            <w:tcBorders>
              <w:top w:val="single" w:sz="4" w:space="0" w:color="auto"/>
              <w:left w:val="single" w:sz="4" w:space="0" w:color="auto"/>
              <w:bottom w:val="single" w:sz="4" w:space="0" w:color="auto"/>
            </w:tcBorders>
            <w:vAlign w:val="center"/>
          </w:tcPr>
          <w:p w14:paraId="4F7C9625" w14:textId="77777777" w:rsidR="001A7523" w:rsidRDefault="001A7523">
            <w:pPr>
              <w:spacing w:line="360" w:lineRule="auto"/>
              <w:jc w:val="left"/>
              <w:rPr>
                <w:rFonts w:ascii="仿宋_GB2312" w:eastAsia="仿宋_GB2312" w:hAnsi="宋体"/>
                <w:b/>
                <w:color w:val="0070C0"/>
                <w:szCs w:val="21"/>
              </w:rPr>
            </w:pPr>
          </w:p>
        </w:tc>
      </w:tr>
      <w:tr w:rsidR="001A7523" w14:paraId="28B44FD7" w14:textId="77777777">
        <w:tc>
          <w:tcPr>
            <w:tcW w:w="3960" w:type="dxa"/>
            <w:tcBorders>
              <w:top w:val="single" w:sz="4" w:space="0" w:color="auto"/>
              <w:left w:val="single" w:sz="4" w:space="0" w:color="auto"/>
              <w:bottom w:val="single" w:sz="4" w:space="0" w:color="auto"/>
              <w:right w:val="single" w:sz="4" w:space="0" w:color="auto"/>
            </w:tcBorders>
            <w:vAlign w:val="center"/>
          </w:tcPr>
          <w:p w14:paraId="7BB85747" w14:textId="6BC9F5D4" w:rsidR="001A7523" w:rsidRDefault="00000000">
            <w:pPr>
              <w:spacing w:line="360" w:lineRule="auto"/>
              <w:rPr>
                <w:rFonts w:ascii="宋体" w:hAnsi="宋体"/>
                <w:bCs/>
                <w:szCs w:val="21"/>
              </w:rPr>
            </w:pPr>
            <w:r>
              <w:rPr>
                <w:rFonts w:ascii="宋体" w:hAnsi="宋体" w:hint="eastAsia"/>
                <w:bCs/>
                <w:szCs w:val="21"/>
              </w:rPr>
              <w:t>《</w:t>
            </w:r>
            <w:r w:rsidR="006100BF" w:rsidRPr="006100BF">
              <w:rPr>
                <w:rFonts w:ascii="宋体" w:hAnsi="宋体" w:hint="eastAsia"/>
                <w:bCs/>
                <w:szCs w:val="21"/>
              </w:rPr>
              <w:t>共享实验器材平台</w:t>
            </w:r>
            <w:r>
              <w:rPr>
                <w:rFonts w:ascii="宋体" w:hAnsi="宋体" w:hint="eastAsia"/>
                <w:bCs/>
                <w:szCs w:val="21"/>
              </w:rPr>
              <w:t>-软件测试计划》 V2.0</w:t>
            </w:r>
          </w:p>
        </w:tc>
        <w:tc>
          <w:tcPr>
            <w:tcW w:w="2839" w:type="dxa"/>
            <w:tcBorders>
              <w:top w:val="single" w:sz="4" w:space="0" w:color="auto"/>
              <w:left w:val="single" w:sz="4" w:space="0" w:color="auto"/>
              <w:bottom w:val="single" w:sz="4" w:space="0" w:color="auto"/>
              <w:right w:val="single" w:sz="4" w:space="0" w:color="auto"/>
            </w:tcBorders>
            <w:vAlign w:val="center"/>
          </w:tcPr>
          <w:p w14:paraId="69F94330" w14:textId="4F8D9FF8" w:rsidR="001A7523" w:rsidRDefault="006100BF" w:rsidP="0055789F">
            <w:pPr>
              <w:spacing w:line="360" w:lineRule="auto"/>
              <w:jc w:val="center"/>
              <w:rPr>
                <w:bCs/>
                <w:szCs w:val="21"/>
              </w:rPr>
            </w:pPr>
            <w:r w:rsidRPr="006100BF">
              <w:rPr>
                <w:rFonts w:hint="eastAsia"/>
                <w:bCs/>
                <w:szCs w:val="21"/>
              </w:rPr>
              <w:t>共享实验器材平台</w:t>
            </w:r>
            <w:r>
              <w:rPr>
                <w:rFonts w:hint="eastAsia"/>
                <w:bCs/>
                <w:szCs w:val="21"/>
              </w:rPr>
              <w:t>测试小组</w:t>
            </w:r>
          </w:p>
        </w:tc>
        <w:tc>
          <w:tcPr>
            <w:tcW w:w="1560" w:type="dxa"/>
            <w:tcBorders>
              <w:top w:val="single" w:sz="4" w:space="0" w:color="auto"/>
              <w:left w:val="single" w:sz="4" w:space="0" w:color="auto"/>
              <w:bottom w:val="single" w:sz="4" w:space="0" w:color="auto"/>
            </w:tcBorders>
            <w:vAlign w:val="center"/>
          </w:tcPr>
          <w:p w14:paraId="1A938725" w14:textId="77777777" w:rsidR="001A7523" w:rsidRDefault="001A7523">
            <w:pPr>
              <w:spacing w:line="360" w:lineRule="auto"/>
              <w:jc w:val="left"/>
              <w:rPr>
                <w:rFonts w:ascii="仿宋_GB2312" w:eastAsia="仿宋_GB2312" w:hAnsi="宋体"/>
                <w:b/>
                <w:color w:val="0070C0"/>
                <w:szCs w:val="21"/>
              </w:rPr>
            </w:pPr>
          </w:p>
        </w:tc>
      </w:tr>
      <w:tr w:rsidR="001A7523" w14:paraId="2BC4AAB5" w14:textId="77777777">
        <w:tc>
          <w:tcPr>
            <w:tcW w:w="3960" w:type="dxa"/>
            <w:tcBorders>
              <w:top w:val="single" w:sz="4" w:space="0" w:color="auto"/>
              <w:left w:val="single" w:sz="4" w:space="0" w:color="auto"/>
              <w:bottom w:val="single" w:sz="4" w:space="0" w:color="auto"/>
              <w:right w:val="single" w:sz="4" w:space="0" w:color="auto"/>
            </w:tcBorders>
            <w:vAlign w:val="center"/>
          </w:tcPr>
          <w:p w14:paraId="2867A3D4" w14:textId="17474CF9" w:rsidR="001A7523" w:rsidRDefault="00000000">
            <w:pPr>
              <w:spacing w:line="360" w:lineRule="auto"/>
              <w:rPr>
                <w:rFonts w:ascii="宋体" w:hAnsi="宋体"/>
                <w:bCs/>
                <w:szCs w:val="21"/>
              </w:rPr>
            </w:pPr>
            <w:r>
              <w:rPr>
                <w:rFonts w:ascii="宋体" w:hAnsi="宋体" w:hint="eastAsia"/>
                <w:bCs/>
                <w:szCs w:val="21"/>
              </w:rPr>
              <w:t>《</w:t>
            </w:r>
            <w:r w:rsidR="006100BF" w:rsidRPr="006100BF">
              <w:rPr>
                <w:rFonts w:ascii="宋体" w:hAnsi="宋体" w:hint="eastAsia"/>
                <w:bCs/>
                <w:szCs w:val="21"/>
              </w:rPr>
              <w:t>共享实验器材平台</w:t>
            </w:r>
            <w:r>
              <w:rPr>
                <w:rFonts w:ascii="宋体" w:hAnsi="宋体" w:hint="eastAsia"/>
                <w:bCs/>
                <w:szCs w:val="21"/>
              </w:rPr>
              <w:t>-软件测试说明》 V2.0</w:t>
            </w:r>
          </w:p>
        </w:tc>
        <w:tc>
          <w:tcPr>
            <w:tcW w:w="2839" w:type="dxa"/>
            <w:tcBorders>
              <w:top w:val="single" w:sz="4" w:space="0" w:color="auto"/>
              <w:left w:val="single" w:sz="4" w:space="0" w:color="auto"/>
              <w:bottom w:val="single" w:sz="4" w:space="0" w:color="auto"/>
              <w:right w:val="single" w:sz="4" w:space="0" w:color="auto"/>
            </w:tcBorders>
            <w:vAlign w:val="center"/>
          </w:tcPr>
          <w:p w14:paraId="2B04C2C0" w14:textId="178E3A4E" w:rsidR="001A7523" w:rsidRDefault="006100BF" w:rsidP="0055789F">
            <w:pPr>
              <w:spacing w:line="360" w:lineRule="auto"/>
              <w:jc w:val="center"/>
              <w:rPr>
                <w:bCs/>
                <w:szCs w:val="21"/>
              </w:rPr>
            </w:pPr>
            <w:r w:rsidRPr="006100BF">
              <w:rPr>
                <w:rFonts w:hint="eastAsia"/>
                <w:bCs/>
                <w:szCs w:val="21"/>
              </w:rPr>
              <w:t>共享实验器材平台</w:t>
            </w:r>
            <w:r>
              <w:rPr>
                <w:rFonts w:hint="eastAsia"/>
                <w:bCs/>
                <w:szCs w:val="21"/>
              </w:rPr>
              <w:t>测试小组</w:t>
            </w:r>
          </w:p>
        </w:tc>
        <w:tc>
          <w:tcPr>
            <w:tcW w:w="1560" w:type="dxa"/>
            <w:tcBorders>
              <w:top w:val="single" w:sz="4" w:space="0" w:color="auto"/>
              <w:left w:val="single" w:sz="4" w:space="0" w:color="auto"/>
              <w:bottom w:val="single" w:sz="4" w:space="0" w:color="auto"/>
            </w:tcBorders>
            <w:vAlign w:val="center"/>
          </w:tcPr>
          <w:p w14:paraId="70B00535" w14:textId="77777777" w:rsidR="001A7523" w:rsidRDefault="001A7523">
            <w:pPr>
              <w:spacing w:line="360" w:lineRule="auto"/>
              <w:jc w:val="left"/>
              <w:rPr>
                <w:rFonts w:ascii="仿宋_GB2312" w:eastAsia="仿宋_GB2312" w:hAnsi="宋体"/>
                <w:b/>
                <w:color w:val="0070C0"/>
                <w:szCs w:val="21"/>
              </w:rPr>
            </w:pPr>
          </w:p>
        </w:tc>
      </w:tr>
    </w:tbl>
    <w:p w14:paraId="32D59D53" w14:textId="77777777" w:rsidR="001A7523" w:rsidRDefault="001A7523">
      <w:pPr>
        <w:pStyle w:val="a0"/>
      </w:pPr>
    </w:p>
    <w:p w14:paraId="48013C23" w14:textId="77777777" w:rsidR="001A7523" w:rsidRPr="006100BF" w:rsidRDefault="001A7523">
      <w:pPr>
        <w:pStyle w:val="a0"/>
      </w:pPr>
    </w:p>
    <w:p w14:paraId="726CF363" w14:textId="77777777" w:rsidR="001A7523" w:rsidRDefault="00000000">
      <w:pPr>
        <w:pStyle w:val="2"/>
        <w:spacing w:after="120"/>
      </w:pPr>
      <w:bookmarkStart w:id="15" w:name="_Toc10769278"/>
      <w:bookmarkStart w:id="16" w:name="_Toc139094861"/>
      <w:bookmarkStart w:id="17" w:name="_Toc106785479"/>
      <w:bookmarkStart w:id="18" w:name="_Toc199299874"/>
      <w:bookmarkStart w:id="19" w:name="_Toc142124802"/>
      <w:bookmarkStart w:id="20" w:name="_Toc330891643"/>
      <w:bookmarkStart w:id="21" w:name="_Toc201712332"/>
      <w:r>
        <w:rPr>
          <w:rFonts w:hint="eastAsia"/>
        </w:rPr>
        <w:t>术语</w:t>
      </w:r>
      <w:bookmarkEnd w:id="15"/>
      <w:bookmarkEnd w:id="16"/>
      <w:bookmarkEnd w:id="17"/>
      <w:bookmarkEnd w:id="18"/>
      <w:bookmarkEnd w:id="19"/>
      <w:r>
        <w:rPr>
          <w:rFonts w:hint="eastAsia"/>
        </w:rPr>
        <w:t>说明</w:t>
      </w:r>
      <w:bookmarkEnd w:id="20"/>
      <w:bookmarkEnd w:id="21"/>
    </w:p>
    <w:p w14:paraId="58C213A6" w14:textId="77777777" w:rsidR="001A7523" w:rsidRDefault="00000000">
      <w:pPr>
        <w:pStyle w:val="ac"/>
        <w:spacing w:before="60" w:after="60"/>
        <w:rPr>
          <w:rFonts w:ascii="宋体" w:cs="宋体"/>
          <w:b/>
          <w:iCs/>
          <w:color w:val="0070C0"/>
          <w:sz w:val="24"/>
        </w:rPr>
      </w:pPr>
      <w:r>
        <w:rPr>
          <w:rFonts w:hint="eastAsia"/>
        </w:rPr>
        <w:t>表2 术语表</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3"/>
        <w:gridCol w:w="6199"/>
      </w:tblGrid>
      <w:tr w:rsidR="001A7523" w14:paraId="24569BB1" w14:textId="77777777">
        <w:trPr>
          <w:cantSplit/>
        </w:trPr>
        <w:tc>
          <w:tcPr>
            <w:tcW w:w="2323" w:type="dxa"/>
            <w:shd w:val="clear" w:color="auto" w:fill="D9D9D9"/>
          </w:tcPr>
          <w:p w14:paraId="2878BCB8" w14:textId="77777777" w:rsidR="001A7523" w:rsidRDefault="00000000">
            <w:pPr>
              <w:tabs>
                <w:tab w:val="left" w:pos="3346"/>
              </w:tabs>
              <w:spacing w:line="24" w:lineRule="atLeast"/>
              <w:jc w:val="center"/>
              <w:rPr>
                <w:rFonts w:ascii="仿宋_GB2312" w:eastAsia="仿宋_GB2312"/>
                <w:b/>
                <w:bCs/>
                <w:color w:val="000000"/>
                <w:sz w:val="24"/>
              </w:rPr>
            </w:pPr>
            <w:r>
              <w:rPr>
                <w:rFonts w:ascii="仿宋_GB2312" w:eastAsia="仿宋_GB2312" w:hint="eastAsia"/>
                <w:b/>
                <w:bCs/>
                <w:color w:val="000000"/>
                <w:sz w:val="24"/>
              </w:rPr>
              <w:t>术语、缩写</w:t>
            </w:r>
          </w:p>
        </w:tc>
        <w:tc>
          <w:tcPr>
            <w:tcW w:w="6199" w:type="dxa"/>
            <w:shd w:val="clear" w:color="auto" w:fill="D9D9D9"/>
          </w:tcPr>
          <w:p w14:paraId="3AECAA86" w14:textId="77777777" w:rsidR="001A7523" w:rsidRDefault="00000000">
            <w:pPr>
              <w:tabs>
                <w:tab w:val="left" w:pos="3346"/>
              </w:tabs>
              <w:spacing w:line="24" w:lineRule="atLeast"/>
              <w:jc w:val="center"/>
              <w:rPr>
                <w:rFonts w:ascii="仿宋_GB2312" w:eastAsia="仿宋_GB2312"/>
                <w:b/>
                <w:bCs/>
                <w:color w:val="000000"/>
                <w:sz w:val="24"/>
              </w:rPr>
            </w:pPr>
            <w:r>
              <w:rPr>
                <w:rFonts w:ascii="仿宋_GB2312" w:eastAsia="仿宋_GB2312" w:hint="eastAsia"/>
                <w:b/>
                <w:bCs/>
                <w:color w:val="000000"/>
                <w:sz w:val="24"/>
              </w:rPr>
              <w:t>解 释</w:t>
            </w:r>
          </w:p>
        </w:tc>
      </w:tr>
      <w:tr w:rsidR="001A7523" w14:paraId="6A867DD4" w14:textId="77777777">
        <w:trPr>
          <w:cantSplit/>
        </w:trPr>
        <w:tc>
          <w:tcPr>
            <w:tcW w:w="2323" w:type="dxa"/>
            <w:vAlign w:val="center"/>
          </w:tcPr>
          <w:p w14:paraId="299F93F1" w14:textId="77777777" w:rsidR="001A7523" w:rsidRDefault="00000000">
            <w:pPr>
              <w:spacing w:line="360" w:lineRule="auto"/>
              <w:ind w:firstLineChars="200" w:firstLine="420"/>
              <w:rPr>
                <w:rFonts w:ascii="宋体" w:cs="宋体"/>
                <w:bCs/>
                <w:iCs/>
                <w:szCs w:val="21"/>
                <w:lang w:val="fr-FR"/>
              </w:rPr>
            </w:pPr>
            <w:r>
              <w:rPr>
                <w:rFonts w:ascii="宋体" w:cs="宋体" w:hint="eastAsia"/>
                <w:bCs/>
                <w:iCs/>
                <w:szCs w:val="21"/>
                <w:lang w:val="fr-FR"/>
              </w:rPr>
              <w:lastRenderedPageBreak/>
              <w:t>等价类划分法</w:t>
            </w:r>
          </w:p>
        </w:tc>
        <w:tc>
          <w:tcPr>
            <w:tcW w:w="6199" w:type="dxa"/>
          </w:tcPr>
          <w:p w14:paraId="69FB58B1" w14:textId="77777777" w:rsidR="001A7523" w:rsidRDefault="00000000">
            <w:pPr>
              <w:spacing w:line="360" w:lineRule="auto"/>
              <w:rPr>
                <w:rFonts w:ascii="宋体" w:cs="宋体"/>
                <w:bCs/>
                <w:iCs/>
                <w:szCs w:val="21"/>
                <w:lang w:val="fr-FR"/>
              </w:rPr>
            </w:pPr>
            <w:r>
              <w:rPr>
                <w:rFonts w:ascii="宋体" w:cs="宋体" w:hint="eastAsia"/>
                <w:bCs/>
                <w:iCs/>
                <w:szCs w:val="21"/>
                <w:lang w:val="fr-FR"/>
              </w:rPr>
              <w:t>把程序的输入域划分成若干的部分，然后从每个部分中选取少数代表性数据作为测试用例，每一类的代表性数据在测试中的作用等价于这一类的其他值。</w:t>
            </w:r>
          </w:p>
        </w:tc>
      </w:tr>
      <w:tr w:rsidR="001A7523" w14:paraId="3046AA4C" w14:textId="77777777">
        <w:trPr>
          <w:cantSplit/>
        </w:trPr>
        <w:tc>
          <w:tcPr>
            <w:tcW w:w="2323" w:type="dxa"/>
            <w:vAlign w:val="center"/>
          </w:tcPr>
          <w:p w14:paraId="44960DB3" w14:textId="77777777" w:rsidR="001A7523" w:rsidRDefault="00000000">
            <w:pPr>
              <w:spacing w:line="360" w:lineRule="auto"/>
              <w:ind w:firstLineChars="200" w:firstLine="420"/>
              <w:rPr>
                <w:rFonts w:ascii="宋体" w:cs="宋体"/>
                <w:bCs/>
                <w:iCs/>
                <w:szCs w:val="21"/>
                <w:lang w:val="fr-FR"/>
              </w:rPr>
            </w:pPr>
            <w:r>
              <w:rPr>
                <w:rFonts w:ascii="宋体" w:cs="宋体" w:hint="eastAsia"/>
                <w:bCs/>
                <w:iCs/>
                <w:szCs w:val="21"/>
                <w:lang w:val="fr-FR"/>
              </w:rPr>
              <w:t>边界值分析法</w:t>
            </w:r>
          </w:p>
        </w:tc>
        <w:tc>
          <w:tcPr>
            <w:tcW w:w="6199" w:type="dxa"/>
          </w:tcPr>
          <w:p w14:paraId="4B986425" w14:textId="77777777" w:rsidR="001A7523" w:rsidRDefault="00000000">
            <w:pPr>
              <w:spacing w:line="360" w:lineRule="auto"/>
              <w:rPr>
                <w:rFonts w:ascii="宋体" w:cs="宋体"/>
                <w:bCs/>
                <w:iCs/>
                <w:szCs w:val="21"/>
                <w:lang w:val="fr-FR"/>
              </w:rPr>
            </w:pPr>
            <w:r>
              <w:rPr>
                <w:rFonts w:ascii="宋体" w:cs="宋体" w:hint="eastAsia"/>
                <w:bCs/>
                <w:iCs/>
                <w:szCs w:val="21"/>
                <w:lang w:val="fr-FR"/>
              </w:rPr>
              <w:t>边界值分析是通过选择等价类边界的测试用例</w:t>
            </w:r>
          </w:p>
        </w:tc>
      </w:tr>
      <w:tr w:rsidR="001A7523" w14:paraId="0B087175" w14:textId="77777777">
        <w:trPr>
          <w:cantSplit/>
        </w:trPr>
        <w:tc>
          <w:tcPr>
            <w:tcW w:w="2323" w:type="dxa"/>
            <w:vAlign w:val="center"/>
          </w:tcPr>
          <w:p w14:paraId="21FFEAB2" w14:textId="77777777" w:rsidR="001A7523" w:rsidRDefault="00000000">
            <w:pPr>
              <w:spacing w:line="360" w:lineRule="auto"/>
              <w:ind w:firstLineChars="200" w:firstLine="420"/>
              <w:rPr>
                <w:rFonts w:ascii="宋体" w:cs="宋体"/>
                <w:bCs/>
                <w:iCs/>
                <w:szCs w:val="21"/>
                <w:lang w:val="fr-FR"/>
              </w:rPr>
            </w:pPr>
            <w:r>
              <w:rPr>
                <w:rFonts w:ascii="宋体" w:cs="宋体" w:hint="eastAsia"/>
                <w:bCs/>
                <w:iCs/>
                <w:szCs w:val="21"/>
                <w:lang w:val="fr-FR"/>
              </w:rPr>
              <w:t>错误推测法</w:t>
            </w:r>
          </w:p>
        </w:tc>
        <w:tc>
          <w:tcPr>
            <w:tcW w:w="6199" w:type="dxa"/>
          </w:tcPr>
          <w:p w14:paraId="71DB7445" w14:textId="77777777" w:rsidR="001A7523" w:rsidRDefault="00000000">
            <w:pPr>
              <w:spacing w:line="360" w:lineRule="auto"/>
              <w:rPr>
                <w:rFonts w:ascii="宋体" w:cs="宋体"/>
                <w:bCs/>
                <w:iCs/>
                <w:szCs w:val="21"/>
                <w:lang w:val="fr-FR"/>
              </w:rPr>
            </w:pPr>
            <w:r>
              <w:rPr>
                <w:rFonts w:ascii="宋体" w:cs="宋体" w:hint="eastAsia"/>
                <w:bCs/>
                <w:iCs/>
                <w:szCs w:val="21"/>
                <w:lang w:val="fr-FR"/>
              </w:rPr>
              <w:t>错误推测方法是基于经验和直觉推测程序中所有可能存在的各种错误，从而有针对性的设计测试用例</w:t>
            </w:r>
          </w:p>
        </w:tc>
      </w:tr>
      <w:tr w:rsidR="001A7523" w14:paraId="53778162" w14:textId="77777777">
        <w:trPr>
          <w:cantSplit/>
        </w:trPr>
        <w:tc>
          <w:tcPr>
            <w:tcW w:w="2323" w:type="dxa"/>
            <w:vAlign w:val="center"/>
          </w:tcPr>
          <w:p w14:paraId="5DF548AE" w14:textId="77777777" w:rsidR="001A7523" w:rsidRDefault="00000000">
            <w:pPr>
              <w:spacing w:line="360" w:lineRule="auto"/>
              <w:ind w:firstLineChars="200" w:firstLine="420"/>
              <w:rPr>
                <w:rFonts w:ascii="宋体" w:cs="宋体"/>
                <w:bCs/>
                <w:iCs/>
                <w:szCs w:val="21"/>
                <w:lang w:val="fr-FR"/>
              </w:rPr>
            </w:pPr>
            <w:r>
              <w:rPr>
                <w:rFonts w:ascii="宋体" w:cs="宋体" w:hint="eastAsia"/>
                <w:bCs/>
                <w:iCs/>
                <w:szCs w:val="21"/>
                <w:lang w:val="fr-FR"/>
              </w:rPr>
              <w:t>缺陷修复率</w:t>
            </w:r>
          </w:p>
        </w:tc>
        <w:tc>
          <w:tcPr>
            <w:tcW w:w="6199" w:type="dxa"/>
            <w:vAlign w:val="center"/>
          </w:tcPr>
          <w:p w14:paraId="25F21760" w14:textId="77777777" w:rsidR="001A7523" w:rsidRDefault="00000000">
            <w:pPr>
              <w:spacing w:line="360" w:lineRule="auto"/>
              <w:rPr>
                <w:rFonts w:ascii="宋体" w:cs="宋体"/>
                <w:bCs/>
                <w:iCs/>
                <w:szCs w:val="21"/>
                <w:lang w:val="fr-FR"/>
              </w:rPr>
            </w:pPr>
            <w:r>
              <w:rPr>
                <w:rFonts w:ascii="宋体" w:cs="宋体" w:hint="eastAsia"/>
                <w:bCs/>
                <w:iCs/>
                <w:szCs w:val="21"/>
                <w:lang w:val="fr-FR"/>
              </w:rPr>
              <w:t>对应类型修复的缺陷数/对应类型的缺陷总数*100%</w:t>
            </w:r>
          </w:p>
        </w:tc>
      </w:tr>
      <w:tr w:rsidR="001A7523" w14:paraId="2F09CDC0" w14:textId="77777777">
        <w:trPr>
          <w:cantSplit/>
        </w:trPr>
        <w:tc>
          <w:tcPr>
            <w:tcW w:w="2323" w:type="dxa"/>
            <w:vAlign w:val="center"/>
          </w:tcPr>
          <w:p w14:paraId="2AAB7FB1" w14:textId="77777777" w:rsidR="001A7523" w:rsidRDefault="00000000">
            <w:pPr>
              <w:spacing w:line="360" w:lineRule="auto"/>
              <w:ind w:firstLineChars="200" w:firstLine="420"/>
              <w:rPr>
                <w:rFonts w:ascii="宋体" w:cs="宋体"/>
                <w:bCs/>
                <w:iCs/>
                <w:szCs w:val="21"/>
                <w:lang w:val="fr-FR"/>
              </w:rPr>
            </w:pPr>
            <w:r>
              <w:rPr>
                <w:rFonts w:ascii="宋体" w:cs="宋体" w:hint="eastAsia"/>
                <w:bCs/>
                <w:iCs/>
                <w:szCs w:val="21"/>
                <w:lang w:val="fr-FR"/>
              </w:rPr>
              <w:t>回归测试</w:t>
            </w:r>
          </w:p>
        </w:tc>
        <w:tc>
          <w:tcPr>
            <w:tcW w:w="6199" w:type="dxa"/>
          </w:tcPr>
          <w:p w14:paraId="104E8325" w14:textId="77777777" w:rsidR="001A7523" w:rsidRDefault="00000000">
            <w:pPr>
              <w:spacing w:line="360" w:lineRule="auto"/>
              <w:rPr>
                <w:rFonts w:ascii="宋体" w:cs="宋体"/>
                <w:bCs/>
                <w:iCs/>
                <w:szCs w:val="21"/>
                <w:lang w:val="fr-FR"/>
              </w:rPr>
            </w:pPr>
            <w:r>
              <w:rPr>
                <w:rFonts w:ascii="宋体" w:cs="宋体" w:hint="eastAsia"/>
                <w:bCs/>
                <w:iCs/>
                <w:szCs w:val="21"/>
                <w:lang w:val="fr-FR"/>
              </w:rPr>
              <w:t>首先验证那些已修改的问题，再继续执行系统测试用例，验证基本功能和流程控制是否正确，是否引入产生了新的缺陷。</w:t>
            </w:r>
          </w:p>
        </w:tc>
      </w:tr>
    </w:tbl>
    <w:p w14:paraId="26271824" w14:textId="77777777" w:rsidR="001A7523" w:rsidRDefault="00000000">
      <w:pPr>
        <w:pStyle w:val="1"/>
        <w:spacing w:after="120" w:line="360" w:lineRule="auto"/>
        <w:ind w:left="431" w:hanging="431"/>
        <w:rPr>
          <w:szCs w:val="36"/>
        </w:rPr>
      </w:pPr>
      <w:bookmarkStart w:id="22" w:name="_Toc330891644"/>
      <w:bookmarkStart w:id="23" w:name="_Toc201712333"/>
      <w:r>
        <w:rPr>
          <w:rFonts w:hint="eastAsia"/>
          <w:szCs w:val="36"/>
        </w:rPr>
        <w:t>测试</w:t>
      </w:r>
      <w:bookmarkEnd w:id="22"/>
      <w:r>
        <w:rPr>
          <w:rFonts w:hint="eastAsia"/>
          <w:szCs w:val="36"/>
        </w:rPr>
        <w:t>资源</w:t>
      </w:r>
      <w:bookmarkEnd w:id="23"/>
    </w:p>
    <w:p w14:paraId="44D5EB4E" w14:textId="77777777" w:rsidR="001A7523" w:rsidRDefault="00000000">
      <w:pPr>
        <w:pStyle w:val="2"/>
        <w:spacing w:after="120"/>
      </w:pPr>
      <w:bookmarkStart w:id="24" w:name="_Toc201712334"/>
      <w:bookmarkStart w:id="25" w:name="_Toc330891647"/>
      <w:r>
        <w:rPr>
          <w:rFonts w:hint="eastAsia"/>
        </w:rPr>
        <w:t>软硬件环境</w:t>
      </w:r>
      <w:bookmarkEnd w:id="24"/>
    </w:p>
    <w:p w14:paraId="5DB0DB16" w14:textId="77777777" w:rsidR="001A7523" w:rsidRDefault="00000000">
      <w:pPr>
        <w:pStyle w:val="ac"/>
        <w:spacing w:before="60" w:after="60"/>
        <w:rPr>
          <w:rFonts w:ascii="宋体" w:cs="宋体"/>
          <w:b/>
          <w:iCs/>
          <w:color w:val="0070C0"/>
          <w:sz w:val="24"/>
        </w:rPr>
      </w:pPr>
      <w:r>
        <w:rPr>
          <w:rFonts w:hint="eastAsia"/>
        </w:rPr>
        <w:t>表3 测试环境</w:t>
      </w:r>
    </w:p>
    <w:tbl>
      <w:tblPr>
        <w:tblW w:w="86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8"/>
        <w:gridCol w:w="2018"/>
        <w:gridCol w:w="3977"/>
      </w:tblGrid>
      <w:tr w:rsidR="001A7523" w14:paraId="40D90B5C" w14:textId="77777777">
        <w:trPr>
          <w:trHeight w:val="546"/>
          <w:jc w:val="center"/>
        </w:trPr>
        <w:tc>
          <w:tcPr>
            <w:tcW w:w="2648" w:type="dxa"/>
            <w:tcBorders>
              <w:top w:val="single" w:sz="4" w:space="0" w:color="auto"/>
              <w:left w:val="single" w:sz="4" w:space="0" w:color="auto"/>
              <w:bottom w:val="single" w:sz="4" w:space="0" w:color="auto"/>
              <w:right w:val="single" w:sz="4" w:space="0" w:color="auto"/>
            </w:tcBorders>
            <w:shd w:val="clear" w:color="auto" w:fill="A6A6A6"/>
            <w:vAlign w:val="center"/>
          </w:tcPr>
          <w:p w14:paraId="64D1CD55" w14:textId="77777777" w:rsidR="001A7523" w:rsidRDefault="00000000">
            <w:pPr>
              <w:jc w:val="center"/>
              <w:rPr>
                <w:rFonts w:ascii="仿宋_GB2312" w:eastAsia="仿宋_GB2312" w:hAnsi="宋体"/>
                <w:b/>
                <w:sz w:val="24"/>
              </w:rPr>
            </w:pPr>
            <w:r>
              <w:rPr>
                <w:rFonts w:ascii="仿宋_GB2312" w:eastAsia="仿宋_GB2312" w:hAnsi="宋体" w:hint="eastAsia"/>
                <w:b/>
                <w:sz w:val="24"/>
              </w:rPr>
              <w:t>类别</w:t>
            </w:r>
          </w:p>
        </w:tc>
        <w:tc>
          <w:tcPr>
            <w:tcW w:w="5995" w:type="dxa"/>
            <w:gridSpan w:val="2"/>
            <w:tcBorders>
              <w:top w:val="single" w:sz="4" w:space="0" w:color="auto"/>
              <w:left w:val="single" w:sz="4" w:space="0" w:color="auto"/>
              <w:bottom w:val="single" w:sz="4" w:space="0" w:color="auto"/>
              <w:right w:val="single" w:sz="4" w:space="0" w:color="auto"/>
            </w:tcBorders>
            <w:shd w:val="clear" w:color="auto" w:fill="A6A6A6"/>
            <w:vAlign w:val="center"/>
          </w:tcPr>
          <w:p w14:paraId="5FBF16C2" w14:textId="77777777" w:rsidR="001A7523" w:rsidRDefault="00000000">
            <w:pPr>
              <w:jc w:val="center"/>
              <w:rPr>
                <w:rFonts w:ascii="仿宋_GB2312" w:eastAsia="仿宋_GB2312" w:hAnsi="宋体"/>
                <w:b/>
                <w:sz w:val="24"/>
              </w:rPr>
            </w:pPr>
            <w:r>
              <w:rPr>
                <w:rFonts w:ascii="仿宋_GB2312" w:eastAsia="仿宋_GB2312" w:hAnsi="宋体" w:hint="eastAsia"/>
                <w:b/>
                <w:sz w:val="24"/>
              </w:rPr>
              <w:t>测试环境要求</w:t>
            </w:r>
          </w:p>
        </w:tc>
      </w:tr>
      <w:tr w:rsidR="001A7523" w14:paraId="3E779FBC" w14:textId="77777777">
        <w:trPr>
          <w:trHeight w:val="991"/>
          <w:jc w:val="center"/>
        </w:trPr>
        <w:tc>
          <w:tcPr>
            <w:tcW w:w="2648" w:type="dxa"/>
            <w:vMerge w:val="restart"/>
            <w:tcBorders>
              <w:top w:val="single" w:sz="4" w:space="0" w:color="auto"/>
              <w:left w:val="single" w:sz="4" w:space="0" w:color="auto"/>
              <w:right w:val="single" w:sz="4" w:space="0" w:color="auto"/>
            </w:tcBorders>
            <w:vAlign w:val="center"/>
          </w:tcPr>
          <w:p w14:paraId="61959E10" w14:textId="77777777" w:rsidR="001A7523" w:rsidRDefault="00000000">
            <w:pPr>
              <w:spacing w:line="360" w:lineRule="auto"/>
              <w:jc w:val="center"/>
              <w:rPr>
                <w:rFonts w:ascii="宋体" w:hAnsi="宋体"/>
                <w:bCs/>
                <w:szCs w:val="21"/>
              </w:rPr>
            </w:pPr>
            <w:r>
              <w:rPr>
                <w:rFonts w:ascii="宋体" w:hAnsi="宋体" w:hint="eastAsia"/>
                <w:bCs/>
                <w:szCs w:val="21"/>
              </w:rPr>
              <w:t>客户端</w:t>
            </w:r>
          </w:p>
        </w:tc>
        <w:tc>
          <w:tcPr>
            <w:tcW w:w="2018" w:type="dxa"/>
            <w:tcBorders>
              <w:top w:val="single" w:sz="4" w:space="0" w:color="auto"/>
              <w:left w:val="single" w:sz="4" w:space="0" w:color="auto"/>
              <w:bottom w:val="single" w:sz="4" w:space="0" w:color="auto"/>
              <w:right w:val="single" w:sz="4" w:space="0" w:color="auto"/>
            </w:tcBorders>
            <w:vAlign w:val="center"/>
          </w:tcPr>
          <w:p w14:paraId="43DDBD41" w14:textId="77777777" w:rsidR="001A7523" w:rsidRDefault="00000000">
            <w:pPr>
              <w:pStyle w:val="ab"/>
              <w:spacing w:line="360" w:lineRule="auto"/>
              <w:ind w:firstLine="0"/>
              <w:rPr>
                <w:rFonts w:ascii="宋体" w:hAnsi="宋体"/>
                <w:bCs/>
                <w:sz w:val="21"/>
                <w:szCs w:val="21"/>
              </w:rPr>
            </w:pPr>
            <w:r>
              <w:rPr>
                <w:rFonts w:ascii="宋体" w:hAnsi="宋体" w:hint="eastAsia"/>
                <w:bCs/>
                <w:sz w:val="21"/>
                <w:szCs w:val="21"/>
              </w:rPr>
              <w:t>软件环境</w:t>
            </w:r>
          </w:p>
        </w:tc>
        <w:tc>
          <w:tcPr>
            <w:tcW w:w="3977" w:type="dxa"/>
            <w:tcBorders>
              <w:top w:val="single" w:sz="4" w:space="0" w:color="auto"/>
              <w:left w:val="single" w:sz="4" w:space="0" w:color="auto"/>
              <w:bottom w:val="single" w:sz="4" w:space="0" w:color="auto"/>
              <w:right w:val="single" w:sz="4" w:space="0" w:color="auto"/>
            </w:tcBorders>
            <w:vAlign w:val="center"/>
          </w:tcPr>
          <w:p w14:paraId="2CB2409B" w14:textId="43E29666" w:rsidR="001A7523" w:rsidRDefault="00000000">
            <w:pPr>
              <w:pStyle w:val="ab"/>
              <w:spacing w:line="360" w:lineRule="auto"/>
              <w:ind w:firstLine="0"/>
              <w:rPr>
                <w:rFonts w:ascii="宋体" w:hAnsi="宋体"/>
                <w:bCs/>
                <w:sz w:val="21"/>
                <w:szCs w:val="21"/>
              </w:rPr>
            </w:pPr>
            <w:r>
              <w:rPr>
                <w:rFonts w:ascii="宋体" w:hAnsi="宋体" w:hint="eastAsia"/>
                <w:bCs/>
                <w:sz w:val="21"/>
                <w:szCs w:val="21"/>
              </w:rPr>
              <w:t>操作系统：Windows 1</w:t>
            </w:r>
            <w:r w:rsidR="006100BF">
              <w:rPr>
                <w:rFonts w:ascii="宋体" w:hAnsi="宋体" w:hint="eastAsia"/>
                <w:bCs/>
                <w:sz w:val="21"/>
                <w:szCs w:val="21"/>
              </w:rPr>
              <w:t>0</w:t>
            </w:r>
          </w:p>
          <w:p w14:paraId="4D65338E" w14:textId="12F70C09" w:rsidR="001A7523" w:rsidRDefault="00000000">
            <w:pPr>
              <w:pStyle w:val="ab"/>
              <w:spacing w:line="360" w:lineRule="auto"/>
              <w:ind w:firstLine="0"/>
              <w:rPr>
                <w:rFonts w:ascii="宋体" w:hAnsi="宋体"/>
                <w:bCs/>
                <w:sz w:val="21"/>
                <w:szCs w:val="21"/>
              </w:rPr>
            </w:pPr>
            <w:r>
              <w:rPr>
                <w:rFonts w:ascii="宋体" w:hAnsi="宋体" w:hint="eastAsia"/>
                <w:bCs/>
                <w:sz w:val="21"/>
                <w:szCs w:val="21"/>
              </w:rPr>
              <w:t>浏览器：Chrome 1</w:t>
            </w:r>
            <w:r w:rsidR="006100BF">
              <w:rPr>
                <w:rFonts w:ascii="宋体" w:hAnsi="宋体" w:hint="eastAsia"/>
                <w:bCs/>
                <w:sz w:val="21"/>
                <w:szCs w:val="21"/>
              </w:rPr>
              <w:t>43</w:t>
            </w:r>
            <w:r>
              <w:rPr>
                <w:rFonts w:ascii="宋体" w:hAnsi="宋体" w:hint="eastAsia"/>
                <w:bCs/>
                <w:sz w:val="21"/>
                <w:szCs w:val="21"/>
              </w:rPr>
              <w:t>.0</w:t>
            </w:r>
          </w:p>
        </w:tc>
      </w:tr>
      <w:tr w:rsidR="001A7523" w14:paraId="6A929CD7" w14:textId="77777777">
        <w:trPr>
          <w:trHeight w:val="1203"/>
          <w:jc w:val="center"/>
        </w:trPr>
        <w:tc>
          <w:tcPr>
            <w:tcW w:w="2648" w:type="dxa"/>
            <w:vMerge/>
            <w:tcBorders>
              <w:left w:val="single" w:sz="4" w:space="0" w:color="auto"/>
              <w:right w:val="single" w:sz="4" w:space="0" w:color="auto"/>
            </w:tcBorders>
            <w:vAlign w:val="center"/>
          </w:tcPr>
          <w:p w14:paraId="0E37BE46" w14:textId="77777777" w:rsidR="001A7523" w:rsidRDefault="001A7523">
            <w:pPr>
              <w:spacing w:line="360" w:lineRule="auto"/>
              <w:jc w:val="center"/>
              <w:rPr>
                <w:rFonts w:ascii="宋体" w:hAnsi="宋体"/>
                <w:bCs/>
                <w:szCs w:val="21"/>
              </w:rPr>
            </w:pPr>
          </w:p>
        </w:tc>
        <w:tc>
          <w:tcPr>
            <w:tcW w:w="2018" w:type="dxa"/>
            <w:tcBorders>
              <w:top w:val="single" w:sz="4" w:space="0" w:color="auto"/>
              <w:left w:val="single" w:sz="4" w:space="0" w:color="auto"/>
              <w:bottom w:val="single" w:sz="4" w:space="0" w:color="auto"/>
              <w:right w:val="single" w:sz="4" w:space="0" w:color="auto"/>
            </w:tcBorders>
            <w:vAlign w:val="center"/>
          </w:tcPr>
          <w:p w14:paraId="0B8B4824" w14:textId="77777777" w:rsidR="001A7523" w:rsidRDefault="00000000">
            <w:pPr>
              <w:pStyle w:val="ab"/>
              <w:spacing w:line="360" w:lineRule="auto"/>
              <w:ind w:firstLine="0"/>
              <w:rPr>
                <w:rFonts w:ascii="宋体" w:hAnsi="宋体"/>
                <w:bCs/>
                <w:sz w:val="21"/>
                <w:szCs w:val="21"/>
              </w:rPr>
            </w:pPr>
            <w:r>
              <w:rPr>
                <w:rFonts w:ascii="宋体" w:hAnsi="宋体" w:hint="eastAsia"/>
                <w:bCs/>
                <w:sz w:val="21"/>
                <w:szCs w:val="21"/>
              </w:rPr>
              <w:t>硬件环境</w:t>
            </w:r>
          </w:p>
        </w:tc>
        <w:tc>
          <w:tcPr>
            <w:tcW w:w="3977" w:type="dxa"/>
            <w:tcBorders>
              <w:top w:val="single" w:sz="4" w:space="0" w:color="auto"/>
              <w:left w:val="single" w:sz="4" w:space="0" w:color="auto"/>
              <w:bottom w:val="single" w:sz="4" w:space="0" w:color="auto"/>
              <w:right w:val="single" w:sz="4" w:space="0" w:color="auto"/>
            </w:tcBorders>
          </w:tcPr>
          <w:p w14:paraId="795B5634" w14:textId="12898C6A" w:rsidR="001A7523" w:rsidRDefault="00000000">
            <w:pPr>
              <w:pStyle w:val="ab"/>
              <w:spacing w:line="360" w:lineRule="auto"/>
              <w:ind w:firstLine="0"/>
              <w:rPr>
                <w:rFonts w:ascii="宋体" w:hAnsi="宋体"/>
                <w:bCs/>
                <w:sz w:val="21"/>
                <w:szCs w:val="21"/>
              </w:rPr>
            </w:pPr>
            <w:r>
              <w:rPr>
                <w:rFonts w:ascii="宋体" w:hAnsi="宋体"/>
                <w:bCs/>
                <w:sz w:val="21"/>
                <w:szCs w:val="21"/>
              </w:rPr>
              <w:t>CPU</w:t>
            </w:r>
            <w:r>
              <w:rPr>
                <w:rFonts w:ascii="宋体" w:hAnsi="宋体" w:hint="eastAsia"/>
                <w:bCs/>
                <w:sz w:val="21"/>
                <w:szCs w:val="21"/>
              </w:rPr>
              <w:t>：</w:t>
            </w:r>
            <w:r>
              <w:rPr>
                <w:rFonts w:ascii="宋体" w:hAnsi="宋体"/>
                <w:bCs/>
                <w:sz w:val="21"/>
                <w:szCs w:val="21"/>
              </w:rPr>
              <w:t xml:space="preserve">Intel® Core™ </w:t>
            </w:r>
            <w:r w:rsidR="006100BF">
              <w:rPr>
                <w:rFonts w:ascii="宋体" w:hAnsi="宋体" w:hint="eastAsia"/>
                <w:bCs/>
                <w:sz w:val="21"/>
                <w:szCs w:val="21"/>
              </w:rPr>
              <w:t>E3-1270v5</w:t>
            </w:r>
          </w:p>
          <w:p w14:paraId="400713E2" w14:textId="77777777" w:rsidR="001A7523" w:rsidRDefault="00000000">
            <w:pPr>
              <w:pStyle w:val="ab"/>
              <w:spacing w:line="360" w:lineRule="auto"/>
              <w:ind w:firstLine="0"/>
              <w:rPr>
                <w:rFonts w:ascii="宋体" w:hAnsi="宋体"/>
                <w:bCs/>
              </w:rPr>
            </w:pPr>
            <w:r>
              <w:rPr>
                <w:rFonts w:ascii="宋体" w:hAnsi="宋体" w:hint="eastAsia"/>
                <w:bCs/>
                <w:sz w:val="21"/>
                <w:szCs w:val="21"/>
              </w:rPr>
              <w:t>内存：16G</w:t>
            </w:r>
          </w:p>
        </w:tc>
      </w:tr>
      <w:tr w:rsidR="001A7523" w14:paraId="55037A1E" w14:textId="77777777">
        <w:trPr>
          <w:trHeight w:val="500"/>
          <w:jc w:val="center"/>
        </w:trPr>
        <w:tc>
          <w:tcPr>
            <w:tcW w:w="2648" w:type="dxa"/>
            <w:vMerge/>
            <w:tcBorders>
              <w:left w:val="single" w:sz="4" w:space="0" w:color="auto"/>
              <w:bottom w:val="single" w:sz="4" w:space="0" w:color="auto"/>
              <w:right w:val="single" w:sz="4" w:space="0" w:color="auto"/>
            </w:tcBorders>
            <w:vAlign w:val="center"/>
          </w:tcPr>
          <w:p w14:paraId="1597D8D9" w14:textId="77777777" w:rsidR="001A7523" w:rsidRDefault="001A7523">
            <w:pPr>
              <w:spacing w:line="360" w:lineRule="auto"/>
              <w:jc w:val="center"/>
              <w:rPr>
                <w:rFonts w:ascii="宋体" w:hAnsi="宋体"/>
                <w:bCs/>
                <w:szCs w:val="21"/>
              </w:rPr>
            </w:pPr>
          </w:p>
        </w:tc>
        <w:tc>
          <w:tcPr>
            <w:tcW w:w="2018" w:type="dxa"/>
            <w:tcBorders>
              <w:top w:val="single" w:sz="4" w:space="0" w:color="auto"/>
              <w:left w:val="single" w:sz="4" w:space="0" w:color="auto"/>
              <w:bottom w:val="single" w:sz="4" w:space="0" w:color="auto"/>
              <w:right w:val="single" w:sz="4" w:space="0" w:color="auto"/>
            </w:tcBorders>
            <w:vAlign w:val="center"/>
          </w:tcPr>
          <w:p w14:paraId="7D66B028" w14:textId="77777777" w:rsidR="001A7523" w:rsidRDefault="00000000">
            <w:pPr>
              <w:pStyle w:val="ab"/>
              <w:spacing w:line="360" w:lineRule="auto"/>
              <w:ind w:firstLine="0"/>
              <w:rPr>
                <w:rFonts w:ascii="宋体" w:hAnsi="宋体"/>
                <w:bCs/>
                <w:sz w:val="21"/>
                <w:szCs w:val="21"/>
              </w:rPr>
            </w:pPr>
            <w:r>
              <w:rPr>
                <w:rFonts w:ascii="宋体" w:hAnsi="宋体" w:hint="eastAsia"/>
                <w:bCs/>
                <w:sz w:val="21"/>
                <w:szCs w:val="21"/>
              </w:rPr>
              <w:t>网络环境</w:t>
            </w:r>
          </w:p>
        </w:tc>
        <w:tc>
          <w:tcPr>
            <w:tcW w:w="3977" w:type="dxa"/>
            <w:tcBorders>
              <w:top w:val="single" w:sz="4" w:space="0" w:color="auto"/>
              <w:left w:val="single" w:sz="4" w:space="0" w:color="auto"/>
              <w:bottom w:val="single" w:sz="4" w:space="0" w:color="auto"/>
              <w:right w:val="single" w:sz="4" w:space="0" w:color="auto"/>
            </w:tcBorders>
            <w:vAlign w:val="center"/>
          </w:tcPr>
          <w:p w14:paraId="6780D8A1" w14:textId="77777777" w:rsidR="001A7523" w:rsidRDefault="00000000">
            <w:pPr>
              <w:pStyle w:val="ab"/>
              <w:spacing w:line="360" w:lineRule="auto"/>
              <w:ind w:firstLine="0"/>
              <w:rPr>
                <w:rFonts w:ascii="宋体" w:hAnsi="宋体"/>
                <w:bCs/>
              </w:rPr>
            </w:pPr>
            <w:r>
              <w:rPr>
                <w:rFonts w:ascii="宋体" w:hAnsi="宋体" w:hint="eastAsia"/>
                <w:bCs/>
                <w:sz w:val="21"/>
                <w:szCs w:val="21"/>
              </w:rPr>
              <w:t>1G LAN</w:t>
            </w:r>
          </w:p>
        </w:tc>
      </w:tr>
      <w:tr w:rsidR="001A7523" w14:paraId="70FBFB1D" w14:textId="77777777">
        <w:trPr>
          <w:trHeight w:val="536"/>
          <w:jc w:val="center"/>
        </w:trPr>
        <w:tc>
          <w:tcPr>
            <w:tcW w:w="2648" w:type="dxa"/>
            <w:vMerge w:val="restart"/>
            <w:tcBorders>
              <w:left w:val="single" w:sz="4" w:space="0" w:color="auto"/>
              <w:right w:val="single" w:sz="4" w:space="0" w:color="auto"/>
            </w:tcBorders>
            <w:vAlign w:val="center"/>
          </w:tcPr>
          <w:p w14:paraId="0170C4BE" w14:textId="77777777" w:rsidR="001A7523" w:rsidRDefault="00000000">
            <w:pPr>
              <w:spacing w:line="360" w:lineRule="auto"/>
              <w:jc w:val="center"/>
              <w:rPr>
                <w:rFonts w:ascii="宋体" w:hAnsi="宋体"/>
                <w:bCs/>
                <w:szCs w:val="21"/>
              </w:rPr>
            </w:pPr>
            <w:r>
              <w:rPr>
                <w:rFonts w:ascii="宋体" w:hAnsi="宋体"/>
                <w:bCs/>
                <w:szCs w:val="21"/>
              </w:rPr>
              <w:t>W</w:t>
            </w:r>
            <w:r>
              <w:rPr>
                <w:rFonts w:ascii="宋体" w:hAnsi="宋体" w:hint="eastAsia"/>
                <w:bCs/>
                <w:szCs w:val="21"/>
              </w:rPr>
              <w:t>eb应用服务器端</w:t>
            </w:r>
          </w:p>
        </w:tc>
        <w:tc>
          <w:tcPr>
            <w:tcW w:w="2018" w:type="dxa"/>
            <w:tcBorders>
              <w:top w:val="single" w:sz="4" w:space="0" w:color="auto"/>
              <w:left w:val="single" w:sz="4" w:space="0" w:color="auto"/>
              <w:bottom w:val="single" w:sz="4" w:space="0" w:color="auto"/>
              <w:right w:val="single" w:sz="4" w:space="0" w:color="auto"/>
            </w:tcBorders>
            <w:vAlign w:val="center"/>
          </w:tcPr>
          <w:p w14:paraId="5E385974" w14:textId="77777777" w:rsidR="001A7523" w:rsidRDefault="00000000">
            <w:pPr>
              <w:pStyle w:val="ab"/>
              <w:spacing w:line="360" w:lineRule="auto"/>
              <w:ind w:firstLine="0"/>
              <w:rPr>
                <w:rFonts w:ascii="宋体" w:hAnsi="宋体"/>
                <w:bCs/>
                <w:sz w:val="21"/>
                <w:szCs w:val="21"/>
              </w:rPr>
            </w:pPr>
            <w:r>
              <w:rPr>
                <w:rFonts w:ascii="宋体" w:hAnsi="宋体" w:hint="eastAsia"/>
                <w:bCs/>
                <w:sz w:val="21"/>
                <w:szCs w:val="21"/>
              </w:rPr>
              <w:t>软件环境</w:t>
            </w:r>
          </w:p>
        </w:tc>
        <w:tc>
          <w:tcPr>
            <w:tcW w:w="3977" w:type="dxa"/>
            <w:tcBorders>
              <w:top w:val="single" w:sz="4" w:space="0" w:color="auto"/>
              <w:left w:val="single" w:sz="4" w:space="0" w:color="auto"/>
              <w:bottom w:val="single" w:sz="4" w:space="0" w:color="auto"/>
              <w:right w:val="single" w:sz="4" w:space="0" w:color="auto"/>
            </w:tcBorders>
          </w:tcPr>
          <w:p w14:paraId="32CCAC55" w14:textId="223E75AD" w:rsidR="001A7523" w:rsidRDefault="00000000">
            <w:pPr>
              <w:pStyle w:val="ab"/>
              <w:spacing w:line="360" w:lineRule="auto"/>
              <w:ind w:firstLine="0"/>
              <w:rPr>
                <w:rFonts w:ascii="宋体" w:hAnsi="宋体"/>
                <w:bCs/>
              </w:rPr>
            </w:pPr>
            <w:r>
              <w:rPr>
                <w:rFonts w:ascii="宋体" w:hAnsi="宋体" w:hint="eastAsia"/>
                <w:bCs/>
                <w:sz w:val="21"/>
                <w:szCs w:val="21"/>
              </w:rPr>
              <w:t>操作系统：Windows 1</w:t>
            </w:r>
            <w:r w:rsidR="006100BF">
              <w:rPr>
                <w:rFonts w:ascii="宋体" w:hAnsi="宋体" w:hint="eastAsia"/>
                <w:bCs/>
                <w:sz w:val="21"/>
                <w:szCs w:val="21"/>
              </w:rPr>
              <w:t>0</w:t>
            </w:r>
          </w:p>
        </w:tc>
      </w:tr>
      <w:tr w:rsidR="001A7523" w14:paraId="73006618" w14:textId="77777777">
        <w:trPr>
          <w:trHeight w:val="645"/>
          <w:jc w:val="center"/>
        </w:trPr>
        <w:tc>
          <w:tcPr>
            <w:tcW w:w="2648" w:type="dxa"/>
            <w:vMerge/>
            <w:tcBorders>
              <w:left w:val="single" w:sz="4" w:space="0" w:color="auto"/>
              <w:right w:val="single" w:sz="4" w:space="0" w:color="auto"/>
            </w:tcBorders>
            <w:vAlign w:val="center"/>
          </w:tcPr>
          <w:p w14:paraId="0DDD7742" w14:textId="77777777" w:rsidR="001A7523" w:rsidRDefault="001A7523">
            <w:pPr>
              <w:spacing w:line="360" w:lineRule="auto"/>
              <w:jc w:val="center"/>
              <w:rPr>
                <w:rFonts w:ascii="宋体" w:hAnsi="宋体"/>
                <w:bCs/>
                <w:szCs w:val="21"/>
              </w:rPr>
            </w:pPr>
          </w:p>
        </w:tc>
        <w:tc>
          <w:tcPr>
            <w:tcW w:w="2018" w:type="dxa"/>
            <w:tcBorders>
              <w:top w:val="single" w:sz="4" w:space="0" w:color="auto"/>
              <w:left w:val="single" w:sz="4" w:space="0" w:color="auto"/>
              <w:bottom w:val="single" w:sz="4" w:space="0" w:color="auto"/>
              <w:right w:val="single" w:sz="4" w:space="0" w:color="auto"/>
            </w:tcBorders>
            <w:vAlign w:val="center"/>
          </w:tcPr>
          <w:p w14:paraId="0434CBDD" w14:textId="77777777" w:rsidR="001A7523" w:rsidRDefault="00000000">
            <w:pPr>
              <w:pStyle w:val="ab"/>
              <w:spacing w:line="360" w:lineRule="auto"/>
              <w:ind w:firstLine="0"/>
              <w:rPr>
                <w:rFonts w:ascii="宋体" w:hAnsi="宋体"/>
                <w:bCs/>
                <w:sz w:val="21"/>
                <w:szCs w:val="21"/>
              </w:rPr>
            </w:pPr>
            <w:r>
              <w:rPr>
                <w:rFonts w:ascii="宋体" w:hAnsi="宋体" w:hint="eastAsia"/>
                <w:bCs/>
                <w:sz w:val="21"/>
                <w:szCs w:val="21"/>
              </w:rPr>
              <w:t>硬件环境</w:t>
            </w:r>
          </w:p>
        </w:tc>
        <w:tc>
          <w:tcPr>
            <w:tcW w:w="3977" w:type="dxa"/>
            <w:tcBorders>
              <w:top w:val="single" w:sz="4" w:space="0" w:color="auto"/>
              <w:left w:val="single" w:sz="4" w:space="0" w:color="auto"/>
              <w:bottom w:val="single" w:sz="4" w:space="0" w:color="auto"/>
              <w:right w:val="single" w:sz="4" w:space="0" w:color="auto"/>
            </w:tcBorders>
            <w:vAlign w:val="center"/>
          </w:tcPr>
          <w:p w14:paraId="787D8931" w14:textId="1C52974E" w:rsidR="001A7523" w:rsidRDefault="00000000">
            <w:pPr>
              <w:pStyle w:val="ab"/>
              <w:spacing w:line="360" w:lineRule="auto"/>
              <w:ind w:firstLine="0"/>
              <w:rPr>
                <w:rFonts w:ascii="宋体" w:hAnsi="宋体"/>
                <w:bCs/>
                <w:sz w:val="21"/>
                <w:szCs w:val="21"/>
              </w:rPr>
            </w:pPr>
            <w:r>
              <w:rPr>
                <w:rFonts w:ascii="宋体" w:hAnsi="宋体"/>
                <w:bCs/>
                <w:sz w:val="21"/>
                <w:szCs w:val="21"/>
              </w:rPr>
              <w:t>CPU</w:t>
            </w:r>
            <w:r>
              <w:rPr>
                <w:rFonts w:ascii="宋体" w:hAnsi="宋体" w:hint="eastAsia"/>
                <w:bCs/>
                <w:sz w:val="21"/>
                <w:szCs w:val="21"/>
              </w:rPr>
              <w:t>：</w:t>
            </w:r>
            <w:r>
              <w:rPr>
                <w:rFonts w:ascii="宋体" w:hAnsi="宋体"/>
                <w:bCs/>
                <w:sz w:val="21"/>
                <w:szCs w:val="21"/>
              </w:rPr>
              <w:t xml:space="preserve">Intel® Core™ </w:t>
            </w:r>
            <w:r w:rsidR="006100BF">
              <w:rPr>
                <w:rFonts w:ascii="宋体" w:hAnsi="宋体" w:hint="eastAsia"/>
                <w:bCs/>
                <w:sz w:val="21"/>
                <w:szCs w:val="21"/>
              </w:rPr>
              <w:t>E3-1270v5</w:t>
            </w:r>
          </w:p>
          <w:p w14:paraId="03050794" w14:textId="77777777" w:rsidR="001A7523" w:rsidRDefault="00000000">
            <w:pPr>
              <w:pStyle w:val="ab"/>
              <w:spacing w:line="360" w:lineRule="auto"/>
              <w:ind w:firstLine="0"/>
              <w:rPr>
                <w:rFonts w:ascii="宋体" w:hAnsi="宋体"/>
                <w:bCs/>
                <w:szCs w:val="24"/>
              </w:rPr>
            </w:pPr>
            <w:r>
              <w:rPr>
                <w:rFonts w:ascii="宋体" w:hAnsi="宋体" w:hint="eastAsia"/>
                <w:bCs/>
                <w:sz w:val="21"/>
                <w:szCs w:val="21"/>
              </w:rPr>
              <w:t>内存：16G</w:t>
            </w:r>
          </w:p>
        </w:tc>
      </w:tr>
      <w:tr w:rsidR="001A7523" w14:paraId="332EE941" w14:textId="77777777">
        <w:trPr>
          <w:trHeight w:val="645"/>
          <w:jc w:val="center"/>
        </w:trPr>
        <w:tc>
          <w:tcPr>
            <w:tcW w:w="2648" w:type="dxa"/>
            <w:vMerge/>
            <w:tcBorders>
              <w:left w:val="single" w:sz="4" w:space="0" w:color="auto"/>
              <w:bottom w:val="single" w:sz="4" w:space="0" w:color="auto"/>
              <w:right w:val="single" w:sz="4" w:space="0" w:color="auto"/>
            </w:tcBorders>
            <w:vAlign w:val="center"/>
          </w:tcPr>
          <w:p w14:paraId="7159A2CD" w14:textId="77777777" w:rsidR="001A7523" w:rsidRDefault="001A7523">
            <w:pPr>
              <w:spacing w:line="360" w:lineRule="auto"/>
              <w:jc w:val="center"/>
              <w:rPr>
                <w:rFonts w:ascii="宋体" w:hAnsi="宋体"/>
                <w:bCs/>
                <w:szCs w:val="21"/>
              </w:rPr>
            </w:pPr>
          </w:p>
        </w:tc>
        <w:tc>
          <w:tcPr>
            <w:tcW w:w="2018" w:type="dxa"/>
            <w:tcBorders>
              <w:top w:val="single" w:sz="4" w:space="0" w:color="auto"/>
              <w:left w:val="single" w:sz="4" w:space="0" w:color="auto"/>
              <w:bottom w:val="single" w:sz="4" w:space="0" w:color="auto"/>
              <w:right w:val="single" w:sz="4" w:space="0" w:color="auto"/>
            </w:tcBorders>
            <w:vAlign w:val="center"/>
          </w:tcPr>
          <w:p w14:paraId="16C77B9A" w14:textId="77777777" w:rsidR="001A7523" w:rsidRDefault="00000000">
            <w:pPr>
              <w:pStyle w:val="ab"/>
              <w:spacing w:line="360" w:lineRule="auto"/>
              <w:ind w:firstLine="0"/>
              <w:rPr>
                <w:rFonts w:ascii="宋体" w:hAnsi="宋体"/>
                <w:bCs/>
                <w:sz w:val="21"/>
                <w:szCs w:val="21"/>
              </w:rPr>
            </w:pPr>
            <w:r>
              <w:rPr>
                <w:rFonts w:ascii="宋体" w:hAnsi="宋体" w:hint="eastAsia"/>
                <w:bCs/>
                <w:sz w:val="21"/>
                <w:szCs w:val="21"/>
              </w:rPr>
              <w:t>网络环境</w:t>
            </w:r>
          </w:p>
        </w:tc>
        <w:tc>
          <w:tcPr>
            <w:tcW w:w="3977" w:type="dxa"/>
            <w:tcBorders>
              <w:top w:val="single" w:sz="4" w:space="0" w:color="auto"/>
              <w:left w:val="single" w:sz="4" w:space="0" w:color="auto"/>
              <w:bottom w:val="single" w:sz="4" w:space="0" w:color="auto"/>
              <w:right w:val="single" w:sz="4" w:space="0" w:color="auto"/>
            </w:tcBorders>
            <w:vAlign w:val="center"/>
          </w:tcPr>
          <w:p w14:paraId="7DDD706C" w14:textId="77777777" w:rsidR="001A7523" w:rsidRDefault="00000000">
            <w:pPr>
              <w:pStyle w:val="ab"/>
              <w:spacing w:line="360" w:lineRule="auto"/>
              <w:ind w:firstLine="0"/>
              <w:rPr>
                <w:rFonts w:ascii="宋体" w:hAnsi="宋体"/>
                <w:bCs/>
                <w:sz w:val="21"/>
                <w:szCs w:val="21"/>
              </w:rPr>
            </w:pPr>
            <w:r>
              <w:rPr>
                <w:rFonts w:ascii="宋体" w:hAnsi="宋体" w:hint="eastAsia"/>
                <w:bCs/>
                <w:sz w:val="21"/>
                <w:szCs w:val="21"/>
              </w:rPr>
              <w:t>1G LAN</w:t>
            </w:r>
          </w:p>
        </w:tc>
      </w:tr>
      <w:tr w:rsidR="001A7523" w14:paraId="138FDB0C" w14:textId="77777777">
        <w:trPr>
          <w:trHeight w:val="507"/>
          <w:jc w:val="center"/>
        </w:trPr>
        <w:tc>
          <w:tcPr>
            <w:tcW w:w="2648" w:type="dxa"/>
            <w:vMerge w:val="restart"/>
            <w:tcBorders>
              <w:top w:val="single" w:sz="4" w:space="0" w:color="auto"/>
              <w:left w:val="single" w:sz="4" w:space="0" w:color="auto"/>
              <w:right w:val="single" w:sz="4" w:space="0" w:color="auto"/>
            </w:tcBorders>
            <w:vAlign w:val="center"/>
          </w:tcPr>
          <w:p w14:paraId="29B72C92" w14:textId="77777777" w:rsidR="001A7523" w:rsidRDefault="00000000">
            <w:pPr>
              <w:spacing w:line="360" w:lineRule="auto"/>
              <w:jc w:val="center"/>
              <w:rPr>
                <w:rFonts w:ascii="宋体" w:hAnsi="宋体"/>
                <w:bCs/>
                <w:szCs w:val="21"/>
              </w:rPr>
            </w:pPr>
            <w:r>
              <w:rPr>
                <w:rFonts w:ascii="宋体" w:hAnsi="宋体" w:hint="eastAsia"/>
                <w:bCs/>
                <w:szCs w:val="21"/>
              </w:rPr>
              <w:t>数据库服务器端</w:t>
            </w:r>
          </w:p>
        </w:tc>
        <w:tc>
          <w:tcPr>
            <w:tcW w:w="2018" w:type="dxa"/>
            <w:tcBorders>
              <w:top w:val="single" w:sz="4" w:space="0" w:color="auto"/>
              <w:left w:val="single" w:sz="4" w:space="0" w:color="auto"/>
              <w:bottom w:val="single" w:sz="4" w:space="0" w:color="auto"/>
              <w:right w:val="single" w:sz="4" w:space="0" w:color="auto"/>
            </w:tcBorders>
            <w:vAlign w:val="center"/>
          </w:tcPr>
          <w:p w14:paraId="73359B3A" w14:textId="77777777" w:rsidR="001A7523" w:rsidRDefault="00000000">
            <w:pPr>
              <w:pStyle w:val="ab"/>
              <w:spacing w:line="360" w:lineRule="auto"/>
              <w:ind w:firstLine="0"/>
              <w:rPr>
                <w:rFonts w:ascii="宋体" w:hAnsi="宋体"/>
                <w:bCs/>
                <w:sz w:val="21"/>
                <w:szCs w:val="21"/>
              </w:rPr>
            </w:pPr>
            <w:r>
              <w:rPr>
                <w:rFonts w:ascii="宋体" w:hAnsi="宋体" w:hint="eastAsia"/>
                <w:bCs/>
                <w:sz w:val="21"/>
                <w:szCs w:val="21"/>
              </w:rPr>
              <w:t>软件环境</w:t>
            </w:r>
          </w:p>
        </w:tc>
        <w:tc>
          <w:tcPr>
            <w:tcW w:w="3977" w:type="dxa"/>
            <w:tcBorders>
              <w:top w:val="single" w:sz="4" w:space="0" w:color="auto"/>
              <w:left w:val="single" w:sz="4" w:space="0" w:color="auto"/>
              <w:bottom w:val="single" w:sz="4" w:space="0" w:color="auto"/>
              <w:right w:val="single" w:sz="4" w:space="0" w:color="auto"/>
            </w:tcBorders>
            <w:vAlign w:val="center"/>
          </w:tcPr>
          <w:p w14:paraId="6A90F721" w14:textId="7E7A3CC0" w:rsidR="001A7523" w:rsidRDefault="00000000">
            <w:pPr>
              <w:pStyle w:val="ab"/>
              <w:spacing w:line="360" w:lineRule="auto"/>
              <w:ind w:firstLine="0"/>
              <w:rPr>
                <w:rFonts w:ascii="宋体" w:hAnsi="宋体"/>
                <w:bCs/>
                <w:sz w:val="21"/>
                <w:szCs w:val="21"/>
              </w:rPr>
            </w:pPr>
            <w:r>
              <w:rPr>
                <w:rFonts w:ascii="宋体" w:hAnsi="宋体" w:hint="eastAsia"/>
                <w:bCs/>
                <w:sz w:val="21"/>
                <w:szCs w:val="21"/>
              </w:rPr>
              <w:t>操作系统：Windows 1</w:t>
            </w:r>
            <w:r w:rsidR="006100BF">
              <w:rPr>
                <w:rFonts w:ascii="宋体" w:hAnsi="宋体" w:hint="eastAsia"/>
                <w:bCs/>
                <w:sz w:val="21"/>
                <w:szCs w:val="21"/>
              </w:rPr>
              <w:t>0</w:t>
            </w:r>
          </w:p>
          <w:p w14:paraId="56659EF4" w14:textId="22718E4A" w:rsidR="001A7523" w:rsidRDefault="00000000">
            <w:pPr>
              <w:pStyle w:val="ab"/>
              <w:spacing w:line="360" w:lineRule="auto"/>
              <w:ind w:firstLine="0"/>
              <w:rPr>
                <w:rFonts w:ascii="宋体" w:hAnsi="宋体"/>
                <w:bCs/>
                <w:sz w:val="21"/>
                <w:szCs w:val="21"/>
              </w:rPr>
            </w:pPr>
            <w:r>
              <w:rPr>
                <w:rFonts w:ascii="宋体" w:hAnsi="宋体" w:hint="eastAsia"/>
                <w:bCs/>
                <w:sz w:val="21"/>
                <w:szCs w:val="21"/>
              </w:rPr>
              <w:t xml:space="preserve">数据库：MySQL </w:t>
            </w:r>
            <w:r w:rsidR="006100BF">
              <w:rPr>
                <w:rFonts w:ascii="宋体" w:hAnsi="宋体" w:hint="eastAsia"/>
                <w:bCs/>
                <w:sz w:val="21"/>
                <w:szCs w:val="21"/>
              </w:rPr>
              <w:t>8</w:t>
            </w:r>
            <w:r>
              <w:rPr>
                <w:rFonts w:ascii="宋体" w:hAnsi="宋体" w:hint="eastAsia"/>
                <w:bCs/>
                <w:sz w:val="21"/>
                <w:szCs w:val="21"/>
              </w:rPr>
              <w:t>.</w:t>
            </w:r>
            <w:r w:rsidR="006100BF">
              <w:rPr>
                <w:rFonts w:ascii="宋体" w:hAnsi="宋体" w:hint="eastAsia"/>
                <w:bCs/>
                <w:sz w:val="21"/>
                <w:szCs w:val="21"/>
              </w:rPr>
              <w:t>0</w:t>
            </w:r>
          </w:p>
        </w:tc>
      </w:tr>
      <w:tr w:rsidR="001A7523" w14:paraId="658724AF" w14:textId="77777777">
        <w:trPr>
          <w:trHeight w:val="542"/>
          <w:jc w:val="center"/>
        </w:trPr>
        <w:tc>
          <w:tcPr>
            <w:tcW w:w="2648" w:type="dxa"/>
            <w:vMerge/>
            <w:tcBorders>
              <w:left w:val="single" w:sz="4" w:space="0" w:color="auto"/>
              <w:right w:val="single" w:sz="4" w:space="0" w:color="auto"/>
            </w:tcBorders>
            <w:vAlign w:val="center"/>
          </w:tcPr>
          <w:p w14:paraId="10D31E20" w14:textId="77777777" w:rsidR="001A7523" w:rsidRDefault="001A7523">
            <w:pPr>
              <w:spacing w:line="360" w:lineRule="auto"/>
              <w:jc w:val="center"/>
              <w:rPr>
                <w:rFonts w:ascii="宋体" w:hAnsi="宋体"/>
                <w:bCs/>
                <w:szCs w:val="21"/>
              </w:rPr>
            </w:pPr>
          </w:p>
        </w:tc>
        <w:tc>
          <w:tcPr>
            <w:tcW w:w="2018" w:type="dxa"/>
            <w:tcBorders>
              <w:top w:val="single" w:sz="4" w:space="0" w:color="auto"/>
              <w:left w:val="single" w:sz="4" w:space="0" w:color="auto"/>
              <w:bottom w:val="single" w:sz="4" w:space="0" w:color="auto"/>
              <w:right w:val="single" w:sz="4" w:space="0" w:color="auto"/>
            </w:tcBorders>
            <w:vAlign w:val="center"/>
          </w:tcPr>
          <w:p w14:paraId="0E375F09" w14:textId="77777777" w:rsidR="001A7523" w:rsidRDefault="00000000">
            <w:pPr>
              <w:pStyle w:val="ab"/>
              <w:spacing w:line="360" w:lineRule="auto"/>
              <w:ind w:firstLine="0"/>
              <w:rPr>
                <w:rFonts w:ascii="宋体" w:hAnsi="宋体"/>
                <w:bCs/>
                <w:sz w:val="21"/>
                <w:szCs w:val="21"/>
              </w:rPr>
            </w:pPr>
            <w:r>
              <w:rPr>
                <w:rFonts w:ascii="宋体" w:hAnsi="宋体" w:hint="eastAsia"/>
                <w:bCs/>
                <w:sz w:val="21"/>
                <w:szCs w:val="21"/>
              </w:rPr>
              <w:t>硬件环境</w:t>
            </w:r>
          </w:p>
        </w:tc>
        <w:tc>
          <w:tcPr>
            <w:tcW w:w="3977" w:type="dxa"/>
            <w:tcBorders>
              <w:top w:val="single" w:sz="4" w:space="0" w:color="auto"/>
              <w:left w:val="single" w:sz="4" w:space="0" w:color="auto"/>
              <w:bottom w:val="single" w:sz="4" w:space="0" w:color="auto"/>
              <w:right w:val="single" w:sz="4" w:space="0" w:color="auto"/>
            </w:tcBorders>
            <w:vAlign w:val="center"/>
          </w:tcPr>
          <w:p w14:paraId="7D459297" w14:textId="41443FC3" w:rsidR="001A7523" w:rsidRDefault="00000000">
            <w:pPr>
              <w:pStyle w:val="ab"/>
              <w:spacing w:line="360" w:lineRule="auto"/>
              <w:ind w:firstLine="0"/>
              <w:rPr>
                <w:rFonts w:ascii="宋体" w:hAnsi="宋体"/>
                <w:bCs/>
                <w:sz w:val="21"/>
                <w:szCs w:val="21"/>
              </w:rPr>
            </w:pPr>
            <w:r>
              <w:rPr>
                <w:rFonts w:ascii="宋体" w:hAnsi="宋体"/>
                <w:bCs/>
                <w:sz w:val="21"/>
                <w:szCs w:val="21"/>
              </w:rPr>
              <w:t>CPU</w:t>
            </w:r>
            <w:r>
              <w:rPr>
                <w:rFonts w:ascii="宋体" w:hAnsi="宋体" w:hint="eastAsia"/>
                <w:bCs/>
                <w:sz w:val="21"/>
                <w:szCs w:val="21"/>
              </w:rPr>
              <w:t>：</w:t>
            </w:r>
            <w:r>
              <w:rPr>
                <w:rFonts w:ascii="宋体" w:hAnsi="宋体"/>
                <w:bCs/>
                <w:sz w:val="21"/>
                <w:szCs w:val="21"/>
              </w:rPr>
              <w:t xml:space="preserve">Intel® Core™ </w:t>
            </w:r>
            <w:r w:rsidR="006100BF">
              <w:rPr>
                <w:rFonts w:ascii="宋体" w:hAnsi="宋体" w:hint="eastAsia"/>
                <w:bCs/>
                <w:sz w:val="21"/>
                <w:szCs w:val="21"/>
              </w:rPr>
              <w:t>E3-1270v5</w:t>
            </w:r>
          </w:p>
          <w:p w14:paraId="71159F24" w14:textId="77777777" w:rsidR="001A7523" w:rsidRDefault="00000000">
            <w:pPr>
              <w:pStyle w:val="ab"/>
              <w:spacing w:line="360" w:lineRule="auto"/>
              <w:ind w:firstLine="0"/>
              <w:rPr>
                <w:rFonts w:ascii="宋体" w:hAnsi="宋体"/>
                <w:bCs/>
                <w:sz w:val="21"/>
                <w:szCs w:val="21"/>
              </w:rPr>
            </w:pPr>
            <w:r>
              <w:rPr>
                <w:rFonts w:ascii="宋体" w:hAnsi="宋体" w:hint="eastAsia"/>
                <w:bCs/>
                <w:sz w:val="21"/>
                <w:szCs w:val="21"/>
              </w:rPr>
              <w:t>内存：16G</w:t>
            </w:r>
          </w:p>
        </w:tc>
      </w:tr>
      <w:tr w:rsidR="001A7523" w14:paraId="170517F9" w14:textId="77777777">
        <w:trPr>
          <w:trHeight w:val="542"/>
          <w:jc w:val="center"/>
        </w:trPr>
        <w:tc>
          <w:tcPr>
            <w:tcW w:w="2648" w:type="dxa"/>
            <w:vMerge/>
            <w:tcBorders>
              <w:left w:val="single" w:sz="4" w:space="0" w:color="auto"/>
              <w:right w:val="single" w:sz="4" w:space="0" w:color="auto"/>
            </w:tcBorders>
            <w:vAlign w:val="center"/>
          </w:tcPr>
          <w:p w14:paraId="0C972A1D" w14:textId="77777777" w:rsidR="001A7523" w:rsidRDefault="001A7523">
            <w:pPr>
              <w:spacing w:line="360" w:lineRule="auto"/>
              <w:jc w:val="center"/>
              <w:rPr>
                <w:rFonts w:ascii="宋体" w:hAnsi="宋体"/>
                <w:bCs/>
                <w:szCs w:val="21"/>
              </w:rPr>
            </w:pPr>
          </w:p>
        </w:tc>
        <w:tc>
          <w:tcPr>
            <w:tcW w:w="2018" w:type="dxa"/>
            <w:tcBorders>
              <w:top w:val="single" w:sz="4" w:space="0" w:color="auto"/>
              <w:left w:val="single" w:sz="4" w:space="0" w:color="auto"/>
              <w:bottom w:val="single" w:sz="4" w:space="0" w:color="auto"/>
              <w:right w:val="single" w:sz="4" w:space="0" w:color="auto"/>
            </w:tcBorders>
            <w:vAlign w:val="center"/>
          </w:tcPr>
          <w:p w14:paraId="1E375A87" w14:textId="77777777" w:rsidR="001A7523" w:rsidRDefault="00000000">
            <w:pPr>
              <w:pStyle w:val="ab"/>
              <w:spacing w:line="360" w:lineRule="auto"/>
              <w:ind w:firstLine="0"/>
              <w:rPr>
                <w:rFonts w:ascii="宋体" w:hAnsi="宋体"/>
                <w:bCs/>
                <w:sz w:val="21"/>
                <w:szCs w:val="21"/>
              </w:rPr>
            </w:pPr>
            <w:r>
              <w:rPr>
                <w:rFonts w:ascii="宋体" w:hAnsi="宋体" w:hint="eastAsia"/>
                <w:bCs/>
                <w:sz w:val="21"/>
                <w:szCs w:val="21"/>
              </w:rPr>
              <w:t>网络环境</w:t>
            </w:r>
          </w:p>
        </w:tc>
        <w:tc>
          <w:tcPr>
            <w:tcW w:w="3977" w:type="dxa"/>
            <w:tcBorders>
              <w:top w:val="single" w:sz="4" w:space="0" w:color="auto"/>
              <w:left w:val="single" w:sz="4" w:space="0" w:color="auto"/>
              <w:bottom w:val="single" w:sz="4" w:space="0" w:color="auto"/>
              <w:right w:val="single" w:sz="4" w:space="0" w:color="auto"/>
            </w:tcBorders>
            <w:vAlign w:val="center"/>
          </w:tcPr>
          <w:p w14:paraId="4C98A52A" w14:textId="77777777" w:rsidR="001A7523" w:rsidRDefault="00000000">
            <w:pPr>
              <w:pStyle w:val="ab"/>
              <w:spacing w:line="360" w:lineRule="auto"/>
              <w:ind w:firstLine="0"/>
              <w:rPr>
                <w:rFonts w:ascii="宋体" w:hAnsi="宋体"/>
                <w:bCs/>
                <w:sz w:val="21"/>
                <w:szCs w:val="21"/>
              </w:rPr>
            </w:pPr>
            <w:r>
              <w:rPr>
                <w:rFonts w:ascii="宋体" w:hAnsi="宋体" w:hint="eastAsia"/>
                <w:bCs/>
                <w:sz w:val="21"/>
                <w:szCs w:val="21"/>
              </w:rPr>
              <w:t>1G LAN</w:t>
            </w:r>
          </w:p>
        </w:tc>
      </w:tr>
    </w:tbl>
    <w:p w14:paraId="39756B85" w14:textId="77777777" w:rsidR="001A7523" w:rsidRDefault="001A7523">
      <w:pPr>
        <w:pStyle w:val="a0"/>
      </w:pPr>
    </w:p>
    <w:p w14:paraId="68AAB2C4" w14:textId="77777777" w:rsidR="001A7523" w:rsidRDefault="00000000">
      <w:pPr>
        <w:pStyle w:val="2"/>
        <w:spacing w:after="120"/>
      </w:pPr>
      <w:bookmarkStart w:id="26" w:name="_Toc201712335"/>
      <w:r>
        <w:rPr>
          <w:rFonts w:hint="eastAsia"/>
        </w:rPr>
        <w:t>网络拓扑</w:t>
      </w:r>
      <w:bookmarkEnd w:id="26"/>
    </w:p>
    <w:p w14:paraId="77990728" w14:textId="77777777" w:rsidR="001A7523" w:rsidRDefault="00000000">
      <w:pPr>
        <w:spacing w:line="360" w:lineRule="auto"/>
        <w:jc w:val="center"/>
      </w:pPr>
      <w:r>
        <w:object w:dxaOrig="5772" w:dyaOrig="4626" w14:anchorId="6B954A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8.6pt;height:231.3pt" o:ole="">
            <v:imagedata r:id="rId17" o:title=""/>
          </v:shape>
          <o:OLEObject Type="Embed" ProgID="Visio.Drawing.11" ShapeID="_x0000_i1025" DrawAspect="Content" ObjectID="_1829464881" r:id="rId18"/>
        </w:object>
      </w:r>
    </w:p>
    <w:p w14:paraId="44B47055" w14:textId="77777777" w:rsidR="001A7523" w:rsidRDefault="00000000">
      <w:pPr>
        <w:spacing w:line="360" w:lineRule="auto"/>
        <w:jc w:val="center"/>
      </w:pPr>
      <w:r>
        <w:rPr>
          <w:rFonts w:ascii="宋体" w:hAnsi="宋体" w:hint="eastAsia"/>
          <w:sz w:val="24"/>
        </w:rPr>
        <w:t>图1  系统网络拓扑结构</w:t>
      </w:r>
    </w:p>
    <w:p w14:paraId="59464ECF" w14:textId="77777777" w:rsidR="001A7523" w:rsidRDefault="00000000">
      <w:pPr>
        <w:pStyle w:val="2"/>
        <w:spacing w:after="120"/>
      </w:pPr>
      <w:bookmarkStart w:id="27" w:name="_Toc201712336"/>
      <w:bookmarkEnd w:id="25"/>
      <w:r>
        <w:rPr>
          <w:rFonts w:hint="eastAsia"/>
        </w:rPr>
        <w:t>测试人员</w:t>
      </w:r>
      <w:bookmarkEnd w:id="27"/>
    </w:p>
    <w:p w14:paraId="792B366E" w14:textId="77777777" w:rsidR="006100BF" w:rsidRDefault="006100BF" w:rsidP="006100BF">
      <w:pPr>
        <w:pStyle w:val="ac"/>
        <w:spacing w:before="60" w:after="60"/>
        <w:rPr>
          <w:rFonts w:ascii="宋体" w:cs="宋体"/>
          <w:b/>
          <w:iCs/>
          <w:color w:val="0070C0"/>
          <w:sz w:val="24"/>
        </w:rPr>
      </w:pPr>
      <w:bookmarkStart w:id="28" w:name="_Toc201712337"/>
      <w:r>
        <w:rPr>
          <w:rFonts w:hint="eastAsia"/>
        </w:rPr>
        <w:t>表4 测试人员分工</w:t>
      </w:r>
    </w:p>
    <w:tbl>
      <w:tblPr>
        <w:tblW w:w="7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8"/>
        <w:gridCol w:w="6002"/>
      </w:tblGrid>
      <w:tr w:rsidR="006100BF" w14:paraId="60ABD22F" w14:textId="77777777" w:rsidTr="005A043F">
        <w:trPr>
          <w:trHeight w:val="429"/>
          <w:jc w:val="center"/>
        </w:trPr>
        <w:tc>
          <w:tcPr>
            <w:tcW w:w="1028" w:type="dxa"/>
            <w:tcBorders>
              <w:top w:val="single" w:sz="4" w:space="0" w:color="auto"/>
              <w:left w:val="single" w:sz="4" w:space="0" w:color="auto"/>
              <w:bottom w:val="single" w:sz="4" w:space="0" w:color="auto"/>
              <w:right w:val="single" w:sz="4" w:space="0" w:color="auto"/>
            </w:tcBorders>
            <w:shd w:val="clear" w:color="auto" w:fill="D9D9D9"/>
            <w:vAlign w:val="center"/>
          </w:tcPr>
          <w:p w14:paraId="09D411A0" w14:textId="77777777" w:rsidR="006100BF" w:rsidRDefault="006100BF" w:rsidP="005A043F">
            <w:r>
              <w:rPr>
                <w:rFonts w:hint="eastAsia"/>
              </w:rPr>
              <w:t>人员</w:t>
            </w:r>
          </w:p>
        </w:tc>
        <w:tc>
          <w:tcPr>
            <w:tcW w:w="6002" w:type="dxa"/>
            <w:tcBorders>
              <w:top w:val="single" w:sz="4" w:space="0" w:color="auto"/>
              <w:left w:val="single" w:sz="4" w:space="0" w:color="auto"/>
              <w:bottom w:val="single" w:sz="4" w:space="0" w:color="auto"/>
              <w:right w:val="single" w:sz="4" w:space="0" w:color="auto"/>
            </w:tcBorders>
            <w:shd w:val="clear" w:color="auto" w:fill="D9D9D9"/>
            <w:vAlign w:val="center"/>
          </w:tcPr>
          <w:p w14:paraId="27B4DDC0" w14:textId="77777777" w:rsidR="006100BF" w:rsidRDefault="006100BF" w:rsidP="005A043F">
            <w:r>
              <w:rPr>
                <w:rFonts w:hint="eastAsia"/>
              </w:rPr>
              <w:t>职责</w:t>
            </w:r>
          </w:p>
        </w:tc>
      </w:tr>
      <w:tr w:rsidR="006100BF" w14:paraId="759211EB" w14:textId="77777777" w:rsidTr="005A043F">
        <w:trPr>
          <w:trHeight w:val="407"/>
          <w:jc w:val="center"/>
        </w:trPr>
        <w:tc>
          <w:tcPr>
            <w:tcW w:w="1028" w:type="dxa"/>
            <w:tcBorders>
              <w:top w:val="single" w:sz="4" w:space="0" w:color="auto"/>
              <w:left w:val="single" w:sz="4" w:space="0" w:color="auto"/>
              <w:bottom w:val="single" w:sz="4" w:space="0" w:color="auto"/>
              <w:right w:val="single" w:sz="4" w:space="0" w:color="auto"/>
            </w:tcBorders>
            <w:vAlign w:val="center"/>
          </w:tcPr>
          <w:p w14:paraId="3AAB4132" w14:textId="77777777" w:rsidR="006100BF" w:rsidRDefault="006100BF" w:rsidP="005A043F">
            <w:r>
              <w:rPr>
                <w:rFonts w:hint="eastAsia"/>
              </w:rPr>
              <w:t>肖正炀</w:t>
            </w:r>
          </w:p>
        </w:tc>
        <w:tc>
          <w:tcPr>
            <w:tcW w:w="6002" w:type="dxa"/>
            <w:tcBorders>
              <w:top w:val="single" w:sz="4" w:space="0" w:color="auto"/>
              <w:left w:val="single" w:sz="4" w:space="0" w:color="auto"/>
              <w:bottom w:val="single" w:sz="4" w:space="0" w:color="auto"/>
              <w:right w:val="single" w:sz="4" w:space="0" w:color="auto"/>
            </w:tcBorders>
            <w:vAlign w:val="center"/>
          </w:tcPr>
          <w:p w14:paraId="56F0F920" w14:textId="77777777" w:rsidR="006100BF" w:rsidRDefault="006100BF" w:rsidP="005A043F">
            <w:r w:rsidRPr="003E51A0">
              <w:t>接口测试、</w:t>
            </w:r>
            <w:r w:rsidRPr="003E51A0">
              <w:t xml:space="preserve">JMeter </w:t>
            </w:r>
            <w:r w:rsidRPr="003E51A0">
              <w:t>性能测试资产准备、</w:t>
            </w:r>
          </w:p>
        </w:tc>
      </w:tr>
      <w:tr w:rsidR="006100BF" w14:paraId="32CE00E3" w14:textId="77777777" w:rsidTr="005A043F">
        <w:trPr>
          <w:trHeight w:val="407"/>
          <w:jc w:val="center"/>
        </w:trPr>
        <w:tc>
          <w:tcPr>
            <w:tcW w:w="1028" w:type="dxa"/>
            <w:tcBorders>
              <w:top w:val="single" w:sz="4" w:space="0" w:color="auto"/>
              <w:left w:val="single" w:sz="4" w:space="0" w:color="auto"/>
              <w:bottom w:val="single" w:sz="4" w:space="0" w:color="auto"/>
              <w:right w:val="single" w:sz="4" w:space="0" w:color="auto"/>
            </w:tcBorders>
            <w:vAlign w:val="center"/>
          </w:tcPr>
          <w:p w14:paraId="7FC667A4" w14:textId="77777777" w:rsidR="006100BF" w:rsidRDefault="006100BF" w:rsidP="005A043F">
            <w:r>
              <w:rPr>
                <w:rFonts w:hint="eastAsia"/>
              </w:rPr>
              <w:t>朱云龙</w:t>
            </w:r>
          </w:p>
        </w:tc>
        <w:tc>
          <w:tcPr>
            <w:tcW w:w="6002" w:type="dxa"/>
            <w:tcBorders>
              <w:top w:val="single" w:sz="4" w:space="0" w:color="auto"/>
              <w:left w:val="single" w:sz="4" w:space="0" w:color="auto"/>
              <w:bottom w:val="single" w:sz="4" w:space="0" w:color="auto"/>
              <w:right w:val="single" w:sz="4" w:space="0" w:color="auto"/>
            </w:tcBorders>
            <w:vAlign w:val="center"/>
          </w:tcPr>
          <w:p w14:paraId="798307C5" w14:textId="77777777" w:rsidR="006100BF" w:rsidRDefault="006100BF" w:rsidP="005A043F">
            <w:r w:rsidRPr="003E51A0">
              <w:t>前端功能测试、路由</w:t>
            </w:r>
            <w:r w:rsidRPr="003E51A0">
              <w:t xml:space="preserve"> / </w:t>
            </w:r>
            <w:r w:rsidRPr="003E51A0">
              <w:t>布局验证</w:t>
            </w:r>
          </w:p>
        </w:tc>
      </w:tr>
      <w:tr w:rsidR="006100BF" w14:paraId="12C0765B" w14:textId="77777777" w:rsidTr="005A043F">
        <w:trPr>
          <w:trHeight w:val="407"/>
          <w:jc w:val="center"/>
        </w:trPr>
        <w:tc>
          <w:tcPr>
            <w:tcW w:w="1028" w:type="dxa"/>
            <w:tcBorders>
              <w:top w:val="single" w:sz="4" w:space="0" w:color="auto"/>
              <w:left w:val="single" w:sz="4" w:space="0" w:color="auto"/>
              <w:bottom w:val="single" w:sz="4" w:space="0" w:color="auto"/>
              <w:right w:val="single" w:sz="4" w:space="0" w:color="auto"/>
            </w:tcBorders>
            <w:vAlign w:val="center"/>
          </w:tcPr>
          <w:p w14:paraId="2404C2BB" w14:textId="77777777" w:rsidR="006100BF" w:rsidRDefault="006100BF" w:rsidP="005A043F">
            <w:r>
              <w:rPr>
                <w:rFonts w:hint="eastAsia"/>
              </w:rPr>
              <w:t>罗志豪</w:t>
            </w:r>
          </w:p>
        </w:tc>
        <w:tc>
          <w:tcPr>
            <w:tcW w:w="6002" w:type="dxa"/>
            <w:tcBorders>
              <w:top w:val="single" w:sz="4" w:space="0" w:color="auto"/>
              <w:left w:val="single" w:sz="4" w:space="0" w:color="auto"/>
              <w:bottom w:val="single" w:sz="4" w:space="0" w:color="auto"/>
              <w:right w:val="single" w:sz="4" w:space="0" w:color="auto"/>
            </w:tcBorders>
            <w:vAlign w:val="center"/>
          </w:tcPr>
          <w:p w14:paraId="65AF5799" w14:textId="77777777" w:rsidR="006100BF" w:rsidRDefault="006100BF" w:rsidP="005A043F">
            <w:r w:rsidRPr="003E51A0">
              <w:t>测试用例设计、测试执行协助、测试报告编制</w:t>
            </w:r>
          </w:p>
        </w:tc>
      </w:tr>
      <w:tr w:rsidR="006100BF" w14:paraId="1D22DDB9" w14:textId="77777777" w:rsidTr="005A043F">
        <w:trPr>
          <w:trHeight w:val="407"/>
          <w:jc w:val="center"/>
        </w:trPr>
        <w:tc>
          <w:tcPr>
            <w:tcW w:w="1028" w:type="dxa"/>
            <w:tcBorders>
              <w:top w:val="single" w:sz="4" w:space="0" w:color="auto"/>
              <w:left w:val="single" w:sz="4" w:space="0" w:color="auto"/>
              <w:bottom w:val="single" w:sz="4" w:space="0" w:color="auto"/>
              <w:right w:val="single" w:sz="4" w:space="0" w:color="auto"/>
            </w:tcBorders>
            <w:vAlign w:val="center"/>
          </w:tcPr>
          <w:p w14:paraId="7C893881" w14:textId="77777777" w:rsidR="006100BF" w:rsidRDefault="006100BF" w:rsidP="005A043F">
            <w:r>
              <w:rPr>
                <w:rFonts w:hint="eastAsia"/>
              </w:rPr>
              <w:t>李俊宏</w:t>
            </w:r>
          </w:p>
        </w:tc>
        <w:tc>
          <w:tcPr>
            <w:tcW w:w="6002" w:type="dxa"/>
            <w:tcBorders>
              <w:top w:val="single" w:sz="4" w:space="0" w:color="auto"/>
              <w:left w:val="single" w:sz="4" w:space="0" w:color="auto"/>
              <w:bottom w:val="single" w:sz="4" w:space="0" w:color="auto"/>
              <w:right w:val="single" w:sz="4" w:space="0" w:color="auto"/>
            </w:tcBorders>
            <w:vAlign w:val="center"/>
          </w:tcPr>
          <w:p w14:paraId="37499697" w14:textId="77777777" w:rsidR="006100BF" w:rsidRPr="003E51A0" w:rsidRDefault="006100BF" w:rsidP="005A043F">
            <w:r w:rsidRPr="003E51A0">
              <w:t xml:space="preserve">UI / </w:t>
            </w:r>
            <w:r w:rsidRPr="003E51A0">
              <w:t>管理端页面修复验证</w:t>
            </w:r>
            <w:r>
              <w:rPr>
                <w:rFonts w:hint="eastAsia"/>
              </w:rPr>
              <w:t>、</w:t>
            </w:r>
            <w:r w:rsidRPr="003E51A0">
              <w:t>缺陷跟踪</w:t>
            </w:r>
          </w:p>
        </w:tc>
      </w:tr>
    </w:tbl>
    <w:p w14:paraId="73DC92EE" w14:textId="77777777" w:rsidR="001A7523" w:rsidRDefault="00000000">
      <w:pPr>
        <w:pStyle w:val="1"/>
        <w:spacing w:after="120" w:line="360" w:lineRule="auto"/>
        <w:ind w:left="431" w:hanging="431"/>
      </w:pPr>
      <w:r>
        <w:rPr>
          <w:rFonts w:hint="eastAsia"/>
        </w:rPr>
        <w:t>测试进度</w:t>
      </w:r>
      <w:bookmarkEnd w:id="28"/>
    </w:p>
    <w:p w14:paraId="21624A03" w14:textId="77777777" w:rsidR="006100BF" w:rsidRDefault="006100BF" w:rsidP="006100BF">
      <w:pPr>
        <w:pStyle w:val="ac"/>
        <w:spacing w:before="60" w:after="60"/>
        <w:rPr>
          <w:rFonts w:ascii="宋体" w:hAnsi="宋体" w:cs="宋体"/>
          <w:b/>
          <w:iCs/>
          <w:color w:val="0070C0"/>
          <w:sz w:val="24"/>
        </w:rPr>
      </w:pPr>
      <w:bookmarkStart w:id="29" w:name="_Toc201712338"/>
      <w:r>
        <w:rPr>
          <w:rFonts w:hint="eastAsia"/>
        </w:rPr>
        <w:t>表5 测试进度</w:t>
      </w:r>
    </w:p>
    <w:tbl>
      <w:tblPr>
        <w:tblW w:w="8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84"/>
        <w:gridCol w:w="1394"/>
        <w:gridCol w:w="1416"/>
        <w:gridCol w:w="1559"/>
        <w:gridCol w:w="1099"/>
      </w:tblGrid>
      <w:tr w:rsidR="006100BF" w14:paraId="31B4BA38" w14:textId="77777777" w:rsidTr="005A043F">
        <w:trPr>
          <w:trHeight w:val="429"/>
          <w:jc w:val="center"/>
        </w:trPr>
        <w:tc>
          <w:tcPr>
            <w:tcW w:w="3284" w:type="dxa"/>
            <w:tcBorders>
              <w:top w:val="single" w:sz="4" w:space="0" w:color="auto"/>
              <w:left w:val="single" w:sz="4" w:space="0" w:color="auto"/>
              <w:bottom w:val="single" w:sz="4" w:space="0" w:color="auto"/>
              <w:right w:val="single" w:sz="4" w:space="0" w:color="auto"/>
            </w:tcBorders>
            <w:shd w:val="clear" w:color="auto" w:fill="D9D9D9"/>
            <w:vAlign w:val="center"/>
          </w:tcPr>
          <w:p w14:paraId="52BE1DD8" w14:textId="77777777" w:rsidR="006100BF" w:rsidRDefault="006100BF" w:rsidP="005A043F">
            <w:r>
              <w:rPr>
                <w:rFonts w:hint="eastAsia"/>
              </w:rPr>
              <w:t>工作内容</w:t>
            </w:r>
          </w:p>
        </w:tc>
        <w:tc>
          <w:tcPr>
            <w:tcW w:w="1394" w:type="dxa"/>
            <w:tcBorders>
              <w:top w:val="single" w:sz="4" w:space="0" w:color="auto"/>
              <w:left w:val="single" w:sz="4" w:space="0" w:color="auto"/>
              <w:bottom w:val="single" w:sz="4" w:space="0" w:color="auto"/>
              <w:right w:val="single" w:sz="4" w:space="0" w:color="auto"/>
            </w:tcBorders>
            <w:shd w:val="clear" w:color="auto" w:fill="D9D9D9"/>
            <w:vAlign w:val="center"/>
          </w:tcPr>
          <w:p w14:paraId="628BCF9E" w14:textId="77777777" w:rsidR="006100BF" w:rsidRDefault="006100BF" w:rsidP="005A043F">
            <w:r>
              <w:rPr>
                <w:rFonts w:hint="eastAsia"/>
              </w:rPr>
              <w:t>负责人</w:t>
            </w:r>
            <w:r>
              <w:rPr>
                <w:rFonts w:hint="eastAsia"/>
              </w:rPr>
              <w:t>/</w:t>
            </w:r>
          </w:p>
          <w:p w14:paraId="28A8CCAC" w14:textId="77777777" w:rsidR="006100BF" w:rsidRDefault="006100BF" w:rsidP="005A043F">
            <w:r>
              <w:rPr>
                <w:rFonts w:hint="eastAsia"/>
              </w:rPr>
              <w:t>参与人</w:t>
            </w:r>
          </w:p>
        </w:tc>
        <w:tc>
          <w:tcPr>
            <w:tcW w:w="1416" w:type="dxa"/>
            <w:tcBorders>
              <w:top w:val="single" w:sz="4" w:space="0" w:color="auto"/>
              <w:left w:val="single" w:sz="4" w:space="0" w:color="auto"/>
              <w:bottom w:val="single" w:sz="4" w:space="0" w:color="auto"/>
              <w:right w:val="single" w:sz="4" w:space="0" w:color="auto"/>
            </w:tcBorders>
            <w:shd w:val="clear" w:color="auto" w:fill="D9D9D9"/>
            <w:vAlign w:val="center"/>
          </w:tcPr>
          <w:p w14:paraId="6EC0A804" w14:textId="77777777" w:rsidR="006100BF" w:rsidRDefault="006100BF" w:rsidP="005A043F">
            <w:r>
              <w:rPr>
                <w:rFonts w:hint="eastAsia"/>
              </w:rPr>
              <w:t>开始时间</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6FFA90DE" w14:textId="77777777" w:rsidR="006100BF" w:rsidRDefault="006100BF" w:rsidP="005A043F">
            <w:r>
              <w:rPr>
                <w:rFonts w:hint="eastAsia"/>
              </w:rPr>
              <w:t>结束时间</w:t>
            </w:r>
          </w:p>
        </w:tc>
        <w:tc>
          <w:tcPr>
            <w:tcW w:w="1099" w:type="dxa"/>
            <w:tcBorders>
              <w:top w:val="single" w:sz="4" w:space="0" w:color="auto"/>
              <w:left w:val="single" w:sz="4" w:space="0" w:color="auto"/>
              <w:bottom w:val="single" w:sz="4" w:space="0" w:color="auto"/>
              <w:right w:val="single" w:sz="4" w:space="0" w:color="auto"/>
            </w:tcBorders>
            <w:shd w:val="clear" w:color="auto" w:fill="D9D9D9"/>
          </w:tcPr>
          <w:p w14:paraId="7A9498BE" w14:textId="77777777" w:rsidR="006100BF" w:rsidRDefault="006100BF" w:rsidP="005A043F">
            <w:r>
              <w:rPr>
                <w:rFonts w:hint="eastAsia"/>
              </w:rPr>
              <w:t>工期（天）</w:t>
            </w:r>
          </w:p>
        </w:tc>
      </w:tr>
      <w:tr w:rsidR="006100BF" w14:paraId="22526CC2" w14:textId="77777777" w:rsidTr="005A043F">
        <w:trPr>
          <w:trHeight w:val="407"/>
          <w:jc w:val="center"/>
        </w:trPr>
        <w:tc>
          <w:tcPr>
            <w:tcW w:w="3284" w:type="dxa"/>
            <w:tcBorders>
              <w:top w:val="single" w:sz="4" w:space="0" w:color="auto"/>
              <w:left w:val="single" w:sz="4" w:space="0" w:color="auto"/>
              <w:bottom w:val="single" w:sz="4" w:space="0" w:color="auto"/>
              <w:right w:val="single" w:sz="4" w:space="0" w:color="auto"/>
            </w:tcBorders>
            <w:vAlign w:val="center"/>
          </w:tcPr>
          <w:p w14:paraId="7D58C04B" w14:textId="77777777" w:rsidR="006100BF" w:rsidRDefault="006100BF" w:rsidP="005A043F">
            <w:r w:rsidRPr="003E51A0">
              <w:t>前端功能测试与路由</w:t>
            </w:r>
            <w:r w:rsidRPr="003E51A0">
              <w:t xml:space="preserve"> / </w:t>
            </w:r>
            <w:r w:rsidRPr="003E51A0">
              <w:t>布局验证</w:t>
            </w:r>
          </w:p>
        </w:tc>
        <w:tc>
          <w:tcPr>
            <w:tcW w:w="1394" w:type="dxa"/>
            <w:tcBorders>
              <w:top w:val="single" w:sz="4" w:space="0" w:color="auto"/>
              <w:left w:val="single" w:sz="4" w:space="0" w:color="auto"/>
              <w:bottom w:val="single" w:sz="4" w:space="0" w:color="auto"/>
              <w:right w:val="single" w:sz="4" w:space="0" w:color="auto"/>
            </w:tcBorders>
            <w:vAlign w:val="center"/>
          </w:tcPr>
          <w:p w14:paraId="50D6082A" w14:textId="77777777" w:rsidR="006100BF" w:rsidRDefault="006100BF" w:rsidP="005A043F">
            <w:r>
              <w:rPr>
                <w:rFonts w:hint="eastAsia"/>
              </w:rPr>
              <w:t>朱云龙</w:t>
            </w:r>
          </w:p>
        </w:tc>
        <w:tc>
          <w:tcPr>
            <w:tcW w:w="1416" w:type="dxa"/>
            <w:tcBorders>
              <w:top w:val="single" w:sz="4" w:space="0" w:color="auto"/>
              <w:left w:val="single" w:sz="4" w:space="0" w:color="auto"/>
              <w:bottom w:val="single" w:sz="4" w:space="0" w:color="auto"/>
              <w:right w:val="single" w:sz="4" w:space="0" w:color="auto"/>
            </w:tcBorders>
            <w:vAlign w:val="center"/>
          </w:tcPr>
          <w:p w14:paraId="3E04041B" w14:textId="77777777" w:rsidR="006100BF" w:rsidRDefault="006100BF" w:rsidP="005A043F">
            <w:r>
              <w:rPr>
                <w:rFonts w:hint="eastAsia"/>
              </w:rPr>
              <w:t>2026-1-1</w:t>
            </w:r>
          </w:p>
        </w:tc>
        <w:tc>
          <w:tcPr>
            <w:tcW w:w="1559" w:type="dxa"/>
            <w:tcBorders>
              <w:top w:val="single" w:sz="4" w:space="0" w:color="auto"/>
              <w:left w:val="single" w:sz="4" w:space="0" w:color="auto"/>
              <w:bottom w:val="single" w:sz="4" w:space="0" w:color="auto"/>
              <w:right w:val="single" w:sz="4" w:space="0" w:color="auto"/>
            </w:tcBorders>
            <w:vAlign w:val="center"/>
          </w:tcPr>
          <w:p w14:paraId="3B1E5946" w14:textId="77777777" w:rsidR="006100BF" w:rsidRDefault="006100BF" w:rsidP="005A043F">
            <w:r>
              <w:rPr>
                <w:rFonts w:hint="eastAsia"/>
              </w:rPr>
              <w:t>2026-1-2</w:t>
            </w:r>
          </w:p>
        </w:tc>
        <w:tc>
          <w:tcPr>
            <w:tcW w:w="1099" w:type="dxa"/>
            <w:tcBorders>
              <w:top w:val="single" w:sz="4" w:space="0" w:color="auto"/>
              <w:left w:val="single" w:sz="4" w:space="0" w:color="auto"/>
              <w:bottom w:val="single" w:sz="4" w:space="0" w:color="auto"/>
              <w:right w:val="single" w:sz="4" w:space="0" w:color="auto"/>
            </w:tcBorders>
            <w:vAlign w:val="center"/>
          </w:tcPr>
          <w:p w14:paraId="1653A7A0" w14:textId="77777777" w:rsidR="006100BF" w:rsidRDefault="006100BF" w:rsidP="005A043F">
            <w:r>
              <w:rPr>
                <w:rFonts w:hint="eastAsia"/>
              </w:rPr>
              <w:t>1</w:t>
            </w:r>
          </w:p>
        </w:tc>
      </w:tr>
      <w:tr w:rsidR="006100BF" w14:paraId="02AAB8D6" w14:textId="77777777" w:rsidTr="005A043F">
        <w:trPr>
          <w:trHeight w:val="407"/>
          <w:jc w:val="center"/>
        </w:trPr>
        <w:tc>
          <w:tcPr>
            <w:tcW w:w="3284" w:type="dxa"/>
            <w:tcBorders>
              <w:top w:val="single" w:sz="4" w:space="0" w:color="auto"/>
              <w:left w:val="single" w:sz="4" w:space="0" w:color="auto"/>
              <w:bottom w:val="single" w:sz="4" w:space="0" w:color="auto"/>
              <w:right w:val="single" w:sz="4" w:space="0" w:color="auto"/>
            </w:tcBorders>
            <w:vAlign w:val="center"/>
          </w:tcPr>
          <w:p w14:paraId="4F231AD4" w14:textId="77777777" w:rsidR="006100BF" w:rsidRDefault="006100BF" w:rsidP="005A043F">
            <w:r w:rsidRPr="003E51A0">
              <w:t xml:space="preserve">UI / </w:t>
            </w:r>
            <w:r w:rsidRPr="003E51A0">
              <w:t>管理端页面修复与验证</w:t>
            </w:r>
          </w:p>
        </w:tc>
        <w:tc>
          <w:tcPr>
            <w:tcW w:w="1394" w:type="dxa"/>
            <w:tcBorders>
              <w:top w:val="single" w:sz="4" w:space="0" w:color="auto"/>
              <w:left w:val="single" w:sz="4" w:space="0" w:color="auto"/>
              <w:bottom w:val="single" w:sz="4" w:space="0" w:color="auto"/>
              <w:right w:val="single" w:sz="4" w:space="0" w:color="auto"/>
            </w:tcBorders>
            <w:vAlign w:val="center"/>
          </w:tcPr>
          <w:p w14:paraId="10C91461" w14:textId="77777777" w:rsidR="006100BF" w:rsidRDefault="006100BF" w:rsidP="005A043F">
            <w:r>
              <w:rPr>
                <w:rFonts w:hint="eastAsia"/>
              </w:rPr>
              <w:t>李俊宏</w:t>
            </w:r>
          </w:p>
        </w:tc>
        <w:tc>
          <w:tcPr>
            <w:tcW w:w="1416" w:type="dxa"/>
            <w:tcBorders>
              <w:top w:val="single" w:sz="4" w:space="0" w:color="auto"/>
              <w:left w:val="single" w:sz="4" w:space="0" w:color="auto"/>
              <w:bottom w:val="single" w:sz="4" w:space="0" w:color="auto"/>
              <w:right w:val="single" w:sz="4" w:space="0" w:color="auto"/>
            </w:tcBorders>
            <w:vAlign w:val="center"/>
          </w:tcPr>
          <w:p w14:paraId="0D1F8D28" w14:textId="77777777" w:rsidR="006100BF" w:rsidRDefault="006100BF" w:rsidP="005A043F">
            <w:r>
              <w:rPr>
                <w:rFonts w:hint="eastAsia"/>
              </w:rPr>
              <w:t>2026-1-2</w:t>
            </w:r>
          </w:p>
        </w:tc>
        <w:tc>
          <w:tcPr>
            <w:tcW w:w="1559" w:type="dxa"/>
            <w:tcBorders>
              <w:top w:val="single" w:sz="4" w:space="0" w:color="auto"/>
              <w:left w:val="single" w:sz="4" w:space="0" w:color="auto"/>
              <w:bottom w:val="single" w:sz="4" w:space="0" w:color="auto"/>
              <w:right w:val="single" w:sz="4" w:space="0" w:color="auto"/>
            </w:tcBorders>
            <w:vAlign w:val="center"/>
          </w:tcPr>
          <w:p w14:paraId="0E76E8B0" w14:textId="77777777" w:rsidR="006100BF" w:rsidRDefault="006100BF" w:rsidP="005A043F">
            <w:r>
              <w:rPr>
                <w:rFonts w:hint="eastAsia"/>
              </w:rPr>
              <w:t>2026-1-3</w:t>
            </w:r>
          </w:p>
        </w:tc>
        <w:tc>
          <w:tcPr>
            <w:tcW w:w="1099" w:type="dxa"/>
            <w:tcBorders>
              <w:top w:val="single" w:sz="4" w:space="0" w:color="auto"/>
              <w:left w:val="single" w:sz="4" w:space="0" w:color="auto"/>
              <w:bottom w:val="single" w:sz="4" w:space="0" w:color="auto"/>
              <w:right w:val="single" w:sz="4" w:space="0" w:color="auto"/>
            </w:tcBorders>
            <w:vAlign w:val="center"/>
          </w:tcPr>
          <w:p w14:paraId="02C96169" w14:textId="77777777" w:rsidR="006100BF" w:rsidRDefault="006100BF" w:rsidP="005A043F">
            <w:r>
              <w:rPr>
                <w:rFonts w:hint="eastAsia"/>
              </w:rPr>
              <w:t>1</w:t>
            </w:r>
          </w:p>
        </w:tc>
      </w:tr>
      <w:tr w:rsidR="006100BF" w14:paraId="656A56BB" w14:textId="77777777" w:rsidTr="005A043F">
        <w:trPr>
          <w:trHeight w:val="407"/>
          <w:jc w:val="center"/>
        </w:trPr>
        <w:tc>
          <w:tcPr>
            <w:tcW w:w="3284" w:type="dxa"/>
            <w:tcBorders>
              <w:top w:val="single" w:sz="4" w:space="0" w:color="auto"/>
              <w:left w:val="single" w:sz="4" w:space="0" w:color="auto"/>
              <w:bottom w:val="single" w:sz="4" w:space="0" w:color="auto"/>
              <w:right w:val="single" w:sz="4" w:space="0" w:color="auto"/>
            </w:tcBorders>
            <w:vAlign w:val="center"/>
          </w:tcPr>
          <w:p w14:paraId="6A81AC5A" w14:textId="1C41D659" w:rsidR="006100BF" w:rsidRDefault="006100BF" w:rsidP="005A043F">
            <w:r w:rsidRPr="003E51A0">
              <w:t>接口</w:t>
            </w:r>
            <w:r w:rsidRPr="003E51A0">
              <w:t>/</w:t>
            </w:r>
            <w:r w:rsidRPr="003E51A0">
              <w:t>性能测试资产准备（</w:t>
            </w:r>
            <w:r w:rsidRPr="003E51A0">
              <w:t>JMeter</w:t>
            </w:r>
            <w:r>
              <w:rPr>
                <w:rFonts w:hint="eastAsia"/>
              </w:rPr>
              <w:t>）</w:t>
            </w:r>
          </w:p>
        </w:tc>
        <w:tc>
          <w:tcPr>
            <w:tcW w:w="1394" w:type="dxa"/>
            <w:tcBorders>
              <w:top w:val="single" w:sz="4" w:space="0" w:color="auto"/>
              <w:left w:val="single" w:sz="4" w:space="0" w:color="auto"/>
              <w:bottom w:val="single" w:sz="4" w:space="0" w:color="auto"/>
              <w:right w:val="single" w:sz="4" w:space="0" w:color="auto"/>
            </w:tcBorders>
            <w:vAlign w:val="center"/>
          </w:tcPr>
          <w:p w14:paraId="0BBDFBE5" w14:textId="77777777" w:rsidR="006100BF" w:rsidRDefault="006100BF" w:rsidP="005A043F">
            <w:r>
              <w:rPr>
                <w:rFonts w:hint="eastAsia"/>
              </w:rPr>
              <w:t>肖正炀</w:t>
            </w:r>
          </w:p>
        </w:tc>
        <w:tc>
          <w:tcPr>
            <w:tcW w:w="1416" w:type="dxa"/>
            <w:tcBorders>
              <w:top w:val="single" w:sz="4" w:space="0" w:color="auto"/>
              <w:left w:val="single" w:sz="4" w:space="0" w:color="auto"/>
              <w:bottom w:val="single" w:sz="4" w:space="0" w:color="auto"/>
              <w:right w:val="single" w:sz="4" w:space="0" w:color="auto"/>
            </w:tcBorders>
            <w:vAlign w:val="center"/>
          </w:tcPr>
          <w:p w14:paraId="12752E0D" w14:textId="77777777" w:rsidR="006100BF" w:rsidRDefault="006100BF" w:rsidP="005A043F">
            <w:r>
              <w:rPr>
                <w:rFonts w:hint="eastAsia"/>
              </w:rPr>
              <w:t>2026-1-3</w:t>
            </w:r>
          </w:p>
        </w:tc>
        <w:tc>
          <w:tcPr>
            <w:tcW w:w="1559" w:type="dxa"/>
            <w:tcBorders>
              <w:top w:val="single" w:sz="4" w:space="0" w:color="auto"/>
              <w:left w:val="single" w:sz="4" w:space="0" w:color="auto"/>
              <w:bottom w:val="single" w:sz="4" w:space="0" w:color="auto"/>
              <w:right w:val="single" w:sz="4" w:space="0" w:color="auto"/>
            </w:tcBorders>
            <w:vAlign w:val="center"/>
          </w:tcPr>
          <w:p w14:paraId="3474627E" w14:textId="77777777" w:rsidR="006100BF" w:rsidRDefault="006100BF" w:rsidP="005A043F">
            <w:r>
              <w:rPr>
                <w:rFonts w:hint="eastAsia"/>
              </w:rPr>
              <w:t>2026-1-5</w:t>
            </w:r>
          </w:p>
        </w:tc>
        <w:tc>
          <w:tcPr>
            <w:tcW w:w="1099" w:type="dxa"/>
            <w:tcBorders>
              <w:top w:val="single" w:sz="4" w:space="0" w:color="auto"/>
              <w:left w:val="single" w:sz="4" w:space="0" w:color="auto"/>
              <w:bottom w:val="single" w:sz="4" w:space="0" w:color="auto"/>
              <w:right w:val="single" w:sz="4" w:space="0" w:color="auto"/>
            </w:tcBorders>
            <w:vAlign w:val="center"/>
          </w:tcPr>
          <w:p w14:paraId="6FF35755" w14:textId="77777777" w:rsidR="006100BF" w:rsidRDefault="006100BF" w:rsidP="005A043F">
            <w:r>
              <w:rPr>
                <w:rFonts w:hint="eastAsia"/>
              </w:rPr>
              <w:t>2</w:t>
            </w:r>
          </w:p>
        </w:tc>
      </w:tr>
      <w:tr w:rsidR="006100BF" w14:paraId="1AA0726D" w14:textId="77777777" w:rsidTr="005A043F">
        <w:trPr>
          <w:trHeight w:val="407"/>
          <w:jc w:val="center"/>
        </w:trPr>
        <w:tc>
          <w:tcPr>
            <w:tcW w:w="3284" w:type="dxa"/>
            <w:tcBorders>
              <w:top w:val="single" w:sz="4" w:space="0" w:color="auto"/>
              <w:left w:val="single" w:sz="4" w:space="0" w:color="auto"/>
              <w:bottom w:val="single" w:sz="4" w:space="0" w:color="auto"/>
              <w:right w:val="single" w:sz="4" w:space="0" w:color="auto"/>
            </w:tcBorders>
            <w:vAlign w:val="center"/>
          </w:tcPr>
          <w:p w14:paraId="3B8E31B4" w14:textId="77777777" w:rsidR="006100BF" w:rsidRDefault="006100BF" w:rsidP="005A043F">
            <w:r w:rsidRPr="003E51A0">
              <w:lastRenderedPageBreak/>
              <w:t>测试报告编制</w:t>
            </w:r>
          </w:p>
        </w:tc>
        <w:tc>
          <w:tcPr>
            <w:tcW w:w="1394" w:type="dxa"/>
            <w:tcBorders>
              <w:top w:val="single" w:sz="4" w:space="0" w:color="auto"/>
              <w:left w:val="single" w:sz="4" w:space="0" w:color="auto"/>
              <w:bottom w:val="single" w:sz="4" w:space="0" w:color="auto"/>
              <w:right w:val="single" w:sz="4" w:space="0" w:color="auto"/>
            </w:tcBorders>
            <w:vAlign w:val="center"/>
          </w:tcPr>
          <w:p w14:paraId="5915A433" w14:textId="77777777" w:rsidR="006100BF" w:rsidRDefault="006100BF" w:rsidP="005A043F">
            <w:r>
              <w:rPr>
                <w:rFonts w:hint="eastAsia"/>
              </w:rPr>
              <w:t>罗志豪</w:t>
            </w:r>
          </w:p>
        </w:tc>
        <w:tc>
          <w:tcPr>
            <w:tcW w:w="1416" w:type="dxa"/>
            <w:tcBorders>
              <w:top w:val="single" w:sz="4" w:space="0" w:color="auto"/>
              <w:left w:val="single" w:sz="4" w:space="0" w:color="auto"/>
              <w:bottom w:val="single" w:sz="4" w:space="0" w:color="auto"/>
              <w:right w:val="single" w:sz="4" w:space="0" w:color="auto"/>
            </w:tcBorders>
            <w:vAlign w:val="center"/>
          </w:tcPr>
          <w:p w14:paraId="2E492241" w14:textId="77777777" w:rsidR="006100BF" w:rsidRDefault="006100BF" w:rsidP="005A043F">
            <w:r>
              <w:rPr>
                <w:rFonts w:hint="eastAsia"/>
              </w:rPr>
              <w:t>2026-1-6</w:t>
            </w:r>
          </w:p>
        </w:tc>
        <w:tc>
          <w:tcPr>
            <w:tcW w:w="1559" w:type="dxa"/>
            <w:tcBorders>
              <w:top w:val="single" w:sz="4" w:space="0" w:color="auto"/>
              <w:left w:val="single" w:sz="4" w:space="0" w:color="auto"/>
              <w:bottom w:val="single" w:sz="4" w:space="0" w:color="auto"/>
              <w:right w:val="single" w:sz="4" w:space="0" w:color="auto"/>
            </w:tcBorders>
            <w:vAlign w:val="center"/>
          </w:tcPr>
          <w:p w14:paraId="46B3D667" w14:textId="77777777" w:rsidR="006100BF" w:rsidRDefault="006100BF" w:rsidP="005A043F">
            <w:r>
              <w:rPr>
                <w:rFonts w:hint="eastAsia"/>
              </w:rPr>
              <w:t>2026-1-7</w:t>
            </w:r>
          </w:p>
        </w:tc>
        <w:tc>
          <w:tcPr>
            <w:tcW w:w="1099" w:type="dxa"/>
            <w:tcBorders>
              <w:top w:val="single" w:sz="4" w:space="0" w:color="auto"/>
              <w:left w:val="single" w:sz="4" w:space="0" w:color="auto"/>
              <w:bottom w:val="single" w:sz="4" w:space="0" w:color="auto"/>
              <w:right w:val="single" w:sz="4" w:space="0" w:color="auto"/>
            </w:tcBorders>
            <w:vAlign w:val="center"/>
          </w:tcPr>
          <w:p w14:paraId="7C350F7F" w14:textId="77777777" w:rsidR="006100BF" w:rsidRDefault="006100BF" w:rsidP="005A043F">
            <w:r>
              <w:rPr>
                <w:rFonts w:hint="eastAsia"/>
              </w:rPr>
              <w:t>1</w:t>
            </w:r>
          </w:p>
        </w:tc>
      </w:tr>
    </w:tbl>
    <w:p w14:paraId="239C5795" w14:textId="77777777" w:rsidR="001A7523" w:rsidRDefault="00000000">
      <w:pPr>
        <w:pStyle w:val="1"/>
        <w:spacing w:after="120" w:line="360" w:lineRule="auto"/>
        <w:ind w:left="431" w:hanging="431"/>
      </w:pPr>
      <w:r>
        <w:rPr>
          <w:rFonts w:hint="eastAsia"/>
        </w:rPr>
        <w:t>测试结果</w:t>
      </w:r>
      <w:bookmarkEnd w:id="29"/>
    </w:p>
    <w:p w14:paraId="0560406E" w14:textId="7A913C85" w:rsidR="006100BF" w:rsidRPr="006100BF" w:rsidRDefault="00707E79" w:rsidP="006100BF">
      <w:pPr>
        <w:pStyle w:val="2"/>
        <w:spacing w:after="120"/>
      </w:pPr>
      <w:r>
        <w:rPr>
          <w:rFonts w:hint="eastAsia"/>
        </w:rPr>
        <w:t>测试概述</w:t>
      </w:r>
    </w:p>
    <w:p w14:paraId="571BB799" w14:textId="7A266938" w:rsidR="006100BF" w:rsidRDefault="006100BF">
      <w:pPr>
        <w:spacing w:line="360" w:lineRule="auto"/>
        <w:ind w:firstLineChars="200" w:firstLine="480"/>
        <w:rPr>
          <w:rFonts w:ascii="宋体" w:hAnsi="宋体" w:cs="宋体"/>
          <w:bCs/>
          <w:iCs/>
          <w:sz w:val="24"/>
          <w:lang w:val="fr-FR"/>
        </w:rPr>
      </w:pPr>
      <w:r w:rsidRPr="006100BF">
        <w:rPr>
          <w:rFonts w:ascii="宋体" w:hAnsi="宋体" w:cs="宋体" w:hint="eastAsia"/>
          <w:bCs/>
          <w:iCs/>
          <w:sz w:val="24"/>
          <w:lang w:val="fr-FR"/>
        </w:rPr>
        <w:t>共享实验器材平台（SharedLab）测试从2026年1月1日开始到2026年1月7日结束，共持续5天，根据现有测试记录，已执行相关功能测试、接口测试验证，性能测试已完成测试资产准备待执行。测试过程中未明确记录致命及严重缺陷，存在部分待后端支持的功能项，具体如下。</w:t>
      </w:r>
    </w:p>
    <w:p w14:paraId="1450B0E3" w14:textId="77777777" w:rsidR="001A7523" w:rsidRDefault="00000000">
      <w:pPr>
        <w:pStyle w:val="3"/>
        <w:keepNext/>
        <w:keepLines/>
        <w:adjustRightInd/>
        <w:spacing w:before="260" w:afterLines="0" w:line="240" w:lineRule="auto"/>
        <w:jc w:val="both"/>
        <w:textAlignment w:val="auto"/>
      </w:pPr>
      <w:bookmarkStart w:id="30" w:name="_Toc201712339"/>
      <w:r>
        <w:rPr>
          <w:rFonts w:hint="eastAsia"/>
        </w:rPr>
        <w:t>残留缺陷及影响</w:t>
      </w:r>
      <w:bookmarkEnd w:id="30"/>
    </w:p>
    <w:p w14:paraId="418F238B" w14:textId="77777777" w:rsidR="006100BF" w:rsidRDefault="006100BF" w:rsidP="006100BF">
      <w:pPr>
        <w:pStyle w:val="ac"/>
        <w:spacing w:before="60" w:after="60"/>
        <w:rPr>
          <w:rFonts w:ascii="宋体" w:hAnsi="宋体" w:cs="宋体"/>
          <w:b/>
          <w:iCs/>
          <w:color w:val="0070C0"/>
          <w:sz w:val="24"/>
        </w:rPr>
      </w:pPr>
      <w:r>
        <w:rPr>
          <w:rFonts w:hint="eastAsia"/>
        </w:rPr>
        <w:t>表6 遗留缺陷</w:t>
      </w:r>
    </w:p>
    <w:tbl>
      <w:tblPr>
        <w:tblW w:w="8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709"/>
        <w:gridCol w:w="1134"/>
        <w:gridCol w:w="1984"/>
        <w:gridCol w:w="1862"/>
        <w:gridCol w:w="854"/>
        <w:gridCol w:w="1129"/>
      </w:tblGrid>
      <w:tr w:rsidR="006100BF" w14:paraId="30F59ACF" w14:textId="77777777" w:rsidTr="005A043F">
        <w:tc>
          <w:tcPr>
            <w:tcW w:w="846" w:type="dxa"/>
            <w:shd w:val="clear" w:color="auto" w:fill="D9D9D9"/>
            <w:vAlign w:val="center"/>
          </w:tcPr>
          <w:p w14:paraId="2B5353BB" w14:textId="77777777" w:rsidR="006100BF" w:rsidRDefault="006100BF" w:rsidP="005A043F">
            <w:pPr>
              <w:pStyle w:val="a0"/>
            </w:pPr>
            <w:r>
              <w:rPr>
                <w:rFonts w:hint="eastAsia"/>
              </w:rPr>
              <w:t>序号</w:t>
            </w:r>
          </w:p>
        </w:tc>
        <w:tc>
          <w:tcPr>
            <w:tcW w:w="709" w:type="dxa"/>
            <w:shd w:val="clear" w:color="auto" w:fill="D9D9D9"/>
            <w:vAlign w:val="center"/>
          </w:tcPr>
          <w:p w14:paraId="36BFE44E" w14:textId="77777777" w:rsidR="006100BF" w:rsidRDefault="006100BF" w:rsidP="005A043F">
            <w:pPr>
              <w:pStyle w:val="a0"/>
            </w:pPr>
            <w:r>
              <w:rPr>
                <w:rFonts w:hint="eastAsia"/>
              </w:rPr>
              <w:t>缺陷编号</w:t>
            </w:r>
          </w:p>
        </w:tc>
        <w:tc>
          <w:tcPr>
            <w:tcW w:w="1134" w:type="dxa"/>
            <w:shd w:val="clear" w:color="auto" w:fill="D9D9D9"/>
            <w:vAlign w:val="center"/>
          </w:tcPr>
          <w:p w14:paraId="7AA66717" w14:textId="77777777" w:rsidR="006100BF" w:rsidRDefault="006100BF" w:rsidP="005A043F">
            <w:r>
              <w:rPr>
                <w:rFonts w:hint="eastAsia"/>
              </w:rPr>
              <w:t>严重程度</w:t>
            </w:r>
          </w:p>
        </w:tc>
        <w:tc>
          <w:tcPr>
            <w:tcW w:w="1984" w:type="dxa"/>
            <w:shd w:val="clear" w:color="auto" w:fill="D9D9D9"/>
            <w:vAlign w:val="center"/>
          </w:tcPr>
          <w:p w14:paraId="5CCDC6A1" w14:textId="77777777" w:rsidR="006100BF" w:rsidRDefault="006100BF" w:rsidP="005A043F">
            <w:pPr>
              <w:pStyle w:val="a0"/>
            </w:pPr>
            <w:r>
              <w:rPr>
                <w:rFonts w:hint="eastAsia"/>
              </w:rPr>
              <w:t>模块名称</w:t>
            </w:r>
          </w:p>
        </w:tc>
        <w:tc>
          <w:tcPr>
            <w:tcW w:w="1862" w:type="dxa"/>
            <w:shd w:val="clear" w:color="auto" w:fill="D9D9D9"/>
            <w:vAlign w:val="center"/>
          </w:tcPr>
          <w:p w14:paraId="5D49F045" w14:textId="77777777" w:rsidR="006100BF" w:rsidRDefault="006100BF" w:rsidP="005A043F">
            <w:pPr>
              <w:pStyle w:val="a0"/>
            </w:pPr>
            <w:r>
              <w:rPr>
                <w:rFonts w:hint="eastAsia"/>
              </w:rPr>
              <w:t>问题描述</w:t>
            </w:r>
          </w:p>
        </w:tc>
        <w:tc>
          <w:tcPr>
            <w:tcW w:w="854" w:type="dxa"/>
            <w:shd w:val="clear" w:color="auto" w:fill="D9D9D9"/>
            <w:vAlign w:val="center"/>
          </w:tcPr>
          <w:p w14:paraId="7893627A" w14:textId="77777777" w:rsidR="006100BF" w:rsidRDefault="006100BF" w:rsidP="005A043F">
            <w:pPr>
              <w:pStyle w:val="a0"/>
            </w:pPr>
            <w:r>
              <w:rPr>
                <w:rFonts w:hint="eastAsia"/>
              </w:rPr>
              <w:t>状态</w:t>
            </w:r>
          </w:p>
        </w:tc>
        <w:tc>
          <w:tcPr>
            <w:tcW w:w="1129" w:type="dxa"/>
            <w:shd w:val="clear" w:color="auto" w:fill="D9D9D9"/>
            <w:vAlign w:val="center"/>
          </w:tcPr>
          <w:p w14:paraId="4935D33D" w14:textId="77777777" w:rsidR="006100BF" w:rsidRDefault="006100BF" w:rsidP="005A043F">
            <w:pPr>
              <w:pStyle w:val="a0"/>
            </w:pPr>
            <w:r>
              <w:rPr>
                <w:rFonts w:hint="eastAsia"/>
              </w:rPr>
              <w:t>说明</w:t>
            </w:r>
          </w:p>
        </w:tc>
      </w:tr>
      <w:tr w:rsidR="006100BF" w14:paraId="6AB1C51F" w14:textId="77777777" w:rsidTr="005A043F">
        <w:tc>
          <w:tcPr>
            <w:tcW w:w="846" w:type="dxa"/>
            <w:vAlign w:val="center"/>
          </w:tcPr>
          <w:p w14:paraId="5940D442" w14:textId="77777777" w:rsidR="006100BF" w:rsidRDefault="006100BF" w:rsidP="005A043F">
            <w:pPr>
              <w:pStyle w:val="a0"/>
            </w:pPr>
            <w:r>
              <w:rPr>
                <w:rFonts w:hint="eastAsia"/>
              </w:rPr>
              <w:t>1</w:t>
            </w:r>
          </w:p>
        </w:tc>
        <w:tc>
          <w:tcPr>
            <w:tcW w:w="709" w:type="dxa"/>
            <w:vAlign w:val="center"/>
          </w:tcPr>
          <w:p w14:paraId="271BD8BF" w14:textId="77777777" w:rsidR="006100BF" w:rsidRDefault="006100BF" w:rsidP="005A043F">
            <w:pPr>
              <w:pStyle w:val="a0"/>
            </w:pPr>
            <w:r>
              <w:rPr>
                <w:rFonts w:hint="eastAsia"/>
              </w:rPr>
              <w:t>Bug001</w:t>
            </w:r>
          </w:p>
        </w:tc>
        <w:tc>
          <w:tcPr>
            <w:tcW w:w="1134" w:type="dxa"/>
            <w:vAlign w:val="center"/>
          </w:tcPr>
          <w:p w14:paraId="7256D905" w14:textId="77777777" w:rsidR="006100BF" w:rsidRDefault="006100BF" w:rsidP="005A043F">
            <w:pPr>
              <w:pStyle w:val="a0"/>
            </w:pPr>
            <w:r w:rsidRPr="00D6763B">
              <w:t>一般</w:t>
            </w:r>
          </w:p>
        </w:tc>
        <w:tc>
          <w:tcPr>
            <w:tcW w:w="1984" w:type="dxa"/>
            <w:vAlign w:val="center"/>
          </w:tcPr>
          <w:p w14:paraId="08D09985" w14:textId="77777777" w:rsidR="006100BF" w:rsidRDefault="006100BF" w:rsidP="005A043F">
            <w:pPr>
              <w:pStyle w:val="a0"/>
            </w:pPr>
            <w:r>
              <w:rPr>
                <w:rFonts w:hint="eastAsia"/>
              </w:rPr>
              <w:t>用户管理</w:t>
            </w:r>
          </w:p>
        </w:tc>
        <w:tc>
          <w:tcPr>
            <w:tcW w:w="1862" w:type="dxa"/>
            <w:vAlign w:val="center"/>
          </w:tcPr>
          <w:p w14:paraId="459E2ACE" w14:textId="77777777" w:rsidR="006100BF" w:rsidRDefault="006100BF" w:rsidP="005A043F">
            <w:pPr>
              <w:pStyle w:val="a0"/>
            </w:pPr>
            <w:r w:rsidRPr="00D6763B">
              <w:t>用户管理部分功能依赖后端接口支持，目前接口未完全提供</w:t>
            </w:r>
          </w:p>
        </w:tc>
        <w:tc>
          <w:tcPr>
            <w:tcW w:w="854" w:type="dxa"/>
            <w:vAlign w:val="center"/>
          </w:tcPr>
          <w:p w14:paraId="5FDCF01C" w14:textId="77777777" w:rsidR="006100BF" w:rsidRDefault="006100BF" w:rsidP="005A043F">
            <w:pPr>
              <w:pStyle w:val="a0"/>
            </w:pPr>
            <w:r>
              <w:rPr>
                <w:rFonts w:hint="eastAsia"/>
              </w:rPr>
              <w:t>待解决</w:t>
            </w:r>
          </w:p>
        </w:tc>
        <w:tc>
          <w:tcPr>
            <w:tcW w:w="1129" w:type="dxa"/>
            <w:vAlign w:val="center"/>
          </w:tcPr>
          <w:p w14:paraId="39F442C1" w14:textId="77777777" w:rsidR="006100BF" w:rsidRDefault="006100BF" w:rsidP="005A043F">
            <w:pPr>
              <w:pStyle w:val="a0"/>
            </w:pPr>
            <w:r w:rsidRPr="00D6763B">
              <w:t>需后端完善 /api/logs 等相关接口后才能完全实现</w:t>
            </w:r>
          </w:p>
        </w:tc>
      </w:tr>
      <w:tr w:rsidR="006100BF" w14:paraId="5AA84CED" w14:textId="77777777" w:rsidTr="006100BF">
        <w:trPr>
          <w:trHeight w:val="3369"/>
        </w:trPr>
        <w:tc>
          <w:tcPr>
            <w:tcW w:w="846" w:type="dxa"/>
            <w:vAlign w:val="center"/>
          </w:tcPr>
          <w:p w14:paraId="40E41C64" w14:textId="77777777" w:rsidR="006100BF" w:rsidRDefault="006100BF" w:rsidP="005A043F">
            <w:pPr>
              <w:pStyle w:val="a0"/>
            </w:pPr>
            <w:r>
              <w:rPr>
                <w:rFonts w:hint="eastAsia"/>
              </w:rPr>
              <w:t>2</w:t>
            </w:r>
          </w:p>
        </w:tc>
        <w:tc>
          <w:tcPr>
            <w:tcW w:w="709" w:type="dxa"/>
            <w:vAlign w:val="center"/>
          </w:tcPr>
          <w:p w14:paraId="0A21F1E9" w14:textId="77777777" w:rsidR="006100BF" w:rsidRDefault="006100BF" w:rsidP="005A043F">
            <w:pPr>
              <w:pStyle w:val="a0"/>
            </w:pPr>
            <w:r>
              <w:rPr>
                <w:rFonts w:hint="eastAsia"/>
              </w:rPr>
              <w:t>Bug002</w:t>
            </w:r>
          </w:p>
        </w:tc>
        <w:tc>
          <w:tcPr>
            <w:tcW w:w="1134" w:type="dxa"/>
            <w:vAlign w:val="center"/>
          </w:tcPr>
          <w:p w14:paraId="534A395B" w14:textId="77777777" w:rsidR="006100BF" w:rsidRDefault="006100BF" w:rsidP="005A043F">
            <w:pPr>
              <w:pStyle w:val="a0"/>
            </w:pPr>
            <w:r w:rsidRPr="00D6763B">
              <w:t>一般</w:t>
            </w:r>
          </w:p>
        </w:tc>
        <w:tc>
          <w:tcPr>
            <w:tcW w:w="1984" w:type="dxa"/>
            <w:vAlign w:val="center"/>
          </w:tcPr>
          <w:p w14:paraId="61873D5C" w14:textId="77777777" w:rsidR="006100BF" w:rsidRDefault="006100BF" w:rsidP="005A043F">
            <w:pPr>
              <w:pStyle w:val="a0"/>
            </w:pPr>
            <w:r w:rsidRPr="00D6763B">
              <w:t>系统日志</w:t>
            </w:r>
          </w:p>
        </w:tc>
        <w:tc>
          <w:tcPr>
            <w:tcW w:w="1862" w:type="dxa"/>
            <w:vAlign w:val="center"/>
          </w:tcPr>
          <w:p w14:paraId="1C49E271" w14:textId="77777777" w:rsidR="006100BF" w:rsidRDefault="006100BF" w:rsidP="005A043F">
            <w:pPr>
              <w:pStyle w:val="a0"/>
            </w:pPr>
            <w:r w:rsidRPr="00D6763B">
              <w:t>系统日志相关功能依赖后端接口支持，暂无法完全验证</w:t>
            </w:r>
          </w:p>
        </w:tc>
        <w:tc>
          <w:tcPr>
            <w:tcW w:w="854" w:type="dxa"/>
            <w:vAlign w:val="center"/>
          </w:tcPr>
          <w:p w14:paraId="5980D1BB" w14:textId="77777777" w:rsidR="006100BF" w:rsidRDefault="006100BF" w:rsidP="005A043F">
            <w:pPr>
              <w:pStyle w:val="a0"/>
            </w:pPr>
            <w:r>
              <w:rPr>
                <w:rFonts w:hint="eastAsia"/>
              </w:rPr>
              <w:t>待解决</w:t>
            </w:r>
          </w:p>
        </w:tc>
        <w:tc>
          <w:tcPr>
            <w:tcW w:w="1129" w:type="dxa"/>
            <w:vAlign w:val="center"/>
          </w:tcPr>
          <w:p w14:paraId="3DFAD41E" w14:textId="77777777" w:rsidR="006100BF" w:rsidRDefault="006100BF" w:rsidP="005A043F">
            <w:pPr>
              <w:pStyle w:val="a0"/>
            </w:pPr>
            <w:r w:rsidRPr="00D6763B">
              <w:t>接口未提供，属于阻塞项，需后端支持后补充测试</w:t>
            </w:r>
          </w:p>
        </w:tc>
      </w:tr>
    </w:tbl>
    <w:p w14:paraId="548BBB96" w14:textId="77777777" w:rsidR="001A7523" w:rsidRPr="006100BF" w:rsidRDefault="001A7523">
      <w:pPr>
        <w:spacing w:line="360" w:lineRule="auto"/>
        <w:ind w:firstLineChars="100" w:firstLine="241"/>
        <w:rPr>
          <w:b/>
          <w:color w:val="0070C0"/>
          <w:sz w:val="24"/>
        </w:rPr>
      </w:pPr>
    </w:p>
    <w:p w14:paraId="0FA8480E" w14:textId="77777777" w:rsidR="001A7523" w:rsidRDefault="00000000">
      <w:pPr>
        <w:pStyle w:val="3"/>
        <w:keepNext/>
        <w:keepLines/>
        <w:adjustRightInd/>
        <w:spacing w:before="260" w:afterLines="0" w:line="240" w:lineRule="auto"/>
        <w:jc w:val="both"/>
        <w:textAlignment w:val="auto"/>
      </w:pPr>
      <w:bookmarkStart w:id="31" w:name="_Toc201712340"/>
      <w:r>
        <w:rPr>
          <w:rFonts w:hint="eastAsia"/>
        </w:rPr>
        <w:t>按系统测试用例执行情况统计</w:t>
      </w:r>
      <w:bookmarkEnd w:id="31"/>
    </w:p>
    <w:p w14:paraId="45E0FD67" w14:textId="77777777" w:rsidR="001A7523" w:rsidRDefault="00000000">
      <w:pPr>
        <w:pStyle w:val="ac"/>
        <w:spacing w:before="60" w:after="60"/>
        <w:rPr>
          <w:b/>
          <w:color w:val="0070C0"/>
          <w:sz w:val="24"/>
        </w:rPr>
      </w:pPr>
      <w:r>
        <w:rPr>
          <w:rFonts w:hint="eastAsia"/>
        </w:rPr>
        <w:t>表7 用例执行情况</w:t>
      </w:r>
    </w:p>
    <w:tbl>
      <w:tblPr>
        <w:tblW w:w="88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2"/>
        <w:gridCol w:w="1096"/>
        <w:gridCol w:w="801"/>
        <w:gridCol w:w="985"/>
        <w:gridCol w:w="1169"/>
        <w:gridCol w:w="993"/>
        <w:gridCol w:w="714"/>
        <w:gridCol w:w="776"/>
        <w:gridCol w:w="799"/>
        <w:gridCol w:w="744"/>
      </w:tblGrid>
      <w:tr w:rsidR="001A7523" w14:paraId="6B3AF546" w14:textId="77777777">
        <w:trPr>
          <w:cantSplit/>
          <w:trHeight w:val="310"/>
          <w:jc w:val="center"/>
        </w:trPr>
        <w:tc>
          <w:tcPr>
            <w:tcW w:w="742" w:type="dxa"/>
            <w:vMerge w:val="restart"/>
            <w:shd w:val="clear" w:color="auto" w:fill="D9D9D9"/>
            <w:vAlign w:val="center"/>
          </w:tcPr>
          <w:p w14:paraId="63663AB9" w14:textId="77777777" w:rsidR="001A7523" w:rsidRDefault="00000000">
            <w:pPr>
              <w:spacing w:line="360" w:lineRule="auto"/>
              <w:jc w:val="center"/>
              <w:rPr>
                <w:rFonts w:ascii="仿宋_GB2312" w:eastAsia="仿宋_GB2312" w:hAnsi="宋体"/>
                <w:b/>
                <w:sz w:val="24"/>
              </w:rPr>
            </w:pPr>
            <w:r>
              <w:rPr>
                <w:rFonts w:ascii="仿宋_GB2312" w:eastAsia="仿宋_GB2312" w:hAnsi="宋体" w:hint="eastAsia"/>
                <w:b/>
                <w:sz w:val="24"/>
              </w:rPr>
              <w:t>系统</w:t>
            </w:r>
          </w:p>
        </w:tc>
        <w:tc>
          <w:tcPr>
            <w:tcW w:w="1096" w:type="dxa"/>
            <w:vMerge w:val="restart"/>
            <w:shd w:val="clear" w:color="auto" w:fill="D9D9D9"/>
            <w:vAlign w:val="center"/>
          </w:tcPr>
          <w:p w14:paraId="63E7B108" w14:textId="77777777" w:rsidR="001A7523" w:rsidRDefault="00000000">
            <w:pPr>
              <w:spacing w:line="360" w:lineRule="auto"/>
              <w:jc w:val="center"/>
              <w:rPr>
                <w:rFonts w:ascii="仿宋_GB2312" w:eastAsia="仿宋_GB2312" w:hAnsi="宋体"/>
                <w:b/>
                <w:sz w:val="24"/>
              </w:rPr>
            </w:pPr>
            <w:r>
              <w:rPr>
                <w:rFonts w:ascii="仿宋_GB2312" w:eastAsia="仿宋_GB2312" w:hAnsi="宋体" w:hint="eastAsia"/>
                <w:b/>
                <w:sz w:val="24"/>
              </w:rPr>
              <w:t>测试 周期</w:t>
            </w:r>
          </w:p>
        </w:tc>
        <w:tc>
          <w:tcPr>
            <w:tcW w:w="3948" w:type="dxa"/>
            <w:gridSpan w:val="4"/>
            <w:shd w:val="clear" w:color="auto" w:fill="D9D9D9"/>
            <w:vAlign w:val="center"/>
          </w:tcPr>
          <w:p w14:paraId="4A7F7A57" w14:textId="77777777" w:rsidR="001A7523" w:rsidRDefault="00000000">
            <w:pPr>
              <w:spacing w:line="360" w:lineRule="auto"/>
              <w:jc w:val="center"/>
              <w:rPr>
                <w:rFonts w:ascii="仿宋_GB2312" w:eastAsia="仿宋_GB2312" w:hAnsi="宋体"/>
                <w:b/>
                <w:sz w:val="24"/>
              </w:rPr>
            </w:pPr>
            <w:r>
              <w:rPr>
                <w:rFonts w:ascii="仿宋_GB2312" w:eastAsia="仿宋_GB2312" w:hAnsi="宋体" w:hint="eastAsia"/>
                <w:b/>
                <w:sz w:val="24"/>
              </w:rPr>
              <w:t>测试用例执行情况</w:t>
            </w:r>
          </w:p>
        </w:tc>
        <w:tc>
          <w:tcPr>
            <w:tcW w:w="3033" w:type="dxa"/>
            <w:gridSpan w:val="4"/>
            <w:shd w:val="clear" w:color="auto" w:fill="D9D9D9"/>
            <w:vAlign w:val="center"/>
          </w:tcPr>
          <w:p w14:paraId="17852DCE" w14:textId="77777777" w:rsidR="001A7523" w:rsidRDefault="00000000">
            <w:pPr>
              <w:spacing w:line="360" w:lineRule="auto"/>
              <w:jc w:val="center"/>
              <w:rPr>
                <w:rFonts w:ascii="仿宋_GB2312" w:eastAsia="仿宋_GB2312" w:hAnsi="宋体"/>
                <w:b/>
                <w:sz w:val="24"/>
              </w:rPr>
            </w:pPr>
            <w:r>
              <w:rPr>
                <w:rFonts w:ascii="仿宋_GB2312" w:eastAsia="仿宋_GB2312" w:hAnsi="宋体" w:hint="eastAsia"/>
                <w:b/>
                <w:sz w:val="24"/>
              </w:rPr>
              <w:t>缺陷严重程度分布</w:t>
            </w:r>
          </w:p>
        </w:tc>
      </w:tr>
      <w:tr w:rsidR="001A7523" w14:paraId="74C1265A" w14:textId="77777777">
        <w:trPr>
          <w:cantSplit/>
          <w:trHeight w:val="310"/>
          <w:jc w:val="center"/>
        </w:trPr>
        <w:tc>
          <w:tcPr>
            <w:tcW w:w="742" w:type="dxa"/>
            <w:vMerge/>
            <w:shd w:val="clear" w:color="auto" w:fill="D9D9D9"/>
          </w:tcPr>
          <w:p w14:paraId="4FE07C89" w14:textId="77777777" w:rsidR="001A7523" w:rsidRDefault="001A7523">
            <w:pPr>
              <w:spacing w:line="360" w:lineRule="auto"/>
              <w:jc w:val="center"/>
              <w:rPr>
                <w:rFonts w:ascii="仿宋_GB2312" w:eastAsia="仿宋_GB2312" w:hAnsi="宋体"/>
                <w:b/>
                <w:sz w:val="24"/>
              </w:rPr>
            </w:pPr>
          </w:p>
        </w:tc>
        <w:tc>
          <w:tcPr>
            <w:tcW w:w="1096" w:type="dxa"/>
            <w:vMerge/>
            <w:shd w:val="clear" w:color="auto" w:fill="D9D9D9"/>
          </w:tcPr>
          <w:p w14:paraId="72166237" w14:textId="77777777" w:rsidR="001A7523" w:rsidRDefault="001A7523">
            <w:pPr>
              <w:spacing w:line="360" w:lineRule="auto"/>
              <w:jc w:val="center"/>
              <w:rPr>
                <w:rFonts w:ascii="仿宋_GB2312" w:eastAsia="仿宋_GB2312" w:hAnsi="宋体"/>
                <w:b/>
                <w:sz w:val="24"/>
              </w:rPr>
            </w:pPr>
          </w:p>
        </w:tc>
        <w:tc>
          <w:tcPr>
            <w:tcW w:w="801" w:type="dxa"/>
            <w:shd w:val="clear" w:color="auto" w:fill="D9D9D9"/>
            <w:vAlign w:val="center"/>
          </w:tcPr>
          <w:p w14:paraId="5FC2DF00" w14:textId="77777777" w:rsidR="001A7523" w:rsidRDefault="00000000">
            <w:pPr>
              <w:spacing w:line="360" w:lineRule="auto"/>
              <w:jc w:val="center"/>
              <w:rPr>
                <w:rFonts w:ascii="仿宋_GB2312" w:eastAsia="仿宋_GB2312" w:hAnsi="宋体"/>
                <w:b/>
                <w:sz w:val="24"/>
              </w:rPr>
            </w:pPr>
            <w:r>
              <w:rPr>
                <w:rFonts w:ascii="仿宋_GB2312" w:eastAsia="仿宋_GB2312" w:hAnsi="宋体" w:hint="eastAsia"/>
                <w:b/>
                <w:sz w:val="24"/>
              </w:rPr>
              <w:t>执行用例数</w:t>
            </w:r>
          </w:p>
        </w:tc>
        <w:tc>
          <w:tcPr>
            <w:tcW w:w="985" w:type="dxa"/>
            <w:shd w:val="clear" w:color="auto" w:fill="D9D9D9"/>
            <w:vAlign w:val="center"/>
          </w:tcPr>
          <w:p w14:paraId="51F1E920" w14:textId="77777777" w:rsidR="001A7523" w:rsidRDefault="00000000">
            <w:pPr>
              <w:spacing w:line="360" w:lineRule="auto"/>
              <w:jc w:val="center"/>
              <w:rPr>
                <w:rFonts w:ascii="仿宋_GB2312" w:eastAsia="仿宋_GB2312" w:hAnsi="宋体"/>
                <w:b/>
                <w:sz w:val="24"/>
              </w:rPr>
            </w:pPr>
            <w:r>
              <w:rPr>
                <w:rFonts w:ascii="仿宋_GB2312" w:eastAsia="仿宋_GB2312" w:hAnsi="宋体" w:hint="eastAsia"/>
                <w:b/>
                <w:sz w:val="24"/>
              </w:rPr>
              <w:t>通过数</w:t>
            </w:r>
          </w:p>
        </w:tc>
        <w:tc>
          <w:tcPr>
            <w:tcW w:w="1169" w:type="dxa"/>
            <w:shd w:val="clear" w:color="auto" w:fill="D9D9D9"/>
            <w:vAlign w:val="center"/>
          </w:tcPr>
          <w:p w14:paraId="48896091" w14:textId="77777777" w:rsidR="001A7523" w:rsidRDefault="00000000">
            <w:pPr>
              <w:spacing w:line="360" w:lineRule="auto"/>
              <w:jc w:val="center"/>
              <w:rPr>
                <w:rFonts w:ascii="仿宋_GB2312" w:eastAsia="仿宋_GB2312" w:hAnsi="宋体"/>
                <w:b/>
                <w:sz w:val="24"/>
              </w:rPr>
            </w:pPr>
            <w:r>
              <w:rPr>
                <w:rFonts w:ascii="仿宋_GB2312" w:eastAsia="仿宋_GB2312" w:hAnsi="宋体" w:hint="eastAsia"/>
                <w:b/>
                <w:sz w:val="24"/>
              </w:rPr>
              <w:t>通过率</w:t>
            </w:r>
          </w:p>
        </w:tc>
        <w:tc>
          <w:tcPr>
            <w:tcW w:w="993" w:type="dxa"/>
            <w:shd w:val="clear" w:color="auto" w:fill="D9D9D9"/>
            <w:vAlign w:val="center"/>
          </w:tcPr>
          <w:p w14:paraId="594A82C0" w14:textId="77777777" w:rsidR="001A7523" w:rsidRDefault="00000000">
            <w:pPr>
              <w:spacing w:line="360" w:lineRule="auto"/>
              <w:jc w:val="center"/>
              <w:rPr>
                <w:rFonts w:ascii="仿宋_GB2312" w:eastAsia="仿宋_GB2312" w:hAnsi="宋体"/>
                <w:b/>
                <w:sz w:val="24"/>
              </w:rPr>
            </w:pPr>
            <w:r>
              <w:rPr>
                <w:rFonts w:ascii="仿宋_GB2312" w:eastAsia="仿宋_GB2312" w:hAnsi="宋体" w:hint="eastAsia"/>
                <w:b/>
                <w:sz w:val="24"/>
              </w:rPr>
              <w:t>缺陷数</w:t>
            </w:r>
          </w:p>
        </w:tc>
        <w:tc>
          <w:tcPr>
            <w:tcW w:w="714" w:type="dxa"/>
            <w:shd w:val="clear" w:color="auto" w:fill="D9D9D9"/>
            <w:vAlign w:val="center"/>
          </w:tcPr>
          <w:p w14:paraId="1A86E50E" w14:textId="77777777" w:rsidR="001A7523" w:rsidRDefault="00000000">
            <w:pPr>
              <w:spacing w:line="360" w:lineRule="auto"/>
              <w:jc w:val="center"/>
              <w:rPr>
                <w:rFonts w:ascii="仿宋_GB2312" w:eastAsia="仿宋_GB2312" w:hAnsi="宋体"/>
                <w:b/>
                <w:sz w:val="24"/>
              </w:rPr>
            </w:pPr>
            <w:r>
              <w:rPr>
                <w:rFonts w:ascii="仿宋_GB2312" w:eastAsia="仿宋_GB2312" w:hAnsi="宋体" w:hint="eastAsia"/>
                <w:b/>
                <w:sz w:val="24"/>
              </w:rPr>
              <w:t>致命问题</w:t>
            </w:r>
          </w:p>
        </w:tc>
        <w:tc>
          <w:tcPr>
            <w:tcW w:w="776" w:type="dxa"/>
            <w:shd w:val="clear" w:color="auto" w:fill="D9D9D9"/>
            <w:vAlign w:val="center"/>
          </w:tcPr>
          <w:p w14:paraId="440E13BE" w14:textId="77777777" w:rsidR="001A7523" w:rsidRDefault="00000000">
            <w:pPr>
              <w:spacing w:line="360" w:lineRule="auto"/>
              <w:jc w:val="center"/>
              <w:rPr>
                <w:rFonts w:ascii="仿宋_GB2312" w:eastAsia="仿宋_GB2312" w:hAnsi="宋体"/>
                <w:b/>
                <w:sz w:val="24"/>
              </w:rPr>
            </w:pPr>
            <w:r>
              <w:rPr>
                <w:rFonts w:ascii="仿宋_GB2312" w:eastAsia="仿宋_GB2312" w:hAnsi="宋体" w:hint="eastAsia"/>
                <w:b/>
                <w:sz w:val="24"/>
              </w:rPr>
              <w:t>严重问题</w:t>
            </w:r>
          </w:p>
        </w:tc>
        <w:tc>
          <w:tcPr>
            <w:tcW w:w="799" w:type="dxa"/>
            <w:shd w:val="clear" w:color="auto" w:fill="D9D9D9"/>
            <w:vAlign w:val="center"/>
          </w:tcPr>
          <w:p w14:paraId="6B1828B4" w14:textId="77777777" w:rsidR="001A7523" w:rsidRDefault="00000000">
            <w:pPr>
              <w:spacing w:line="360" w:lineRule="auto"/>
              <w:jc w:val="center"/>
              <w:rPr>
                <w:rFonts w:ascii="仿宋_GB2312" w:eastAsia="仿宋_GB2312" w:hAnsi="宋体"/>
                <w:b/>
                <w:sz w:val="24"/>
              </w:rPr>
            </w:pPr>
            <w:r>
              <w:rPr>
                <w:rFonts w:ascii="仿宋_GB2312" w:eastAsia="仿宋_GB2312" w:hAnsi="宋体" w:hint="eastAsia"/>
                <w:b/>
                <w:sz w:val="24"/>
              </w:rPr>
              <w:t>一般问题</w:t>
            </w:r>
          </w:p>
        </w:tc>
        <w:tc>
          <w:tcPr>
            <w:tcW w:w="744" w:type="dxa"/>
            <w:shd w:val="clear" w:color="auto" w:fill="D9D9D9"/>
            <w:vAlign w:val="center"/>
          </w:tcPr>
          <w:p w14:paraId="18DE6293" w14:textId="77777777" w:rsidR="001A7523" w:rsidRDefault="00000000">
            <w:pPr>
              <w:spacing w:line="360" w:lineRule="auto"/>
              <w:jc w:val="center"/>
              <w:rPr>
                <w:rFonts w:ascii="仿宋_GB2312" w:eastAsia="仿宋_GB2312" w:hAnsi="宋体"/>
                <w:b/>
                <w:sz w:val="24"/>
              </w:rPr>
            </w:pPr>
            <w:r>
              <w:rPr>
                <w:rFonts w:ascii="仿宋_GB2312" w:eastAsia="仿宋_GB2312" w:hAnsi="宋体" w:hint="eastAsia"/>
                <w:b/>
                <w:sz w:val="24"/>
              </w:rPr>
              <w:t>建议</w:t>
            </w:r>
          </w:p>
          <w:p w14:paraId="26786B82" w14:textId="77777777" w:rsidR="001A7523" w:rsidRDefault="00000000">
            <w:pPr>
              <w:spacing w:line="360" w:lineRule="auto"/>
              <w:jc w:val="center"/>
              <w:rPr>
                <w:rFonts w:ascii="仿宋_GB2312" w:eastAsia="仿宋_GB2312" w:hAnsi="宋体"/>
                <w:b/>
                <w:sz w:val="24"/>
              </w:rPr>
            </w:pPr>
            <w:r>
              <w:rPr>
                <w:rFonts w:ascii="仿宋_GB2312" w:eastAsia="仿宋_GB2312" w:hAnsi="宋体" w:hint="eastAsia"/>
                <w:b/>
                <w:sz w:val="24"/>
              </w:rPr>
              <w:t>改进</w:t>
            </w:r>
          </w:p>
        </w:tc>
      </w:tr>
      <w:tr w:rsidR="006100BF" w14:paraId="0D616804" w14:textId="77777777">
        <w:trPr>
          <w:cantSplit/>
          <w:trHeight w:val="742"/>
          <w:jc w:val="center"/>
        </w:trPr>
        <w:tc>
          <w:tcPr>
            <w:tcW w:w="742" w:type="dxa"/>
            <w:vAlign w:val="center"/>
          </w:tcPr>
          <w:p w14:paraId="7E50494D" w14:textId="41D1E7D5" w:rsidR="006100BF" w:rsidRDefault="006100BF" w:rsidP="006100BF">
            <w:pPr>
              <w:jc w:val="center"/>
              <w:rPr>
                <w:rFonts w:ascii="宋体" w:hAnsi="宋体"/>
                <w:bCs/>
              </w:rPr>
            </w:pPr>
            <w:r w:rsidRPr="00D6763B">
              <w:t>共享实验器材平台</w:t>
            </w:r>
          </w:p>
        </w:tc>
        <w:tc>
          <w:tcPr>
            <w:tcW w:w="1096" w:type="dxa"/>
            <w:vAlign w:val="center"/>
          </w:tcPr>
          <w:p w14:paraId="691912B2" w14:textId="1E1E23F3" w:rsidR="006100BF" w:rsidRDefault="006100BF" w:rsidP="006100BF">
            <w:pPr>
              <w:jc w:val="center"/>
              <w:rPr>
                <w:rFonts w:ascii="宋体" w:hAnsi="宋体"/>
                <w:bCs/>
              </w:rPr>
            </w:pPr>
            <w:r>
              <w:rPr>
                <w:rFonts w:hint="eastAsia"/>
              </w:rPr>
              <w:t>首轮测试</w:t>
            </w:r>
          </w:p>
        </w:tc>
        <w:tc>
          <w:tcPr>
            <w:tcW w:w="801" w:type="dxa"/>
            <w:vAlign w:val="center"/>
          </w:tcPr>
          <w:p w14:paraId="01EF1D18" w14:textId="45047C02" w:rsidR="006100BF" w:rsidRPr="00707E79" w:rsidRDefault="006100BF" w:rsidP="006100BF">
            <w:pPr>
              <w:jc w:val="center"/>
              <w:rPr>
                <w:bCs/>
                <w:color w:val="0070C0"/>
                <w:sz w:val="18"/>
                <w:szCs w:val="18"/>
              </w:rPr>
            </w:pPr>
            <w:r w:rsidRPr="00707E79">
              <w:rPr>
                <w:sz w:val="18"/>
                <w:szCs w:val="18"/>
              </w:rPr>
              <w:t>61</w:t>
            </w:r>
          </w:p>
        </w:tc>
        <w:tc>
          <w:tcPr>
            <w:tcW w:w="985" w:type="dxa"/>
            <w:vAlign w:val="center"/>
          </w:tcPr>
          <w:p w14:paraId="4D3BE0CF" w14:textId="7174CB8D" w:rsidR="006100BF" w:rsidRPr="00707E79" w:rsidRDefault="00707E79" w:rsidP="006100BF">
            <w:pPr>
              <w:jc w:val="center"/>
              <w:rPr>
                <w:bCs/>
                <w:sz w:val="18"/>
                <w:szCs w:val="18"/>
              </w:rPr>
            </w:pPr>
            <w:r w:rsidRPr="00707E79">
              <w:rPr>
                <w:sz w:val="18"/>
                <w:szCs w:val="18"/>
              </w:rPr>
              <w:t>59</w:t>
            </w:r>
          </w:p>
        </w:tc>
        <w:tc>
          <w:tcPr>
            <w:tcW w:w="1169" w:type="dxa"/>
            <w:vAlign w:val="center"/>
          </w:tcPr>
          <w:p w14:paraId="0D2C3CCC" w14:textId="6EF18EB4" w:rsidR="006100BF" w:rsidRPr="00707E79" w:rsidRDefault="006100BF" w:rsidP="006100BF">
            <w:pPr>
              <w:jc w:val="center"/>
              <w:rPr>
                <w:bCs/>
                <w:sz w:val="18"/>
                <w:szCs w:val="18"/>
              </w:rPr>
            </w:pPr>
            <w:r w:rsidRPr="00707E79">
              <w:rPr>
                <w:sz w:val="18"/>
                <w:szCs w:val="18"/>
              </w:rPr>
              <w:t>96</w:t>
            </w:r>
            <w:r w:rsidR="00707E79">
              <w:rPr>
                <w:rFonts w:hint="eastAsia"/>
                <w:sz w:val="18"/>
                <w:szCs w:val="18"/>
              </w:rPr>
              <w:t>.72</w:t>
            </w:r>
            <w:r w:rsidRPr="00707E79">
              <w:rPr>
                <w:sz w:val="18"/>
                <w:szCs w:val="18"/>
              </w:rPr>
              <w:t>%</w:t>
            </w:r>
          </w:p>
        </w:tc>
        <w:tc>
          <w:tcPr>
            <w:tcW w:w="993" w:type="dxa"/>
            <w:vAlign w:val="center"/>
          </w:tcPr>
          <w:p w14:paraId="75250F2F" w14:textId="4A3DCFE1" w:rsidR="006100BF" w:rsidRPr="00707E79" w:rsidRDefault="00707E79" w:rsidP="006100BF">
            <w:pPr>
              <w:jc w:val="center"/>
              <w:rPr>
                <w:bCs/>
                <w:sz w:val="18"/>
                <w:szCs w:val="18"/>
              </w:rPr>
            </w:pPr>
            <w:r w:rsidRPr="00707E79">
              <w:rPr>
                <w:sz w:val="18"/>
                <w:szCs w:val="18"/>
              </w:rPr>
              <w:t>2</w:t>
            </w:r>
          </w:p>
        </w:tc>
        <w:tc>
          <w:tcPr>
            <w:tcW w:w="714" w:type="dxa"/>
            <w:vAlign w:val="center"/>
          </w:tcPr>
          <w:p w14:paraId="29C47D4E" w14:textId="2CB829C7" w:rsidR="006100BF" w:rsidRPr="00707E79" w:rsidRDefault="006100BF" w:rsidP="006100BF">
            <w:pPr>
              <w:jc w:val="center"/>
              <w:rPr>
                <w:bCs/>
                <w:sz w:val="18"/>
                <w:szCs w:val="18"/>
              </w:rPr>
            </w:pPr>
            <w:r w:rsidRPr="00707E79">
              <w:rPr>
                <w:sz w:val="18"/>
                <w:szCs w:val="18"/>
              </w:rPr>
              <w:t>0</w:t>
            </w:r>
          </w:p>
        </w:tc>
        <w:tc>
          <w:tcPr>
            <w:tcW w:w="776" w:type="dxa"/>
            <w:vAlign w:val="center"/>
          </w:tcPr>
          <w:p w14:paraId="7207DD4B" w14:textId="745D0C0B" w:rsidR="006100BF" w:rsidRPr="00707E79" w:rsidRDefault="006100BF" w:rsidP="006100BF">
            <w:pPr>
              <w:jc w:val="center"/>
              <w:rPr>
                <w:bCs/>
                <w:sz w:val="18"/>
                <w:szCs w:val="18"/>
              </w:rPr>
            </w:pPr>
            <w:r w:rsidRPr="00707E79">
              <w:rPr>
                <w:sz w:val="18"/>
                <w:szCs w:val="18"/>
              </w:rPr>
              <w:t>0</w:t>
            </w:r>
          </w:p>
        </w:tc>
        <w:tc>
          <w:tcPr>
            <w:tcW w:w="799" w:type="dxa"/>
            <w:vAlign w:val="center"/>
          </w:tcPr>
          <w:p w14:paraId="32C17CC9" w14:textId="436C823D" w:rsidR="006100BF" w:rsidRPr="00707E79" w:rsidRDefault="00707E79" w:rsidP="006100BF">
            <w:pPr>
              <w:jc w:val="center"/>
              <w:rPr>
                <w:bCs/>
                <w:sz w:val="18"/>
                <w:szCs w:val="18"/>
              </w:rPr>
            </w:pPr>
            <w:r w:rsidRPr="00707E79">
              <w:rPr>
                <w:sz w:val="18"/>
                <w:szCs w:val="18"/>
              </w:rPr>
              <w:t>2</w:t>
            </w:r>
          </w:p>
        </w:tc>
        <w:tc>
          <w:tcPr>
            <w:tcW w:w="744" w:type="dxa"/>
            <w:vAlign w:val="center"/>
          </w:tcPr>
          <w:p w14:paraId="43DCEC48" w14:textId="3E325D76" w:rsidR="006100BF" w:rsidRPr="00707E79" w:rsidRDefault="00707E79" w:rsidP="006100BF">
            <w:pPr>
              <w:jc w:val="center"/>
              <w:rPr>
                <w:bCs/>
                <w:sz w:val="18"/>
                <w:szCs w:val="18"/>
              </w:rPr>
            </w:pPr>
            <w:r w:rsidRPr="00707E79">
              <w:rPr>
                <w:sz w:val="18"/>
                <w:szCs w:val="18"/>
              </w:rPr>
              <w:t>2</w:t>
            </w:r>
          </w:p>
        </w:tc>
      </w:tr>
      <w:tr w:rsidR="001A7523" w14:paraId="07ACD9D2" w14:textId="77777777">
        <w:trPr>
          <w:cantSplit/>
          <w:trHeight w:val="742"/>
          <w:jc w:val="center"/>
        </w:trPr>
        <w:tc>
          <w:tcPr>
            <w:tcW w:w="742" w:type="dxa"/>
            <w:vAlign w:val="center"/>
          </w:tcPr>
          <w:p w14:paraId="6CE01D78" w14:textId="6FD1F49A" w:rsidR="001A7523" w:rsidRDefault="006100BF">
            <w:pPr>
              <w:jc w:val="center"/>
              <w:rPr>
                <w:rFonts w:ascii="宋体" w:hAnsi="宋体"/>
                <w:bCs/>
              </w:rPr>
            </w:pPr>
            <w:r w:rsidRPr="00D6763B">
              <w:t>共享实验器材平台</w:t>
            </w:r>
          </w:p>
        </w:tc>
        <w:tc>
          <w:tcPr>
            <w:tcW w:w="1096" w:type="dxa"/>
            <w:vAlign w:val="center"/>
          </w:tcPr>
          <w:p w14:paraId="6CD77163" w14:textId="77777777" w:rsidR="001A7523" w:rsidRDefault="00000000">
            <w:pPr>
              <w:jc w:val="center"/>
              <w:rPr>
                <w:rFonts w:ascii="宋体" w:hAnsi="宋体"/>
                <w:bCs/>
              </w:rPr>
            </w:pPr>
            <w:r>
              <w:rPr>
                <w:rFonts w:ascii="宋体" w:hAnsi="宋体" w:hint="eastAsia"/>
                <w:bCs/>
              </w:rPr>
              <w:t>回归测试</w:t>
            </w:r>
          </w:p>
        </w:tc>
        <w:tc>
          <w:tcPr>
            <w:tcW w:w="801" w:type="dxa"/>
            <w:vAlign w:val="center"/>
          </w:tcPr>
          <w:p w14:paraId="2025D947" w14:textId="3F0F3CDB" w:rsidR="001A7523" w:rsidRPr="00707E79" w:rsidRDefault="006100BF">
            <w:pPr>
              <w:jc w:val="center"/>
              <w:rPr>
                <w:bCs/>
                <w:sz w:val="18"/>
                <w:szCs w:val="18"/>
              </w:rPr>
            </w:pPr>
            <w:r w:rsidRPr="00707E79">
              <w:rPr>
                <w:bCs/>
                <w:sz w:val="18"/>
                <w:szCs w:val="18"/>
              </w:rPr>
              <w:t>61</w:t>
            </w:r>
          </w:p>
        </w:tc>
        <w:tc>
          <w:tcPr>
            <w:tcW w:w="985" w:type="dxa"/>
            <w:vAlign w:val="center"/>
          </w:tcPr>
          <w:p w14:paraId="670D4B70" w14:textId="61536493" w:rsidR="001A7523" w:rsidRPr="00707E79" w:rsidRDefault="006100BF">
            <w:pPr>
              <w:jc w:val="center"/>
              <w:rPr>
                <w:bCs/>
                <w:sz w:val="18"/>
                <w:szCs w:val="18"/>
              </w:rPr>
            </w:pPr>
            <w:r w:rsidRPr="00707E79">
              <w:rPr>
                <w:bCs/>
                <w:sz w:val="18"/>
                <w:szCs w:val="18"/>
              </w:rPr>
              <w:t>6</w:t>
            </w:r>
            <w:r w:rsidR="00707E79" w:rsidRPr="00707E79">
              <w:rPr>
                <w:bCs/>
                <w:sz w:val="18"/>
                <w:szCs w:val="18"/>
              </w:rPr>
              <w:t>1</w:t>
            </w:r>
          </w:p>
        </w:tc>
        <w:tc>
          <w:tcPr>
            <w:tcW w:w="1169" w:type="dxa"/>
            <w:vAlign w:val="center"/>
          </w:tcPr>
          <w:p w14:paraId="0413EEF1" w14:textId="5E686023" w:rsidR="001A7523" w:rsidRPr="00707E79" w:rsidRDefault="00707E79">
            <w:pPr>
              <w:jc w:val="center"/>
              <w:rPr>
                <w:bCs/>
                <w:sz w:val="18"/>
                <w:szCs w:val="18"/>
              </w:rPr>
            </w:pPr>
            <w:r w:rsidRPr="00707E79">
              <w:rPr>
                <w:bCs/>
                <w:sz w:val="18"/>
                <w:szCs w:val="18"/>
              </w:rPr>
              <w:t>100.00%</w:t>
            </w:r>
          </w:p>
        </w:tc>
        <w:tc>
          <w:tcPr>
            <w:tcW w:w="993" w:type="dxa"/>
            <w:vAlign w:val="center"/>
          </w:tcPr>
          <w:p w14:paraId="0BC25292" w14:textId="78119194" w:rsidR="001A7523" w:rsidRPr="00707E79" w:rsidRDefault="00707E79">
            <w:pPr>
              <w:jc w:val="center"/>
              <w:rPr>
                <w:bCs/>
                <w:sz w:val="18"/>
                <w:szCs w:val="18"/>
              </w:rPr>
            </w:pPr>
            <w:r>
              <w:rPr>
                <w:rFonts w:hint="eastAsia"/>
                <w:bCs/>
                <w:sz w:val="18"/>
                <w:szCs w:val="18"/>
              </w:rPr>
              <w:t>0</w:t>
            </w:r>
          </w:p>
        </w:tc>
        <w:tc>
          <w:tcPr>
            <w:tcW w:w="714" w:type="dxa"/>
            <w:vAlign w:val="center"/>
          </w:tcPr>
          <w:p w14:paraId="38E6554D" w14:textId="08AF95D0" w:rsidR="001A7523" w:rsidRPr="00707E79" w:rsidRDefault="006100BF">
            <w:pPr>
              <w:jc w:val="center"/>
              <w:rPr>
                <w:bCs/>
                <w:sz w:val="18"/>
                <w:szCs w:val="18"/>
              </w:rPr>
            </w:pPr>
            <w:r w:rsidRPr="00707E79">
              <w:rPr>
                <w:bCs/>
                <w:sz w:val="18"/>
                <w:szCs w:val="18"/>
              </w:rPr>
              <w:t>0</w:t>
            </w:r>
          </w:p>
        </w:tc>
        <w:tc>
          <w:tcPr>
            <w:tcW w:w="776" w:type="dxa"/>
            <w:vAlign w:val="center"/>
          </w:tcPr>
          <w:p w14:paraId="77632F87" w14:textId="5312FCBE" w:rsidR="001A7523" w:rsidRPr="00707E79" w:rsidRDefault="006100BF">
            <w:pPr>
              <w:jc w:val="center"/>
              <w:rPr>
                <w:bCs/>
                <w:sz w:val="18"/>
                <w:szCs w:val="18"/>
              </w:rPr>
            </w:pPr>
            <w:r w:rsidRPr="00707E79">
              <w:rPr>
                <w:bCs/>
                <w:sz w:val="18"/>
                <w:szCs w:val="18"/>
              </w:rPr>
              <w:t>0</w:t>
            </w:r>
          </w:p>
        </w:tc>
        <w:tc>
          <w:tcPr>
            <w:tcW w:w="799" w:type="dxa"/>
            <w:vAlign w:val="center"/>
          </w:tcPr>
          <w:p w14:paraId="332355F7" w14:textId="1DE10A02" w:rsidR="001A7523" w:rsidRPr="00707E79" w:rsidRDefault="00707E79">
            <w:pPr>
              <w:jc w:val="center"/>
              <w:rPr>
                <w:bCs/>
                <w:sz w:val="18"/>
                <w:szCs w:val="18"/>
              </w:rPr>
            </w:pPr>
            <w:r>
              <w:rPr>
                <w:rFonts w:hint="eastAsia"/>
                <w:bCs/>
                <w:sz w:val="18"/>
                <w:szCs w:val="18"/>
              </w:rPr>
              <w:t>0</w:t>
            </w:r>
          </w:p>
        </w:tc>
        <w:tc>
          <w:tcPr>
            <w:tcW w:w="744" w:type="dxa"/>
            <w:vAlign w:val="center"/>
          </w:tcPr>
          <w:p w14:paraId="6DA5AB63" w14:textId="19297454" w:rsidR="001A7523" w:rsidRPr="00707E79" w:rsidRDefault="00707E79">
            <w:pPr>
              <w:jc w:val="center"/>
              <w:rPr>
                <w:bCs/>
                <w:sz w:val="18"/>
                <w:szCs w:val="18"/>
              </w:rPr>
            </w:pPr>
            <w:r>
              <w:rPr>
                <w:rFonts w:hint="eastAsia"/>
                <w:bCs/>
                <w:sz w:val="18"/>
                <w:szCs w:val="18"/>
              </w:rPr>
              <w:t>0</w:t>
            </w:r>
          </w:p>
        </w:tc>
      </w:tr>
    </w:tbl>
    <w:p w14:paraId="0D2D13A6" w14:textId="77777777" w:rsidR="001A7523" w:rsidRDefault="001A7523">
      <w:pPr>
        <w:spacing w:line="360" w:lineRule="auto"/>
      </w:pPr>
    </w:p>
    <w:p w14:paraId="1557904A" w14:textId="77777777" w:rsidR="001A7523" w:rsidRDefault="00000000">
      <w:pPr>
        <w:pStyle w:val="3"/>
        <w:keepNext/>
        <w:keepLines/>
        <w:adjustRightInd/>
        <w:spacing w:afterLines="0"/>
        <w:jc w:val="both"/>
        <w:textAlignment w:val="auto"/>
        <w:rPr>
          <w:rFonts w:ascii="Times New Roman"/>
          <w:bCs/>
          <w:kern w:val="2"/>
          <w:szCs w:val="28"/>
        </w:rPr>
      </w:pPr>
      <w:bookmarkStart w:id="32" w:name="_Toc201712341"/>
      <w:bookmarkStart w:id="33" w:name="_Toc330891651"/>
      <w:bookmarkStart w:id="34" w:name="_Toc334687026"/>
      <w:r>
        <w:rPr>
          <w:rFonts w:ascii="Times New Roman" w:hint="eastAsia"/>
          <w:bCs/>
          <w:kern w:val="2"/>
          <w:szCs w:val="28"/>
        </w:rPr>
        <w:t>按缺陷产生的功能模块统计</w:t>
      </w:r>
      <w:bookmarkEnd w:id="32"/>
      <w:bookmarkEnd w:id="33"/>
      <w:bookmarkEnd w:id="34"/>
    </w:p>
    <w:p w14:paraId="5B471736" w14:textId="77777777" w:rsidR="001A7523" w:rsidRDefault="00000000">
      <w:pPr>
        <w:pStyle w:val="ac"/>
        <w:spacing w:before="60" w:after="60"/>
        <w:rPr>
          <w:rFonts w:ascii="宋体" w:hAnsi="宋体"/>
          <w:b/>
          <w:color w:val="0070C0"/>
          <w:sz w:val="24"/>
        </w:rPr>
      </w:pPr>
      <w:r>
        <w:rPr>
          <w:rFonts w:hint="eastAsia"/>
        </w:rPr>
        <w:t>表8 按模块统计缺陷</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285"/>
        <w:gridCol w:w="1420"/>
        <w:gridCol w:w="1420"/>
        <w:gridCol w:w="1421"/>
        <w:gridCol w:w="1421"/>
      </w:tblGrid>
      <w:tr w:rsidR="001A7523" w14:paraId="61555C41" w14:textId="77777777">
        <w:tc>
          <w:tcPr>
            <w:tcW w:w="1555" w:type="dxa"/>
            <w:shd w:val="clear" w:color="auto" w:fill="D9D9D9"/>
          </w:tcPr>
          <w:p w14:paraId="51525286" w14:textId="77777777" w:rsidR="001A7523" w:rsidRDefault="00000000">
            <w:pPr>
              <w:jc w:val="center"/>
              <w:rPr>
                <w:rFonts w:ascii="仿宋_GB2312" w:eastAsia="仿宋_GB2312" w:hAnsi="宋体"/>
                <w:b/>
                <w:sz w:val="24"/>
              </w:rPr>
            </w:pPr>
            <w:r>
              <w:rPr>
                <w:rFonts w:ascii="仿宋_GB2312" w:eastAsia="仿宋_GB2312" w:hAnsi="宋体" w:hint="eastAsia"/>
                <w:b/>
                <w:sz w:val="24"/>
              </w:rPr>
              <w:t>模块名称/菜单名称</w:t>
            </w:r>
          </w:p>
        </w:tc>
        <w:tc>
          <w:tcPr>
            <w:tcW w:w="1285" w:type="dxa"/>
            <w:shd w:val="clear" w:color="auto" w:fill="D9D9D9"/>
            <w:vAlign w:val="center"/>
          </w:tcPr>
          <w:p w14:paraId="5E34CBB3" w14:textId="77777777" w:rsidR="001A7523" w:rsidRDefault="00000000">
            <w:pPr>
              <w:spacing w:line="360" w:lineRule="auto"/>
              <w:jc w:val="center"/>
              <w:rPr>
                <w:rFonts w:ascii="仿宋_GB2312" w:eastAsia="仿宋_GB2312" w:hAnsi="宋体"/>
                <w:b/>
                <w:sz w:val="24"/>
              </w:rPr>
            </w:pPr>
            <w:r>
              <w:rPr>
                <w:rFonts w:ascii="仿宋_GB2312" w:eastAsia="仿宋_GB2312" w:hAnsi="宋体" w:hint="eastAsia"/>
                <w:b/>
                <w:sz w:val="24"/>
              </w:rPr>
              <w:t>致命问题</w:t>
            </w:r>
          </w:p>
        </w:tc>
        <w:tc>
          <w:tcPr>
            <w:tcW w:w="1420" w:type="dxa"/>
            <w:shd w:val="clear" w:color="auto" w:fill="D9D9D9"/>
            <w:vAlign w:val="center"/>
          </w:tcPr>
          <w:p w14:paraId="2A7776E2" w14:textId="77777777" w:rsidR="001A7523" w:rsidRDefault="00000000">
            <w:pPr>
              <w:spacing w:line="360" w:lineRule="auto"/>
              <w:jc w:val="center"/>
              <w:rPr>
                <w:rFonts w:ascii="仿宋_GB2312" w:eastAsia="仿宋_GB2312" w:hAnsi="宋体"/>
                <w:b/>
                <w:sz w:val="24"/>
              </w:rPr>
            </w:pPr>
            <w:r>
              <w:rPr>
                <w:rFonts w:ascii="仿宋_GB2312" w:eastAsia="仿宋_GB2312" w:hAnsi="宋体" w:hint="eastAsia"/>
                <w:b/>
                <w:sz w:val="24"/>
              </w:rPr>
              <w:t>严重问题</w:t>
            </w:r>
          </w:p>
        </w:tc>
        <w:tc>
          <w:tcPr>
            <w:tcW w:w="1420" w:type="dxa"/>
            <w:shd w:val="clear" w:color="auto" w:fill="D9D9D9"/>
            <w:vAlign w:val="center"/>
          </w:tcPr>
          <w:p w14:paraId="4418824F" w14:textId="77777777" w:rsidR="001A7523" w:rsidRDefault="00000000">
            <w:pPr>
              <w:spacing w:line="360" w:lineRule="auto"/>
              <w:jc w:val="center"/>
              <w:rPr>
                <w:rFonts w:ascii="仿宋_GB2312" w:eastAsia="仿宋_GB2312" w:hAnsi="宋体"/>
                <w:b/>
                <w:sz w:val="24"/>
              </w:rPr>
            </w:pPr>
            <w:r>
              <w:rPr>
                <w:rFonts w:ascii="仿宋_GB2312" w:eastAsia="仿宋_GB2312" w:hAnsi="宋体" w:hint="eastAsia"/>
                <w:b/>
                <w:sz w:val="24"/>
              </w:rPr>
              <w:t>一般问题</w:t>
            </w:r>
          </w:p>
        </w:tc>
        <w:tc>
          <w:tcPr>
            <w:tcW w:w="1421" w:type="dxa"/>
            <w:shd w:val="clear" w:color="auto" w:fill="D9D9D9"/>
            <w:vAlign w:val="center"/>
          </w:tcPr>
          <w:p w14:paraId="7B4BF21A" w14:textId="77777777" w:rsidR="001A7523" w:rsidRDefault="00000000">
            <w:pPr>
              <w:spacing w:line="360" w:lineRule="auto"/>
              <w:jc w:val="center"/>
              <w:rPr>
                <w:rFonts w:ascii="仿宋_GB2312" w:eastAsia="仿宋_GB2312" w:hAnsi="宋体"/>
                <w:b/>
                <w:sz w:val="24"/>
              </w:rPr>
            </w:pPr>
            <w:r>
              <w:rPr>
                <w:rFonts w:ascii="仿宋_GB2312" w:eastAsia="仿宋_GB2312" w:hAnsi="宋体" w:hint="eastAsia"/>
                <w:b/>
                <w:sz w:val="24"/>
              </w:rPr>
              <w:t>建议改进</w:t>
            </w:r>
          </w:p>
        </w:tc>
        <w:tc>
          <w:tcPr>
            <w:tcW w:w="1421" w:type="dxa"/>
            <w:shd w:val="clear" w:color="auto" w:fill="D9D9D9"/>
            <w:vAlign w:val="center"/>
          </w:tcPr>
          <w:p w14:paraId="2B93D4BF" w14:textId="77777777" w:rsidR="001A7523" w:rsidRDefault="00000000">
            <w:pPr>
              <w:spacing w:line="360" w:lineRule="auto"/>
              <w:jc w:val="center"/>
              <w:rPr>
                <w:rFonts w:ascii="仿宋_GB2312" w:eastAsia="仿宋_GB2312" w:hAnsi="宋体"/>
                <w:b/>
                <w:sz w:val="24"/>
              </w:rPr>
            </w:pPr>
            <w:r>
              <w:rPr>
                <w:rFonts w:ascii="仿宋_GB2312" w:eastAsia="仿宋_GB2312" w:hAnsi="宋体" w:hint="eastAsia"/>
                <w:b/>
                <w:sz w:val="24"/>
              </w:rPr>
              <w:t>合计</w:t>
            </w:r>
          </w:p>
        </w:tc>
      </w:tr>
      <w:tr w:rsidR="006100BF" w14:paraId="1BA72300" w14:textId="77777777">
        <w:tc>
          <w:tcPr>
            <w:tcW w:w="1555" w:type="dxa"/>
            <w:vAlign w:val="center"/>
          </w:tcPr>
          <w:p w14:paraId="22C124A6" w14:textId="0CAFECDE" w:rsidR="006100BF" w:rsidRDefault="006100BF" w:rsidP="006100BF">
            <w:pPr>
              <w:widowControl/>
              <w:jc w:val="left"/>
              <w:rPr>
                <w:rFonts w:ascii="宋体" w:hAnsi="宋体"/>
                <w:bCs/>
                <w:color w:val="0070C0"/>
                <w:sz w:val="24"/>
              </w:rPr>
            </w:pPr>
            <w:r>
              <w:rPr>
                <w:rFonts w:hint="eastAsia"/>
              </w:rPr>
              <w:t>用户添加</w:t>
            </w:r>
          </w:p>
        </w:tc>
        <w:tc>
          <w:tcPr>
            <w:tcW w:w="1285" w:type="dxa"/>
            <w:vAlign w:val="center"/>
          </w:tcPr>
          <w:p w14:paraId="66A7B185" w14:textId="77777777" w:rsidR="006100BF" w:rsidRDefault="006100BF" w:rsidP="006100BF">
            <w:pPr>
              <w:spacing w:line="360" w:lineRule="auto"/>
              <w:jc w:val="center"/>
              <w:rPr>
                <w:rFonts w:ascii="宋体" w:hAnsi="宋体"/>
                <w:bCs/>
                <w:sz w:val="24"/>
              </w:rPr>
            </w:pPr>
          </w:p>
        </w:tc>
        <w:tc>
          <w:tcPr>
            <w:tcW w:w="1420" w:type="dxa"/>
            <w:vAlign w:val="center"/>
          </w:tcPr>
          <w:p w14:paraId="4A522484" w14:textId="0ADEF492" w:rsidR="006100BF" w:rsidRDefault="006100BF" w:rsidP="006100BF">
            <w:pPr>
              <w:spacing w:line="360" w:lineRule="auto"/>
              <w:jc w:val="center"/>
              <w:rPr>
                <w:rFonts w:ascii="宋体" w:hAnsi="宋体"/>
                <w:bCs/>
                <w:sz w:val="24"/>
              </w:rPr>
            </w:pPr>
          </w:p>
        </w:tc>
        <w:tc>
          <w:tcPr>
            <w:tcW w:w="1420" w:type="dxa"/>
            <w:vAlign w:val="center"/>
          </w:tcPr>
          <w:p w14:paraId="4C4FB6B1" w14:textId="25837270" w:rsidR="006100BF" w:rsidRDefault="006100BF" w:rsidP="006100BF">
            <w:pPr>
              <w:spacing w:line="360" w:lineRule="auto"/>
              <w:jc w:val="center"/>
              <w:rPr>
                <w:rFonts w:ascii="宋体" w:hAnsi="宋体"/>
                <w:bCs/>
                <w:sz w:val="24"/>
              </w:rPr>
            </w:pPr>
          </w:p>
        </w:tc>
        <w:tc>
          <w:tcPr>
            <w:tcW w:w="1421" w:type="dxa"/>
            <w:vAlign w:val="center"/>
          </w:tcPr>
          <w:p w14:paraId="29207CDE" w14:textId="77777777" w:rsidR="006100BF" w:rsidRDefault="006100BF" w:rsidP="006100BF">
            <w:pPr>
              <w:spacing w:line="360" w:lineRule="auto"/>
              <w:jc w:val="center"/>
              <w:rPr>
                <w:rFonts w:ascii="宋体" w:hAnsi="宋体"/>
                <w:bCs/>
                <w:sz w:val="24"/>
              </w:rPr>
            </w:pPr>
          </w:p>
        </w:tc>
        <w:tc>
          <w:tcPr>
            <w:tcW w:w="1421" w:type="dxa"/>
            <w:vAlign w:val="center"/>
          </w:tcPr>
          <w:p w14:paraId="5E631EF2" w14:textId="78ED8ACF" w:rsidR="006100BF" w:rsidRDefault="006100BF" w:rsidP="006100BF">
            <w:pPr>
              <w:spacing w:line="360" w:lineRule="auto"/>
              <w:jc w:val="center"/>
              <w:rPr>
                <w:rFonts w:ascii="宋体" w:hAnsi="宋体"/>
                <w:bCs/>
                <w:sz w:val="24"/>
              </w:rPr>
            </w:pPr>
          </w:p>
        </w:tc>
      </w:tr>
      <w:tr w:rsidR="006100BF" w14:paraId="441666E9" w14:textId="77777777">
        <w:tc>
          <w:tcPr>
            <w:tcW w:w="1555" w:type="dxa"/>
            <w:vAlign w:val="center"/>
          </w:tcPr>
          <w:p w14:paraId="75F67EDA" w14:textId="37FF8C29" w:rsidR="006100BF" w:rsidRDefault="006100BF" w:rsidP="006100BF">
            <w:pPr>
              <w:widowControl/>
              <w:jc w:val="left"/>
              <w:rPr>
                <w:rFonts w:ascii="宋体" w:hAnsi="宋体"/>
                <w:bCs/>
                <w:sz w:val="24"/>
              </w:rPr>
            </w:pPr>
            <w:r>
              <w:rPr>
                <w:rFonts w:hint="eastAsia"/>
              </w:rPr>
              <w:t>用户修改</w:t>
            </w:r>
          </w:p>
        </w:tc>
        <w:tc>
          <w:tcPr>
            <w:tcW w:w="1285" w:type="dxa"/>
            <w:vAlign w:val="center"/>
          </w:tcPr>
          <w:p w14:paraId="0C6D78D2" w14:textId="77777777" w:rsidR="006100BF" w:rsidRDefault="006100BF" w:rsidP="006100BF">
            <w:pPr>
              <w:spacing w:line="360" w:lineRule="auto"/>
              <w:jc w:val="center"/>
              <w:rPr>
                <w:rFonts w:ascii="宋体" w:hAnsi="宋体"/>
                <w:bCs/>
                <w:sz w:val="24"/>
              </w:rPr>
            </w:pPr>
          </w:p>
        </w:tc>
        <w:tc>
          <w:tcPr>
            <w:tcW w:w="1420" w:type="dxa"/>
            <w:vAlign w:val="center"/>
          </w:tcPr>
          <w:p w14:paraId="5EC0BB12" w14:textId="77777777" w:rsidR="006100BF" w:rsidRDefault="006100BF" w:rsidP="006100BF">
            <w:pPr>
              <w:spacing w:line="360" w:lineRule="auto"/>
              <w:jc w:val="center"/>
              <w:rPr>
                <w:rFonts w:ascii="宋体" w:hAnsi="宋体"/>
                <w:bCs/>
                <w:sz w:val="24"/>
              </w:rPr>
            </w:pPr>
          </w:p>
        </w:tc>
        <w:tc>
          <w:tcPr>
            <w:tcW w:w="1420" w:type="dxa"/>
            <w:vAlign w:val="center"/>
          </w:tcPr>
          <w:p w14:paraId="22D596E1" w14:textId="3ECA08C8" w:rsidR="006100BF" w:rsidRDefault="006100BF" w:rsidP="006100BF">
            <w:pPr>
              <w:spacing w:line="360" w:lineRule="auto"/>
              <w:jc w:val="center"/>
              <w:rPr>
                <w:rFonts w:ascii="宋体" w:hAnsi="宋体"/>
                <w:bCs/>
                <w:sz w:val="24"/>
              </w:rPr>
            </w:pPr>
          </w:p>
        </w:tc>
        <w:tc>
          <w:tcPr>
            <w:tcW w:w="1421" w:type="dxa"/>
            <w:vAlign w:val="center"/>
          </w:tcPr>
          <w:p w14:paraId="7709FA72" w14:textId="77777777" w:rsidR="006100BF" w:rsidRDefault="006100BF" w:rsidP="006100BF">
            <w:pPr>
              <w:spacing w:line="360" w:lineRule="auto"/>
              <w:jc w:val="center"/>
              <w:rPr>
                <w:rFonts w:ascii="宋体" w:hAnsi="宋体"/>
                <w:bCs/>
                <w:sz w:val="24"/>
              </w:rPr>
            </w:pPr>
          </w:p>
        </w:tc>
        <w:tc>
          <w:tcPr>
            <w:tcW w:w="1421" w:type="dxa"/>
            <w:vAlign w:val="center"/>
          </w:tcPr>
          <w:p w14:paraId="54D9D6E8" w14:textId="4BF30E73" w:rsidR="006100BF" w:rsidRDefault="006100BF" w:rsidP="006100BF">
            <w:pPr>
              <w:spacing w:line="360" w:lineRule="auto"/>
              <w:jc w:val="center"/>
              <w:rPr>
                <w:rFonts w:ascii="宋体" w:hAnsi="宋体"/>
                <w:bCs/>
                <w:sz w:val="24"/>
              </w:rPr>
            </w:pPr>
          </w:p>
        </w:tc>
      </w:tr>
      <w:tr w:rsidR="006100BF" w14:paraId="158A519F" w14:textId="77777777">
        <w:tc>
          <w:tcPr>
            <w:tcW w:w="1555" w:type="dxa"/>
            <w:vAlign w:val="center"/>
          </w:tcPr>
          <w:p w14:paraId="2A76D050" w14:textId="58D56F31" w:rsidR="006100BF" w:rsidRDefault="006100BF" w:rsidP="006100BF">
            <w:pPr>
              <w:widowControl/>
              <w:jc w:val="left"/>
              <w:rPr>
                <w:rFonts w:ascii="宋体" w:hAnsi="宋体"/>
                <w:bCs/>
                <w:sz w:val="24"/>
              </w:rPr>
            </w:pPr>
            <w:r>
              <w:rPr>
                <w:rFonts w:hint="eastAsia"/>
              </w:rPr>
              <w:t>用户删除</w:t>
            </w:r>
          </w:p>
        </w:tc>
        <w:tc>
          <w:tcPr>
            <w:tcW w:w="1285" w:type="dxa"/>
            <w:vAlign w:val="center"/>
          </w:tcPr>
          <w:p w14:paraId="2B225479" w14:textId="77777777" w:rsidR="006100BF" w:rsidRDefault="006100BF" w:rsidP="006100BF">
            <w:pPr>
              <w:spacing w:line="360" w:lineRule="auto"/>
              <w:jc w:val="center"/>
              <w:rPr>
                <w:rFonts w:ascii="宋体" w:hAnsi="宋体"/>
                <w:bCs/>
                <w:sz w:val="24"/>
              </w:rPr>
            </w:pPr>
          </w:p>
        </w:tc>
        <w:tc>
          <w:tcPr>
            <w:tcW w:w="1420" w:type="dxa"/>
            <w:vAlign w:val="center"/>
          </w:tcPr>
          <w:p w14:paraId="5F0F5D67" w14:textId="26593E70" w:rsidR="006100BF" w:rsidRDefault="006100BF" w:rsidP="006100BF">
            <w:pPr>
              <w:spacing w:line="360" w:lineRule="auto"/>
              <w:jc w:val="center"/>
              <w:rPr>
                <w:rFonts w:ascii="宋体" w:hAnsi="宋体"/>
                <w:bCs/>
                <w:sz w:val="24"/>
              </w:rPr>
            </w:pPr>
          </w:p>
        </w:tc>
        <w:tc>
          <w:tcPr>
            <w:tcW w:w="1420" w:type="dxa"/>
            <w:vAlign w:val="center"/>
          </w:tcPr>
          <w:p w14:paraId="6B7F2224" w14:textId="77777777" w:rsidR="006100BF" w:rsidRDefault="006100BF" w:rsidP="006100BF">
            <w:pPr>
              <w:spacing w:line="360" w:lineRule="auto"/>
              <w:jc w:val="center"/>
              <w:rPr>
                <w:rFonts w:ascii="宋体" w:hAnsi="宋体"/>
                <w:bCs/>
                <w:sz w:val="24"/>
              </w:rPr>
            </w:pPr>
          </w:p>
        </w:tc>
        <w:tc>
          <w:tcPr>
            <w:tcW w:w="1421" w:type="dxa"/>
            <w:vAlign w:val="center"/>
          </w:tcPr>
          <w:p w14:paraId="074DA43C" w14:textId="3870BF88" w:rsidR="006100BF" w:rsidRDefault="006100BF" w:rsidP="006100BF">
            <w:pPr>
              <w:spacing w:line="360" w:lineRule="auto"/>
              <w:jc w:val="center"/>
              <w:rPr>
                <w:rFonts w:ascii="宋体" w:hAnsi="宋体"/>
                <w:bCs/>
                <w:sz w:val="24"/>
              </w:rPr>
            </w:pPr>
            <w:r>
              <w:rPr>
                <w:rFonts w:ascii="宋体" w:hAnsi="宋体" w:hint="eastAsia"/>
                <w:bCs/>
                <w:sz w:val="24"/>
              </w:rPr>
              <w:t>1</w:t>
            </w:r>
          </w:p>
        </w:tc>
        <w:tc>
          <w:tcPr>
            <w:tcW w:w="1421" w:type="dxa"/>
            <w:vAlign w:val="center"/>
          </w:tcPr>
          <w:p w14:paraId="48A24DAA" w14:textId="467E374E" w:rsidR="006100BF" w:rsidRDefault="006100BF" w:rsidP="006100BF">
            <w:pPr>
              <w:spacing w:line="360" w:lineRule="auto"/>
              <w:jc w:val="center"/>
              <w:rPr>
                <w:rFonts w:ascii="宋体" w:hAnsi="宋体"/>
                <w:bCs/>
                <w:sz w:val="24"/>
              </w:rPr>
            </w:pPr>
          </w:p>
        </w:tc>
      </w:tr>
      <w:tr w:rsidR="006100BF" w14:paraId="1B12C297" w14:textId="77777777">
        <w:tc>
          <w:tcPr>
            <w:tcW w:w="1555" w:type="dxa"/>
            <w:vAlign w:val="center"/>
          </w:tcPr>
          <w:p w14:paraId="7669F296" w14:textId="56D371CF" w:rsidR="006100BF" w:rsidRDefault="006100BF" w:rsidP="006100BF">
            <w:pPr>
              <w:widowControl/>
              <w:jc w:val="left"/>
              <w:rPr>
                <w:rFonts w:ascii="宋体" w:hAnsi="宋体"/>
                <w:bCs/>
                <w:sz w:val="24"/>
              </w:rPr>
            </w:pPr>
            <w:r>
              <w:rPr>
                <w:rFonts w:hint="eastAsia"/>
              </w:rPr>
              <w:t>用户</w:t>
            </w:r>
          </w:p>
        </w:tc>
        <w:tc>
          <w:tcPr>
            <w:tcW w:w="1285" w:type="dxa"/>
            <w:vAlign w:val="center"/>
          </w:tcPr>
          <w:p w14:paraId="598C5CAD" w14:textId="77777777" w:rsidR="006100BF" w:rsidRDefault="006100BF" w:rsidP="006100BF">
            <w:pPr>
              <w:spacing w:line="360" w:lineRule="auto"/>
              <w:jc w:val="center"/>
              <w:rPr>
                <w:rFonts w:ascii="宋体" w:hAnsi="宋体"/>
                <w:bCs/>
                <w:sz w:val="24"/>
              </w:rPr>
            </w:pPr>
          </w:p>
        </w:tc>
        <w:tc>
          <w:tcPr>
            <w:tcW w:w="1420" w:type="dxa"/>
            <w:vAlign w:val="center"/>
          </w:tcPr>
          <w:p w14:paraId="78CC402C" w14:textId="48BD0768" w:rsidR="006100BF" w:rsidRDefault="006100BF" w:rsidP="006100BF">
            <w:pPr>
              <w:spacing w:line="360" w:lineRule="auto"/>
              <w:jc w:val="center"/>
              <w:rPr>
                <w:rFonts w:ascii="宋体" w:hAnsi="宋体"/>
                <w:bCs/>
                <w:sz w:val="24"/>
              </w:rPr>
            </w:pPr>
          </w:p>
        </w:tc>
        <w:tc>
          <w:tcPr>
            <w:tcW w:w="1420" w:type="dxa"/>
            <w:vAlign w:val="center"/>
          </w:tcPr>
          <w:p w14:paraId="4EC6C455" w14:textId="77777777" w:rsidR="006100BF" w:rsidRDefault="006100BF" w:rsidP="006100BF">
            <w:pPr>
              <w:spacing w:line="360" w:lineRule="auto"/>
              <w:jc w:val="center"/>
              <w:rPr>
                <w:rFonts w:ascii="宋体" w:hAnsi="宋体"/>
                <w:bCs/>
                <w:sz w:val="24"/>
              </w:rPr>
            </w:pPr>
          </w:p>
        </w:tc>
        <w:tc>
          <w:tcPr>
            <w:tcW w:w="1421" w:type="dxa"/>
            <w:vAlign w:val="center"/>
          </w:tcPr>
          <w:p w14:paraId="3A66BD88" w14:textId="58708EA9" w:rsidR="006100BF" w:rsidRDefault="006100BF" w:rsidP="006100BF">
            <w:pPr>
              <w:spacing w:line="360" w:lineRule="auto"/>
              <w:jc w:val="center"/>
              <w:rPr>
                <w:rFonts w:ascii="宋体" w:hAnsi="宋体"/>
                <w:bCs/>
                <w:sz w:val="24"/>
              </w:rPr>
            </w:pPr>
          </w:p>
        </w:tc>
        <w:tc>
          <w:tcPr>
            <w:tcW w:w="1421" w:type="dxa"/>
            <w:vAlign w:val="center"/>
          </w:tcPr>
          <w:p w14:paraId="1281DD48" w14:textId="731C89E5" w:rsidR="006100BF" w:rsidRDefault="006100BF" w:rsidP="006100BF">
            <w:pPr>
              <w:spacing w:line="360" w:lineRule="auto"/>
              <w:jc w:val="center"/>
              <w:rPr>
                <w:rFonts w:ascii="宋体" w:hAnsi="宋体"/>
                <w:bCs/>
                <w:sz w:val="24"/>
              </w:rPr>
            </w:pPr>
          </w:p>
        </w:tc>
      </w:tr>
      <w:tr w:rsidR="006100BF" w14:paraId="4B77FCD9" w14:textId="77777777">
        <w:tc>
          <w:tcPr>
            <w:tcW w:w="1555" w:type="dxa"/>
            <w:vAlign w:val="center"/>
          </w:tcPr>
          <w:p w14:paraId="39BFCD82" w14:textId="48E6167D" w:rsidR="006100BF" w:rsidRDefault="006100BF" w:rsidP="006100BF">
            <w:pPr>
              <w:widowControl/>
              <w:jc w:val="left"/>
              <w:rPr>
                <w:rFonts w:ascii="宋体" w:hAnsi="宋体"/>
                <w:bCs/>
                <w:sz w:val="24"/>
              </w:rPr>
            </w:pPr>
            <w:r>
              <w:rPr>
                <w:rFonts w:hint="eastAsia"/>
              </w:rPr>
              <w:t>登录</w:t>
            </w:r>
          </w:p>
        </w:tc>
        <w:tc>
          <w:tcPr>
            <w:tcW w:w="1285" w:type="dxa"/>
            <w:vAlign w:val="center"/>
          </w:tcPr>
          <w:p w14:paraId="0E3BC5FA" w14:textId="77777777" w:rsidR="006100BF" w:rsidRDefault="006100BF" w:rsidP="006100BF">
            <w:pPr>
              <w:spacing w:line="360" w:lineRule="auto"/>
              <w:jc w:val="center"/>
              <w:rPr>
                <w:rFonts w:ascii="宋体" w:hAnsi="宋体"/>
                <w:bCs/>
                <w:sz w:val="24"/>
              </w:rPr>
            </w:pPr>
          </w:p>
        </w:tc>
        <w:tc>
          <w:tcPr>
            <w:tcW w:w="1420" w:type="dxa"/>
            <w:vAlign w:val="center"/>
          </w:tcPr>
          <w:p w14:paraId="2626C1D1" w14:textId="16D20DE1" w:rsidR="006100BF" w:rsidRDefault="006100BF" w:rsidP="006100BF">
            <w:pPr>
              <w:spacing w:line="360" w:lineRule="auto"/>
              <w:jc w:val="center"/>
              <w:rPr>
                <w:rFonts w:ascii="宋体" w:hAnsi="宋体"/>
                <w:bCs/>
                <w:sz w:val="24"/>
              </w:rPr>
            </w:pPr>
          </w:p>
        </w:tc>
        <w:tc>
          <w:tcPr>
            <w:tcW w:w="1420" w:type="dxa"/>
            <w:vAlign w:val="center"/>
          </w:tcPr>
          <w:p w14:paraId="37E63908" w14:textId="67BFAF2E" w:rsidR="006100BF" w:rsidRDefault="006100BF" w:rsidP="006100BF">
            <w:pPr>
              <w:spacing w:line="360" w:lineRule="auto"/>
              <w:jc w:val="center"/>
              <w:rPr>
                <w:rFonts w:ascii="宋体" w:hAnsi="宋体"/>
                <w:bCs/>
                <w:sz w:val="24"/>
              </w:rPr>
            </w:pPr>
          </w:p>
        </w:tc>
        <w:tc>
          <w:tcPr>
            <w:tcW w:w="1421" w:type="dxa"/>
            <w:vAlign w:val="center"/>
          </w:tcPr>
          <w:p w14:paraId="1626B409" w14:textId="1DE04615" w:rsidR="006100BF" w:rsidRDefault="006100BF" w:rsidP="006100BF">
            <w:pPr>
              <w:spacing w:line="360" w:lineRule="auto"/>
              <w:jc w:val="center"/>
              <w:rPr>
                <w:rFonts w:ascii="宋体" w:hAnsi="宋体"/>
                <w:bCs/>
                <w:sz w:val="24"/>
              </w:rPr>
            </w:pPr>
            <w:r>
              <w:rPr>
                <w:rFonts w:ascii="宋体" w:hAnsi="宋体" w:hint="eastAsia"/>
                <w:bCs/>
                <w:sz w:val="24"/>
              </w:rPr>
              <w:t>1</w:t>
            </w:r>
          </w:p>
        </w:tc>
        <w:tc>
          <w:tcPr>
            <w:tcW w:w="1421" w:type="dxa"/>
            <w:vAlign w:val="center"/>
          </w:tcPr>
          <w:p w14:paraId="65D585B9" w14:textId="28E2F8E0" w:rsidR="006100BF" w:rsidRDefault="006100BF" w:rsidP="006100BF">
            <w:pPr>
              <w:spacing w:line="360" w:lineRule="auto"/>
              <w:jc w:val="center"/>
              <w:rPr>
                <w:rFonts w:ascii="宋体" w:hAnsi="宋体"/>
                <w:bCs/>
                <w:sz w:val="24"/>
              </w:rPr>
            </w:pPr>
          </w:p>
        </w:tc>
      </w:tr>
      <w:tr w:rsidR="006100BF" w14:paraId="479A2683" w14:textId="77777777">
        <w:tc>
          <w:tcPr>
            <w:tcW w:w="1555" w:type="dxa"/>
            <w:vAlign w:val="center"/>
          </w:tcPr>
          <w:p w14:paraId="50DD8F55" w14:textId="3045475E" w:rsidR="006100BF" w:rsidRDefault="006100BF" w:rsidP="006100BF">
            <w:pPr>
              <w:widowControl/>
              <w:jc w:val="left"/>
            </w:pPr>
            <w:r>
              <w:rPr>
                <w:rFonts w:hint="eastAsia"/>
              </w:rPr>
              <w:t>用户预约</w:t>
            </w:r>
          </w:p>
        </w:tc>
        <w:tc>
          <w:tcPr>
            <w:tcW w:w="1285" w:type="dxa"/>
            <w:vAlign w:val="center"/>
          </w:tcPr>
          <w:p w14:paraId="5ED092A2" w14:textId="77777777" w:rsidR="006100BF" w:rsidRDefault="006100BF" w:rsidP="006100BF">
            <w:pPr>
              <w:spacing w:line="360" w:lineRule="auto"/>
              <w:jc w:val="center"/>
              <w:rPr>
                <w:rFonts w:ascii="宋体" w:hAnsi="宋体"/>
                <w:bCs/>
                <w:sz w:val="24"/>
              </w:rPr>
            </w:pPr>
          </w:p>
        </w:tc>
        <w:tc>
          <w:tcPr>
            <w:tcW w:w="1420" w:type="dxa"/>
            <w:vAlign w:val="center"/>
          </w:tcPr>
          <w:p w14:paraId="02963A21" w14:textId="77777777" w:rsidR="006100BF" w:rsidRDefault="006100BF" w:rsidP="006100BF">
            <w:pPr>
              <w:spacing w:line="360" w:lineRule="auto"/>
              <w:jc w:val="center"/>
              <w:rPr>
                <w:rFonts w:ascii="宋体" w:hAnsi="宋体"/>
                <w:bCs/>
                <w:sz w:val="24"/>
              </w:rPr>
            </w:pPr>
          </w:p>
        </w:tc>
        <w:tc>
          <w:tcPr>
            <w:tcW w:w="1420" w:type="dxa"/>
            <w:vAlign w:val="center"/>
          </w:tcPr>
          <w:p w14:paraId="5840BF55" w14:textId="77777777" w:rsidR="006100BF" w:rsidRDefault="006100BF" w:rsidP="006100BF">
            <w:pPr>
              <w:spacing w:line="360" w:lineRule="auto"/>
              <w:jc w:val="center"/>
              <w:rPr>
                <w:rFonts w:ascii="宋体" w:hAnsi="宋体"/>
                <w:bCs/>
                <w:sz w:val="24"/>
              </w:rPr>
            </w:pPr>
          </w:p>
        </w:tc>
        <w:tc>
          <w:tcPr>
            <w:tcW w:w="1421" w:type="dxa"/>
            <w:vAlign w:val="center"/>
          </w:tcPr>
          <w:p w14:paraId="46F8F453" w14:textId="77777777" w:rsidR="006100BF" w:rsidRDefault="006100BF" w:rsidP="006100BF">
            <w:pPr>
              <w:spacing w:line="360" w:lineRule="auto"/>
              <w:jc w:val="center"/>
              <w:rPr>
                <w:rFonts w:ascii="宋体" w:hAnsi="宋体"/>
                <w:bCs/>
                <w:sz w:val="24"/>
              </w:rPr>
            </w:pPr>
          </w:p>
        </w:tc>
        <w:tc>
          <w:tcPr>
            <w:tcW w:w="1421" w:type="dxa"/>
            <w:vAlign w:val="center"/>
          </w:tcPr>
          <w:p w14:paraId="57C1F9D4" w14:textId="77777777" w:rsidR="006100BF" w:rsidRDefault="006100BF" w:rsidP="006100BF">
            <w:pPr>
              <w:spacing w:line="360" w:lineRule="auto"/>
              <w:jc w:val="center"/>
              <w:rPr>
                <w:rFonts w:ascii="宋体" w:hAnsi="宋体"/>
                <w:bCs/>
                <w:sz w:val="24"/>
              </w:rPr>
            </w:pPr>
          </w:p>
        </w:tc>
      </w:tr>
      <w:tr w:rsidR="006100BF" w14:paraId="2AB90B79" w14:textId="77777777">
        <w:tc>
          <w:tcPr>
            <w:tcW w:w="1555" w:type="dxa"/>
            <w:vAlign w:val="center"/>
          </w:tcPr>
          <w:p w14:paraId="5ACCA5FF" w14:textId="11A0EA39" w:rsidR="006100BF" w:rsidRDefault="006100BF" w:rsidP="006100BF">
            <w:pPr>
              <w:widowControl/>
              <w:jc w:val="left"/>
            </w:pPr>
            <w:r>
              <w:rPr>
                <w:rFonts w:hint="eastAsia"/>
              </w:rPr>
              <w:t>用户报修</w:t>
            </w:r>
          </w:p>
        </w:tc>
        <w:tc>
          <w:tcPr>
            <w:tcW w:w="1285" w:type="dxa"/>
            <w:vAlign w:val="center"/>
          </w:tcPr>
          <w:p w14:paraId="7808FE2D" w14:textId="77777777" w:rsidR="006100BF" w:rsidRDefault="006100BF" w:rsidP="006100BF">
            <w:pPr>
              <w:spacing w:line="360" w:lineRule="auto"/>
              <w:jc w:val="center"/>
              <w:rPr>
                <w:rFonts w:ascii="宋体" w:hAnsi="宋体"/>
                <w:bCs/>
                <w:sz w:val="24"/>
              </w:rPr>
            </w:pPr>
          </w:p>
        </w:tc>
        <w:tc>
          <w:tcPr>
            <w:tcW w:w="1420" w:type="dxa"/>
            <w:vAlign w:val="center"/>
          </w:tcPr>
          <w:p w14:paraId="0C0BFCB0" w14:textId="77777777" w:rsidR="006100BF" w:rsidRDefault="006100BF" w:rsidP="006100BF">
            <w:pPr>
              <w:spacing w:line="360" w:lineRule="auto"/>
              <w:jc w:val="center"/>
              <w:rPr>
                <w:rFonts w:ascii="宋体" w:hAnsi="宋体"/>
                <w:bCs/>
                <w:sz w:val="24"/>
              </w:rPr>
            </w:pPr>
          </w:p>
        </w:tc>
        <w:tc>
          <w:tcPr>
            <w:tcW w:w="1420" w:type="dxa"/>
            <w:vAlign w:val="center"/>
          </w:tcPr>
          <w:p w14:paraId="42E994A0" w14:textId="77777777" w:rsidR="006100BF" w:rsidRDefault="006100BF" w:rsidP="006100BF">
            <w:pPr>
              <w:spacing w:line="360" w:lineRule="auto"/>
              <w:jc w:val="center"/>
              <w:rPr>
                <w:rFonts w:ascii="宋体" w:hAnsi="宋体"/>
                <w:bCs/>
                <w:sz w:val="24"/>
              </w:rPr>
            </w:pPr>
          </w:p>
        </w:tc>
        <w:tc>
          <w:tcPr>
            <w:tcW w:w="1421" w:type="dxa"/>
            <w:vAlign w:val="center"/>
          </w:tcPr>
          <w:p w14:paraId="15F789CE" w14:textId="77777777" w:rsidR="006100BF" w:rsidRDefault="006100BF" w:rsidP="006100BF">
            <w:pPr>
              <w:spacing w:line="360" w:lineRule="auto"/>
              <w:jc w:val="center"/>
              <w:rPr>
                <w:rFonts w:ascii="宋体" w:hAnsi="宋体"/>
                <w:bCs/>
                <w:sz w:val="24"/>
              </w:rPr>
            </w:pPr>
          </w:p>
        </w:tc>
        <w:tc>
          <w:tcPr>
            <w:tcW w:w="1421" w:type="dxa"/>
            <w:vAlign w:val="center"/>
          </w:tcPr>
          <w:p w14:paraId="546E68D8" w14:textId="77777777" w:rsidR="006100BF" w:rsidRDefault="006100BF" w:rsidP="006100BF">
            <w:pPr>
              <w:spacing w:line="360" w:lineRule="auto"/>
              <w:jc w:val="center"/>
              <w:rPr>
                <w:rFonts w:ascii="宋体" w:hAnsi="宋体"/>
                <w:bCs/>
                <w:sz w:val="24"/>
              </w:rPr>
            </w:pPr>
          </w:p>
        </w:tc>
      </w:tr>
    </w:tbl>
    <w:p w14:paraId="49246F0D" w14:textId="77777777" w:rsidR="001A7523" w:rsidRDefault="001A7523">
      <w:pPr>
        <w:spacing w:line="360" w:lineRule="auto"/>
        <w:ind w:firstLineChars="100" w:firstLine="241"/>
        <w:rPr>
          <w:rFonts w:ascii="宋体" w:hAnsi="宋体"/>
          <w:b/>
          <w:color w:val="0070C0"/>
          <w:sz w:val="24"/>
        </w:rPr>
      </w:pPr>
    </w:p>
    <w:p w14:paraId="15C52FE6" w14:textId="77777777" w:rsidR="001A7523" w:rsidRDefault="00000000">
      <w:pPr>
        <w:spacing w:line="360" w:lineRule="auto"/>
        <w:ind w:firstLineChars="100" w:firstLine="240"/>
        <w:rPr>
          <w:rFonts w:ascii="宋体" w:hAnsi="宋体"/>
          <w:bCs/>
          <w:sz w:val="24"/>
        </w:rPr>
      </w:pPr>
      <w:r>
        <w:rPr>
          <w:rFonts w:ascii="宋体" w:hAnsi="宋体" w:hint="eastAsia"/>
          <w:bCs/>
          <w:sz w:val="24"/>
        </w:rPr>
        <w:t>各个功能模块缺陷分布图如下：</w:t>
      </w:r>
    </w:p>
    <w:p w14:paraId="48CB4CCB" w14:textId="7CC9C4E9" w:rsidR="001A7523" w:rsidRDefault="006100BF" w:rsidP="006100BF">
      <w:pPr>
        <w:spacing w:line="360" w:lineRule="auto"/>
        <w:rPr>
          <w:rFonts w:ascii="宋体" w:hAnsi="宋体"/>
          <w:sz w:val="24"/>
        </w:rPr>
      </w:pPr>
      <w:r>
        <w:rPr>
          <w:noProof/>
        </w:rPr>
        <w:lastRenderedPageBreak/>
        <w:drawing>
          <wp:inline distT="0" distB="0" distL="0" distR="0" wp14:anchorId="639421A8" wp14:editId="44DC07C4">
            <wp:extent cx="4314825" cy="18383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314825" cy="1838325"/>
                    </a:xfrm>
                    <a:prstGeom prst="rect">
                      <a:avLst/>
                    </a:prstGeom>
                    <a:noFill/>
                    <a:ln>
                      <a:noFill/>
                    </a:ln>
                  </pic:spPr>
                </pic:pic>
              </a:graphicData>
            </a:graphic>
          </wp:inline>
        </w:drawing>
      </w:r>
    </w:p>
    <w:p w14:paraId="3A4DD11A" w14:textId="77777777" w:rsidR="001A7523" w:rsidRDefault="00000000">
      <w:pPr>
        <w:spacing w:line="360" w:lineRule="auto"/>
        <w:ind w:firstLineChars="200" w:firstLine="480"/>
        <w:rPr>
          <w:rFonts w:ascii="宋体" w:hAnsi="宋体"/>
          <w:sz w:val="24"/>
        </w:rPr>
      </w:pPr>
      <w:r>
        <w:rPr>
          <w:rFonts w:ascii="宋体" w:hAnsi="宋体" w:hint="eastAsia"/>
          <w:sz w:val="24"/>
        </w:rPr>
        <w:t xml:space="preserve">                  图2  按模块统计缺陷情况</w:t>
      </w:r>
    </w:p>
    <w:p w14:paraId="565BA59D" w14:textId="77777777" w:rsidR="001A7523" w:rsidRDefault="00000000">
      <w:pPr>
        <w:pStyle w:val="1"/>
        <w:spacing w:after="120" w:line="360" w:lineRule="auto"/>
        <w:ind w:left="431" w:hanging="431"/>
        <w:rPr>
          <w:szCs w:val="36"/>
        </w:rPr>
      </w:pPr>
      <w:bookmarkStart w:id="35" w:name="_Toc201712342"/>
      <w:r>
        <w:rPr>
          <w:rFonts w:hint="eastAsia"/>
          <w:szCs w:val="36"/>
        </w:rPr>
        <w:t>测试结论</w:t>
      </w:r>
      <w:bookmarkEnd w:id="35"/>
    </w:p>
    <w:p w14:paraId="14ED69B4" w14:textId="77777777" w:rsidR="001A7523" w:rsidRDefault="00000000">
      <w:pPr>
        <w:pStyle w:val="2"/>
        <w:spacing w:after="120"/>
      </w:pPr>
      <w:bookmarkStart w:id="36" w:name="_Toc201712343"/>
      <w:r>
        <w:rPr>
          <w:rFonts w:hint="eastAsia"/>
        </w:rPr>
        <w:t>功能性</w:t>
      </w:r>
      <w:bookmarkEnd w:id="36"/>
    </w:p>
    <w:p w14:paraId="72FCE6EB" w14:textId="77777777" w:rsidR="001A7523" w:rsidRDefault="00000000">
      <w:pPr>
        <w:spacing w:line="360" w:lineRule="auto"/>
        <w:ind w:firstLineChars="200" w:firstLine="480"/>
        <w:rPr>
          <w:rFonts w:ascii="宋体" w:cs="宋体"/>
          <w:bCs/>
          <w:iCs/>
          <w:sz w:val="24"/>
          <w:lang w:val="fr-FR"/>
        </w:rPr>
      </w:pPr>
      <w:r>
        <w:rPr>
          <w:rFonts w:ascii="宋体" w:cs="宋体" w:hint="eastAsia"/>
          <w:bCs/>
          <w:iCs/>
          <w:sz w:val="24"/>
          <w:lang w:val="fr-FR"/>
        </w:rPr>
        <w:t>系统正确实现了用户的登录与注册、题库管理、试题管理、系统配置、部门管理以及用户管理功能。主要基础功能已经实现，系统运作总体正常。</w:t>
      </w:r>
    </w:p>
    <w:p w14:paraId="6B33BEFA" w14:textId="77777777" w:rsidR="001A7523" w:rsidRDefault="00000000">
      <w:pPr>
        <w:spacing w:line="360" w:lineRule="auto"/>
        <w:ind w:firstLineChars="200" w:firstLine="480"/>
        <w:rPr>
          <w:rFonts w:ascii="宋体" w:cs="宋体"/>
          <w:bCs/>
          <w:iCs/>
          <w:sz w:val="24"/>
          <w:lang w:val="fr-FR"/>
        </w:rPr>
      </w:pPr>
      <w:r>
        <w:rPr>
          <w:rFonts w:ascii="宋体" w:cs="宋体" w:hint="eastAsia"/>
          <w:bCs/>
          <w:iCs/>
          <w:sz w:val="24"/>
          <w:lang w:val="fr-FR"/>
        </w:rPr>
        <w:t>但部分子功能存在严重异常，包括：</w:t>
      </w:r>
      <w:r>
        <w:rPr>
          <w:rFonts w:ascii="宋体" w:cs="宋体" w:hint="eastAsia"/>
          <w:bCs/>
          <w:iCs/>
          <w:sz w:val="24"/>
        </w:rPr>
        <w:t>部门名称可为空时仍可保存/编辑成功（Bug19/Bug20）、公司及部门无法排序（Bug15/Bug16）</w:t>
      </w:r>
      <w:r>
        <w:rPr>
          <w:rFonts w:ascii="宋体" w:cs="宋体" w:hint="eastAsia"/>
          <w:bCs/>
          <w:iCs/>
          <w:sz w:val="24"/>
          <w:lang w:val="fr-FR"/>
        </w:rPr>
        <w:t>、</w:t>
      </w:r>
      <w:r>
        <w:rPr>
          <w:rFonts w:ascii="宋体" w:cs="宋体" w:hint="eastAsia"/>
          <w:bCs/>
          <w:iCs/>
          <w:sz w:val="24"/>
        </w:rPr>
        <w:t>修改用户信息时未确认即自动保存（Bug22）</w:t>
      </w:r>
      <w:r>
        <w:rPr>
          <w:rFonts w:ascii="宋体" w:cs="宋体" w:hint="eastAsia"/>
          <w:bCs/>
          <w:iCs/>
          <w:sz w:val="24"/>
          <w:lang w:val="fr-FR"/>
        </w:rPr>
        <w:t>、</w:t>
      </w:r>
      <w:r>
        <w:rPr>
          <w:rFonts w:ascii="宋体" w:cs="宋体" w:hint="eastAsia"/>
          <w:bCs/>
          <w:iCs/>
          <w:sz w:val="24"/>
        </w:rPr>
        <w:t>添加用户时缺失用户名和姓名仍可提交（Bug23）</w:t>
      </w:r>
    </w:p>
    <w:p w14:paraId="3B327588" w14:textId="77777777" w:rsidR="001A7523" w:rsidRDefault="00000000">
      <w:pPr>
        <w:spacing w:line="360" w:lineRule="auto"/>
        <w:rPr>
          <w:rFonts w:ascii="宋体" w:cs="宋体"/>
          <w:bCs/>
          <w:iCs/>
          <w:sz w:val="24"/>
        </w:rPr>
      </w:pPr>
      <w:r>
        <w:rPr>
          <w:rFonts w:ascii="宋体" w:cs="宋体" w:hint="eastAsia"/>
          <w:bCs/>
          <w:iCs/>
          <w:sz w:val="24"/>
        </w:rPr>
        <w:t>、试题导出失败并报错“error”（Bug13）、更改系统Logo后无法显示（Bug14）等。这些功能虽然不会导致系统崩溃，但也会严重影响用户体验。</w:t>
      </w:r>
    </w:p>
    <w:p w14:paraId="19D3ADDD" w14:textId="77777777" w:rsidR="001A7523" w:rsidRDefault="00000000">
      <w:pPr>
        <w:pStyle w:val="2"/>
        <w:spacing w:after="120"/>
      </w:pPr>
      <w:bookmarkStart w:id="37" w:name="_Toc201712344"/>
      <w:r>
        <w:rPr>
          <w:rFonts w:hint="eastAsia"/>
        </w:rPr>
        <w:t>易用性</w:t>
      </w:r>
      <w:bookmarkEnd w:id="37"/>
    </w:p>
    <w:p w14:paraId="28B80B2C" w14:textId="77777777" w:rsidR="006100BF" w:rsidRPr="006100BF" w:rsidRDefault="006100BF" w:rsidP="006100BF">
      <w:pPr>
        <w:jc w:val="left"/>
      </w:pPr>
      <w:bookmarkStart w:id="38" w:name="_Toc201712345"/>
      <w:r w:rsidRPr="006100BF">
        <w:rPr>
          <w:rFonts w:hint="eastAsia"/>
        </w:rPr>
        <w:t>系统通过了易用性测试：</w:t>
      </w:r>
    </w:p>
    <w:p w14:paraId="379165CF" w14:textId="77777777" w:rsidR="006100BF" w:rsidRPr="006100BF" w:rsidRDefault="006100BF" w:rsidP="006100BF">
      <w:pPr>
        <w:numPr>
          <w:ilvl w:val="0"/>
          <w:numId w:val="2"/>
        </w:numPr>
        <w:jc w:val="left"/>
      </w:pPr>
      <w:r w:rsidRPr="006100BF">
        <w:rPr>
          <w:rFonts w:hint="eastAsia"/>
        </w:rPr>
        <w:t>查询，添加，删除，修改操作相关提示信息的一致性，可理解性</w:t>
      </w:r>
    </w:p>
    <w:p w14:paraId="5FFB9355" w14:textId="77777777" w:rsidR="006100BF" w:rsidRPr="006100BF" w:rsidRDefault="006100BF" w:rsidP="006100BF">
      <w:pPr>
        <w:numPr>
          <w:ilvl w:val="0"/>
          <w:numId w:val="2"/>
        </w:numPr>
        <w:jc w:val="left"/>
      </w:pPr>
      <w:r w:rsidRPr="006100BF">
        <w:rPr>
          <w:rFonts w:hint="eastAsia"/>
        </w:rPr>
        <w:t>输入限制的正确性</w:t>
      </w:r>
    </w:p>
    <w:p w14:paraId="51501B9D" w14:textId="77777777" w:rsidR="006100BF" w:rsidRPr="006100BF" w:rsidRDefault="006100BF" w:rsidP="006100BF">
      <w:pPr>
        <w:numPr>
          <w:ilvl w:val="0"/>
          <w:numId w:val="2"/>
        </w:numPr>
        <w:jc w:val="left"/>
      </w:pPr>
      <w:r w:rsidRPr="006100BF">
        <w:rPr>
          <w:rFonts w:hint="eastAsia"/>
        </w:rPr>
        <w:t>输入限制提示信息的正确性，可理解性，一致性</w:t>
      </w:r>
    </w:p>
    <w:p w14:paraId="094039EB" w14:textId="77777777" w:rsidR="006100BF" w:rsidRPr="006100BF" w:rsidRDefault="006100BF" w:rsidP="006100BF">
      <w:pPr>
        <w:jc w:val="left"/>
      </w:pPr>
      <w:r w:rsidRPr="006100BF">
        <w:rPr>
          <w:rFonts w:hint="eastAsia"/>
        </w:rPr>
        <w:t>现有系统存在如下易用性缺陷：</w:t>
      </w:r>
    </w:p>
    <w:p w14:paraId="7FFAA4B7" w14:textId="77777777" w:rsidR="006100BF" w:rsidRPr="006100BF" w:rsidRDefault="006100BF" w:rsidP="006100BF">
      <w:pPr>
        <w:numPr>
          <w:ilvl w:val="0"/>
          <w:numId w:val="5"/>
        </w:numPr>
        <w:jc w:val="left"/>
      </w:pPr>
      <w:r w:rsidRPr="006100BF">
        <w:rPr>
          <w:rFonts w:hint="eastAsia"/>
        </w:rPr>
        <w:t>界面排版不美观</w:t>
      </w:r>
    </w:p>
    <w:p w14:paraId="4D8DF119" w14:textId="77777777" w:rsidR="006100BF" w:rsidRPr="006100BF" w:rsidRDefault="006100BF" w:rsidP="006100BF">
      <w:pPr>
        <w:numPr>
          <w:ilvl w:val="0"/>
          <w:numId w:val="5"/>
        </w:numPr>
        <w:jc w:val="left"/>
      </w:pPr>
      <w:r w:rsidRPr="006100BF">
        <w:rPr>
          <w:rFonts w:hint="eastAsia"/>
        </w:rPr>
        <w:t>输入、输出字段的可理解性差</w:t>
      </w:r>
    </w:p>
    <w:p w14:paraId="59672638" w14:textId="77777777" w:rsidR="006100BF" w:rsidRPr="006100BF" w:rsidRDefault="006100BF" w:rsidP="006100BF">
      <w:pPr>
        <w:numPr>
          <w:ilvl w:val="0"/>
          <w:numId w:val="5"/>
        </w:numPr>
        <w:jc w:val="left"/>
      </w:pPr>
      <w:r w:rsidRPr="006100BF">
        <w:rPr>
          <w:rFonts w:hint="eastAsia"/>
        </w:rPr>
        <w:t>输入缺少解释性说明</w:t>
      </w:r>
    </w:p>
    <w:p w14:paraId="7CD0CACA" w14:textId="77777777" w:rsidR="001A7523" w:rsidRDefault="00000000">
      <w:pPr>
        <w:pStyle w:val="2"/>
        <w:spacing w:after="120"/>
      </w:pPr>
      <w:r>
        <w:rPr>
          <w:rFonts w:hint="eastAsia"/>
        </w:rPr>
        <w:t>可靠性</w:t>
      </w:r>
      <w:bookmarkEnd w:id="38"/>
    </w:p>
    <w:p w14:paraId="404A686A" w14:textId="77777777" w:rsidR="006100BF" w:rsidRPr="00707E79" w:rsidRDefault="006100BF" w:rsidP="00707E79">
      <w:pPr>
        <w:spacing w:line="360" w:lineRule="auto"/>
        <w:ind w:firstLineChars="200" w:firstLine="480"/>
        <w:rPr>
          <w:sz w:val="24"/>
        </w:rPr>
      </w:pPr>
      <w:bookmarkStart w:id="39" w:name="_Toc201712346"/>
      <w:r w:rsidRPr="00707E79">
        <w:rPr>
          <w:rFonts w:hint="eastAsia"/>
          <w:sz w:val="24"/>
        </w:rPr>
        <w:t>现有系统的可靠性控制不够严密，很多控制是通过页面控制实现的，如果页面控制失效，可以向数据库插入数据，引发错误。</w:t>
      </w:r>
    </w:p>
    <w:p w14:paraId="41DF0F2B" w14:textId="019470DF" w:rsidR="001A7523" w:rsidRPr="00707E79" w:rsidRDefault="006100BF" w:rsidP="00707E79">
      <w:pPr>
        <w:spacing w:line="360" w:lineRule="auto"/>
        <w:ind w:firstLineChars="200" w:firstLine="480"/>
        <w:rPr>
          <w:sz w:val="24"/>
        </w:rPr>
      </w:pPr>
      <w:r w:rsidRPr="00707E79">
        <w:rPr>
          <w:rFonts w:hint="eastAsia"/>
          <w:sz w:val="24"/>
        </w:rPr>
        <w:lastRenderedPageBreak/>
        <w:t>现有系统的容错性不高，如果系统出现错误，返回错误类型为找不到页面错误，无法返回到出错前的状态。兼容性</w:t>
      </w:r>
      <w:bookmarkEnd w:id="39"/>
    </w:p>
    <w:p w14:paraId="2555AE94" w14:textId="77777777" w:rsidR="001A7523" w:rsidRPr="00707E79" w:rsidRDefault="00000000" w:rsidP="00707E79">
      <w:pPr>
        <w:spacing w:line="360" w:lineRule="auto"/>
        <w:ind w:firstLineChars="200" w:firstLine="480"/>
        <w:rPr>
          <w:rFonts w:ascii="宋体" w:hAnsi="宋体"/>
          <w:bCs/>
          <w:sz w:val="24"/>
        </w:rPr>
      </w:pPr>
      <w:r w:rsidRPr="00707E79">
        <w:rPr>
          <w:rFonts w:ascii="宋体" w:hAnsi="宋体" w:hint="eastAsia"/>
          <w:bCs/>
          <w:sz w:val="24"/>
        </w:rPr>
        <w:t>系统已经过多个系统（Windows/</w:t>
      </w:r>
      <w:r w:rsidRPr="00707E79">
        <w:rPr>
          <w:rFonts w:ascii="宋体" w:hAnsi="宋体"/>
          <w:bCs/>
          <w:sz w:val="24"/>
        </w:rPr>
        <w:t>MacO</w:t>
      </w:r>
      <w:r w:rsidRPr="00707E79">
        <w:rPr>
          <w:rFonts w:ascii="宋体" w:hAnsi="宋体" w:hint="eastAsia"/>
          <w:bCs/>
          <w:sz w:val="24"/>
        </w:rPr>
        <w:t>S）下的多个浏览器（Chrome/Edge/Firefox/Safari</w:t>
      </w:r>
      <w:r w:rsidRPr="00707E79">
        <w:rPr>
          <w:rFonts w:ascii="宋体" w:hAnsi="宋体"/>
          <w:bCs/>
          <w:sz w:val="24"/>
        </w:rPr>
        <w:t>）</w:t>
      </w:r>
      <w:r w:rsidRPr="00707E79">
        <w:rPr>
          <w:rFonts w:ascii="宋体" w:hAnsi="宋体" w:hint="eastAsia"/>
          <w:bCs/>
          <w:sz w:val="24"/>
        </w:rPr>
        <w:t>进行测试，并使用开发者工具模拟手机页面，同时使用真实物理手机进行访问测试，所有页面显示均正常，系统的自适应页面的兼容性较强。</w:t>
      </w:r>
    </w:p>
    <w:p w14:paraId="631721F4" w14:textId="77777777" w:rsidR="001A7523" w:rsidRDefault="00000000">
      <w:pPr>
        <w:pStyle w:val="2"/>
        <w:spacing w:after="120"/>
      </w:pPr>
      <w:bookmarkStart w:id="40" w:name="_Toc201712347"/>
      <w:r>
        <w:rPr>
          <w:rFonts w:hint="eastAsia"/>
        </w:rPr>
        <w:t>安全性</w:t>
      </w:r>
      <w:bookmarkEnd w:id="40"/>
    </w:p>
    <w:p w14:paraId="2AE13EEB" w14:textId="77777777" w:rsidR="00707E79" w:rsidRPr="00707E79" w:rsidRDefault="00707E79" w:rsidP="00707E79">
      <w:pPr>
        <w:spacing w:line="360" w:lineRule="auto"/>
        <w:jc w:val="left"/>
        <w:rPr>
          <w:sz w:val="24"/>
        </w:rPr>
      </w:pPr>
      <w:bookmarkStart w:id="41" w:name="_Toc201712348"/>
      <w:r w:rsidRPr="00707E79">
        <w:rPr>
          <w:rFonts w:hint="eastAsia"/>
          <w:sz w:val="24"/>
        </w:rPr>
        <w:t>现有系统控制了以下安全性问题：</w:t>
      </w:r>
    </w:p>
    <w:p w14:paraId="1E379736" w14:textId="77777777" w:rsidR="00707E79" w:rsidRPr="00707E79" w:rsidRDefault="00707E79" w:rsidP="00707E79">
      <w:pPr>
        <w:numPr>
          <w:ilvl w:val="0"/>
          <w:numId w:val="6"/>
        </w:numPr>
        <w:spacing w:line="360" w:lineRule="auto"/>
        <w:jc w:val="left"/>
        <w:rPr>
          <w:sz w:val="24"/>
        </w:rPr>
      </w:pPr>
      <w:r w:rsidRPr="00707E79">
        <w:rPr>
          <w:rFonts w:hint="eastAsia"/>
          <w:sz w:val="24"/>
        </w:rPr>
        <w:t>把某一个登录后的页面保存下来，不进行登录，不能单独对其进行操作</w:t>
      </w:r>
    </w:p>
    <w:p w14:paraId="55B0C44A" w14:textId="77777777" w:rsidR="00707E79" w:rsidRPr="00707E79" w:rsidRDefault="00707E79" w:rsidP="00707E79">
      <w:pPr>
        <w:numPr>
          <w:ilvl w:val="0"/>
          <w:numId w:val="6"/>
        </w:numPr>
        <w:spacing w:line="360" w:lineRule="auto"/>
        <w:jc w:val="left"/>
        <w:rPr>
          <w:sz w:val="24"/>
        </w:rPr>
      </w:pPr>
      <w:r w:rsidRPr="00707E79">
        <w:rPr>
          <w:rFonts w:hint="eastAsia"/>
          <w:sz w:val="24"/>
        </w:rPr>
        <w:t>直接输入某一页面的</w:t>
      </w:r>
      <w:r w:rsidRPr="00707E79">
        <w:rPr>
          <w:rFonts w:hint="eastAsia"/>
          <w:sz w:val="24"/>
        </w:rPr>
        <w:t>Url</w:t>
      </w:r>
      <w:r w:rsidRPr="00707E79">
        <w:rPr>
          <w:rFonts w:hint="eastAsia"/>
          <w:sz w:val="24"/>
        </w:rPr>
        <w:t>，打开页面后不允许进行操作。</w:t>
      </w:r>
    </w:p>
    <w:p w14:paraId="79672445" w14:textId="77777777" w:rsidR="00707E79" w:rsidRPr="00707E79" w:rsidRDefault="00707E79" w:rsidP="00707E79">
      <w:pPr>
        <w:spacing w:line="360" w:lineRule="auto"/>
        <w:jc w:val="left"/>
        <w:rPr>
          <w:sz w:val="24"/>
        </w:rPr>
      </w:pPr>
      <w:r w:rsidRPr="00707E79">
        <w:rPr>
          <w:rFonts w:hint="eastAsia"/>
          <w:sz w:val="24"/>
        </w:rPr>
        <w:t>现有系统未控制以下安全性问题：</w:t>
      </w:r>
    </w:p>
    <w:p w14:paraId="04E75FA9" w14:textId="77777777" w:rsidR="00707E79" w:rsidRPr="00707E79" w:rsidRDefault="00707E79" w:rsidP="00707E79">
      <w:pPr>
        <w:numPr>
          <w:ilvl w:val="0"/>
          <w:numId w:val="3"/>
        </w:numPr>
        <w:spacing w:line="360" w:lineRule="auto"/>
        <w:jc w:val="left"/>
        <w:rPr>
          <w:sz w:val="24"/>
        </w:rPr>
      </w:pPr>
      <w:r w:rsidRPr="00707E79">
        <w:rPr>
          <w:sz w:val="24"/>
        </w:rPr>
        <w:t>用户名和密码</w:t>
      </w:r>
      <w:r w:rsidRPr="00707E79">
        <w:rPr>
          <w:rFonts w:hint="eastAsia"/>
          <w:sz w:val="24"/>
        </w:rPr>
        <w:t>应对</w:t>
      </w:r>
      <w:r w:rsidRPr="00707E79">
        <w:rPr>
          <w:sz w:val="24"/>
        </w:rPr>
        <w:t>大小写敏感</w:t>
      </w:r>
    </w:p>
    <w:p w14:paraId="3B4D7BC9" w14:textId="77777777" w:rsidR="00707E79" w:rsidRPr="00707E79" w:rsidRDefault="00707E79" w:rsidP="00707E79">
      <w:pPr>
        <w:numPr>
          <w:ilvl w:val="0"/>
          <w:numId w:val="3"/>
        </w:numPr>
        <w:spacing w:line="360" w:lineRule="auto"/>
        <w:jc w:val="left"/>
        <w:rPr>
          <w:sz w:val="24"/>
        </w:rPr>
      </w:pPr>
      <w:r w:rsidRPr="00707E79">
        <w:rPr>
          <w:rFonts w:hint="eastAsia"/>
          <w:sz w:val="24"/>
        </w:rPr>
        <w:t>登录错误次数限制</w:t>
      </w:r>
    </w:p>
    <w:p w14:paraId="26929A00" w14:textId="77777777" w:rsidR="00707E79" w:rsidRPr="00707E79" w:rsidRDefault="00707E79" w:rsidP="00707E79">
      <w:pPr>
        <w:numPr>
          <w:ilvl w:val="0"/>
          <w:numId w:val="3"/>
        </w:numPr>
        <w:spacing w:line="360" w:lineRule="auto"/>
        <w:jc w:val="left"/>
        <w:rPr>
          <w:sz w:val="24"/>
        </w:rPr>
      </w:pPr>
      <w:r w:rsidRPr="00707E79">
        <w:rPr>
          <w:sz w:val="24"/>
        </w:rPr>
        <w:t>S</w:t>
      </w:r>
      <w:r w:rsidRPr="00707E79">
        <w:rPr>
          <w:rFonts w:hint="eastAsia"/>
          <w:sz w:val="24"/>
        </w:rPr>
        <w:t>ql</w:t>
      </w:r>
      <w:r w:rsidRPr="00707E79">
        <w:rPr>
          <w:rFonts w:hint="eastAsia"/>
          <w:sz w:val="24"/>
        </w:rPr>
        <w:t>注入</w:t>
      </w:r>
    </w:p>
    <w:p w14:paraId="612AAC84" w14:textId="77777777" w:rsidR="00707E79" w:rsidRPr="00707E79" w:rsidRDefault="00707E79" w:rsidP="00707E79">
      <w:pPr>
        <w:numPr>
          <w:ilvl w:val="0"/>
          <w:numId w:val="3"/>
        </w:numPr>
        <w:spacing w:line="360" w:lineRule="auto"/>
        <w:jc w:val="left"/>
        <w:rPr>
          <w:sz w:val="24"/>
        </w:rPr>
      </w:pPr>
      <w:r w:rsidRPr="00707E79">
        <w:rPr>
          <w:rFonts w:hint="eastAsia"/>
          <w:sz w:val="24"/>
        </w:rPr>
        <w:t>跨站点脚本测试</w:t>
      </w:r>
    </w:p>
    <w:p w14:paraId="324B1E91" w14:textId="51346B2E" w:rsidR="001A7523" w:rsidRPr="00707E79" w:rsidRDefault="00000000" w:rsidP="00707E79">
      <w:pPr>
        <w:pStyle w:val="2"/>
        <w:spacing w:after="120"/>
      </w:pPr>
      <w:r>
        <w:rPr>
          <w:rFonts w:hint="eastAsia"/>
        </w:rPr>
        <w:t>建议</w:t>
      </w:r>
      <w:bookmarkEnd w:id="41"/>
    </w:p>
    <w:p w14:paraId="6426A174" w14:textId="77777777" w:rsidR="00707E79" w:rsidRPr="00707E79" w:rsidRDefault="00707E79" w:rsidP="00707E79">
      <w:pPr>
        <w:spacing w:line="360" w:lineRule="auto"/>
        <w:ind w:firstLineChars="200" w:firstLine="480"/>
        <w:rPr>
          <w:rFonts w:ascii="宋体" w:hAnsi="宋体"/>
          <w:bCs/>
          <w:sz w:val="24"/>
        </w:rPr>
      </w:pPr>
      <w:r w:rsidRPr="00707E79">
        <w:rPr>
          <w:rFonts w:ascii="宋体" w:hAnsi="宋体" w:hint="eastAsia"/>
          <w:bCs/>
          <w:sz w:val="24"/>
        </w:rPr>
        <w:t>发布版本的时候，正确部署测试环境，减少因为测试环境，测试数据库数据的问题而出现的无效Bug。</w:t>
      </w:r>
    </w:p>
    <w:p w14:paraId="13FCB4EF" w14:textId="390CDD65" w:rsidR="00707E79" w:rsidRPr="00707E79" w:rsidRDefault="00707E79" w:rsidP="00707E79">
      <w:pPr>
        <w:spacing w:line="360" w:lineRule="auto"/>
        <w:ind w:firstLineChars="200" w:firstLine="480"/>
        <w:rPr>
          <w:rFonts w:ascii="宋体" w:hAnsi="宋体"/>
          <w:bCs/>
          <w:sz w:val="24"/>
        </w:rPr>
      </w:pPr>
      <w:r w:rsidRPr="00707E79">
        <w:rPr>
          <w:rFonts w:ascii="宋体" w:hAnsi="宋体" w:hint="eastAsia"/>
          <w:bCs/>
          <w:sz w:val="24"/>
        </w:rPr>
        <w:t>开发人员在开发版本上发现Bug，可以通知测试人员，因为开发人员发现的Bug很有可能在测试版本上出现，而测试人员和开发人员的思路不同，有可能测试人员没有发现该Bug，而且，这样可以保证发现的Bug都能够被跟踪。</w:t>
      </w:r>
    </w:p>
    <w:p w14:paraId="3C16B53C" w14:textId="77777777" w:rsidR="00707E79" w:rsidRDefault="00707E79" w:rsidP="00707E79">
      <w:pPr>
        <w:spacing w:line="300" w:lineRule="auto"/>
        <w:ind w:firstLineChars="200" w:firstLine="482"/>
        <w:rPr>
          <w:rFonts w:ascii="宋体" w:hAnsi="宋体"/>
          <w:b/>
          <w:color w:val="0070C0"/>
          <w:sz w:val="24"/>
        </w:rPr>
      </w:pPr>
    </w:p>
    <w:p w14:paraId="06E060F8" w14:textId="77777777" w:rsidR="001A7523" w:rsidRDefault="001A7523">
      <w:pPr>
        <w:spacing w:line="360" w:lineRule="auto"/>
        <w:ind w:firstLine="437"/>
        <w:rPr>
          <w:rFonts w:ascii="宋体" w:hAnsi="宋体"/>
          <w:b/>
          <w:color w:val="0070C0"/>
          <w:sz w:val="24"/>
        </w:rPr>
      </w:pPr>
    </w:p>
    <w:p w14:paraId="68F4B7B9" w14:textId="77777777" w:rsidR="001A7523" w:rsidRDefault="001A7523">
      <w:pPr>
        <w:spacing w:line="360" w:lineRule="auto"/>
        <w:ind w:firstLine="437"/>
        <w:rPr>
          <w:rFonts w:ascii="宋体" w:hAnsi="宋体"/>
          <w:b/>
          <w:color w:val="0070C0"/>
          <w:sz w:val="24"/>
        </w:rPr>
        <w:sectPr w:rsidR="001A7523">
          <w:headerReference w:type="even" r:id="rId20"/>
          <w:headerReference w:type="default" r:id="rId21"/>
          <w:footerReference w:type="default" r:id="rId22"/>
          <w:headerReference w:type="first" r:id="rId23"/>
          <w:pgSz w:w="11906" w:h="16838"/>
          <w:pgMar w:top="1440" w:right="1800" w:bottom="1474" w:left="1800" w:header="851" w:footer="851" w:gutter="0"/>
          <w:pgNumType w:start="1"/>
          <w:cols w:space="425"/>
          <w:docGrid w:linePitch="312"/>
        </w:sectPr>
      </w:pPr>
    </w:p>
    <w:p w14:paraId="0F3925CD" w14:textId="77777777" w:rsidR="001A7523" w:rsidRDefault="00000000">
      <w:pPr>
        <w:pStyle w:val="1"/>
        <w:numPr>
          <w:ilvl w:val="0"/>
          <w:numId w:val="0"/>
        </w:numPr>
        <w:tabs>
          <w:tab w:val="clear" w:pos="432"/>
        </w:tabs>
        <w:spacing w:after="120" w:line="360" w:lineRule="auto"/>
        <w:rPr>
          <w:rFonts w:ascii="宋体" w:hAnsi="宋体"/>
          <w:sz w:val="24"/>
        </w:rPr>
      </w:pPr>
      <w:bookmarkStart w:id="42" w:name="_Toc201712349"/>
      <w:r>
        <w:rPr>
          <w:rFonts w:ascii="宋体" w:hAnsi="宋体" w:hint="eastAsia"/>
          <w:sz w:val="24"/>
        </w:rPr>
        <w:lastRenderedPageBreak/>
        <w:t>附件1 缺陷优先级和严重程度</w:t>
      </w:r>
      <w:bookmarkEnd w:id="42"/>
    </w:p>
    <w:p w14:paraId="1E6BEB0A" w14:textId="77777777" w:rsidR="001A7523" w:rsidRDefault="001A7523"/>
    <w:p w14:paraId="2D248FA3" w14:textId="77777777" w:rsidR="001A7523" w:rsidRDefault="00000000">
      <w:pPr>
        <w:spacing w:line="360" w:lineRule="auto"/>
        <w:rPr>
          <w:rFonts w:ascii="宋体" w:cs="宋体"/>
          <w:bCs/>
          <w:iCs/>
          <w:sz w:val="24"/>
          <w:lang w:val="fr-FR"/>
        </w:rPr>
      </w:pPr>
      <w:r>
        <w:rPr>
          <w:rFonts w:ascii="宋体" w:cs="宋体" w:hint="eastAsia"/>
          <w:bCs/>
          <w:iCs/>
          <w:sz w:val="24"/>
          <w:lang w:val="fr-FR"/>
        </w:rPr>
        <w:t>缺陷优先级</w:t>
      </w:r>
    </w:p>
    <w:p w14:paraId="6EA7321C" w14:textId="77777777" w:rsidR="001A7523" w:rsidRDefault="00000000">
      <w:pPr>
        <w:pStyle w:val="a4"/>
        <w:jc w:val="center"/>
        <w:rPr>
          <w:rFonts w:ascii="宋体" w:cs="宋体"/>
          <w:b/>
          <w:iCs/>
          <w:color w:val="0070C0"/>
          <w:sz w:val="24"/>
          <w:lang w:val="fr-FR"/>
        </w:rPr>
      </w:pPr>
      <w:r>
        <w:rPr>
          <w:rFonts w:hint="eastAsia"/>
        </w:rPr>
        <w:t>附表</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r>
        <w:t xml:space="preserve"> </w:t>
      </w:r>
      <w:r>
        <w:rPr>
          <w:rFonts w:hint="eastAsia"/>
        </w:rPr>
        <w:t>缺陷的优先级</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7280"/>
      </w:tblGrid>
      <w:tr w:rsidR="001A7523" w14:paraId="48BD1861" w14:textId="77777777">
        <w:trPr>
          <w:cantSplit/>
        </w:trPr>
        <w:tc>
          <w:tcPr>
            <w:tcW w:w="1242" w:type="dxa"/>
            <w:shd w:val="clear" w:color="auto" w:fill="D9D9D9"/>
            <w:vAlign w:val="center"/>
          </w:tcPr>
          <w:p w14:paraId="1F3A4A78" w14:textId="77777777" w:rsidR="001A7523" w:rsidRDefault="00000000">
            <w:pPr>
              <w:tabs>
                <w:tab w:val="left" w:pos="3346"/>
              </w:tabs>
              <w:spacing w:line="24" w:lineRule="atLeast"/>
              <w:jc w:val="center"/>
              <w:rPr>
                <w:rFonts w:ascii="仿宋_GB2312" w:eastAsia="仿宋_GB2312"/>
                <w:b/>
                <w:bCs/>
                <w:color w:val="000000"/>
                <w:sz w:val="24"/>
              </w:rPr>
            </w:pPr>
            <w:r>
              <w:rPr>
                <w:rFonts w:ascii="仿宋_GB2312" w:eastAsia="仿宋_GB2312" w:hint="eastAsia"/>
                <w:b/>
                <w:bCs/>
                <w:color w:val="000000"/>
                <w:sz w:val="24"/>
              </w:rPr>
              <w:t>优先级</w:t>
            </w:r>
          </w:p>
        </w:tc>
        <w:tc>
          <w:tcPr>
            <w:tcW w:w="7280" w:type="dxa"/>
            <w:shd w:val="clear" w:color="auto" w:fill="D9D9D9"/>
            <w:vAlign w:val="center"/>
          </w:tcPr>
          <w:p w14:paraId="1A479F75" w14:textId="77777777" w:rsidR="001A7523" w:rsidRDefault="00000000">
            <w:pPr>
              <w:tabs>
                <w:tab w:val="left" w:pos="3346"/>
              </w:tabs>
              <w:spacing w:line="24" w:lineRule="atLeast"/>
              <w:jc w:val="center"/>
              <w:rPr>
                <w:rFonts w:ascii="仿宋_GB2312" w:eastAsia="仿宋_GB2312"/>
                <w:b/>
                <w:bCs/>
                <w:color w:val="000000"/>
                <w:sz w:val="24"/>
              </w:rPr>
            </w:pPr>
            <w:r>
              <w:rPr>
                <w:rFonts w:ascii="仿宋_GB2312" w:eastAsia="仿宋_GB2312" w:hint="eastAsia"/>
                <w:b/>
                <w:bCs/>
                <w:color w:val="000000"/>
                <w:sz w:val="24"/>
              </w:rPr>
              <w:t>描述</w:t>
            </w:r>
          </w:p>
        </w:tc>
      </w:tr>
      <w:tr w:rsidR="001A7523" w14:paraId="3401833E" w14:textId="77777777">
        <w:trPr>
          <w:cantSplit/>
        </w:trPr>
        <w:tc>
          <w:tcPr>
            <w:tcW w:w="1242" w:type="dxa"/>
            <w:vAlign w:val="center"/>
          </w:tcPr>
          <w:p w14:paraId="195D2904" w14:textId="77777777" w:rsidR="001A7523" w:rsidRDefault="00000000">
            <w:pPr>
              <w:spacing w:line="360" w:lineRule="auto"/>
              <w:jc w:val="center"/>
              <w:rPr>
                <w:rFonts w:ascii="宋体" w:cs="宋体"/>
                <w:bCs/>
                <w:iCs/>
                <w:szCs w:val="21"/>
                <w:lang w:val="fr-FR"/>
              </w:rPr>
            </w:pPr>
            <w:r>
              <w:rPr>
                <w:rFonts w:ascii="宋体" w:cs="宋体"/>
                <w:bCs/>
                <w:iCs/>
                <w:szCs w:val="21"/>
                <w:lang w:val="fr-FR"/>
              </w:rPr>
              <w:t>P1</w:t>
            </w:r>
          </w:p>
        </w:tc>
        <w:tc>
          <w:tcPr>
            <w:tcW w:w="7280" w:type="dxa"/>
            <w:vAlign w:val="center"/>
          </w:tcPr>
          <w:p w14:paraId="25FB47E3" w14:textId="77777777" w:rsidR="001A7523" w:rsidRDefault="00000000">
            <w:pPr>
              <w:spacing w:line="360" w:lineRule="auto"/>
              <w:rPr>
                <w:rFonts w:ascii="宋体" w:cs="宋体"/>
                <w:bCs/>
                <w:iCs/>
                <w:szCs w:val="21"/>
                <w:lang w:val="fr-FR"/>
              </w:rPr>
            </w:pPr>
            <w:r>
              <w:rPr>
                <w:rFonts w:ascii="宋体" w:cs="宋体" w:hint="eastAsia"/>
                <w:bCs/>
                <w:iCs/>
                <w:szCs w:val="21"/>
                <w:lang w:val="fr-FR"/>
              </w:rPr>
              <w:t>严重级别比较高的，影响测试进行或者系统无法继续操作，立即修复，</w:t>
            </w:r>
            <w:r>
              <w:rPr>
                <w:rFonts w:ascii="宋体" w:cs="宋体"/>
                <w:bCs/>
                <w:iCs/>
                <w:szCs w:val="21"/>
                <w:lang w:val="fr-FR"/>
              </w:rPr>
              <w:t>1</w:t>
            </w:r>
            <w:r>
              <w:rPr>
                <w:rFonts w:ascii="宋体" w:cs="宋体" w:hint="eastAsia"/>
                <w:bCs/>
                <w:iCs/>
                <w:szCs w:val="21"/>
                <w:lang w:val="fr-FR"/>
              </w:rPr>
              <w:t>天。</w:t>
            </w:r>
          </w:p>
        </w:tc>
      </w:tr>
      <w:tr w:rsidR="001A7523" w14:paraId="4E55531E" w14:textId="77777777">
        <w:trPr>
          <w:cantSplit/>
        </w:trPr>
        <w:tc>
          <w:tcPr>
            <w:tcW w:w="1242" w:type="dxa"/>
            <w:vAlign w:val="center"/>
          </w:tcPr>
          <w:p w14:paraId="3914A8B5" w14:textId="77777777" w:rsidR="001A7523" w:rsidRDefault="00000000">
            <w:pPr>
              <w:spacing w:line="360" w:lineRule="auto"/>
              <w:jc w:val="center"/>
              <w:rPr>
                <w:rFonts w:ascii="宋体" w:cs="宋体"/>
                <w:bCs/>
                <w:iCs/>
                <w:szCs w:val="21"/>
                <w:lang w:val="fr-FR"/>
              </w:rPr>
            </w:pPr>
            <w:r>
              <w:rPr>
                <w:rFonts w:ascii="宋体" w:cs="宋体"/>
                <w:bCs/>
                <w:iCs/>
                <w:szCs w:val="21"/>
                <w:lang w:val="fr-FR"/>
              </w:rPr>
              <w:t>P2</w:t>
            </w:r>
          </w:p>
        </w:tc>
        <w:tc>
          <w:tcPr>
            <w:tcW w:w="7280" w:type="dxa"/>
            <w:vAlign w:val="center"/>
          </w:tcPr>
          <w:p w14:paraId="6898F0A8" w14:textId="77777777" w:rsidR="001A7523" w:rsidRDefault="00000000">
            <w:pPr>
              <w:spacing w:line="360" w:lineRule="auto"/>
              <w:rPr>
                <w:rFonts w:ascii="宋体" w:cs="宋体"/>
                <w:bCs/>
                <w:iCs/>
                <w:szCs w:val="21"/>
                <w:lang w:val="fr-FR"/>
              </w:rPr>
            </w:pPr>
            <w:r>
              <w:rPr>
                <w:rFonts w:ascii="宋体" w:cs="宋体" w:hint="eastAsia"/>
                <w:bCs/>
                <w:iCs/>
                <w:szCs w:val="21"/>
                <w:lang w:val="fr-FR"/>
              </w:rPr>
              <w:t>基本功能没有实现，对系统操作有影响，</w:t>
            </w:r>
            <w:r>
              <w:rPr>
                <w:rFonts w:ascii="宋体" w:cs="宋体"/>
                <w:bCs/>
                <w:iCs/>
                <w:szCs w:val="21"/>
                <w:lang w:val="fr-FR"/>
              </w:rPr>
              <w:t>2</w:t>
            </w:r>
            <w:r>
              <w:rPr>
                <w:rFonts w:ascii="宋体" w:cs="宋体" w:hint="eastAsia"/>
                <w:bCs/>
                <w:iCs/>
                <w:szCs w:val="21"/>
                <w:lang w:val="fr-FR"/>
              </w:rPr>
              <w:t>－</w:t>
            </w:r>
            <w:r>
              <w:rPr>
                <w:rFonts w:ascii="宋体" w:cs="宋体"/>
                <w:bCs/>
                <w:iCs/>
                <w:szCs w:val="21"/>
                <w:lang w:val="fr-FR"/>
              </w:rPr>
              <w:t>3</w:t>
            </w:r>
            <w:r>
              <w:rPr>
                <w:rFonts w:ascii="宋体" w:cs="宋体" w:hint="eastAsia"/>
                <w:bCs/>
                <w:iCs/>
                <w:szCs w:val="21"/>
                <w:lang w:val="fr-FR"/>
              </w:rPr>
              <w:t>天。</w:t>
            </w:r>
          </w:p>
        </w:tc>
      </w:tr>
      <w:tr w:rsidR="001A7523" w14:paraId="79E4A265" w14:textId="77777777">
        <w:trPr>
          <w:cantSplit/>
        </w:trPr>
        <w:tc>
          <w:tcPr>
            <w:tcW w:w="1242" w:type="dxa"/>
            <w:vAlign w:val="center"/>
          </w:tcPr>
          <w:p w14:paraId="3A6289EE" w14:textId="77777777" w:rsidR="001A7523" w:rsidRDefault="00000000">
            <w:pPr>
              <w:spacing w:line="360" w:lineRule="auto"/>
              <w:jc w:val="center"/>
              <w:rPr>
                <w:rFonts w:ascii="宋体" w:cs="宋体"/>
                <w:bCs/>
                <w:iCs/>
                <w:szCs w:val="21"/>
                <w:lang w:val="fr-FR"/>
              </w:rPr>
            </w:pPr>
            <w:r>
              <w:rPr>
                <w:rFonts w:ascii="宋体" w:cs="宋体"/>
                <w:bCs/>
                <w:iCs/>
                <w:szCs w:val="21"/>
                <w:lang w:val="fr-FR"/>
              </w:rPr>
              <w:t>P3</w:t>
            </w:r>
          </w:p>
        </w:tc>
        <w:tc>
          <w:tcPr>
            <w:tcW w:w="7280" w:type="dxa"/>
            <w:vAlign w:val="center"/>
          </w:tcPr>
          <w:p w14:paraId="715235BE" w14:textId="77777777" w:rsidR="001A7523" w:rsidRDefault="00000000">
            <w:pPr>
              <w:spacing w:line="360" w:lineRule="auto"/>
              <w:rPr>
                <w:rFonts w:ascii="宋体" w:cs="宋体"/>
                <w:bCs/>
                <w:iCs/>
                <w:szCs w:val="21"/>
                <w:lang w:val="fr-FR"/>
              </w:rPr>
            </w:pPr>
            <w:r>
              <w:rPr>
                <w:rFonts w:ascii="宋体" w:cs="宋体" w:hint="eastAsia"/>
                <w:bCs/>
                <w:iCs/>
                <w:szCs w:val="21"/>
                <w:lang w:val="fr-FR"/>
              </w:rPr>
              <w:t>一般性功能，页面缺陷，</w:t>
            </w:r>
            <w:r>
              <w:rPr>
                <w:rFonts w:ascii="宋体" w:cs="宋体"/>
                <w:bCs/>
                <w:iCs/>
                <w:szCs w:val="21"/>
                <w:lang w:val="fr-FR"/>
              </w:rPr>
              <w:t>4</w:t>
            </w:r>
            <w:r>
              <w:rPr>
                <w:rFonts w:ascii="宋体" w:cs="宋体" w:hint="eastAsia"/>
                <w:bCs/>
                <w:iCs/>
                <w:szCs w:val="21"/>
                <w:lang w:val="fr-FR"/>
              </w:rPr>
              <w:t>－</w:t>
            </w:r>
            <w:r>
              <w:rPr>
                <w:rFonts w:ascii="宋体" w:cs="宋体"/>
                <w:bCs/>
                <w:iCs/>
                <w:szCs w:val="21"/>
                <w:lang w:val="fr-FR"/>
              </w:rPr>
              <w:t>5</w:t>
            </w:r>
            <w:r>
              <w:rPr>
                <w:rFonts w:ascii="宋体" w:cs="宋体" w:hint="eastAsia"/>
                <w:bCs/>
                <w:iCs/>
                <w:szCs w:val="21"/>
                <w:lang w:val="fr-FR"/>
              </w:rPr>
              <w:t>天。</w:t>
            </w:r>
          </w:p>
        </w:tc>
      </w:tr>
      <w:tr w:rsidR="001A7523" w14:paraId="746DD803" w14:textId="77777777">
        <w:trPr>
          <w:cantSplit/>
        </w:trPr>
        <w:tc>
          <w:tcPr>
            <w:tcW w:w="1242" w:type="dxa"/>
            <w:vAlign w:val="center"/>
          </w:tcPr>
          <w:p w14:paraId="5336FDF1" w14:textId="77777777" w:rsidR="001A7523" w:rsidRDefault="00000000">
            <w:pPr>
              <w:spacing w:line="360" w:lineRule="auto"/>
              <w:jc w:val="center"/>
              <w:rPr>
                <w:rFonts w:ascii="宋体" w:cs="宋体"/>
                <w:bCs/>
                <w:iCs/>
                <w:szCs w:val="21"/>
                <w:lang w:val="fr-FR"/>
              </w:rPr>
            </w:pPr>
            <w:r>
              <w:rPr>
                <w:rFonts w:ascii="宋体" w:cs="宋体"/>
                <w:bCs/>
                <w:iCs/>
                <w:szCs w:val="21"/>
                <w:lang w:val="fr-FR"/>
              </w:rPr>
              <w:t>P4</w:t>
            </w:r>
          </w:p>
        </w:tc>
        <w:tc>
          <w:tcPr>
            <w:tcW w:w="7280" w:type="dxa"/>
            <w:vAlign w:val="center"/>
          </w:tcPr>
          <w:p w14:paraId="7FB8ED20" w14:textId="77777777" w:rsidR="001A7523" w:rsidRDefault="00000000">
            <w:pPr>
              <w:spacing w:line="360" w:lineRule="auto"/>
              <w:rPr>
                <w:rFonts w:ascii="宋体" w:cs="宋体"/>
                <w:bCs/>
                <w:iCs/>
                <w:szCs w:val="21"/>
                <w:lang w:val="fr-FR"/>
              </w:rPr>
            </w:pPr>
            <w:r>
              <w:rPr>
                <w:rFonts w:ascii="宋体" w:cs="宋体" w:hint="eastAsia"/>
                <w:bCs/>
                <w:iCs/>
                <w:szCs w:val="21"/>
                <w:lang w:val="fr-FR"/>
              </w:rPr>
              <w:t>准备在下一轮测试前修改完毕，准备在下一版本中修改。</w:t>
            </w:r>
          </w:p>
        </w:tc>
      </w:tr>
    </w:tbl>
    <w:p w14:paraId="3504E0CE" w14:textId="77777777" w:rsidR="001A7523" w:rsidRDefault="001A7523">
      <w:pPr>
        <w:spacing w:line="360" w:lineRule="auto"/>
        <w:rPr>
          <w:rFonts w:ascii="宋体" w:cs="宋体"/>
          <w:b/>
          <w:iCs/>
          <w:color w:val="0070C0"/>
          <w:sz w:val="24"/>
          <w:lang w:val="fr-FR"/>
        </w:rPr>
      </w:pPr>
    </w:p>
    <w:p w14:paraId="1731001A" w14:textId="77777777" w:rsidR="001A7523" w:rsidRDefault="00000000">
      <w:pPr>
        <w:spacing w:line="360" w:lineRule="auto"/>
        <w:rPr>
          <w:rFonts w:ascii="宋体" w:cs="宋体"/>
          <w:bCs/>
          <w:iCs/>
          <w:sz w:val="24"/>
          <w:lang w:val="fr-FR"/>
        </w:rPr>
      </w:pPr>
      <w:r>
        <w:rPr>
          <w:rFonts w:ascii="宋体" w:cs="宋体" w:hint="eastAsia"/>
          <w:bCs/>
          <w:iCs/>
          <w:sz w:val="24"/>
          <w:lang w:val="fr-FR"/>
        </w:rPr>
        <w:t>严重程度定义</w:t>
      </w:r>
    </w:p>
    <w:p w14:paraId="4DDDA0F0" w14:textId="77777777" w:rsidR="001A7523" w:rsidRDefault="00000000">
      <w:pPr>
        <w:jc w:val="center"/>
      </w:pPr>
      <w:r>
        <w:rPr>
          <w:rFonts w:hint="eastAsia"/>
        </w:rPr>
        <w:t>附表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2</w:t>
      </w:r>
      <w:r>
        <w:fldChar w:fldCharType="end"/>
      </w:r>
      <w:r>
        <w:t xml:space="preserve"> </w:t>
      </w:r>
      <w:r>
        <w:rPr>
          <w:rFonts w:hint="eastAsia"/>
        </w:rPr>
        <w:t>缺陷的严重程度</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7280"/>
      </w:tblGrid>
      <w:tr w:rsidR="001A7523" w14:paraId="76631DE7" w14:textId="77777777">
        <w:trPr>
          <w:cantSplit/>
        </w:trPr>
        <w:tc>
          <w:tcPr>
            <w:tcW w:w="1242" w:type="dxa"/>
            <w:shd w:val="clear" w:color="auto" w:fill="D9D9D9"/>
            <w:vAlign w:val="center"/>
          </w:tcPr>
          <w:p w14:paraId="4A73F991" w14:textId="77777777" w:rsidR="001A7523" w:rsidRDefault="00000000">
            <w:pPr>
              <w:tabs>
                <w:tab w:val="left" w:pos="3346"/>
              </w:tabs>
              <w:spacing w:line="24" w:lineRule="atLeast"/>
              <w:jc w:val="center"/>
              <w:rPr>
                <w:rFonts w:ascii="仿宋_GB2312" w:eastAsia="仿宋_GB2312"/>
                <w:b/>
                <w:bCs/>
                <w:color w:val="000000"/>
                <w:sz w:val="24"/>
              </w:rPr>
            </w:pPr>
            <w:r>
              <w:rPr>
                <w:rFonts w:ascii="仿宋_GB2312" w:eastAsia="仿宋_GB2312" w:hint="eastAsia"/>
                <w:b/>
                <w:bCs/>
                <w:color w:val="000000"/>
                <w:sz w:val="24"/>
              </w:rPr>
              <w:t>严重程度</w:t>
            </w:r>
          </w:p>
        </w:tc>
        <w:tc>
          <w:tcPr>
            <w:tcW w:w="7280" w:type="dxa"/>
            <w:shd w:val="clear" w:color="auto" w:fill="D9D9D9"/>
            <w:vAlign w:val="center"/>
          </w:tcPr>
          <w:p w14:paraId="5E3A1C78" w14:textId="77777777" w:rsidR="001A7523" w:rsidRDefault="00000000">
            <w:pPr>
              <w:tabs>
                <w:tab w:val="left" w:pos="3346"/>
              </w:tabs>
              <w:spacing w:line="24" w:lineRule="atLeast"/>
              <w:jc w:val="center"/>
              <w:rPr>
                <w:rFonts w:ascii="仿宋_GB2312" w:eastAsia="仿宋_GB2312"/>
                <w:b/>
                <w:bCs/>
                <w:color w:val="000000"/>
                <w:sz w:val="24"/>
              </w:rPr>
            </w:pPr>
            <w:r>
              <w:rPr>
                <w:rFonts w:ascii="仿宋_GB2312" w:eastAsia="仿宋_GB2312" w:hint="eastAsia"/>
                <w:b/>
                <w:bCs/>
                <w:color w:val="000000"/>
                <w:sz w:val="24"/>
              </w:rPr>
              <w:t>描述</w:t>
            </w:r>
          </w:p>
        </w:tc>
      </w:tr>
      <w:tr w:rsidR="001A7523" w14:paraId="4704C790" w14:textId="77777777">
        <w:trPr>
          <w:cantSplit/>
        </w:trPr>
        <w:tc>
          <w:tcPr>
            <w:tcW w:w="1242" w:type="dxa"/>
          </w:tcPr>
          <w:p w14:paraId="537F1FDA" w14:textId="77777777" w:rsidR="001A7523" w:rsidRDefault="00000000">
            <w:pPr>
              <w:spacing w:line="360" w:lineRule="auto"/>
              <w:jc w:val="center"/>
              <w:rPr>
                <w:rFonts w:ascii="宋体" w:cs="宋体"/>
                <w:bCs/>
                <w:iCs/>
                <w:szCs w:val="21"/>
                <w:lang w:val="fr-FR"/>
              </w:rPr>
            </w:pPr>
            <w:r>
              <w:rPr>
                <w:rFonts w:ascii="宋体" w:cs="宋体" w:hint="eastAsia"/>
                <w:bCs/>
                <w:iCs/>
                <w:szCs w:val="21"/>
                <w:lang w:val="fr-FR"/>
              </w:rPr>
              <w:t>致命</w:t>
            </w:r>
          </w:p>
        </w:tc>
        <w:tc>
          <w:tcPr>
            <w:tcW w:w="7280" w:type="dxa"/>
          </w:tcPr>
          <w:p w14:paraId="4EF5CEA1" w14:textId="77777777" w:rsidR="001A7523" w:rsidRDefault="00000000">
            <w:pPr>
              <w:spacing w:line="360" w:lineRule="auto"/>
              <w:rPr>
                <w:rFonts w:ascii="宋体" w:cs="宋体"/>
                <w:bCs/>
                <w:iCs/>
                <w:szCs w:val="21"/>
                <w:lang w:val="fr-FR"/>
              </w:rPr>
            </w:pPr>
            <w:r>
              <w:rPr>
                <w:rFonts w:ascii="宋体" w:cs="宋体" w:hint="eastAsia"/>
                <w:bCs/>
                <w:iCs/>
                <w:szCs w:val="21"/>
                <w:lang w:val="fr-FR"/>
              </w:rPr>
              <w:t>致命: 系统任何一个主要功能完全丧失,用户数据受到破坏,系统崩溃、悬挂、死机、或...</w:t>
            </w:r>
          </w:p>
        </w:tc>
      </w:tr>
      <w:tr w:rsidR="001A7523" w14:paraId="1F624585" w14:textId="77777777">
        <w:trPr>
          <w:cantSplit/>
        </w:trPr>
        <w:tc>
          <w:tcPr>
            <w:tcW w:w="1242" w:type="dxa"/>
          </w:tcPr>
          <w:p w14:paraId="1D68A752" w14:textId="77777777" w:rsidR="001A7523" w:rsidRDefault="00000000">
            <w:pPr>
              <w:spacing w:line="360" w:lineRule="auto"/>
              <w:jc w:val="center"/>
              <w:rPr>
                <w:rFonts w:ascii="宋体" w:cs="宋体"/>
                <w:bCs/>
                <w:iCs/>
                <w:szCs w:val="21"/>
                <w:lang w:val="fr-FR"/>
              </w:rPr>
            </w:pPr>
            <w:r>
              <w:rPr>
                <w:rFonts w:ascii="宋体" w:cs="宋体" w:hint="eastAsia"/>
                <w:bCs/>
                <w:iCs/>
                <w:szCs w:val="21"/>
                <w:lang w:val="fr-FR"/>
              </w:rPr>
              <w:t>严重</w:t>
            </w:r>
          </w:p>
        </w:tc>
        <w:tc>
          <w:tcPr>
            <w:tcW w:w="7280" w:type="dxa"/>
          </w:tcPr>
          <w:p w14:paraId="52E7BD9E" w14:textId="77777777" w:rsidR="001A7523" w:rsidRDefault="00000000">
            <w:pPr>
              <w:spacing w:line="360" w:lineRule="auto"/>
              <w:rPr>
                <w:rFonts w:ascii="宋体" w:cs="宋体"/>
                <w:bCs/>
                <w:iCs/>
                <w:szCs w:val="21"/>
                <w:lang w:val="fr-FR"/>
              </w:rPr>
            </w:pPr>
            <w:r>
              <w:rPr>
                <w:rFonts w:ascii="宋体" w:cs="宋体" w:hint="eastAsia"/>
                <w:bCs/>
                <w:iCs/>
                <w:szCs w:val="21"/>
                <w:lang w:val="fr-FR"/>
              </w:rPr>
              <w:t>严重: 系统的主要功能部分丧失,数据不能保存,系统的次要功能完全丧失,...</w:t>
            </w:r>
          </w:p>
        </w:tc>
      </w:tr>
      <w:tr w:rsidR="001A7523" w14:paraId="6FB7CE60" w14:textId="77777777">
        <w:trPr>
          <w:cantSplit/>
        </w:trPr>
        <w:tc>
          <w:tcPr>
            <w:tcW w:w="1242" w:type="dxa"/>
          </w:tcPr>
          <w:p w14:paraId="1811C11B" w14:textId="77777777" w:rsidR="001A7523" w:rsidRDefault="00000000">
            <w:pPr>
              <w:spacing w:line="360" w:lineRule="auto"/>
              <w:jc w:val="center"/>
              <w:rPr>
                <w:rFonts w:ascii="宋体" w:cs="宋体"/>
                <w:bCs/>
                <w:iCs/>
                <w:szCs w:val="21"/>
                <w:lang w:val="fr-FR"/>
              </w:rPr>
            </w:pPr>
            <w:r>
              <w:rPr>
                <w:rFonts w:ascii="宋体" w:cs="宋体" w:hint="eastAsia"/>
                <w:bCs/>
                <w:iCs/>
                <w:szCs w:val="21"/>
                <w:lang w:val="fr-FR"/>
              </w:rPr>
              <w:t>一般</w:t>
            </w:r>
          </w:p>
        </w:tc>
        <w:tc>
          <w:tcPr>
            <w:tcW w:w="7280" w:type="dxa"/>
          </w:tcPr>
          <w:p w14:paraId="7C29EEB7" w14:textId="77777777" w:rsidR="001A7523" w:rsidRDefault="00000000">
            <w:pPr>
              <w:spacing w:line="360" w:lineRule="auto"/>
              <w:rPr>
                <w:rFonts w:ascii="宋体" w:cs="宋体"/>
                <w:bCs/>
                <w:iCs/>
                <w:szCs w:val="21"/>
                <w:lang w:val="fr-FR"/>
              </w:rPr>
            </w:pPr>
            <w:r>
              <w:rPr>
                <w:rFonts w:ascii="宋体" w:cs="宋体" w:hint="eastAsia"/>
                <w:bCs/>
                <w:iCs/>
                <w:szCs w:val="21"/>
                <w:lang w:val="fr-FR"/>
              </w:rPr>
              <w:t>一般: 系统的次要功能没有完全实现。如:新增时主要信息已保存但次要信息未保存等。</w:t>
            </w:r>
          </w:p>
        </w:tc>
      </w:tr>
      <w:tr w:rsidR="001A7523" w14:paraId="3A545A04" w14:textId="77777777">
        <w:trPr>
          <w:cantSplit/>
          <w:trHeight w:val="50"/>
        </w:trPr>
        <w:tc>
          <w:tcPr>
            <w:tcW w:w="1242" w:type="dxa"/>
          </w:tcPr>
          <w:p w14:paraId="7975284A" w14:textId="77777777" w:rsidR="001A7523" w:rsidRDefault="00000000">
            <w:pPr>
              <w:spacing w:line="360" w:lineRule="auto"/>
              <w:jc w:val="center"/>
              <w:rPr>
                <w:rFonts w:ascii="宋体" w:cs="宋体"/>
                <w:bCs/>
                <w:iCs/>
                <w:szCs w:val="21"/>
                <w:lang w:val="fr-FR"/>
              </w:rPr>
            </w:pPr>
            <w:r>
              <w:rPr>
                <w:rFonts w:ascii="宋体" w:cs="宋体" w:hint="eastAsia"/>
                <w:bCs/>
                <w:iCs/>
                <w:szCs w:val="21"/>
                <w:lang w:val="fr-FR"/>
              </w:rPr>
              <w:t>建议改进</w:t>
            </w:r>
          </w:p>
        </w:tc>
        <w:tc>
          <w:tcPr>
            <w:tcW w:w="7280" w:type="dxa"/>
          </w:tcPr>
          <w:p w14:paraId="1E97A2FC" w14:textId="77777777" w:rsidR="001A7523" w:rsidRDefault="00000000">
            <w:pPr>
              <w:spacing w:line="360" w:lineRule="auto"/>
              <w:rPr>
                <w:rFonts w:ascii="宋体" w:cs="宋体"/>
                <w:bCs/>
                <w:iCs/>
                <w:szCs w:val="21"/>
                <w:lang w:val="fr-FR"/>
              </w:rPr>
            </w:pPr>
            <w:r>
              <w:rPr>
                <w:rFonts w:ascii="宋体" w:cs="宋体" w:hint="eastAsia"/>
                <w:bCs/>
                <w:iCs/>
                <w:szCs w:val="21"/>
                <w:lang w:val="fr-FR"/>
              </w:rPr>
              <w:t>建议改进: 建议级别的缺陷,如不易使用、操作习惯不符合常规等。 END</w:t>
            </w:r>
          </w:p>
        </w:tc>
      </w:tr>
    </w:tbl>
    <w:p w14:paraId="510E1555" w14:textId="77777777" w:rsidR="001A7523" w:rsidRDefault="001A7523"/>
    <w:p w14:paraId="24553B77" w14:textId="77777777" w:rsidR="001A7523" w:rsidRDefault="00000000">
      <w:pPr>
        <w:pStyle w:val="1"/>
        <w:numPr>
          <w:ilvl w:val="0"/>
          <w:numId w:val="0"/>
        </w:numPr>
        <w:tabs>
          <w:tab w:val="clear" w:pos="432"/>
        </w:tabs>
        <w:spacing w:after="120" w:line="360" w:lineRule="auto"/>
        <w:rPr>
          <w:rFonts w:ascii="宋体" w:hAnsi="宋体"/>
          <w:sz w:val="24"/>
        </w:rPr>
      </w:pPr>
      <w:bookmarkStart w:id="43" w:name="_Toc201712350"/>
      <w:r>
        <w:rPr>
          <w:rFonts w:ascii="宋体" w:hAnsi="宋体" w:hint="eastAsia"/>
          <w:sz w:val="24"/>
        </w:rPr>
        <w:t>附件2，缺陷列表</w:t>
      </w:r>
      <w:bookmarkEnd w:id="43"/>
    </w:p>
    <w:p w14:paraId="242D8AF4" w14:textId="77777777" w:rsidR="00707E79" w:rsidRPr="00707E79" w:rsidRDefault="00707E79" w:rsidP="00707E79">
      <w:pPr>
        <w:ind w:firstLine="400"/>
        <w:jc w:val="left"/>
        <w:rPr>
          <w:rFonts w:asciiTheme="majorHAnsi" w:eastAsia="黑体" w:hAnsiTheme="majorHAnsi" w:cstheme="majorBidi"/>
          <w:sz w:val="20"/>
          <w:szCs w:val="20"/>
        </w:rPr>
      </w:pPr>
      <w:r w:rsidRPr="00707E79">
        <w:rPr>
          <w:rFonts w:asciiTheme="majorHAnsi" w:eastAsia="黑体" w:hAnsiTheme="majorHAnsi" w:cstheme="majorBidi" w:hint="eastAsia"/>
          <w:sz w:val="20"/>
          <w:szCs w:val="20"/>
        </w:rPr>
        <w:t>附表</w:t>
      </w:r>
      <w:r w:rsidRPr="00707E79">
        <w:rPr>
          <w:rFonts w:asciiTheme="majorHAnsi" w:eastAsia="黑体" w:hAnsiTheme="majorHAnsi" w:cstheme="majorBidi" w:hint="eastAsia"/>
          <w:sz w:val="20"/>
          <w:szCs w:val="20"/>
        </w:rPr>
        <w:t xml:space="preserve">3 </w:t>
      </w:r>
      <w:r w:rsidRPr="00707E79">
        <w:rPr>
          <w:rFonts w:asciiTheme="majorHAnsi" w:eastAsia="黑体" w:hAnsiTheme="majorHAnsi" w:cstheme="majorBidi" w:hint="eastAsia"/>
          <w:sz w:val="20"/>
          <w:szCs w:val="20"/>
        </w:rPr>
        <w:t>缺陷列表</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6"/>
        <w:gridCol w:w="1309"/>
        <w:gridCol w:w="1942"/>
        <w:gridCol w:w="1287"/>
        <w:gridCol w:w="1277"/>
        <w:gridCol w:w="1421"/>
      </w:tblGrid>
      <w:tr w:rsidR="00707E79" w:rsidRPr="00707E79" w14:paraId="4E9EF631" w14:textId="77777777" w:rsidTr="005A043F">
        <w:tc>
          <w:tcPr>
            <w:tcW w:w="1286" w:type="dxa"/>
            <w:shd w:val="clear" w:color="auto" w:fill="D9D9D9"/>
          </w:tcPr>
          <w:p w14:paraId="02388883" w14:textId="77777777" w:rsidR="00707E79" w:rsidRPr="00707E79" w:rsidRDefault="00707E79" w:rsidP="00707E79">
            <w:pPr>
              <w:jc w:val="left"/>
            </w:pPr>
            <w:r w:rsidRPr="00707E79">
              <w:rPr>
                <w:rFonts w:hint="eastAsia"/>
              </w:rPr>
              <w:t>缺陷编号</w:t>
            </w:r>
          </w:p>
        </w:tc>
        <w:tc>
          <w:tcPr>
            <w:tcW w:w="1309" w:type="dxa"/>
            <w:shd w:val="clear" w:color="auto" w:fill="D9D9D9"/>
            <w:vAlign w:val="center"/>
          </w:tcPr>
          <w:p w14:paraId="4DD9C336" w14:textId="77777777" w:rsidR="00707E79" w:rsidRPr="00707E79" w:rsidRDefault="00707E79" w:rsidP="00707E79">
            <w:pPr>
              <w:jc w:val="left"/>
            </w:pPr>
            <w:r w:rsidRPr="00707E79">
              <w:rPr>
                <w:rFonts w:hint="eastAsia"/>
              </w:rPr>
              <w:t>所属模块</w:t>
            </w:r>
          </w:p>
        </w:tc>
        <w:tc>
          <w:tcPr>
            <w:tcW w:w="1942" w:type="dxa"/>
            <w:shd w:val="clear" w:color="auto" w:fill="D9D9D9"/>
            <w:vAlign w:val="center"/>
          </w:tcPr>
          <w:p w14:paraId="3622BC3F" w14:textId="77777777" w:rsidR="00707E79" w:rsidRPr="00707E79" w:rsidRDefault="00707E79" w:rsidP="00707E79">
            <w:pPr>
              <w:jc w:val="left"/>
            </w:pPr>
            <w:r w:rsidRPr="00707E79">
              <w:rPr>
                <w:rFonts w:hint="eastAsia"/>
              </w:rPr>
              <w:t>缺陷描述</w:t>
            </w:r>
          </w:p>
        </w:tc>
        <w:tc>
          <w:tcPr>
            <w:tcW w:w="1287" w:type="dxa"/>
            <w:shd w:val="clear" w:color="auto" w:fill="D9D9D9"/>
            <w:vAlign w:val="center"/>
          </w:tcPr>
          <w:p w14:paraId="6D9C8E42" w14:textId="77777777" w:rsidR="00707E79" w:rsidRPr="00707E79" w:rsidRDefault="00707E79" w:rsidP="00707E79">
            <w:pPr>
              <w:jc w:val="left"/>
            </w:pPr>
            <w:r w:rsidRPr="00707E79">
              <w:rPr>
                <w:rFonts w:hint="eastAsia"/>
              </w:rPr>
              <w:t>严重程度</w:t>
            </w:r>
          </w:p>
        </w:tc>
        <w:tc>
          <w:tcPr>
            <w:tcW w:w="1277" w:type="dxa"/>
            <w:shd w:val="clear" w:color="auto" w:fill="D9D9D9"/>
            <w:vAlign w:val="center"/>
          </w:tcPr>
          <w:p w14:paraId="2A0A5DDC" w14:textId="77777777" w:rsidR="00707E79" w:rsidRPr="00707E79" w:rsidRDefault="00707E79" w:rsidP="00707E79">
            <w:pPr>
              <w:jc w:val="left"/>
            </w:pPr>
            <w:r w:rsidRPr="00707E79">
              <w:rPr>
                <w:rFonts w:hint="eastAsia"/>
              </w:rPr>
              <w:t>当前状态</w:t>
            </w:r>
          </w:p>
        </w:tc>
        <w:tc>
          <w:tcPr>
            <w:tcW w:w="1421" w:type="dxa"/>
            <w:shd w:val="clear" w:color="auto" w:fill="D9D9D9"/>
            <w:vAlign w:val="center"/>
          </w:tcPr>
          <w:p w14:paraId="6ABF7957" w14:textId="77777777" w:rsidR="00707E79" w:rsidRPr="00707E79" w:rsidRDefault="00707E79" w:rsidP="00707E79">
            <w:pPr>
              <w:jc w:val="left"/>
            </w:pPr>
            <w:r w:rsidRPr="00707E79">
              <w:rPr>
                <w:rFonts w:hint="eastAsia"/>
              </w:rPr>
              <w:t>备注</w:t>
            </w:r>
          </w:p>
        </w:tc>
      </w:tr>
      <w:tr w:rsidR="00707E79" w:rsidRPr="00707E79" w14:paraId="3415271A" w14:textId="77777777" w:rsidTr="005A043F">
        <w:tc>
          <w:tcPr>
            <w:tcW w:w="1286" w:type="dxa"/>
            <w:vAlign w:val="center"/>
          </w:tcPr>
          <w:p w14:paraId="43578BBE" w14:textId="77777777" w:rsidR="00707E79" w:rsidRPr="00707E79" w:rsidRDefault="00707E79" w:rsidP="00707E79">
            <w:pPr>
              <w:jc w:val="left"/>
              <w:rPr>
                <w:szCs w:val="20"/>
              </w:rPr>
            </w:pPr>
            <w:r w:rsidRPr="00707E79">
              <w:rPr>
                <w:rFonts w:hint="eastAsia"/>
                <w:szCs w:val="20"/>
              </w:rPr>
              <w:t>Bug001</w:t>
            </w:r>
          </w:p>
        </w:tc>
        <w:tc>
          <w:tcPr>
            <w:tcW w:w="1309" w:type="dxa"/>
            <w:vAlign w:val="center"/>
          </w:tcPr>
          <w:p w14:paraId="1098DEFA" w14:textId="77777777" w:rsidR="00707E79" w:rsidRPr="00707E79" w:rsidRDefault="00707E79" w:rsidP="00707E79">
            <w:pPr>
              <w:jc w:val="left"/>
              <w:rPr>
                <w:szCs w:val="20"/>
              </w:rPr>
            </w:pPr>
            <w:r w:rsidRPr="00707E79">
              <w:rPr>
                <w:rFonts w:hint="eastAsia"/>
                <w:szCs w:val="20"/>
              </w:rPr>
              <w:t>用户删除</w:t>
            </w:r>
          </w:p>
        </w:tc>
        <w:tc>
          <w:tcPr>
            <w:tcW w:w="1942" w:type="dxa"/>
            <w:vAlign w:val="center"/>
          </w:tcPr>
          <w:p w14:paraId="53AEE653" w14:textId="77777777" w:rsidR="00707E79" w:rsidRPr="00707E79" w:rsidRDefault="00707E79" w:rsidP="00707E79">
            <w:pPr>
              <w:jc w:val="left"/>
              <w:rPr>
                <w:szCs w:val="20"/>
              </w:rPr>
            </w:pPr>
            <w:r w:rsidRPr="00707E79">
              <w:rPr>
                <w:rFonts w:hint="eastAsia"/>
                <w:szCs w:val="20"/>
              </w:rPr>
              <w:t>删除用户时无确认提示</w:t>
            </w:r>
          </w:p>
        </w:tc>
        <w:tc>
          <w:tcPr>
            <w:tcW w:w="1287" w:type="dxa"/>
            <w:vAlign w:val="center"/>
          </w:tcPr>
          <w:p w14:paraId="77C6DF42" w14:textId="77777777" w:rsidR="00707E79" w:rsidRPr="00707E79" w:rsidRDefault="00707E79" w:rsidP="00707E79">
            <w:pPr>
              <w:jc w:val="left"/>
              <w:rPr>
                <w:szCs w:val="20"/>
              </w:rPr>
            </w:pPr>
            <w:r w:rsidRPr="00707E79">
              <w:rPr>
                <w:rFonts w:hint="eastAsia"/>
                <w:szCs w:val="20"/>
              </w:rPr>
              <w:t>一般</w:t>
            </w:r>
          </w:p>
        </w:tc>
        <w:tc>
          <w:tcPr>
            <w:tcW w:w="1277" w:type="dxa"/>
            <w:vAlign w:val="center"/>
          </w:tcPr>
          <w:p w14:paraId="236FD067" w14:textId="40CAE741" w:rsidR="00707E79" w:rsidRPr="00707E79" w:rsidRDefault="00707E79" w:rsidP="00707E79">
            <w:pPr>
              <w:jc w:val="left"/>
              <w:rPr>
                <w:szCs w:val="20"/>
              </w:rPr>
            </w:pPr>
            <w:r>
              <w:rPr>
                <w:rFonts w:hint="eastAsia"/>
                <w:szCs w:val="20"/>
              </w:rPr>
              <w:t>已解决</w:t>
            </w:r>
          </w:p>
        </w:tc>
        <w:tc>
          <w:tcPr>
            <w:tcW w:w="1421" w:type="dxa"/>
            <w:vAlign w:val="center"/>
          </w:tcPr>
          <w:p w14:paraId="139AC8C7" w14:textId="431687D9" w:rsidR="00707E79" w:rsidRPr="00707E79" w:rsidRDefault="00707E79" w:rsidP="00707E79">
            <w:pPr>
              <w:jc w:val="left"/>
              <w:rPr>
                <w:szCs w:val="20"/>
              </w:rPr>
            </w:pPr>
          </w:p>
        </w:tc>
      </w:tr>
      <w:tr w:rsidR="00707E79" w:rsidRPr="00707E79" w14:paraId="7FDC7B47" w14:textId="77777777" w:rsidTr="005A043F">
        <w:tc>
          <w:tcPr>
            <w:tcW w:w="1286" w:type="dxa"/>
            <w:vAlign w:val="center"/>
          </w:tcPr>
          <w:p w14:paraId="2A89DBC0" w14:textId="77777777" w:rsidR="00707E79" w:rsidRPr="00707E79" w:rsidRDefault="00707E79" w:rsidP="00707E79">
            <w:pPr>
              <w:jc w:val="left"/>
              <w:rPr>
                <w:szCs w:val="20"/>
              </w:rPr>
            </w:pPr>
            <w:r w:rsidRPr="00707E79">
              <w:rPr>
                <w:rFonts w:hint="eastAsia"/>
                <w:szCs w:val="20"/>
              </w:rPr>
              <w:t>Bgu002</w:t>
            </w:r>
          </w:p>
        </w:tc>
        <w:tc>
          <w:tcPr>
            <w:tcW w:w="1309" w:type="dxa"/>
            <w:vAlign w:val="center"/>
          </w:tcPr>
          <w:p w14:paraId="05C01D49" w14:textId="77777777" w:rsidR="00707E79" w:rsidRPr="00707E79" w:rsidRDefault="00707E79" w:rsidP="00707E79">
            <w:pPr>
              <w:jc w:val="left"/>
              <w:rPr>
                <w:szCs w:val="20"/>
              </w:rPr>
            </w:pPr>
            <w:r w:rsidRPr="00707E79">
              <w:rPr>
                <w:rFonts w:hint="eastAsia"/>
                <w:szCs w:val="20"/>
              </w:rPr>
              <w:t>退出</w:t>
            </w:r>
          </w:p>
        </w:tc>
        <w:tc>
          <w:tcPr>
            <w:tcW w:w="1942" w:type="dxa"/>
            <w:vAlign w:val="center"/>
          </w:tcPr>
          <w:p w14:paraId="36302667" w14:textId="77777777" w:rsidR="00707E79" w:rsidRPr="00707E79" w:rsidRDefault="00707E79" w:rsidP="00707E79">
            <w:pPr>
              <w:jc w:val="left"/>
              <w:rPr>
                <w:szCs w:val="20"/>
              </w:rPr>
            </w:pPr>
            <w:r w:rsidRPr="00707E79">
              <w:rPr>
                <w:rFonts w:hint="eastAsia"/>
                <w:szCs w:val="20"/>
              </w:rPr>
              <w:t>用户退出时无确认提示</w:t>
            </w:r>
          </w:p>
        </w:tc>
        <w:tc>
          <w:tcPr>
            <w:tcW w:w="1287" w:type="dxa"/>
            <w:vAlign w:val="center"/>
          </w:tcPr>
          <w:p w14:paraId="703E0FB0" w14:textId="77777777" w:rsidR="00707E79" w:rsidRPr="00707E79" w:rsidRDefault="00707E79" w:rsidP="00707E79">
            <w:pPr>
              <w:jc w:val="left"/>
              <w:rPr>
                <w:szCs w:val="20"/>
              </w:rPr>
            </w:pPr>
            <w:r w:rsidRPr="00707E79">
              <w:rPr>
                <w:rFonts w:hint="eastAsia"/>
                <w:szCs w:val="20"/>
              </w:rPr>
              <w:t>一般</w:t>
            </w:r>
          </w:p>
        </w:tc>
        <w:tc>
          <w:tcPr>
            <w:tcW w:w="1277" w:type="dxa"/>
            <w:vAlign w:val="center"/>
          </w:tcPr>
          <w:p w14:paraId="17ECBDB7" w14:textId="77777777" w:rsidR="00707E79" w:rsidRPr="00707E79" w:rsidRDefault="00707E79" w:rsidP="00707E79">
            <w:pPr>
              <w:jc w:val="left"/>
              <w:rPr>
                <w:szCs w:val="20"/>
              </w:rPr>
            </w:pPr>
            <w:r w:rsidRPr="00707E79">
              <w:rPr>
                <w:rFonts w:hint="eastAsia"/>
                <w:szCs w:val="20"/>
              </w:rPr>
              <w:t>已经修复</w:t>
            </w:r>
          </w:p>
        </w:tc>
        <w:tc>
          <w:tcPr>
            <w:tcW w:w="1421" w:type="dxa"/>
            <w:vAlign w:val="center"/>
          </w:tcPr>
          <w:p w14:paraId="7036C2CF" w14:textId="77777777" w:rsidR="00707E79" w:rsidRPr="00707E79" w:rsidRDefault="00707E79" w:rsidP="00707E79">
            <w:pPr>
              <w:jc w:val="left"/>
              <w:rPr>
                <w:szCs w:val="20"/>
              </w:rPr>
            </w:pPr>
          </w:p>
        </w:tc>
      </w:tr>
    </w:tbl>
    <w:p w14:paraId="1B5373FC" w14:textId="77777777" w:rsidR="001A7523" w:rsidRDefault="001A7523">
      <w:pPr>
        <w:pStyle w:val="a4"/>
      </w:pPr>
    </w:p>
    <w:sectPr w:rsidR="001A7523">
      <w:pgSz w:w="11906" w:h="16838"/>
      <w:pgMar w:top="1440" w:right="1800" w:bottom="1474" w:left="1800" w:header="851" w:footer="851"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B3B71" w14:textId="77777777" w:rsidR="005E0F1B" w:rsidRDefault="005E0F1B">
      <w:r>
        <w:separator/>
      </w:r>
    </w:p>
  </w:endnote>
  <w:endnote w:type="continuationSeparator" w:id="0">
    <w:p w14:paraId="47B6EF0E" w14:textId="77777777" w:rsidR="005E0F1B" w:rsidRDefault="005E0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E7F6" w14:textId="77777777" w:rsidR="001A7523" w:rsidRDefault="00000000">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5CF4A5E0" w14:textId="77777777" w:rsidR="001A7523" w:rsidRDefault="001A752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E4E22" w14:textId="77777777" w:rsidR="001A7523" w:rsidRDefault="00000000">
    <w:pPr>
      <w:pStyle w:val="a6"/>
    </w:pPr>
    <w:r>
      <w:rPr>
        <w:noProof/>
      </w:rPr>
      <mc:AlternateContent>
        <mc:Choice Requires="wps">
          <w:drawing>
            <wp:anchor distT="0" distB="0" distL="114300" distR="114300" simplePos="0" relativeHeight="251663360" behindDoc="0" locked="0" layoutInCell="1" allowOverlap="1" wp14:anchorId="6588094A" wp14:editId="2ED9508C">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1A1017" w14:textId="77777777" w:rsidR="001A7523" w:rsidRDefault="001A7523">
                          <w:pPr>
                            <w:snapToGrid w:val="0"/>
                            <w:rPr>
                              <w:sz w:val="18"/>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588094A" id="_x0000_t202" coordsize="21600,21600" o:spt="202" path="m,l,21600r21600,l21600,xe">
              <v:stroke joinstyle="miter"/>
              <v:path gradientshapeok="t" o:connecttype="rect"/>
            </v:shapetype>
            <v:shape id="文本框 16" o:spid="_x0000_s1026"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81A1017" w14:textId="77777777" w:rsidR="001A7523" w:rsidRDefault="001A7523">
                    <w:pPr>
                      <w:snapToGrid w:val="0"/>
                      <w:rPr>
                        <w:sz w:val="18"/>
                      </w:rP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3B6FE" w14:textId="77777777" w:rsidR="001A7523" w:rsidRDefault="00000000">
    <w:pPr>
      <w:pStyle w:val="a6"/>
    </w:pPr>
    <w:r>
      <w:rPr>
        <w:noProof/>
      </w:rPr>
      <w:drawing>
        <wp:inline distT="0" distB="0" distL="0" distR="0" wp14:anchorId="638864FC" wp14:editId="0296F8CF">
          <wp:extent cx="1485900" cy="257175"/>
          <wp:effectExtent l="0" t="0" r="0" b="9525"/>
          <wp:docPr id="598569220" name="图片 598569220" descr="公司临时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48922" name="图片 1226348922" descr="公司临时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85900" cy="257175"/>
                  </a:xfrm>
                  <a:prstGeom prst="rect">
                    <a:avLst/>
                  </a:prstGeom>
                  <a:noFill/>
                  <a:ln>
                    <a:noFill/>
                  </a:ln>
                </pic:spPr>
              </pic:pic>
            </a:graphicData>
          </a:graphic>
        </wp:inline>
      </w:drawing>
    </w:r>
    <w:r>
      <w:rPr>
        <w:rFonts w:hint="eastAsia"/>
        <w:b/>
        <w:szCs w:val="21"/>
      </w:rPr>
      <w:t>http://www.aBicit.com</w:t>
    </w:r>
  </w:p>
  <w:p w14:paraId="6D8FEFFC" w14:textId="77777777" w:rsidR="001A7523" w:rsidRDefault="001A7523">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FB48E" w14:textId="77777777" w:rsidR="001A7523" w:rsidRDefault="00000000">
    <w:pPr>
      <w:pStyle w:val="a6"/>
    </w:pPr>
    <w:r>
      <w:rPr>
        <w:noProof/>
      </w:rPr>
      <mc:AlternateContent>
        <mc:Choice Requires="wps">
          <w:drawing>
            <wp:anchor distT="0" distB="0" distL="114300" distR="114300" simplePos="0" relativeHeight="251664384" behindDoc="0" locked="0" layoutInCell="1" allowOverlap="1" wp14:anchorId="74D3C7D5" wp14:editId="7BA61DC7">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FB3464" w14:textId="77777777" w:rsidR="001A7523"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I</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D3C7D5" id="_x0000_t202" coordsize="21600,21600" o:spt="202" path="m,l,21600r21600,l21600,xe">
              <v:stroke joinstyle="miter"/>
              <v:path gradientshapeok="t" o:connecttype="rect"/>
            </v:shapetype>
            <v:shape id="文本框 28" o:spid="_x0000_s1027"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8FB3464" w14:textId="77777777" w:rsidR="001A7523"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I</w:t>
                    </w:r>
                    <w:r>
                      <w:rPr>
                        <w:rFonts w:hint="eastAsia"/>
                        <w:sz w:val="18"/>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2B157" w14:textId="77777777" w:rsidR="001A7523" w:rsidRDefault="00000000">
    <w:pPr>
      <w:pStyle w:val="a6"/>
    </w:pPr>
    <w:r>
      <w:rPr>
        <w:noProof/>
      </w:rPr>
      <mc:AlternateContent>
        <mc:Choice Requires="wps">
          <w:drawing>
            <wp:anchor distT="0" distB="0" distL="114300" distR="114300" simplePos="0" relativeHeight="251666432" behindDoc="0" locked="0" layoutInCell="1" allowOverlap="1" wp14:anchorId="2ED165B0" wp14:editId="3236D74C">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DE666C" w14:textId="77777777" w:rsidR="001A7523"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ED165B0" id="_x0000_t202" coordsize="21600,21600" o:spt="202" path="m,l,21600r21600,l21600,xe">
              <v:stroke joinstyle="miter"/>
              <v:path gradientshapeok="t" o:connecttype="rect"/>
            </v:shapetype>
            <v:shape id="文本框 32" o:spid="_x0000_s1028" type="#_x0000_t202" style="position:absolute;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35DE666C" w14:textId="77777777" w:rsidR="001A7523"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4BC4" w14:textId="77777777" w:rsidR="001A7523" w:rsidRDefault="00000000">
    <w:pPr>
      <w:pStyle w:val="a6"/>
    </w:pPr>
    <w:r>
      <w:rPr>
        <w:noProof/>
      </w:rPr>
      <mc:AlternateContent>
        <mc:Choice Requires="wps">
          <w:drawing>
            <wp:anchor distT="0" distB="0" distL="114300" distR="114300" simplePos="0" relativeHeight="251667456" behindDoc="0" locked="0" layoutInCell="1" allowOverlap="1" wp14:anchorId="7CEE4796" wp14:editId="5C3D428C">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C47DC2" w14:textId="77777777" w:rsidR="001A7523"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CEE4796" id="_x0000_t202" coordsize="21600,21600" o:spt="202" path="m,l,21600r21600,l21600,xe">
              <v:stroke joinstyle="miter"/>
              <v:path gradientshapeok="t" o:connecttype="rect"/>
            </v:shapetype>
            <v:shape id="文本框 33" o:spid="_x0000_s1029" type="#_x0000_t202" style="position:absolute;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58C47DC2" w14:textId="77777777" w:rsidR="001A7523"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8EE33" w14:textId="77777777" w:rsidR="001A7523" w:rsidRDefault="00000000">
    <w:pPr>
      <w:pStyle w:val="a6"/>
    </w:pPr>
    <w:r>
      <w:rPr>
        <w:noProof/>
      </w:rPr>
      <mc:AlternateContent>
        <mc:Choice Requires="wps">
          <w:drawing>
            <wp:anchor distT="0" distB="0" distL="114300" distR="114300" simplePos="0" relativeHeight="251665408" behindDoc="0" locked="0" layoutInCell="1" allowOverlap="1" wp14:anchorId="60A83018" wp14:editId="2F49E97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5AF10E" w14:textId="77777777" w:rsidR="001A7523"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IV</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83018" id="_x0000_t202" coordsize="21600,21600" o:spt="202" path="m,l,21600r21600,l21600,xe">
              <v:stroke joinstyle="miter"/>
              <v:path gradientshapeok="t" o:connecttype="rect"/>
            </v:shapetype>
            <v:shape id="文本框 30" o:spid="_x0000_s1030"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385AF10E" w14:textId="77777777" w:rsidR="001A7523"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IV</w:t>
                    </w:r>
                    <w:r>
                      <w:rPr>
                        <w:rFonts w:hint="eastAsia"/>
                        <w:sz w:val="18"/>
                      </w:rPr>
                      <w:fldChar w:fldCharType="end"/>
                    </w:r>
                  </w:p>
                </w:txbxContent>
              </v:textbox>
              <w10:wrap anchorx="margin"/>
            </v:shape>
          </w:pict>
        </mc:Fallback>
      </mc:AlternateContent>
    </w:r>
    <w:r>
      <w:rPr>
        <w:rFonts w:hint="eastAsia"/>
        <w:b/>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C3E59" w14:textId="77777777" w:rsidR="005E0F1B" w:rsidRDefault="005E0F1B">
      <w:r>
        <w:separator/>
      </w:r>
    </w:p>
  </w:footnote>
  <w:footnote w:type="continuationSeparator" w:id="0">
    <w:p w14:paraId="15C1BB72" w14:textId="77777777" w:rsidR="005E0F1B" w:rsidRDefault="005E0F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00CEF" w14:textId="77777777" w:rsidR="001A7523" w:rsidRDefault="00000000">
    <w:pPr>
      <w:pStyle w:val="a7"/>
    </w:pPr>
    <w:r>
      <w:pict w14:anchorId="427034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184879" o:spid="_x0000_s1028" type="#_x0000_t136" style="position:absolute;left:0;text-align:left;margin-left:0;margin-top:0;width:439.45pt;height:146.45pt;rotation:315;z-index:-251656192;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AVICI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9480D" w14:textId="77777777" w:rsidR="001A7523" w:rsidRDefault="00000000">
    <w:pPr>
      <w:pStyle w:val="a7"/>
      <w:jc w:val="right"/>
    </w:pPr>
    <w:r>
      <w:pict w14:anchorId="61F3DD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184878" o:spid="_x0000_s1027" type="#_x0000_t136" style="position:absolute;left:0;text-align:left;margin-left:0;margin-top:0;width:439.45pt;height:146.45pt;rotation:315;z-index:-251657216;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AVICIT"/>
          <w10:wrap anchorx="margin" anchory="margin"/>
        </v:shape>
      </w:pict>
    </w:r>
    <w:r>
      <w:rPr>
        <w:rFonts w:hint="eastAsia"/>
      </w:rPr>
      <w:t>软件过程控制程序模板</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A23DA" w14:textId="77777777" w:rsidR="001A7523" w:rsidRDefault="00000000">
    <w:pPr>
      <w:pStyle w:val="a7"/>
      <w:jc w:val="right"/>
    </w:pPr>
    <w:r>
      <w:rPr>
        <w:rFonts w:hint="eastAsia"/>
      </w:rPr>
      <w:t>云帆在线培训考试系统</w:t>
    </w:r>
    <w:r>
      <w:rPr>
        <w:rFonts w:hint="eastAsia"/>
      </w:rPr>
      <w:ptab w:relativeTo="margin" w:alignment="center" w:leader="none"/>
    </w:r>
    <w:r>
      <w:ptab w:relativeTo="margin" w:alignment="right" w:leader="none"/>
    </w:r>
    <w:r>
      <w:rPr>
        <w:rFonts w:hint="eastAsia"/>
      </w:rPr>
      <w:t>软件测试报告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C31C1" w14:textId="77777777" w:rsidR="001A7523" w:rsidRDefault="00000000">
    <w:pPr>
      <w:pStyle w:val="a7"/>
    </w:pPr>
    <w:r>
      <w:pict w14:anchorId="352ED4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184882" o:spid="_x0000_s1026" type="#_x0000_t136" style="position:absolute;left:0;text-align:left;margin-left:0;margin-top:0;width:439.45pt;height:146.45pt;rotation:315;z-index:-251654144;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AVICI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EF413" w14:textId="77777777" w:rsidR="001A7523" w:rsidRDefault="00000000">
    <w:pPr>
      <w:pStyle w:val="a7"/>
      <w:jc w:val="right"/>
    </w:pPr>
    <w:r>
      <w:rPr>
        <w:rFonts w:hint="eastAsia"/>
      </w:rPr>
      <w:t>系统测试报告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88283" w14:textId="77777777" w:rsidR="001A7523" w:rsidRDefault="00000000">
    <w:pPr>
      <w:pStyle w:val="a7"/>
    </w:pPr>
    <w:r>
      <w:pict w14:anchorId="418DCD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184881" o:spid="_x0000_s1025" type="#_x0000_t136" style="position:absolute;left:0;text-align:left;margin-left:0;margin-top:0;width:439.45pt;height:146.45pt;rotation:315;z-index:-251655168;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AVICI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67FCC"/>
    <w:multiLevelType w:val="multilevel"/>
    <w:tmpl w:val="1B967FCC"/>
    <w:lvl w:ilvl="0">
      <w:start w:val="1"/>
      <w:numFmt w:val="bullet"/>
      <w:lvlText w:val=""/>
      <w:lvlJc w:val="left"/>
      <w:pPr>
        <w:tabs>
          <w:tab w:val="left" w:pos="855"/>
        </w:tabs>
        <w:ind w:left="855" w:hanging="420"/>
      </w:pPr>
      <w:rPr>
        <w:rFonts w:ascii="Wingdings" w:hAnsi="Wingdings" w:hint="default"/>
      </w:rPr>
    </w:lvl>
    <w:lvl w:ilvl="1">
      <w:start w:val="1"/>
      <w:numFmt w:val="bullet"/>
      <w:lvlText w:val=""/>
      <w:lvlJc w:val="left"/>
      <w:pPr>
        <w:tabs>
          <w:tab w:val="left" w:pos="1275"/>
        </w:tabs>
        <w:ind w:left="1275" w:hanging="420"/>
      </w:pPr>
      <w:rPr>
        <w:rFonts w:ascii="Wingdings" w:hAnsi="Wingdings" w:hint="default"/>
      </w:rPr>
    </w:lvl>
    <w:lvl w:ilvl="2">
      <w:start w:val="1"/>
      <w:numFmt w:val="bullet"/>
      <w:lvlText w:val=""/>
      <w:lvlJc w:val="left"/>
      <w:pPr>
        <w:tabs>
          <w:tab w:val="left" w:pos="1695"/>
        </w:tabs>
        <w:ind w:left="1695" w:hanging="420"/>
      </w:pPr>
      <w:rPr>
        <w:rFonts w:ascii="Wingdings" w:hAnsi="Wingdings" w:hint="default"/>
      </w:rPr>
    </w:lvl>
    <w:lvl w:ilvl="3">
      <w:start w:val="1"/>
      <w:numFmt w:val="bullet"/>
      <w:lvlText w:val=""/>
      <w:lvlJc w:val="left"/>
      <w:pPr>
        <w:tabs>
          <w:tab w:val="left" w:pos="2115"/>
        </w:tabs>
        <w:ind w:left="2115" w:hanging="420"/>
      </w:pPr>
      <w:rPr>
        <w:rFonts w:ascii="Wingdings" w:hAnsi="Wingdings" w:hint="default"/>
      </w:rPr>
    </w:lvl>
    <w:lvl w:ilvl="4">
      <w:start w:val="1"/>
      <w:numFmt w:val="bullet"/>
      <w:lvlText w:val=""/>
      <w:lvlJc w:val="left"/>
      <w:pPr>
        <w:tabs>
          <w:tab w:val="left" w:pos="2535"/>
        </w:tabs>
        <w:ind w:left="2535" w:hanging="420"/>
      </w:pPr>
      <w:rPr>
        <w:rFonts w:ascii="Wingdings" w:hAnsi="Wingdings" w:hint="default"/>
      </w:rPr>
    </w:lvl>
    <w:lvl w:ilvl="5">
      <w:start w:val="1"/>
      <w:numFmt w:val="bullet"/>
      <w:lvlText w:val=""/>
      <w:lvlJc w:val="left"/>
      <w:pPr>
        <w:tabs>
          <w:tab w:val="left" w:pos="2955"/>
        </w:tabs>
        <w:ind w:left="2955" w:hanging="420"/>
      </w:pPr>
      <w:rPr>
        <w:rFonts w:ascii="Wingdings" w:hAnsi="Wingdings" w:hint="default"/>
      </w:rPr>
    </w:lvl>
    <w:lvl w:ilvl="6">
      <w:start w:val="1"/>
      <w:numFmt w:val="bullet"/>
      <w:lvlText w:val=""/>
      <w:lvlJc w:val="left"/>
      <w:pPr>
        <w:tabs>
          <w:tab w:val="left" w:pos="3375"/>
        </w:tabs>
        <w:ind w:left="3375" w:hanging="420"/>
      </w:pPr>
      <w:rPr>
        <w:rFonts w:ascii="Wingdings" w:hAnsi="Wingdings" w:hint="default"/>
      </w:rPr>
    </w:lvl>
    <w:lvl w:ilvl="7">
      <w:start w:val="1"/>
      <w:numFmt w:val="bullet"/>
      <w:lvlText w:val=""/>
      <w:lvlJc w:val="left"/>
      <w:pPr>
        <w:tabs>
          <w:tab w:val="left" w:pos="3795"/>
        </w:tabs>
        <w:ind w:left="3795" w:hanging="420"/>
      </w:pPr>
      <w:rPr>
        <w:rFonts w:ascii="Wingdings" w:hAnsi="Wingdings" w:hint="default"/>
      </w:rPr>
    </w:lvl>
    <w:lvl w:ilvl="8">
      <w:start w:val="1"/>
      <w:numFmt w:val="bullet"/>
      <w:lvlText w:val=""/>
      <w:lvlJc w:val="left"/>
      <w:pPr>
        <w:tabs>
          <w:tab w:val="left" w:pos="4215"/>
        </w:tabs>
        <w:ind w:left="4215" w:hanging="420"/>
      </w:pPr>
      <w:rPr>
        <w:rFonts w:ascii="Wingdings" w:hAnsi="Wingdings" w:hint="default"/>
      </w:rPr>
    </w:lvl>
  </w:abstractNum>
  <w:abstractNum w:abstractNumId="1" w15:restartNumberingAfterBreak="0">
    <w:nsid w:val="21737367"/>
    <w:multiLevelType w:val="multilevel"/>
    <w:tmpl w:val="21737367"/>
    <w:lvl w:ilvl="0">
      <w:start w:val="1"/>
      <w:numFmt w:val="decimal"/>
      <w:pStyle w:val="1"/>
      <w:lvlText w:val="%1."/>
      <w:lvlJc w:val="left"/>
      <w:pPr>
        <w:tabs>
          <w:tab w:val="left" w:pos="432"/>
        </w:tabs>
        <w:ind w:left="432" w:hanging="432"/>
      </w:pPr>
      <w:rPr>
        <w:rFonts w:ascii="Arial" w:hAnsi="Arial" w:hint="default"/>
        <w:b/>
        <w:i w:val="0"/>
      </w:rPr>
    </w:lvl>
    <w:lvl w:ilvl="1">
      <w:start w:val="1"/>
      <w:numFmt w:val="decimal"/>
      <w:pStyle w:val="2"/>
      <w:lvlText w:val="%1.%2."/>
      <w:lvlJc w:val="left"/>
      <w:pPr>
        <w:tabs>
          <w:tab w:val="left" w:pos="1002"/>
        </w:tabs>
        <w:ind w:left="1002" w:hanging="576"/>
      </w:pPr>
      <w:rPr>
        <w:rFonts w:ascii="Arial" w:hAnsi="Arial" w:hint="default"/>
        <w:b/>
        <w:i w:val="0"/>
      </w:rPr>
    </w:lvl>
    <w:lvl w:ilvl="2">
      <w:start w:val="1"/>
      <w:numFmt w:val="decimal"/>
      <w:pStyle w:val="3"/>
      <w:lvlText w:val="%1.%2.%3."/>
      <w:lvlJc w:val="left"/>
      <w:pPr>
        <w:tabs>
          <w:tab w:val="left" w:pos="720"/>
        </w:tabs>
        <w:ind w:left="720" w:hanging="720"/>
      </w:pPr>
      <w:rPr>
        <w:rFonts w:ascii="Arial" w:hAnsi="Arial" w:hint="default"/>
        <w:b/>
        <w:i w:val="0"/>
      </w:rPr>
    </w:lvl>
    <w:lvl w:ilvl="3">
      <w:start w:val="1"/>
      <w:numFmt w:val="decimal"/>
      <w:lvlText w:val="%1.%2.%3.%4."/>
      <w:lvlJc w:val="left"/>
      <w:pPr>
        <w:tabs>
          <w:tab w:val="left" w:pos="864"/>
        </w:tabs>
        <w:ind w:left="864" w:hanging="864"/>
      </w:pPr>
      <w:rPr>
        <w:rFonts w:ascii="Arial" w:hAnsi="Arial" w:cs="Arial" w:hint="default"/>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 w15:restartNumberingAfterBreak="0">
    <w:nsid w:val="378E10C7"/>
    <w:multiLevelType w:val="multilevel"/>
    <w:tmpl w:val="378E10C7"/>
    <w:lvl w:ilvl="0">
      <w:start w:val="1"/>
      <w:numFmt w:val="decimal"/>
      <w:lvlText w:val="%1."/>
      <w:lvlJc w:val="left"/>
      <w:pPr>
        <w:ind w:left="797" w:hanging="360"/>
      </w:pPr>
      <w:rPr>
        <w:rFonts w:hint="default"/>
      </w:rPr>
    </w:lvl>
    <w:lvl w:ilvl="1">
      <w:start w:val="1"/>
      <w:numFmt w:val="lowerLetter"/>
      <w:lvlText w:val="%2)"/>
      <w:lvlJc w:val="left"/>
      <w:pPr>
        <w:ind w:left="1317" w:hanging="440"/>
      </w:pPr>
    </w:lvl>
    <w:lvl w:ilvl="2">
      <w:start w:val="1"/>
      <w:numFmt w:val="lowerRoman"/>
      <w:lvlText w:val="%3."/>
      <w:lvlJc w:val="right"/>
      <w:pPr>
        <w:ind w:left="1757" w:hanging="440"/>
      </w:pPr>
    </w:lvl>
    <w:lvl w:ilvl="3">
      <w:start w:val="1"/>
      <w:numFmt w:val="decimal"/>
      <w:lvlText w:val="%4."/>
      <w:lvlJc w:val="left"/>
      <w:pPr>
        <w:ind w:left="2197" w:hanging="440"/>
      </w:pPr>
    </w:lvl>
    <w:lvl w:ilvl="4">
      <w:start w:val="1"/>
      <w:numFmt w:val="lowerLetter"/>
      <w:lvlText w:val="%5)"/>
      <w:lvlJc w:val="left"/>
      <w:pPr>
        <w:ind w:left="2637" w:hanging="440"/>
      </w:pPr>
    </w:lvl>
    <w:lvl w:ilvl="5">
      <w:start w:val="1"/>
      <w:numFmt w:val="lowerRoman"/>
      <w:lvlText w:val="%6."/>
      <w:lvlJc w:val="right"/>
      <w:pPr>
        <w:ind w:left="3077" w:hanging="440"/>
      </w:pPr>
    </w:lvl>
    <w:lvl w:ilvl="6">
      <w:start w:val="1"/>
      <w:numFmt w:val="decimal"/>
      <w:lvlText w:val="%7."/>
      <w:lvlJc w:val="left"/>
      <w:pPr>
        <w:ind w:left="3517" w:hanging="440"/>
      </w:pPr>
    </w:lvl>
    <w:lvl w:ilvl="7">
      <w:start w:val="1"/>
      <w:numFmt w:val="lowerLetter"/>
      <w:lvlText w:val="%8)"/>
      <w:lvlJc w:val="left"/>
      <w:pPr>
        <w:ind w:left="3957" w:hanging="440"/>
      </w:pPr>
    </w:lvl>
    <w:lvl w:ilvl="8">
      <w:start w:val="1"/>
      <w:numFmt w:val="lowerRoman"/>
      <w:lvlText w:val="%9."/>
      <w:lvlJc w:val="right"/>
      <w:pPr>
        <w:ind w:left="4397" w:hanging="440"/>
      </w:pPr>
    </w:lvl>
  </w:abstractNum>
  <w:abstractNum w:abstractNumId="3" w15:restartNumberingAfterBreak="0">
    <w:nsid w:val="3B8A51D7"/>
    <w:multiLevelType w:val="multilevel"/>
    <w:tmpl w:val="3B8A51D7"/>
    <w:lvl w:ilvl="0">
      <w:start w:val="1"/>
      <w:numFmt w:val="bullet"/>
      <w:lvlText w:val=""/>
      <w:lvlJc w:val="left"/>
      <w:pPr>
        <w:tabs>
          <w:tab w:val="left" w:pos="855"/>
        </w:tabs>
        <w:ind w:left="855" w:hanging="420"/>
      </w:pPr>
      <w:rPr>
        <w:rFonts w:ascii="Wingdings" w:hAnsi="Wingdings" w:hint="default"/>
      </w:rPr>
    </w:lvl>
    <w:lvl w:ilvl="1">
      <w:start w:val="1"/>
      <w:numFmt w:val="bullet"/>
      <w:lvlText w:val=""/>
      <w:lvlJc w:val="left"/>
      <w:pPr>
        <w:tabs>
          <w:tab w:val="left" w:pos="1275"/>
        </w:tabs>
        <w:ind w:left="1275" w:hanging="420"/>
      </w:pPr>
      <w:rPr>
        <w:rFonts w:ascii="Wingdings" w:hAnsi="Wingdings" w:hint="default"/>
      </w:rPr>
    </w:lvl>
    <w:lvl w:ilvl="2">
      <w:start w:val="1"/>
      <w:numFmt w:val="bullet"/>
      <w:lvlText w:val=""/>
      <w:lvlJc w:val="left"/>
      <w:pPr>
        <w:tabs>
          <w:tab w:val="left" w:pos="1695"/>
        </w:tabs>
        <w:ind w:left="1695" w:hanging="420"/>
      </w:pPr>
      <w:rPr>
        <w:rFonts w:ascii="Wingdings" w:hAnsi="Wingdings" w:hint="default"/>
      </w:rPr>
    </w:lvl>
    <w:lvl w:ilvl="3">
      <w:start w:val="1"/>
      <w:numFmt w:val="bullet"/>
      <w:lvlText w:val=""/>
      <w:lvlJc w:val="left"/>
      <w:pPr>
        <w:tabs>
          <w:tab w:val="left" w:pos="2115"/>
        </w:tabs>
        <w:ind w:left="2115" w:hanging="420"/>
      </w:pPr>
      <w:rPr>
        <w:rFonts w:ascii="Wingdings" w:hAnsi="Wingdings" w:hint="default"/>
      </w:rPr>
    </w:lvl>
    <w:lvl w:ilvl="4">
      <w:start w:val="1"/>
      <w:numFmt w:val="bullet"/>
      <w:lvlText w:val=""/>
      <w:lvlJc w:val="left"/>
      <w:pPr>
        <w:tabs>
          <w:tab w:val="left" w:pos="2535"/>
        </w:tabs>
        <w:ind w:left="2535" w:hanging="420"/>
      </w:pPr>
      <w:rPr>
        <w:rFonts w:ascii="Wingdings" w:hAnsi="Wingdings" w:hint="default"/>
      </w:rPr>
    </w:lvl>
    <w:lvl w:ilvl="5">
      <w:start w:val="1"/>
      <w:numFmt w:val="bullet"/>
      <w:lvlText w:val=""/>
      <w:lvlJc w:val="left"/>
      <w:pPr>
        <w:tabs>
          <w:tab w:val="left" w:pos="2955"/>
        </w:tabs>
        <w:ind w:left="2955" w:hanging="420"/>
      </w:pPr>
      <w:rPr>
        <w:rFonts w:ascii="Wingdings" w:hAnsi="Wingdings" w:hint="default"/>
      </w:rPr>
    </w:lvl>
    <w:lvl w:ilvl="6">
      <w:start w:val="1"/>
      <w:numFmt w:val="bullet"/>
      <w:lvlText w:val=""/>
      <w:lvlJc w:val="left"/>
      <w:pPr>
        <w:tabs>
          <w:tab w:val="left" w:pos="3375"/>
        </w:tabs>
        <w:ind w:left="3375" w:hanging="420"/>
      </w:pPr>
      <w:rPr>
        <w:rFonts w:ascii="Wingdings" w:hAnsi="Wingdings" w:hint="default"/>
      </w:rPr>
    </w:lvl>
    <w:lvl w:ilvl="7">
      <w:start w:val="1"/>
      <w:numFmt w:val="bullet"/>
      <w:lvlText w:val=""/>
      <w:lvlJc w:val="left"/>
      <w:pPr>
        <w:tabs>
          <w:tab w:val="left" w:pos="3795"/>
        </w:tabs>
        <w:ind w:left="3795" w:hanging="420"/>
      </w:pPr>
      <w:rPr>
        <w:rFonts w:ascii="Wingdings" w:hAnsi="Wingdings" w:hint="default"/>
      </w:rPr>
    </w:lvl>
    <w:lvl w:ilvl="8">
      <w:start w:val="1"/>
      <w:numFmt w:val="bullet"/>
      <w:lvlText w:val=""/>
      <w:lvlJc w:val="left"/>
      <w:pPr>
        <w:tabs>
          <w:tab w:val="left" w:pos="4215"/>
        </w:tabs>
        <w:ind w:left="4215" w:hanging="420"/>
      </w:pPr>
      <w:rPr>
        <w:rFonts w:ascii="Wingdings" w:hAnsi="Wingdings" w:hint="default"/>
      </w:rPr>
    </w:lvl>
  </w:abstractNum>
  <w:abstractNum w:abstractNumId="4" w15:restartNumberingAfterBreak="0">
    <w:nsid w:val="58EA4456"/>
    <w:multiLevelType w:val="multilevel"/>
    <w:tmpl w:val="58EA4456"/>
    <w:lvl w:ilvl="0">
      <w:start w:val="1"/>
      <w:numFmt w:val="bullet"/>
      <w:lvlText w:val=""/>
      <w:lvlJc w:val="left"/>
      <w:pPr>
        <w:tabs>
          <w:tab w:val="left" w:pos="855"/>
        </w:tabs>
        <w:ind w:left="855" w:hanging="420"/>
      </w:pPr>
      <w:rPr>
        <w:rFonts w:ascii="Wingdings" w:hAnsi="Wingdings" w:hint="default"/>
      </w:rPr>
    </w:lvl>
    <w:lvl w:ilvl="1">
      <w:start w:val="1"/>
      <w:numFmt w:val="bullet"/>
      <w:lvlText w:val=""/>
      <w:lvlJc w:val="left"/>
      <w:pPr>
        <w:tabs>
          <w:tab w:val="left" w:pos="1275"/>
        </w:tabs>
        <w:ind w:left="1275" w:hanging="420"/>
      </w:pPr>
      <w:rPr>
        <w:rFonts w:ascii="Wingdings" w:hAnsi="Wingdings" w:hint="default"/>
      </w:rPr>
    </w:lvl>
    <w:lvl w:ilvl="2">
      <w:start w:val="1"/>
      <w:numFmt w:val="bullet"/>
      <w:lvlText w:val=""/>
      <w:lvlJc w:val="left"/>
      <w:pPr>
        <w:tabs>
          <w:tab w:val="left" w:pos="1695"/>
        </w:tabs>
        <w:ind w:left="1695" w:hanging="420"/>
      </w:pPr>
      <w:rPr>
        <w:rFonts w:ascii="Wingdings" w:hAnsi="Wingdings" w:hint="default"/>
      </w:rPr>
    </w:lvl>
    <w:lvl w:ilvl="3">
      <w:start w:val="1"/>
      <w:numFmt w:val="bullet"/>
      <w:lvlText w:val=""/>
      <w:lvlJc w:val="left"/>
      <w:pPr>
        <w:tabs>
          <w:tab w:val="left" w:pos="2115"/>
        </w:tabs>
        <w:ind w:left="2115" w:hanging="420"/>
      </w:pPr>
      <w:rPr>
        <w:rFonts w:ascii="Wingdings" w:hAnsi="Wingdings" w:hint="default"/>
      </w:rPr>
    </w:lvl>
    <w:lvl w:ilvl="4">
      <w:start w:val="1"/>
      <w:numFmt w:val="bullet"/>
      <w:lvlText w:val=""/>
      <w:lvlJc w:val="left"/>
      <w:pPr>
        <w:tabs>
          <w:tab w:val="left" w:pos="2535"/>
        </w:tabs>
        <w:ind w:left="2535" w:hanging="420"/>
      </w:pPr>
      <w:rPr>
        <w:rFonts w:ascii="Wingdings" w:hAnsi="Wingdings" w:hint="default"/>
      </w:rPr>
    </w:lvl>
    <w:lvl w:ilvl="5">
      <w:start w:val="1"/>
      <w:numFmt w:val="bullet"/>
      <w:lvlText w:val=""/>
      <w:lvlJc w:val="left"/>
      <w:pPr>
        <w:tabs>
          <w:tab w:val="left" w:pos="2955"/>
        </w:tabs>
        <w:ind w:left="2955" w:hanging="420"/>
      </w:pPr>
      <w:rPr>
        <w:rFonts w:ascii="Wingdings" w:hAnsi="Wingdings" w:hint="default"/>
      </w:rPr>
    </w:lvl>
    <w:lvl w:ilvl="6">
      <w:start w:val="1"/>
      <w:numFmt w:val="bullet"/>
      <w:lvlText w:val=""/>
      <w:lvlJc w:val="left"/>
      <w:pPr>
        <w:tabs>
          <w:tab w:val="left" w:pos="3375"/>
        </w:tabs>
        <w:ind w:left="3375" w:hanging="420"/>
      </w:pPr>
      <w:rPr>
        <w:rFonts w:ascii="Wingdings" w:hAnsi="Wingdings" w:hint="default"/>
      </w:rPr>
    </w:lvl>
    <w:lvl w:ilvl="7">
      <w:start w:val="1"/>
      <w:numFmt w:val="bullet"/>
      <w:lvlText w:val=""/>
      <w:lvlJc w:val="left"/>
      <w:pPr>
        <w:tabs>
          <w:tab w:val="left" w:pos="3795"/>
        </w:tabs>
        <w:ind w:left="3795" w:hanging="420"/>
      </w:pPr>
      <w:rPr>
        <w:rFonts w:ascii="Wingdings" w:hAnsi="Wingdings" w:hint="default"/>
      </w:rPr>
    </w:lvl>
    <w:lvl w:ilvl="8">
      <w:start w:val="1"/>
      <w:numFmt w:val="bullet"/>
      <w:lvlText w:val=""/>
      <w:lvlJc w:val="left"/>
      <w:pPr>
        <w:tabs>
          <w:tab w:val="left" w:pos="4215"/>
        </w:tabs>
        <w:ind w:left="4215" w:hanging="420"/>
      </w:pPr>
      <w:rPr>
        <w:rFonts w:ascii="Wingdings" w:hAnsi="Wingdings" w:hint="default"/>
      </w:rPr>
    </w:lvl>
  </w:abstractNum>
  <w:abstractNum w:abstractNumId="5" w15:restartNumberingAfterBreak="0">
    <w:nsid w:val="7E01454A"/>
    <w:multiLevelType w:val="multilevel"/>
    <w:tmpl w:val="7E01454A"/>
    <w:lvl w:ilvl="0">
      <w:start w:val="1"/>
      <w:numFmt w:val="bullet"/>
      <w:lvlText w:val=""/>
      <w:lvlJc w:val="left"/>
      <w:pPr>
        <w:tabs>
          <w:tab w:val="left" w:pos="855"/>
        </w:tabs>
        <w:ind w:left="855" w:hanging="420"/>
      </w:pPr>
      <w:rPr>
        <w:rFonts w:ascii="Wingdings" w:hAnsi="Wingdings" w:hint="default"/>
      </w:rPr>
    </w:lvl>
    <w:lvl w:ilvl="1">
      <w:start w:val="1"/>
      <w:numFmt w:val="bullet"/>
      <w:lvlText w:val=""/>
      <w:lvlJc w:val="left"/>
      <w:pPr>
        <w:tabs>
          <w:tab w:val="left" w:pos="1275"/>
        </w:tabs>
        <w:ind w:left="1275" w:hanging="420"/>
      </w:pPr>
      <w:rPr>
        <w:rFonts w:ascii="Wingdings" w:hAnsi="Wingdings" w:hint="default"/>
      </w:rPr>
    </w:lvl>
    <w:lvl w:ilvl="2">
      <w:start w:val="1"/>
      <w:numFmt w:val="bullet"/>
      <w:lvlText w:val=""/>
      <w:lvlJc w:val="left"/>
      <w:pPr>
        <w:tabs>
          <w:tab w:val="left" w:pos="1695"/>
        </w:tabs>
        <w:ind w:left="1695" w:hanging="420"/>
      </w:pPr>
      <w:rPr>
        <w:rFonts w:ascii="Wingdings" w:hAnsi="Wingdings" w:hint="default"/>
      </w:rPr>
    </w:lvl>
    <w:lvl w:ilvl="3">
      <w:start w:val="1"/>
      <w:numFmt w:val="bullet"/>
      <w:lvlText w:val=""/>
      <w:lvlJc w:val="left"/>
      <w:pPr>
        <w:tabs>
          <w:tab w:val="left" w:pos="2115"/>
        </w:tabs>
        <w:ind w:left="2115" w:hanging="420"/>
      </w:pPr>
      <w:rPr>
        <w:rFonts w:ascii="Wingdings" w:hAnsi="Wingdings" w:hint="default"/>
      </w:rPr>
    </w:lvl>
    <w:lvl w:ilvl="4">
      <w:start w:val="1"/>
      <w:numFmt w:val="bullet"/>
      <w:lvlText w:val=""/>
      <w:lvlJc w:val="left"/>
      <w:pPr>
        <w:tabs>
          <w:tab w:val="left" w:pos="2535"/>
        </w:tabs>
        <w:ind w:left="2535" w:hanging="420"/>
      </w:pPr>
      <w:rPr>
        <w:rFonts w:ascii="Wingdings" w:hAnsi="Wingdings" w:hint="default"/>
      </w:rPr>
    </w:lvl>
    <w:lvl w:ilvl="5">
      <w:start w:val="1"/>
      <w:numFmt w:val="bullet"/>
      <w:lvlText w:val=""/>
      <w:lvlJc w:val="left"/>
      <w:pPr>
        <w:tabs>
          <w:tab w:val="left" w:pos="2955"/>
        </w:tabs>
        <w:ind w:left="2955" w:hanging="420"/>
      </w:pPr>
      <w:rPr>
        <w:rFonts w:ascii="Wingdings" w:hAnsi="Wingdings" w:hint="default"/>
      </w:rPr>
    </w:lvl>
    <w:lvl w:ilvl="6">
      <w:start w:val="1"/>
      <w:numFmt w:val="bullet"/>
      <w:lvlText w:val=""/>
      <w:lvlJc w:val="left"/>
      <w:pPr>
        <w:tabs>
          <w:tab w:val="left" w:pos="3375"/>
        </w:tabs>
        <w:ind w:left="3375" w:hanging="420"/>
      </w:pPr>
      <w:rPr>
        <w:rFonts w:ascii="Wingdings" w:hAnsi="Wingdings" w:hint="default"/>
      </w:rPr>
    </w:lvl>
    <w:lvl w:ilvl="7">
      <w:start w:val="1"/>
      <w:numFmt w:val="bullet"/>
      <w:lvlText w:val=""/>
      <w:lvlJc w:val="left"/>
      <w:pPr>
        <w:tabs>
          <w:tab w:val="left" w:pos="3795"/>
        </w:tabs>
        <w:ind w:left="3795" w:hanging="420"/>
      </w:pPr>
      <w:rPr>
        <w:rFonts w:ascii="Wingdings" w:hAnsi="Wingdings" w:hint="default"/>
      </w:rPr>
    </w:lvl>
    <w:lvl w:ilvl="8">
      <w:start w:val="1"/>
      <w:numFmt w:val="bullet"/>
      <w:lvlText w:val=""/>
      <w:lvlJc w:val="left"/>
      <w:pPr>
        <w:tabs>
          <w:tab w:val="left" w:pos="4215"/>
        </w:tabs>
        <w:ind w:left="4215" w:hanging="420"/>
      </w:pPr>
      <w:rPr>
        <w:rFonts w:ascii="Wingdings" w:hAnsi="Wingdings" w:hint="default"/>
      </w:rPr>
    </w:lvl>
  </w:abstractNum>
  <w:num w:numId="1" w16cid:durableId="1522620180">
    <w:abstractNumId w:val="1"/>
  </w:num>
  <w:num w:numId="2" w16cid:durableId="1714110342">
    <w:abstractNumId w:val="3"/>
  </w:num>
  <w:num w:numId="3" w16cid:durableId="1160852410">
    <w:abstractNumId w:val="0"/>
  </w:num>
  <w:num w:numId="4" w16cid:durableId="1973748659">
    <w:abstractNumId w:val="2"/>
  </w:num>
  <w:num w:numId="5" w16cid:durableId="2055884996">
    <w:abstractNumId w:val="4"/>
  </w:num>
  <w:num w:numId="6" w16cid:durableId="8565036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defaultTabStop w:val="420"/>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ZhYjZiNWQ0NTFlZmY2M2NkODgwYzk5YTIwNTQ2Y2UifQ=="/>
  </w:docVars>
  <w:rsids>
    <w:rsidRoot w:val="5B8B35C3"/>
    <w:rsid w:val="00046184"/>
    <w:rsid w:val="000702E1"/>
    <w:rsid w:val="00084639"/>
    <w:rsid w:val="00101A02"/>
    <w:rsid w:val="00120654"/>
    <w:rsid w:val="0012798E"/>
    <w:rsid w:val="00190196"/>
    <w:rsid w:val="001A7523"/>
    <w:rsid w:val="001D0525"/>
    <w:rsid w:val="00201A32"/>
    <w:rsid w:val="00235DAC"/>
    <w:rsid w:val="00240FC3"/>
    <w:rsid w:val="00254D2D"/>
    <w:rsid w:val="00262A86"/>
    <w:rsid w:val="00265790"/>
    <w:rsid w:val="00314573"/>
    <w:rsid w:val="003339EF"/>
    <w:rsid w:val="00337C07"/>
    <w:rsid w:val="0036589D"/>
    <w:rsid w:val="00391F5C"/>
    <w:rsid w:val="003C09DA"/>
    <w:rsid w:val="003C0C93"/>
    <w:rsid w:val="004239D7"/>
    <w:rsid w:val="00495C33"/>
    <w:rsid w:val="004C4C25"/>
    <w:rsid w:val="00510492"/>
    <w:rsid w:val="005448C3"/>
    <w:rsid w:val="00545F75"/>
    <w:rsid w:val="0055789F"/>
    <w:rsid w:val="0057531E"/>
    <w:rsid w:val="005E0F1B"/>
    <w:rsid w:val="006100BF"/>
    <w:rsid w:val="0062291D"/>
    <w:rsid w:val="00622E0C"/>
    <w:rsid w:val="00656C19"/>
    <w:rsid w:val="006716BD"/>
    <w:rsid w:val="006726B6"/>
    <w:rsid w:val="00674999"/>
    <w:rsid w:val="00691E4A"/>
    <w:rsid w:val="006E6DEA"/>
    <w:rsid w:val="00703258"/>
    <w:rsid w:val="00707E79"/>
    <w:rsid w:val="00712C73"/>
    <w:rsid w:val="007344A0"/>
    <w:rsid w:val="00750F9D"/>
    <w:rsid w:val="007B3C72"/>
    <w:rsid w:val="008040CC"/>
    <w:rsid w:val="008149A2"/>
    <w:rsid w:val="00824402"/>
    <w:rsid w:val="0085279A"/>
    <w:rsid w:val="008C497D"/>
    <w:rsid w:val="008F1133"/>
    <w:rsid w:val="0092750C"/>
    <w:rsid w:val="009E03AB"/>
    <w:rsid w:val="00A41C93"/>
    <w:rsid w:val="00A47618"/>
    <w:rsid w:val="00A84331"/>
    <w:rsid w:val="00AC7BD8"/>
    <w:rsid w:val="00AF3EBE"/>
    <w:rsid w:val="00B705AA"/>
    <w:rsid w:val="00BB7B35"/>
    <w:rsid w:val="00C0388E"/>
    <w:rsid w:val="00C22EC4"/>
    <w:rsid w:val="00C27C38"/>
    <w:rsid w:val="00C35EAF"/>
    <w:rsid w:val="00C3747F"/>
    <w:rsid w:val="00C5219F"/>
    <w:rsid w:val="00C63064"/>
    <w:rsid w:val="00C93E8B"/>
    <w:rsid w:val="00CA08D3"/>
    <w:rsid w:val="00CC6784"/>
    <w:rsid w:val="00CD100E"/>
    <w:rsid w:val="00CE020D"/>
    <w:rsid w:val="00CE0629"/>
    <w:rsid w:val="00D23B5F"/>
    <w:rsid w:val="00D61328"/>
    <w:rsid w:val="00D66257"/>
    <w:rsid w:val="00D67720"/>
    <w:rsid w:val="00D72391"/>
    <w:rsid w:val="00DC4039"/>
    <w:rsid w:val="00DC412A"/>
    <w:rsid w:val="00E13886"/>
    <w:rsid w:val="00E22BBB"/>
    <w:rsid w:val="00E4059E"/>
    <w:rsid w:val="00EA251B"/>
    <w:rsid w:val="00EE1D17"/>
    <w:rsid w:val="00EF1D25"/>
    <w:rsid w:val="00F26F57"/>
    <w:rsid w:val="00F27286"/>
    <w:rsid w:val="00F6356D"/>
    <w:rsid w:val="00FA2B08"/>
    <w:rsid w:val="00FD503F"/>
    <w:rsid w:val="09F73361"/>
    <w:rsid w:val="13C50CCB"/>
    <w:rsid w:val="17062DB3"/>
    <w:rsid w:val="19ED0D4B"/>
    <w:rsid w:val="22662B18"/>
    <w:rsid w:val="287C76C8"/>
    <w:rsid w:val="2D3D66AD"/>
    <w:rsid w:val="2E166CE9"/>
    <w:rsid w:val="2E6F7D24"/>
    <w:rsid w:val="3BA24CFB"/>
    <w:rsid w:val="3C015B67"/>
    <w:rsid w:val="3D820FC4"/>
    <w:rsid w:val="3FE70A93"/>
    <w:rsid w:val="467F1A98"/>
    <w:rsid w:val="50E61EB5"/>
    <w:rsid w:val="53904A11"/>
    <w:rsid w:val="59312813"/>
    <w:rsid w:val="5B8B35C3"/>
    <w:rsid w:val="5BFD4C48"/>
    <w:rsid w:val="63E819B1"/>
    <w:rsid w:val="69000307"/>
    <w:rsid w:val="6B8D380A"/>
    <w:rsid w:val="6D2110E1"/>
    <w:rsid w:val="6F7610FD"/>
    <w:rsid w:val="723D11F3"/>
    <w:rsid w:val="7D877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199E58"/>
  <w15:docId w15:val="{38F90956-D8E1-47BD-A399-01782758C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qFormat="1"/>
    <w:lsdException w:name="caption" w:unhideWhenUsed="1" w:qFormat="1"/>
    <w:lsdException w:name="annotation reference" w:qFormat="1"/>
    <w:lsdException w:name="page number"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paragraph" w:styleId="1">
    <w:name w:val="heading 1"/>
    <w:basedOn w:val="a"/>
    <w:next w:val="a"/>
    <w:autoRedefine/>
    <w:qFormat/>
    <w:pPr>
      <w:keepNext/>
      <w:keepLines/>
      <w:numPr>
        <w:numId w:val="1"/>
      </w:numPr>
      <w:spacing w:before="340" w:after="330" w:line="578" w:lineRule="auto"/>
      <w:outlineLvl w:val="0"/>
    </w:pPr>
    <w:rPr>
      <w:b/>
      <w:bCs/>
      <w:kern w:val="44"/>
      <w:sz w:val="44"/>
      <w:szCs w:val="44"/>
    </w:rPr>
  </w:style>
  <w:style w:type="paragraph" w:styleId="2">
    <w:name w:val="heading 2"/>
    <w:basedOn w:val="a"/>
    <w:next w:val="a0"/>
    <w:autoRedefine/>
    <w:unhideWhenUsed/>
    <w:qFormat/>
    <w:pPr>
      <w:keepNext/>
      <w:keepLines/>
      <w:numPr>
        <w:ilvl w:val="1"/>
        <w:numId w:val="1"/>
      </w:numPr>
      <w:spacing w:before="120" w:afterLines="50" w:line="360" w:lineRule="auto"/>
      <w:outlineLvl w:val="1"/>
    </w:pPr>
    <w:rPr>
      <w:rFonts w:ascii="Arial" w:hAnsi="Arial"/>
      <w:b/>
      <w:sz w:val="32"/>
      <w:szCs w:val="20"/>
    </w:rPr>
  </w:style>
  <w:style w:type="paragraph" w:styleId="3">
    <w:name w:val="heading 3"/>
    <w:basedOn w:val="2"/>
    <w:next w:val="a"/>
    <w:autoRedefine/>
    <w:unhideWhenUsed/>
    <w:qFormat/>
    <w:pPr>
      <w:keepNext w:val="0"/>
      <w:keepLines w:val="0"/>
      <w:numPr>
        <w:ilvl w:val="2"/>
      </w:numPr>
      <w:adjustRightInd w:val="0"/>
      <w:spacing w:after="120"/>
      <w:jc w:val="left"/>
      <w:textAlignment w:val="baseline"/>
      <w:outlineLvl w:val="2"/>
    </w:pPr>
    <w:rPr>
      <w:rFonts w:ascii="宋体" w:hAnsi="Times New Roman"/>
      <w:kern w:val="0"/>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autoRedefine/>
    <w:qFormat/>
    <w:pPr>
      <w:spacing w:line="360" w:lineRule="auto"/>
      <w:jc w:val="center"/>
    </w:pPr>
    <w:rPr>
      <w:rFonts w:ascii="宋体" w:hAnsi="宋体"/>
      <w:sz w:val="24"/>
    </w:rPr>
  </w:style>
  <w:style w:type="paragraph" w:styleId="a4">
    <w:name w:val="caption"/>
    <w:basedOn w:val="a"/>
    <w:next w:val="a"/>
    <w:autoRedefine/>
    <w:unhideWhenUsed/>
    <w:qFormat/>
    <w:rPr>
      <w:rFonts w:asciiTheme="majorHAnsi" w:eastAsia="黑体" w:hAnsiTheme="majorHAnsi" w:cstheme="majorBidi"/>
      <w:sz w:val="20"/>
      <w:szCs w:val="20"/>
    </w:rPr>
  </w:style>
  <w:style w:type="paragraph" w:styleId="a5">
    <w:name w:val="annotation text"/>
    <w:basedOn w:val="a"/>
    <w:qFormat/>
    <w:pPr>
      <w:jc w:val="left"/>
    </w:pPr>
  </w:style>
  <w:style w:type="paragraph" w:styleId="TOC3">
    <w:name w:val="toc 3"/>
    <w:basedOn w:val="a"/>
    <w:next w:val="a"/>
    <w:autoRedefine/>
    <w:uiPriority w:val="39"/>
    <w:qFormat/>
    <w:pPr>
      <w:ind w:left="420"/>
      <w:jc w:val="left"/>
    </w:pPr>
    <w:rPr>
      <w:i/>
      <w:iCs/>
      <w:sz w:val="20"/>
      <w:szCs w:val="20"/>
    </w:rPr>
  </w:style>
  <w:style w:type="paragraph" w:styleId="a6">
    <w:name w:val="footer"/>
    <w:basedOn w:val="a"/>
    <w:autoRedefine/>
    <w:qFormat/>
    <w:pPr>
      <w:tabs>
        <w:tab w:val="center" w:pos="4153"/>
        <w:tab w:val="right" w:pos="8306"/>
      </w:tabs>
      <w:snapToGrid w:val="0"/>
      <w:jc w:val="left"/>
    </w:pPr>
    <w:rPr>
      <w:sz w:val="18"/>
      <w:szCs w:val="18"/>
    </w:rPr>
  </w:style>
  <w:style w:type="paragraph" w:styleId="a7">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pPr>
      <w:spacing w:before="120" w:after="120"/>
      <w:jc w:val="left"/>
    </w:pPr>
    <w:rPr>
      <w:b/>
      <w:bCs/>
      <w:caps/>
      <w:sz w:val="20"/>
      <w:szCs w:val="20"/>
    </w:rPr>
  </w:style>
  <w:style w:type="paragraph" w:styleId="TOC2">
    <w:name w:val="toc 2"/>
    <w:basedOn w:val="a"/>
    <w:next w:val="a"/>
    <w:autoRedefine/>
    <w:uiPriority w:val="39"/>
    <w:qFormat/>
    <w:pPr>
      <w:ind w:left="210"/>
      <w:jc w:val="left"/>
    </w:pPr>
    <w:rPr>
      <w:smallCaps/>
      <w:sz w:val="20"/>
      <w:szCs w:val="20"/>
    </w:rPr>
  </w:style>
  <w:style w:type="character" w:styleId="a8">
    <w:name w:val="page number"/>
    <w:basedOn w:val="a1"/>
    <w:qFormat/>
  </w:style>
  <w:style w:type="character" w:styleId="a9">
    <w:name w:val="Hyperlink"/>
    <w:autoRedefine/>
    <w:uiPriority w:val="99"/>
    <w:qFormat/>
    <w:rPr>
      <w:color w:val="0000FF"/>
      <w:u w:val="single"/>
    </w:rPr>
  </w:style>
  <w:style w:type="character" w:styleId="aa">
    <w:name w:val="annotation reference"/>
    <w:basedOn w:val="a1"/>
    <w:qFormat/>
    <w:rPr>
      <w:sz w:val="21"/>
      <w:szCs w:val="21"/>
    </w:rPr>
  </w:style>
  <w:style w:type="paragraph" w:customStyle="1" w:styleId="ab">
    <w:name w:val="正文一"/>
    <w:basedOn w:val="a"/>
    <w:autoRedefine/>
    <w:qFormat/>
    <w:pPr>
      <w:spacing w:before="120" w:line="360" w:lineRule="exact"/>
      <w:ind w:firstLine="454"/>
    </w:pPr>
    <w:rPr>
      <w:sz w:val="24"/>
      <w:szCs w:val="20"/>
    </w:rPr>
  </w:style>
  <w:style w:type="character" w:customStyle="1" w:styleId="font21">
    <w:name w:val="font21"/>
    <w:basedOn w:val="a1"/>
    <w:qFormat/>
    <w:rPr>
      <w:rFonts w:ascii="仿宋_GB2312" w:eastAsia="仿宋_GB2312" w:cs="仿宋_GB2312" w:hint="default"/>
      <w:b/>
      <w:color w:val="000000"/>
      <w:sz w:val="24"/>
      <w:szCs w:val="24"/>
      <w:u w:val="none"/>
    </w:rPr>
  </w:style>
  <w:style w:type="paragraph" w:customStyle="1" w:styleId="ac">
    <w:name w:val="表"/>
    <w:basedOn w:val="ad"/>
    <w:autoRedefine/>
    <w:qFormat/>
    <w:pPr>
      <w:spacing w:beforeLines="25" w:afterLines="25" w:line="0" w:lineRule="atLeast"/>
      <w:ind w:firstLineChars="0" w:firstLine="0"/>
      <w:jc w:val="center"/>
    </w:pPr>
    <w:rPr>
      <w:rFonts w:ascii="黑体" w:eastAsia="黑体"/>
      <w:bCs/>
      <w:color w:val="000000"/>
      <w:sz w:val="21"/>
    </w:rPr>
  </w:style>
  <w:style w:type="paragraph" w:customStyle="1" w:styleId="ad">
    <w:name w:val="正文格式"/>
    <w:basedOn w:val="a"/>
    <w:autoRedefine/>
    <w:qFormat/>
    <w:pPr>
      <w:spacing w:line="360" w:lineRule="exact"/>
      <w:ind w:firstLineChars="200" w:firstLine="480"/>
      <w:jc w:val="left"/>
    </w:pPr>
    <w:rPr>
      <w:sz w:val="24"/>
      <w:szCs w:val="21"/>
    </w:rPr>
  </w:style>
  <w:style w:type="paragraph" w:styleId="ae">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oleObject" Target="embeddings/Microsoft_Visio_2003-2010_Drawing.vsd"/><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6.xml"/><Relationship Id="rId10" Type="http://schemas.openxmlformats.org/officeDocument/2006/relationships/footer" Target="footer2.xml"/><Relationship Id="rId19"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7.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8"/>
    <customShpInfo spid="_x0000_s1027"/>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831</Words>
  <Characters>4737</Characters>
  <Application>Microsoft Office Word</Application>
  <DocSecurity>0</DocSecurity>
  <Lines>39</Lines>
  <Paragraphs>11</Paragraphs>
  <ScaleCrop>false</ScaleCrop>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cao</dc:creator>
  <cp:lastModifiedBy>zy xiao</cp:lastModifiedBy>
  <cp:revision>3</cp:revision>
  <cp:lastPrinted>2025-06-12T14:46:00Z</cp:lastPrinted>
  <dcterms:created xsi:type="dcterms:W3CDTF">2026-01-08T10:17:00Z</dcterms:created>
  <dcterms:modified xsi:type="dcterms:W3CDTF">2026-01-09T03:55:00Z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FC7807EBBC9F45AD86247F8FEBC3B4C6_13</vt:lpwstr>
  </property>
  <property fmtid="{D5CDD505-2E9C-101B-9397-08002B2CF9AE}" pid="4" name="KSOTemplateDocerSaveRecord">
    <vt:lpwstr>eyJoZGlkIjoiNGZhYjZiNWQ0NTFlZmY2M2NkODgwYzk5YTIwNTQ2Y2UiLCJ1c2VySWQiOiIzNzExNDE3NTIifQ==</vt:lpwstr>
  </property>
</Properties>
</file>